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CDBBD35" w14:textId="71F5D203" w:rsidR="0021290F" w:rsidRPr="00381848" w:rsidRDefault="006A6E61">
      <w:pPr>
        <w:spacing w:line="276" w:lineRule="auto"/>
        <w:rPr>
          <w:sz w:val="28"/>
          <w:szCs w:val="28"/>
        </w:rPr>
      </w:pPr>
      <w:r w:rsidRPr="006A6E61">
        <w:rPr>
          <w:noProof/>
          <w:sz w:val="28"/>
          <w:szCs w:val="28"/>
        </w:rPr>
        <w:drawing>
          <wp:inline distT="0" distB="0" distL="0" distR="0" wp14:anchorId="25B6DA9D" wp14:editId="41D963A3">
            <wp:extent cx="6285009" cy="8714791"/>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289851" cy="8721505"/>
                    </a:xfrm>
                    <a:prstGeom prst="rect">
                      <a:avLst/>
                    </a:prstGeom>
                    <a:noFill/>
                    <a:ln>
                      <a:noFill/>
                    </a:ln>
                  </pic:spPr>
                </pic:pic>
              </a:graphicData>
            </a:graphic>
          </wp:inline>
        </w:drawing>
      </w:r>
    </w:p>
    <w:p w14:paraId="0DC71DD3" w14:textId="77777777" w:rsidR="006A6E61" w:rsidRDefault="006A6E61" w:rsidP="00381848">
      <w:pPr>
        <w:pStyle w:val="21"/>
        <w:ind w:left="0" w:firstLine="0"/>
        <w:jc w:val="center"/>
        <w:outlineLvl w:val="0"/>
        <w:rPr>
          <w:b/>
          <w:sz w:val="28"/>
          <w:szCs w:val="28"/>
        </w:rPr>
      </w:pPr>
    </w:p>
    <w:p w14:paraId="0227BD66" w14:textId="77777777" w:rsidR="006A6E61" w:rsidRDefault="006A6E61" w:rsidP="00381848">
      <w:pPr>
        <w:pStyle w:val="21"/>
        <w:ind w:left="0" w:firstLine="0"/>
        <w:jc w:val="center"/>
        <w:outlineLvl w:val="0"/>
        <w:rPr>
          <w:b/>
          <w:sz w:val="28"/>
          <w:szCs w:val="28"/>
        </w:rPr>
      </w:pPr>
    </w:p>
    <w:p w14:paraId="3228FC58" w14:textId="2ACFD4E9" w:rsidR="00381848" w:rsidRPr="00381848" w:rsidRDefault="00381848" w:rsidP="00381848">
      <w:pPr>
        <w:pStyle w:val="21"/>
        <w:ind w:left="0" w:firstLine="0"/>
        <w:jc w:val="center"/>
        <w:outlineLvl w:val="0"/>
        <w:rPr>
          <w:b/>
          <w:sz w:val="28"/>
          <w:szCs w:val="28"/>
        </w:rPr>
      </w:pPr>
      <w:r w:rsidRPr="00381848">
        <w:rPr>
          <w:b/>
          <w:sz w:val="28"/>
          <w:szCs w:val="28"/>
        </w:rPr>
        <w:lastRenderedPageBreak/>
        <w:t>Содержание</w:t>
      </w:r>
    </w:p>
    <w:p w14:paraId="69657F7A" w14:textId="77777777" w:rsidR="00381848" w:rsidRPr="00381848" w:rsidRDefault="00381848" w:rsidP="00381848">
      <w:pPr>
        <w:pStyle w:val="21"/>
        <w:ind w:left="0" w:firstLine="0"/>
        <w:jc w:val="center"/>
        <w:outlineLvl w:val="0"/>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49"/>
        <w:gridCol w:w="7"/>
        <w:gridCol w:w="7739"/>
        <w:gridCol w:w="776"/>
      </w:tblGrid>
      <w:tr w:rsidR="00381848" w:rsidRPr="00381848" w14:paraId="135A316A" w14:textId="77777777" w:rsidTr="00381848">
        <w:tc>
          <w:tcPr>
            <w:tcW w:w="1056" w:type="dxa"/>
            <w:gridSpan w:val="2"/>
            <w:shd w:val="clear" w:color="auto" w:fill="auto"/>
          </w:tcPr>
          <w:p w14:paraId="75D85E68" w14:textId="77777777" w:rsidR="00381848" w:rsidRPr="00381848" w:rsidRDefault="00381848" w:rsidP="00381848">
            <w:pPr>
              <w:pStyle w:val="21"/>
              <w:ind w:left="0" w:firstLine="0"/>
              <w:jc w:val="center"/>
              <w:outlineLvl w:val="0"/>
              <w:rPr>
                <w:sz w:val="28"/>
                <w:szCs w:val="28"/>
              </w:rPr>
            </w:pPr>
            <w:r w:rsidRPr="00381848">
              <w:rPr>
                <w:sz w:val="28"/>
                <w:szCs w:val="28"/>
              </w:rPr>
              <w:t>№</w:t>
            </w:r>
          </w:p>
          <w:p w14:paraId="08AABBFD" w14:textId="77777777" w:rsidR="00381848" w:rsidRPr="00381848" w:rsidRDefault="00381848" w:rsidP="00381848">
            <w:pPr>
              <w:pStyle w:val="21"/>
              <w:ind w:left="0" w:firstLine="0"/>
              <w:jc w:val="center"/>
              <w:outlineLvl w:val="0"/>
              <w:rPr>
                <w:sz w:val="28"/>
                <w:szCs w:val="28"/>
              </w:rPr>
            </w:pPr>
            <w:r w:rsidRPr="00381848">
              <w:rPr>
                <w:sz w:val="28"/>
                <w:szCs w:val="28"/>
              </w:rPr>
              <w:t>п\п</w:t>
            </w:r>
          </w:p>
        </w:tc>
        <w:tc>
          <w:tcPr>
            <w:tcW w:w="7739" w:type="dxa"/>
            <w:shd w:val="clear" w:color="auto" w:fill="auto"/>
          </w:tcPr>
          <w:p w14:paraId="18FA844C" w14:textId="77777777" w:rsidR="00381848" w:rsidRPr="00381848" w:rsidRDefault="00381848" w:rsidP="00381848">
            <w:pPr>
              <w:pStyle w:val="21"/>
              <w:ind w:left="0" w:firstLine="0"/>
              <w:jc w:val="center"/>
              <w:outlineLvl w:val="0"/>
              <w:rPr>
                <w:sz w:val="28"/>
                <w:szCs w:val="28"/>
              </w:rPr>
            </w:pPr>
            <w:r w:rsidRPr="00381848">
              <w:rPr>
                <w:sz w:val="28"/>
                <w:szCs w:val="28"/>
              </w:rPr>
              <w:t>Разделы</w:t>
            </w:r>
          </w:p>
        </w:tc>
        <w:tc>
          <w:tcPr>
            <w:tcW w:w="776" w:type="dxa"/>
            <w:shd w:val="clear" w:color="auto" w:fill="auto"/>
          </w:tcPr>
          <w:p w14:paraId="5DB2119A" w14:textId="77777777" w:rsidR="00381848" w:rsidRPr="00381848" w:rsidRDefault="00381848" w:rsidP="00381848">
            <w:pPr>
              <w:pStyle w:val="21"/>
              <w:ind w:left="0" w:firstLine="0"/>
              <w:jc w:val="center"/>
              <w:outlineLvl w:val="0"/>
              <w:rPr>
                <w:sz w:val="28"/>
                <w:szCs w:val="28"/>
              </w:rPr>
            </w:pPr>
            <w:r w:rsidRPr="00381848">
              <w:rPr>
                <w:sz w:val="28"/>
                <w:szCs w:val="28"/>
              </w:rPr>
              <w:t>Стр.</w:t>
            </w:r>
          </w:p>
        </w:tc>
      </w:tr>
      <w:tr w:rsidR="00381848" w:rsidRPr="00381848" w14:paraId="7F8E66C2" w14:textId="77777777" w:rsidTr="00381848">
        <w:tc>
          <w:tcPr>
            <w:tcW w:w="8795" w:type="dxa"/>
            <w:gridSpan w:val="3"/>
            <w:shd w:val="clear" w:color="auto" w:fill="auto"/>
          </w:tcPr>
          <w:p w14:paraId="06267BA4" w14:textId="77777777" w:rsidR="00381848" w:rsidRPr="00381848" w:rsidRDefault="00381848" w:rsidP="00381848">
            <w:pPr>
              <w:pStyle w:val="21"/>
              <w:widowControl/>
              <w:numPr>
                <w:ilvl w:val="0"/>
                <w:numId w:val="206"/>
              </w:numPr>
              <w:autoSpaceDE/>
              <w:autoSpaceDN/>
              <w:outlineLvl w:val="0"/>
              <w:rPr>
                <w:b/>
                <w:sz w:val="28"/>
                <w:szCs w:val="28"/>
              </w:rPr>
            </w:pPr>
            <w:r w:rsidRPr="00381848">
              <w:rPr>
                <w:b/>
                <w:sz w:val="28"/>
                <w:szCs w:val="28"/>
              </w:rPr>
              <w:t>Целевой раздел</w:t>
            </w:r>
          </w:p>
        </w:tc>
        <w:tc>
          <w:tcPr>
            <w:tcW w:w="776" w:type="dxa"/>
            <w:shd w:val="clear" w:color="auto" w:fill="auto"/>
          </w:tcPr>
          <w:p w14:paraId="0D61E4AD" w14:textId="77777777" w:rsidR="00381848" w:rsidRPr="00381848" w:rsidRDefault="00381848" w:rsidP="00381848">
            <w:pPr>
              <w:pStyle w:val="21"/>
              <w:ind w:left="0" w:firstLine="0"/>
              <w:jc w:val="center"/>
              <w:outlineLvl w:val="0"/>
              <w:rPr>
                <w:sz w:val="28"/>
                <w:szCs w:val="28"/>
              </w:rPr>
            </w:pPr>
          </w:p>
        </w:tc>
      </w:tr>
      <w:tr w:rsidR="00381848" w:rsidRPr="00381848" w14:paraId="0E4D8465" w14:textId="77777777" w:rsidTr="00381848">
        <w:tc>
          <w:tcPr>
            <w:tcW w:w="8795" w:type="dxa"/>
            <w:gridSpan w:val="3"/>
            <w:shd w:val="clear" w:color="auto" w:fill="auto"/>
          </w:tcPr>
          <w:p w14:paraId="15091D3C" w14:textId="77777777" w:rsidR="00381848" w:rsidRPr="00381848" w:rsidRDefault="00381848" w:rsidP="00381848">
            <w:pPr>
              <w:pStyle w:val="21"/>
              <w:ind w:left="1080" w:firstLine="0"/>
              <w:outlineLvl w:val="0"/>
              <w:rPr>
                <w:b/>
                <w:sz w:val="28"/>
                <w:szCs w:val="28"/>
              </w:rPr>
            </w:pPr>
            <w:r w:rsidRPr="00381848">
              <w:rPr>
                <w:b/>
                <w:sz w:val="28"/>
                <w:szCs w:val="28"/>
              </w:rPr>
              <w:t>Пояснительная записка</w:t>
            </w:r>
          </w:p>
        </w:tc>
        <w:tc>
          <w:tcPr>
            <w:tcW w:w="776" w:type="dxa"/>
            <w:shd w:val="clear" w:color="auto" w:fill="auto"/>
          </w:tcPr>
          <w:p w14:paraId="19B34AE9" w14:textId="77777777" w:rsidR="00381848" w:rsidRPr="00381848" w:rsidRDefault="00381848" w:rsidP="00381848">
            <w:pPr>
              <w:pStyle w:val="21"/>
              <w:ind w:left="0" w:firstLine="0"/>
              <w:jc w:val="center"/>
              <w:outlineLvl w:val="0"/>
              <w:rPr>
                <w:sz w:val="28"/>
                <w:szCs w:val="28"/>
              </w:rPr>
            </w:pPr>
            <w:r w:rsidRPr="00381848">
              <w:rPr>
                <w:sz w:val="28"/>
                <w:szCs w:val="28"/>
              </w:rPr>
              <w:t>2</w:t>
            </w:r>
          </w:p>
        </w:tc>
      </w:tr>
      <w:tr w:rsidR="00381848" w:rsidRPr="00381848" w14:paraId="71565509" w14:textId="77777777" w:rsidTr="00381848">
        <w:tc>
          <w:tcPr>
            <w:tcW w:w="1056" w:type="dxa"/>
            <w:gridSpan w:val="2"/>
            <w:shd w:val="clear" w:color="auto" w:fill="auto"/>
          </w:tcPr>
          <w:p w14:paraId="4EDCCF90" w14:textId="77777777" w:rsidR="00381848" w:rsidRPr="00381848" w:rsidRDefault="00381848" w:rsidP="00381848">
            <w:pPr>
              <w:pStyle w:val="21"/>
              <w:ind w:left="0" w:firstLine="0"/>
              <w:jc w:val="center"/>
              <w:outlineLvl w:val="0"/>
              <w:rPr>
                <w:sz w:val="28"/>
                <w:szCs w:val="28"/>
              </w:rPr>
            </w:pPr>
            <w:r w:rsidRPr="00381848">
              <w:rPr>
                <w:sz w:val="28"/>
                <w:szCs w:val="28"/>
              </w:rPr>
              <w:t>1.1</w:t>
            </w:r>
          </w:p>
        </w:tc>
        <w:tc>
          <w:tcPr>
            <w:tcW w:w="7739" w:type="dxa"/>
            <w:shd w:val="clear" w:color="auto" w:fill="auto"/>
          </w:tcPr>
          <w:p w14:paraId="08139BFC" w14:textId="77777777" w:rsidR="00381848" w:rsidRPr="00381848" w:rsidRDefault="00381848" w:rsidP="00381848">
            <w:pPr>
              <w:pStyle w:val="21"/>
              <w:ind w:left="0" w:firstLine="0"/>
              <w:outlineLvl w:val="0"/>
              <w:rPr>
                <w:sz w:val="28"/>
                <w:szCs w:val="28"/>
              </w:rPr>
            </w:pPr>
            <w:r w:rsidRPr="00381848">
              <w:rPr>
                <w:sz w:val="28"/>
                <w:szCs w:val="28"/>
              </w:rPr>
              <w:t>Цели и задачи программы</w:t>
            </w:r>
          </w:p>
        </w:tc>
        <w:tc>
          <w:tcPr>
            <w:tcW w:w="776" w:type="dxa"/>
            <w:shd w:val="clear" w:color="auto" w:fill="auto"/>
          </w:tcPr>
          <w:p w14:paraId="7353CFC3" w14:textId="77777777" w:rsidR="00381848" w:rsidRPr="00381848" w:rsidRDefault="00381848" w:rsidP="00381848">
            <w:pPr>
              <w:pStyle w:val="21"/>
              <w:ind w:left="0" w:firstLine="0"/>
              <w:jc w:val="center"/>
              <w:outlineLvl w:val="0"/>
              <w:rPr>
                <w:sz w:val="28"/>
                <w:szCs w:val="28"/>
              </w:rPr>
            </w:pPr>
            <w:r w:rsidRPr="00381848">
              <w:rPr>
                <w:sz w:val="28"/>
                <w:szCs w:val="28"/>
              </w:rPr>
              <w:t>4</w:t>
            </w:r>
          </w:p>
        </w:tc>
      </w:tr>
      <w:tr w:rsidR="00381848" w:rsidRPr="00381848" w14:paraId="779F1449" w14:textId="77777777" w:rsidTr="00381848">
        <w:tc>
          <w:tcPr>
            <w:tcW w:w="1056" w:type="dxa"/>
            <w:gridSpan w:val="2"/>
            <w:shd w:val="clear" w:color="auto" w:fill="auto"/>
          </w:tcPr>
          <w:p w14:paraId="18093B60" w14:textId="77777777" w:rsidR="00381848" w:rsidRPr="00381848" w:rsidRDefault="00381848" w:rsidP="00381848">
            <w:pPr>
              <w:pStyle w:val="21"/>
              <w:ind w:left="0" w:firstLine="0"/>
              <w:jc w:val="center"/>
              <w:outlineLvl w:val="0"/>
              <w:rPr>
                <w:sz w:val="28"/>
                <w:szCs w:val="28"/>
              </w:rPr>
            </w:pPr>
            <w:r w:rsidRPr="00381848">
              <w:rPr>
                <w:sz w:val="28"/>
                <w:szCs w:val="28"/>
              </w:rPr>
              <w:t>1.2</w:t>
            </w:r>
          </w:p>
        </w:tc>
        <w:tc>
          <w:tcPr>
            <w:tcW w:w="7739" w:type="dxa"/>
            <w:shd w:val="clear" w:color="auto" w:fill="auto"/>
          </w:tcPr>
          <w:p w14:paraId="35378427" w14:textId="77777777" w:rsidR="00381848" w:rsidRPr="00381848" w:rsidRDefault="00381848" w:rsidP="00381848">
            <w:pPr>
              <w:pStyle w:val="21"/>
              <w:ind w:left="0" w:firstLine="0"/>
              <w:outlineLvl w:val="0"/>
              <w:rPr>
                <w:sz w:val="28"/>
                <w:szCs w:val="28"/>
              </w:rPr>
            </w:pPr>
            <w:r w:rsidRPr="00381848">
              <w:rPr>
                <w:sz w:val="28"/>
                <w:szCs w:val="28"/>
              </w:rPr>
              <w:t>Принципы и подходы к формированию программы</w:t>
            </w:r>
          </w:p>
        </w:tc>
        <w:tc>
          <w:tcPr>
            <w:tcW w:w="776" w:type="dxa"/>
            <w:shd w:val="clear" w:color="auto" w:fill="auto"/>
          </w:tcPr>
          <w:p w14:paraId="2DD5A170" w14:textId="77777777" w:rsidR="00381848" w:rsidRPr="00381848" w:rsidRDefault="00381848" w:rsidP="00381848">
            <w:pPr>
              <w:pStyle w:val="21"/>
              <w:ind w:left="0" w:firstLine="0"/>
              <w:jc w:val="center"/>
              <w:outlineLvl w:val="0"/>
              <w:rPr>
                <w:sz w:val="28"/>
                <w:szCs w:val="28"/>
              </w:rPr>
            </w:pPr>
            <w:r w:rsidRPr="00381848">
              <w:rPr>
                <w:sz w:val="28"/>
                <w:szCs w:val="28"/>
              </w:rPr>
              <w:t>6</w:t>
            </w:r>
          </w:p>
        </w:tc>
      </w:tr>
      <w:tr w:rsidR="00381848" w:rsidRPr="00381848" w14:paraId="490E2B90" w14:textId="77777777" w:rsidTr="00381848">
        <w:tc>
          <w:tcPr>
            <w:tcW w:w="1056" w:type="dxa"/>
            <w:gridSpan w:val="2"/>
            <w:shd w:val="clear" w:color="auto" w:fill="auto"/>
          </w:tcPr>
          <w:p w14:paraId="2CDA231D" w14:textId="77777777" w:rsidR="00381848" w:rsidRPr="00381848" w:rsidRDefault="00381848" w:rsidP="00381848">
            <w:pPr>
              <w:pStyle w:val="21"/>
              <w:ind w:left="0" w:firstLine="0"/>
              <w:jc w:val="center"/>
              <w:outlineLvl w:val="0"/>
              <w:rPr>
                <w:sz w:val="28"/>
                <w:szCs w:val="28"/>
              </w:rPr>
            </w:pPr>
            <w:r w:rsidRPr="00381848">
              <w:rPr>
                <w:sz w:val="28"/>
                <w:szCs w:val="28"/>
              </w:rPr>
              <w:t>1.3</w:t>
            </w:r>
          </w:p>
        </w:tc>
        <w:tc>
          <w:tcPr>
            <w:tcW w:w="7739" w:type="dxa"/>
            <w:shd w:val="clear" w:color="auto" w:fill="auto"/>
          </w:tcPr>
          <w:p w14:paraId="4781ED45" w14:textId="77777777" w:rsidR="00381848" w:rsidRPr="00381848" w:rsidRDefault="00381848" w:rsidP="00381848">
            <w:pPr>
              <w:pStyle w:val="21"/>
              <w:ind w:left="0" w:firstLine="0"/>
              <w:outlineLvl w:val="0"/>
              <w:rPr>
                <w:sz w:val="28"/>
                <w:szCs w:val="28"/>
              </w:rPr>
            </w:pPr>
            <w:r w:rsidRPr="00381848">
              <w:rPr>
                <w:sz w:val="28"/>
                <w:szCs w:val="28"/>
              </w:rPr>
              <w:t>Значимые</w:t>
            </w:r>
            <w:r w:rsidRPr="00381848">
              <w:rPr>
                <w:spacing w:val="-2"/>
                <w:sz w:val="28"/>
                <w:szCs w:val="28"/>
              </w:rPr>
              <w:t xml:space="preserve"> </w:t>
            </w:r>
            <w:r w:rsidRPr="00381848">
              <w:rPr>
                <w:sz w:val="28"/>
                <w:szCs w:val="28"/>
              </w:rPr>
              <w:t>для</w:t>
            </w:r>
            <w:r w:rsidRPr="00381848">
              <w:rPr>
                <w:spacing w:val="-1"/>
                <w:sz w:val="28"/>
                <w:szCs w:val="28"/>
              </w:rPr>
              <w:t xml:space="preserve"> </w:t>
            </w:r>
            <w:r w:rsidRPr="00381848">
              <w:rPr>
                <w:sz w:val="28"/>
                <w:szCs w:val="28"/>
              </w:rPr>
              <w:t>разработки</w:t>
            </w:r>
            <w:r w:rsidRPr="00381848">
              <w:rPr>
                <w:spacing w:val="-5"/>
                <w:sz w:val="28"/>
                <w:szCs w:val="28"/>
              </w:rPr>
              <w:t xml:space="preserve"> </w:t>
            </w:r>
            <w:r w:rsidRPr="00381848">
              <w:rPr>
                <w:sz w:val="28"/>
                <w:szCs w:val="28"/>
              </w:rPr>
              <w:t>и</w:t>
            </w:r>
            <w:r w:rsidRPr="00381848">
              <w:rPr>
                <w:spacing w:val="-5"/>
                <w:sz w:val="28"/>
                <w:szCs w:val="28"/>
              </w:rPr>
              <w:t xml:space="preserve"> </w:t>
            </w:r>
            <w:r w:rsidRPr="00381848">
              <w:rPr>
                <w:sz w:val="28"/>
                <w:szCs w:val="28"/>
              </w:rPr>
              <w:t>реализации</w:t>
            </w:r>
            <w:r w:rsidRPr="00381848">
              <w:rPr>
                <w:spacing w:val="-4"/>
                <w:sz w:val="28"/>
                <w:szCs w:val="28"/>
              </w:rPr>
              <w:t xml:space="preserve"> </w:t>
            </w:r>
            <w:r w:rsidRPr="00381848">
              <w:rPr>
                <w:sz w:val="28"/>
                <w:szCs w:val="28"/>
              </w:rPr>
              <w:t>Программы</w:t>
            </w:r>
            <w:r w:rsidRPr="00381848">
              <w:rPr>
                <w:spacing w:val="-1"/>
                <w:sz w:val="28"/>
                <w:szCs w:val="28"/>
              </w:rPr>
              <w:t xml:space="preserve"> </w:t>
            </w:r>
            <w:r w:rsidRPr="00381848">
              <w:rPr>
                <w:sz w:val="28"/>
                <w:szCs w:val="28"/>
              </w:rPr>
              <w:t>характеристики</w:t>
            </w:r>
          </w:p>
        </w:tc>
        <w:tc>
          <w:tcPr>
            <w:tcW w:w="776" w:type="dxa"/>
            <w:shd w:val="clear" w:color="auto" w:fill="auto"/>
          </w:tcPr>
          <w:p w14:paraId="5E7852D2" w14:textId="77777777" w:rsidR="00381848" w:rsidRPr="00381848" w:rsidRDefault="00381848" w:rsidP="00381848">
            <w:pPr>
              <w:pStyle w:val="21"/>
              <w:ind w:left="0" w:firstLine="0"/>
              <w:jc w:val="center"/>
              <w:outlineLvl w:val="0"/>
              <w:rPr>
                <w:sz w:val="28"/>
                <w:szCs w:val="28"/>
              </w:rPr>
            </w:pPr>
            <w:r w:rsidRPr="00381848">
              <w:rPr>
                <w:sz w:val="28"/>
                <w:szCs w:val="28"/>
              </w:rPr>
              <w:t>7</w:t>
            </w:r>
          </w:p>
        </w:tc>
      </w:tr>
      <w:tr w:rsidR="00381848" w:rsidRPr="00381848" w14:paraId="7437DACD" w14:textId="77777777" w:rsidTr="00381848">
        <w:tc>
          <w:tcPr>
            <w:tcW w:w="1056" w:type="dxa"/>
            <w:gridSpan w:val="2"/>
            <w:shd w:val="clear" w:color="auto" w:fill="auto"/>
          </w:tcPr>
          <w:p w14:paraId="3FAA1505" w14:textId="77777777" w:rsidR="00381848" w:rsidRPr="00381848" w:rsidRDefault="00381848" w:rsidP="00381848">
            <w:pPr>
              <w:pStyle w:val="21"/>
              <w:ind w:left="0" w:firstLine="0"/>
              <w:jc w:val="center"/>
              <w:outlineLvl w:val="0"/>
              <w:rPr>
                <w:sz w:val="28"/>
                <w:szCs w:val="28"/>
              </w:rPr>
            </w:pPr>
            <w:r w:rsidRPr="00381848">
              <w:rPr>
                <w:sz w:val="28"/>
                <w:szCs w:val="28"/>
              </w:rPr>
              <w:t>1.4</w:t>
            </w:r>
          </w:p>
        </w:tc>
        <w:tc>
          <w:tcPr>
            <w:tcW w:w="7739" w:type="dxa"/>
            <w:shd w:val="clear" w:color="auto" w:fill="auto"/>
          </w:tcPr>
          <w:p w14:paraId="7AF53542" w14:textId="77777777" w:rsidR="00381848" w:rsidRPr="00381848" w:rsidRDefault="00381848" w:rsidP="00381848">
            <w:pPr>
              <w:pStyle w:val="21"/>
              <w:ind w:left="0" w:firstLine="0"/>
              <w:outlineLvl w:val="0"/>
              <w:rPr>
                <w:sz w:val="28"/>
                <w:szCs w:val="28"/>
              </w:rPr>
            </w:pPr>
            <w:r w:rsidRPr="00381848">
              <w:rPr>
                <w:sz w:val="28"/>
                <w:szCs w:val="28"/>
              </w:rPr>
              <w:t xml:space="preserve">Специфика национальных, социокультурных условий, в </w:t>
            </w:r>
            <w:proofErr w:type="gramStart"/>
            <w:r w:rsidRPr="00381848">
              <w:rPr>
                <w:sz w:val="28"/>
                <w:szCs w:val="28"/>
              </w:rPr>
              <w:t xml:space="preserve">которых </w:t>
            </w:r>
            <w:r w:rsidRPr="00381848">
              <w:rPr>
                <w:spacing w:val="-57"/>
                <w:sz w:val="28"/>
                <w:szCs w:val="28"/>
              </w:rPr>
              <w:t xml:space="preserve"> </w:t>
            </w:r>
            <w:r w:rsidRPr="00381848">
              <w:rPr>
                <w:sz w:val="28"/>
                <w:szCs w:val="28"/>
              </w:rPr>
              <w:t>осуществляется</w:t>
            </w:r>
            <w:proofErr w:type="gramEnd"/>
            <w:r w:rsidRPr="00381848">
              <w:rPr>
                <w:spacing w:val="2"/>
                <w:sz w:val="28"/>
                <w:szCs w:val="28"/>
              </w:rPr>
              <w:t xml:space="preserve"> </w:t>
            </w:r>
            <w:r w:rsidRPr="00381848">
              <w:rPr>
                <w:sz w:val="28"/>
                <w:szCs w:val="28"/>
              </w:rPr>
              <w:t>образовательная</w:t>
            </w:r>
            <w:r w:rsidRPr="00381848">
              <w:rPr>
                <w:spacing w:val="2"/>
                <w:sz w:val="28"/>
                <w:szCs w:val="28"/>
              </w:rPr>
              <w:t xml:space="preserve"> </w:t>
            </w:r>
            <w:r w:rsidRPr="00381848">
              <w:rPr>
                <w:sz w:val="28"/>
                <w:szCs w:val="28"/>
              </w:rPr>
              <w:t>деятельность</w:t>
            </w:r>
          </w:p>
        </w:tc>
        <w:tc>
          <w:tcPr>
            <w:tcW w:w="776" w:type="dxa"/>
            <w:shd w:val="clear" w:color="auto" w:fill="auto"/>
          </w:tcPr>
          <w:p w14:paraId="2C091A04" w14:textId="77777777" w:rsidR="00381848" w:rsidRPr="00381848" w:rsidRDefault="00381848" w:rsidP="00381848">
            <w:pPr>
              <w:pStyle w:val="21"/>
              <w:ind w:left="0" w:firstLine="0"/>
              <w:jc w:val="center"/>
              <w:outlineLvl w:val="0"/>
              <w:rPr>
                <w:sz w:val="28"/>
                <w:szCs w:val="28"/>
              </w:rPr>
            </w:pPr>
            <w:r w:rsidRPr="00381848">
              <w:rPr>
                <w:sz w:val="28"/>
                <w:szCs w:val="28"/>
              </w:rPr>
              <w:t>7</w:t>
            </w:r>
          </w:p>
        </w:tc>
      </w:tr>
      <w:tr w:rsidR="00381848" w:rsidRPr="00381848" w14:paraId="54245904" w14:textId="77777777" w:rsidTr="00381848">
        <w:tc>
          <w:tcPr>
            <w:tcW w:w="1056" w:type="dxa"/>
            <w:gridSpan w:val="2"/>
            <w:shd w:val="clear" w:color="auto" w:fill="auto"/>
          </w:tcPr>
          <w:p w14:paraId="1DD1D207" w14:textId="77777777" w:rsidR="00381848" w:rsidRPr="00381848" w:rsidRDefault="00381848" w:rsidP="00381848">
            <w:pPr>
              <w:pStyle w:val="21"/>
              <w:ind w:left="0" w:firstLine="0"/>
              <w:jc w:val="center"/>
              <w:outlineLvl w:val="0"/>
              <w:rPr>
                <w:sz w:val="28"/>
                <w:szCs w:val="28"/>
              </w:rPr>
            </w:pPr>
            <w:r w:rsidRPr="00381848">
              <w:rPr>
                <w:sz w:val="28"/>
                <w:szCs w:val="28"/>
              </w:rPr>
              <w:t>1.5</w:t>
            </w:r>
          </w:p>
        </w:tc>
        <w:tc>
          <w:tcPr>
            <w:tcW w:w="7739" w:type="dxa"/>
            <w:shd w:val="clear" w:color="auto" w:fill="auto"/>
          </w:tcPr>
          <w:p w14:paraId="15730B38" w14:textId="77777777" w:rsidR="00381848" w:rsidRPr="00381848" w:rsidRDefault="00381848" w:rsidP="00381848">
            <w:pPr>
              <w:pStyle w:val="1"/>
              <w:ind w:left="0"/>
              <w:jc w:val="both"/>
              <w:rPr>
                <w:b w:val="0"/>
                <w:sz w:val="28"/>
                <w:szCs w:val="28"/>
              </w:rPr>
            </w:pPr>
            <w:r w:rsidRPr="00381848">
              <w:rPr>
                <w:b w:val="0"/>
                <w:sz w:val="28"/>
                <w:szCs w:val="28"/>
              </w:rPr>
              <w:t>Характеристики</w:t>
            </w:r>
            <w:r w:rsidRPr="00381848">
              <w:rPr>
                <w:b w:val="0"/>
                <w:spacing w:val="-2"/>
                <w:sz w:val="28"/>
                <w:szCs w:val="28"/>
              </w:rPr>
              <w:t xml:space="preserve"> </w:t>
            </w:r>
            <w:r w:rsidRPr="00381848">
              <w:rPr>
                <w:b w:val="0"/>
                <w:sz w:val="28"/>
                <w:szCs w:val="28"/>
              </w:rPr>
              <w:t>особенностей</w:t>
            </w:r>
            <w:r w:rsidRPr="00381848">
              <w:rPr>
                <w:b w:val="0"/>
                <w:spacing w:val="-1"/>
                <w:sz w:val="28"/>
                <w:szCs w:val="28"/>
              </w:rPr>
              <w:t xml:space="preserve"> </w:t>
            </w:r>
            <w:r w:rsidRPr="00381848">
              <w:rPr>
                <w:b w:val="0"/>
                <w:sz w:val="28"/>
                <w:szCs w:val="28"/>
              </w:rPr>
              <w:t>развития</w:t>
            </w:r>
            <w:r w:rsidRPr="00381848">
              <w:rPr>
                <w:b w:val="0"/>
                <w:spacing w:val="-2"/>
                <w:sz w:val="28"/>
                <w:szCs w:val="28"/>
              </w:rPr>
              <w:t xml:space="preserve"> </w:t>
            </w:r>
            <w:r w:rsidRPr="00381848">
              <w:rPr>
                <w:b w:val="0"/>
                <w:sz w:val="28"/>
                <w:szCs w:val="28"/>
              </w:rPr>
              <w:t>детей</w:t>
            </w:r>
            <w:r w:rsidRPr="00381848">
              <w:rPr>
                <w:b w:val="0"/>
                <w:spacing w:val="-1"/>
                <w:sz w:val="28"/>
                <w:szCs w:val="28"/>
              </w:rPr>
              <w:t xml:space="preserve"> </w:t>
            </w:r>
            <w:r w:rsidRPr="00381848">
              <w:rPr>
                <w:b w:val="0"/>
                <w:sz w:val="28"/>
                <w:szCs w:val="28"/>
              </w:rPr>
              <w:t>дошкольного</w:t>
            </w:r>
            <w:r w:rsidRPr="00381848">
              <w:rPr>
                <w:b w:val="0"/>
                <w:spacing w:val="-2"/>
                <w:sz w:val="28"/>
                <w:szCs w:val="28"/>
              </w:rPr>
              <w:t xml:space="preserve"> </w:t>
            </w:r>
            <w:r w:rsidRPr="00381848">
              <w:rPr>
                <w:b w:val="0"/>
                <w:sz w:val="28"/>
                <w:szCs w:val="28"/>
              </w:rPr>
              <w:t>возраста</w:t>
            </w:r>
          </w:p>
        </w:tc>
        <w:tc>
          <w:tcPr>
            <w:tcW w:w="776" w:type="dxa"/>
            <w:shd w:val="clear" w:color="auto" w:fill="auto"/>
          </w:tcPr>
          <w:p w14:paraId="7982316A" w14:textId="77777777" w:rsidR="00381848" w:rsidRPr="00381848" w:rsidRDefault="00381848" w:rsidP="00381848">
            <w:pPr>
              <w:pStyle w:val="21"/>
              <w:ind w:left="0" w:firstLine="0"/>
              <w:jc w:val="center"/>
              <w:outlineLvl w:val="0"/>
              <w:rPr>
                <w:sz w:val="28"/>
                <w:szCs w:val="28"/>
              </w:rPr>
            </w:pPr>
          </w:p>
          <w:p w14:paraId="12AEBA0E" w14:textId="77777777" w:rsidR="00381848" w:rsidRPr="00381848" w:rsidRDefault="00381848" w:rsidP="00381848">
            <w:pPr>
              <w:pStyle w:val="21"/>
              <w:ind w:left="0" w:firstLine="0"/>
              <w:jc w:val="center"/>
              <w:outlineLvl w:val="0"/>
              <w:rPr>
                <w:sz w:val="28"/>
                <w:szCs w:val="28"/>
              </w:rPr>
            </w:pPr>
            <w:r w:rsidRPr="00381848">
              <w:rPr>
                <w:sz w:val="28"/>
                <w:szCs w:val="28"/>
              </w:rPr>
              <w:t>8</w:t>
            </w:r>
          </w:p>
        </w:tc>
      </w:tr>
      <w:tr w:rsidR="00381848" w:rsidRPr="00381848" w14:paraId="239330F5" w14:textId="77777777" w:rsidTr="00381848">
        <w:tc>
          <w:tcPr>
            <w:tcW w:w="1056" w:type="dxa"/>
            <w:gridSpan w:val="2"/>
            <w:shd w:val="clear" w:color="auto" w:fill="auto"/>
          </w:tcPr>
          <w:p w14:paraId="1177D58F" w14:textId="77777777" w:rsidR="00381848" w:rsidRPr="00381848" w:rsidRDefault="00381848" w:rsidP="00381848">
            <w:pPr>
              <w:pStyle w:val="21"/>
              <w:ind w:left="0" w:firstLine="0"/>
              <w:jc w:val="center"/>
              <w:outlineLvl w:val="0"/>
              <w:rPr>
                <w:sz w:val="28"/>
                <w:szCs w:val="28"/>
              </w:rPr>
            </w:pPr>
            <w:r w:rsidRPr="00381848">
              <w:rPr>
                <w:sz w:val="28"/>
                <w:szCs w:val="28"/>
              </w:rPr>
              <w:t>1.5.1</w:t>
            </w:r>
          </w:p>
        </w:tc>
        <w:tc>
          <w:tcPr>
            <w:tcW w:w="7739" w:type="dxa"/>
            <w:shd w:val="clear" w:color="auto" w:fill="auto"/>
          </w:tcPr>
          <w:p w14:paraId="3D488007" w14:textId="77777777" w:rsidR="00381848" w:rsidRPr="00381848" w:rsidRDefault="00381848" w:rsidP="00381848">
            <w:pPr>
              <w:pStyle w:val="1"/>
              <w:ind w:left="0"/>
              <w:jc w:val="both"/>
              <w:rPr>
                <w:b w:val="0"/>
                <w:spacing w:val="-57"/>
                <w:sz w:val="28"/>
                <w:szCs w:val="28"/>
              </w:rPr>
            </w:pPr>
            <w:r w:rsidRPr="00381848">
              <w:rPr>
                <w:b w:val="0"/>
                <w:sz w:val="28"/>
                <w:szCs w:val="28"/>
              </w:rPr>
              <w:t>Младенчество (от двух месяцев до одного года)</w:t>
            </w:r>
            <w:r w:rsidRPr="00381848">
              <w:rPr>
                <w:b w:val="0"/>
                <w:spacing w:val="-57"/>
                <w:sz w:val="28"/>
                <w:szCs w:val="28"/>
              </w:rPr>
              <w:t xml:space="preserve"> </w:t>
            </w:r>
          </w:p>
        </w:tc>
        <w:tc>
          <w:tcPr>
            <w:tcW w:w="776" w:type="dxa"/>
            <w:shd w:val="clear" w:color="auto" w:fill="auto"/>
          </w:tcPr>
          <w:p w14:paraId="21646569" w14:textId="77777777" w:rsidR="00381848" w:rsidRPr="00381848" w:rsidRDefault="00381848" w:rsidP="00381848">
            <w:pPr>
              <w:pStyle w:val="21"/>
              <w:ind w:left="0" w:firstLine="0"/>
              <w:jc w:val="center"/>
              <w:outlineLvl w:val="0"/>
              <w:rPr>
                <w:sz w:val="28"/>
                <w:szCs w:val="28"/>
              </w:rPr>
            </w:pPr>
            <w:r w:rsidRPr="00381848">
              <w:rPr>
                <w:sz w:val="28"/>
                <w:szCs w:val="28"/>
              </w:rPr>
              <w:t>8</w:t>
            </w:r>
          </w:p>
        </w:tc>
      </w:tr>
      <w:tr w:rsidR="00381848" w:rsidRPr="00381848" w14:paraId="4DE94FF2" w14:textId="77777777" w:rsidTr="00381848">
        <w:tc>
          <w:tcPr>
            <w:tcW w:w="1056" w:type="dxa"/>
            <w:gridSpan w:val="2"/>
            <w:shd w:val="clear" w:color="auto" w:fill="auto"/>
          </w:tcPr>
          <w:p w14:paraId="60C9E93D" w14:textId="77777777" w:rsidR="00381848" w:rsidRPr="00381848" w:rsidRDefault="00381848" w:rsidP="00381848">
            <w:pPr>
              <w:pStyle w:val="21"/>
              <w:ind w:left="0" w:firstLine="0"/>
              <w:jc w:val="center"/>
              <w:outlineLvl w:val="0"/>
              <w:rPr>
                <w:sz w:val="28"/>
                <w:szCs w:val="28"/>
              </w:rPr>
            </w:pPr>
            <w:r w:rsidRPr="00381848">
              <w:rPr>
                <w:sz w:val="28"/>
                <w:szCs w:val="28"/>
              </w:rPr>
              <w:t>1.5.2.</w:t>
            </w:r>
          </w:p>
        </w:tc>
        <w:tc>
          <w:tcPr>
            <w:tcW w:w="7739" w:type="dxa"/>
            <w:shd w:val="clear" w:color="auto" w:fill="auto"/>
          </w:tcPr>
          <w:p w14:paraId="3D05B8E1" w14:textId="77777777" w:rsidR="00381848" w:rsidRPr="00381848" w:rsidRDefault="00381848" w:rsidP="00381848">
            <w:pPr>
              <w:pStyle w:val="1"/>
              <w:ind w:left="0"/>
              <w:jc w:val="both"/>
              <w:rPr>
                <w:b w:val="0"/>
                <w:spacing w:val="-57"/>
                <w:sz w:val="28"/>
                <w:szCs w:val="28"/>
              </w:rPr>
            </w:pPr>
            <w:r w:rsidRPr="00381848">
              <w:rPr>
                <w:b w:val="0"/>
                <w:sz w:val="28"/>
                <w:szCs w:val="28"/>
              </w:rPr>
              <w:t>Ранний возраст (от одного года до трёх лет)</w:t>
            </w:r>
            <w:r w:rsidRPr="00381848">
              <w:rPr>
                <w:b w:val="0"/>
                <w:spacing w:val="-57"/>
                <w:sz w:val="28"/>
                <w:szCs w:val="28"/>
              </w:rPr>
              <w:t xml:space="preserve"> </w:t>
            </w:r>
          </w:p>
        </w:tc>
        <w:tc>
          <w:tcPr>
            <w:tcW w:w="776" w:type="dxa"/>
            <w:shd w:val="clear" w:color="auto" w:fill="auto"/>
          </w:tcPr>
          <w:p w14:paraId="1F9262E9" w14:textId="77777777" w:rsidR="00381848" w:rsidRPr="00381848" w:rsidRDefault="00381848" w:rsidP="00381848">
            <w:pPr>
              <w:pStyle w:val="21"/>
              <w:ind w:left="0" w:firstLine="0"/>
              <w:jc w:val="center"/>
              <w:outlineLvl w:val="0"/>
              <w:rPr>
                <w:sz w:val="28"/>
                <w:szCs w:val="28"/>
              </w:rPr>
            </w:pPr>
            <w:r w:rsidRPr="00381848">
              <w:rPr>
                <w:sz w:val="28"/>
                <w:szCs w:val="28"/>
              </w:rPr>
              <w:t>10</w:t>
            </w:r>
          </w:p>
        </w:tc>
      </w:tr>
      <w:tr w:rsidR="00381848" w:rsidRPr="00381848" w14:paraId="487B2059" w14:textId="77777777" w:rsidTr="00381848">
        <w:tc>
          <w:tcPr>
            <w:tcW w:w="1056" w:type="dxa"/>
            <w:gridSpan w:val="2"/>
            <w:shd w:val="clear" w:color="auto" w:fill="auto"/>
          </w:tcPr>
          <w:p w14:paraId="0AACE5D0" w14:textId="77777777" w:rsidR="00381848" w:rsidRPr="00381848" w:rsidRDefault="00381848" w:rsidP="00381848">
            <w:pPr>
              <w:pStyle w:val="21"/>
              <w:ind w:left="0" w:firstLine="0"/>
              <w:jc w:val="center"/>
              <w:outlineLvl w:val="0"/>
              <w:rPr>
                <w:sz w:val="28"/>
                <w:szCs w:val="28"/>
              </w:rPr>
            </w:pPr>
            <w:r w:rsidRPr="00381848">
              <w:rPr>
                <w:sz w:val="28"/>
                <w:szCs w:val="28"/>
              </w:rPr>
              <w:t>1.5.2.1.</w:t>
            </w:r>
          </w:p>
        </w:tc>
        <w:tc>
          <w:tcPr>
            <w:tcW w:w="7739" w:type="dxa"/>
            <w:shd w:val="clear" w:color="auto" w:fill="auto"/>
          </w:tcPr>
          <w:p w14:paraId="25F90972" w14:textId="77777777" w:rsidR="00381848" w:rsidRPr="00381848" w:rsidRDefault="00381848" w:rsidP="00381848">
            <w:pPr>
              <w:pStyle w:val="21"/>
              <w:ind w:left="0" w:firstLine="0"/>
              <w:outlineLvl w:val="0"/>
              <w:rPr>
                <w:sz w:val="28"/>
                <w:szCs w:val="28"/>
              </w:rPr>
            </w:pPr>
            <w:r w:rsidRPr="00381848">
              <w:rPr>
                <w:sz w:val="28"/>
                <w:szCs w:val="28"/>
              </w:rPr>
              <w:t>Вторая</w:t>
            </w:r>
            <w:r w:rsidRPr="00381848">
              <w:rPr>
                <w:spacing w:val="-2"/>
                <w:sz w:val="28"/>
                <w:szCs w:val="28"/>
              </w:rPr>
              <w:t xml:space="preserve"> </w:t>
            </w:r>
            <w:r w:rsidRPr="00381848">
              <w:rPr>
                <w:sz w:val="28"/>
                <w:szCs w:val="28"/>
              </w:rPr>
              <w:t>группа</w:t>
            </w:r>
            <w:r w:rsidRPr="00381848">
              <w:rPr>
                <w:spacing w:val="-4"/>
                <w:sz w:val="28"/>
                <w:szCs w:val="28"/>
              </w:rPr>
              <w:t xml:space="preserve"> </w:t>
            </w:r>
            <w:r w:rsidRPr="00381848">
              <w:rPr>
                <w:sz w:val="28"/>
                <w:szCs w:val="28"/>
              </w:rPr>
              <w:t>детей</w:t>
            </w:r>
            <w:r w:rsidRPr="00381848">
              <w:rPr>
                <w:spacing w:val="-1"/>
                <w:sz w:val="28"/>
                <w:szCs w:val="28"/>
              </w:rPr>
              <w:t xml:space="preserve"> </w:t>
            </w:r>
            <w:r w:rsidRPr="00381848">
              <w:rPr>
                <w:sz w:val="28"/>
                <w:szCs w:val="28"/>
              </w:rPr>
              <w:t>раннего</w:t>
            </w:r>
            <w:r w:rsidRPr="00381848">
              <w:rPr>
                <w:spacing w:val="-1"/>
                <w:sz w:val="28"/>
                <w:szCs w:val="28"/>
              </w:rPr>
              <w:t xml:space="preserve"> </w:t>
            </w:r>
            <w:r w:rsidRPr="00381848">
              <w:rPr>
                <w:sz w:val="28"/>
                <w:szCs w:val="28"/>
              </w:rPr>
              <w:t>возраста (второй</w:t>
            </w:r>
            <w:r w:rsidRPr="00381848">
              <w:rPr>
                <w:spacing w:val="-1"/>
                <w:sz w:val="28"/>
                <w:szCs w:val="28"/>
              </w:rPr>
              <w:t xml:space="preserve"> </w:t>
            </w:r>
            <w:r w:rsidRPr="00381848">
              <w:rPr>
                <w:sz w:val="28"/>
                <w:szCs w:val="28"/>
              </w:rPr>
              <w:t>год</w:t>
            </w:r>
            <w:r w:rsidRPr="00381848">
              <w:rPr>
                <w:spacing w:val="-1"/>
                <w:sz w:val="28"/>
                <w:szCs w:val="28"/>
              </w:rPr>
              <w:t xml:space="preserve"> </w:t>
            </w:r>
            <w:r w:rsidRPr="00381848">
              <w:rPr>
                <w:sz w:val="28"/>
                <w:szCs w:val="28"/>
              </w:rPr>
              <w:t>жизни)</w:t>
            </w:r>
          </w:p>
        </w:tc>
        <w:tc>
          <w:tcPr>
            <w:tcW w:w="776" w:type="dxa"/>
            <w:shd w:val="clear" w:color="auto" w:fill="auto"/>
          </w:tcPr>
          <w:p w14:paraId="5DEC2CAF" w14:textId="77777777" w:rsidR="00381848" w:rsidRPr="00381848" w:rsidRDefault="00381848" w:rsidP="00381848">
            <w:pPr>
              <w:pStyle w:val="21"/>
              <w:ind w:left="0" w:firstLine="0"/>
              <w:jc w:val="center"/>
              <w:outlineLvl w:val="0"/>
              <w:rPr>
                <w:sz w:val="28"/>
                <w:szCs w:val="28"/>
              </w:rPr>
            </w:pPr>
            <w:r w:rsidRPr="00381848">
              <w:rPr>
                <w:sz w:val="28"/>
                <w:szCs w:val="28"/>
              </w:rPr>
              <w:t>10</w:t>
            </w:r>
          </w:p>
        </w:tc>
      </w:tr>
      <w:tr w:rsidR="00381848" w:rsidRPr="00381848" w14:paraId="3C3DABA1" w14:textId="77777777" w:rsidTr="00381848">
        <w:tc>
          <w:tcPr>
            <w:tcW w:w="1056" w:type="dxa"/>
            <w:gridSpan w:val="2"/>
            <w:shd w:val="clear" w:color="auto" w:fill="auto"/>
          </w:tcPr>
          <w:p w14:paraId="3694C9F4" w14:textId="77777777" w:rsidR="00381848" w:rsidRPr="00381848" w:rsidRDefault="00381848" w:rsidP="00381848">
            <w:pPr>
              <w:pStyle w:val="21"/>
              <w:ind w:left="0" w:firstLine="0"/>
              <w:jc w:val="center"/>
              <w:outlineLvl w:val="0"/>
              <w:rPr>
                <w:sz w:val="28"/>
                <w:szCs w:val="28"/>
              </w:rPr>
            </w:pPr>
            <w:r w:rsidRPr="00381848">
              <w:rPr>
                <w:sz w:val="28"/>
                <w:szCs w:val="28"/>
              </w:rPr>
              <w:t>1.5.2.2.</w:t>
            </w:r>
          </w:p>
        </w:tc>
        <w:tc>
          <w:tcPr>
            <w:tcW w:w="7739" w:type="dxa"/>
            <w:shd w:val="clear" w:color="auto" w:fill="auto"/>
          </w:tcPr>
          <w:p w14:paraId="05146465" w14:textId="77777777" w:rsidR="00381848" w:rsidRPr="00381848" w:rsidRDefault="00381848" w:rsidP="00381848">
            <w:pPr>
              <w:pStyle w:val="1"/>
              <w:ind w:left="0"/>
              <w:jc w:val="both"/>
              <w:rPr>
                <w:b w:val="0"/>
                <w:sz w:val="28"/>
                <w:szCs w:val="28"/>
              </w:rPr>
            </w:pPr>
            <w:r w:rsidRPr="00381848">
              <w:rPr>
                <w:b w:val="0"/>
                <w:sz w:val="28"/>
                <w:szCs w:val="28"/>
              </w:rPr>
              <w:t>Первая</w:t>
            </w:r>
            <w:r w:rsidRPr="00381848">
              <w:rPr>
                <w:b w:val="0"/>
                <w:spacing w:val="-3"/>
                <w:sz w:val="28"/>
                <w:szCs w:val="28"/>
              </w:rPr>
              <w:t xml:space="preserve"> </w:t>
            </w:r>
            <w:r w:rsidRPr="00381848">
              <w:rPr>
                <w:b w:val="0"/>
                <w:sz w:val="28"/>
                <w:szCs w:val="28"/>
              </w:rPr>
              <w:t>младшая</w:t>
            </w:r>
            <w:r w:rsidRPr="00381848">
              <w:rPr>
                <w:b w:val="0"/>
                <w:spacing w:val="-2"/>
                <w:sz w:val="28"/>
                <w:szCs w:val="28"/>
              </w:rPr>
              <w:t xml:space="preserve"> </w:t>
            </w:r>
            <w:r w:rsidRPr="00381848">
              <w:rPr>
                <w:b w:val="0"/>
                <w:sz w:val="28"/>
                <w:szCs w:val="28"/>
              </w:rPr>
              <w:t>группа</w:t>
            </w:r>
            <w:r w:rsidRPr="00381848">
              <w:rPr>
                <w:b w:val="0"/>
                <w:spacing w:val="-2"/>
                <w:sz w:val="28"/>
                <w:szCs w:val="28"/>
              </w:rPr>
              <w:t xml:space="preserve"> </w:t>
            </w:r>
            <w:r w:rsidRPr="00381848">
              <w:rPr>
                <w:b w:val="0"/>
                <w:sz w:val="28"/>
                <w:szCs w:val="28"/>
              </w:rPr>
              <w:t>(третий</w:t>
            </w:r>
            <w:r w:rsidRPr="00381848">
              <w:rPr>
                <w:b w:val="0"/>
                <w:spacing w:val="-3"/>
                <w:sz w:val="28"/>
                <w:szCs w:val="28"/>
              </w:rPr>
              <w:t xml:space="preserve"> </w:t>
            </w:r>
            <w:r w:rsidRPr="00381848">
              <w:rPr>
                <w:b w:val="0"/>
                <w:sz w:val="28"/>
                <w:szCs w:val="28"/>
              </w:rPr>
              <w:t>год</w:t>
            </w:r>
            <w:r w:rsidRPr="00381848">
              <w:rPr>
                <w:b w:val="0"/>
                <w:spacing w:val="-2"/>
                <w:sz w:val="28"/>
                <w:szCs w:val="28"/>
              </w:rPr>
              <w:t xml:space="preserve"> </w:t>
            </w:r>
            <w:r w:rsidRPr="00381848">
              <w:rPr>
                <w:b w:val="0"/>
                <w:sz w:val="28"/>
                <w:szCs w:val="28"/>
              </w:rPr>
              <w:t>жизни)</w:t>
            </w:r>
          </w:p>
        </w:tc>
        <w:tc>
          <w:tcPr>
            <w:tcW w:w="776" w:type="dxa"/>
            <w:shd w:val="clear" w:color="auto" w:fill="auto"/>
          </w:tcPr>
          <w:p w14:paraId="7A5C267E" w14:textId="77777777" w:rsidR="00381848" w:rsidRPr="00381848" w:rsidRDefault="00381848" w:rsidP="00381848">
            <w:pPr>
              <w:pStyle w:val="21"/>
              <w:ind w:left="0" w:firstLine="0"/>
              <w:jc w:val="center"/>
              <w:outlineLvl w:val="0"/>
              <w:rPr>
                <w:sz w:val="28"/>
                <w:szCs w:val="28"/>
              </w:rPr>
            </w:pPr>
            <w:r w:rsidRPr="00381848">
              <w:rPr>
                <w:sz w:val="28"/>
                <w:szCs w:val="28"/>
              </w:rPr>
              <w:t>13</w:t>
            </w:r>
          </w:p>
        </w:tc>
      </w:tr>
      <w:tr w:rsidR="00381848" w:rsidRPr="00381848" w14:paraId="0F9A149B" w14:textId="77777777" w:rsidTr="00381848">
        <w:tc>
          <w:tcPr>
            <w:tcW w:w="1056" w:type="dxa"/>
            <w:gridSpan w:val="2"/>
            <w:shd w:val="clear" w:color="auto" w:fill="auto"/>
          </w:tcPr>
          <w:p w14:paraId="24EE2312" w14:textId="77777777" w:rsidR="00381848" w:rsidRPr="00381848" w:rsidRDefault="00381848" w:rsidP="00381848">
            <w:pPr>
              <w:pStyle w:val="21"/>
              <w:ind w:left="0" w:firstLine="0"/>
              <w:jc w:val="center"/>
              <w:outlineLvl w:val="0"/>
              <w:rPr>
                <w:sz w:val="28"/>
                <w:szCs w:val="28"/>
              </w:rPr>
            </w:pPr>
            <w:r w:rsidRPr="00381848">
              <w:rPr>
                <w:sz w:val="28"/>
                <w:szCs w:val="28"/>
              </w:rPr>
              <w:t>1.5.3.</w:t>
            </w:r>
          </w:p>
        </w:tc>
        <w:tc>
          <w:tcPr>
            <w:tcW w:w="7739" w:type="dxa"/>
            <w:shd w:val="clear" w:color="auto" w:fill="auto"/>
          </w:tcPr>
          <w:p w14:paraId="5EC42C60" w14:textId="77777777" w:rsidR="00381848" w:rsidRPr="00381848" w:rsidRDefault="00381848" w:rsidP="00381848">
            <w:pPr>
              <w:pStyle w:val="1"/>
              <w:ind w:left="0"/>
              <w:rPr>
                <w:b w:val="0"/>
                <w:spacing w:val="-57"/>
                <w:sz w:val="28"/>
                <w:szCs w:val="28"/>
              </w:rPr>
            </w:pPr>
            <w:r w:rsidRPr="00381848">
              <w:rPr>
                <w:b w:val="0"/>
                <w:sz w:val="28"/>
                <w:szCs w:val="28"/>
              </w:rPr>
              <w:t>Дошкольный возраст (от трех до семи лет)</w:t>
            </w:r>
            <w:r w:rsidRPr="00381848">
              <w:rPr>
                <w:b w:val="0"/>
                <w:spacing w:val="-57"/>
                <w:sz w:val="28"/>
                <w:szCs w:val="28"/>
              </w:rPr>
              <w:t xml:space="preserve"> </w:t>
            </w:r>
          </w:p>
        </w:tc>
        <w:tc>
          <w:tcPr>
            <w:tcW w:w="776" w:type="dxa"/>
            <w:shd w:val="clear" w:color="auto" w:fill="auto"/>
          </w:tcPr>
          <w:p w14:paraId="26E7399D" w14:textId="77777777" w:rsidR="00381848" w:rsidRPr="00381848" w:rsidRDefault="00381848" w:rsidP="00381848">
            <w:pPr>
              <w:pStyle w:val="21"/>
              <w:ind w:left="0" w:firstLine="0"/>
              <w:jc w:val="center"/>
              <w:outlineLvl w:val="0"/>
              <w:rPr>
                <w:sz w:val="28"/>
                <w:szCs w:val="28"/>
              </w:rPr>
            </w:pPr>
            <w:r w:rsidRPr="00381848">
              <w:rPr>
                <w:sz w:val="28"/>
                <w:szCs w:val="28"/>
              </w:rPr>
              <w:t>15</w:t>
            </w:r>
          </w:p>
        </w:tc>
      </w:tr>
      <w:tr w:rsidR="00381848" w:rsidRPr="00381848" w14:paraId="173EFD4D" w14:textId="77777777" w:rsidTr="00381848">
        <w:tc>
          <w:tcPr>
            <w:tcW w:w="1056" w:type="dxa"/>
            <w:gridSpan w:val="2"/>
            <w:shd w:val="clear" w:color="auto" w:fill="auto"/>
          </w:tcPr>
          <w:p w14:paraId="2515263F" w14:textId="77777777" w:rsidR="00381848" w:rsidRPr="00381848" w:rsidRDefault="00381848" w:rsidP="00381848">
            <w:pPr>
              <w:pStyle w:val="21"/>
              <w:ind w:left="0" w:firstLine="0"/>
              <w:jc w:val="center"/>
              <w:outlineLvl w:val="0"/>
              <w:rPr>
                <w:sz w:val="28"/>
                <w:szCs w:val="28"/>
              </w:rPr>
            </w:pPr>
            <w:r w:rsidRPr="00381848">
              <w:rPr>
                <w:sz w:val="28"/>
                <w:szCs w:val="28"/>
              </w:rPr>
              <w:t>1.5.3.1.</w:t>
            </w:r>
          </w:p>
        </w:tc>
        <w:tc>
          <w:tcPr>
            <w:tcW w:w="7739" w:type="dxa"/>
            <w:shd w:val="clear" w:color="auto" w:fill="auto"/>
          </w:tcPr>
          <w:p w14:paraId="3769119C" w14:textId="77777777" w:rsidR="00381848" w:rsidRPr="00381848" w:rsidRDefault="00381848" w:rsidP="00381848">
            <w:pPr>
              <w:pStyle w:val="1"/>
              <w:ind w:left="0"/>
              <w:rPr>
                <w:b w:val="0"/>
                <w:sz w:val="28"/>
                <w:szCs w:val="28"/>
              </w:rPr>
            </w:pPr>
            <w:r w:rsidRPr="00381848">
              <w:rPr>
                <w:b w:val="0"/>
                <w:sz w:val="28"/>
                <w:szCs w:val="28"/>
              </w:rPr>
              <w:t>Вторая</w:t>
            </w:r>
            <w:r w:rsidRPr="00381848">
              <w:rPr>
                <w:b w:val="0"/>
                <w:spacing w:val="-1"/>
                <w:sz w:val="28"/>
                <w:szCs w:val="28"/>
              </w:rPr>
              <w:t xml:space="preserve"> </w:t>
            </w:r>
            <w:r w:rsidRPr="00381848">
              <w:rPr>
                <w:b w:val="0"/>
                <w:sz w:val="28"/>
                <w:szCs w:val="28"/>
              </w:rPr>
              <w:t>младшая группа</w:t>
            </w:r>
            <w:r w:rsidRPr="00381848">
              <w:rPr>
                <w:b w:val="0"/>
                <w:spacing w:val="-1"/>
                <w:sz w:val="28"/>
                <w:szCs w:val="28"/>
              </w:rPr>
              <w:t xml:space="preserve"> </w:t>
            </w:r>
            <w:r w:rsidRPr="00381848">
              <w:rPr>
                <w:b w:val="0"/>
                <w:sz w:val="28"/>
                <w:szCs w:val="28"/>
              </w:rPr>
              <w:t>(четвертый год</w:t>
            </w:r>
            <w:r w:rsidRPr="00381848">
              <w:rPr>
                <w:b w:val="0"/>
                <w:spacing w:val="-1"/>
                <w:sz w:val="28"/>
                <w:szCs w:val="28"/>
              </w:rPr>
              <w:t xml:space="preserve"> </w:t>
            </w:r>
            <w:r w:rsidRPr="00381848">
              <w:rPr>
                <w:b w:val="0"/>
                <w:sz w:val="28"/>
                <w:szCs w:val="28"/>
              </w:rPr>
              <w:t>жизни)</w:t>
            </w:r>
          </w:p>
        </w:tc>
        <w:tc>
          <w:tcPr>
            <w:tcW w:w="776" w:type="dxa"/>
            <w:shd w:val="clear" w:color="auto" w:fill="auto"/>
          </w:tcPr>
          <w:p w14:paraId="54D55587" w14:textId="77777777" w:rsidR="00381848" w:rsidRPr="00381848" w:rsidRDefault="00381848" w:rsidP="00381848">
            <w:pPr>
              <w:pStyle w:val="21"/>
              <w:ind w:left="0" w:firstLine="0"/>
              <w:jc w:val="center"/>
              <w:outlineLvl w:val="0"/>
              <w:rPr>
                <w:sz w:val="28"/>
                <w:szCs w:val="28"/>
              </w:rPr>
            </w:pPr>
            <w:r w:rsidRPr="00381848">
              <w:rPr>
                <w:sz w:val="28"/>
                <w:szCs w:val="28"/>
              </w:rPr>
              <w:t>15</w:t>
            </w:r>
          </w:p>
        </w:tc>
      </w:tr>
      <w:tr w:rsidR="00381848" w:rsidRPr="00B272E4" w14:paraId="5D1C43BC" w14:textId="77777777" w:rsidTr="00381848">
        <w:tc>
          <w:tcPr>
            <w:tcW w:w="1056" w:type="dxa"/>
            <w:gridSpan w:val="2"/>
            <w:shd w:val="clear" w:color="auto" w:fill="auto"/>
          </w:tcPr>
          <w:p w14:paraId="668843F8" w14:textId="77777777" w:rsidR="00381848" w:rsidRPr="0087388F" w:rsidRDefault="00381848" w:rsidP="00381848">
            <w:pPr>
              <w:pStyle w:val="21"/>
              <w:ind w:left="0" w:firstLine="0"/>
              <w:jc w:val="center"/>
              <w:outlineLvl w:val="0"/>
            </w:pPr>
            <w:r w:rsidRPr="0087388F">
              <w:t>1.</w:t>
            </w:r>
            <w:r>
              <w:t>5</w:t>
            </w:r>
            <w:r w:rsidRPr="0087388F">
              <w:t>.3.2.</w:t>
            </w:r>
          </w:p>
        </w:tc>
        <w:tc>
          <w:tcPr>
            <w:tcW w:w="7739" w:type="dxa"/>
            <w:shd w:val="clear" w:color="auto" w:fill="auto"/>
          </w:tcPr>
          <w:p w14:paraId="14A4687F" w14:textId="77777777" w:rsidR="00381848" w:rsidRPr="002E3BCF" w:rsidRDefault="00381848" w:rsidP="00381848">
            <w:pPr>
              <w:pStyle w:val="1"/>
              <w:ind w:left="0"/>
              <w:jc w:val="both"/>
              <w:rPr>
                <w:b w:val="0"/>
                <w:sz w:val="28"/>
                <w:szCs w:val="28"/>
              </w:rPr>
            </w:pPr>
            <w:r w:rsidRPr="002E3BCF">
              <w:rPr>
                <w:b w:val="0"/>
                <w:sz w:val="28"/>
                <w:szCs w:val="28"/>
              </w:rPr>
              <w:t>Средняя</w:t>
            </w:r>
            <w:r w:rsidRPr="002E3BCF">
              <w:rPr>
                <w:b w:val="0"/>
                <w:spacing w:val="-3"/>
                <w:sz w:val="28"/>
                <w:szCs w:val="28"/>
              </w:rPr>
              <w:t xml:space="preserve"> </w:t>
            </w:r>
            <w:r w:rsidRPr="002E3BCF">
              <w:rPr>
                <w:b w:val="0"/>
                <w:sz w:val="28"/>
                <w:szCs w:val="28"/>
              </w:rPr>
              <w:t>группа</w:t>
            </w:r>
            <w:r w:rsidRPr="002E3BCF">
              <w:rPr>
                <w:b w:val="0"/>
                <w:spacing w:val="-3"/>
                <w:sz w:val="28"/>
                <w:szCs w:val="28"/>
              </w:rPr>
              <w:t xml:space="preserve"> </w:t>
            </w:r>
            <w:r w:rsidRPr="002E3BCF">
              <w:rPr>
                <w:b w:val="0"/>
                <w:sz w:val="28"/>
                <w:szCs w:val="28"/>
              </w:rPr>
              <w:t>(пятый</w:t>
            </w:r>
            <w:r w:rsidRPr="002E3BCF">
              <w:rPr>
                <w:b w:val="0"/>
                <w:spacing w:val="-4"/>
                <w:sz w:val="28"/>
                <w:szCs w:val="28"/>
              </w:rPr>
              <w:t xml:space="preserve"> </w:t>
            </w:r>
            <w:r w:rsidRPr="002E3BCF">
              <w:rPr>
                <w:b w:val="0"/>
                <w:sz w:val="28"/>
                <w:szCs w:val="28"/>
              </w:rPr>
              <w:t>год</w:t>
            </w:r>
            <w:r w:rsidRPr="002E3BCF">
              <w:rPr>
                <w:b w:val="0"/>
                <w:spacing w:val="-4"/>
                <w:sz w:val="28"/>
                <w:szCs w:val="28"/>
              </w:rPr>
              <w:t xml:space="preserve"> </w:t>
            </w:r>
            <w:r w:rsidRPr="002E3BCF">
              <w:rPr>
                <w:b w:val="0"/>
                <w:sz w:val="28"/>
                <w:szCs w:val="28"/>
              </w:rPr>
              <w:t>жизни)</w:t>
            </w:r>
          </w:p>
        </w:tc>
        <w:tc>
          <w:tcPr>
            <w:tcW w:w="776" w:type="dxa"/>
            <w:shd w:val="clear" w:color="auto" w:fill="auto"/>
          </w:tcPr>
          <w:p w14:paraId="02499D18" w14:textId="77777777" w:rsidR="00381848" w:rsidRPr="005B79D9" w:rsidRDefault="00381848" w:rsidP="00381848">
            <w:pPr>
              <w:pStyle w:val="21"/>
              <w:ind w:left="0" w:firstLine="0"/>
              <w:jc w:val="center"/>
              <w:outlineLvl w:val="0"/>
            </w:pPr>
            <w:r>
              <w:t>16</w:t>
            </w:r>
          </w:p>
        </w:tc>
      </w:tr>
      <w:tr w:rsidR="00381848" w:rsidRPr="00B272E4" w14:paraId="3009F1FA" w14:textId="77777777" w:rsidTr="00381848">
        <w:tc>
          <w:tcPr>
            <w:tcW w:w="1056" w:type="dxa"/>
            <w:gridSpan w:val="2"/>
            <w:shd w:val="clear" w:color="auto" w:fill="auto"/>
          </w:tcPr>
          <w:p w14:paraId="205F6EF9" w14:textId="77777777" w:rsidR="00381848" w:rsidRPr="0087388F" w:rsidRDefault="00381848" w:rsidP="00381848">
            <w:pPr>
              <w:pStyle w:val="21"/>
              <w:ind w:left="0" w:firstLine="0"/>
              <w:jc w:val="center"/>
              <w:outlineLvl w:val="0"/>
            </w:pPr>
            <w:r w:rsidRPr="0087388F">
              <w:t>1.</w:t>
            </w:r>
            <w:r>
              <w:t>5</w:t>
            </w:r>
            <w:r w:rsidRPr="0087388F">
              <w:t>.3.3.</w:t>
            </w:r>
          </w:p>
        </w:tc>
        <w:tc>
          <w:tcPr>
            <w:tcW w:w="7739" w:type="dxa"/>
            <w:shd w:val="clear" w:color="auto" w:fill="auto"/>
          </w:tcPr>
          <w:p w14:paraId="0831119D" w14:textId="77777777" w:rsidR="00381848" w:rsidRPr="002E3BCF" w:rsidRDefault="00381848" w:rsidP="00381848">
            <w:pPr>
              <w:pStyle w:val="1"/>
              <w:ind w:left="0"/>
              <w:rPr>
                <w:b w:val="0"/>
                <w:sz w:val="28"/>
                <w:szCs w:val="28"/>
              </w:rPr>
            </w:pPr>
            <w:r w:rsidRPr="002E3BCF">
              <w:rPr>
                <w:b w:val="0"/>
                <w:sz w:val="28"/>
                <w:szCs w:val="28"/>
              </w:rPr>
              <w:t>Старшая</w:t>
            </w:r>
            <w:r w:rsidRPr="002E3BCF">
              <w:rPr>
                <w:b w:val="0"/>
                <w:spacing w:val="-3"/>
                <w:sz w:val="28"/>
                <w:szCs w:val="28"/>
              </w:rPr>
              <w:t xml:space="preserve"> </w:t>
            </w:r>
            <w:r w:rsidRPr="002E3BCF">
              <w:rPr>
                <w:b w:val="0"/>
                <w:sz w:val="28"/>
                <w:szCs w:val="28"/>
              </w:rPr>
              <w:t>группа</w:t>
            </w:r>
            <w:r w:rsidRPr="002E3BCF">
              <w:rPr>
                <w:b w:val="0"/>
                <w:spacing w:val="-2"/>
                <w:sz w:val="28"/>
                <w:szCs w:val="28"/>
              </w:rPr>
              <w:t xml:space="preserve"> </w:t>
            </w:r>
            <w:r w:rsidRPr="002E3BCF">
              <w:rPr>
                <w:b w:val="0"/>
                <w:sz w:val="28"/>
                <w:szCs w:val="28"/>
              </w:rPr>
              <w:t>(шестой</w:t>
            </w:r>
            <w:r w:rsidRPr="002E3BCF">
              <w:rPr>
                <w:b w:val="0"/>
                <w:spacing w:val="-2"/>
                <w:sz w:val="28"/>
                <w:szCs w:val="28"/>
              </w:rPr>
              <w:t xml:space="preserve"> </w:t>
            </w:r>
            <w:r w:rsidRPr="002E3BCF">
              <w:rPr>
                <w:b w:val="0"/>
                <w:sz w:val="28"/>
                <w:szCs w:val="28"/>
              </w:rPr>
              <w:t>год</w:t>
            </w:r>
            <w:r w:rsidRPr="002E3BCF">
              <w:rPr>
                <w:b w:val="0"/>
                <w:spacing w:val="-2"/>
                <w:sz w:val="28"/>
                <w:szCs w:val="28"/>
              </w:rPr>
              <w:t xml:space="preserve"> </w:t>
            </w:r>
            <w:r w:rsidRPr="002E3BCF">
              <w:rPr>
                <w:b w:val="0"/>
                <w:sz w:val="28"/>
                <w:szCs w:val="28"/>
              </w:rPr>
              <w:t>жизни)</w:t>
            </w:r>
          </w:p>
        </w:tc>
        <w:tc>
          <w:tcPr>
            <w:tcW w:w="776" w:type="dxa"/>
            <w:shd w:val="clear" w:color="auto" w:fill="auto"/>
          </w:tcPr>
          <w:p w14:paraId="5D7D6EA1" w14:textId="77777777" w:rsidR="00381848" w:rsidRPr="005B79D9" w:rsidRDefault="00381848" w:rsidP="00381848">
            <w:pPr>
              <w:pStyle w:val="21"/>
              <w:ind w:left="0" w:firstLine="0"/>
              <w:jc w:val="center"/>
              <w:outlineLvl w:val="0"/>
            </w:pPr>
            <w:r>
              <w:t>18</w:t>
            </w:r>
          </w:p>
        </w:tc>
      </w:tr>
      <w:tr w:rsidR="00381848" w:rsidRPr="00B272E4" w14:paraId="7E75D164" w14:textId="77777777" w:rsidTr="00381848">
        <w:tc>
          <w:tcPr>
            <w:tcW w:w="1056" w:type="dxa"/>
            <w:gridSpan w:val="2"/>
            <w:shd w:val="clear" w:color="auto" w:fill="auto"/>
          </w:tcPr>
          <w:p w14:paraId="0894D559" w14:textId="77777777" w:rsidR="00381848" w:rsidRPr="0087388F" w:rsidRDefault="00381848" w:rsidP="00381848">
            <w:pPr>
              <w:pStyle w:val="21"/>
              <w:ind w:left="0" w:firstLine="0"/>
              <w:jc w:val="center"/>
              <w:outlineLvl w:val="0"/>
            </w:pPr>
            <w:r w:rsidRPr="0087388F">
              <w:t>1.</w:t>
            </w:r>
            <w:r>
              <w:t>5</w:t>
            </w:r>
            <w:r w:rsidRPr="0087388F">
              <w:t>.3.4.</w:t>
            </w:r>
          </w:p>
        </w:tc>
        <w:tc>
          <w:tcPr>
            <w:tcW w:w="7739" w:type="dxa"/>
            <w:shd w:val="clear" w:color="auto" w:fill="auto"/>
          </w:tcPr>
          <w:p w14:paraId="50C95C6C" w14:textId="77777777" w:rsidR="00381848" w:rsidRPr="002E3BCF" w:rsidRDefault="00381848" w:rsidP="00381848">
            <w:pPr>
              <w:pStyle w:val="1"/>
              <w:ind w:left="0"/>
              <w:jc w:val="both"/>
              <w:rPr>
                <w:b w:val="0"/>
                <w:sz w:val="28"/>
                <w:szCs w:val="28"/>
              </w:rPr>
            </w:pPr>
            <w:r w:rsidRPr="002E3BCF">
              <w:rPr>
                <w:b w:val="0"/>
                <w:sz w:val="28"/>
                <w:szCs w:val="28"/>
              </w:rPr>
              <w:t>Подготовительная</w:t>
            </w:r>
            <w:r w:rsidRPr="002E3BCF">
              <w:rPr>
                <w:b w:val="0"/>
                <w:spacing w:val="-5"/>
                <w:sz w:val="28"/>
                <w:szCs w:val="28"/>
              </w:rPr>
              <w:t xml:space="preserve"> </w:t>
            </w:r>
            <w:r w:rsidRPr="002E3BCF">
              <w:rPr>
                <w:b w:val="0"/>
                <w:sz w:val="28"/>
                <w:szCs w:val="28"/>
              </w:rPr>
              <w:t>к</w:t>
            </w:r>
            <w:r w:rsidRPr="002E3BCF">
              <w:rPr>
                <w:b w:val="0"/>
                <w:spacing w:val="-3"/>
                <w:sz w:val="28"/>
                <w:szCs w:val="28"/>
              </w:rPr>
              <w:t xml:space="preserve"> </w:t>
            </w:r>
            <w:r w:rsidRPr="002E3BCF">
              <w:rPr>
                <w:b w:val="0"/>
                <w:sz w:val="28"/>
                <w:szCs w:val="28"/>
              </w:rPr>
              <w:t>школе</w:t>
            </w:r>
            <w:r w:rsidRPr="002E3BCF">
              <w:rPr>
                <w:b w:val="0"/>
                <w:spacing w:val="-2"/>
                <w:sz w:val="28"/>
                <w:szCs w:val="28"/>
              </w:rPr>
              <w:t xml:space="preserve"> </w:t>
            </w:r>
            <w:r w:rsidRPr="002E3BCF">
              <w:rPr>
                <w:b w:val="0"/>
                <w:sz w:val="28"/>
                <w:szCs w:val="28"/>
              </w:rPr>
              <w:t>группа (седьмой</w:t>
            </w:r>
            <w:r w:rsidRPr="002E3BCF">
              <w:rPr>
                <w:b w:val="0"/>
                <w:spacing w:val="-1"/>
                <w:sz w:val="28"/>
                <w:szCs w:val="28"/>
              </w:rPr>
              <w:t xml:space="preserve"> </w:t>
            </w:r>
            <w:r w:rsidRPr="002E3BCF">
              <w:rPr>
                <w:b w:val="0"/>
                <w:sz w:val="28"/>
                <w:szCs w:val="28"/>
              </w:rPr>
              <w:t>год</w:t>
            </w:r>
            <w:r w:rsidRPr="002E3BCF">
              <w:rPr>
                <w:b w:val="0"/>
                <w:spacing w:val="-2"/>
                <w:sz w:val="28"/>
                <w:szCs w:val="28"/>
              </w:rPr>
              <w:t xml:space="preserve"> </w:t>
            </w:r>
            <w:r w:rsidRPr="002E3BCF">
              <w:rPr>
                <w:b w:val="0"/>
                <w:sz w:val="28"/>
                <w:szCs w:val="28"/>
              </w:rPr>
              <w:t>жизни)</w:t>
            </w:r>
          </w:p>
        </w:tc>
        <w:tc>
          <w:tcPr>
            <w:tcW w:w="776" w:type="dxa"/>
            <w:shd w:val="clear" w:color="auto" w:fill="auto"/>
          </w:tcPr>
          <w:p w14:paraId="57EB71B3" w14:textId="77777777" w:rsidR="00381848" w:rsidRDefault="00381848" w:rsidP="00381848">
            <w:pPr>
              <w:pStyle w:val="21"/>
              <w:ind w:left="0" w:firstLine="0"/>
              <w:jc w:val="center"/>
              <w:outlineLvl w:val="0"/>
            </w:pPr>
            <w:r>
              <w:t>19</w:t>
            </w:r>
          </w:p>
        </w:tc>
      </w:tr>
      <w:tr w:rsidR="00381848" w:rsidRPr="00B272E4" w14:paraId="584188CE" w14:textId="77777777" w:rsidTr="00381848">
        <w:tc>
          <w:tcPr>
            <w:tcW w:w="1056" w:type="dxa"/>
            <w:gridSpan w:val="2"/>
            <w:shd w:val="clear" w:color="auto" w:fill="auto"/>
          </w:tcPr>
          <w:p w14:paraId="08EEE2B7" w14:textId="77777777" w:rsidR="00381848" w:rsidRPr="00987D71" w:rsidRDefault="00381848" w:rsidP="00381848">
            <w:pPr>
              <w:pStyle w:val="21"/>
              <w:ind w:left="0" w:firstLine="0"/>
              <w:jc w:val="center"/>
              <w:outlineLvl w:val="0"/>
            </w:pPr>
            <w:r w:rsidRPr="00987D71">
              <w:t>1.6.</w:t>
            </w:r>
          </w:p>
        </w:tc>
        <w:tc>
          <w:tcPr>
            <w:tcW w:w="7739" w:type="dxa"/>
            <w:shd w:val="clear" w:color="auto" w:fill="auto"/>
          </w:tcPr>
          <w:p w14:paraId="4F7C43D9" w14:textId="77777777" w:rsidR="00381848" w:rsidRPr="00987D71" w:rsidRDefault="00381848" w:rsidP="00381848">
            <w:pPr>
              <w:pStyle w:val="1"/>
              <w:tabs>
                <w:tab w:val="left" w:pos="633"/>
              </w:tabs>
              <w:ind w:left="0"/>
              <w:rPr>
                <w:b w:val="0"/>
                <w:sz w:val="28"/>
                <w:szCs w:val="28"/>
              </w:rPr>
            </w:pPr>
            <w:r w:rsidRPr="00987D71">
              <w:rPr>
                <w:b w:val="0"/>
                <w:sz w:val="28"/>
                <w:szCs w:val="28"/>
              </w:rPr>
              <w:t>Планируемые</w:t>
            </w:r>
            <w:r w:rsidRPr="00987D71">
              <w:rPr>
                <w:b w:val="0"/>
                <w:spacing w:val="-6"/>
                <w:sz w:val="28"/>
                <w:szCs w:val="28"/>
              </w:rPr>
              <w:t xml:space="preserve"> </w:t>
            </w:r>
            <w:r w:rsidRPr="00987D71">
              <w:rPr>
                <w:b w:val="0"/>
                <w:sz w:val="28"/>
                <w:szCs w:val="28"/>
              </w:rPr>
              <w:t>результаты</w:t>
            </w:r>
            <w:r w:rsidRPr="00987D71">
              <w:rPr>
                <w:b w:val="0"/>
                <w:spacing w:val="-3"/>
                <w:sz w:val="28"/>
                <w:szCs w:val="28"/>
              </w:rPr>
              <w:t xml:space="preserve"> </w:t>
            </w:r>
            <w:r w:rsidRPr="00987D71">
              <w:rPr>
                <w:b w:val="0"/>
                <w:sz w:val="28"/>
                <w:szCs w:val="28"/>
              </w:rPr>
              <w:t>реализации</w:t>
            </w:r>
            <w:r w:rsidRPr="00987D71">
              <w:rPr>
                <w:b w:val="0"/>
                <w:spacing w:val="-2"/>
                <w:sz w:val="28"/>
                <w:szCs w:val="28"/>
              </w:rPr>
              <w:t xml:space="preserve"> </w:t>
            </w:r>
            <w:r w:rsidRPr="00987D71">
              <w:rPr>
                <w:b w:val="0"/>
                <w:sz w:val="28"/>
                <w:szCs w:val="28"/>
              </w:rPr>
              <w:t>Программы</w:t>
            </w:r>
          </w:p>
        </w:tc>
        <w:tc>
          <w:tcPr>
            <w:tcW w:w="776" w:type="dxa"/>
            <w:shd w:val="clear" w:color="auto" w:fill="auto"/>
          </w:tcPr>
          <w:p w14:paraId="6D43AC9A" w14:textId="77777777" w:rsidR="00381848" w:rsidRDefault="00381848" w:rsidP="00381848">
            <w:pPr>
              <w:pStyle w:val="21"/>
              <w:ind w:left="0" w:firstLine="0"/>
              <w:jc w:val="center"/>
              <w:outlineLvl w:val="0"/>
            </w:pPr>
            <w:r>
              <w:t>21</w:t>
            </w:r>
          </w:p>
        </w:tc>
      </w:tr>
      <w:tr w:rsidR="00381848" w:rsidRPr="00B272E4" w14:paraId="305425C4" w14:textId="77777777" w:rsidTr="00381848">
        <w:tc>
          <w:tcPr>
            <w:tcW w:w="1056" w:type="dxa"/>
            <w:gridSpan w:val="2"/>
            <w:shd w:val="clear" w:color="auto" w:fill="auto"/>
          </w:tcPr>
          <w:p w14:paraId="652A2039" w14:textId="77777777" w:rsidR="00381848" w:rsidRPr="00987D71" w:rsidRDefault="00381848" w:rsidP="00381848">
            <w:pPr>
              <w:pStyle w:val="21"/>
              <w:ind w:left="0" w:firstLine="0"/>
              <w:jc w:val="center"/>
              <w:outlineLvl w:val="0"/>
            </w:pPr>
            <w:r w:rsidRPr="00987D71">
              <w:t>1.6.1.</w:t>
            </w:r>
          </w:p>
        </w:tc>
        <w:tc>
          <w:tcPr>
            <w:tcW w:w="7739" w:type="dxa"/>
            <w:shd w:val="clear" w:color="auto" w:fill="auto"/>
          </w:tcPr>
          <w:p w14:paraId="1C231F4C" w14:textId="77777777" w:rsidR="00381848" w:rsidRPr="00987D71" w:rsidRDefault="00381848" w:rsidP="00381848">
            <w:pPr>
              <w:pStyle w:val="1"/>
              <w:tabs>
                <w:tab w:val="left" w:pos="1522"/>
              </w:tabs>
              <w:ind w:left="0"/>
              <w:rPr>
                <w:b w:val="0"/>
                <w:sz w:val="28"/>
                <w:szCs w:val="28"/>
              </w:rPr>
            </w:pPr>
            <w:r w:rsidRPr="00987D71">
              <w:rPr>
                <w:b w:val="0"/>
                <w:sz w:val="28"/>
                <w:szCs w:val="28"/>
              </w:rPr>
              <w:t>Планируемые</w:t>
            </w:r>
            <w:r w:rsidRPr="00987D71">
              <w:rPr>
                <w:b w:val="0"/>
                <w:spacing w:val="-4"/>
                <w:sz w:val="28"/>
                <w:szCs w:val="28"/>
              </w:rPr>
              <w:t xml:space="preserve"> </w:t>
            </w:r>
            <w:r w:rsidRPr="00987D71">
              <w:rPr>
                <w:b w:val="0"/>
                <w:sz w:val="28"/>
                <w:szCs w:val="28"/>
              </w:rPr>
              <w:t>результаты</w:t>
            </w:r>
            <w:r w:rsidRPr="00987D71">
              <w:rPr>
                <w:b w:val="0"/>
                <w:spacing w:val="-1"/>
                <w:sz w:val="28"/>
                <w:szCs w:val="28"/>
              </w:rPr>
              <w:t xml:space="preserve"> </w:t>
            </w:r>
            <w:r w:rsidRPr="00987D71">
              <w:rPr>
                <w:b w:val="0"/>
                <w:sz w:val="28"/>
                <w:szCs w:val="28"/>
              </w:rPr>
              <w:t>в</w:t>
            </w:r>
            <w:r w:rsidRPr="00987D71">
              <w:rPr>
                <w:b w:val="0"/>
                <w:spacing w:val="-3"/>
                <w:sz w:val="28"/>
                <w:szCs w:val="28"/>
              </w:rPr>
              <w:t xml:space="preserve"> </w:t>
            </w:r>
            <w:r w:rsidRPr="00987D71">
              <w:rPr>
                <w:b w:val="0"/>
                <w:sz w:val="28"/>
                <w:szCs w:val="28"/>
              </w:rPr>
              <w:t>младенческом</w:t>
            </w:r>
            <w:r w:rsidRPr="00987D71">
              <w:rPr>
                <w:b w:val="0"/>
                <w:spacing w:val="-1"/>
                <w:sz w:val="28"/>
                <w:szCs w:val="28"/>
              </w:rPr>
              <w:t xml:space="preserve"> </w:t>
            </w:r>
            <w:r w:rsidRPr="00987D71">
              <w:rPr>
                <w:b w:val="0"/>
                <w:sz w:val="28"/>
                <w:szCs w:val="28"/>
              </w:rPr>
              <w:t>возрасте</w:t>
            </w:r>
          </w:p>
        </w:tc>
        <w:tc>
          <w:tcPr>
            <w:tcW w:w="776" w:type="dxa"/>
            <w:shd w:val="clear" w:color="auto" w:fill="auto"/>
          </w:tcPr>
          <w:p w14:paraId="0A74725E" w14:textId="77777777" w:rsidR="00381848" w:rsidRDefault="00381848" w:rsidP="00381848">
            <w:pPr>
              <w:pStyle w:val="21"/>
              <w:ind w:left="0" w:firstLine="0"/>
              <w:jc w:val="center"/>
              <w:outlineLvl w:val="0"/>
            </w:pPr>
            <w:r>
              <w:t>22</w:t>
            </w:r>
          </w:p>
        </w:tc>
      </w:tr>
      <w:tr w:rsidR="00381848" w:rsidRPr="00B272E4" w14:paraId="6F9C310E" w14:textId="77777777" w:rsidTr="00381848">
        <w:tc>
          <w:tcPr>
            <w:tcW w:w="1056" w:type="dxa"/>
            <w:gridSpan w:val="2"/>
            <w:shd w:val="clear" w:color="auto" w:fill="auto"/>
          </w:tcPr>
          <w:p w14:paraId="27398AB9" w14:textId="77777777" w:rsidR="00381848" w:rsidRPr="00987D71" w:rsidRDefault="00381848" w:rsidP="00381848">
            <w:pPr>
              <w:pStyle w:val="21"/>
              <w:ind w:left="0" w:firstLine="0"/>
              <w:jc w:val="center"/>
              <w:outlineLvl w:val="0"/>
            </w:pPr>
            <w:r w:rsidRPr="00987D71">
              <w:t>1.6.2.</w:t>
            </w:r>
          </w:p>
        </w:tc>
        <w:tc>
          <w:tcPr>
            <w:tcW w:w="7739" w:type="dxa"/>
            <w:shd w:val="clear" w:color="auto" w:fill="auto"/>
          </w:tcPr>
          <w:p w14:paraId="658BAFB9" w14:textId="77777777" w:rsidR="00381848" w:rsidRPr="00987D71" w:rsidRDefault="00381848" w:rsidP="00381848">
            <w:pPr>
              <w:pStyle w:val="1"/>
              <w:tabs>
                <w:tab w:val="left" w:pos="1522"/>
              </w:tabs>
              <w:ind w:left="0"/>
              <w:jc w:val="both"/>
              <w:rPr>
                <w:b w:val="0"/>
                <w:sz w:val="28"/>
                <w:szCs w:val="28"/>
              </w:rPr>
            </w:pPr>
            <w:r w:rsidRPr="00987D71">
              <w:rPr>
                <w:b w:val="0"/>
                <w:sz w:val="28"/>
                <w:szCs w:val="28"/>
              </w:rPr>
              <w:t>Планируемые</w:t>
            </w:r>
            <w:r w:rsidRPr="00987D71">
              <w:rPr>
                <w:b w:val="0"/>
                <w:spacing w:val="-4"/>
                <w:sz w:val="28"/>
                <w:szCs w:val="28"/>
              </w:rPr>
              <w:t xml:space="preserve"> </w:t>
            </w:r>
            <w:r w:rsidRPr="00987D71">
              <w:rPr>
                <w:b w:val="0"/>
                <w:sz w:val="28"/>
                <w:szCs w:val="28"/>
              </w:rPr>
              <w:t>результаты</w:t>
            </w:r>
            <w:r w:rsidRPr="00987D71">
              <w:rPr>
                <w:b w:val="0"/>
                <w:spacing w:val="-1"/>
                <w:sz w:val="28"/>
                <w:szCs w:val="28"/>
              </w:rPr>
              <w:t xml:space="preserve"> </w:t>
            </w:r>
            <w:r w:rsidRPr="00987D71">
              <w:rPr>
                <w:b w:val="0"/>
                <w:sz w:val="28"/>
                <w:szCs w:val="28"/>
              </w:rPr>
              <w:t>в</w:t>
            </w:r>
            <w:r w:rsidRPr="00987D71">
              <w:rPr>
                <w:b w:val="0"/>
                <w:spacing w:val="-2"/>
                <w:sz w:val="28"/>
                <w:szCs w:val="28"/>
              </w:rPr>
              <w:t xml:space="preserve"> </w:t>
            </w:r>
            <w:r w:rsidRPr="00987D71">
              <w:rPr>
                <w:b w:val="0"/>
                <w:sz w:val="28"/>
                <w:szCs w:val="28"/>
              </w:rPr>
              <w:t>раннем</w:t>
            </w:r>
            <w:r w:rsidRPr="00987D71">
              <w:rPr>
                <w:b w:val="0"/>
                <w:spacing w:val="-3"/>
                <w:sz w:val="28"/>
                <w:szCs w:val="28"/>
              </w:rPr>
              <w:t xml:space="preserve"> </w:t>
            </w:r>
            <w:r w:rsidRPr="00987D71">
              <w:rPr>
                <w:b w:val="0"/>
                <w:sz w:val="28"/>
                <w:szCs w:val="28"/>
              </w:rPr>
              <w:t>возрасте</w:t>
            </w:r>
          </w:p>
        </w:tc>
        <w:tc>
          <w:tcPr>
            <w:tcW w:w="776" w:type="dxa"/>
            <w:shd w:val="clear" w:color="auto" w:fill="auto"/>
          </w:tcPr>
          <w:p w14:paraId="3AE14837" w14:textId="77777777" w:rsidR="00381848" w:rsidRDefault="00381848" w:rsidP="00381848">
            <w:pPr>
              <w:pStyle w:val="21"/>
              <w:ind w:left="0" w:firstLine="0"/>
              <w:jc w:val="center"/>
              <w:outlineLvl w:val="0"/>
            </w:pPr>
            <w:r>
              <w:t>22</w:t>
            </w:r>
          </w:p>
        </w:tc>
      </w:tr>
      <w:tr w:rsidR="00381848" w:rsidRPr="00B272E4" w14:paraId="04529558" w14:textId="77777777" w:rsidTr="00381848">
        <w:tc>
          <w:tcPr>
            <w:tcW w:w="1056" w:type="dxa"/>
            <w:gridSpan w:val="2"/>
            <w:shd w:val="clear" w:color="auto" w:fill="auto"/>
          </w:tcPr>
          <w:p w14:paraId="5612E670" w14:textId="77777777" w:rsidR="00381848" w:rsidRPr="00987D71" w:rsidRDefault="00381848" w:rsidP="00381848">
            <w:pPr>
              <w:pStyle w:val="21"/>
              <w:ind w:left="0" w:firstLine="0"/>
              <w:jc w:val="center"/>
              <w:outlineLvl w:val="0"/>
            </w:pPr>
            <w:r w:rsidRPr="00987D71">
              <w:t>1.6.3.</w:t>
            </w:r>
          </w:p>
        </w:tc>
        <w:tc>
          <w:tcPr>
            <w:tcW w:w="7739" w:type="dxa"/>
            <w:shd w:val="clear" w:color="auto" w:fill="auto"/>
          </w:tcPr>
          <w:p w14:paraId="2E1F365F" w14:textId="77777777" w:rsidR="00381848" w:rsidRPr="00987D71" w:rsidRDefault="00381848" w:rsidP="00381848">
            <w:pPr>
              <w:pStyle w:val="1"/>
              <w:tabs>
                <w:tab w:val="left" w:pos="1522"/>
              </w:tabs>
              <w:ind w:left="0"/>
              <w:jc w:val="both"/>
              <w:rPr>
                <w:b w:val="0"/>
                <w:sz w:val="28"/>
                <w:szCs w:val="28"/>
              </w:rPr>
            </w:pPr>
            <w:r w:rsidRPr="00987D71">
              <w:rPr>
                <w:b w:val="0"/>
                <w:sz w:val="28"/>
                <w:szCs w:val="28"/>
              </w:rPr>
              <w:t>Планируемые</w:t>
            </w:r>
            <w:r w:rsidRPr="00987D71">
              <w:rPr>
                <w:b w:val="0"/>
                <w:spacing w:val="-4"/>
                <w:sz w:val="28"/>
                <w:szCs w:val="28"/>
              </w:rPr>
              <w:t xml:space="preserve"> </w:t>
            </w:r>
            <w:r w:rsidRPr="00987D71">
              <w:rPr>
                <w:b w:val="0"/>
                <w:sz w:val="28"/>
                <w:szCs w:val="28"/>
              </w:rPr>
              <w:t>результаты</w:t>
            </w:r>
            <w:r w:rsidRPr="00987D71">
              <w:rPr>
                <w:b w:val="0"/>
                <w:spacing w:val="-1"/>
                <w:sz w:val="28"/>
                <w:szCs w:val="28"/>
              </w:rPr>
              <w:t xml:space="preserve"> </w:t>
            </w:r>
            <w:r w:rsidRPr="00987D71">
              <w:rPr>
                <w:b w:val="0"/>
                <w:sz w:val="28"/>
                <w:szCs w:val="28"/>
              </w:rPr>
              <w:t>в</w:t>
            </w:r>
            <w:r w:rsidRPr="00987D71">
              <w:rPr>
                <w:b w:val="0"/>
                <w:spacing w:val="-3"/>
                <w:sz w:val="28"/>
                <w:szCs w:val="28"/>
              </w:rPr>
              <w:t xml:space="preserve"> </w:t>
            </w:r>
            <w:r w:rsidRPr="00987D71">
              <w:rPr>
                <w:b w:val="0"/>
                <w:sz w:val="28"/>
                <w:szCs w:val="28"/>
              </w:rPr>
              <w:t>дошкольном</w:t>
            </w:r>
            <w:r w:rsidRPr="00987D71">
              <w:rPr>
                <w:b w:val="0"/>
                <w:spacing w:val="-1"/>
                <w:sz w:val="28"/>
                <w:szCs w:val="28"/>
              </w:rPr>
              <w:t xml:space="preserve"> </w:t>
            </w:r>
            <w:r w:rsidRPr="00987D71">
              <w:rPr>
                <w:b w:val="0"/>
                <w:sz w:val="28"/>
                <w:szCs w:val="28"/>
              </w:rPr>
              <w:t>возрасте</w:t>
            </w:r>
          </w:p>
        </w:tc>
        <w:tc>
          <w:tcPr>
            <w:tcW w:w="776" w:type="dxa"/>
            <w:shd w:val="clear" w:color="auto" w:fill="auto"/>
          </w:tcPr>
          <w:p w14:paraId="7E75B2A0" w14:textId="77777777" w:rsidR="00381848" w:rsidRDefault="00381848" w:rsidP="00381848">
            <w:pPr>
              <w:pStyle w:val="21"/>
              <w:ind w:left="0" w:firstLine="0"/>
              <w:jc w:val="center"/>
              <w:outlineLvl w:val="0"/>
            </w:pPr>
            <w:r>
              <w:t>22</w:t>
            </w:r>
          </w:p>
        </w:tc>
      </w:tr>
      <w:tr w:rsidR="00381848" w:rsidRPr="00B272E4" w14:paraId="5214116C" w14:textId="77777777" w:rsidTr="00381848">
        <w:tc>
          <w:tcPr>
            <w:tcW w:w="1056" w:type="dxa"/>
            <w:gridSpan w:val="2"/>
            <w:shd w:val="clear" w:color="auto" w:fill="auto"/>
          </w:tcPr>
          <w:p w14:paraId="6F381620" w14:textId="77777777" w:rsidR="00381848" w:rsidRPr="00987D71" w:rsidRDefault="00381848" w:rsidP="00381848">
            <w:pPr>
              <w:pStyle w:val="21"/>
              <w:ind w:left="0" w:firstLine="0"/>
              <w:jc w:val="center"/>
              <w:outlineLvl w:val="0"/>
            </w:pPr>
            <w:r w:rsidRPr="00987D71">
              <w:t>1.6.3.1.</w:t>
            </w:r>
          </w:p>
        </w:tc>
        <w:tc>
          <w:tcPr>
            <w:tcW w:w="7739" w:type="dxa"/>
            <w:shd w:val="clear" w:color="auto" w:fill="auto"/>
          </w:tcPr>
          <w:p w14:paraId="55B5BC90" w14:textId="77777777" w:rsidR="00381848" w:rsidRPr="00987D71" w:rsidRDefault="00381848" w:rsidP="00381848">
            <w:pPr>
              <w:pStyle w:val="2"/>
              <w:rPr>
                <w:b w:val="0"/>
                <w:sz w:val="28"/>
                <w:szCs w:val="28"/>
              </w:rPr>
            </w:pPr>
            <w:r w:rsidRPr="00987D71">
              <w:rPr>
                <w:b w:val="0"/>
                <w:sz w:val="28"/>
                <w:szCs w:val="28"/>
              </w:rPr>
              <w:t>К</w:t>
            </w:r>
            <w:r w:rsidRPr="00987D71">
              <w:rPr>
                <w:b w:val="0"/>
                <w:spacing w:val="-3"/>
                <w:sz w:val="28"/>
                <w:szCs w:val="28"/>
              </w:rPr>
              <w:t xml:space="preserve"> </w:t>
            </w:r>
            <w:r w:rsidRPr="00987D71">
              <w:rPr>
                <w:b w:val="0"/>
                <w:sz w:val="28"/>
                <w:szCs w:val="28"/>
              </w:rPr>
              <w:t>четырем</w:t>
            </w:r>
            <w:r w:rsidRPr="00987D71">
              <w:rPr>
                <w:b w:val="0"/>
                <w:spacing w:val="-1"/>
                <w:sz w:val="28"/>
                <w:szCs w:val="28"/>
              </w:rPr>
              <w:t xml:space="preserve"> </w:t>
            </w:r>
            <w:r>
              <w:rPr>
                <w:b w:val="0"/>
                <w:sz w:val="28"/>
                <w:szCs w:val="28"/>
              </w:rPr>
              <w:t>годам</w:t>
            </w:r>
          </w:p>
        </w:tc>
        <w:tc>
          <w:tcPr>
            <w:tcW w:w="776" w:type="dxa"/>
            <w:shd w:val="clear" w:color="auto" w:fill="auto"/>
          </w:tcPr>
          <w:p w14:paraId="380FD2BB" w14:textId="77777777" w:rsidR="00381848" w:rsidRDefault="00381848" w:rsidP="00381848">
            <w:pPr>
              <w:pStyle w:val="21"/>
              <w:ind w:left="0" w:firstLine="0"/>
              <w:jc w:val="center"/>
              <w:outlineLvl w:val="0"/>
            </w:pPr>
            <w:r>
              <w:t>23</w:t>
            </w:r>
          </w:p>
        </w:tc>
      </w:tr>
      <w:tr w:rsidR="00381848" w:rsidRPr="00B272E4" w14:paraId="0127A86D" w14:textId="77777777" w:rsidTr="00381848">
        <w:tc>
          <w:tcPr>
            <w:tcW w:w="1056" w:type="dxa"/>
            <w:gridSpan w:val="2"/>
            <w:shd w:val="clear" w:color="auto" w:fill="auto"/>
          </w:tcPr>
          <w:p w14:paraId="66ED2CA1" w14:textId="77777777" w:rsidR="00381848" w:rsidRPr="00987D71" w:rsidRDefault="00381848" w:rsidP="00381848">
            <w:pPr>
              <w:pStyle w:val="21"/>
              <w:ind w:left="0" w:firstLine="0"/>
              <w:jc w:val="center"/>
              <w:outlineLvl w:val="0"/>
            </w:pPr>
            <w:r w:rsidRPr="00987D71">
              <w:t>1.6.3.2.</w:t>
            </w:r>
          </w:p>
        </w:tc>
        <w:tc>
          <w:tcPr>
            <w:tcW w:w="7739" w:type="dxa"/>
            <w:shd w:val="clear" w:color="auto" w:fill="auto"/>
          </w:tcPr>
          <w:p w14:paraId="33D618DF" w14:textId="77777777" w:rsidR="00381848" w:rsidRPr="00987D71" w:rsidRDefault="00381848" w:rsidP="00381848">
            <w:pPr>
              <w:pStyle w:val="21"/>
              <w:ind w:left="0" w:firstLine="0"/>
              <w:outlineLvl w:val="0"/>
            </w:pPr>
            <w:r w:rsidRPr="00987D71">
              <w:t>К</w:t>
            </w:r>
            <w:r w:rsidRPr="00987D71">
              <w:rPr>
                <w:spacing w:val="-3"/>
              </w:rPr>
              <w:t xml:space="preserve"> </w:t>
            </w:r>
            <w:r w:rsidRPr="00987D71">
              <w:t>пяти</w:t>
            </w:r>
            <w:r w:rsidRPr="00987D71">
              <w:rPr>
                <w:spacing w:val="-1"/>
              </w:rPr>
              <w:t xml:space="preserve"> </w:t>
            </w:r>
            <w:r w:rsidRPr="00987D71">
              <w:t>годам</w:t>
            </w:r>
          </w:p>
        </w:tc>
        <w:tc>
          <w:tcPr>
            <w:tcW w:w="776" w:type="dxa"/>
            <w:shd w:val="clear" w:color="auto" w:fill="auto"/>
          </w:tcPr>
          <w:p w14:paraId="3784EA92" w14:textId="77777777" w:rsidR="00381848" w:rsidRPr="005B79D9" w:rsidRDefault="00381848" w:rsidP="00381848">
            <w:pPr>
              <w:pStyle w:val="21"/>
              <w:ind w:left="0" w:firstLine="0"/>
              <w:jc w:val="center"/>
              <w:outlineLvl w:val="0"/>
            </w:pPr>
            <w:r w:rsidRPr="005B79D9">
              <w:t>25</w:t>
            </w:r>
          </w:p>
        </w:tc>
      </w:tr>
      <w:tr w:rsidR="00381848" w:rsidRPr="00B272E4" w14:paraId="239629DE" w14:textId="77777777" w:rsidTr="00381848">
        <w:tc>
          <w:tcPr>
            <w:tcW w:w="1056" w:type="dxa"/>
            <w:gridSpan w:val="2"/>
            <w:shd w:val="clear" w:color="auto" w:fill="auto"/>
          </w:tcPr>
          <w:p w14:paraId="697518B7" w14:textId="77777777" w:rsidR="00381848" w:rsidRPr="00987D71" w:rsidRDefault="00381848" w:rsidP="00381848">
            <w:pPr>
              <w:pStyle w:val="21"/>
              <w:ind w:left="0" w:firstLine="0"/>
              <w:jc w:val="center"/>
              <w:outlineLvl w:val="0"/>
            </w:pPr>
            <w:r w:rsidRPr="00987D71">
              <w:t xml:space="preserve">1.6.3.2.  </w:t>
            </w:r>
          </w:p>
        </w:tc>
        <w:tc>
          <w:tcPr>
            <w:tcW w:w="7739" w:type="dxa"/>
            <w:shd w:val="clear" w:color="auto" w:fill="auto"/>
          </w:tcPr>
          <w:p w14:paraId="4C420A62" w14:textId="77777777" w:rsidR="00381848" w:rsidRPr="00987D71" w:rsidRDefault="00381848" w:rsidP="00381848">
            <w:pPr>
              <w:pStyle w:val="21"/>
              <w:ind w:left="0" w:firstLine="0"/>
              <w:outlineLvl w:val="0"/>
            </w:pPr>
            <w:r w:rsidRPr="00987D71">
              <w:t>К</w:t>
            </w:r>
            <w:r w:rsidRPr="00987D71">
              <w:rPr>
                <w:spacing w:val="-3"/>
              </w:rPr>
              <w:t xml:space="preserve"> </w:t>
            </w:r>
            <w:r w:rsidRPr="00987D71">
              <w:t>шести</w:t>
            </w:r>
            <w:r w:rsidRPr="00987D71">
              <w:rPr>
                <w:spacing w:val="-1"/>
              </w:rPr>
              <w:t xml:space="preserve"> </w:t>
            </w:r>
            <w:r w:rsidRPr="00987D71">
              <w:t>годам</w:t>
            </w:r>
          </w:p>
        </w:tc>
        <w:tc>
          <w:tcPr>
            <w:tcW w:w="776" w:type="dxa"/>
            <w:shd w:val="clear" w:color="auto" w:fill="auto"/>
          </w:tcPr>
          <w:p w14:paraId="1C95381B" w14:textId="77777777" w:rsidR="00381848" w:rsidRPr="005B79D9" w:rsidRDefault="00381848" w:rsidP="00381848">
            <w:pPr>
              <w:pStyle w:val="21"/>
              <w:ind w:left="0" w:firstLine="0"/>
              <w:jc w:val="center"/>
              <w:outlineLvl w:val="0"/>
            </w:pPr>
            <w:r>
              <w:t>26</w:t>
            </w:r>
          </w:p>
        </w:tc>
      </w:tr>
      <w:tr w:rsidR="00381848" w:rsidRPr="00B272E4" w14:paraId="62AC53CE" w14:textId="77777777" w:rsidTr="00381848">
        <w:tc>
          <w:tcPr>
            <w:tcW w:w="1056" w:type="dxa"/>
            <w:gridSpan w:val="2"/>
            <w:shd w:val="clear" w:color="auto" w:fill="auto"/>
          </w:tcPr>
          <w:p w14:paraId="52D0FD1E" w14:textId="77777777" w:rsidR="00381848" w:rsidRDefault="00381848" w:rsidP="00381848">
            <w:pPr>
              <w:pStyle w:val="21"/>
              <w:ind w:left="0" w:firstLine="0"/>
              <w:jc w:val="center"/>
              <w:outlineLvl w:val="0"/>
              <w:rPr>
                <w:i/>
              </w:rPr>
            </w:pPr>
            <w:r>
              <w:t>1.6.4.</w:t>
            </w:r>
          </w:p>
        </w:tc>
        <w:tc>
          <w:tcPr>
            <w:tcW w:w="7739" w:type="dxa"/>
            <w:shd w:val="clear" w:color="auto" w:fill="auto"/>
          </w:tcPr>
          <w:p w14:paraId="368B4F13" w14:textId="77777777" w:rsidR="00381848" w:rsidRPr="00987D71" w:rsidRDefault="00381848" w:rsidP="00381848">
            <w:pPr>
              <w:pStyle w:val="1"/>
              <w:tabs>
                <w:tab w:val="left" w:pos="1686"/>
                <w:tab w:val="left" w:pos="1687"/>
                <w:tab w:val="left" w:pos="3444"/>
                <w:tab w:val="left" w:pos="4929"/>
                <w:tab w:val="left" w:pos="5414"/>
                <w:tab w:val="left" w:pos="6222"/>
                <w:tab w:val="left" w:pos="7747"/>
                <w:tab w:val="left" w:pos="8961"/>
              </w:tabs>
              <w:ind w:left="0"/>
              <w:jc w:val="both"/>
              <w:rPr>
                <w:b w:val="0"/>
                <w:sz w:val="28"/>
                <w:szCs w:val="28"/>
              </w:rPr>
            </w:pPr>
            <w:r w:rsidRPr="00987D71">
              <w:rPr>
                <w:b w:val="0"/>
                <w:sz w:val="28"/>
                <w:szCs w:val="28"/>
              </w:rPr>
              <w:t>Планируемые результаты на этапе завершения освоения Программы</w:t>
            </w:r>
            <w:r>
              <w:rPr>
                <w:b w:val="0"/>
                <w:sz w:val="28"/>
                <w:szCs w:val="28"/>
              </w:rPr>
              <w:t xml:space="preserve">.  </w:t>
            </w:r>
            <w:r w:rsidRPr="00987D71">
              <w:rPr>
                <w:b w:val="0"/>
                <w:sz w:val="28"/>
                <w:szCs w:val="28"/>
              </w:rPr>
              <w:t>К концу дошкольного возраста</w:t>
            </w:r>
          </w:p>
        </w:tc>
        <w:tc>
          <w:tcPr>
            <w:tcW w:w="776" w:type="dxa"/>
            <w:shd w:val="clear" w:color="auto" w:fill="auto"/>
          </w:tcPr>
          <w:p w14:paraId="19656A51" w14:textId="77777777" w:rsidR="00381848" w:rsidRDefault="00381848" w:rsidP="00381848">
            <w:pPr>
              <w:pStyle w:val="21"/>
              <w:ind w:left="0" w:firstLine="0"/>
              <w:jc w:val="center"/>
              <w:outlineLvl w:val="0"/>
            </w:pPr>
            <w:r>
              <w:t>28</w:t>
            </w:r>
          </w:p>
        </w:tc>
      </w:tr>
      <w:tr w:rsidR="00381848" w:rsidRPr="00B272E4" w14:paraId="7C749F31" w14:textId="77777777" w:rsidTr="00381848">
        <w:tc>
          <w:tcPr>
            <w:tcW w:w="1056" w:type="dxa"/>
            <w:gridSpan w:val="2"/>
            <w:shd w:val="clear" w:color="auto" w:fill="auto"/>
          </w:tcPr>
          <w:p w14:paraId="0817F063" w14:textId="77777777" w:rsidR="00381848" w:rsidRPr="00187793" w:rsidRDefault="00381848" w:rsidP="00381848">
            <w:pPr>
              <w:pStyle w:val="21"/>
              <w:ind w:left="0" w:firstLine="0"/>
              <w:jc w:val="center"/>
              <w:outlineLvl w:val="0"/>
            </w:pPr>
            <w:r w:rsidRPr="00187793">
              <w:t>1.7.</w:t>
            </w:r>
          </w:p>
        </w:tc>
        <w:tc>
          <w:tcPr>
            <w:tcW w:w="7739" w:type="dxa"/>
            <w:shd w:val="clear" w:color="auto" w:fill="auto"/>
          </w:tcPr>
          <w:p w14:paraId="196DC4AF" w14:textId="77777777" w:rsidR="00381848" w:rsidRPr="00187793" w:rsidRDefault="00381848" w:rsidP="00381848">
            <w:pPr>
              <w:pStyle w:val="1"/>
              <w:tabs>
                <w:tab w:val="left" w:pos="1686"/>
                <w:tab w:val="left" w:pos="1687"/>
                <w:tab w:val="left" w:pos="3444"/>
                <w:tab w:val="left" w:pos="4929"/>
                <w:tab w:val="left" w:pos="5414"/>
                <w:tab w:val="left" w:pos="6222"/>
                <w:tab w:val="left" w:pos="7747"/>
                <w:tab w:val="left" w:pos="8961"/>
              </w:tabs>
              <w:ind w:left="0"/>
              <w:jc w:val="both"/>
              <w:rPr>
                <w:b w:val="0"/>
                <w:sz w:val="28"/>
                <w:szCs w:val="28"/>
              </w:rPr>
            </w:pPr>
            <w:r w:rsidRPr="00187793">
              <w:rPr>
                <w:b w:val="0"/>
              </w:rPr>
              <w:t>Часть, формируемая участниками образовательных отношений</w:t>
            </w:r>
          </w:p>
        </w:tc>
        <w:tc>
          <w:tcPr>
            <w:tcW w:w="776" w:type="dxa"/>
            <w:shd w:val="clear" w:color="auto" w:fill="auto"/>
          </w:tcPr>
          <w:p w14:paraId="231F2253" w14:textId="77777777" w:rsidR="00381848" w:rsidRDefault="00381848" w:rsidP="00381848">
            <w:pPr>
              <w:pStyle w:val="21"/>
              <w:ind w:left="0" w:firstLine="0"/>
              <w:jc w:val="center"/>
              <w:outlineLvl w:val="0"/>
            </w:pPr>
            <w:r>
              <w:t>30</w:t>
            </w:r>
          </w:p>
        </w:tc>
      </w:tr>
      <w:tr w:rsidR="00381848" w:rsidRPr="00B272E4" w14:paraId="2CA05F3B" w14:textId="77777777" w:rsidTr="00381848">
        <w:tc>
          <w:tcPr>
            <w:tcW w:w="1056" w:type="dxa"/>
            <w:gridSpan w:val="2"/>
            <w:shd w:val="clear" w:color="auto" w:fill="auto"/>
          </w:tcPr>
          <w:p w14:paraId="210C2139" w14:textId="77777777" w:rsidR="00381848" w:rsidRPr="00187793" w:rsidRDefault="00381848" w:rsidP="00381848">
            <w:pPr>
              <w:pStyle w:val="21"/>
              <w:ind w:left="0" w:firstLine="0"/>
              <w:jc w:val="center"/>
              <w:outlineLvl w:val="0"/>
            </w:pPr>
            <w:r w:rsidRPr="00187793">
              <w:t>1.8.</w:t>
            </w:r>
          </w:p>
        </w:tc>
        <w:tc>
          <w:tcPr>
            <w:tcW w:w="7739" w:type="dxa"/>
            <w:shd w:val="clear" w:color="auto" w:fill="auto"/>
          </w:tcPr>
          <w:p w14:paraId="69635C73" w14:textId="77777777" w:rsidR="00381848" w:rsidRPr="00187793" w:rsidRDefault="00381848" w:rsidP="00381848">
            <w:pPr>
              <w:pStyle w:val="1"/>
              <w:tabs>
                <w:tab w:val="left" w:pos="633"/>
              </w:tabs>
              <w:spacing w:line="276" w:lineRule="auto"/>
              <w:ind w:left="0"/>
              <w:rPr>
                <w:b w:val="0"/>
              </w:rPr>
            </w:pPr>
            <w:r w:rsidRPr="00187793">
              <w:rPr>
                <w:b w:val="0"/>
              </w:rPr>
              <w:t>Педагогическая</w:t>
            </w:r>
            <w:r w:rsidRPr="00187793">
              <w:rPr>
                <w:b w:val="0"/>
                <w:spacing w:val="-3"/>
              </w:rPr>
              <w:t xml:space="preserve"> </w:t>
            </w:r>
            <w:r w:rsidRPr="00187793">
              <w:rPr>
                <w:b w:val="0"/>
              </w:rPr>
              <w:t>диагностика</w:t>
            </w:r>
            <w:r w:rsidRPr="00187793">
              <w:rPr>
                <w:b w:val="0"/>
                <w:spacing w:val="-3"/>
              </w:rPr>
              <w:t xml:space="preserve"> </w:t>
            </w:r>
            <w:r w:rsidRPr="00187793">
              <w:rPr>
                <w:b w:val="0"/>
              </w:rPr>
              <w:t>достижения</w:t>
            </w:r>
            <w:r w:rsidRPr="00187793">
              <w:rPr>
                <w:b w:val="0"/>
                <w:spacing w:val="-2"/>
              </w:rPr>
              <w:t xml:space="preserve"> </w:t>
            </w:r>
            <w:r w:rsidRPr="00187793">
              <w:rPr>
                <w:b w:val="0"/>
              </w:rPr>
              <w:t>планируемых</w:t>
            </w:r>
            <w:r w:rsidRPr="00187793">
              <w:rPr>
                <w:b w:val="0"/>
                <w:spacing w:val="-4"/>
              </w:rPr>
              <w:t xml:space="preserve"> </w:t>
            </w:r>
            <w:r w:rsidRPr="00187793">
              <w:rPr>
                <w:b w:val="0"/>
              </w:rPr>
              <w:t>результатов</w:t>
            </w:r>
          </w:p>
        </w:tc>
        <w:tc>
          <w:tcPr>
            <w:tcW w:w="776" w:type="dxa"/>
            <w:shd w:val="clear" w:color="auto" w:fill="auto"/>
          </w:tcPr>
          <w:p w14:paraId="23DE9254" w14:textId="77777777" w:rsidR="00381848" w:rsidRDefault="00381848" w:rsidP="00381848">
            <w:pPr>
              <w:pStyle w:val="21"/>
              <w:ind w:left="0" w:firstLine="0"/>
              <w:jc w:val="center"/>
              <w:outlineLvl w:val="0"/>
            </w:pPr>
            <w:r>
              <w:t>35</w:t>
            </w:r>
          </w:p>
        </w:tc>
      </w:tr>
      <w:tr w:rsidR="00381848" w:rsidRPr="00B272E4" w14:paraId="07FE4DFB" w14:textId="77777777" w:rsidTr="00381848">
        <w:tc>
          <w:tcPr>
            <w:tcW w:w="8795" w:type="dxa"/>
            <w:gridSpan w:val="3"/>
            <w:shd w:val="clear" w:color="auto" w:fill="auto"/>
          </w:tcPr>
          <w:p w14:paraId="1F72358C" w14:textId="77777777" w:rsidR="00381848" w:rsidRPr="00987D71" w:rsidRDefault="00381848" w:rsidP="00381848">
            <w:pPr>
              <w:pStyle w:val="1"/>
              <w:numPr>
                <w:ilvl w:val="0"/>
                <w:numId w:val="206"/>
              </w:numPr>
              <w:tabs>
                <w:tab w:val="left" w:pos="426"/>
              </w:tabs>
              <w:rPr>
                <w:sz w:val="26"/>
                <w:szCs w:val="26"/>
              </w:rPr>
            </w:pPr>
            <w:r w:rsidRPr="004B1E6F">
              <w:rPr>
                <w:sz w:val="26"/>
                <w:szCs w:val="26"/>
              </w:rPr>
              <w:t xml:space="preserve"> </w:t>
            </w:r>
            <w:r>
              <w:rPr>
                <w:sz w:val="26"/>
                <w:szCs w:val="26"/>
              </w:rPr>
              <w:t>Содержательный раздел</w:t>
            </w:r>
          </w:p>
        </w:tc>
        <w:tc>
          <w:tcPr>
            <w:tcW w:w="776" w:type="dxa"/>
            <w:shd w:val="clear" w:color="auto" w:fill="auto"/>
          </w:tcPr>
          <w:p w14:paraId="7B7D10E6" w14:textId="77777777" w:rsidR="00381848" w:rsidRPr="005B79D9" w:rsidRDefault="00381848" w:rsidP="00381848">
            <w:pPr>
              <w:pStyle w:val="21"/>
              <w:ind w:left="0" w:firstLine="0"/>
              <w:jc w:val="center"/>
              <w:outlineLvl w:val="0"/>
            </w:pPr>
          </w:p>
        </w:tc>
      </w:tr>
      <w:tr w:rsidR="00381848" w:rsidRPr="00B272E4" w14:paraId="2BCA6630" w14:textId="77777777" w:rsidTr="00381848">
        <w:tc>
          <w:tcPr>
            <w:tcW w:w="1056" w:type="dxa"/>
            <w:gridSpan w:val="2"/>
            <w:shd w:val="clear" w:color="auto" w:fill="auto"/>
          </w:tcPr>
          <w:p w14:paraId="42024490" w14:textId="77777777" w:rsidR="00381848" w:rsidRPr="00D77DA1" w:rsidRDefault="00381848" w:rsidP="00381848">
            <w:pPr>
              <w:pStyle w:val="21"/>
              <w:ind w:left="0" w:firstLine="0"/>
              <w:jc w:val="center"/>
              <w:outlineLvl w:val="0"/>
            </w:pPr>
            <w:r w:rsidRPr="00D77DA1">
              <w:t>2.1</w:t>
            </w:r>
          </w:p>
        </w:tc>
        <w:tc>
          <w:tcPr>
            <w:tcW w:w="7739" w:type="dxa"/>
            <w:shd w:val="clear" w:color="auto" w:fill="auto"/>
          </w:tcPr>
          <w:p w14:paraId="6C0D32DC" w14:textId="77777777" w:rsidR="00381848" w:rsidRPr="00D77DA1" w:rsidRDefault="00381848" w:rsidP="00381848">
            <w:pPr>
              <w:tabs>
                <w:tab w:val="left" w:pos="634"/>
              </w:tabs>
              <w:jc w:val="both"/>
              <w:rPr>
                <w:sz w:val="28"/>
                <w:szCs w:val="28"/>
              </w:rPr>
            </w:pPr>
            <w:r w:rsidRPr="00D77DA1">
              <w:rPr>
                <w:sz w:val="28"/>
                <w:szCs w:val="28"/>
              </w:rPr>
              <w:t>Задачи и содержание образования по образовательным областям</w:t>
            </w:r>
          </w:p>
        </w:tc>
        <w:tc>
          <w:tcPr>
            <w:tcW w:w="776" w:type="dxa"/>
            <w:shd w:val="clear" w:color="auto" w:fill="auto"/>
          </w:tcPr>
          <w:p w14:paraId="51650700" w14:textId="77777777" w:rsidR="00381848" w:rsidRPr="005B79D9" w:rsidRDefault="00381848" w:rsidP="00381848">
            <w:pPr>
              <w:pStyle w:val="21"/>
              <w:ind w:left="0" w:firstLine="0"/>
              <w:jc w:val="center"/>
              <w:outlineLvl w:val="0"/>
            </w:pPr>
            <w:r w:rsidRPr="005B79D9">
              <w:t>3</w:t>
            </w:r>
            <w:r>
              <w:t>8</w:t>
            </w:r>
          </w:p>
        </w:tc>
      </w:tr>
      <w:tr w:rsidR="00381848" w:rsidRPr="00B272E4" w14:paraId="74D247DD" w14:textId="77777777" w:rsidTr="00381848">
        <w:tc>
          <w:tcPr>
            <w:tcW w:w="1056" w:type="dxa"/>
            <w:gridSpan w:val="2"/>
            <w:shd w:val="clear" w:color="auto" w:fill="auto"/>
          </w:tcPr>
          <w:p w14:paraId="0EBF1B74" w14:textId="77777777" w:rsidR="00381848" w:rsidRPr="00D77DA1" w:rsidRDefault="00381848" w:rsidP="00381848">
            <w:pPr>
              <w:pStyle w:val="21"/>
              <w:ind w:left="0" w:firstLine="0"/>
              <w:jc w:val="center"/>
              <w:outlineLvl w:val="0"/>
            </w:pPr>
            <w:r w:rsidRPr="00D77DA1">
              <w:t>2.1.1.</w:t>
            </w:r>
          </w:p>
        </w:tc>
        <w:tc>
          <w:tcPr>
            <w:tcW w:w="7739" w:type="dxa"/>
            <w:shd w:val="clear" w:color="auto" w:fill="auto"/>
          </w:tcPr>
          <w:p w14:paraId="548CE6B7" w14:textId="77777777" w:rsidR="00381848" w:rsidRPr="00D77DA1" w:rsidRDefault="00381848" w:rsidP="00381848">
            <w:pPr>
              <w:pStyle w:val="2"/>
              <w:spacing w:before="1"/>
              <w:rPr>
                <w:b w:val="0"/>
                <w:sz w:val="28"/>
                <w:szCs w:val="28"/>
              </w:rPr>
            </w:pPr>
            <w:r w:rsidRPr="00D77DA1">
              <w:rPr>
                <w:b w:val="0"/>
                <w:sz w:val="28"/>
                <w:szCs w:val="28"/>
              </w:rPr>
              <w:t>Социально-коммуникативное развитие</w:t>
            </w:r>
          </w:p>
        </w:tc>
        <w:tc>
          <w:tcPr>
            <w:tcW w:w="776" w:type="dxa"/>
            <w:shd w:val="clear" w:color="auto" w:fill="auto"/>
          </w:tcPr>
          <w:p w14:paraId="3C7BCF73" w14:textId="77777777" w:rsidR="00381848" w:rsidRPr="005B79D9" w:rsidRDefault="00381848" w:rsidP="00381848">
            <w:pPr>
              <w:pStyle w:val="21"/>
              <w:ind w:left="0" w:firstLine="0"/>
              <w:jc w:val="center"/>
              <w:outlineLvl w:val="0"/>
            </w:pPr>
            <w:r>
              <w:t>39</w:t>
            </w:r>
          </w:p>
        </w:tc>
      </w:tr>
      <w:tr w:rsidR="00381848" w:rsidRPr="00B272E4" w14:paraId="0BB0C001" w14:textId="77777777" w:rsidTr="00381848">
        <w:tc>
          <w:tcPr>
            <w:tcW w:w="1056" w:type="dxa"/>
            <w:gridSpan w:val="2"/>
            <w:shd w:val="clear" w:color="auto" w:fill="auto"/>
          </w:tcPr>
          <w:p w14:paraId="421BE85D" w14:textId="77777777" w:rsidR="00381848" w:rsidRPr="00D77DA1" w:rsidRDefault="00381848" w:rsidP="00381848">
            <w:pPr>
              <w:pStyle w:val="21"/>
              <w:ind w:left="0" w:firstLine="0"/>
              <w:jc w:val="center"/>
              <w:outlineLvl w:val="0"/>
            </w:pPr>
            <w:r w:rsidRPr="00D77DA1">
              <w:t>2.1.1.1.</w:t>
            </w:r>
          </w:p>
        </w:tc>
        <w:tc>
          <w:tcPr>
            <w:tcW w:w="7739" w:type="dxa"/>
            <w:shd w:val="clear" w:color="auto" w:fill="auto"/>
          </w:tcPr>
          <w:p w14:paraId="43AE1406" w14:textId="77777777" w:rsidR="00381848" w:rsidRPr="00D77DA1" w:rsidRDefault="00381848" w:rsidP="00381848">
            <w:pPr>
              <w:pStyle w:val="20"/>
              <w:shd w:val="clear" w:color="auto" w:fill="auto"/>
              <w:tabs>
                <w:tab w:val="left" w:pos="1340"/>
              </w:tabs>
              <w:spacing w:before="0" w:after="0" w:line="240" w:lineRule="auto"/>
              <w:jc w:val="both"/>
            </w:pPr>
            <w:proofErr w:type="spellStart"/>
            <w:r w:rsidRPr="00D77DA1">
              <w:t>От</w:t>
            </w:r>
            <w:proofErr w:type="spellEnd"/>
            <w:r w:rsidRPr="00D77DA1">
              <w:t xml:space="preserve"> 1 </w:t>
            </w:r>
            <w:proofErr w:type="spellStart"/>
            <w:r w:rsidRPr="00D77DA1">
              <w:t>года</w:t>
            </w:r>
            <w:proofErr w:type="spellEnd"/>
            <w:r w:rsidRPr="00D77DA1">
              <w:t xml:space="preserve"> </w:t>
            </w:r>
            <w:proofErr w:type="spellStart"/>
            <w:r w:rsidRPr="00D77DA1">
              <w:t>до</w:t>
            </w:r>
            <w:proofErr w:type="spellEnd"/>
            <w:r w:rsidRPr="00D77DA1">
              <w:t xml:space="preserve"> 2 </w:t>
            </w:r>
            <w:proofErr w:type="spellStart"/>
            <w:r w:rsidRPr="00D77DA1">
              <w:t>лет</w:t>
            </w:r>
            <w:proofErr w:type="spellEnd"/>
            <w:r w:rsidRPr="00D77DA1">
              <w:t>.</w:t>
            </w:r>
          </w:p>
        </w:tc>
        <w:tc>
          <w:tcPr>
            <w:tcW w:w="776" w:type="dxa"/>
            <w:shd w:val="clear" w:color="auto" w:fill="auto"/>
          </w:tcPr>
          <w:p w14:paraId="0842F4AA" w14:textId="77777777" w:rsidR="00381848" w:rsidRPr="005B79D9" w:rsidRDefault="00381848" w:rsidP="00381848">
            <w:pPr>
              <w:pStyle w:val="21"/>
              <w:ind w:left="0" w:firstLine="0"/>
              <w:jc w:val="center"/>
              <w:outlineLvl w:val="0"/>
            </w:pPr>
            <w:r>
              <w:t>39</w:t>
            </w:r>
          </w:p>
        </w:tc>
      </w:tr>
      <w:tr w:rsidR="00381848" w:rsidRPr="00B272E4" w14:paraId="40DCC5D0" w14:textId="77777777" w:rsidTr="00381848">
        <w:tc>
          <w:tcPr>
            <w:tcW w:w="1056" w:type="dxa"/>
            <w:gridSpan w:val="2"/>
            <w:shd w:val="clear" w:color="auto" w:fill="auto"/>
          </w:tcPr>
          <w:p w14:paraId="16C29A37" w14:textId="77777777" w:rsidR="00381848" w:rsidRPr="00D77DA1" w:rsidRDefault="00381848" w:rsidP="00381848">
            <w:pPr>
              <w:pStyle w:val="21"/>
              <w:ind w:left="0" w:firstLine="0"/>
              <w:jc w:val="center"/>
              <w:outlineLvl w:val="0"/>
            </w:pPr>
            <w:r w:rsidRPr="00D77DA1">
              <w:t>2.1.1.2.</w:t>
            </w:r>
          </w:p>
        </w:tc>
        <w:tc>
          <w:tcPr>
            <w:tcW w:w="7739" w:type="dxa"/>
            <w:shd w:val="clear" w:color="auto" w:fill="auto"/>
          </w:tcPr>
          <w:p w14:paraId="42A2FE21" w14:textId="77777777" w:rsidR="00381848" w:rsidRPr="00D77DA1" w:rsidRDefault="00381848" w:rsidP="00381848">
            <w:pPr>
              <w:pStyle w:val="20"/>
              <w:shd w:val="clear" w:color="auto" w:fill="auto"/>
              <w:tabs>
                <w:tab w:val="left" w:pos="1340"/>
              </w:tabs>
              <w:spacing w:before="0" w:after="0" w:line="240" w:lineRule="auto"/>
              <w:jc w:val="both"/>
            </w:pPr>
            <w:proofErr w:type="spellStart"/>
            <w:r w:rsidRPr="00D77DA1">
              <w:t>От</w:t>
            </w:r>
            <w:proofErr w:type="spellEnd"/>
            <w:r w:rsidRPr="00D77DA1">
              <w:t xml:space="preserve"> 2 </w:t>
            </w:r>
            <w:proofErr w:type="spellStart"/>
            <w:r w:rsidRPr="00D77DA1">
              <w:t>лет</w:t>
            </w:r>
            <w:proofErr w:type="spellEnd"/>
            <w:r w:rsidRPr="00D77DA1">
              <w:t xml:space="preserve"> </w:t>
            </w:r>
            <w:proofErr w:type="spellStart"/>
            <w:r w:rsidRPr="00D77DA1">
              <w:t>до</w:t>
            </w:r>
            <w:proofErr w:type="spellEnd"/>
            <w:r w:rsidRPr="00D77DA1">
              <w:t xml:space="preserve"> 3 </w:t>
            </w:r>
            <w:proofErr w:type="spellStart"/>
            <w:r w:rsidRPr="00D77DA1">
              <w:t>лет</w:t>
            </w:r>
            <w:proofErr w:type="spellEnd"/>
            <w:r w:rsidRPr="00D77DA1">
              <w:t>.</w:t>
            </w:r>
          </w:p>
        </w:tc>
        <w:tc>
          <w:tcPr>
            <w:tcW w:w="776" w:type="dxa"/>
            <w:shd w:val="clear" w:color="auto" w:fill="auto"/>
          </w:tcPr>
          <w:p w14:paraId="01FC2324" w14:textId="77777777" w:rsidR="00381848" w:rsidRPr="005B79D9" w:rsidRDefault="00381848" w:rsidP="00381848">
            <w:pPr>
              <w:pStyle w:val="21"/>
              <w:ind w:left="0" w:firstLine="0"/>
              <w:jc w:val="center"/>
              <w:outlineLvl w:val="0"/>
            </w:pPr>
            <w:r>
              <w:t>39</w:t>
            </w:r>
          </w:p>
        </w:tc>
      </w:tr>
      <w:tr w:rsidR="00381848" w:rsidRPr="00B272E4" w14:paraId="55A541D5" w14:textId="77777777" w:rsidTr="00381848">
        <w:tc>
          <w:tcPr>
            <w:tcW w:w="1056" w:type="dxa"/>
            <w:gridSpan w:val="2"/>
            <w:shd w:val="clear" w:color="auto" w:fill="auto"/>
          </w:tcPr>
          <w:p w14:paraId="709D9D12" w14:textId="77777777" w:rsidR="00381848" w:rsidRPr="00D77DA1" w:rsidRDefault="00381848" w:rsidP="00381848">
            <w:pPr>
              <w:pStyle w:val="21"/>
              <w:ind w:left="0" w:firstLine="0"/>
              <w:jc w:val="center"/>
              <w:outlineLvl w:val="0"/>
            </w:pPr>
            <w:r w:rsidRPr="00D77DA1">
              <w:t>2.1.1.3.</w:t>
            </w:r>
          </w:p>
        </w:tc>
        <w:tc>
          <w:tcPr>
            <w:tcW w:w="7739" w:type="dxa"/>
            <w:shd w:val="clear" w:color="auto" w:fill="auto"/>
          </w:tcPr>
          <w:p w14:paraId="699FAA95" w14:textId="77777777" w:rsidR="00381848" w:rsidRPr="00D77DA1" w:rsidRDefault="00381848" w:rsidP="00381848">
            <w:pPr>
              <w:pStyle w:val="20"/>
              <w:shd w:val="clear" w:color="auto" w:fill="auto"/>
              <w:tabs>
                <w:tab w:val="left" w:pos="1340"/>
              </w:tabs>
              <w:spacing w:before="0" w:after="0" w:line="240" w:lineRule="auto"/>
              <w:jc w:val="both"/>
            </w:pPr>
            <w:proofErr w:type="spellStart"/>
            <w:r w:rsidRPr="00D77DA1">
              <w:t>От</w:t>
            </w:r>
            <w:proofErr w:type="spellEnd"/>
            <w:r w:rsidRPr="00D77DA1">
              <w:t xml:space="preserve"> 3 </w:t>
            </w:r>
            <w:proofErr w:type="spellStart"/>
            <w:r w:rsidRPr="00D77DA1">
              <w:t>лет</w:t>
            </w:r>
            <w:proofErr w:type="spellEnd"/>
            <w:r w:rsidRPr="00D77DA1">
              <w:t xml:space="preserve"> </w:t>
            </w:r>
            <w:proofErr w:type="spellStart"/>
            <w:r w:rsidRPr="00D77DA1">
              <w:t>до</w:t>
            </w:r>
            <w:proofErr w:type="spellEnd"/>
            <w:r w:rsidRPr="00D77DA1">
              <w:t xml:space="preserve"> 4 </w:t>
            </w:r>
            <w:proofErr w:type="spellStart"/>
            <w:r w:rsidRPr="00D77DA1">
              <w:t>лет</w:t>
            </w:r>
            <w:proofErr w:type="spellEnd"/>
            <w:r w:rsidRPr="00D77DA1">
              <w:t>.</w:t>
            </w:r>
          </w:p>
        </w:tc>
        <w:tc>
          <w:tcPr>
            <w:tcW w:w="776" w:type="dxa"/>
            <w:shd w:val="clear" w:color="auto" w:fill="auto"/>
          </w:tcPr>
          <w:p w14:paraId="2D5FF776" w14:textId="77777777" w:rsidR="00381848" w:rsidRDefault="00381848" w:rsidP="00381848">
            <w:pPr>
              <w:pStyle w:val="21"/>
              <w:ind w:left="0" w:firstLine="0"/>
              <w:jc w:val="center"/>
              <w:outlineLvl w:val="0"/>
            </w:pPr>
            <w:r>
              <w:t>40</w:t>
            </w:r>
          </w:p>
        </w:tc>
      </w:tr>
      <w:tr w:rsidR="00381848" w:rsidRPr="00B272E4" w14:paraId="2DE9603E" w14:textId="77777777" w:rsidTr="00381848">
        <w:tc>
          <w:tcPr>
            <w:tcW w:w="1056" w:type="dxa"/>
            <w:gridSpan w:val="2"/>
            <w:shd w:val="clear" w:color="auto" w:fill="auto"/>
          </w:tcPr>
          <w:p w14:paraId="3FDB6BA9" w14:textId="77777777" w:rsidR="00381848" w:rsidRPr="00D77DA1" w:rsidRDefault="00381848" w:rsidP="00381848">
            <w:pPr>
              <w:pStyle w:val="21"/>
              <w:ind w:left="0" w:firstLine="0"/>
              <w:jc w:val="center"/>
              <w:outlineLvl w:val="0"/>
            </w:pPr>
            <w:r w:rsidRPr="00D77DA1">
              <w:t>2.1.1.4.</w:t>
            </w:r>
          </w:p>
        </w:tc>
        <w:tc>
          <w:tcPr>
            <w:tcW w:w="7739" w:type="dxa"/>
            <w:shd w:val="clear" w:color="auto" w:fill="auto"/>
          </w:tcPr>
          <w:p w14:paraId="5FBDFFB8" w14:textId="77777777" w:rsidR="00381848" w:rsidRPr="00D77DA1" w:rsidRDefault="00381848" w:rsidP="00381848">
            <w:pPr>
              <w:pStyle w:val="20"/>
              <w:shd w:val="clear" w:color="auto" w:fill="auto"/>
              <w:tabs>
                <w:tab w:val="left" w:pos="1340"/>
              </w:tabs>
              <w:spacing w:before="0" w:after="0" w:line="240" w:lineRule="auto"/>
              <w:jc w:val="both"/>
            </w:pPr>
            <w:proofErr w:type="spellStart"/>
            <w:r w:rsidRPr="00D77DA1">
              <w:t>От</w:t>
            </w:r>
            <w:proofErr w:type="spellEnd"/>
            <w:r w:rsidRPr="00D77DA1">
              <w:t xml:space="preserve"> 4 </w:t>
            </w:r>
            <w:proofErr w:type="spellStart"/>
            <w:r w:rsidRPr="00D77DA1">
              <w:t>лет</w:t>
            </w:r>
            <w:proofErr w:type="spellEnd"/>
            <w:r w:rsidRPr="00D77DA1">
              <w:t xml:space="preserve"> </w:t>
            </w:r>
            <w:proofErr w:type="spellStart"/>
            <w:r w:rsidRPr="00D77DA1">
              <w:t>до</w:t>
            </w:r>
            <w:proofErr w:type="spellEnd"/>
            <w:r w:rsidRPr="00D77DA1">
              <w:t xml:space="preserve"> 5 </w:t>
            </w:r>
            <w:proofErr w:type="spellStart"/>
            <w:r w:rsidRPr="00D77DA1">
              <w:t>лет</w:t>
            </w:r>
            <w:proofErr w:type="spellEnd"/>
            <w:r w:rsidRPr="00D77DA1">
              <w:t>.</w:t>
            </w:r>
          </w:p>
        </w:tc>
        <w:tc>
          <w:tcPr>
            <w:tcW w:w="776" w:type="dxa"/>
            <w:shd w:val="clear" w:color="auto" w:fill="auto"/>
          </w:tcPr>
          <w:p w14:paraId="17082112" w14:textId="77777777" w:rsidR="00381848" w:rsidRDefault="00381848" w:rsidP="00381848">
            <w:pPr>
              <w:pStyle w:val="21"/>
              <w:ind w:left="0" w:firstLine="0"/>
              <w:jc w:val="center"/>
              <w:outlineLvl w:val="0"/>
            </w:pPr>
            <w:r>
              <w:t>43</w:t>
            </w:r>
          </w:p>
        </w:tc>
      </w:tr>
      <w:tr w:rsidR="00381848" w:rsidRPr="00B272E4" w14:paraId="4FF5A04F" w14:textId="77777777" w:rsidTr="00381848">
        <w:tc>
          <w:tcPr>
            <w:tcW w:w="1056" w:type="dxa"/>
            <w:gridSpan w:val="2"/>
            <w:shd w:val="clear" w:color="auto" w:fill="auto"/>
          </w:tcPr>
          <w:p w14:paraId="6D1E06E8" w14:textId="77777777" w:rsidR="00381848" w:rsidRPr="00D77DA1" w:rsidRDefault="00381848" w:rsidP="00381848">
            <w:pPr>
              <w:pStyle w:val="21"/>
              <w:ind w:left="0" w:firstLine="0"/>
              <w:jc w:val="center"/>
              <w:outlineLvl w:val="0"/>
            </w:pPr>
            <w:r w:rsidRPr="00D77DA1">
              <w:t>2.1.1.5.</w:t>
            </w:r>
          </w:p>
        </w:tc>
        <w:tc>
          <w:tcPr>
            <w:tcW w:w="7739" w:type="dxa"/>
            <w:shd w:val="clear" w:color="auto" w:fill="auto"/>
          </w:tcPr>
          <w:p w14:paraId="33FBF110" w14:textId="77777777" w:rsidR="00381848" w:rsidRPr="00D77DA1" w:rsidRDefault="00381848" w:rsidP="00381848">
            <w:pPr>
              <w:pStyle w:val="20"/>
              <w:shd w:val="clear" w:color="auto" w:fill="auto"/>
              <w:tabs>
                <w:tab w:val="left" w:pos="1315"/>
              </w:tabs>
              <w:spacing w:before="0" w:after="0" w:line="240" w:lineRule="auto"/>
              <w:jc w:val="both"/>
            </w:pPr>
            <w:proofErr w:type="spellStart"/>
            <w:r w:rsidRPr="00D77DA1">
              <w:t>От</w:t>
            </w:r>
            <w:proofErr w:type="spellEnd"/>
            <w:r w:rsidRPr="00D77DA1">
              <w:t xml:space="preserve"> 5 </w:t>
            </w:r>
            <w:proofErr w:type="spellStart"/>
            <w:r w:rsidRPr="00D77DA1">
              <w:t>лет</w:t>
            </w:r>
            <w:proofErr w:type="spellEnd"/>
            <w:r w:rsidRPr="00D77DA1">
              <w:t xml:space="preserve"> </w:t>
            </w:r>
            <w:proofErr w:type="spellStart"/>
            <w:r w:rsidRPr="00D77DA1">
              <w:t>до</w:t>
            </w:r>
            <w:proofErr w:type="spellEnd"/>
            <w:r w:rsidRPr="00D77DA1">
              <w:t xml:space="preserve"> 6 </w:t>
            </w:r>
            <w:proofErr w:type="spellStart"/>
            <w:r w:rsidRPr="00D77DA1">
              <w:t>лет</w:t>
            </w:r>
            <w:proofErr w:type="spellEnd"/>
            <w:r w:rsidRPr="00D77DA1">
              <w:t>.</w:t>
            </w:r>
          </w:p>
        </w:tc>
        <w:tc>
          <w:tcPr>
            <w:tcW w:w="776" w:type="dxa"/>
            <w:shd w:val="clear" w:color="auto" w:fill="auto"/>
          </w:tcPr>
          <w:p w14:paraId="635BB32D" w14:textId="77777777" w:rsidR="00381848" w:rsidRDefault="00381848" w:rsidP="00381848">
            <w:pPr>
              <w:pStyle w:val="21"/>
              <w:ind w:left="0" w:firstLine="0"/>
              <w:jc w:val="center"/>
              <w:outlineLvl w:val="0"/>
            </w:pPr>
            <w:r>
              <w:t>46</w:t>
            </w:r>
          </w:p>
        </w:tc>
      </w:tr>
      <w:tr w:rsidR="00381848" w:rsidRPr="00B272E4" w14:paraId="1C54336C" w14:textId="77777777" w:rsidTr="00381848">
        <w:tc>
          <w:tcPr>
            <w:tcW w:w="1056" w:type="dxa"/>
            <w:gridSpan w:val="2"/>
            <w:shd w:val="clear" w:color="auto" w:fill="auto"/>
          </w:tcPr>
          <w:p w14:paraId="1D13E42C" w14:textId="77777777" w:rsidR="00381848" w:rsidRPr="00D77DA1" w:rsidRDefault="00381848" w:rsidP="00381848">
            <w:pPr>
              <w:pStyle w:val="21"/>
              <w:ind w:left="0" w:firstLine="0"/>
              <w:jc w:val="center"/>
              <w:outlineLvl w:val="0"/>
            </w:pPr>
            <w:r w:rsidRPr="00D77DA1">
              <w:t>2.1.1.6.</w:t>
            </w:r>
          </w:p>
        </w:tc>
        <w:tc>
          <w:tcPr>
            <w:tcW w:w="7739" w:type="dxa"/>
            <w:shd w:val="clear" w:color="auto" w:fill="auto"/>
          </w:tcPr>
          <w:p w14:paraId="1F252DEC" w14:textId="77777777" w:rsidR="00381848" w:rsidRPr="00D77DA1" w:rsidRDefault="00381848" w:rsidP="00381848">
            <w:pPr>
              <w:pStyle w:val="20"/>
              <w:shd w:val="clear" w:color="auto" w:fill="auto"/>
              <w:tabs>
                <w:tab w:val="left" w:pos="1335"/>
              </w:tabs>
              <w:spacing w:before="0" w:after="0" w:line="240" w:lineRule="auto"/>
              <w:jc w:val="both"/>
            </w:pPr>
            <w:proofErr w:type="spellStart"/>
            <w:r w:rsidRPr="00D77DA1">
              <w:t>От</w:t>
            </w:r>
            <w:proofErr w:type="spellEnd"/>
            <w:r w:rsidRPr="00D77DA1">
              <w:t xml:space="preserve"> 6 </w:t>
            </w:r>
            <w:proofErr w:type="spellStart"/>
            <w:r w:rsidRPr="00D77DA1">
              <w:t>лет</w:t>
            </w:r>
            <w:proofErr w:type="spellEnd"/>
            <w:r w:rsidRPr="00D77DA1">
              <w:t xml:space="preserve"> </w:t>
            </w:r>
            <w:proofErr w:type="spellStart"/>
            <w:r w:rsidRPr="00D77DA1">
              <w:t>до</w:t>
            </w:r>
            <w:proofErr w:type="spellEnd"/>
            <w:r w:rsidRPr="00D77DA1">
              <w:t xml:space="preserve"> 7 </w:t>
            </w:r>
            <w:proofErr w:type="spellStart"/>
            <w:r w:rsidRPr="00D77DA1">
              <w:t>лет</w:t>
            </w:r>
            <w:proofErr w:type="spellEnd"/>
            <w:r w:rsidRPr="00D77DA1">
              <w:t>.</w:t>
            </w:r>
          </w:p>
        </w:tc>
        <w:tc>
          <w:tcPr>
            <w:tcW w:w="776" w:type="dxa"/>
            <w:shd w:val="clear" w:color="auto" w:fill="auto"/>
          </w:tcPr>
          <w:p w14:paraId="705F8A94" w14:textId="77777777" w:rsidR="00381848" w:rsidRDefault="00381848" w:rsidP="00381848">
            <w:pPr>
              <w:pStyle w:val="21"/>
              <w:ind w:left="0" w:firstLine="0"/>
              <w:jc w:val="center"/>
              <w:outlineLvl w:val="0"/>
            </w:pPr>
            <w:r>
              <w:t>50</w:t>
            </w:r>
          </w:p>
        </w:tc>
      </w:tr>
      <w:tr w:rsidR="00381848" w:rsidRPr="00B272E4" w14:paraId="118E78FD" w14:textId="77777777" w:rsidTr="00381848">
        <w:tc>
          <w:tcPr>
            <w:tcW w:w="1056" w:type="dxa"/>
            <w:gridSpan w:val="2"/>
            <w:shd w:val="clear" w:color="auto" w:fill="auto"/>
          </w:tcPr>
          <w:p w14:paraId="65458030" w14:textId="77777777" w:rsidR="00381848" w:rsidRPr="00D77DA1" w:rsidRDefault="00381848" w:rsidP="00381848">
            <w:pPr>
              <w:pStyle w:val="21"/>
              <w:ind w:left="0" w:firstLine="0"/>
              <w:jc w:val="center"/>
              <w:outlineLvl w:val="0"/>
            </w:pPr>
            <w:r w:rsidRPr="00D77DA1">
              <w:rPr>
                <w:szCs w:val="24"/>
              </w:rPr>
              <w:lastRenderedPageBreak/>
              <w:t>2.1.1.7.</w:t>
            </w:r>
          </w:p>
        </w:tc>
        <w:tc>
          <w:tcPr>
            <w:tcW w:w="7739" w:type="dxa"/>
            <w:shd w:val="clear" w:color="auto" w:fill="auto"/>
          </w:tcPr>
          <w:p w14:paraId="365395FE" w14:textId="77777777" w:rsidR="00381848" w:rsidRPr="00381848" w:rsidRDefault="00381848" w:rsidP="00381848">
            <w:pPr>
              <w:pStyle w:val="20"/>
              <w:shd w:val="clear" w:color="auto" w:fill="auto"/>
              <w:tabs>
                <w:tab w:val="left" w:pos="1335"/>
              </w:tabs>
              <w:spacing w:before="0" w:after="0" w:line="240" w:lineRule="auto"/>
              <w:jc w:val="both"/>
              <w:rPr>
                <w:lang w:val="ru-RU"/>
              </w:rPr>
            </w:pPr>
            <w:r w:rsidRPr="00381848">
              <w:rPr>
                <w:lang w:val="ru-RU"/>
              </w:rPr>
              <w:t>Решение совокупных задач воспитания в рамках образовательной области «Социально-коммуникативное развитие» направлено на приобщение детей к ценностям «Родина», «Природа», «Семья», «Человек», «Жизнь», «Милосердие», «Добро», «Дружба», «Сотрудничество», «Труд».</w:t>
            </w:r>
          </w:p>
        </w:tc>
        <w:tc>
          <w:tcPr>
            <w:tcW w:w="776" w:type="dxa"/>
            <w:shd w:val="clear" w:color="auto" w:fill="auto"/>
          </w:tcPr>
          <w:p w14:paraId="3FAE01F9" w14:textId="77777777" w:rsidR="00381848" w:rsidRDefault="00381848" w:rsidP="00381848">
            <w:pPr>
              <w:pStyle w:val="21"/>
              <w:ind w:left="0" w:firstLine="0"/>
              <w:jc w:val="center"/>
              <w:outlineLvl w:val="0"/>
            </w:pPr>
            <w:r>
              <w:t>54</w:t>
            </w:r>
          </w:p>
        </w:tc>
      </w:tr>
      <w:tr w:rsidR="00381848" w:rsidRPr="00B272E4" w14:paraId="0B9FA858" w14:textId="77777777" w:rsidTr="00381848">
        <w:tc>
          <w:tcPr>
            <w:tcW w:w="1056" w:type="dxa"/>
            <w:gridSpan w:val="2"/>
            <w:shd w:val="clear" w:color="auto" w:fill="auto"/>
          </w:tcPr>
          <w:p w14:paraId="21C438FC" w14:textId="77777777" w:rsidR="00381848" w:rsidRPr="00AA2048" w:rsidRDefault="00381848" w:rsidP="00381848">
            <w:pPr>
              <w:pStyle w:val="21"/>
              <w:ind w:left="0" w:firstLine="0"/>
              <w:jc w:val="center"/>
              <w:outlineLvl w:val="0"/>
            </w:pPr>
            <w:r w:rsidRPr="00AA2048">
              <w:t>2.1.2.</w:t>
            </w:r>
          </w:p>
        </w:tc>
        <w:tc>
          <w:tcPr>
            <w:tcW w:w="7739" w:type="dxa"/>
            <w:shd w:val="clear" w:color="auto" w:fill="auto"/>
          </w:tcPr>
          <w:p w14:paraId="7FCAE26D" w14:textId="77777777" w:rsidR="00381848" w:rsidRPr="00AA2048" w:rsidRDefault="00381848" w:rsidP="00381848">
            <w:pPr>
              <w:pStyle w:val="20"/>
              <w:shd w:val="clear" w:color="auto" w:fill="auto"/>
              <w:tabs>
                <w:tab w:val="left" w:pos="1124"/>
              </w:tabs>
              <w:spacing w:before="0" w:after="0" w:line="240" w:lineRule="auto"/>
              <w:jc w:val="both"/>
            </w:pPr>
            <w:proofErr w:type="spellStart"/>
            <w:r w:rsidRPr="00AA2048">
              <w:t>Познавательное</w:t>
            </w:r>
            <w:proofErr w:type="spellEnd"/>
            <w:r w:rsidRPr="00AA2048">
              <w:t xml:space="preserve"> </w:t>
            </w:r>
            <w:proofErr w:type="spellStart"/>
            <w:r w:rsidRPr="00AA2048">
              <w:t>развитие</w:t>
            </w:r>
            <w:proofErr w:type="spellEnd"/>
            <w:r w:rsidRPr="00AA2048">
              <w:t>.</w:t>
            </w:r>
          </w:p>
        </w:tc>
        <w:tc>
          <w:tcPr>
            <w:tcW w:w="776" w:type="dxa"/>
            <w:shd w:val="clear" w:color="auto" w:fill="auto"/>
          </w:tcPr>
          <w:p w14:paraId="255D695C" w14:textId="77777777" w:rsidR="00381848" w:rsidRDefault="00381848" w:rsidP="00381848">
            <w:pPr>
              <w:pStyle w:val="21"/>
              <w:ind w:left="0" w:firstLine="0"/>
              <w:jc w:val="center"/>
              <w:outlineLvl w:val="0"/>
            </w:pPr>
          </w:p>
        </w:tc>
      </w:tr>
      <w:tr w:rsidR="00381848" w:rsidRPr="00B272E4" w14:paraId="51935F34" w14:textId="77777777" w:rsidTr="00381848">
        <w:tc>
          <w:tcPr>
            <w:tcW w:w="1056" w:type="dxa"/>
            <w:gridSpan w:val="2"/>
            <w:shd w:val="clear" w:color="auto" w:fill="auto"/>
          </w:tcPr>
          <w:p w14:paraId="0709FB1C" w14:textId="77777777" w:rsidR="00381848" w:rsidRPr="00AA2048" w:rsidRDefault="00381848" w:rsidP="00381848">
            <w:pPr>
              <w:pStyle w:val="21"/>
              <w:ind w:left="0" w:firstLine="0"/>
              <w:jc w:val="center"/>
              <w:outlineLvl w:val="0"/>
            </w:pPr>
            <w:r w:rsidRPr="00AA2048">
              <w:t>2.1.2.1.</w:t>
            </w:r>
          </w:p>
        </w:tc>
        <w:tc>
          <w:tcPr>
            <w:tcW w:w="7739" w:type="dxa"/>
            <w:shd w:val="clear" w:color="auto" w:fill="auto"/>
          </w:tcPr>
          <w:p w14:paraId="24F30B0F" w14:textId="77777777" w:rsidR="00381848" w:rsidRPr="00AA2048" w:rsidRDefault="00381848" w:rsidP="00381848">
            <w:pPr>
              <w:pStyle w:val="20"/>
              <w:shd w:val="clear" w:color="auto" w:fill="auto"/>
              <w:tabs>
                <w:tab w:val="left" w:pos="1340"/>
              </w:tabs>
              <w:spacing w:before="0" w:after="0" w:line="240" w:lineRule="auto"/>
              <w:jc w:val="both"/>
            </w:pPr>
            <w:proofErr w:type="spellStart"/>
            <w:r w:rsidRPr="00AA2048">
              <w:t>От</w:t>
            </w:r>
            <w:proofErr w:type="spellEnd"/>
            <w:r w:rsidRPr="00AA2048">
              <w:t xml:space="preserve"> 1 </w:t>
            </w:r>
            <w:proofErr w:type="spellStart"/>
            <w:r w:rsidRPr="00AA2048">
              <w:t>года</w:t>
            </w:r>
            <w:proofErr w:type="spellEnd"/>
            <w:r w:rsidRPr="00AA2048">
              <w:t xml:space="preserve"> </w:t>
            </w:r>
            <w:proofErr w:type="spellStart"/>
            <w:r w:rsidRPr="00AA2048">
              <w:t>до</w:t>
            </w:r>
            <w:proofErr w:type="spellEnd"/>
            <w:r w:rsidRPr="00AA2048">
              <w:t xml:space="preserve"> 2 </w:t>
            </w:r>
            <w:proofErr w:type="spellStart"/>
            <w:r w:rsidRPr="00AA2048">
              <w:t>лет</w:t>
            </w:r>
            <w:proofErr w:type="spellEnd"/>
            <w:r w:rsidRPr="00AA2048">
              <w:t>.</w:t>
            </w:r>
          </w:p>
        </w:tc>
        <w:tc>
          <w:tcPr>
            <w:tcW w:w="776" w:type="dxa"/>
            <w:shd w:val="clear" w:color="auto" w:fill="auto"/>
          </w:tcPr>
          <w:p w14:paraId="1AFC0688" w14:textId="77777777" w:rsidR="00381848" w:rsidRDefault="00381848" w:rsidP="00381848">
            <w:pPr>
              <w:pStyle w:val="21"/>
              <w:ind w:left="0" w:firstLine="0"/>
              <w:jc w:val="center"/>
              <w:outlineLvl w:val="0"/>
            </w:pPr>
            <w:r>
              <w:t>55</w:t>
            </w:r>
          </w:p>
        </w:tc>
      </w:tr>
      <w:tr w:rsidR="00381848" w:rsidRPr="00B272E4" w14:paraId="4034D8B0" w14:textId="77777777" w:rsidTr="00381848">
        <w:tc>
          <w:tcPr>
            <w:tcW w:w="1056" w:type="dxa"/>
            <w:gridSpan w:val="2"/>
            <w:shd w:val="clear" w:color="auto" w:fill="auto"/>
          </w:tcPr>
          <w:p w14:paraId="1DB838E4" w14:textId="77777777" w:rsidR="00381848" w:rsidRPr="00AA2048" w:rsidRDefault="00381848" w:rsidP="00381848">
            <w:pPr>
              <w:pStyle w:val="21"/>
              <w:ind w:left="0" w:firstLine="0"/>
              <w:jc w:val="center"/>
              <w:outlineLvl w:val="0"/>
            </w:pPr>
            <w:r w:rsidRPr="00AA2048">
              <w:t>2.1.2.2.</w:t>
            </w:r>
          </w:p>
        </w:tc>
        <w:tc>
          <w:tcPr>
            <w:tcW w:w="7739" w:type="dxa"/>
            <w:shd w:val="clear" w:color="auto" w:fill="auto"/>
          </w:tcPr>
          <w:p w14:paraId="3F6B44FD" w14:textId="77777777" w:rsidR="00381848" w:rsidRPr="00AA2048" w:rsidRDefault="00381848" w:rsidP="00381848">
            <w:pPr>
              <w:pStyle w:val="20"/>
              <w:shd w:val="clear" w:color="auto" w:fill="auto"/>
              <w:tabs>
                <w:tab w:val="left" w:pos="1340"/>
              </w:tabs>
              <w:spacing w:before="0" w:after="0" w:line="240" w:lineRule="auto"/>
              <w:ind w:right="20"/>
              <w:jc w:val="both"/>
            </w:pPr>
            <w:proofErr w:type="spellStart"/>
            <w:r w:rsidRPr="00AA2048">
              <w:t>От</w:t>
            </w:r>
            <w:proofErr w:type="spellEnd"/>
            <w:r w:rsidRPr="00AA2048">
              <w:t xml:space="preserve"> 2 </w:t>
            </w:r>
            <w:proofErr w:type="spellStart"/>
            <w:r w:rsidRPr="00AA2048">
              <w:t>лет</w:t>
            </w:r>
            <w:proofErr w:type="spellEnd"/>
            <w:r w:rsidRPr="00AA2048">
              <w:t xml:space="preserve"> </w:t>
            </w:r>
            <w:proofErr w:type="spellStart"/>
            <w:r w:rsidRPr="00AA2048">
              <w:t>до</w:t>
            </w:r>
            <w:proofErr w:type="spellEnd"/>
            <w:r w:rsidRPr="00AA2048">
              <w:t xml:space="preserve"> 3 </w:t>
            </w:r>
            <w:proofErr w:type="spellStart"/>
            <w:r w:rsidRPr="00AA2048">
              <w:t>лет</w:t>
            </w:r>
            <w:proofErr w:type="spellEnd"/>
            <w:r w:rsidRPr="00AA2048">
              <w:t>.</w:t>
            </w:r>
          </w:p>
        </w:tc>
        <w:tc>
          <w:tcPr>
            <w:tcW w:w="776" w:type="dxa"/>
            <w:shd w:val="clear" w:color="auto" w:fill="auto"/>
          </w:tcPr>
          <w:p w14:paraId="114286AA" w14:textId="77777777" w:rsidR="00381848" w:rsidRDefault="00381848" w:rsidP="00381848">
            <w:pPr>
              <w:pStyle w:val="21"/>
              <w:ind w:left="0" w:firstLine="0"/>
              <w:jc w:val="center"/>
              <w:outlineLvl w:val="0"/>
            </w:pPr>
            <w:r>
              <w:t>56</w:t>
            </w:r>
          </w:p>
        </w:tc>
      </w:tr>
      <w:tr w:rsidR="00381848" w:rsidRPr="00B272E4" w14:paraId="13D3D424" w14:textId="77777777" w:rsidTr="00381848">
        <w:tc>
          <w:tcPr>
            <w:tcW w:w="1056" w:type="dxa"/>
            <w:gridSpan w:val="2"/>
            <w:shd w:val="clear" w:color="auto" w:fill="auto"/>
          </w:tcPr>
          <w:p w14:paraId="4669A2DE" w14:textId="77777777" w:rsidR="00381848" w:rsidRPr="00AA2048" w:rsidRDefault="00381848" w:rsidP="00381848">
            <w:pPr>
              <w:pStyle w:val="21"/>
              <w:ind w:left="0" w:firstLine="0"/>
              <w:jc w:val="center"/>
              <w:outlineLvl w:val="0"/>
            </w:pPr>
            <w:r w:rsidRPr="00AA2048">
              <w:t>2.1.2.3.</w:t>
            </w:r>
          </w:p>
        </w:tc>
        <w:tc>
          <w:tcPr>
            <w:tcW w:w="7739" w:type="dxa"/>
            <w:shd w:val="clear" w:color="auto" w:fill="auto"/>
          </w:tcPr>
          <w:p w14:paraId="5D99EAB3" w14:textId="77777777" w:rsidR="00381848" w:rsidRPr="00AA2048" w:rsidRDefault="00381848" w:rsidP="00381848">
            <w:pPr>
              <w:pStyle w:val="20"/>
              <w:shd w:val="clear" w:color="auto" w:fill="auto"/>
              <w:tabs>
                <w:tab w:val="left" w:pos="1340"/>
              </w:tabs>
              <w:spacing w:before="0" w:after="0" w:line="240" w:lineRule="auto"/>
              <w:ind w:right="20"/>
              <w:jc w:val="both"/>
            </w:pPr>
            <w:proofErr w:type="spellStart"/>
            <w:r w:rsidRPr="00AA2048">
              <w:t>От</w:t>
            </w:r>
            <w:proofErr w:type="spellEnd"/>
            <w:r w:rsidRPr="00AA2048">
              <w:t xml:space="preserve"> 3 </w:t>
            </w:r>
            <w:proofErr w:type="spellStart"/>
            <w:r w:rsidRPr="00AA2048">
              <w:t>лет</w:t>
            </w:r>
            <w:proofErr w:type="spellEnd"/>
            <w:r w:rsidRPr="00AA2048">
              <w:t xml:space="preserve"> </w:t>
            </w:r>
            <w:proofErr w:type="spellStart"/>
            <w:r w:rsidRPr="00AA2048">
              <w:t>до</w:t>
            </w:r>
            <w:proofErr w:type="spellEnd"/>
            <w:r w:rsidRPr="00AA2048">
              <w:t xml:space="preserve"> 4 </w:t>
            </w:r>
            <w:proofErr w:type="spellStart"/>
            <w:r w:rsidRPr="00AA2048">
              <w:t>лет</w:t>
            </w:r>
            <w:proofErr w:type="spellEnd"/>
            <w:r w:rsidRPr="00AA2048">
              <w:t>.</w:t>
            </w:r>
          </w:p>
        </w:tc>
        <w:tc>
          <w:tcPr>
            <w:tcW w:w="776" w:type="dxa"/>
            <w:shd w:val="clear" w:color="auto" w:fill="auto"/>
          </w:tcPr>
          <w:p w14:paraId="74CDBCE0" w14:textId="77777777" w:rsidR="00381848" w:rsidRDefault="00381848" w:rsidP="00381848">
            <w:pPr>
              <w:pStyle w:val="21"/>
              <w:ind w:left="0" w:firstLine="0"/>
              <w:jc w:val="center"/>
              <w:outlineLvl w:val="0"/>
            </w:pPr>
            <w:r>
              <w:t>58</w:t>
            </w:r>
          </w:p>
        </w:tc>
      </w:tr>
      <w:tr w:rsidR="00381848" w:rsidRPr="00B272E4" w14:paraId="2B15103D" w14:textId="77777777" w:rsidTr="00381848">
        <w:tc>
          <w:tcPr>
            <w:tcW w:w="1056" w:type="dxa"/>
            <w:gridSpan w:val="2"/>
            <w:shd w:val="clear" w:color="auto" w:fill="auto"/>
          </w:tcPr>
          <w:p w14:paraId="407E18CF" w14:textId="77777777" w:rsidR="00381848" w:rsidRPr="00AA2048" w:rsidRDefault="00381848" w:rsidP="00381848">
            <w:pPr>
              <w:pStyle w:val="21"/>
              <w:ind w:left="0" w:firstLine="0"/>
              <w:jc w:val="center"/>
              <w:outlineLvl w:val="0"/>
            </w:pPr>
            <w:r w:rsidRPr="00AA2048">
              <w:t>2.1.2.4.</w:t>
            </w:r>
          </w:p>
        </w:tc>
        <w:tc>
          <w:tcPr>
            <w:tcW w:w="7739" w:type="dxa"/>
            <w:shd w:val="clear" w:color="auto" w:fill="auto"/>
          </w:tcPr>
          <w:p w14:paraId="408A8BB9" w14:textId="77777777" w:rsidR="00381848" w:rsidRPr="00AA2048" w:rsidRDefault="00381848" w:rsidP="00381848">
            <w:pPr>
              <w:pStyle w:val="20"/>
              <w:shd w:val="clear" w:color="auto" w:fill="auto"/>
              <w:tabs>
                <w:tab w:val="left" w:pos="1340"/>
              </w:tabs>
              <w:spacing w:before="0" w:after="0" w:line="240" w:lineRule="auto"/>
              <w:ind w:right="20"/>
              <w:jc w:val="both"/>
            </w:pPr>
            <w:proofErr w:type="spellStart"/>
            <w:r w:rsidRPr="00AA2048">
              <w:t>От</w:t>
            </w:r>
            <w:proofErr w:type="spellEnd"/>
            <w:r w:rsidRPr="00AA2048">
              <w:t xml:space="preserve"> 4 </w:t>
            </w:r>
            <w:proofErr w:type="spellStart"/>
            <w:r w:rsidRPr="00AA2048">
              <w:t>лет</w:t>
            </w:r>
            <w:proofErr w:type="spellEnd"/>
            <w:r w:rsidRPr="00AA2048">
              <w:t xml:space="preserve"> </w:t>
            </w:r>
            <w:proofErr w:type="spellStart"/>
            <w:r w:rsidRPr="00AA2048">
              <w:t>до</w:t>
            </w:r>
            <w:proofErr w:type="spellEnd"/>
            <w:r w:rsidRPr="00AA2048">
              <w:t xml:space="preserve"> 5 </w:t>
            </w:r>
            <w:proofErr w:type="spellStart"/>
            <w:r w:rsidRPr="00AA2048">
              <w:t>лет</w:t>
            </w:r>
            <w:proofErr w:type="spellEnd"/>
            <w:r w:rsidRPr="00AA2048">
              <w:t>.</w:t>
            </w:r>
          </w:p>
        </w:tc>
        <w:tc>
          <w:tcPr>
            <w:tcW w:w="776" w:type="dxa"/>
            <w:shd w:val="clear" w:color="auto" w:fill="auto"/>
          </w:tcPr>
          <w:p w14:paraId="1E1F1FD6" w14:textId="77777777" w:rsidR="00381848" w:rsidRDefault="00381848" w:rsidP="00381848">
            <w:pPr>
              <w:pStyle w:val="21"/>
              <w:ind w:left="0" w:firstLine="0"/>
              <w:jc w:val="center"/>
              <w:outlineLvl w:val="0"/>
            </w:pPr>
            <w:r>
              <w:t>59</w:t>
            </w:r>
          </w:p>
        </w:tc>
      </w:tr>
      <w:tr w:rsidR="00381848" w:rsidRPr="00B272E4" w14:paraId="6B0890E6" w14:textId="77777777" w:rsidTr="00381848">
        <w:tc>
          <w:tcPr>
            <w:tcW w:w="1056" w:type="dxa"/>
            <w:gridSpan w:val="2"/>
            <w:shd w:val="clear" w:color="auto" w:fill="auto"/>
          </w:tcPr>
          <w:p w14:paraId="621CB02D" w14:textId="77777777" w:rsidR="00381848" w:rsidRPr="00AA2048" w:rsidRDefault="00381848" w:rsidP="00381848">
            <w:pPr>
              <w:pStyle w:val="21"/>
              <w:ind w:left="0" w:firstLine="0"/>
              <w:jc w:val="center"/>
              <w:outlineLvl w:val="0"/>
            </w:pPr>
            <w:r w:rsidRPr="00AA2048">
              <w:t>2.1.2.5.</w:t>
            </w:r>
          </w:p>
        </w:tc>
        <w:tc>
          <w:tcPr>
            <w:tcW w:w="7739" w:type="dxa"/>
            <w:shd w:val="clear" w:color="auto" w:fill="auto"/>
          </w:tcPr>
          <w:p w14:paraId="019F9B26" w14:textId="77777777" w:rsidR="00381848" w:rsidRPr="00AA2048" w:rsidRDefault="00381848" w:rsidP="00381848">
            <w:pPr>
              <w:pStyle w:val="20"/>
              <w:shd w:val="clear" w:color="auto" w:fill="auto"/>
              <w:tabs>
                <w:tab w:val="left" w:pos="1340"/>
              </w:tabs>
              <w:spacing w:before="0" w:after="0" w:line="240" w:lineRule="auto"/>
              <w:ind w:right="20"/>
              <w:jc w:val="both"/>
            </w:pPr>
            <w:proofErr w:type="spellStart"/>
            <w:r w:rsidRPr="00AA2048">
              <w:t>От</w:t>
            </w:r>
            <w:proofErr w:type="spellEnd"/>
            <w:r w:rsidRPr="00AA2048">
              <w:t xml:space="preserve"> 5 </w:t>
            </w:r>
            <w:proofErr w:type="spellStart"/>
            <w:r w:rsidRPr="00AA2048">
              <w:t>лет</w:t>
            </w:r>
            <w:proofErr w:type="spellEnd"/>
            <w:r w:rsidRPr="00AA2048">
              <w:t xml:space="preserve"> </w:t>
            </w:r>
            <w:proofErr w:type="spellStart"/>
            <w:r w:rsidRPr="00AA2048">
              <w:t>до</w:t>
            </w:r>
            <w:proofErr w:type="spellEnd"/>
            <w:r w:rsidRPr="00AA2048">
              <w:t xml:space="preserve"> 6 </w:t>
            </w:r>
            <w:proofErr w:type="spellStart"/>
            <w:r w:rsidRPr="00AA2048">
              <w:t>лет</w:t>
            </w:r>
            <w:proofErr w:type="spellEnd"/>
            <w:r w:rsidRPr="00AA2048">
              <w:t>.</w:t>
            </w:r>
          </w:p>
        </w:tc>
        <w:tc>
          <w:tcPr>
            <w:tcW w:w="776" w:type="dxa"/>
            <w:shd w:val="clear" w:color="auto" w:fill="auto"/>
          </w:tcPr>
          <w:p w14:paraId="630FAA63" w14:textId="77777777" w:rsidR="00381848" w:rsidRDefault="00381848" w:rsidP="00381848">
            <w:pPr>
              <w:pStyle w:val="21"/>
              <w:ind w:left="0" w:firstLine="0"/>
              <w:jc w:val="center"/>
              <w:outlineLvl w:val="0"/>
            </w:pPr>
            <w:r>
              <w:t>61</w:t>
            </w:r>
          </w:p>
        </w:tc>
      </w:tr>
      <w:tr w:rsidR="00381848" w:rsidRPr="00B272E4" w14:paraId="6CA8FED0" w14:textId="77777777" w:rsidTr="00381848">
        <w:tc>
          <w:tcPr>
            <w:tcW w:w="1056" w:type="dxa"/>
            <w:gridSpan w:val="2"/>
            <w:shd w:val="clear" w:color="auto" w:fill="auto"/>
          </w:tcPr>
          <w:p w14:paraId="42ABB34D" w14:textId="77777777" w:rsidR="00381848" w:rsidRPr="00AA2048" w:rsidRDefault="00381848" w:rsidP="00381848">
            <w:pPr>
              <w:pStyle w:val="21"/>
              <w:ind w:left="0" w:firstLine="0"/>
              <w:jc w:val="center"/>
              <w:outlineLvl w:val="0"/>
            </w:pPr>
            <w:r w:rsidRPr="00AA2048">
              <w:t>2.1.2.6.</w:t>
            </w:r>
          </w:p>
        </w:tc>
        <w:tc>
          <w:tcPr>
            <w:tcW w:w="7739" w:type="dxa"/>
            <w:shd w:val="clear" w:color="auto" w:fill="auto"/>
          </w:tcPr>
          <w:p w14:paraId="500A729B" w14:textId="77777777" w:rsidR="00381848" w:rsidRPr="00AA2048" w:rsidRDefault="00381848" w:rsidP="00381848">
            <w:pPr>
              <w:pStyle w:val="20"/>
              <w:shd w:val="clear" w:color="auto" w:fill="auto"/>
              <w:tabs>
                <w:tab w:val="left" w:pos="1340"/>
              </w:tabs>
              <w:spacing w:before="0" w:after="0" w:line="240" w:lineRule="auto"/>
              <w:jc w:val="both"/>
            </w:pPr>
            <w:proofErr w:type="spellStart"/>
            <w:r w:rsidRPr="00AA2048">
              <w:t>От</w:t>
            </w:r>
            <w:proofErr w:type="spellEnd"/>
            <w:r w:rsidRPr="00AA2048">
              <w:t xml:space="preserve"> 6 </w:t>
            </w:r>
            <w:proofErr w:type="spellStart"/>
            <w:r w:rsidRPr="00AA2048">
              <w:t>лет</w:t>
            </w:r>
            <w:proofErr w:type="spellEnd"/>
            <w:r w:rsidRPr="00AA2048">
              <w:t xml:space="preserve"> </w:t>
            </w:r>
            <w:proofErr w:type="spellStart"/>
            <w:r w:rsidRPr="00AA2048">
              <w:t>до</w:t>
            </w:r>
            <w:proofErr w:type="spellEnd"/>
            <w:r w:rsidRPr="00AA2048">
              <w:t xml:space="preserve"> 7 </w:t>
            </w:r>
            <w:proofErr w:type="spellStart"/>
            <w:r w:rsidRPr="00AA2048">
              <w:t>лет</w:t>
            </w:r>
            <w:proofErr w:type="spellEnd"/>
            <w:r w:rsidRPr="00AA2048">
              <w:t>.</w:t>
            </w:r>
          </w:p>
        </w:tc>
        <w:tc>
          <w:tcPr>
            <w:tcW w:w="776" w:type="dxa"/>
            <w:shd w:val="clear" w:color="auto" w:fill="auto"/>
          </w:tcPr>
          <w:p w14:paraId="3BDB71C9" w14:textId="77777777" w:rsidR="00381848" w:rsidRDefault="00381848" w:rsidP="00381848">
            <w:pPr>
              <w:pStyle w:val="21"/>
              <w:ind w:left="0" w:firstLine="0"/>
              <w:jc w:val="center"/>
              <w:outlineLvl w:val="0"/>
            </w:pPr>
            <w:r>
              <w:t>63</w:t>
            </w:r>
          </w:p>
        </w:tc>
      </w:tr>
      <w:tr w:rsidR="00381848" w:rsidRPr="00B272E4" w14:paraId="321E869F" w14:textId="77777777" w:rsidTr="00381848">
        <w:tc>
          <w:tcPr>
            <w:tcW w:w="1056" w:type="dxa"/>
            <w:gridSpan w:val="2"/>
            <w:shd w:val="clear" w:color="auto" w:fill="auto"/>
          </w:tcPr>
          <w:p w14:paraId="2A4466C1" w14:textId="77777777" w:rsidR="00381848" w:rsidRPr="00AA2048" w:rsidRDefault="00381848" w:rsidP="00381848">
            <w:pPr>
              <w:pStyle w:val="21"/>
              <w:ind w:left="0" w:firstLine="0"/>
              <w:jc w:val="center"/>
              <w:outlineLvl w:val="0"/>
            </w:pPr>
            <w:r w:rsidRPr="00AA2048">
              <w:t>2.1.2.7.</w:t>
            </w:r>
          </w:p>
        </w:tc>
        <w:tc>
          <w:tcPr>
            <w:tcW w:w="7739" w:type="dxa"/>
            <w:shd w:val="clear" w:color="auto" w:fill="auto"/>
          </w:tcPr>
          <w:p w14:paraId="1D26B0E3" w14:textId="77777777" w:rsidR="00381848" w:rsidRPr="00381848" w:rsidRDefault="00381848" w:rsidP="00381848">
            <w:pPr>
              <w:pStyle w:val="20"/>
              <w:shd w:val="clear" w:color="auto" w:fill="auto"/>
              <w:tabs>
                <w:tab w:val="left" w:pos="1340"/>
              </w:tabs>
              <w:spacing w:before="0" w:after="0" w:line="240" w:lineRule="auto"/>
              <w:ind w:right="20"/>
              <w:jc w:val="both"/>
              <w:rPr>
                <w:lang w:val="ru-RU"/>
              </w:rPr>
            </w:pPr>
            <w:r w:rsidRPr="00381848">
              <w:rPr>
                <w:lang w:val="ru-RU"/>
              </w:rPr>
              <w:t>Решение совокупных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w:t>
            </w:r>
          </w:p>
        </w:tc>
        <w:tc>
          <w:tcPr>
            <w:tcW w:w="776" w:type="dxa"/>
            <w:shd w:val="clear" w:color="auto" w:fill="auto"/>
          </w:tcPr>
          <w:p w14:paraId="705CC5D6" w14:textId="77777777" w:rsidR="00381848" w:rsidRDefault="00381848" w:rsidP="00381848">
            <w:pPr>
              <w:pStyle w:val="21"/>
              <w:ind w:left="0" w:firstLine="0"/>
              <w:jc w:val="center"/>
              <w:outlineLvl w:val="0"/>
            </w:pPr>
            <w:r>
              <w:t>65</w:t>
            </w:r>
          </w:p>
        </w:tc>
      </w:tr>
      <w:tr w:rsidR="00381848" w:rsidRPr="00B272E4" w14:paraId="1FF502FE" w14:textId="77777777" w:rsidTr="00381848">
        <w:tc>
          <w:tcPr>
            <w:tcW w:w="1056" w:type="dxa"/>
            <w:gridSpan w:val="2"/>
            <w:shd w:val="clear" w:color="auto" w:fill="auto"/>
          </w:tcPr>
          <w:p w14:paraId="581F608B" w14:textId="77777777" w:rsidR="00381848" w:rsidRPr="00AA2048" w:rsidRDefault="00381848" w:rsidP="00381848">
            <w:pPr>
              <w:pStyle w:val="21"/>
              <w:ind w:left="0" w:firstLine="0"/>
              <w:jc w:val="center"/>
              <w:outlineLvl w:val="0"/>
            </w:pPr>
            <w:r w:rsidRPr="00AA2048">
              <w:t>2.1.3.</w:t>
            </w:r>
          </w:p>
        </w:tc>
        <w:tc>
          <w:tcPr>
            <w:tcW w:w="7739" w:type="dxa"/>
            <w:shd w:val="clear" w:color="auto" w:fill="auto"/>
          </w:tcPr>
          <w:p w14:paraId="46C7AC15" w14:textId="77777777" w:rsidR="00381848" w:rsidRPr="00AA2048" w:rsidRDefault="00381848" w:rsidP="00381848">
            <w:pPr>
              <w:pStyle w:val="1"/>
              <w:tabs>
                <w:tab w:val="left" w:pos="994"/>
              </w:tabs>
              <w:ind w:left="0"/>
              <w:jc w:val="both"/>
              <w:rPr>
                <w:b w:val="0"/>
                <w:sz w:val="28"/>
                <w:szCs w:val="28"/>
              </w:rPr>
            </w:pPr>
            <w:r w:rsidRPr="00AA2048">
              <w:rPr>
                <w:b w:val="0"/>
                <w:sz w:val="28"/>
                <w:szCs w:val="28"/>
              </w:rPr>
              <w:t>Речевое</w:t>
            </w:r>
            <w:r w:rsidRPr="00AA2048">
              <w:rPr>
                <w:b w:val="0"/>
                <w:spacing w:val="-2"/>
                <w:sz w:val="28"/>
                <w:szCs w:val="28"/>
              </w:rPr>
              <w:t xml:space="preserve"> </w:t>
            </w:r>
            <w:r w:rsidRPr="00AA2048">
              <w:rPr>
                <w:b w:val="0"/>
                <w:sz w:val="28"/>
                <w:szCs w:val="28"/>
              </w:rPr>
              <w:t>развитие.</w:t>
            </w:r>
          </w:p>
        </w:tc>
        <w:tc>
          <w:tcPr>
            <w:tcW w:w="776" w:type="dxa"/>
            <w:shd w:val="clear" w:color="auto" w:fill="auto"/>
          </w:tcPr>
          <w:p w14:paraId="75217792" w14:textId="77777777" w:rsidR="00381848" w:rsidRDefault="00381848" w:rsidP="00381848">
            <w:pPr>
              <w:pStyle w:val="21"/>
              <w:ind w:left="0" w:firstLine="0"/>
              <w:jc w:val="center"/>
              <w:outlineLvl w:val="0"/>
            </w:pPr>
            <w:r>
              <w:t>70</w:t>
            </w:r>
          </w:p>
        </w:tc>
      </w:tr>
      <w:tr w:rsidR="00381848" w:rsidRPr="00B272E4" w14:paraId="196A6C5F" w14:textId="77777777" w:rsidTr="00381848">
        <w:tc>
          <w:tcPr>
            <w:tcW w:w="1056" w:type="dxa"/>
            <w:gridSpan w:val="2"/>
            <w:shd w:val="clear" w:color="auto" w:fill="auto"/>
          </w:tcPr>
          <w:p w14:paraId="158093EE" w14:textId="77777777" w:rsidR="00381848" w:rsidRPr="00AA2048" w:rsidRDefault="00381848" w:rsidP="00381848">
            <w:pPr>
              <w:pStyle w:val="21"/>
              <w:ind w:left="0" w:firstLine="0"/>
              <w:jc w:val="center"/>
              <w:outlineLvl w:val="0"/>
            </w:pPr>
            <w:r w:rsidRPr="00AA2048">
              <w:t xml:space="preserve">2.1.3.1.  </w:t>
            </w:r>
          </w:p>
        </w:tc>
        <w:tc>
          <w:tcPr>
            <w:tcW w:w="7739" w:type="dxa"/>
            <w:shd w:val="clear" w:color="auto" w:fill="auto"/>
          </w:tcPr>
          <w:p w14:paraId="00B7DA25" w14:textId="77777777" w:rsidR="00381848" w:rsidRPr="00AA2048" w:rsidRDefault="00381848" w:rsidP="00381848">
            <w:pPr>
              <w:pStyle w:val="20"/>
              <w:shd w:val="clear" w:color="auto" w:fill="auto"/>
              <w:tabs>
                <w:tab w:val="left" w:pos="1344"/>
              </w:tabs>
              <w:spacing w:before="0" w:after="0" w:line="240" w:lineRule="auto"/>
              <w:jc w:val="both"/>
            </w:pPr>
            <w:proofErr w:type="spellStart"/>
            <w:r w:rsidRPr="00AA2048">
              <w:t>От</w:t>
            </w:r>
            <w:proofErr w:type="spellEnd"/>
            <w:r w:rsidRPr="00AA2048">
              <w:t xml:space="preserve"> 1 </w:t>
            </w:r>
            <w:proofErr w:type="spellStart"/>
            <w:r w:rsidRPr="00AA2048">
              <w:t>года</w:t>
            </w:r>
            <w:proofErr w:type="spellEnd"/>
            <w:r w:rsidRPr="00AA2048">
              <w:t xml:space="preserve"> </w:t>
            </w:r>
            <w:proofErr w:type="spellStart"/>
            <w:r w:rsidRPr="00AA2048">
              <w:t>до</w:t>
            </w:r>
            <w:proofErr w:type="spellEnd"/>
            <w:r w:rsidRPr="00AA2048">
              <w:t xml:space="preserve"> 2 </w:t>
            </w:r>
            <w:proofErr w:type="spellStart"/>
            <w:r w:rsidRPr="00AA2048">
              <w:t>лет</w:t>
            </w:r>
            <w:proofErr w:type="spellEnd"/>
            <w:r w:rsidRPr="00AA2048">
              <w:t>.</w:t>
            </w:r>
          </w:p>
        </w:tc>
        <w:tc>
          <w:tcPr>
            <w:tcW w:w="776" w:type="dxa"/>
            <w:shd w:val="clear" w:color="auto" w:fill="auto"/>
          </w:tcPr>
          <w:p w14:paraId="28387843" w14:textId="77777777" w:rsidR="00381848" w:rsidRDefault="00381848" w:rsidP="00381848">
            <w:pPr>
              <w:pStyle w:val="21"/>
              <w:ind w:left="0" w:firstLine="0"/>
              <w:jc w:val="center"/>
              <w:outlineLvl w:val="0"/>
            </w:pPr>
            <w:r>
              <w:t>71</w:t>
            </w:r>
          </w:p>
        </w:tc>
      </w:tr>
      <w:tr w:rsidR="00381848" w:rsidRPr="00B272E4" w14:paraId="68AAC684" w14:textId="77777777" w:rsidTr="00381848">
        <w:tc>
          <w:tcPr>
            <w:tcW w:w="1056" w:type="dxa"/>
            <w:gridSpan w:val="2"/>
            <w:shd w:val="clear" w:color="auto" w:fill="auto"/>
          </w:tcPr>
          <w:p w14:paraId="22CC492D" w14:textId="77777777" w:rsidR="00381848" w:rsidRPr="00AA2048" w:rsidRDefault="00381848" w:rsidP="00381848">
            <w:pPr>
              <w:pStyle w:val="21"/>
              <w:ind w:left="0" w:firstLine="0"/>
              <w:jc w:val="center"/>
              <w:outlineLvl w:val="0"/>
            </w:pPr>
            <w:r w:rsidRPr="00AA2048">
              <w:t>2.1.3.2.</w:t>
            </w:r>
          </w:p>
        </w:tc>
        <w:tc>
          <w:tcPr>
            <w:tcW w:w="7739" w:type="dxa"/>
            <w:shd w:val="clear" w:color="auto" w:fill="auto"/>
          </w:tcPr>
          <w:p w14:paraId="121FF836" w14:textId="77777777" w:rsidR="00381848" w:rsidRPr="00AA2048" w:rsidRDefault="00381848" w:rsidP="00381848">
            <w:pPr>
              <w:pStyle w:val="20"/>
              <w:shd w:val="clear" w:color="auto" w:fill="auto"/>
              <w:tabs>
                <w:tab w:val="left" w:pos="1344"/>
              </w:tabs>
              <w:spacing w:before="0" w:after="0" w:line="240" w:lineRule="auto"/>
              <w:jc w:val="both"/>
            </w:pPr>
            <w:proofErr w:type="spellStart"/>
            <w:r w:rsidRPr="00AA2048">
              <w:t>От</w:t>
            </w:r>
            <w:proofErr w:type="spellEnd"/>
            <w:r w:rsidRPr="00AA2048">
              <w:t xml:space="preserve"> 2 </w:t>
            </w:r>
            <w:proofErr w:type="spellStart"/>
            <w:r w:rsidRPr="00AA2048">
              <w:t>лет</w:t>
            </w:r>
            <w:proofErr w:type="spellEnd"/>
            <w:r w:rsidRPr="00AA2048">
              <w:t xml:space="preserve"> </w:t>
            </w:r>
            <w:proofErr w:type="spellStart"/>
            <w:r w:rsidRPr="00AA2048">
              <w:t>до</w:t>
            </w:r>
            <w:proofErr w:type="spellEnd"/>
            <w:r w:rsidRPr="00AA2048">
              <w:t xml:space="preserve"> 3 </w:t>
            </w:r>
            <w:proofErr w:type="spellStart"/>
            <w:r w:rsidRPr="00AA2048">
              <w:t>лет</w:t>
            </w:r>
            <w:proofErr w:type="spellEnd"/>
            <w:r w:rsidRPr="00AA2048">
              <w:t>.</w:t>
            </w:r>
          </w:p>
        </w:tc>
        <w:tc>
          <w:tcPr>
            <w:tcW w:w="776" w:type="dxa"/>
            <w:shd w:val="clear" w:color="auto" w:fill="auto"/>
          </w:tcPr>
          <w:p w14:paraId="6F81FBEE" w14:textId="77777777" w:rsidR="00381848" w:rsidRDefault="00381848" w:rsidP="00381848">
            <w:pPr>
              <w:pStyle w:val="21"/>
              <w:ind w:left="0" w:firstLine="0"/>
              <w:jc w:val="center"/>
              <w:outlineLvl w:val="0"/>
            </w:pPr>
            <w:r>
              <w:t>73</w:t>
            </w:r>
          </w:p>
        </w:tc>
      </w:tr>
      <w:tr w:rsidR="00381848" w:rsidRPr="00B272E4" w14:paraId="6FC29DCF" w14:textId="77777777" w:rsidTr="00381848">
        <w:tc>
          <w:tcPr>
            <w:tcW w:w="1056" w:type="dxa"/>
            <w:gridSpan w:val="2"/>
            <w:shd w:val="clear" w:color="auto" w:fill="auto"/>
          </w:tcPr>
          <w:p w14:paraId="7A8EB182" w14:textId="77777777" w:rsidR="00381848" w:rsidRPr="00AA2048" w:rsidRDefault="00381848" w:rsidP="00381848">
            <w:pPr>
              <w:pStyle w:val="21"/>
              <w:ind w:left="0" w:firstLine="0"/>
              <w:jc w:val="center"/>
              <w:outlineLvl w:val="0"/>
            </w:pPr>
            <w:r w:rsidRPr="00AA2048">
              <w:t>2.1.3.4.</w:t>
            </w:r>
          </w:p>
        </w:tc>
        <w:tc>
          <w:tcPr>
            <w:tcW w:w="7739" w:type="dxa"/>
            <w:shd w:val="clear" w:color="auto" w:fill="auto"/>
          </w:tcPr>
          <w:p w14:paraId="4F3CB638" w14:textId="77777777" w:rsidR="00381848" w:rsidRPr="00AA2048" w:rsidRDefault="00381848" w:rsidP="00381848">
            <w:pPr>
              <w:pStyle w:val="20"/>
              <w:shd w:val="clear" w:color="auto" w:fill="auto"/>
              <w:tabs>
                <w:tab w:val="left" w:pos="1374"/>
              </w:tabs>
              <w:spacing w:before="0" w:after="0" w:line="240" w:lineRule="auto"/>
              <w:jc w:val="both"/>
            </w:pPr>
            <w:proofErr w:type="spellStart"/>
            <w:r w:rsidRPr="00AA2048">
              <w:t>От</w:t>
            </w:r>
            <w:proofErr w:type="spellEnd"/>
            <w:r w:rsidRPr="00AA2048">
              <w:t xml:space="preserve"> 4 </w:t>
            </w:r>
            <w:proofErr w:type="spellStart"/>
            <w:r w:rsidRPr="00AA2048">
              <w:t>лет</w:t>
            </w:r>
            <w:proofErr w:type="spellEnd"/>
            <w:r w:rsidRPr="00AA2048">
              <w:t xml:space="preserve"> </w:t>
            </w:r>
            <w:proofErr w:type="spellStart"/>
            <w:r w:rsidRPr="00AA2048">
              <w:t>до</w:t>
            </w:r>
            <w:proofErr w:type="spellEnd"/>
            <w:r w:rsidRPr="00AA2048">
              <w:t xml:space="preserve"> 5 </w:t>
            </w:r>
            <w:proofErr w:type="spellStart"/>
            <w:r w:rsidRPr="00AA2048">
              <w:t>лет</w:t>
            </w:r>
            <w:proofErr w:type="spellEnd"/>
            <w:r w:rsidRPr="00AA2048">
              <w:t>.</w:t>
            </w:r>
          </w:p>
        </w:tc>
        <w:tc>
          <w:tcPr>
            <w:tcW w:w="776" w:type="dxa"/>
            <w:shd w:val="clear" w:color="auto" w:fill="auto"/>
          </w:tcPr>
          <w:p w14:paraId="6727750F" w14:textId="77777777" w:rsidR="00381848" w:rsidRDefault="00381848" w:rsidP="00381848">
            <w:pPr>
              <w:pStyle w:val="21"/>
              <w:ind w:left="0" w:firstLine="0"/>
              <w:jc w:val="center"/>
              <w:outlineLvl w:val="0"/>
            </w:pPr>
            <w:r>
              <w:t>75</w:t>
            </w:r>
          </w:p>
        </w:tc>
      </w:tr>
      <w:tr w:rsidR="00381848" w:rsidRPr="00B272E4" w14:paraId="2E55FF59" w14:textId="77777777" w:rsidTr="00381848">
        <w:tc>
          <w:tcPr>
            <w:tcW w:w="1056" w:type="dxa"/>
            <w:gridSpan w:val="2"/>
            <w:shd w:val="clear" w:color="auto" w:fill="auto"/>
          </w:tcPr>
          <w:p w14:paraId="182CF47B" w14:textId="77777777" w:rsidR="00381848" w:rsidRPr="00AA2048" w:rsidRDefault="00381848" w:rsidP="00381848">
            <w:pPr>
              <w:pStyle w:val="21"/>
              <w:ind w:left="0" w:firstLine="0"/>
              <w:jc w:val="center"/>
              <w:outlineLvl w:val="0"/>
            </w:pPr>
            <w:r w:rsidRPr="00AA2048">
              <w:t>2.1.3.5.</w:t>
            </w:r>
          </w:p>
        </w:tc>
        <w:tc>
          <w:tcPr>
            <w:tcW w:w="7739" w:type="dxa"/>
            <w:shd w:val="clear" w:color="auto" w:fill="auto"/>
          </w:tcPr>
          <w:p w14:paraId="0FABC3EA" w14:textId="77777777" w:rsidR="00381848" w:rsidRPr="00AA2048" w:rsidRDefault="00381848" w:rsidP="00381848">
            <w:pPr>
              <w:pStyle w:val="20"/>
              <w:shd w:val="clear" w:color="auto" w:fill="auto"/>
              <w:tabs>
                <w:tab w:val="left" w:pos="1374"/>
              </w:tabs>
              <w:spacing w:before="0" w:after="0" w:line="240" w:lineRule="auto"/>
              <w:jc w:val="both"/>
            </w:pPr>
            <w:proofErr w:type="spellStart"/>
            <w:r w:rsidRPr="00AA2048">
              <w:t>От</w:t>
            </w:r>
            <w:proofErr w:type="spellEnd"/>
            <w:r w:rsidRPr="00AA2048">
              <w:t xml:space="preserve"> 5 </w:t>
            </w:r>
            <w:proofErr w:type="spellStart"/>
            <w:r w:rsidRPr="00AA2048">
              <w:t>лет</w:t>
            </w:r>
            <w:proofErr w:type="spellEnd"/>
            <w:r w:rsidRPr="00AA2048">
              <w:t xml:space="preserve"> </w:t>
            </w:r>
            <w:proofErr w:type="spellStart"/>
            <w:r w:rsidRPr="00AA2048">
              <w:t>до</w:t>
            </w:r>
            <w:proofErr w:type="spellEnd"/>
            <w:r w:rsidRPr="00AA2048">
              <w:t xml:space="preserve"> 6 </w:t>
            </w:r>
            <w:proofErr w:type="spellStart"/>
            <w:r w:rsidRPr="00AA2048">
              <w:t>лет</w:t>
            </w:r>
            <w:proofErr w:type="spellEnd"/>
            <w:r w:rsidRPr="00AA2048">
              <w:t>.</w:t>
            </w:r>
          </w:p>
        </w:tc>
        <w:tc>
          <w:tcPr>
            <w:tcW w:w="776" w:type="dxa"/>
            <w:shd w:val="clear" w:color="auto" w:fill="auto"/>
          </w:tcPr>
          <w:p w14:paraId="4B87A872" w14:textId="77777777" w:rsidR="00381848" w:rsidRDefault="00381848" w:rsidP="00381848">
            <w:pPr>
              <w:pStyle w:val="21"/>
              <w:ind w:left="0" w:firstLine="0"/>
              <w:jc w:val="center"/>
              <w:outlineLvl w:val="0"/>
            </w:pPr>
            <w:r>
              <w:t>78</w:t>
            </w:r>
          </w:p>
        </w:tc>
      </w:tr>
      <w:tr w:rsidR="00381848" w:rsidRPr="00B272E4" w14:paraId="77792D9D" w14:textId="77777777" w:rsidTr="00381848">
        <w:tc>
          <w:tcPr>
            <w:tcW w:w="1056" w:type="dxa"/>
            <w:gridSpan w:val="2"/>
            <w:shd w:val="clear" w:color="auto" w:fill="auto"/>
          </w:tcPr>
          <w:p w14:paraId="3431BC52" w14:textId="77777777" w:rsidR="00381848" w:rsidRPr="00AA2048" w:rsidRDefault="00381848" w:rsidP="00381848">
            <w:pPr>
              <w:pStyle w:val="21"/>
              <w:ind w:left="0" w:firstLine="0"/>
              <w:jc w:val="center"/>
              <w:outlineLvl w:val="0"/>
            </w:pPr>
            <w:r w:rsidRPr="00AA2048">
              <w:t>2.1.3.6.</w:t>
            </w:r>
          </w:p>
        </w:tc>
        <w:tc>
          <w:tcPr>
            <w:tcW w:w="7739" w:type="dxa"/>
            <w:shd w:val="clear" w:color="auto" w:fill="auto"/>
          </w:tcPr>
          <w:p w14:paraId="73125819" w14:textId="77777777" w:rsidR="00381848" w:rsidRPr="00AA2048" w:rsidRDefault="00381848" w:rsidP="00381848">
            <w:pPr>
              <w:pStyle w:val="20"/>
              <w:shd w:val="clear" w:color="auto" w:fill="auto"/>
              <w:tabs>
                <w:tab w:val="left" w:pos="1349"/>
              </w:tabs>
              <w:spacing w:before="0" w:after="0" w:line="240" w:lineRule="auto"/>
              <w:jc w:val="both"/>
            </w:pPr>
            <w:proofErr w:type="spellStart"/>
            <w:r w:rsidRPr="00AA2048">
              <w:t>От</w:t>
            </w:r>
            <w:proofErr w:type="spellEnd"/>
            <w:r w:rsidRPr="00AA2048">
              <w:t xml:space="preserve"> 6 </w:t>
            </w:r>
            <w:proofErr w:type="spellStart"/>
            <w:r w:rsidRPr="00AA2048">
              <w:t>лет</w:t>
            </w:r>
            <w:proofErr w:type="spellEnd"/>
            <w:r w:rsidRPr="00AA2048">
              <w:t xml:space="preserve"> </w:t>
            </w:r>
            <w:proofErr w:type="spellStart"/>
            <w:r w:rsidRPr="00AA2048">
              <w:t>до</w:t>
            </w:r>
            <w:proofErr w:type="spellEnd"/>
            <w:r w:rsidRPr="00AA2048">
              <w:t xml:space="preserve"> 7 </w:t>
            </w:r>
            <w:proofErr w:type="spellStart"/>
            <w:r w:rsidRPr="00AA2048">
              <w:t>лет</w:t>
            </w:r>
            <w:proofErr w:type="spellEnd"/>
            <w:r w:rsidRPr="00AA2048">
              <w:t>.</w:t>
            </w:r>
          </w:p>
        </w:tc>
        <w:tc>
          <w:tcPr>
            <w:tcW w:w="776" w:type="dxa"/>
            <w:shd w:val="clear" w:color="auto" w:fill="auto"/>
          </w:tcPr>
          <w:p w14:paraId="21CAADC5" w14:textId="77777777" w:rsidR="00381848" w:rsidRDefault="00381848" w:rsidP="00381848">
            <w:pPr>
              <w:pStyle w:val="21"/>
              <w:ind w:left="0" w:firstLine="0"/>
              <w:jc w:val="center"/>
              <w:outlineLvl w:val="0"/>
            </w:pPr>
            <w:r>
              <w:t>81</w:t>
            </w:r>
          </w:p>
        </w:tc>
      </w:tr>
      <w:tr w:rsidR="00381848" w:rsidRPr="00B272E4" w14:paraId="1313C220" w14:textId="77777777" w:rsidTr="00381848">
        <w:tc>
          <w:tcPr>
            <w:tcW w:w="1056" w:type="dxa"/>
            <w:gridSpan w:val="2"/>
            <w:shd w:val="clear" w:color="auto" w:fill="auto"/>
          </w:tcPr>
          <w:p w14:paraId="7ED7D213" w14:textId="77777777" w:rsidR="00381848" w:rsidRPr="00AA2048" w:rsidRDefault="00381848" w:rsidP="00381848">
            <w:pPr>
              <w:pStyle w:val="21"/>
              <w:ind w:left="0" w:firstLine="0"/>
              <w:jc w:val="center"/>
              <w:outlineLvl w:val="0"/>
            </w:pPr>
            <w:r w:rsidRPr="00AA2048">
              <w:t>2.1.3.7.</w:t>
            </w:r>
          </w:p>
        </w:tc>
        <w:tc>
          <w:tcPr>
            <w:tcW w:w="7739" w:type="dxa"/>
            <w:shd w:val="clear" w:color="auto" w:fill="auto"/>
          </w:tcPr>
          <w:p w14:paraId="38A30E6D" w14:textId="77777777" w:rsidR="00381848" w:rsidRPr="00381848" w:rsidRDefault="00381848" w:rsidP="00381848">
            <w:pPr>
              <w:pStyle w:val="20"/>
              <w:shd w:val="clear" w:color="auto" w:fill="auto"/>
              <w:tabs>
                <w:tab w:val="left" w:pos="1349"/>
              </w:tabs>
              <w:spacing w:before="0" w:after="0" w:line="240" w:lineRule="auto"/>
              <w:jc w:val="both"/>
              <w:rPr>
                <w:lang w:val="ru-RU"/>
              </w:rPr>
            </w:pPr>
            <w:r w:rsidRPr="00381848">
              <w:rPr>
                <w:lang w:val="ru-RU"/>
              </w:rPr>
              <w:t>Решение совокупных задач воспитания в рамках образовательной области «Речевое развитие» направлено на приобщение детей к ценностям «Культура» и «Красота»</w:t>
            </w:r>
          </w:p>
        </w:tc>
        <w:tc>
          <w:tcPr>
            <w:tcW w:w="776" w:type="dxa"/>
            <w:shd w:val="clear" w:color="auto" w:fill="auto"/>
          </w:tcPr>
          <w:p w14:paraId="626D383F" w14:textId="77777777" w:rsidR="00381848" w:rsidRDefault="00381848" w:rsidP="00381848">
            <w:pPr>
              <w:pStyle w:val="21"/>
              <w:ind w:left="0" w:firstLine="0"/>
              <w:jc w:val="center"/>
              <w:outlineLvl w:val="0"/>
            </w:pPr>
            <w:r>
              <w:t>83</w:t>
            </w:r>
          </w:p>
        </w:tc>
      </w:tr>
      <w:tr w:rsidR="00381848" w:rsidRPr="00B272E4" w14:paraId="17557E29" w14:textId="77777777" w:rsidTr="00381848">
        <w:tc>
          <w:tcPr>
            <w:tcW w:w="1056" w:type="dxa"/>
            <w:gridSpan w:val="2"/>
            <w:shd w:val="clear" w:color="auto" w:fill="auto"/>
          </w:tcPr>
          <w:p w14:paraId="780AF50D" w14:textId="77777777" w:rsidR="00381848" w:rsidRPr="00E93698" w:rsidRDefault="00381848" w:rsidP="00381848">
            <w:pPr>
              <w:pStyle w:val="21"/>
              <w:ind w:left="0" w:firstLine="0"/>
              <w:jc w:val="center"/>
              <w:outlineLvl w:val="0"/>
            </w:pPr>
            <w:r w:rsidRPr="00E93698">
              <w:t>2.1.4.</w:t>
            </w:r>
          </w:p>
        </w:tc>
        <w:tc>
          <w:tcPr>
            <w:tcW w:w="7739" w:type="dxa"/>
            <w:shd w:val="clear" w:color="auto" w:fill="auto"/>
          </w:tcPr>
          <w:p w14:paraId="5767F31A" w14:textId="77777777" w:rsidR="00381848" w:rsidRPr="00E93698" w:rsidRDefault="00381848" w:rsidP="00381848">
            <w:pPr>
              <w:pStyle w:val="1"/>
              <w:tabs>
                <w:tab w:val="left" w:pos="994"/>
              </w:tabs>
              <w:ind w:left="0"/>
              <w:jc w:val="both"/>
              <w:rPr>
                <w:b w:val="0"/>
                <w:sz w:val="28"/>
                <w:szCs w:val="28"/>
              </w:rPr>
            </w:pPr>
            <w:r w:rsidRPr="00E93698">
              <w:rPr>
                <w:b w:val="0"/>
                <w:sz w:val="28"/>
                <w:szCs w:val="28"/>
              </w:rPr>
              <w:t>Художественно-эстетическое</w:t>
            </w:r>
            <w:r w:rsidRPr="00E93698">
              <w:rPr>
                <w:b w:val="0"/>
                <w:spacing w:val="-7"/>
                <w:sz w:val="28"/>
                <w:szCs w:val="28"/>
              </w:rPr>
              <w:t xml:space="preserve"> </w:t>
            </w:r>
            <w:r w:rsidRPr="00E93698">
              <w:rPr>
                <w:b w:val="0"/>
                <w:sz w:val="28"/>
                <w:szCs w:val="28"/>
              </w:rPr>
              <w:t>развитие.</w:t>
            </w:r>
          </w:p>
        </w:tc>
        <w:tc>
          <w:tcPr>
            <w:tcW w:w="776" w:type="dxa"/>
            <w:shd w:val="clear" w:color="auto" w:fill="auto"/>
          </w:tcPr>
          <w:p w14:paraId="49E5FE31" w14:textId="77777777" w:rsidR="00381848" w:rsidRDefault="00381848" w:rsidP="00381848">
            <w:pPr>
              <w:pStyle w:val="21"/>
              <w:ind w:left="0" w:firstLine="0"/>
              <w:jc w:val="center"/>
              <w:outlineLvl w:val="0"/>
            </w:pPr>
          </w:p>
        </w:tc>
      </w:tr>
      <w:tr w:rsidR="00381848" w:rsidRPr="00B272E4" w14:paraId="776728B0" w14:textId="77777777" w:rsidTr="00381848">
        <w:tc>
          <w:tcPr>
            <w:tcW w:w="1056" w:type="dxa"/>
            <w:gridSpan w:val="2"/>
            <w:shd w:val="clear" w:color="auto" w:fill="auto"/>
          </w:tcPr>
          <w:p w14:paraId="45D5B500" w14:textId="77777777" w:rsidR="00381848" w:rsidRPr="00E93698" w:rsidRDefault="00381848" w:rsidP="00381848">
            <w:pPr>
              <w:pStyle w:val="21"/>
              <w:ind w:left="0" w:firstLine="0"/>
              <w:jc w:val="center"/>
              <w:outlineLvl w:val="0"/>
            </w:pPr>
            <w:r w:rsidRPr="00E93698">
              <w:t>2.1.4.1.</w:t>
            </w:r>
          </w:p>
        </w:tc>
        <w:tc>
          <w:tcPr>
            <w:tcW w:w="7739" w:type="dxa"/>
            <w:shd w:val="clear" w:color="auto" w:fill="auto"/>
          </w:tcPr>
          <w:p w14:paraId="328D8D21" w14:textId="77777777" w:rsidR="00381848" w:rsidRPr="00E93698" w:rsidRDefault="00381848" w:rsidP="00381848">
            <w:pPr>
              <w:pStyle w:val="20"/>
              <w:shd w:val="clear" w:color="auto" w:fill="auto"/>
              <w:tabs>
                <w:tab w:val="left" w:pos="1349"/>
              </w:tabs>
              <w:spacing w:before="0" w:after="0" w:line="240" w:lineRule="auto"/>
              <w:jc w:val="both"/>
            </w:pPr>
            <w:proofErr w:type="spellStart"/>
            <w:r w:rsidRPr="00E93698">
              <w:t>От</w:t>
            </w:r>
            <w:proofErr w:type="spellEnd"/>
            <w:r w:rsidRPr="00E93698">
              <w:t xml:space="preserve"> 1 </w:t>
            </w:r>
            <w:proofErr w:type="spellStart"/>
            <w:r w:rsidRPr="00E93698">
              <w:t>года</w:t>
            </w:r>
            <w:proofErr w:type="spellEnd"/>
            <w:r w:rsidRPr="00E93698">
              <w:t xml:space="preserve"> </w:t>
            </w:r>
            <w:proofErr w:type="spellStart"/>
            <w:r w:rsidRPr="00E93698">
              <w:t>до</w:t>
            </w:r>
            <w:proofErr w:type="spellEnd"/>
            <w:r w:rsidRPr="00E93698">
              <w:t xml:space="preserve"> 2 </w:t>
            </w:r>
            <w:proofErr w:type="spellStart"/>
            <w:r w:rsidRPr="00E93698">
              <w:t>лет</w:t>
            </w:r>
            <w:proofErr w:type="spellEnd"/>
            <w:r w:rsidRPr="00E93698">
              <w:t>.</w:t>
            </w:r>
          </w:p>
        </w:tc>
        <w:tc>
          <w:tcPr>
            <w:tcW w:w="776" w:type="dxa"/>
            <w:shd w:val="clear" w:color="auto" w:fill="auto"/>
          </w:tcPr>
          <w:p w14:paraId="7B6BF371" w14:textId="77777777" w:rsidR="00381848" w:rsidRDefault="00381848" w:rsidP="00381848">
            <w:pPr>
              <w:pStyle w:val="21"/>
              <w:ind w:left="0" w:firstLine="0"/>
              <w:jc w:val="center"/>
              <w:outlineLvl w:val="0"/>
            </w:pPr>
            <w:r>
              <w:t>85</w:t>
            </w:r>
          </w:p>
        </w:tc>
      </w:tr>
      <w:tr w:rsidR="00381848" w:rsidRPr="00B272E4" w14:paraId="68328545" w14:textId="77777777" w:rsidTr="00381848">
        <w:tc>
          <w:tcPr>
            <w:tcW w:w="1056" w:type="dxa"/>
            <w:gridSpan w:val="2"/>
            <w:shd w:val="clear" w:color="auto" w:fill="auto"/>
          </w:tcPr>
          <w:p w14:paraId="4B90E4D8" w14:textId="77777777" w:rsidR="00381848" w:rsidRPr="00E93698" w:rsidRDefault="00381848" w:rsidP="00381848">
            <w:pPr>
              <w:pStyle w:val="21"/>
              <w:ind w:left="0" w:firstLine="0"/>
              <w:jc w:val="center"/>
              <w:outlineLvl w:val="0"/>
            </w:pPr>
            <w:r w:rsidRPr="00E93698">
              <w:t>2.1.4.2.</w:t>
            </w:r>
          </w:p>
        </w:tc>
        <w:tc>
          <w:tcPr>
            <w:tcW w:w="7739" w:type="dxa"/>
            <w:shd w:val="clear" w:color="auto" w:fill="auto"/>
          </w:tcPr>
          <w:p w14:paraId="10A80485" w14:textId="77777777" w:rsidR="00381848" w:rsidRPr="00E93698" w:rsidRDefault="00381848" w:rsidP="00381848">
            <w:pPr>
              <w:pStyle w:val="20"/>
              <w:shd w:val="clear" w:color="auto" w:fill="auto"/>
              <w:tabs>
                <w:tab w:val="left" w:pos="1349"/>
              </w:tabs>
              <w:spacing w:before="0" w:after="0" w:line="240" w:lineRule="auto"/>
              <w:jc w:val="both"/>
            </w:pPr>
            <w:proofErr w:type="spellStart"/>
            <w:r w:rsidRPr="00E93698">
              <w:t>От</w:t>
            </w:r>
            <w:proofErr w:type="spellEnd"/>
            <w:r w:rsidRPr="00E93698">
              <w:t xml:space="preserve"> 2 </w:t>
            </w:r>
            <w:proofErr w:type="spellStart"/>
            <w:r w:rsidRPr="00E93698">
              <w:t>лет</w:t>
            </w:r>
            <w:proofErr w:type="spellEnd"/>
            <w:r w:rsidRPr="00E93698">
              <w:t xml:space="preserve"> </w:t>
            </w:r>
            <w:proofErr w:type="spellStart"/>
            <w:r w:rsidRPr="00E93698">
              <w:t>до</w:t>
            </w:r>
            <w:proofErr w:type="spellEnd"/>
            <w:r w:rsidRPr="00E93698">
              <w:t xml:space="preserve"> 3 </w:t>
            </w:r>
            <w:proofErr w:type="spellStart"/>
            <w:r w:rsidRPr="00E93698">
              <w:t>лет</w:t>
            </w:r>
            <w:proofErr w:type="spellEnd"/>
            <w:r w:rsidRPr="00E93698">
              <w:t>.</w:t>
            </w:r>
          </w:p>
        </w:tc>
        <w:tc>
          <w:tcPr>
            <w:tcW w:w="776" w:type="dxa"/>
            <w:shd w:val="clear" w:color="auto" w:fill="auto"/>
          </w:tcPr>
          <w:p w14:paraId="18C211D3" w14:textId="77777777" w:rsidR="00381848" w:rsidRDefault="00381848" w:rsidP="00381848">
            <w:pPr>
              <w:pStyle w:val="21"/>
              <w:ind w:left="0" w:firstLine="0"/>
              <w:jc w:val="center"/>
              <w:outlineLvl w:val="0"/>
            </w:pPr>
            <w:r>
              <w:t>86</w:t>
            </w:r>
          </w:p>
        </w:tc>
      </w:tr>
      <w:tr w:rsidR="00381848" w:rsidRPr="00B272E4" w14:paraId="2EDC3BC5" w14:textId="77777777" w:rsidTr="00381848">
        <w:tc>
          <w:tcPr>
            <w:tcW w:w="1056" w:type="dxa"/>
            <w:gridSpan w:val="2"/>
            <w:shd w:val="clear" w:color="auto" w:fill="auto"/>
          </w:tcPr>
          <w:p w14:paraId="752F9C0D" w14:textId="77777777" w:rsidR="00381848" w:rsidRPr="00E93698" w:rsidRDefault="00381848" w:rsidP="00381848">
            <w:pPr>
              <w:pStyle w:val="21"/>
              <w:ind w:left="0" w:firstLine="0"/>
              <w:jc w:val="center"/>
              <w:outlineLvl w:val="0"/>
            </w:pPr>
            <w:r w:rsidRPr="00E93698">
              <w:t>2.1.4.3.</w:t>
            </w:r>
          </w:p>
        </w:tc>
        <w:tc>
          <w:tcPr>
            <w:tcW w:w="7739" w:type="dxa"/>
            <w:shd w:val="clear" w:color="auto" w:fill="auto"/>
          </w:tcPr>
          <w:p w14:paraId="3E82A5D2" w14:textId="77777777" w:rsidR="00381848" w:rsidRPr="00E93698" w:rsidRDefault="00381848" w:rsidP="00381848">
            <w:pPr>
              <w:pStyle w:val="20"/>
              <w:shd w:val="clear" w:color="auto" w:fill="auto"/>
              <w:tabs>
                <w:tab w:val="left" w:pos="1349"/>
              </w:tabs>
              <w:spacing w:before="0" w:after="0" w:line="240" w:lineRule="auto"/>
              <w:jc w:val="both"/>
            </w:pPr>
            <w:proofErr w:type="spellStart"/>
            <w:r w:rsidRPr="00E93698">
              <w:t>От</w:t>
            </w:r>
            <w:proofErr w:type="spellEnd"/>
            <w:r w:rsidRPr="00E93698">
              <w:t xml:space="preserve"> 3 </w:t>
            </w:r>
            <w:proofErr w:type="spellStart"/>
            <w:r w:rsidRPr="00E93698">
              <w:t>лет</w:t>
            </w:r>
            <w:proofErr w:type="spellEnd"/>
            <w:r w:rsidRPr="00E93698">
              <w:t xml:space="preserve"> </w:t>
            </w:r>
            <w:proofErr w:type="spellStart"/>
            <w:r w:rsidRPr="00E93698">
              <w:t>до</w:t>
            </w:r>
            <w:proofErr w:type="spellEnd"/>
            <w:r w:rsidRPr="00E93698">
              <w:t xml:space="preserve"> 4 </w:t>
            </w:r>
            <w:proofErr w:type="spellStart"/>
            <w:r w:rsidRPr="00E93698">
              <w:t>лет</w:t>
            </w:r>
            <w:proofErr w:type="spellEnd"/>
            <w:r w:rsidRPr="00E93698">
              <w:t>.</w:t>
            </w:r>
          </w:p>
        </w:tc>
        <w:tc>
          <w:tcPr>
            <w:tcW w:w="776" w:type="dxa"/>
            <w:shd w:val="clear" w:color="auto" w:fill="auto"/>
          </w:tcPr>
          <w:p w14:paraId="35202FF3" w14:textId="77777777" w:rsidR="00381848" w:rsidRDefault="00381848" w:rsidP="00381848">
            <w:pPr>
              <w:pStyle w:val="21"/>
              <w:ind w:left="0" w:firstLine="0"/>
              <w:jc w:val="center"/>
              <w:outlineLvl w:val="0"/>
            </w:pPr>
            <w:r>
              <w:t>90</w:t>
            </w:r>
          </w:p>
        </w:tc>
      </w:tr>
      <w:tr w:rsidR="00381848" w:rsidRPr="00B272E4" w14:paraId="58B16E81" w14:textId="77777777" w:rsidTr="00381848">
        <w:tc>
          <w:tcPr>
            <w:tcW w:w="1056" w:type="dxa"/>
            <w:gridSpan w:val="2"/>
            <w:shd w:val="clear" w:color="auto" w:fill="auto"/>
          </w:tcPr>
          <w:p w14:paraId="51EDBAC6" w14:textId="77777777" w:rsidR="00381848" w:rsidRPr="00E93698" w:rsidRDefault="00381848" w:rsidP="00381848">
            <w:pPr>
              <w:pStyle w:val="21"/>
              <w:ind w:left="0" w:firstLine="0"/>
              <w:jc w:val="center"/>
              <w:outlineLvl w:val="0"/>
            </w:pPr>
            <w:r w:rsidRPr="00E93698">
              <w:t>2.1.4.4.</w:t>
            </w:r>
          </w:p>
        </w:tc>
        <w:tc>
          <w:tcPr>
            <w:tcW w:w="7739" w:type="dxa"/>
            <w:shd w:val="clear" w:color="auto" w:fill="auto"/>
          </w:tcPr>
          <w:p w14:paraId="28231F57" w14:textId="77777777" w:rsidR="00381848" w:rsidRPr="00E93698" w:rsidRDefault="00381848" w:rsidP="00381848">
            <w:pPr>
              <w:pStyle w:val="20"/>
              <w:shd w:val="clear" w:color="auto" w:fill="auto"/>
              <w:tabs>
                <w:tab w:val="left" w:pos="1349"/>
              </w:tabs>
              <w:spacing w:before="0" w:after="0" w:line="240" w:lineRule="auto"/>
              <w:jc w:val="both"/>
            </w:pPr>
            <w:proofErr w:type="spellStart"/>
            <w:r w:rsidRPr="00E93698">
              <w:t>От</w:t>
            </w:r>
            <w:proofErr w:type="spellEnd"/>
            <w:r w:rsidRPr="00E93698">
              <w:t xml:space="preserve"> 4 </w:t>
            </w:r>
            <w:proofErr w:type="spellStart"/>
            <w:r w:rsidRPr="00E93698">
              <w:t>лет</w:t>
            </w:r>
            <w:proofErr w:type="spellEnd"/>
            <w:r w:rsidRPr="00E93698">
              <w:t xml:space="preserve"> </w:t>
            </w:r>
            <w:proofErr w:type="spellStart"/>
            <w:r w:rsidRPr="00E93698">
              <w:t>до</w:t>
            </w:r>
            <w:proofErr w:type="spellEnd"/>
            <w:r w:rsidRPr="00E93698">
              <w:t xml:space="preserve"> 5 </w:t>
            </w:r>
            <w:proofErr w:type="spellStart"/>
            <w:r w:rsidRPr="00E93698">
              <w:t>лет</w:t>
            </w:r>
            <w:proofErr w:type="spellEnd"/>
            <w:r w:rsidRPr="00E93698">
              <w:t>.</w:t>
            </w:r>
          </w:p>
        </w:tc>
        <w:tc>
          <w:tcPr>
            <w:tcW w:w="776" w:type="dxa"/>
            <w:shd w:val="clear" w:color="auto" w:fill="auto"/>
          </w:tcPr>
          <w:p w14:paraId="6676052D" w14:textId="77777777" w:rsidR="00381848" w:rsidRDefault="00381848" w:rsidP="00381848">
            <w:pPr>
              <w:pStyle w:val="21"/>
              <w:ind w:left="0" w:firstLine="0"/>
              <w:jc w:val="center"/>
              <w:outlineLvl w:val="0"/>
            </w:pPr>
            <w:r>
              <w:t>95</w:t>
            </w:r>
          </w:p>
        </w:tc>
      </w:tr>
      <w:tr w:rsidR="00381848" w:rsidRPr="00B272E4" w14:paraId="7F193A28" w14:textId="77777777" w:rsidTr="00381848">
        <w:tc>
          <w:tcPr>
            <w:tcW w:w="1056" w:type="dxa"/>
            <w:gridSpan w:val="2"/>
            <w:shd w:val="clear" w:color="auto" w:fill="auto"/>
          </w:tcPr>
          <w:p w14:paraId="29E93EEE" w14:textId="77777777" w:rsidR="00381848" w:rsidRPr="00E93698" w:rsidRDefault="00381848" w:rsidP="00381848">
            <w:pPr>
              <w:pStyle w:val="21"/>
              <w:ind w:left="0" w:firstLine="0"/>
              <w:jc w:val="center"/>
              <w:outlineLvl w:val="0"/>
            </w:pPr>
            <w:r w:rsidRPr="00E93698">
              <w:t>2.1.4.5.</w:t>
            </w:r>
          </w:p>
        </w:tc>
        <w:tc>
          <w:tcPr>
            <w:tcW w:w="7739" w:type="dxa"/>
            <w:shd w:val="clear" w:color="auto" w:fill="auto"/>
          </w:tcPr>
          <w:p w14:paraId="741FF1CC" w14:textId="77777777" w:rsidR="00381848" w:rsidRPr="00E93698" w:rsidRDefault="00381848" w:rsidP="00381848">
            <w:pPr>
              <w:pStyle w:val="20"/>
              <w:shd w:val="clear" w:color="auto" w:fill="auto"/>
              <w:tabs>
                <w:tab w:val="left" w:pos="1369"/>
              </w:tabs>
              <w:spacing w:before="0" w:after="0" w:line="240" w:lineRule="auto"/>
              <w:jc w:val="both"/>
            </w:pPr>
            <w:proofErr w:type="spellStart"/>
            <w:r w:rsidRPr="00E93698">
              <w:t>От</w:t>
            </w:r>
            <w:proofErr w:type="spellEnd"/>
            <w:r w:rsidRPr="00E93698">
              <w:t xml:space="preserve"> 5 </w:t>
            </w:r>
            <w:proofErr w:type="spellStart"/>
            <w:r w:rsidRPr="00E93698">
              <w:t>лет</w:t>
            </w:r>
            <w:proofErr w:type="spellEnd"/>
            <w:r w:rsidRPr="00E93698">
              <w:t xml:space="preserve"> </w:t>
            </w:r>
            <w:proofErr w:type="spellStart"/>
            <w:r w:rsidRPr="00E93698">
              <w:t>до</w:t>
            </w:r>
            <w:proofErr w:type="spellEnd"/>
            <w:r w:rsidRPr="00E93698">
              <w:t xml:space="preserve"> 6 </w:t>
            </w:r>
            <w:proofErr w:type="spellStart"/>
            <w:r w:rsidRPr="00E93698">
              <w:t>лет</w:t>
            </w:r>
            <w:proofErr w:type="spellEnd"/>
            <w:r w:rsidRPr="00E93698">
              <w:t>.</w:t>
            </w:r>
          </w:p>
        </w:tc>
        <w:tc>
          <w:tcPr>
            <w:tcW w:w="776" w:type="dxa"/>
            <w:shd w:val="clear" w:color="auto" w:fill="auto"/>
          </w:tcPr>
          <w:p w14:paraId="088C07F0" w14:textId="77777777" w:rsidR="00381848" w:rsidRDefault="00381848" w:rsidP="00381848">
            <w:pPr>
              <w:pStyle w:val="21"/>
              <w:ind w:left="0" w:firstLine="0"/>
              <w:jc w:val="center"/>
              <w:outlineLvl w:val="0"/>
            </w:pPr>
            <w:r>
              <w:t>102</w:t>
            </w:r>
          </w:p>
        </w:tc>
      </w:tr>
      <w:tr w:rsidR="00381848" w:rsidRPr="00B272E4" w14:paraId="6CFFD28E" w14:textId="77777777" w:rsidTr="00381848">
        <w:tc>
          <w:tcPr>
            <w:tcW w:w="1056" w:type="dxa"/>
            <w:gridSpan w:val="2"/>
            <w:shd w:val="clear" w:color="auto" w:fill="auto"/>
          </w:tcPr>
          <w:p w14:paraId="05D904AD" w14:textId="77777777" w:rsidR="00381848" w:rsidRPr="00E93698" w:rsidRDefault="00381848" w:rsidP="00381848">
            <w:pPr>
              <w:pStyle w:val="21"/>
              <w:ind w:left="0" w:firstLine="0"/>
              <w:jc w:val="center"/>
              <w:outlineLvl w:val="0"/>
            </w:pPr>
            <w:r w:rsidRPr="00E93698">
              <w:t>2.1.4.6.</w:t>
            </w:r>
          </w:p>
        </w:tc>
        <w:tc>
          <w:tcPr>
            <w:tcW w:w="7739" w:type="dxa"/>
            <w:shd w:val="clear" w:color="auto" w:fill="auto"/>
          </w:tcPr>
          <w:p w14:paraId="719502F0" w14:textId="77777777" w:rsidR="00381848" w:rsidRPr="00E93698" w:rsidRDefault="00381848" w:rsidP="00381848">
            <w:pPr>
              <w:pStyle w:val="20"/>
              <w:shd w:val="clear" w:color="auto" w:fill="auto"/>
              <w:tabs>
                <w:tab w:val="left" w:pos="1369"/>
              </w:tabs>
              <w:spacing w:before="0" w:after="0" w:line="240" w:lineRule="auto"/>
              <w:jc w:val="both"/>
            </w:pPr>
            <w:proofErr w:type="spellStart"/>
            <w:r w:rsidRPr="00E93698">
              <w:t>От</w:t>
            </w:r>
            <w:proofErr w:type="spellEnd"/>
            <w:r w:rsidRPr="00E93698">
              <w:t xml:space="preserve"> 6 </w:t>
            </w:r>
            <w:proofErr w:type="spellStart"/>
            <w:r w:rsidRPr="00E93698">
              <w:t>лет</w:t>
            </w:r>
            <w:proofErr w:type="spellEnd"/>
            <w:r w:rsidRPr="00E93698">
              <w:t xml:space="preserve"> </w:t>
            </w:r>
            <w:proofErr w:type="spellStart"/>
            <w:r w:rsidRPr="00E93698">
              <w:t>до</w:t>
            </w:r>
            <w:proofErr w:type="spellEnd"/>
            <w:r w:rsidRPr="00E93698">
              <w:t xml:space="preserve"> 7 </w:t>
            </w:r>
            <w:proofErr w:type="spellStart"/>
            <w:r w:rsidRPr="00E93698">
              <w:t>лет</w:t>
            </w:r>
            <w:proofErr w:type="spellEnd"/>
            <w:r w:rsidRPr="00E93698">
              <w:t>.</w:t>
            </w:r>
          </w:p>
        </w:tc>
        <w:tc>
          <w:tcPr>
            <w:tcW w:w="776" w:type="dxa"/>
            <w:shd w:val="clear" w:color="auto" w:fill="auto"/>
          </w:tcPr>
          <w:p w14:paraId="7C9EA3D3" w14:textId="77777777" w:rsidR="00381848" w:rsidRDefault="00381848" w:rsidP="00381848">
            <w:pPr>
              <w:pStyle w:val="21"/>
              <w:ind w:left="0" w:firstLine="0"/>
              <w:jc w:val="center"/>
              <w:outlineLvl w:val="0"/>
            </w:pPr>
            <w:r>
              <w:t>109</w:t>
            </w:r>
          </w:p>
        </w:tc>
      </w:tr>
      <w:tr w:rsidR="00381848" w:rsidRPr="00B272E4" w14:paraId="0B0AB95A" w14:textId="77777777" w:rsidTr="00381848">
        <w:tc>
          <w:tcPr>
            <w:tcW w:w="1056" w:type="dxa"/>
            <w:gridSpan w:val="2"/>
            <w:shd w:val="clear" w:color="auto" w:fill="auto"/>
          </w:tcPr>
          <w:p w14:paraId="2D3D89FF" w14:textId="77777777" w:rsidR="00381848" w:rsidRPr="00E93698" w:rsidRDefault="00381848" w:rsidP="00381848">
            <w:pPr>
              <w:pStyle w:val="21"/>
              <w:ind w:left="0" w:firstLine="0"/>
              <w:jc w:val="center"/>
              <w:outlineLvl w:val="0"/>
            </w:pPr>
            <w:r w:rsidRPr="00E93698">
              <w:t>2.1.4.7.</w:t>
            </w:r>
          </w:p>
        </w:tc>
        <w:tc>
          <w:tcPr>
            <w:tcW w:w="7739" w:type="dxa"/>
            <w:shd w:val="clear" w:color="auto" w:fill="auto"/>
          </w:tcPr>
          <w:p w14:paraId="2CE3D195" w14:textId="77777777" w:rsidR="00381848" w:rsidRPr="00381848" w:rsidRDefault="00381848" w:rsidP="00381848">
            <w:pPr>
              <w:pStyle w:val="20"/>
              <w:shd w:val="clear" w:color="auto" w:fill="auto"/>
              <w:tabs>
                <w:tab w:val="left" w:pos="1369"/>
              </w:tabs>
              <w:spacing w:before="0" w:after="0" w:line="240" w:lineRule="auto"/>
              <w:jc w:val="both"/>
              <w:rPr>
                <w:lang w:val="ru-RU"/>
              </w:rPr>
            </w:pPr>
            <w:r w:rsidRPr="00381848">
              <w:rPr>
                <w:lang w:val="ru-RU"/>
              </w:rPr>
              <w:t>Решение совокупных задач воспитания в рамках образовательной области «Художественно-эстетическое развитие» направлено на приобщение детей к ценностям «Культура» и «Красота»</w:t>
            </w:r>
          </w:p>
        </w:tc>
        <w:tc>
          <w:tcPr>
            <w:tcW w:w="776" w:type="dxa"/>
            <w:shd w:val="clear" w:color="auto" w:fill="auto"/>
          </w:tcPr>
          <w:p w14:paraId="3AEC01B8" w14:textId="77777777" w:rsidR="00381848" w:rsidRDefault="00381848" w:rsidP="00381848">
            <w:pPr>
              <w:pStyle w:val="21"/>
              <w:ind w:left="0" w:firstLine="0"/>
              <w:jc w:val="center"/>
              <w:outlineLvl w:val="0"/>
            </w:pPr>
            <w:r>
              <w:t>118</w:t>
            </w:r>
          </w:p>
        </w:tc>
      </w:tr>
      <w:tr w:rsidR="00381848" w:rsidRPr="00B272E4" w14:paraId="4BB0F947" w14:textId="77777777" w:rsidTr="00381848">
        <w:tc>
          <w:tcPr>
            <w:tcW w:w="1056" w:type="dxa"/>
            <w:gridSpan w:val="2"/>
            <w:shd w:val="clear" w:color="auto" w:fill="auto"/>
          </w:tcPr>
          <w:p w14:paraId="35756C71" w14:textId="77777777" w:rsidR="00381848" w:rsidRPr="00E93698" w:rsidRDefault="00381848" w:rsidP="00381848">
            <w:pPr>
              <w:pStyle w:val="21"/>
              <w:ind w:left="0" w:firstLine="0"/>
              <w:jc w:val="center"/>
              <w:outlineLvl w:val="0"/>
            </w:pPr>
            <w:r w:rsidRPr="00E93698">
              <w:t>2.1.5.</w:t>
            </w:r>
          </w:p>
        </w:tc>
        <w:tc>
          <w:tcPr>
            <w:tcW w:w="7739" w:type="dxa"/>
            <w:shd w:val="clear" w:color="auto" w:fill="auto"/>
          </w:tcPr>
          <w:p w14:paraId="74CDEE1C" w14:textId="77777777" w:rsidR="00381848" w:rsidRPr="00E93698" w:rsidRDefault="00381848" w:rsidP="00381848">
            <w:pPr>
              <w:pStyle w:val="1"/>
              <w:tabs>
                <w:tab w:val="left" w:pos="994"/>
              </w:tabs>
              <w:ind w:left="0" w:right="57"/>
              <w:jc w:val="both"/>
              <w:rPr>
                <w:b w:val="0"/>
                <w:sz w:val="28"/>
                <w:szCs w:val="28"/>
              </w:rPr>
            </w:pPr>
            <w:r w:rsidRPr="00E93698">
              <w:rPr>
                <w:b w:val="0"/>
                <w:sz w:val="28"/>
                <w:szCs w:val="28"/>
              </w:rPr>
              <w:t>Физическое</w:t>
            </w:r>
            <w:r w:rsidRPr="00E93698">
              <w:rPr>
                <w:b w:val="0"/>
                <w:spacing w:val="-2"/>
                <w:sz w:val="28"/>
                <w:szCs w:val="28"/>
              </w:rPr>
              <w:t xml:space="preserve"> </w:t>
            </w:r>
            <w:r w:rsidRPr="00E93698">
              <w:rPr>
                <w:b w:val="0"/>
                <w:sz w:val="28"/>
                <w:szCs w:val="28"/>
              </w:rPr>
              <w:t>развитие</w:t>
            </w:r>
          </w:p>
        </w:tc>
        <w:tc>
          <w:tcPr>
            <w:tcW w:w="776" w:type="dxa"/>
            <w:shd w:val="clear" w:color="auto" w:fill="auto"/>
          </w:tcPr>
          <w:p w14:paraId="1B3497D1" w14:textId="77777777" w:rsidR="00381848" w:rsidRDefault="00381848" w:rsidP="00381848">
            <w:pPr>
              <w:pStyle w:val="21"/>
              <w:ind w:left="0" w:firstLine="0"/>
              <w:jc w:val="center"/>
              <w:outlineLvl w:val="0"/>
            </w:pPr>
          </w:p>
        </w:tc>
      </w:tr>
      <w:tr w:rsidR="00381848" w:rsidRPr="00B272E4" w14:paraId="16FC424C" w14:textId="77777777" w:rsidTr="00381848">
        <w:tc>
          <w:tcPr>
            <w:tcW w:w="1056" w:type="dxa"/>
            <w:gridSpan w:val="2"/>
            <w:shd w:val="clear" w:color="auto" w:fill="auto"/>
          </w:tcPr>
          <w:p w14:paraId="5F57F627" w14:textId="77777777" w:rsidR="00381848" w:rsidRPr="00E93698" w:rsidRDefault="00381848" w:rsidP="00381848">
            <w:pPr>
              <w:pStyle w:val="21"/>
              <w:ind w:left="0" w:firstLine="0"/>
              <w:jc w:val="center"/>
              <w:outlineLvl w:val="0"/>
            </w:pPr>
            <w:r w:rsidRPr="00E93698">
              <w:t>2.1.5.1.</w:t>
            </w:r>
          </w:p>
        </w:tc>
        <w:tc>
          <w:tcPr>
            <w:tcW w:w="7739" w:type="dxa"/>
            <w:shd w:val="clear" w:color="auto" w:fill="auto"/>
          </w:tcPr>
          <w:p w14:paraId="4C8B1C72" w14:textId="77777777" w:rsidR="00381848" w:rsidRPr="00E93698" w:rsidRDefault="00381848" w:rsidP="00381848">
            <w:pPr>
              <w:pStyle w:val="1"/>
              <w:tabs>
                <w:tab w:val="left" w:pos="994"/>
              </w:tabs>
              <w:ind w:left="0" w:right="57"/>
              <w:jc w:val="both"/>
              <w:rPr>
                <w:b w:val="0"/>
                <w:sz w:val="28"/>
                <w:szCs w:val="28"/>
              </w:rPr>
            </w:pPr>
            <w:r w:rsidRPr="00E93698">
              <w:rPr>
                <w:b w:val="0"/>
                <w:sz w:val="28"/>
                <w:szCs w:val="28"/>
              </w:rPr>
              <w:t>От 1 года до 2 лет.</w:t>
            </w:r>
          </w:p>
        </w:tc>
        <w:tc>
          <w:tcPr>
            <w:tcW w:w="776" w:type="dxa"/>
            <w:shd w:val="clear" w:color="auto" w:fill="auto"/>
          </w:tcPr>
          <w:p w14:paraId="0FCF18EF" w14:textId="77777777" w:rsidR="00381848" w:rsidRDefault="00381848" w:rsidP="00381848">
            <w:pPr>
              <w:pStyle w:val="21"/>
              <w:ind w:left="0" w:firstLine="0"/>
              <w:jc w:val="center"/>
              <w:outlineLvl w:val="0"/>
            </w:pPr>
            <w:r>
              <w:t>119</w:t>
            </w:r>
          </w:p>
        </w:tc>
      </w:tr>
      <w:tr w:rsidR="00381848" w:rsidRPr="00B272E4" w14:paraId="5AE7D214" w14:textId="77777777" w:rsidTr="00381848">
        <w:tc>
          <w:tcPr>
            <w:tcW w:w="1056" w:type="dxa"/>
            <w:gridSpan w:val="2"/>
            <w:shd w:val="clear" w:color="auto" w:fill="auto"/>
          </w:tcPr>
          <w:p w14:paraId="66881D4C" w14:textId="77777777" w:rsidR="00381848" w:rsidRPr="00E93698" w:rsidRDefault="00381848" w:rsidP="00381848">
            <w:pPr>
              <w:pStyle w:val="21"/>
              <w:ind w:left="0" w:firstLine="0"/>
              <w:jc w:val="center"/>
              <w:outlineLvl w:val="0"/>
            </w:pPr>
            <w:r w:rsidRPr="00E93698">
              <w:t>2.1.5.2.</w:t>
            </w:r>
          </w:p>
        </w:tc>
        <w:tc>
          <w:tcPr>
            <w:tcW w:w="7739" w:type="dxa"/>
            <w:shd w:val="clear" w:color="auto" w:fill="auto"/>
          </w:tcPr>
          <w:p w14:paraId="0ED8D596" w14:textId="77777777" w:rsidR="00381848" w:rsidRPr="00E93698" w:rsidRDefault="00381848" w:rsidP="00381848">
            <w:pPr>
              <w:pStyle w:val="20"/>
              <w:shd w:val="clear" w:color="auto" w:fill="auto"/>
              <w:tabs>
                <w:tab w:val="left" w:pos="1349"/>
              </w:tabs>
              <w:spacing w:before="0" w:after="0" w:line="240" w:lineRule="auto"/>
              <w:ind w:right="57"/>
              <w:jc w:val="both"/>
            </w:pPr>
            <w:proofErr w:type="spellStart"/>
            <w:r w:rsidRPr="00E93698">
              <w:t>От</w:t>
            </w:r>
            <w:proofErr w:type="spellEnd"/>
            <w:r w:rsidRPr="00E93698">
              <w:t xml:space="preserve"> 2 </w:t>
            </w:r>
            <w:proofErr w:type="spellStart"/>
            <w:r w:rsidRPr="00E93698">
              <w:t>лет</w:t>
            </w:r>
            <w:proofErr w:type="spellEnd"/>
            <w:r w:rsidRPr="00E93698">
              <w:t xml:space="preserve"> </w:t>
            </w:r>
            <w:proofErr w:type="spellStart"/>
            <w:r w:rsidRPr="00E93698">
              <w:t>до</w:t>
            </w:r>
            <w:proofErr w:type="spellEnd"/>
            <w:r w:rsidRPr="00E93698">
              <w:t xml:space="preserve"> 3 </w:t>
            </w:r>
            <w:proofErr w:type="spellStart"/>
            <w:r w:rsidRPr="00E93698">
              <w:t>лет</w:t>
            </w:r>
            <w:proofErr w:type="spellEnd"/>
            <w:r w:rsidRPr="00E93698">
              <w:t>.</w:t>
            </w:r>
          </w:p>
        </w:tc>
        <w:tc>
          <w:tcPr>
            <w:tcW w:w="776" w:type="dxa"/>
            <w:shd w:val="clear" w:color="auto" w:fill="auto"/>
          </w:tcPr>
          <w:p w14:paraId="2F86A154" w14:textId="77777777" w:rsidR="00381848" w:rsidRDefault="00381848" w:rsidP="00381848">
            <w:pPr>
              <w:pStyle w:val="21"/>
              <w:ind w:left="0" w:firstLine="0"/>
              <w:jc w:val="center"/>
              <w:outlineLvl w:val="0"/>
            </w:pPr>
            <w:r>
              <w:t>120</w:t>
            </w:r>
          </w:p>
        </w:tc>
      </w:tr>
      <w:tr w:rsidR="00381848" w:rsidRPr="00B272E4" w14:paraId="1C5A78AE" w14:textId="77777777" w:rsidTr="00381848">
        <w:tc>
          <w:tcPr>
            <w:tcW w:w="1056" w:type="dxa"/>
            <w:gridSpan w:val="2"/>
            <w:shd w:val="clear" w:color="auto" w:fill="auto"/>
          </w:tcPr>
          <w:p w14:paraId="0A733CCF" w14:textId="77777777" w:rsidR="00381848" w:rsidRPr="00E93698" w:rsidRDefault="00381848" w:rsidP="00381848">
            <w:pPr>
              <w:pStyle w:val="21"/>
              <w:ind w:left="0" w:firstLine="0"/>
              <w:jc w:val="center"/>
              <w:outlineLvl w:val="0"/>
            </w:pPr>
            <w:r w:rsidRPr="00E93698">
              <w:t>2.1.5.3.</w:t>
            </w:r>
          </w:p>
        </w:tc>
        <w:tc>
          <w:tcPr>
            <w:tcW w:w="7739" w:type="dxa"/>
            <w:shd w:val="clear" w:color="auto" w:fill="auto"/>
          </w:tcPr>
          <w:p w14:paraId="01F08820" w14:textId="77777777" w:rsidR="00381848" w:rsidRPr="00E93698" w:rsidRDefault="00381848" w:rsidP="00381848">
            <w:pPr>
              <w:pStyle w:val="20"/>
              <w:shd w:val="clear" w:color="auto" w:fill="auto"/>
              <w:tabs>
                <w:tab w:val="left" w:pos="1349"/>
              </w:tabs>
              <w:spacing w:before="0" w:after="0" w:line="240" w:lineRule="auto"/>
              <w:ind w:right="57"/>
              <w:jc w:val="both"/>
            </w:pPr>
            <w:proofErr w:type="spellStart"/>
            <w:r w:rsidRPr="00E93698">
              <w:t>От</w:t>
            </w:r>
            <w:proofErr w:type="spellEnd"/>
            <w:r w:rsidRPr="00E93698">
              <w:t xml:space="preserve"> 3 </w:t>
            </w:r>
            <w:proofErr w:type="spellStart"/>
            <w:r w:rsidRPr="00E93698">
              <w:t>лет</w:t>
            </w:r>
            <w:proofErr w:type="spellEnd"/>
            <w:r w:rsidRPr="00E93698">
              <w:t xml:space="preserve"> </w:t>
            </w:r>
            <w:proofErr w:type="spellStart"/>
            <w:r w:rsidRPr="00E93698">
              <w:t>до</w:t>
            </w:r>
            <w:proofErr w:type="spellEnd"/>
            <w:r w:rsidRPr="00E93698">
              <w:t xml:space="preserve"> 4 </w:t>
            </w:r>
            <w:proofErr w:type="spellStart"/>
            <w:r w:rsidRPr="00E93698">
              <w:t>лет</w:t>
            </w:r>
            <w:proofErr w:type="spellEnd"/>
            <w:r w:rsidRPr="00E93698">
              <w:t>.</w:t>
            </w:r>
          </w:p>
        </w:tc>
        <w:tc>
          <w:tcPr>
            <w:tcW w:w="776" w:type="dxa"/>
            <w:shd w:val="clear" w:color="auto" w:fill="auto"/>
          </w:tcPr>
          <w:p w14:paraId="03A2EC93" w14:textId="77777777" w:rsidR="00381848" w:rsidRDefault="00381848" w:rsidP="00381848">
            <w:pPr>
              <w:pStyle w:val="21"/>
              <w:ind w:left="0" w:firstLine="0"/>
              <w:jc w:val="center"/>
              <w:outlineLvl w:val="0"/>
            </w:pPr>
            <w:r>
              <w:t>122</w:t>
            </w:r>
          </w:p>
        </w:tc>
      </w:tr>
      <w:tr w:rsidR="00381848" w:rsidRPr="00B272E4" w14:paraId="619CF5A4" w14:textId="77777777" w:rsidTr="00381848">
        <w:tc>
          <w:tcPr>
            <w:tcW w:w="1056" w:type="dxa"/>
            <w:gridSpan w:val="2"/>
            <w:shd w:val="clear" w:color="auto" w:fill="auto"/>
          </w:tcPr>
          <w:p w14:paraId="55D47B4D" w14:textId="77777777" w:rsidR="00381848" w:rsidRPr="00E93698" w:rsidRDefault="00381848" w:rsidP="00381848">
            <w:pPr>
              <w:pStyle w:val="21"/>
              <w:ind w:left="0" w:firstLine="0"/>
              <w:jc w:val="center"/>
              <w:outlineLvl w:val="0"/>
            </w:pPr>
            <w:r w:rsidRPr="00E93698">
              <w:t>2.1.5.4.</w:t>
            </w:r>
          </w:p>
        </w:tc>
        <w:tc>
          <w:tcPr>
            <w:tcW w:w="7739" w:type="dxa"/>
            <w:shd w:val="clear" w:color="auto" w:fill="auto"/>
          </w:tcPr>
          <w:p w14:paraId="538B0A3B" w14:textId="77777777" w:rsidR="00381848" w:rsidRPr="00E93698" w:rsidRDefault="00381848" w:rsidP="00381848">
            <w:pPr>
              <w:pStyle w:val="20"/>
              <w:shd w:val="clear" w:color="auto" w:fill="auto"/>
              <w:tabs>
                <w:tab w:val="left" w:pos="1349"/>
              </w:tabs>
              <w:spacing w:before="0" w:after="0" w:line="240" w:lineRule="auto"/>
              <w:ind w:right="57"/>
              <w:jc w:val="both"/>
            </w:pPr>
            <w:proofErr w:type="spellStart"/>
            <w:r w:rsidRPr="00E93698">
              <w:t>От</w:t>
            </w:r>
            <w:proofErr w:type="spellEnd"/>
            <w:r w:rsidRPr="00E93698">
              <w:t xml:space="preserve"> 4 </w:t>
            </w:r>
            <w:proofErr w:type="spellStart"/>
            <w:r w:rsidRPr="00E93698">
              <w:t>лет</w:t>
            </w:r>
            <w:proofErr w:type="spellEnd"/>
            <w:r w:rsidRPr="00E93698">
              <w:t xml:space="preserve"> </w:t>
            </w:r>
            <w:proofErr w:type="spellStart"/>
            <w:r w:rsidRPr="00E93698">
              <w:t>до</w:t>
            </w:r>
            <w:proofErr w:type="spellEnd"/>
            <w:r w:rsidRPr="00E93698">
              <w:t xml:space="preserve"> 5 </w:t>
            </w:r>
            <w:proofErr w:type="spellStart"/>
            <w:r w:rsidRPr="00E93698">
              <w:t>лет</w:t>
            </w:r>
            <w:proofErr w:type="spellEnd"/>
            <w:r w:rsidRPr="00E93698">
              <w:t>.</w:t>
            </w:r>
          </w:p>
        </w:tc>
        <w:tc>
          <w:tcPr>
            <w:tcW w:w="776" w:type="dxa"/>
            <w:shd w:val="clear" w:color="auto" w:fill="auto"/>
          </w:tcPr>
          <w:p w14:paraId="18146615" w14:textId="77777777" w:rsidR="00381848" w:rsidRDefault="00381848" w:rsidP="00381848">
            <w:pPr>
              <w:pStyle w:val="21"/>
              <w:ind w:left="0" w:firstLine="0"/>
              <w:jc w:val="center"/>
              <w:outlineLvl w:val="0"/>
            </w:pPr>
            <w:r>
              <w:t>125</w:t>
            </w:r>
          </w:p>
        </w:tc>
      </w:tr>
      <w:tr w:rsidR="00381848" w:rsidRPr="00B272E4" w14:paraId="712C0E53" w14:textId="77777777" w:rsidTr="00381848">
        <w:tc>
          <w:tcPr>
            <w:tcW w:w="1056" w:type="dxa"/>
            <w:gridSpan w:val="2"/>
            <w:shd w:val="clear" w:color="auto" w:fill="auto"/>
          </w:tcPr>
          <w:p w14:paraId="5D886F64" w14:textId="77777777" w:rsidR="00381848" w:rsidRPr="00E93698" w:rsidRDefault="00381848" w:rsidP="00381848">
            <w:pPr>
              <w:pStyle w:val="21"/>
              <w:ind w:left="0" w:firstLine="0"/>
              <w:jc w:val="center"/>
              <w:outlineLvl w:val="0"/>
            </w:pPr>
            <w:r w:rsidRPr="00E93698">
              <w:t>2.1.5.5.</w:t>
            </w:r>
          </w:p>
        </w:tc>
        <w:tc>
          <w:tcPr>
            <w:tcW w:w="7739" w:type="dxa"/>
            <w:shd w:val="clear" w:color="auto" w:fill="auto"/>
          </w:tcPr>
          <w:p w14:paraId="56262EDC" w14:textId="77777777" w:rsidR="00381848" w:rsidRPr="00E93698" w:rsidRDefault="00381848" w:rsidP="00381848">
            <w:pPr>
              <w:pStyle w:val="20"/>
              <w:shd w:val="clear" w:color="auto" w:fill="auto"/>
              <w:tabs>
                <w:tab w:val="left" w:pos="1349"/>
              </w:tabs>
              <w:spacing w:before="0" w:after="0" w:line="240" w:lineRule="auto"/>
              <w:ind w:right="57"/>
              <w:jc w:val="both"/>
            </w:pPr>
            <w:proofErr w:type="spellStart"/>
            <w:r w:rsidRPr="00E93698">
              <w:t>От</w:t>
            </w:r>
            <w:proofErr w:type="spellEnd"/>
            <w:r w:rsidRPr="00E93698">
              <w:t xml:space="preserve"> 5 </w:t>
            </w:r>
            <w:proofErr w:type="spellStart"/>
            <w:r w:rsidRPr="00E93698">
              <w:t>лет</w:t>
            </w:r>
            <w:proofErr w:type="spellEnd"/>
            <w:r w:rsidRPr="00E93698">
              <w:t xml:space="preserve"> </w:t>
            </w:r>
            <w:proofErr w:type="spellStart"/>
            <w:r w:rsidRPr="00E93698">
              <w:t>до</w:t>
            </w:r>
            <w:proofErr w:type="spellEnd"/>
            <w:r w:rsidRPr="00E93698">
              <w:t xml:space="preserve"> 6 </w:t>
            </w:r>
            <w:proofErr w:type="spellStart"/>
            <w:r w:rsidRPr="00E93698">
              <w:t>лет</w:t>
            </w:r>
            <w:proofErr w:type="spellEnd"/>
            <w:r w:rsidRPr="00E93698">
              <w:t>.</w:t>
            </w:r>
          </w:p>
        </w:tc>
        <w:tc>
          <w:tcPr>
            <w:tcW w:w="776" w:type="dxa"/>
            <w:shd w:val="clear" w:color="auto" w:fill="auto"/>
          </w:tcPr>
          <w:p w14:paraId="11E09E78" w14:textId="77777777" w:rsidR="00381848" w:rsidRDefault="00381848" w:rsidP="00381848">
            <w:pPr>
              <w:pStyle w:val="21"/>
              <w:ind w:left="0" w:firstLine="0"/>
              <w:jc w:val="center"/>
              <w:outlineLvl w:val="0"/>
            </w:pPr>
            <w:r>
              <w:t>128</w:t>
            </w:r>
          </w:p>
        </w:tc>
      </w:tr>
      <w:tr w:rsidR="00381848" w:rsidRPr="00B272E4" w14:paraId="4880092F" w14:textId="77777777" w:rsidTr="00381848">
        <w:tc>
          <w:tcPr>
            <w:tcW w:w="1056" w:type="dxa"/>
            <w:gridSpan w:val="2"/>
            <w:shd w:val="clear" w:color="auto" w:fill="auto"/>
          </w:tcPr>
          <w:p w14:paraId="422E70DA" w14:textId="77777777" w:rsidR="00381848" w:rsidRPr="00E93698" w:rsidRDefault="00381848" w:rsidP="00381848">
            <w:pPr>
              <w:pStyle w:val="21"/>
              <w:ind w:left="0" w:firstLine="0"/>
              <w:jc w:val="center"/>
              <w:outlineLvl w:val="0"/>
            </w:pPr>
            <w:r w:rsidRPr="00E93698">
              <w:t>2.1.5.6.</w:t>
            </w:r>
          </w:p>
        </w:tc>
        <w:tc>
          <w:tcPr>
            <w:tcW w:w="7739" w:type="dxa"/>
            <w:shd w:val="clear" w:color="auto" w:fill="auto"/>
          </w:tcPr>
          <w:p w14:paraId="0AAC27DA" w14:textId="77777777" w:rsidR="00381848" w:rsidRPr="00E93698" w:rsidRDefault="00381848" w:rsidP="00381848">
            <w:pPr>
              <w:pStyle w:val="20"/>
              <w:shd w:val="clear" w:color="auto" w:fill="auto"/>
              <w:tabs>
                <w:tab w:val="left" w:pos="1349"/>
              </w:tabs>
              <w:spacing w:before="0" w:after="0" w:line="240" w:lineRule="auto"/>
              <w:ind w:right="57"/>
              <w:jc w:val="both"/>
            </w:pPr>
            <w:proofErr w:type="spellStart"/>
            <w:r w:rsidRPr="00E93698">
              <w:t>От</w:t>
            </w:r>
            <w:proofErr w:type="spellEnd"/>
            <w:r w:rsidRPr="00E93698">
              <w:t xml:space="preserve"> 6 </w:t>
            </w:r>
            <w:proofErr w:type="spellStart"/>
            <w:r w:rsidRPr="00E93698">
              <w:t>лет</w:t>
            </w:r>
            <w:proofErr w:type="spellEnd"/>
            <w:r w:rsidRPr="00E93698">
              <w:t xml:space="preserve"> </w:t>
            </w:r>
            <w:proofErr w:type="spellStart"/>
            <w:r w:rsidRPr="00E93698">
              <w:t>до</w:t>
            </w:r>
            <w:proofErr w:type="spellEnd"/>
            <w:r w:rsidRPr="00E93698">
              <w:t xml:space="preserve"> 7 </w:t>
            </w:r>
            <w:proofErr w:type="spellStart"/>
            <w:r w:rsidRPr="00E93698">
              <w:t>лет</w:t>
            </w:r>
            <w:proofErr w:type="spellEnd"/>
            <w:r w:rsidRPr="00E93698">
              <w:t>.</w:t>
            </w:r>
          </w:p>
        </w:tc>
        <w:tc>
          <w:tcPr>
            <w:tcW w:w="776" w:type="dxa"/>
            <w:shd w:val="clear" w:color="auto" w:fill="auto"/>
          </w:tcPr>
          <w:p w14:paraId="098182B5" w14:textId="77777777" w:rsidR="00381848" w:rsidRDefault="00381848" w:rsidP="00381848">
            <w:pPr>
              <w:pStyle w:val="21"/>
              <w:ind w:left="0" w:firstLine="0"/>
              <w:jc w:val="center"/>
              <w:outlineLvl w:val="0"/>
            </w:pPr>
            <w:r>
              <w:t>133</w:t>
            </w:r>
          </w:p>
        </w:tc>
      </w:tr>
      <w:tr w:rsidR="00381848" w:rsidRPr="00B272E4" w14:paraId="3D274AD0" w14:textId="77777777" w:rsidTr="00381848">
        <w:tc>
          <w:tcPr>
            <w:tcW w:w="1056" w:type="dxa"/>
            <w:gridSpan w:val="2"/>
            <w:shd w:val="clear" w:color="auto" w:fill="auto"/>
          </w:tcPr>
          <w:p w14:paraId="72ED2916" w14:textId="77777777" w:rsidR="00381848" w:rsidRPr="00E93698" w:rsidRDefault="00381848" w:rsidP="00381848">
            <w:pPr>
              <w:pStyle w:val="21"/>
              <w:ind w:left="0" w:firstLine="0"/>
              <w:jc w:val="center"/>
              <w:outlineLvl w:val="0"/>
            </w:pPr>
            <w:r w:rsidRPr="00E93698">
              <w:lastRenderedPageBreak/>
              <w:t>2.1.5.7.</w:t>
            </w:r>
          </w:p>
        </w:tc>
        <w:tc>
          <w:tcPr>
            <w:tcW w:w="7739" w:type="dxa"/>
            <w:shd w:val="clear" w:color="auto" w:fill="auto"/>
          </w:tcPr>
          <w:p w14:paraId="0F4E291B" w14:textId="77777777" w:rsidR="00381848" w:rsidRPr="00381848" w:rsidRDefault="00381848" w:rsidP="00381848">
            <w:pPr>
              <w:pStyle w:val="20"/>
              <w:shd w:val="clear" w:color="auto" w:fill="auto"/>
              <w:tabs>
                <w:tab w:val="left" w:pos="1349"/>
              </w:tabs>
              <w:spacing w:before="0" w:after="0" w:line="240" w:lineRule="auto"/>
              <w:ind w:right="57"/>
              <w:jc w:val="both"/>
              <w:rPr>
                <w:lang w:val="ru-RU"/>
              </w:rPr>
            </w:pPr>
            <w:r w:rsidRPr="00381848">
              <w:rPr>
                <w:lang w:val="ru-RU"/>
              </w:rPr>
              <w:t>Решение совокупных задач воспитания в рамках образовательной области «Физическое развитие» направлено на приобщение детей к ценностям «Жизнь», «Здоровье»</w:t>
            </w:r>
          </w:p>
        </w:tc>
        <w:tc>
          <w:tcPr>
            <w:tcW w:w="776" w:type="dxa"/>
            <w:shd w:val="clear" w:color="auto" w:fill="auto"/>
          </w:tcPr>
          <w:p w14:paraId="448BAAE1" w14:textId="77777777" w:rsidR="00381848" w:rsidRDefault="00381848" w:rsidP="00381848">
            <w:pPr>
              <w:pStyle w:val="21"/>
              <w:ind w:left="0" w:firstLine="0"/>
              <w:jc w:val="center"/>
              <w:outlineLvl w:val="0"/>
            </w:pPr>
            <w:r>
              <w:t>138</w:t>
            </w:r>
          </w:p>
        </w:tc>
      </w:tr>
      <w:tr w:rsidR="00381848" w:rsidRPr="00B272E4" w14:paraId="280070F8" w14:textId="77777777" w:rsidTr="00381848">
        <w:tc>
          <w:tcPr>
            <w:tcW w:w="1056" w:type="dxa"/>
            <w:gridSpan w:val="2"/>
            <w:shd w:val="clear" w:color="auto" w:fill="auto"/>
          </w:tcPr>
          <w:p w14:paraId="276DD592" w14:textId="77777777" w:rsidR="00381848" w:rsidRPr="00B272E4" w:rsidRDefault="00381848" w:rsidP="00381848">
            <w:pPr>
              <w:pStyle w:val="21"/>
              <w:ind w:left="0" w:firstLine="0"/>
              <w:jc w:val="center"/>
              <w:outlineLvl w:val="0"/>
            </w:pPr>
            <w:r w:rsidRPr="00B272E4">
              <w:t>2.2</w:t>
            </w:r>
          </w:p>
        </w:tc>
        <w:tc>
          <w:tcPr>
            <w:tcW w:w="7739" w:type="dxa"/>
            <w:shd w:val="clear" w:color="auto" w:fill="auto"/>
          </w:tcPr>
          <w:p w14:paraId="3BA70ADF" w14:textId="77777777" w:rsidR="00381848" w:rsidRDefault="00381848" w:rsidP="00381848">
            <w:pPr>
              <w:pStyle w:val="1"/>
              <w:tabs>
                <w:tab w:val="left" w:pos="1149"/>
                <w:tab w:val="left" w:pos="1150"/>
                <w:tab w:val="left" w:pos="2855"/>
                <w:tab w:val="left" w:pos="3900"/>
                <w:tab w:val="left" w:pos="5078"/>
                <w:tab w:val="left" w:pos="6113"/>
                <w:tab w:val="left" w:pos="6468"/>
                <w:tab w:val="left" w:pos="7622"/>
                <w:tab w:val="left" w:pos="9104"/>
              </w:tabs>
              <w:ind w:left="0" w:right="246"/>
              <w:rPr>
                <w:b w:val="0"/>
                <w:spacing w:val="-1"/>
                <w:sz w:val="28"/>
                <w:szCs w:val="28"/>
              </w:rPr>
            </w:pPr>
            <w:r w:rsidRPr="008F0E29">
              <w:rPr>
                <w:b w:val="0"/>
                <w:sz w:val="28"/>
                <w:szCs w:val="28"/>
              </w:rPr>
              <w:t xml:space="preserve">Вариативные формы, способы, методы и средства реализации </w:t>
            </w:r>
            <w:r w:rsidRPr="008F0E29">
              <w:rPr>
                <w:b w:val="0"/>
                <w:spacing w:val="-1"/>
                <w:sz w:val="28"/>
                <w:szCs w:val="28"/>
              </w:rPr>
              <w:t xml:space="preserve">Программы </w:t>
            </w:r>
          </w:p>
          <w:p w14:paraId="1258D5C5" w14:textId="77777777" w:rsidR="00381848" w:rsidRPr="00175225" w:rsidRDefault="00381848" w:rsidP="00381848">
            <w:pPr>
              <w:pStyle w:val="Default"/>
              <w:spacing w:line="276" w:lineRule="auto"/>
              <w:jc w:val="both"/>
              <w:rPr>
                <w:sz w:val="28"/>
                <w:szCs w:val="28"/>
              </w:rPr>
            </w:pPr>
            <w:r w:rsidRPr="00175225">
              <w:rPr>
                <w:bCs/>
                <w:iCs/>
                <w:sz w:val="28"/>
                <w:szCs w:val="28"/>
              </w:rPr>
              <w:t>Содержание</w:t>
            </w:r>
            <w:r w:rsidRPr="00175225">
              <w:rPr>
                <w:b/>
                <w:bCs/>
                <w:iCs/>
                <w:sz w:val="28"/>
                <w:szCs w:val="28"/>
              </w:rPr>
              <w:t xml:space="preserve"> </w:t>
            </w:r>
            <w:r w:rsidRPr="00175225">
              <w:rPr>
                <w:bCs/>
                <w:iCs/>
                <w:sz w:val="28"/>
                <w:szCs w:val="28"/>
              </w:rPr>
              <w:t>направлений с учетом НРК</w:t>
            </w:r>
          </w:p>
        </w:tc>
        <w:tc>
          <w:tcPr>
            <w:tcW w:w="776" w:type="dxa"/>
            <w:shd w:val="clear" w:color="auto" w:fill="auto"/>
          </w:tcPr>
          <w:p w14:paraId="750DA85A" w14:textId="77777777" w:rsidR="00381848" w:rsidRPr="005B79D9" w:rsidRDefault="00381848" w:rsidP="00381848">
            <w:pPr>
              <w:pStyle w:val="21"/>
              <w:ind w:left="0" w:firstLine="0"/>
              <w:jc w:val="center"/>
              <w:outlineLvl w:val="0"/>
            </w:pPr>
            <w:r>
              <w:t>1</w:t>
            </w:r>
            <w:r w:rsidRPr="005B79D9">
              <w:t>3</w:t>
            </w:r>
            <w:r>
              <w:t>8</w:t>
            </w:r>
          </w:p>
        </w:tc>
      </w:tr>
      <w:tr w:rsidR="00381848" w:rsidRPr="00B272E4" w14:paraId="3E25E086" w14:textId="77777777" w:rsidTr="00381848">
        <w:tc>
          <w:tcPr>
            <w:tcW w:w="1056" w:type="dxa"/>
            <w:gridSpan w:val="2"/>
            <w:shd w:val="clear" w:color="auto" w:fill="auto"/>
          </w:tcPr>
          <w:p w14:paraId="33FA9FB4" w14:textId="77777777" w:rsidR="00381848" w:rsidRPr="00B272E4" w:rsidRDefault="00381848" w:rsidP="00381848">
            <w:pPr>
              <w:pStyle w:val="21"/>
              <w:ind w:left="0" w:firstLine="0"/>
              <w:jc w:val="center"/>
              <w:outlineLvl w:val="0"/>
            </w:pPr>
            <w:r w:rsidRPr="00B272E4">
              <w:t>2.3</w:t>
            </w:r>
          </w:p>
        </w:tc>
        <w:tc>
          <w:tcPr>
            <w:tcW w:w="7739" w:type="dxa"/>
            <w:shd w:val="clear" w:color="auto" w:fill="auto"/>
          </w:tcPr>
          <w:p w14:paraId="30CD8C6A" w14:textId="77777777" w:rsidR="00381848" w:rsidRPr="008F0E29" w:rsidRDefault="00381848" w:rsidP="00381848">
            <w:pPr>
              <w:pStyle w:val="1"/>
              <w:tabs>
                <w:tab w:val="left" w:pos="1134"/>
                <w:tab w:val="left" w:pos="1276"/>
              </w:tabs>
              <w:ind w:left="0"/>
              <w:rPr>
                <w:b w:val="0"/>
                <w:sz w:val="28"/>
                <w:szCs w:val="28"/>
              </w:rPr>
            </w:pPr>
            <w:r w:rsidRPr="008F0E29">
              <w:rPr>
                <w:b w:val="0"/>
                <w:sz w:val="28"/>
                <w:szCs w:val="28"/>
              </w:rPr>
              <w:t>Особенности образовательной деятельности разных видов и культурных практик</w:t>
            </w:r>
          </w:p>
        </w:tc>
        <w:tc>
          <w:tcPr>
            <w:tcW w:w="776" w:type="dxa"/>
            <w:shd w:val="clear" w:color="auto" w:fill="auto"/>
          </w:tcPr>
          <w:p w14:paraId="5890980C" w14:textId="77777777" w:rsidR="00381848" w:rsidRPr="005B79D9" w:rsidRDefault="00381848" w:rsidP="00381848">
            <w:pPr>
              <w:pStyle w:val="21"/>
              <w:ind w:left="0" w:firstLine="0"/>
              <w:jc w:val="center"/>
              <w:outlineLvl w:val="0"/>
            </w:pPr>
            <w:r>
              <w:t>160</w:t>
            </w:r>
          </w:p>
        </w:tc>
      </w:tr>
      <w:tr w:rsidR="00381848" w:rsidRPr="00B272E4" w14:paraId="0EFF4FC7" w14:textId="77777777" w:rsidTr="00381848">
        <w:tc>
          <w:tcPr>
            <w:tcW w:w="1056" w:type="dxa"/>
            <w:gridSpan w:val="2"/>
            <w:shd w:val="clear" w:color="auto" w:fill="auto"/>
          </w:tcPr>
          <w:p w14:paraId="4E233831" w14:textId="77777777" w:rsidR="00381848" w:rsidRPr="00B272E4" w:rsidRDefault="00381848" w:rsidP="00381848">
            <w:pPr>
              <w:pStyle w:val="21"/>
              <w:ind w:left="0" w:firstLine="0"/>
              <w:jc w:val="center"/>
              <w:outlineLvl w:val="0"/>
            </w:pPr>
            <w:r w:rsidRPr="00B272E4">
              <w:t>2.4</w:t>
            </w:r>
          </w:p>
        </w:tc>
        <w:tc>
          <w:tcPr>
            <w:tcW w:w="7739" w:type="dxa"/>
            <w:shd w:val="clear" w:color="auto" w:fill="auto"/>
          </w:tcPr>
          <w:p w14:paraId="382F7C87" w14:textId="77777777" w:rsidR="00381848" w:rsidRPr="008F0E29" w:rsidRDefault="00381848" w:rsidP="00381848">
            <w:pPr>
              <w:pStyle w:val="21"/>
              <w:ind w:left="0" w:firstLine="0"/>
              <w:outlineLvl w:val="0"/>
            </w:pPr>
            <w:r w:rsidRPr="008F0E29">
              <w:t>Способы и направления поддержки детской инициативы.</w:t>
            </w:r>
          </w:p>
        </w:tc>
        <w:tc>
          <w:tcPr>
            <w:tcW w:w="776" w:type="dxa"/>
            <w:shd w:val="clear" w:color="auto" w:fill="auto"/>
          </w:tcPr>
          <w:p w14:paraId="10C920E3" w14:textId="77777777" w:rsidR="00381848" w:rsidRPr="005B79D9" w:rsidRDefault="00381848" w:rsidP="00381848">
            <w:pPr>
              <w:pStyle w:val="21"/>
              <w:ind w:left="0" w:firstLine="0"/>
              <w:jc w:val="center"/>
              <w:outlineLvl w:val="0"/>
            </w:pPr>
            <w:r>
              <w:t>166</w:t>
            </w:r>
          </w:p>
        </w:tc>
      </w:tr>
      <w:tr w:rsidR="00381848" w:rsidRPr="00B272E4" w14:paraId="57515E4E" w14:textId="77777777" w:rsidTr="00381848">
        <w:tc>
          <w:tcPr>
            <w:tcW w:w="1056" w:type="dxa"/>
            <w:gridSpan w:val="2"/>
            <w:shd w:val="clear" w:color="auto" w:fill="auto"/>
          </w:tcPr>
          <w:p w14:paraId="73A43851" w14:textId="77777777" w:rsidR="00381848" w:rsidRPr="00B272E4" w:rsidRDefault="00381848" w:rsidP="00381848">
            <w:pPr>
              <w:pStyle w:val="21"/>
              <w:ind w:left="0" w:firstLine="0"/>
              <w:jc w:val="center"/>
              <w:outlineLvl w:val="0"/>
            </w:pPr>
            <w:r w:rsidRPr="00B272E4">
              <w:t>2.5</w:t>
            </w:r>
          </w:p>
        </w:tc>
        <w:tc>
          <w:tcPr>
            <w:tcW w:w="7739" w:type="dxa"/>
            <w:shd w:val="clear" w:color="auto" w:fill="auto"/>
          </w:tcPr>
          <w:p w14:paraId="7E117003" w14:textId="77777777" w:rsidR="00381848" w:rsidRPr="00381848" w:rsidRDefault="00381848" w:rsidP="00381848">
            <w:pPr>
              <w:pStyle w:val="20"/>
              <w:shd w:val="clear" w:color="auto" w:fill="auto"/>
              <w:tabs>
                <w:tab w:val="left" w:pos="1148"/>
              </w:tabs>
              <w:spacing w:before="0" w:after="0" w:line="240" w:lineRule="auto"/>
              <w:ind w:right="20"/>
              <w:jc w:val="both"/>
              <w:rPr>
                <w:lang w:val="ru-RU"/>
              </w:rPr>
            </w:pPr>
            <w:r w:rsidRPr="00381848">
              <w:rPr>
                <w:lang w:val="ru-RU"/>
              </w:rPr>
              <w:t>Особенности взаимодействия педагогического коллектива с семьями обучающихся.</w:t>
            </w:r>
          </w:p>
        </w:tc>
        <w:tc>
          <w:tcPr>
            <w:tcW w:w="776" w:type="dxa"/>
            <w:shd w:val="clear" w:color="auto" w:fill="auto"/>
          </w:tcPr>
          <w:p w14:paraId="7E031534" w14:textId="77777777" w:rsidR="00381848" w:rsidRPr="005B79D9" w:rsidRDefault="00381848" w:rsidP="00381848">
            <w:pPr>
              <w:pStyle w:val="21"/>
              <w:ind w:left="0" w:firstLine="0"/>
              <w:jc w:val="center"/>
              <w:outlineLvl w:val="0"/>
            </w:pPr>
            <w:r>
              <w:t>169</w:t>
            </w:r>
          </w:p>
        </w:tc>
      </w:tr>
      <w:tr w:rsidR="00381848" w:rsidRPr="00B272E4" w14:paraId="3AFCBA9A" w14:textId="77777777" w:rsidTr="00381848">
        <w:tc>
          <w:tcPr>
            <w:tcW w:w="1056" w:type="dxa"/>
            <w:gridSpan w:val="2"/>
            <w:shd w:val="clear" w:color="auto" w:fill="auto"/>
          </w:tcPr>
          <w:p w14:paraId="679BBE42" w14:textId="77777777" w:rsidR="00381848" w:rsidRPr="00B272E4" w:rsidRDefault="00381848" w:rsidP="00381848">
            <w:pPr>
              <w:pStyle w:val="21"/>
              <w:ind w:left="0" w:firstLine="0"/>
              <w:jc w:val="center"/>
              <w:outlineLvl w:val="0"/>
            </w:pPr>
            <w:r w:rsidRPr="00B272E4">
              <w:t>2.6</w:t>
            </w:r>
          </w:p>
        </w:tc>
        <w:tc>
          <w:tcPr>
            <w:tcW w:w="7739" w:type="dxa"/>
            <w:shd w:val="clear" w:color="auto" w:fill="auto"/>
          </w:tcPr>
          <w:p w14:paraId="5CDEE7B4" w14:textId="77777777" w:rsidR="00381848" w:rsidRPr="00B272E4" w:rsidRDefault="00381848" w:rsidP="00381848">
            <w:pPr>
              <w:pStyle w:val="21"/>
              <w:ind w:left="0" w:firstLine="0"/>
              <w:outlineLvl w:val="0"/>
            </w:pPr>
            <w:r>
              <w:t>Направления</w:t>
            </w:r>
            <w:r>
              <w:rPr>
                <w:spacing w:val="-3"/>
              </w:rPr>
              <w:t xml:space="preserve"> </w:t>
            </w:r>
            <w:r>
              <w:t>и</w:t>
            </w:r>
            <w:r>
              <w:rPr>
                <w:spacing w:val="-4"/>
              </w:rPr>
              <w:t xml:space="preserve"> </w:t>
            </w:r>
            <w:r>
              <w:t>задачи</w:t>
            </w:r>
            <w:r>
              <w:rPr>
                <w:spacing w:val="-1"/>
              </w:rPr>
              <w:t xml:space="preserve"> </w:t>
            </w:r>
            <w:r>
              <w:t>коррекционно-развивающей</w:t>
            </w:r>
            <w:r>
              <w:rPr>
                <w:spacing w:val="-2"/>
              </w:rPr>
              <w:t xml:space="preserve"> </w:t>
            </w:r>
            <w:r>
              <w:t>работы</w:t>
            </w:r>
          </w:p>
        </w:tc>
        <w:tc>
          <w:tcPr>
            <w:tcW w:w="776" w:type="dxa"/>
            <w:shd w:val="clear" w:color="auto" w:fill="auto"/>
          </w:tcPr>
          <w:p w14:paraId="6E6BDCA6" w14:textId="77777777" w:rsidR="00381848" w:rsidRPr="005B79D9" w:rsidRDefault="00381848" w:rsidP="00381848">
            <w:pPr>
              <w:pStyle w:val="21"/>
              <w:ind w:left="0" w:firstLine="0"/>
              <w:jc w:val="center"/>
              <w:outlineLvl w:val="0"/>
            </w:pPr>
            <w:r>
              <w:t>172</w:t>
            </w:r>
          </w:p>
        </w:tc>
      </w:tr>
      <w:tr w:rsidR="00381848" w:rsidRPr="00B272E4" w14:paraId="501681B7" w14:textId="77777777" w:rsidTr="00381848">
        <w:tc>
          <w:tcPr>
            <w:tcW w:w="1056" w:type="dxa"/>
            <w:gridSpan w:val="2"/>
            <w:shd w:val="clear" w:color="auto" w:fill="auto"/>
          </w:tcPr>
          <w:p w14:paraId="0C8F67D0" w14:textId="77777777" w:rsidR="00381848" w:rsidRPr="008F0E29" w:rsidRDefault="00381848" w:rsidP="00381848">
            <w:pPr>
              <w:pStyle w:val="21"/>
              <w:ind w:left="0" w:firstLine="0"/>
              <w:jc w:val="center"/>
              <w:outlineLvl w:val="0"/>
            </w:pPr>
            <w:r w:rsidRPr="008F0E29">
              <w:t>2.7</w:t>
            </w:r>
          </w:p>
        </w:tc>
        <w:tc>
          <w:tcPr>
            <w:tcW w:w="7739" w:type="dxa"/>
            <w:shd w:val="clear" w:color="auto" w:fill="auto"/>
          </w:tcPr>
          <w:p w14:paraId="748E3D13" w14:textId="77777777" w:rsidR="00381848" w:rsidRPr="00BD66FA" w:rsidRDefault="00381848" w:rsidP="00381848">
            <w:pPr>
              <w:pStyle w:val="a3"/>
              <w:spacing w:before="40"/>
              <w:ind w:right="251"/>
              <w:rPr>
                <w:b/>
                <w:bCs/>
                <w:sz w:val="28"/>
                <w:szCs w:val="28"/>
              </w:rPr>
            </w:pPr>
            <w:r w:rsidRPr="00BD66FA">
              <w:rPr>
                <w:b/>
                <w:bCs/>
                <w:sz w:val="28"/>
                <w:szCs w:val="28"/>
              </w:rPr>
              <w:t>Рабочая программа воспитания</w:t>
            </w:r>
          </w:p>
        </w:tc>
        <w:tc>
          <w:tcPr>
            <w:tcW w:w="776" w:type="dxa"/>
            <w:shd w:val="clear" w:color="auto" w:fill="auto"/>
          </w:tcPr>
          <w:p w14:paraId="0FC9E9AE" w14:textId="77777777" w:rsidR="00381848" w:rsidRPr="005B79D9" w:rsidRDefault="00381848" w:rsidP="00381848">
            <w:pPr>
              <w:pStyle w:val="21"/>
              <w:ind w:left="0" w:firstLine="0"/>
              <w:jc w:val="center"/>
              <w:outlineLvl w:val="0"/>
            </w:pPr>
          </w:p>
        </w:tc>
      </w:tr>
      <w:tr w:rsidR="00381848" w:rsidRPr="00B272E4" w14:paraId="1302EA3E" w14:textId="77777777" w:rsidTr="00381848">
        <w:trPr>
          <w:trHeight w:val="292"/>
        </w:trPr>
        <w:tc>
          <w:tcPr>
            <w:tcW w:w="1049" w:type="dxa"/>
            <w:vMerge w:val="restart"/>
            <w:shd w:val="clear" w:color="auto" w:fill="auto"/>
          </w:tcPr>
          <w:p w14:paraId="0A7B2A97" w14:textId="77777777" w:rsidR="00381848" w:rsidRDefault="00381848" w:rsidP="00381848">
            <w:pPr>
              <w:pStyle w:val="20"/>
              <w:shd w:val="clear" w:color="auto" w:fill="auto"/>
              <w:tabs>
                <w:tab w:val="left" w:pos="1560"/>
              </w:tabs>
              <w:spacing w:before="0" w:after="0" w:line="276" w:lineRule="auto"/>
              <w:ind w:firstLine="709"/>
              <w:jc w:val="both"/>
              <w:rPr>
                <w:rStyle w:val="12"/>
                <w:b/>
                <w:bCs/>
                <w:sz w:val="24"/>
                <w:szCs w:val="24"/>
              </w:rPr>
            </w:pPr>
          </w:p>
          <w:p w14:paraId="321DA5EB" w14:textId="77777777" w:rsidR="00381848" w:rsidRDefault="00381848" w:rsidP="00381848">
            <w:pPr>
              <w:pStyle w:val="20"/>
              <w:shd w:val="clear" w:color="auto" w:fill="auto"/>
              <w:tabs>
                <w:tab w:val="left" w:pos="1344"/>
              </w:tabs>
              <w:spacing w:before="0" w:after="0" w:line="276" w:lineRule="auto"/>
              <w:ind w:firstLine="709"/>
              <w:jc w:val="both"/>
              <w:rPr>
                <w:rStyle w:val="12"/>
                <w:b/>
                <w:bCs/>
                <w:sz w:val="24"/>
                <w:szCs w:val="24"/>
              </w:rPr>
            </w:pPr>
          </w:p>
          <w:p w14:paraId="3672F1A7" w14:textId="77777777" w:rsidR="00381848" w:rsidRPr="00D4661F" w:rsidRDefault="00381848" w:rsidP="00381848">
            <w:pPr>
              <w:pStyle w:val="20"/>
              <w:tabs>
                <w:tab w:val="left" w:pos="1560"/>
              </w:tabs>
              <w:spacing w:before="0" w:after="0" w:line="276" w:lineRule="auto"/>
              <w:jc w:val="both"/>
              <w:rPr>
                <w:b/>
                <w:bCs/>
                <w:sz w:val="24"/>
                <w:szCs w:val="24"/>
              </w:rPr>
            </w:pPr>
          </w:p>
        </w:tc>
        <w:tc>
          <w:tcPr>
            <w:tcW w:w="7746" w:type="dxa"/>
            <w:gridSpan w:val="2"/>
            <w:shd w:val="clear" w:color="auto" w:fill="auto"/>
          </w:tcPr>
          <w:p w14:paraId="72AD5FDE" w14:textId="77777777" w:rsidR="00381848" w:rsidRDefault="00381848" w:rsidP="00381848">
            <w:pPr>
              <w:pStyle w:val="20"/>
              <w:tabs>
                <w:tab w:val="left" w:pos="1344"/>
              </w:tabs>
              <w:spacing w:before="0" w:after="0" w:line="240" w:lineRule="auto"/>
              <w:jc w:val="both"/>
              <w:rPr>
                <w:bCs/>
              </w:rPr>
            </w:pPr>
            <w:proofErr w:type="spellStart"/>
            <w:r w:rsidRPr="008F0E29">
              <w:rPr>
                <w:bCs/>
              </w:rPr>
              <w:t>Целевой</w:t>
            </w:r>
            <w:proofErr w:type="spellEnd"/>
            <w:r w:rsidRPr="008F0E29">
              <w:rPr>
                <w:bCs/>
              </w:rPr>
              <w:t xml:space="preserve"> </w:t>
            </w:r>
            <w:proofErr w:type="spellStart"/>
            <w:r w:rsidRPr="008F0E29">
              <w:rPr>
                <w:bCs/>
              </w:rPr>
              <w:t>раздел</w:t>
            </w:r>
            <w:proofErr w:type="spellEnd"/>
          </w:p>
          <w:p w14:paraId="0043BD71" w14:textId="77777777" w:rsidR="00381848" w:rsidRPr="008F0E29" w:rsidRDefault="00381848" w:rsidP="00381848">
            <w:pPr>
              <w:pStyle w:val="20"/>
              <w:tabs>
                <w:tab w:val="left" w:pos="1344"/>
              </w:tabs>
              <w:spacing w:before="0" w:after="0" w:line="240" w:lineRule="auto"/>
              <w:jc w:val="both"/>
              <w:rPr>
                <w:bCs/>
              </w:rPr>
            </w:pPr>
            <w:proofErr w:type="spellStart"/>
            <w:r w:rsidRPr="008F0E29">
              <w:rPr>
                <w:bCs/>
              </w:rPr>
              <w:t>Пояснительная</w:t>
            </w:r>
            <w:proofErr w:type="spellEnd"/>
            <w:r w:rsidRPr="008F0E29">
              <w:rPr>
                <w:bCs/>
              </w:rPr>
              <w:t xml:space="preserve"> </w:t>
            </w:r>
            <w:proofErr w:type="spellStart"/>
            <w:r w:rsidRPr="008F0E29">
              <w:rPr>
                <w:bCs/>
              </w:rPr>
              <w:t>записка</w:t>
            </w:r>
            <w:proofErr w:type="spellEnd"/>
            <w:r w:rsidRPr="008F0E29">
              <w:rPr>
                <w:bCs/>
              </w:rPr>
              <w:t>.</w:t>
            </w:r>
          </w:p>
        </w:tc>
        <w:tc>
          <w:tcPr>
            <w:tcW w:w="776" w:type="dxa"/>
            <w:shd w:val="clear" w:color="auto" w:fill="auto"/>
          </w:tcPr>
          <w:p w14:paraId="41C739D8" w14:textId="77777777" w:rsidR="00381848" w:rsidRDefault="00381848" w:rsidP="00381848">
            <w:pPr>
              <w:pStyle w:val="20"/>
            </w:pPr>
            <w:r>
              <w:t>178</w:t>
            </w:r>
          </w:p>
        </w:tc>
      </w:tr>
      <w:tr w:rsidR="00381848" w:rsidRPr="00B272E4" w14:paraId="760C7DFE" w14:textId="77777777" w:rsidTr="00381848">
        <w:tc>
          <w:tcPr>
            <w:tcW w:w="1049" w:type="dxa"/>
            <w:vMerge/>
            <w:shd w:val="clear" w:color="auto" w:fill="auto"/>
          </w:tcPr>
          <w:p w14:paraId="71E0F50F" w14:textId="77777777" w:rsidR="00381848" w:rsidRDefault="00381848" w:rsidP="00381848">
            <w:pPr>
              <w:pStyle w:val="20"/>
              <w:tabs>
                <w:tab w:val="left" w:pos="1560"/>
              </w:tabs>
              <w:spacing w:before="0" w:after="0" w:line="276" w:lineRule="auto"/>
              <w:jc w:val="both"/>
              <w:rPr>
                <w:b/>
                <w:bCs/>
                <w:sz w:val="24"/>
                <w:szCs w:val="24"/>
              </w:rPr>
            </w:pPr>
          </w:p>
        </w:tc>
        <w:tc>
          <w:tcPr>
            <w:tcW w:w="7746" w:type="dxa"/>
            <w:gridSpan w:val="2"/>
            <w:shd w:val="clear" w:color="auto" w:fill="auto"/>
          </w:tcPr>
          <w:p w14:paraId="5E26248D" w14:textId="77777777" w:rsidR="00381848" w:rsidRPr="008F0E29" w:rsidRDefault="00381848" w:rsidP="00381848">
            <w:pPr>
              <w:pStyle w:val="20"/>
              <w:tabs>
                <w:tab w:val="left" w:pos="1570"/>
              </w:tabs>
              <w:spacing w:before="0" w:after="0" w:line="240" w:lineRule="auto"/>
              <w:jc w:val="both"/>
              <w:rPr>
                <w:bCs/>
              </w:rPr>
            </w:pPr>
            <w:proofErr w:type="spellStart"/>
            <w:r w:rsidRPr="008F0E29">
              <w:rPr>
                <w:bCs/>
              </w:rPr>
              <w:t>Цели</w:t>
            </w:r>
            <w:proofErr w:type="spellEnd"/>
            <w:r w:rsidRPr="008F0E29">
              <w:rPr>
                <w:bCs/>
              </w:rPr>
              <w:t xml:space="preserve"> и </w:t>
            </w:r>
            <w:proofErr w:type="spellStart"/>
            <w:r w:rsidRPr="008F0E29">
              <w:rPr>
                <w:bCs/>
              </w:rPr>
              <w:t>задачи</w:t>
            </w:r>
            <w:proofErr w:type="spellEnd"/>
            <w:r w:rsidRPr="008F0E29">
              <w:rPr>
                <w:bCs/>
              </w:rPr>
              <w:t xml:space="preserve"> </w:t>
            </w:r>
            <w:proofErr w:type="spellStart"/>
            <w:r w:rsidRPr="008F0E29">
              <w:rPr>
                <w:bCs/>
              </w:rPr>
              <w:t>воспитания</w:t>
            </w:r>
            <w:proofErr w:type="spellEnd"/>
            <w:r w:rsidRPr="008F0E29">
              <w:rPr>
                <w:bCs/>
              </w:rPr>
              <w:t>.</w:t>
            </w:r>
          </w:p>
        </w:tc>
        <w:tc>
          <w:tcPr>
            <w:tcW w:w="776" w:type="dxa"/>
            <w:shd w:val="clear" w:color="auto" w:fill="auto"/>
          </w:tcPr>
          <w:p w14:paraId="785528D5" w14:textId="77777777" w:rsidR="00381848" w:rsidRDefault="00381848" w:rsidP="00381848">
            <w:pPr>
              <w:pStyle w:val="21"/>
              <w:ind w:left="0" w:firstLine="0"/>
              <w:jc w:val="center"/>
              <w:outlineLvl w:val="0"/>
            </w:pPr>
            <w:r>
              <w:t>179</w:t>
            </w:r>
          </w:p>
        </w:tc>
      </w:tr>
      <w:tr w:rsidR="00381848" w:rsidRPr="00B272E4" w14:paraId="465398EE" w14:textId="77777777" w:rsidTr="00381848">
        <w:tc>
          <w:tcPr>
            <w:tcW w:w="1049" w:type="dxa"/>
            <w:vMerge/>
            <w:shd w:val="clear" w:color="auto" w:fill="auto"/>
          </w:tcPr>
          <w:p w14:paraId="584A7AF9" w14:textId="77777777" w:rsidR="00381848" w:rsidRPr="00BF7E6B" w:rsidRDefault="00381848" w:rsidP="00381848">
            <w:pPr>
              <w:pStyle w:val="20"/>
              <w:tabs>
                <w:tab w:val="left" w:pos="1560"/>
              </w:tabs>
              <w:spacing w:before="0" w:after="0" w:line="276" w:lineRule="auto"/>
              <w:jc w:val="both"/>
              <w:rPr>
                <w:b/>
                <w:bCs/>
                <w:sz w:val="24"/>
                <w:szCs w:val="24"/>
              </w:rPr>
            </w:pPr>
          </w:p>
        </w:tc>
        <w:tc>
          <w:tcPr>
            <w:tcW w:w="7746" w:type="dxa"/>
            <w:gridSpan w:val="2"/>
            <w:shd w:val="clear" w:color="auto" w:fill="auto"/>
          </w:tcPr>
          <w:p w14:paraId="3C5C8C7B" w14:textId="77777777" w:rsidR="00381848" w:rsidRPr="008F0E29" w:rsidRDefault="00381848" w:rsidP="00381848">
            <w:pPr>
              <w:pStyle w:val="20"/>
              <w:tabs>
                <w:tab w:val="left" w:pos="1570"/>
              </w:tabs>
              <w:spacing w:before="0" w:after="0" w:line="240" w:lineRule="auto"/>
              <w:ind w:left="16"/>
              <w:jc w:val="both"/>
              <w:rPr>
                <w:bCs/>
              </w:rPr>
            </w:pPr>
            <w:proofErr w:type="spellStart"/>
            <w:r w:rsidRPr="008F0E29">
              <w:rPr>
                <w:bCs/>
              </w:rPr>
              <w:t>Направления</w:t>
            </w:r>
            <w:proofErr w:type="spellEnd"/>
            <w:r w:rsidRPr="008F0E29">
              <w:rPr>
                <w:bCs/>
              </w:rPr>
              <w:t xml:space="preserve"> </w:t>
            </w:r>
            <w:proofErr w:type="spellStart"/>
            <w:r w:rsidRPr="008F0E29">
              <w:rPr>
                <w:bCs/>
              </w:rPr>
              <w:t>воспитания</w:t>
            </w:r>
            <w:proofErr w:type="spellEnd"/>
            <w:r w:rsidRPr="008F0E29">
              <w:rPr>
                <w:bCs/>
              </w:rPr>
              <w:t>.</w:t>
            </w:r>
          </w:p>
        </w:tc>
        <w:tc>
          <w:tcPr>
            <w:tcW w:w="776" w:type="dxa"/>
            <w:shd w:val="clear" w:color="auto" w:fill="auto"/>
          </w:tcPr>
          <w:p w14:paraId="45862559" w14:textId="77777777" w:rsidR="00381848" w:rsidRPr="005B79D9" w:rsidRDefault="00381848" w:rsidP="00381848">
            <w:pPr>
              <w:pStyle w:val="21"/>
              <w:ind w:left="0" w:firstLine="0"/>
              <w:jc w:val="center"/>
              <w:outlineLvl w:val="0"/>
            </w:pPr>
            <w:r>
              <w:t>180</w:t>
            </w:r>
          </w:p>
        </w:tc>
      </w:tr>
      <w:tr w:rsidR="00381848" w:rsidRPr="00B272E4" w14:paraId="32D70D08" w14:textId="77777777" w:rsidTr="00381848">
        <w:tc>
          <w:tcPr>
            <w:tcW w:w="1049" w:type="dxa"/>
            <w:vMerge/>
            <w:shd w:val="clear" w:color="auto" w:fill="auto"/>
          </w:tcPr>
          <w:p w14:paraId="101EB4E3" w14:textId="77777777" w:rsidR="00381848" w:rsidRDefault="00381848" w:rsidP="00381848">
            <w:pPr>
              <w:pStyle w:val="20"/>
              <w:tabs>
                <w:tab w:val="left" w:pos="1560"/>
              </w:tabs>
              <w:spacing w:before="0" w:after="0" w:line="276" w:lineRule="auto"/>
              <w:jc w:val="both"/>
              <w:rPr>
                <w:b/>
                <w:bCs/>
                <w:sz w:val="24"/>
                <w:szCs w:val="24"/>
              </w:rPr>
            </w:pPr>
          </w:p>
        </w:tc>
        <w:tc>
          <w:tcPr>
            <w:tcW w:w="7746" w:type="dxa"/>
            <w:gridSpan w:val="2"/>
            <w:shd w:val="clear" w:color="auto" w:fill="auto"/>
          </w:tcPr>
          <w:p w14:paraId="050E1474" w14:textId="77777777" w:rsidR="00381848" w:rsidRPr="008F0E29" w:rsidRDefault="00381848" w:rsidP="00381848">
            <w:pPr>
              <w:pStyle w:val="20"/>
              <w:tabs>
                <w:tab w:val="left" w:pos="1570"/>
              </w:tabs>
              <w:spacing w:before="0" w:after="0" w:line="240" w:lineRule="auto"/>
              <w:jc w:val="both"/>
              <w:rPr>
                <w:bCs/>
              </w:rPr>
            </w:pPr>
            <w:r w:rsidRPr="008F0E29">
              <w:rPr>
                <w:rStyle w:val="12"/>
                <w:bCs/>
              </w:rPr>
              <w:t>Целевые ориентиры воспитания.</w:t>
            </w:r>
          </w:p>
        </w:tc>
        <w:tc>
          <w:tcPr>
            <w:tcW w:w="776" w:type="dxa"/>
            <w:shd w:val="clear" w:color="auto" w:fill="auto"/>
          </w:tcPr>
          <w:p w14:paraId="08334B29" w14:textId="77777777" w:rsidR="00381848" w:rsidRDefault="00381848" w:rsidP="00381848">
            <w:pPr>
              <w:pStyle w:val="21"/>
              <w:ind w:left="0" w:firstLine="0"/>
              <w:jc w:val="center"/>
              <w:outlineLvl w:val="0"/>
            </w:pPr>
            <w:r>
              <w:t>182</w:t>
            </w:r>
          </w:p>
        </w:tc>
      </w:tr>
      <w:tr w:rsidR="00381848" w:rsidRPr="00B272E4" w14:paraId="4C5EB4C1" w14:textId="77777777" w:rsidTr="00381848">
        <w:tc>
          <w:tcPr>
            <w:tcW w:w="1049" w:type="dxa"/>
            <w:vMerge/>
            <w:shd w:val="clear" w:color="auto" w:fill="auto"/>
          </w:tcPr>
          <w:p w14:paraId="7F1BBB07" w14:textId="77777777" w:rsidR="00381848" w:rsidRPr="00BF7E6B" w:rsidRDefault="00381848" w:rsidP="00381848">
            <w:pPr>
              <w:pStyle w:val="20"/>
              <w:tabs>
                <w:tab w:val="left" w:pos="1560"/>
              </w:tabs>
              <w:spacing w:before="0" w:after="0" w:line="276" w:lineRule="auto"/>
              <w:jc w:val="both"/>
              <w:rPr>
                <w:b/>
                <w:bCs/>
                <w:sz w:val="24"/>
                <w:szCs w:val="24"/>
              </w:rPr>
            </w:pPr>
          </w:p>
        </w:tc>
        <w:tc>
          <w:tcPr>
            <w:tcW w:w="7746" w:type="dxa"/>
            <w:gridSpan w:val="2"/>
            <w:shd w:val="clear" w:color="auto" w:fill="auto"/>
          </w:tcPr>
          <w:p w14:paraId="65E2F48D" w14:textId="77777777" w:rsidR="00381848" w:rsidRDefault="00381848" w:rsidP="00381848">
            <w:pPr>
              <w:pStyle w:val="20"/>
              <w:tabs>
                <w:tab w:val="left" w:pos="1782"/>
              </w:tabs>
              <w:spacing w:before="0" w:after="0" w:line="240" w:lineRule="auto"/>
              <w:jc w:val="both"/>
              <w:rPr>
                <w:rStyle w:val="12"/>
                <w:bCs/>
              </w:rPr>
            </w:pPr>
            <w:r w:rsidRPr="008F0E29">
              <w:rPr>
                <w:rStyle w:val="12"/>
                <w:bCs/>
              </w:rPr>
              <w:t>Содержательный раздел Программы воспитания.</w:t>
            </w:r>
          </w:p>
          <w:p w14:paraId="4ECCAC8C" w14:textId="77777777" w:rsidR="00381848" w:rsidRPr="00381848" w:rsidRDefault="00381848" w:rsidP="00381848">
            <w:pPr>
              <w:pStyle w:val="20"/>
              <w:shd w:val="clear" w:color="auto" w:fill="auto"/>
              <w:tabs>
                <w:tab w:val="left" w:pos="1575"/>
              </w:tabs>
              <w:spacing w:before="0" w:after="0" w:line="276" w:lineRule="auto"/>
              <w:jc w:val="both"/>
              <w:rPr>
                <w:bCs/>
                <w:iCs/>
                <w:szCs w:val="24"/>
                <w:lang w:val="ru-RU"/>
              </w:rPr>
            </w:pPr>
            <w:r w:rsidRPr="00874BDB">
              <w:rPr>
                <w:rStyle w:val="12"/>
                <w:bCs/>
                <w:iCs/>
                <w:szCs w:val="24"/>
              </w:rPr>
              <w:t>Уклад образовательной организации.</w:t>
            </w:r>
          </w:p>
        </w:tc>
        <w:tc>
          <w:tcPr>
            <w:tcW w:w="776" w:type="dxa"/>
            <w:shd w:val="clear" w:color="auto" w:fill="auto"/>
          </w:tcPr>
          <w:p w14:paraId="1D046335" w14:textId="77777777" w:rsidR="00381848" w:rsidRPr="005B79D9" w:rsidRDefault="00381848" w:rsidP="00381848">
            <w:pPr>
              <w:pStyle w:val="21"/>
              <w:ind w:left="0" w:firstLine="0"/>
              <w:jc w:val="center"/>
              <w:outlineLvl w:val="0"/>
            </w:pPr>
            <w:r>
              <w:t>189</w:t>
            </w:r>
          </w:p>
        </w:tc>
      </w:tr>
      <w:tr w:rsidR="00381848" w:rsidRPr="00B272E4" w14:paraId="0CF2AC9D" w14:textId="77777777" w:rsidTr="00381848">
        <w:tc>
          <w:tcPr>
            <w:tcW w:w="1049" w:type="dxa"/>
            <w:vMerge/>
            <w:shd w:val="clear" w:color="auto" w:fill="auto"/>
          </w:tcPr>
          <w:p w14:paraId="68493B69" w14:textId="77777777" w:rsidR="00381848" w:rsidRPr="00BF7E6B" w:rsidRDefault="00381848" w:rsidP="00381848">
            <w:pPr>
              <w:pStyle w:val="20"/>
              <w:tabs>
                <w:tab w:val="left" w:pos="1560"/>
              </w:tabs>
              <w:spacing w:before="0" w:after="0" w:line="276" w:lineRule="auto"/>
              <w:jc w:val="both"/>
              <w:rPr>
                <w:sz w:val="24"/>
                <w:szCs w:val="24"/>
              </w:rPr>
            </w:pPr>
          </w:p>
        </w:tc>
        <w:tc>
          <w:tcPr>
            <w:tcW w:w="7746" w:type="dxa"/>
            <w:gridSpan w:val="2"/>
            <w:shd w:val="clear" w:color="auto" w:fill="auto"/>
          </w:tcPr>
          <w:p w14:paraId="5C79092E" w14:textId="77777777" w:rsidR="00381848" w:rsidRPr="008F0E29" w:rsidRDefault="00381848" w:rsidP="00381848">
            <w:pPr>
              <w:rPr>
                <w:sz w:val="28"/>
                <w:szCs w:val="28"/>
              </w:rPr>
            </w:pPr>
            <w:r w:rsidRPr="008F0E29">
              <w:rPr>
                <w:rStyle w:val="12"/>
                <w:rFonts w:eastAsiaTheme="minorEastAsia"/>
                <w:bCs/>
              </w:rPr>
              <w:t>Формы совместной деятельности в образовательной организации.</w:t>
            </w:r>
          </w:p>
        </w:tc>
        <w:tc>
          <w:tcPr>
            <w:tcW w:w="776" w:type="dxa"/>
            <w:shd w:val="clear" w:color="auto" w:fill="auto"/>
          </w:tcPr>
          <w:p w14:paraId="2A6201FA" w14:textId="77777777" w:rsidR="00381848" w:rsidRPr="005B79D9" w:rsidRDefault="00381848" w:rsidP="00381848">
            <w:pPr>
              <w:pStyle w:val="21"/>
              <w:ind w:left="0" w:firstLine="0"/>
              <w:jc w:val="center"/>
              <w:outlineLvl w:val="0"/>
            </w:pPr>
            <w:r>
              <w:t>193</w:t>
            </w:r>
          </w:p>
        </w:tc>
      </w:tr>
      <w:tr w:rsidR="00381848" w:rsidRPr="00B272E4" w14:paraId="5B274D81" w14:textId="77777777" w:rsidTr="00381848">
        <w:tc>
          <w:tcPr>
            <w:tcW w:w="1049" w:type="dxa"/>
            <w:vMerge/>
            <w:shd w:val="clear" w:color="auto" w:fill="auto"/>
          </w:tcPr>
          <w:p w14:paraId="54D4BFE0" w14:textId="77777777" w:rsidR="00381848" w:rsidRPr="00511BC7" w:rsidRDefault="00381848" w:rsidP="00381848">
            <w:pPr>
              <w:pStyle w:val="20"/>
              <w:tabs>
                <w:tab w:val="left" w:pos="1560"/>
              </w:tabs>
              <w:spacing w:before="0" w:after="0" w:line="276" w:lineRule="auto"/>
              <w:jc w:val="both"/>
              <w:rPr>
                <w:b/>
                <w:bCs/>
                <w:sz w:val="24"/>
                <w:szCs w:val="24"/>
              </w:rPr>
            </w:pPr>
          </w:p>
        </w:tc>
        <w:tc>
          <w:tcPr>
            <w:tcW w:w="7746" w:type="dxa"/>
            <w:gridSpan w:val="2"/>
            <w:shd w:val="clear" w:color="auto" w:fill="auto"/>
          </w:tcPr>
          <w:p w14:paraId="00D1E11A" w14:textId="77777777" w:rsidR="00381848" w:rsidRPr="008F0E29" w:rsidRDefault="00381848" w:rsidP="00381848">
            <w:pPr>
              <w:pStyle w:val="20"/>
              <w:shd w:val="clear" w:color="auto" w:fill="auto"/>
              <w:tabs>
                <w:tab w:val="left" w:pos="1575"/>
              </w:tabs>
              <w:spacing w:before="0" w:after="0" w:line="240" w:lineRule="auto"/>
              <w:jc w:val="both"/>
              <w:rPr>
                <w:bCs/>
              </w:rPr>
            </w:pPr>
            <w:r w:rsidRPr="008F0E29">
              <w:rPr>
                <w:rStyle w:val="12"/>
                <w:bCs/>
              </w:rPr>
              <w:t>Организация предметно-пространственной среды.</w:t>
            </w:r>
          </w:p>
        </w:tc>
        <w:tc>
          <w:tcPr>
            <w:tcW w:w="776" w:type="dxa"/>
            <w:shd w:val="clear" w:color="auto" w:fill="auto"/>
          </w:tcPr>
          <w:p w14:paraId="0EB54511" w14:textId="77777777" w:rsidR="00381848" w:rsidRDefault="00381848" w:rsidP="00381848">
            <w:pPr>
              <w:pStyle w:val="21"/>
              <w:ind w:left="0" w:firstLine="0"/>
              <w:jc w:val="center"/>
              <w:outlineLvl w:val="0"/>
            </w:pPr>
            <w:r>
              <w:t>194</w:t>
            </w:r>
          </w:p>
        </w:tc>
      </w:tr>
      <w:tr w:rsidR="00381848" w:rsidRPr="00B272E4" w14:paraId="59FBE4B8" w14:textId="77777777" w:rsidTr="00381848">
        <w:tc>
          <w:tcPr>
            <w:tcW w:w="1049" w:type="dxa"/>
            <w:vMerge/>
            <w:shd w:val="clear" w:color="auto" w:fill="auto"/>
          </w:tcPr>
          <w:p w14:paraId="0DD53947" w14:textId="77777777" w:rsidR="00381848" w:rsidRPr="004903C6" w:rsidRDefault="00381848" w:rsidP="00381848">
            <w:pPr>
              <w:pStyle w:val="20"/>
              <w:shd w:val="clear" w:color="auto" w:fill="auto"/>
              <w:tabs>
                <w:tab w:val="left" w:pos="1560"/>
              </w:tabs>
              <w:spacing w:before="0" w:after="0" w:line="276" w:lineRule="auto"/>
              <w:jc w:val="both"/>
              <w:rPr>
                <w:rStyle w:val="12"/>
                <w:b/>
                <w:bCs/>
                <w:sz w:val="24"/>
                <w:szCs w:val="24"/>
              </w:rPr>
            </w:pPr>
          </w:p>
        </w:tc>
        <w:tc>
          <w:tcPr>
            <w:tcW w:w="7746" w:type="dxa"/>
            <w:gridSpan w:val="2"/>
            <w:shd w:val="clear" w:color="auto" w:fill="auto"/>
          </w:tcPr>
          <w:p w14:paraId="480307B3" w14:textId="77777777" w:rsidR="00381848" w:rsidRPr="008F0E29" w:rsidRDefault="00381848" w:rsidP="00381848">
            <w:pPr>
              <w:pStyle w:val="20"/>
              <w:shd w:val="clear" w:color="auto" w:fill="auto"/>
              <w:tabs>
                <w:tab w:val="left" w:pos="1344"/>
              </w:tabs>
              <w:spacing w:before="0" w:after="0" w:line="240" w:lineRule="auto"/>
              <w:jc w:val="both"/>
              <w:rPr>
                <w:rStyle w:val="12"/>
                <w:bCs/>
              </w:rPr>
            </w:pPr>
            <w:r w:rsidRPr="008F0E29">
              <w:rPr>
                <w:rStyle w:val="12"/>
                <w:bCs/>
              </w:rPr>
              <w:t>Организационный раздел Программы воспитания.</w:t>
            </w:r>
          </w:p>
        </w:tc>
        <w:tc>
          <w:tcPr>
            <w:tcW w:w="776" w:type="dxa"/>
            <w:shd w:val="clear" w:color="auto" w:fill="auto"/>
          </w:tcPr>
          <w:p w14:paraId="374B2CA1" w14:textId="77777777" w:rsidR="00381848" w:rsidRDefault="00381848" w:rsidP="00381848">
            <w:pPr>
              <w:pStyle w:val="21"/>
              <w:ind w:left="0" w:firstLine="0"/>
              <w:jc w:val="center"/>
              <w:outlineLvl w:val="0"/>
            </w:pPr>
            <w:r>
              <w:t>194</w:t>
            </w:r>
          </w:p>
        </w:tc>
      </w:tr>
      <w:tr w:rsidR="00381848" w:rsidRPr="00B272E4" w14:paraId="60B90B97" w14:textId="77777777" w:rsidTr="00381848">
        <w:tc>
          <w:tcPr>
            <w:tcW w:w="8795" w:type="dxa"/>
            <w:gridSpan w:val="3"/>
            <w:shd w:val="clear" w:color="auto" w:fill="auto"/>
          </w:tcPr>
          <w:p w14:paraId="2F824495" w14:textId="77777777" w:rsidR="00381848" w:rsidRPr="00BD66FA" w:rsidRDefault="00381848" w:rsidP="00381848">
            <w:pPr>
              <w:pStyle w:val="1"/>
              <w:tabs>
                <w:tab w:val="left" w:pos="567"/>
                <w:tab w:val="left" w:pos="814"/>
              </w:tabs>
              <w:ind w:left="0"/>
              <w:rPr>
                <w:sz w:val="28"/>
                <w:szCs w:val="28"/>
              </w:rPr>
            </w:pPr>
            <w:r>
              <w:rPr>
                <w:b w:val="0"/>
                <w:sz w:val="28"/>
                <w:szCs w:val="28"/>
              </w:rPr>
              <w:t xml:space="preserve">  </w:t>
            </w:r>
            <w:r w:rsidRPr="00BD66FA">
              <w:rPr>
                <w:b w:val="0"/>
                <w:sz w:val="28"/>
                <w:szCs w:val="28"/>
              </w:rPr>
              <w:t xml:space="preserve"> </w:t>
            </w:r>
            <w:r w:rsidRPr="00BD66FA">
              <w:rPr>
                <w:sz w:val="28"/>
                <w:szCs w:val="28"/>
                <w:lang w:val="en-US"/>
              </w:rPr>
              <w:t>III</w:t>
            </w:r>
            <w:r w:rsidRPr="00BD66FA">
              <w:rPr>
                <w:sz w:val="28"/>
                <w:szCs w:val="28"/>
              </w:rPr>
              <w:t xml:space="preserve">. </w:t>
            </w:r>
            <w:r>
              <w:rPr>
                <w:sz w:val="28"/>
                <w:szCs w:val="28"/>
              </w:rPr>
              <w:t xml:space="preserve">      </w:t>
            </w:r>
            <w:r w:rsidRPr="00BD66FA">
              <w:rPr>
                <w:sz w:val="28"/>
                <w:szCs w:val="28"/>
              </w:rPr>
              <w:t>Организационный раздел</w:t>
            </w:r>
          </w:p>
        </w:tc>
        <w:tc>
          <w:tcPr>
            <w:tcW w:w="776" w:type="dxa"/>
            <w:shd w:val="clear" w:color="auto" w:fill="auto"/>
          </w:tcPr>
          <w:p w14:paraId="338DC486" w14:textId="77777777" w:rsidR="00381848" w:rsidRPr="005B79D9" w:rsidRDefault="00381848" w:rsidP="00381848">
            <w:pPr>
              <w:pStyle w:val="21"/>
              <w:ind w:left="0" w:firstLine="0"/>
              <w:jc w:val="center"/>
              <w:outlineLvl w:val="0"/>
            </w:pPr>
          </w:p>
        </w:tc>
      </w:tr>
      <w:tr w:rsidR="00381848" w:rsidRPr="00B272E4" w14:paraId="333B9185" w14:textId="77777777" w:rsidTr="00381848">
        <w:tc>
          <w:tcPr>
            <w:tcW w:w="1056" w:type="dxa"/>
            <w:gridSpan w:val="2"/>
            <w:shd w:val="clear" w:color="auto" w:fill="auto"/>
          </w:tcPr>
          <w:p w14:paraId="35FE8190" w14:textId="77777777" w:rsidR="00381848" w:rsidRPr="00B272E4" w:rsidRDefault="00381848" w:rsidP="00381848">
            <w:pPr>
              <w:pStyle w:val="21"/>
              <w:ind w:left="0" w:firstLine="0"/>
              <w:jc w:val="center"/>
              <w:outlineLvl w:val="0"/>
            </w:pPr>
            <w:r w:rsidRPr="00B272E4">
              <w:t>3.1</w:t>
            </w:r>
          </w:p>
        </w:tc>
        <w:tc>
          <w:tcPr>
            <w:tcW w:w="7739" w:type="dxa"/>
            <w:shd w:val="clear" w:color="auto" w:fill="auto"/>
          </w:tcPr>
          <w:p w14:paraId="7FBD45C1" w14:textId="77777777" w:rsidR="00381848" w:rsidRPr="00BD66FA" w:rsidRDefault="00381848" w:rsidP="00381848">
            <w:pPr>
              <w:pStyle w:val="a3"/>
              <w:ind w:left="0" w:firstLine="0"/>
              <w:rPr>
                <w:bCs/>
                <w:sz w:val="28"/>
                <w:szCs w:val="28"/>
              </w:rPr>
            </w:pPr>
            <w:r w:rsidRPr="00BD66FA">
              <w:rPr>
                <w:bCs/>
                <w:sz w:val="28"/>
                <w:szCs w:val="28"/>
              </w:rPr>
              <w:t xml:space="preserve"> Особенности организации развивающей предметно-пространственной среды</w:t>
            </w:r>
          </w:p>
        </w:tc>
        <w:tc>
          <w:tcPr>
            <w:tcW w:w="776" w:type="dxa"/>
            <w:shd w:val="clear" w:color="auto" w:fill="auto"/>
          </w:tcPr>
          <w:p w14:paraId="1B29F227" w14:textId="77777777" w:rsidR="00381848" w:rsidRPr="005B79D9" w:rsidRDefault="00381848" w:rsidP="00381848">
            <w:pPr>
              <w:pStyle w:val="21"/>
              <w:ind w:left="0" w:firstLine="0"/>
              <w:jc w:val="center"/>
              <w:outlineLvl w:val="0"/>
            </w:pPr>
            <w:r>
              <w:t>195</w:t>
            </w:r>
          </w:p>
        </w:tc>
      </w:tr>
      <w:tr w:rsidR="00381848" w:rsidRPr="00B272E4" w14:paraId="010DB2AD" w14:textId="77777777" w:rsidTr="00381848">
        <w:tc>
          <w:tcPr>
            <w:tcW w:w="1056" w:type="dxa"/>
            <w:gridSpan w:val="2"/>
            <w:shd w:val="clear" w:color="auto" w:fill="auto"/>
          </w:tcPr>
          <w:p w14:paraId="0F4A5C82" w14:textId="77777777" w:rsidR="00381848" w:rsidRPr="00B272E4" w:rsidRDefault="00381848" w:rsidP="00381848">
            <w:pPr>
              <w:pStyle w:val="21"/>
              <w:ind w:left="0" w:firstLine="0"/>
              <w:jc w:val="center"/>
              <w:outlineLvl w:val="0"/>
            </w:pPr>
            <w:r w:rsidRPr="00B272E4">
              <w:t>3.2</w:t>
            </w:r>
          </w:p>
        </w:tc>
        <w:tc>
          <w:tcPr>
            <w:tcW w:w="7739" w:type="dxa"/>
            <w:shd w:val="clear" w:color="auto" w:fill="auto"/>
          </w:tcPr>
          <w:p w14:paraId="32CB9BC1" w14:textId="77777777" w:rsidR="00381848" w:rsidRPr="00BD66FA" w:rsidRDefault="00381848" w:rsidP="00381848">
            <w:pPr>
              <w:pStyle w:val="1"/>
              <w:tabs>
                <w:tab w:val="left" w:pos="1134"/>
              </w:tabs>
              <w:ind w:left="0"/>
              <w:jc w:val="both"/>
              <w:rPr>
                <w:b w:val="0"/>
                <w:sz w:val="28"/>
                <w:szCs w:val="28"/>
              </w:rPr>
            </w:pPr>
            <w:r w:rsidRPr="00BD66FA">
              <w:rPr>
                <w:b w:val="0"/>
                <w:sz w:val="28"/>
                <w:szCs w:val="28"/>
              </w:rPr>
              <w:t>Материально</w:t>
            </w:r>
            <w:r w:rsidRPr="00BD66FA">
              <w:rPr>
                <w:b w:val="0"/>
                <w:spacing w:val="1"/>
                <w:sz w:val="28"/>
                <w:szCs w:val="28"/>
              </w:rPr>
              <w:t xml:space="preserve"> </w:t>
            </w:r>
            <w:r w:rsidRPr="00BD66FA">
              <w:rPr>
                <w:b w:val="0"/>
                <w:sz w:val="28"/>
                <w:szCs w:val="28"/>
              </w:rPr>
              <w:t>-</w:t>
            </w:r>
            <w:r w:rsidRPr="00BD66FA">
              <w:rPr>
                <w:b w:val="0"/>
                <w:spacing w:val="1"/>
                <w:sz w:val="28"/>
                <w:szCs w:val="28"/>
              </w:rPr>
              <w:t xml:space="preserve"> </w:t>
            </w:r>
            <w:r w:rsidRPr="00BD66FA">
              <w:rPr>
                <w:b w:val="0"/>
                <w:sz w:val="28"/>
                <w:szCs w:val="28"/>
              </w:rPr>
              <w:t>техническое</w:t>
            </w:r>
            <w:r w:rsidRPr="00BD66FA">
              <w:rPr>
                <w:b w:val="0"/>
                <w:spacing w:val="1"/>
                <w:sz w:val="28"/>
                <w:szCs w:val="28"/>
              </w:rPr>
              <w:t xml:space="preserve"> </w:t>
            </w:r>
            <w:r w:rsidRPr="00BD66FA">
              <w:rPr>
                <w:b w:val="0"/>
                <w:sz w:val="28"/>
                <w:szCs w:val="28"/>
              </w:rPr>
              <w:t>обеспечение</w:t>
            </w:r>
            <w:r w:rsidRPr="00BD66FA">
              <w:rPr>
                <w:b w:val="0"/>
                <w:spacing w:val="1"/>
                <w:sz w:val="28"/>
                <w:szCs w:val="28"/>
              </w:rPr>
              <w:t xml:space="preserve"> </w:t>
            </w:r>
            <w:r w:rsidRPr="00BD66FA">
              <w:rPr>
                <w:b w:val="0"/>
                <w:sz w:val="28"/>
                <w:szCs w:val="28"/>
              </w:rPr>
              <w:t>Программы,</w:t>
            </w:r>
            <w:r w:rsidRPr="00BD66FA">
              <w:rPr>
                <w:b w:val="0"/>
                <w:spacing w:val="1"/>
                <w:sz w:val="28"/>
                <w:szCs w:val="28"/>
              </w:rPr>
              <w:t xml:space="preserve"> </w:t>
            </w:r>
            <w:r w:rsidRPr="00BD66FA">
              <w:rPr>
                <w:b w:val="0"/>
                <w:sz w:val="28"/>
                <w:szCs w:val="28"/>
              </w:rPr>
              <w:t>обеспеченность</w:t>
            </w:r>
            <w:r w:rsidRPr="00BD66FA">
              <w:rPr>
                <w:b w:val="0"/>
                <w:spacing w:val="-57"/>
                <w:sz w:val="28"/>
                <w:szCs w:val="28"/>
              </w:rPr>
              <w:t xml:space="preserve"> </w:t>
            </w:r>
            <w:r w:rsidRPr="00BD66FA">
              <w:rPr>
                <w:b w:val="0"/>
                <w:sz w:val="28"/>
                <w:szCs w:val="28"/>
              </w:rPr>
              <w:t>методическими</w:t>
            </w:r>
            <w:r w:rsidRPr="00BD66FA">
              <w:rPr>
                <w:b w:val="0"/>
                <w:spacing w:val="-1"/>
                <w:sz w:val="28"/>
                <w:szCs w:val="28"/>
              </w:rPr>
              <w:t xml:space="preserve"> </w:t>
            </w:r>
            <w:r w:rsidRPr="00BD66FA">
              <w:rPr>
                <w:b w:val="0"/>
                <w:sz w:val="28"/>
                <w:szCs w:val="28"/>
              </w:rPr>
              <w:t>материалами и средствами</w:t>
            </w:r>
            <w:r w:rsidRPr="00BD66FA">
              <w:rPr>
                <w:b w:val="0"/>
                <w:spacing w:val="-2"/>
                <w:sz w:val="28"/>
                <w:szCs w:val="28"/>
              </w:rPr>
              <w:t xml:space="preserve"> </w:t>
            </w:r>
            <w:r w:rsidRPr="00BD66FA">
              <w:rPr>
                <w:b w:val="0"/>
                <w:sz w:val="28"/>
                <w:szCs w:val="28"/>
              </w:rPr>
              <w:t>обучения</w:t>
            </w:r>
            <w:r w:rsidRPr="00BD66FA">
              <w:rPr>
                <w:b w:val="0"/>
                <w:spacing w:val="-1"/>
                <w:sz w:val="28"/>
                <w:szCs w:val="28"/>
              </w:rPr>
              <w:t xml:space="preserve"> </w:t>
            </w:r>
            <w:r w:rsidRPr="00BD66FA">
              <w:rPr>
                <w:b w:val="0"/>
                <w:sz w:val="28"/>
                <w:szCs w:val="28"/>
              </w:rPr>
              <w:t>и воспитания</w:t>
            </w:r>
          </w:p>
        </w:tc>
        <w:tc>
          <w:tcPr>
            <w:tcW w:w="776" w:type="dxa"/>
            <w:shd w:val="clear" w:color="auto" w:fill="auto"/>
          </w:tcPr>
          <w:p w14:paraId="4822FB40" w14:textId="77777777" w:rsidR="00381848" w:rsidRPr="005B79D9" w:rsidRDefault="00381848" w:rsidP="00381848">
            <w:pPr>
              <w:pStyle w:val="21"/>
              <w:ind w:left="0" w:firstLine="0"/>
              <w:jc w:val="center"/>
              <w:outlineLvl w:val="0"/>
            </w:pPr>
            <w:r>
              <w:t>198</w:t>
            </w:r>
          </w:p>
        </w:tc>
      </w:tr>
      <w:tr w:rsidR="00381848" w:rsidRPr="00B272E4" w14:paraId="1BC6F42B" w14:textId="77777777" w:rsidTr="00381848">
        <w:tc>
          <w:tcPr>
            <w:tcW w:w="1056" w:type="dxa"/>
            <w:gridSpan w:val="2"/>
            <w:shd w:val="clear" w:color="auto" w:fill="auto"/>
          </w:tcPr>
          <w:p w14:paraId="058C43F5" w14:textId="77777777" w:rsidR="00381848" w:rsidRPr="00B272E4" w:rsidRDefault="00381848" w:rsidP="00381848">
            <w:pPr>
              <w:pStyle w:val="21"/>
              <w:ind w:left="0" w:firstLine="0"/>
              <w:jc w:val="center"/>
              <w:outlineLvl w:val="0"/>
            </w:pPr>
            <w:r w:rsidRPr="00B272E4">
              <w:t>3.3</w:t>
            </w:r>
          </w:p>
        </w:tc>
        <w:tc>
          <w:tcPr>
            <w:tcW w:w="7739" w:type="dxa"/>
            <w:shd w:val="clear" w:color="auto" w:fill="auto"/>
          </w:tcPr>
          <w:p w14:paraId="7117CED1" w14:textId="77777777" w:rsidR="00381848" w:rsidRPr="00BD66FA" w:rsidRDefault="00381848" w:rsidP="00381848">
            <w:pPr>
              <w:pStyle w:val="1"/>
              <w:tabs>
                <w:tab w:val="left" w:pos="634"/>
              </w:tabs>
              <w:ind w:left="0"/>
              <w:rPr>
                <w:b w:val="0"/>
                <w:sz w:val="28"/>
                <w:szCs w:val="28"/>
              </w:rPr>
            </w:pPr>
            <w:r w:rsidRPr="00BD66FA">
              <w:rPr>
                <w:b w:val="0"/>
                <w:sz w:val="28"/>
                <w:szCs w:val="28"/>
              </w:rPr>
              <w:t>Кадровые</w:t>
            </w:r>
            <w:r w:rsidRPr="00BD66FA">
              <w:rPr>
                <w:b w:val="0"/>
                <w:spacing w:val="-4"/>
                <w:sz w:val="28"/>
                <w:szCs w:val="28"/>
              </w:rPr>
              <w:t xml:space="preserve"> </w:t>
            </w:r>
            <w:r w:rsidRPr="00BD66FA">
              <w:rPr>
                <w:b w:val="0"/>
                <w:sz w:val="28"/>
                <w:szCs w:val="28"/>
              </w:rPr>
              <w:t>условия</w:t>
            </w:r>
            <w:r w:rsidRPr="00BD66FA">
              <w:rPr>
                <w:b w:val="0"/>
                <w:spacing w:val="-4"/>
                <w:sz w:val="28"/>
                <w:szCs w:val="28"/>
              </w:rPr>
              <w:t xml:space="preserve"> </w:t>
            </w:r>
            <w:r w:rsidRPr="00BD66FA">
              <w:rPr>
                <w:b w:val="0"/>
                <w:sz w:val="28"/>
                <w:szCs w:val="28"/>
              </w:rPr>
              <w:t>реализации Программы</w:t>
            </w:r>
          </w:p>
        </w:tc>
        <w:tc>
          <w:tcPr>
            <w:tcW w:w="776" w:type="dxa"/>
            <w:shd w:val="clear" w:color="auto" w:fill="auto"/>
          </w:tcPr>
          <w:p w14:paraId="396611D5" w14:textId="77777777" w:rsidR="00381848" w:rsidRPr="005B79D9" w:rsidRDefault="00381848" w:rsidP="00381848">
            <w:pPr>
              <w:pStyle w:val="21"/>
              <w:ind w:left="0" w:firstLine="0"/>
              <w:jc w:val="center"/>
              <w:outlineLvl w:val="0"/>
            </w:pPr>
            <w:r>
              <w:t>199</w:t>
            </w:r>
          </w:p>
        </w:tc>
      </w:tr>
      <w:tr w:rsidR="00381848" w:rsidRPr="00B272E4" w14:paraId="288A7603" w14:textId="77777777" w:rsidTr="00381848">
        <w:tc>
          <w:tcPr>
            <w:tcW w:w="1056" w:type="dxa"/>
            <w:gridSpan w:val="2"/>
            <w:shd w:val="clear" w:color="auto" w:fill="auto"/>
          </w:tcPr>
          <w:p w14:paraId="3A91DCA7" w14:textId="77777777" w:rsidR="00381848" w:rsidRPr="00B272E4" w:rsidRDefault="00381848" w:rsidP="00381848">
            <w:pPr>
              <w:pStyle w:val="21"/>
              <w:ind w:left="0" w:firstLine="0"/>
              <w:jc w:val="center"/>
              <w:outlineLvl w:val="0"/>
            </w:pPr>
            <w:r w:rsidRPr="00B272E4">
              <w:t>3.4</w:t>
            </w:r>
          </w:p>
        </w:tc>
        <w:tc>
          <w:tcPr>
            <w:tcW w:w="7739" w:type="dxa"/>
            <w:shd w:val="clear" w:color="auto" w:fill="auto"/>
          </w:tcPr>
          <w:p w14:paraId="08CAD401" w14:textId="77777777" w:rsidR="00381848" w:rsidRPr="00BD66FA" w:rsidRDefault="00381848" w:rsidP="00381848">
            <w:pPr>
              <w:pStyle w:val="1"/>
              <w:tabs>
                <w:tab w:val="left" w:pos="634"/>
              </w:tabs>
              <w:ind w:left="0"/>
              <w:rPr>
                <w:b w:val="0"/>
                <w:sz w:val="28"/>
                <w:szCs w:val="28"/>
              </w:rPr>
            </w:pPr>
            <w:r w:rsidRPr="00BD66FA">
              <w:rPr>
                <w:b w:val="0"/>
                <w:sz w:val="28"/>
                <w:szCs w:val="28"/>
              </w:rPr>
              <w:t>Режим</w:t>
            </w:r>
            <w:r w:rsidRPr="00BD66FA">
              <w:rPr>
                <w:b w:val="0"/>
                <w:spacing w:val="-3"/>
                <w:sz w:val="28"/>
                <w:szCs w:val="28"/>
              </w:rPr>
              <w:t xml:space="preserve"> </w:t>
            </w:r>
            <w:r w:rsidRPr="00BD66FA">
              <w:rPr>
                <w:b w:val="0"/>
                <w:sz w:val="28"/>
                <w:szCs w:val="28"/>
              </w:rPr>
              <w:t>и</w:t>
            </w:r>
            <w:r w:rsidRPr="00BD66FA">
              <w:rPr>
                <w:b w:val="0"/>
                <w:spacing w:val="-2"/>
                <w:sz w:val="28"/>
                <w:szCs w:val="28"/>
              </w:rPr>
              <w:t xml:space="preserve"> </w:t>
            </w:r>
            <w:r w:rsidRPr="00BD66FA">
              <w:rPr>
                <w:b w:val="0"/>
                <w:sz w:val="28"/>
                <w:szCs w:val="28"/>
              </w:rPr>
              <w:t>распорядок</w:t>
            </w:r>
            <w:r w:rsidRPr="00BD66FA">
              <w:rPr>
                <w:b w:val="0"/>
                <w:spacing w:val="-2"/>
                <w:sz w:val="28"/>
                <w:szCs w:val="28"/>
              </w:rPr>
              <w:t xml:space="preserve"> </w:t>
            </w:r>
            <w:r w:rsidRPr="00BD66FA">
              <w:rPr>
                <w:b w:val="0"/>
                <w:sz w:val="28"/>
                <w:szCs w:val="28"/>
              </w:rPr>
              <w:t>дня</w:t>
            </w:r>
            <w:r w:rsidRPr="00BD66FA">
              <w:rPr>
                <w:b w:val="0"/>
                <w:spacing w:val="-2"/>
                <w:sz w:val="28"/>
                <w:szCs w:val="28"/>
              </w:rPr>
              <w:t xml:space="preserve"> </w:t>
            </w:r>
            <w:r w:rsidRPr="00BD66FA">
              <w:rPr>
                <w:b w:val="0"/>
                <w:sz w:val="28"/>
                <w:szCs w:val="28"/>
              </w:rPr>
              <w:t>в</w:t>
            </w:r>
            <w:r w:rsidRPr="00BD66FA">
              <w:rPr>
                <w:b w:val="0"/>
                <w:spacing w:val="-5"/>
                <w:sz w:val="28"/>
                <w:szCs w:val="28"/>
              </w:rPr>
              <w:t xml:space="preserve"> </w:t>
            </w:r>
            <w:r w:rsidRPr="00BD66FA">
              <w:rPr>
                <w:b w:val="0"/>
                <w:sz w:val="28"/>
                <w:szCs w:val="28"/>
              </w:rPr>
              <w:t>дошкольных</w:t>
            </w:r>
            <w:r w:rsidRPr="00BD66FA">
              <w:rPr>
                <w:b w:val="0"/>
                <w:spacing w:val="-2"/>
                <w:sz w:val="28"/>
                <w:szCs w:val="28"/>
              </w:rPr>
              <w:t xml:space="preserve"> </w:t>
            </w:r>
            <w:r w:rsidRPr="00BD66FA">
              <w:rPr>
                <w:b w:val="0"/>
                <w:sz w:val="28"/>
                <w:szCs w:val="28"/>
              </w:rPr>
              <w:t>группах</w:t>
            </w:r>
          </w:p>
        </w:tc>
        <w:tc>
          <w:tcPr>
            <w:tcW w:w="776" w:type="dxa"/>
            <w:shd w:val="clear" w:color="auto" w:fill="auto"/>
          </w:tcPr>
          <w:p w14:paraId="6833DBF7" w14:textId="77777777" w:rsidR="00381848" w:rsidRPr="005B79D9" w:rsidRDefault="00381848" w:rsidP="00381848">
            <w:pPr>
              <w:pStyle w:val="21"/>
              <w:ind w:left="0" w:firstLine="0"/>
              <w:jc w:val="center"/>
              <w:outlineLvl w:val="0"/>
            </w:pPr>
            <w:r>
              <w:t>199</w:t>
            </w:r>
          </w:p>
        </w:tc>
      </w:tr>
      <w:tr w:rsidR="00381848" w:rsidRPr="00B272E4" w14:paraId="396FB08A" w14:textId="77777777" w:rsidTr="00381848">
        <w:tc>
          <w:tcPr>
            <w:tcW w:w="1056" w:type="dxa"/>
            <w:gridSpan w:val="2"/>
            <w:shd w:val="clear" w:color="auto" w:fill="auto"/>
          </w:tcPr>
          <w:p w14:paraId="62DE1E6A" w14:textId="77777777" w:rsidR="00381848" w:rsidRPr="00B272E4" w:rsidRDefault="00381848" w:rsidP="00381848">
            <w:pPr>
              <w:pStyle w:val="21"/>
              <w:ind w:left="0" w:firstLine="0"/>
              <w:jc w:val="center"/>
              <w:outlineLvl w:val="0"/>
            </w:pPr>
            <w:r w:rsidRPr="00B272E4">
              <w:t>3.5</w:t>
            </w:r>
          </w:p>
        </w:tc>
        <w:tc>
          <w:tcPr>
            <w:tcW w:w="7739" w:type="dxa"/>
            <w:shd w:val="clear" w:color="auto" w:fill="auto"/>
          </w:tcPr>
          <w:p w14:paraId="7E41B3BA" w14:textId="77777777" w:rsidR="00381848" w:rsidRPr="00BD66FA" w:rsidRDefault="00381848" w:rsidP="00381848">
            <w:pPr>
              <w:pStyle w:val="1"/>
              <w:tabs>
                <w:tab w:val="left" w:pos="634"/>
              </w:tabs>
              <w:ind w:left="0"/>
              <w:rPr>
                <w:b w:val="0"/>
                <w:sz w:val="28"/>
                <w:szCs w:val="28"/>
              </w:rPr>
            </w:pPr>
            <w:r w:rsidRPr="00BD66FA">
              <w:rPr>
                <w:b w:val="0"/>
                <w:sz w:val="28"/>
                <w:szCs w:val="28"/>
              </w:rPr>
              <w:t>Календарный</w:t>
            </w:r>
            <w:r w:rsidRPr="00BD66FA">
              <w:rPr>
                <w:b w:val="0"/>
                <w:spacing w:val="-7"/>
                <w:sz w:val="28"/>
                <w:szCs w:val="28"/>
              </w:rPr>
              <w:t xml:space="preserve"> </w:t>
            </w:r>
            <w:r w:rsidRPr="00BD66FA">
              <w:rPr>
                <w:b w:val="0"/>
                <w:sz w:val="28"/>
                <w:szCs w:val="28"/>
              </w:rPr>
              <w:t>план</w:t>
            </w:r>
            <w:r w:rsidRPr="00BD66FA">
              <w:rPr>
                <w:b w:val="0"/>
                <w:spacing w:val="-6"/>
                <w:sz w:val="28"/>
                <w:szCs w:val="28"/>
              </w:rPr>
              <w:t xml:space="preserve"> </w:t>
            </w:r>
            <w:r w:rsidRPr="00BD66FA">
              <w:rPr>
                <w:b w:val="0"/>
                <w:sz w:val="28"/>
                <w:szCs w:val="28"/>
              </w:rPr>
              <w:t>воспитательной</w:t>
            </w:r>
            <w:r w:rsidRPr="00BD66FA">
              <w:rPr>
                <w:b w:val="0"/>
                <w:spacing w:val="-7"/>
                <w:sz w:val="28"/>
                <w:szCs w:val="28"/>
              </w:rPr>
              <w:t xml:space="preserve"> </w:t>
            </w:r>
            <w:r w:rsidRPr="00BD66FA">
              <w:rPr>
                <w:b w:val="0"/>
                <w:sz w:val="28"/>
                <w:szCs w:val="28"/>
              </w:rPr>
              <w:t>работы</w:t>
            </w:r>
          </w:p>
        </w:tc>
        <w:tc>
          <w:tcPr>
            <w:tcW w:w="776" w:type="dxa"/>
            <w:shd w:val="clear" w:color="auto" w:fill="auto"/>
          </w:tcPr>
          <w:p w14:paraId="3998E400" w14:textId="77777777" w:rsidR="00381848" w:rsidRPr="005B79D9" w:rsidRDefault="00381848" w:rsidP="00381848">
            <w:pPr>
              <w:pStyle w:val="21"/>
              <w:ind w:left="0" w:firstLine="0"/>
              <w:jc w:val="center"/>
              <w:outlineLvl w:val="0"/>
            </w:pPr>
            <w:r>
              <w:t>201</w:t>
            </w:r>
          </w:p>
        </w:tc>
      </w:tr>
    </w:tbl>
    <w:p w14:paraId="0CD45E20" w14:textId="77777777" w:rsidR="00381848" w:rsidRDefault="00381848" w:rsidP="00381848">
      <w:pPr>
        <w:pStyle w:val="21"/>
        <w:ind w:left="0" w:firstLine="0"/>
        <w:jc w:val="center"/>
        <w:outlineLvl w:val="0"/>
        <w:rPr>
          <w:b/>
        </w:rPr>
      </w:pPr>
    </w:p>
    <w:p w14:paraId="4A2BA9BF" w14:textId="77777777" w:rsidR="00381848" w:rsidRDefault="00381848" w:rsidP="00381848"/>
    <w:p w14:paraId="67FB6F6D" w14:textId="06288DFC" w:rsidR="00381848" w:rsidRPr="00570B34" w:rsidRDefault="00381848">
      <w:pPr>
        <w:spacing w:line="276" w:lineRule="auto"/>
        <w:sectPr w:rsidR="00381848" w:rsidRPr="00570B34" w:rsidSect="00B11B56">
          <w:footerReference w:type="default" r:id="rId9"/>
          <w:type w:val="continuous"/>
          <w:pgSz w:w="11910" w:h="16840"/>
          <w:pgMar w:top="1134" w:right="851" w:bottom="1134" w:left="1134" w:header="720" w:footer="978" w:gutter="0"/>
          <w:pgNumType w:start="1"/>
          <w:cols w:space="720"/>
        </w:sectPr>
      </w:pPr>
    </w:p>
    <w:p w14:paraId="33EE9C37" w14:textId="77777777" w:rsidR="002A29F5" w:rsidRDefault="0087388F" w:rsidP="005E5B25">
      <w:pPr>
        <w:pStyle w:val="1"/>
        <w:numPr>
          <w:ilvl w:val="0"/>
          <w:numId w:val="7"/>
        </w:numPr>
        <w:tabs>
          <w:tab w:val="left" w:pos="284"/>
        </w:tabs>
        <w:ind w:left="0" w:firstLine="0"/>
        <w:jc w:val="center"/>
        <w:rPr>
          <w:sz w:val="26"/>
          <w:szCs w:val="26"/>
        </w:rPr>
      </w:pPr>
      <w:r w:rsidRPr="00EE2B96">
        <w:rPr>
          <w:sz w:val="26"/>
          <w:szCs w:val="26"/>
        </w:rPr>
        <w:lastRenderedPageBreak/>
        <w:t>ЦЕЛЕВОЙ РАЗДЕЛ</w:t>
      </w:r>
    </w:p>
    <w:p w14:paraId="63EBA7DF" w14:textId="77777777" w:rsidR="0087388F" w:rsidRPr="00EE2B96" w:rsidRDefault="0087388F" w:rsidP="0087388F">
      <w:pPr>
        <w:pStyle w:val="1"/>
        <w:tabs>
          <w:tab w:val="left" w:pos="284"/>
        </w:tabs>
        <w:ind w:left="0"/>
        <w:rPr>
          <w:sz w:val="26"/>
          <w:szCs w:val="26"/>
        </w:rPr>
      </w:pPr>
    </w:p>
    <w:p w14:paraId="6293F133" w14:textId="77777777" w:rsidR="00BB340C" w:rsidRPr="0087388F" w:rsidRDefault="002A29F5" w:rsidP="005E5B25">
      <w:pPr>
        <w:pStyle w:val="1"/>
        <w:numPr>
          <w:ilvl w:val="1"/>
          <w:numId w:val="15"/>
        </w:numPr>
        <w:tabs>
          <w:tab w:val="left" w:pos="426"/>
        </w:tabs>
        <w:spacing w:before="8" w:line="276" w:lineRule="auto"/>
        <w:ind w:left="0" w:right="214" w:firstLine="0"/>
        <w:jc w:val="center"/>
        <w:rPr>
          <w:sz w:val="26"/>
          <w:szCs w:val="26"/>
        </w:rPr>
      </w:pPr>
      <w:r w:rsidRPr="0087388F">
        <w:rPr>
          <w:spacing w:val="-5"/>
          <w:sz w:val="26"/>
          <w:szCs w:val="26"/>
        </w:rPr>
        <w:t>Пояснительная записка</w:t>
      </w:r>
    </w:p>
    <w:p w14:paraId="60990D8A" w14:textId="77777777" w:rsidR="00653319" w:rsidRPr="0087388F" w:rsidRDefault="00653319" w:rsidP="0087388F">
      <w:pPr>
        <w:spacing w:line="276" w:lineRule="auto"/>
        <w:ind w:right="214" w:firstLine="706"/>
        <w:jc w:val="both"/>
        <w:rPr>
          <w:color w:val="000009"/>
          <w:sz w:val="24"/>
          <w:szCs w:val="24"/>
        </w:rPr>
      </w:pPr>
      <w:r w:rsidRPr="0087388F">
        <w:rPr>
          <w:color w:val="000009"/>
          <w:sz w:val="24"/>
          <w:szCs w:val="24"/>
        </w:rPr>
        <w:t>Основная</w:t>
      </w:r>
      <w:r w:rsidRPr="0087388F">
        <w:rPr>
          <w:color w:val="000009"/>
          <w:spacing w:val="1"/>
          <w:sz w:val="24"/>
          <w:szCs w:val="24"/>
        </w:rPr>
        <w:t xml:space="preserve"> общеобразовательная программа </w:t>
      </w:r>
      <w:r w:rsidR="008F4721">
        <w:rPr>
          <w:sz w:val="24"/>
          <w:szCs w:val="24"/>
        </w:rPr>
        <w:t>-</w:t>
      </w:r>
      <w:r w:rsidRPr="0087388F">
        <w:rPr>
          <w:b/>
          <w:sz w:val="24"/>
          <w:szCs w:val="24"/>
        </w:rPr>
        <w:t xml:space="preserve"> </w:t>
      </w:r>
      <w:r w:rsidRPr="0087388F">
        <w:rPr>
          <w:color w:val="000009"/>
          <w:sz w:val="24"/>
          <w:szCs w:val="24"/>
        </w:rPr>
        <w:t>образовательная</w:t>
      </w:r>
      <w:r w:rsidRPr="0087388F">
        <w:rPr>
          <w:color w:val="000009"/>
          <w:spacing w:val="1"/>
          <w:sz w:val="24"/>
          <w:szCs w:val="24"/>
        </w:rPr>
        <w:t xml:space="preserve"> </w:t>
      </w:r>
      <w:r w:rsidRPr="0087388F">
        <w:rPr>
          <w:color w:val="000009"/>
          <w:sz w:val="24"/>
          <w:szCs w:val="24"/>
        </w:rPr>
        <w:t>программа</w:t>
      </w:r>
      <w:r w:rsidRPr="0087388F">
        <w:rPr>
          <w:color w:val="000009"/>
          <w:spacing w:val="1"/>
          <w:sz w:val="24"/>
          <w:szCs w:val="24"/>
        </w:rPr>
        <w:t xml:space="preserve"> </w:t>
      </w:r>
      <w:r w:rsidRPr="0087388F">
        <w:rPr>
          <w:color w:val="000009"/>
          <w:sz w:val="24"/>
          <w:szCs w:val="24"/>
        </w:rPr>
        <w:t>дошкольного</w:t>
      </w:r>
      <w:r w:rsidRPr="0087388F">
        <w:rPr>
          <w:color w:val="000009"/>
          <w:spacing w:val="1"/>
          <w:sz w:val="24"/>
          <w:szCs w:val="24"/>
        </w:rPr>
        <w:t xml:space="preserve"> </w:t>
      </w:r>
      <w:r w:rsidRPr="0087388F">
        <w:rPr>
          <w:color w:val="000009"/>
          <w:sz w:val="24"/>
          <w:szCs w:val="24"/>
        </w:rPr>
        <w:t>образования</w:t>
      </w:r>
      <w:r w:rsidRPr="0087388F">
        <w:rPr>
          <w:color w:val="000009"/>
          <w:spacing w:val="-67"/>
          <w:sz w:val="24"/>
          <w:szCs w:val="24"/>
        </w:rPr>
        <w:t xml:space="preserve"> </w:t>
      </w:r>
      <w:r w:rsidR="008F4721">
        <w:rPr>
          <w:color w:val="000009"/>
          <w:sz w:val="24"/>
          <w:szCs w:val="24"/>
        </w:rPr>
        <w:t>МАДОУ «Детский сад общеобразовательного вида № 58» НМР РТ</w:t>
      </w:r>
      <w:r w:rsidRPr="0087388F">
        <w:rPr>
          <w:color w:val="000009"/>
          <w:sz w:val="24"/>
          <w:szCs w:val="24"/>
        </w:rPr>
        <w:t xml:space="preserve"> (далее</w:t>
      </w:r>
      <w:r w:rsidRPr="0087388F">
        <w:rPr>
          <w:color w:val="000009"/>
          <w:spacing w:val="1"/>
          <w:sz w:val="24"/>
          <w:szCs w:val="24"/>
        </w:rPr>
        <w:t xml:space="preserve"> </w:t>
      </w:r>
      <w:r w:rsidR="008F4721">
        <w:rPr>
          <w:sz w:val="24"/>
          <w:szCs w:val="24"/>
        </w:rPr>
        <w:t>-</w:t>
      </w:r>
      <w:r w:rsidR="003C0C93" w:rsidRPr="0087388F">
        <w:rPr>
          <w:sz w:val="24"/>
          <w:szCs w:val="24"/>
        </w:rPr>
        <w:t xml:space="preserve"> </w:t>
      </w:r>
      <w:r w:rsidRPr="0087388F">
        <w:rPr>
          <w:color w:val="000009"/>
          <w:sz w:val="24"/>
          <w:szCs w:val="24"/>
        </w:rPr>
        <w:t>Программа)</w:t>
      </w:r>
      <w:r w:rsidRPr="0087388F">
        <w:rPr>
          <w:color w:val="000009"/>
          <w:spacing w:val="1"/>
          <w:sz w:val="24"/>
          <w:szCs w:val="24"/>
        </w:rPr>
        <w:t xml:space="preserve"> </w:t>
      </w:r>
      <w:r w:rsidRPr="0087388F">
        <w:rPr>
          <w:color w:val="000009"/>
          <w:sz w:val="24"/>
          <w:szCs w:val="24"/>
        </w:rPr>
        <w:t>разработана</w:t>
      </w:r>
      <w:r w:rsidRPr="0087388F">
        <w:rPr>
          <w:color w:val="000009"/>
          <w:spacing w:val="1"/>
          <w:sz w:val="24"/>
          <w:szCs w:val="24"/>
        </w:rPr>
        <w:t xml:space="preserve"> </w:t>
      </w:r>
      <w:r w:rsidRPr="0087388F">
        <w:rPr>
          <w:color w:val="000009"/>
          <w:sz w:val="24"/>
          <w:szCs w:val="24"/>
        </w:rPr>
        <w:t>в</w:t>
      </w:r>
      <w:r w:rsidRPr="0087388F">
        <w:rPr>
          <w:color w:val="000009"/>
          <w:spacing w:val="1"/>
          <w:sz w:val="24"/>
          <w:szCs w:val="24"/>
        </w:rPr>
        <w:t xml:space="preserve"> </w:t>
      </w:r>
      <w:r w:rsidRPr="0087388F">
        <w:rPr>
          <w:color w:val="000009"/>
          <w:sz w:val="24"/>
          <w:szCs w:val="24"/>
        </w:rPr>
        <w:t>соответствии</w:t>
      </w:r>
      <w:r w:rsidRPr="0087388F">
        <w:rPr>
          <w:color w:val="000009"/>
          <w:spacing w:val="1"/>
          <w:sz w:val="24"/>
          <w:szCs w:val="24"/>
        </w:rPr>
        <w:t xml:space="preserve"> </w:t>
      </w:r>
      <w:r w:rsidRPr="0087388F">
        <w:rPr>
          <w:color w:val="000009"/>
          <w:sz w:val="24"/>
          <w:szCs w:val="24"/>
        </w:rPr>
        <w:t>с</w:t>
      </w:r>
      <w:r w:rsidRPr="0087388F">
        <w:rPr>
          <w:color w:val="000009"/>
          <w:spacing w:val="1"/>
          <w:sz w:val="24"/>
          <w:szCs w:val="24"/>
        </w:rPr>
        <w:t xml:space="preserve"> </w:t>
      </w:r>
      <w:r w:rsidRPr="0087388F">
        <w:rPr>
          <w:color w:val="000009"/>
          <w:sz w:val="24"/>
          <w:szCs w:val="24"/>
        </w:rPr>
        <w:t>федеральным</w:t>
      </w:r>
      <w:r w:rsidRPr="0087388F">
        <w:rPr>
          <w:color w:val="000009"/>
          <w:spacing w:val="1"/>
          <w:sz w:val="24"/>
          <w:szCs w:val="24"/>
        </w:rPr>
        <w:t xml:space="preserve"> </w:t>
      </w:r>
      <w:r w:rsidRPr="0087388F">
        <w:rPr>
          <w:color w:val="000009"/>
          <w:sz w:val="24"/>
          <w:szCs w:val="24"/>
        </w:rPr>
        <w:t>государственным</w:t>
      </w:r>
      <w:r w:rsidRPr="0087388F">
        <w:rPr>
          <w:color w:val="000009"/>
          <w:spacing w:val="1"/>
          <w:sz w:val="24"/>
          <w:szCs w:val="24"/>
        </w:rPr>
        <w:t xml:space="preserve"> </w:t>
      </w:r>
      <w:r w:rsidRPr="0087388F">
        <w:rPr>
          <w:color w:val="000009"/>
          <w:sz w:val="24"/>
          <w:szCs w:val="24"/>
        </w:rPr>
        <w:t>образовательным</w:t>
      </w:r>
      <w:r w:rsidRPr="0087388F">
        <w:rPr>
          <w:color w:val="000009"/>
          <w:spacing w:val="1"/>
          <w:sz w:val="24"/>
          <w:szCs w:val="24"/>
        </w:rPr>
        <w:t xml:space="preserve"> </w:t>
      </w:r>
      <w:r w:rsidRPr="0087388F">
        <w:rPr>
          <w:color w:val="000009"/>
          <w:sz w:val="24"/>
          <w:szCs w:val="24"/>
        </w:rPr>
        <w:t>стандартом</w:t>
      </w:r>
      <w:r w:rsidRPr="0087388F">
        <w:rPr>
          <w:color w:val="000009"/>
          <w:spacing w:val="1"/>
          <w:sz w:val="24"/>
          <w:szCs w:val="24"/>
        </w:rPr>
        <w:t xml:space="preserve"> </w:t>
      </w:r>
      <w:r w:rsidRPr="0087388F">
        <w:rPr>
          <w:color w:val="000009"/>
          <w:sz w:val="24"/>
          <w:szCs w:val="24"/>
        </w:rPr>
        <w:t>дошкольного</w:t>
      </w:r>
      <w:r w:rsidRPr="0087388F">
        <w:rPr>
          <w:color w:val="000009"/>
          <w:spacing w:val="1"/>
          <w:sz w:val="24"/>
          <w:szCs w:val="24"/>
        </w:rPr>
        <w:t xml:space="preserve"> </w:t>
      </w:r>
      <w:r w:rsidRPr="0087388F">
        <w:rPr>
          <w:color w:val="000009"/>
          <w:sz w:val="24"/>
          <w:szCs w:val="24"/>
        </w:rPr>
        <w:t>образования</w:t>
      </w:r>
      <w:r w:rsidRPr="0087388F">
        <w:rPr>
          <w:color w:val="000009"/>
          <w:spacing w:val="1"/>
          <w:sz w:val="24"/>
          <w:szCs w:val="24"/>
        </w:rPr>
        <w:t xml:space="preserve"> </w:t>
      </w:r>
      <w:r w:rsidR="003C0C93" w:rsidRPr="0087388F">
        <w:rPr>
          <w:sz w:val="24"/>
          <w:szCs w:val="24"/>
        </w:rPr>
        <w:t xml:space="preserve">(утвержден приказом Минобрнауки России от 17 октября 2013 г. № 1155, зарегистрировано в Минюсте России 14 ноября 2013 г., регистрационный № 30384; в редакции приказа </w:t>
      </w:r>
      <w:proofErr w:type="spellStart"/>
      <w:r w:rsidR="003C0C93" w:rsidRPr="0087388F">
        <w:rPr>
          <w:sz w:val="24"/>
          <w:szCs w:val="24"/>
        </w:rPr>
        <w:t>Минпросвещения</w:t>
      </w:r>
      <w:proofErr w:type="spellEnd"/>
      <w:r w:rsidR="003C0C93" w:rsidRPr="0087388F">
        <w:rPr>
          <w:sz w:val="24"/>
          <w:szCs w:val="24"/>
        </w:rPr>
        <w:t xml:space="preserve"> России от 8 ноября 2022 г. № 955, зарегистрировано в Минюсте России 6 февраля 2023 г., регистрационный № 72264)</w:t>
      </w:r>
      <w:r w:rsidRPr="0087388F">
        <w:rPr>
          <w:color w:val="000009"/>
          <w:sz w:val="24"/>
          <w:szCs w:val="24"/>
        </w:rPr>
        <w:t xml:space="preserve"> (далее </w:t>
      </w:r>
      <w:r w:rsidR="008F4721">
        <w:rPr>
          <w:color w:val="000009"/>
          <w:sz w:val="24"/>
          <w:szCs w:val="24"/>
        </w:rPr>
        <w:t>-</w:t>
      </w:r>
      <w:r w:rsidRPr="0087388F">
        <w:rPr>
          <w:color w:val="000009"/>
          <w:spacing w:val="1"/>
          <w:sz w:val="24"/>
          <w:szCs w:val="24"/>
        </w:rPr>
        <w:t xml:space="preserve"> </w:t>
      </w:r>
      <w:r w:rsidRPr="0087388F">
        <w:rPr>
          <w:color w:val="000009"/>
          <w:sz w:val="24"/>
          <w:szCs w:val="24"/>
        </w:rPr>
        <w:t>ФГОС</w:t>
      </w:r>
      <w:r w:rsidRPr="0087388F">
        <w:rPr>
          <w:color w:val="000009"/>
          <w:spacing w:val="1"/>
          <w:sz w:val="24"/>
          <w:szCs w:val="24"/>
        </w:rPr>
        <w:t xml:space="preserve"> </w:t>
      </w:r>
      <w:r w:rsidRPr="0087388F">
        <w:rPr>
          <w:color w:val="000009"/>
          <w:sz w:val="24"/>
          <w:szCs w:val="24"/>
        </w:rPr>
        <w:t>ДО)</w:t>
      </w:r>
      <w:r w:rsidRPr="0087388F">
        <w:rPr>
          <w:color w:val="000009"/>
          <w:spacing w:val="1"/>
          <w:sz w:val="24"/>
          <w:szCs w:val="24"/>
        </w:rPr>
        <w:t xml:space="preserve"> </w:t>
      </w:r>
      <w:r w:rsidRPr="0087388F">
        <w:rPr>
          <w:color w:val="000009"/>
          <w:sz w:val="24"/>
          <w:szCs w:val="24"/>
        </w:rPr>
        <w:t>и</w:t>
      </w:r>
      <w:r w:rsidRPr="0087388F">
        <w:rPr>
          <w:color w:val="000009"/>
          <w:spacing w:val="1"/>
          <w:sz w:val="24"/>
          <w:szCs w:val="24"/>
        </w:rPr>
        <w:t xml:space="preserve"> </w:t>
      </w:r>
      <w:r w:rsidRPr="0087388F">
        <w:rPr>
          <w:color w:val="000009"/>
          <w:sz w:val="24"/>
          <w:szCs w:val="24"/>
        </w:rPr>
        <w:t>федеральной образовательной программой дошкольного образования (</w:t>
      </w:r>
      <w:r w:rsidR="003C0C93" w:rsidRPr="0087388F">
        <w:rPr>
          <w:sz w:val="24"/>
          <w:szCs w:val="24"/>
        </w:rPr>
        <w:t xml:space="preserve">утверждена приказом </w:t>
      </w:r>
      <w:proofErr w:type="spellStart"/>
      <w:r w:rsidR="003C0C93" w:rsidRPr="0087388F">
        <w:rPr>
          <w:sz w:val="24"/>
          <w:szCs w:val="24"/>
        </w:rPr>
        <w:t>Минпросвещения</w:t>
      </w:r>
      <w:proofErr w:type="spellEnd"/>
      <w:r w:rsidR="003C0C93" w:rsidRPr="0087388F">
        <w:rPr>
          <w:sz w:val="24"/>
          <w:szCs w:val="24"/>
        </w:rPr>
        <w:t xml:space="preserve"> России от 25 ноября 2022 г. № 1028, зарегистрировано в Минюсте России 28 декабря 2022 г., регистрационный № 71847</w:t>
      </w:r>
      <w:r w:rsidRPr="0087388F">
        <w:rPr>
          <w:color w:val="000009"/>
          <w:sz w:val="24"/>
          <w:szCs w:val="24"/>
        </w:rPr>
        <w:t xml:space="preserve">) (далее </w:t>
      </w:r>
      <w:r w:rsidR="008F4721">
        <w:rPr>
          <w:color w:val="000009"/>
          <w:sz w:val="24"/>
          <w:szCs w:val="24"/>
        </w:rPr>
        <w:t>-</w:t>
      </w:r>
      <w:r w:rsidRPr="0087388F">
        <w:rPr>
          <w:color w:val="000009"/>
          <w:sz w:val="24"/>
          <w:szCs w:val="24"/>
        </w:rPr>
        <w:t xml:space="preserve"> ФОП ДО).</w:t>
      </w:r>
    </w:p>
    <w:p w14:paraId="6AA94311" w14:textId="77777777" w:rsidR="00653319" w:rsidRPr="0087388F" w:rsidRDefault="00653319" w:rsidP="008F4721">
      <w:pPr>
        <w:pStyle w:val="a3"/>
        <w:spacing w:line="276" w:lineRule="auto"/>
        <w:ind w:left="0" w:right="214" w:firstLine="706"/>
      </w:pPr>
      <w:r w:rsidRPr="0087388F">
        <w:rPr>
          <w:color w:val="000009"/>
        </w:rPr>
        <w:t>Нормативно-правовой</w:t>
      </w:r>
      <w:r w:rsidRPr="0087388F">
        <w:rPr>
          <w:color w:val="000009"/>
          <w:spacing w:val="1"/>
        </w:rPr>
        <w:t xml:space="preserve"> </w:t>
      </w:r>
      <w:r w:rsidRPr="0087388F">
        <w:rPr>
          <w:color w:val="000009"/>
        </w:rPr>
        <w:t>основой</w:t>
      </w:r>
      <w:r w:rsidRPr="0087388F">
        <w:rPr>
          <w:color w:val="000009"/>
          <w:spacing w:val="1"/>
        </w:rPr>
        <w:t xml:space="preserve"> </w:t>
      </w:r>
      <w:r w:rsidRPr="0087388F">
        <w:rPr>
          <w:color w:val="000009"/>
        </w:rPr>
        <w:t>для</w:t>
      </w:r>
      <w:r w:rsidRPr="0087388F">
        <w:rPr>
          <w:color w:val="000009"/>
          <w:spacing w:val="1"/>
        </w:rPr>
        <w:t xml:space="preserve"> </w:t>
      </w:r>
      <w:r w:rsidRPr="0087388F">
        <w:rPr>
          <w:color w:val="000009"/>
        </w:rPr>
        <w:t>разработки</w:t>
      </w:r>
      <w:r w:rsidRPr="0087388F">
        <w:rPr>
          <w:color w:val="000009"/>
          <w:spacing w:val="1"/>
        </w:rPr>
        <w:t xml:space="preserve"> </w:t>
      </w:r>
      <w:r w:rsidRPr="0087388F">
        <w:rPr>
          <w:color w:val="000009"/>
        </w:rPr>
        <w:t>Программы</w:t>
      </w:r>
      <w:r w:rsidRPr="0087388F">
        <w:rPr>
          <w:color w:val="000009"/>
          <w:spacing w:val="1"/>
        </w:rPr>
        <w:t xml:space="preserve"> </w:t>
      </w:r>
      <w:r w:rsidRPr="0087388F">
        <w:rPr>
          <w:color w:val="000009"/>
        </w:rPr>
        <w:t>являются</w:t>
      </w:r>
      <w:r w:rsidRPr="0087388F">
        <w:rPr>
          <w:color w:val="000009"/>
          <w:spacing w:val="1"/>
        </w:rPr>
        <w:t xml:space="preserve"> </w:t>
      </w:r>
      <w:r w:rsidRPr="0087388F">
        <w:rPr>
          <w:color w:val="000009"/>
        </w:rPr>
        <w:t>следующие</w:t>
      </w:r>
      <w:r w:rsidRPr="0087388F">
        <w:rPr>
          <w:color w:val="000009"/>
          <w:spacing w:val="1"/>
        </w:rPr>
        <w:t xml:space="preserve"> </w:t>
      </w:r>
      <w:r w:rsidRPr="0087388F">
        <w:rPr>
          <w:color w:val="000009"/>
        </w:rPr>
        <w:t>нормативно-правовые</w:t>
      </w:r>
      <w:r w:rsidRPr="0087388F">
        <w:rPr>
          <w:color w:val="000009"/>
          <w:spacing w:val="2"/>
        </w:rPr>
        <w:t xml:space="preserve"> </w:t>
      </w:r>
      <w:r w:rsidRPr="0087388F">
        <w:rPr>
          <w:color w:val="000009"/>
        </w:rPr>
        <w:t>документы:</w:t>
      </w:r>
    </w:p>
    <w:p w14:paraId="7A7EDE81" w14:textId="77777777" w:rsidR="003C0C93" w:rsidRPr="008F4721" w:rsidRDefault="008F4721" w:rsidP="008F4721">
      <w:pPr>
        <w:tabs>
          <w:tab w:val="left" w:pos="993"/>
        </w:tabs>
        <w:spacing w:line="276" w:lineRule="auto"/>
        <w:ind w:right="214"/>
        <w:jc w:val="both"/>
        <w:rPr>
          <w:color w:val="000009"/>
          <w:sz w:val="24"/>
          <w:szCs w:val="24"/>
        </w:rPr>
      </w:pPr>
      <w:r>
        <w:rPr>
          <w:color w:val="000009"/>
          <w:sz w:val="24"/>
          <w:szCs w:val="24"/>
        </w:rPr>
        <w:tab/>
        <w:t xml:space="preserve">- </w:t>
      </w:r>
      <w:r w:rsidR="003C0C93" w:rsidRPr="008F4721">
        <w:rPr>
          <w:color w:val="000009"/>
          <w:sz w:val="24"/>
          <w:szCs w:val="24"/>
        </w:rPr>
        <w:t>Указ Президента Российской Федерации от 7 мая 2018 г. № 204 «О национальных целях и стратегических задачах развития Российской Федерации на период до 2024 года»;</w:t>
      </w:r>
    </w:p>
    <w:p w14:paraId="702AFA50" w14:textId="77777777" w:rsidR="003C0C93" w:rsidRPr="0087388F" w:rsidRDefault="008F4721" w:rsidP="008F4721">
      <w:pPr>
        <w:pStyle w:val="TableParagraph"/>
        <w:tabs>
          <w:tab w:val="left" w:pos="404"/>
          <w:tab w:val="left" w:pos="993"/>
        </w:tabs>
        <w:spacing w:before="0" w:line="276" w:lineRule="auto"/>
        <w:ind w:right="214"/>
        <w:jc w:val="both"/>
        <w:rPr>
          <w:color w:val="000009"/>
          <w:sz w:val="24"/>
          <w:szCs w:val="24"/>
        </w:rPr>
      </w:pPr>
      <w:r>
        <w:rPr>
          <w:color w:val="000009"/>
          <w:sz w:val="24"/>
          <w:szCs w:val="24"/>
        </w:rPr>
        <w:tab/>
        <w:t xml:space="preserve">          - </w:t>
      </w:r>
      <w:r w:rsidR="003C0C93" w:rsidRPr="0087388F">
        <w:rPr>
          <w:color w:val="000009"/>
          <w:sz w:val="24"/>
          <w:szCs w:val="24"/>
        </w:rPr>
        <w:t>Указ Президента Российской Федерации от 21 июля 2020 г. № 474 «О национальных целях развития Российской Федерации на период до 2030 года»;</w:t>
      </w:r>
    </w:p>
    <w:p w14:paraId="3BD1CE37" w14:textId="77777777" w:rsidR="003C0C93" w:rsidRPr="008F4721" w:rsidRDefault="008F4721" w:rsidP="008F4721">
      <w:pPr>
        <w:tabs>
          <w:tab w:val="left" w:pos="993"/>
        </w:tabs>
        <w:spacing w:line="276" w:lineRule="auto"/>
        <w:ind w:right="214"/>
        <w:jc w:val="both"/>
        <w:rPr>
          <w:color w:val="000009"/>
          <w:sz w:val="24"/>
          <w:szCs w:val="24"/>
        </w:rPr>
      </w:pPr>
      <w:r>
        <w:rPr>
          <w:color w:val="000009"/>
          <w:sz w:val="24"/>
          <w:szCs w:val="24"/>
        </w:rPr>
        <w:tab/>
        <w:t xml:space="preserve">- </w:t>
      </w:r>
      <w:r w:rsidR="003C0C93" w:rsidRPr="008F4721">
        <w:rPr>
          <w:color w:val="000009"/>
          <w:sz w:val="24"/>
          <w:szCs w:val="24"/>
        </w:rPr>
        <w:t>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w:t>
      </w:r>
    </w:p>
    <w:p w14:paraId="7AE0F742" w14:textId="77777777" w:rsidR="00653319" w:rsidRPr="008F4721" w:rsidRDefault="008F4721" w:rsidP="008F4721">
      <w:pPr>
        <w:tabs>
          <w:tab w:val="left" w:pos="993"/>
        </w:tabs>
        <w:spacing w:line="276" w:lineRule="auto"/>
        <w:ind w:right="214"/>
        <w:jc w:val="both"/>
        <w:rPr>
          <w:color w:val="000009"/>
          <w:sz w:val="24"/>
          <w:szCs w:val="24"/>
        </w:rPr>
      </w:pPr>
      <w:r>
        <w:rPr>
          <w:color w:val="000009"/>
          <w:sz w:val="24"/>
          <w:szCs w:val="24"/>
        </w:rPr>
        <w:tab/>
        <w:t xml:space="preserve">- </w:t>
      </w:r>
      <w:r w:rsidR="00653319" w:rsidRPr="008F4721">
        <w:rPr>
          <w:color w:val="000009"/>
          <w:sz w:val="24"/>
          <w:szCs w:val="24"/>
        </w:rPr>
        <w:t xml:space="preserve">Федеральный закон </w:t>
      </w:r>
      <w:r w:rsidR="008D269A" w:rsidRPr="008F4721">
        <w:rPr>
          <w:color w:val="000009"/>
          <w:sz w:val="24"/>
          <w:szCs w:val="24"/>
        </w:rPr>
        <w:t>от 29</w:t>
      </w:r>
      <w:r w:rsidR="008D269A" w:rsidRPr="008F4721">
        <w:rPr>
          <w:color w:val="000009"/>
          <w:spacing w:val="1"/>
          <w:sz w:val="24"/>
          <w:szCs w:val="24"/>
        </w:rPr>
        <w:t xml:space="preserve"> </w:t>
      </w:r>
      <w:r w:rsidR="008D269A" w:rsidRPr="008F4721">
        <w:rPr>
          <w:color w:val="000009"/>
          <w:sz w:val="24"/>
          <w:szCs w:val="24"/>
        </w:rPr>
        <w:t>декабря</w:t>
      </w:r>
      <w:r w:rsidR="008D269A" w:rsidRPr="008F4721">
        <w:rPr>
          <w:color w:val="000009"/>
          <w:spacing w:val="2"/>
          <w:sz w:val="24"/>
          <w:szCs w:val="24"/>
        </w:rPr>
        <w:t xml:space="preserve"> </w:t>
      </w:r>
      <w:r w:rsidR="008D269A" w:rsidRPr="008F4721">
        <w:rPr>
          <w:color w:val="000009"/>
          <w:sz w:val="24"/>
          <w:szCs w:val="24"/>
        </w:rPr>
        <w:t>2012</w:t>
      </w:r>
      <w:r w:rsidR="008D269A" w:rsidRPr="008F4721">
        <w:rPr>
          <w:color w:val="000009"/>
          <w:spacing w:val="4"/>
          <w:sz w:val="24"/>
          <w:szCs w:val="24"/>
        </w:rPr>
        <w:t xml:space="preserve"> </w:t>
      </w:r>
      <w:r w:rsidR="008D269A" w:rsidRPr="008F4721">
        <w:rPr>
          <w:color w:val="000009"/>
          <w:sz w:val="24"/>
          <w:szCs w:val="24"/>
        </w:rPr>
        <w:t>г.</w:t>
      </w:r>
      <w:r w:rsidR="008D269A" w:rsidRPr="008F4721">
        <w:rPr>
          <w:color w:val="000009"/>
          <w:spacing w:val="-15"/>
          <w:sz w:val="24"/>
          <w:szCs w:val="24"/>
        </w:rPr>
        <w:t xml:space="preserve"> </w:t>
      </w:r>
      <w:r w:rsidR="008D269A" w:rsidRPr="008F4721">
        <w:rPr>
          <w:color w:val="000009"/>
          <w:sz w:val="24"/>
          <w:szCs w:val="24"/>
        </w:rPr>
        <w:t>№</w:t>
      </w:r>
      <w:r w:rsidR="008D269A" w:rsidRPr="008F4721">
        <w:rPr>
          <w:color w:val="000009"/>
          <w:spacing w:val="-11"/>
          <w:sz w:val="24"/>
          <w:szCs w:val="24"/>
        </w:rPr>
        <w:t xml:space="preserve"> </w:t>
      </w:r>
      <w:r w:rsidR="008D269A" w:rsidRPr="008F4721">
        <w:rPr>
          <w:color w:val="000009"/>
          <w:sz w:val="24"/>
          <w:szCs w:val="24"/>
        </w:rPr>
        <w:t xml:space="preserve">273-ФЗ </w:t>
      </w:r>
      <w:r w:rsidR="00653319" w:rsidRPr="008F4721">
        <w:rPr>
          <w:color w:val="000009"/>
          <w:sz w:val="24"/>
          <w:szCs w:val="24"/>
        </w:rPr>
        <w:t>«Об образовании в Российской Федерации»;</w:t>
      </w:r>
    </w:p>
    <w:p w14:paraId="237A92AB" w14:textId="77777777" w:rsidR="00283549" w:rsidRPr="008F4721" w:rsidRDefault="008F4721" w:rsidP="008F4721">
      <w:pPr>
        <w:tabs>
          <w:tab w:val="left" w:pos="993"/>
        </w:tabs>
        <w:spacing w:line="276" w:lineRule="auto"/>
        <w:ind w:right="214"/>
        <w:jc w:val="both"/>
        <w:rPr>
          <w:color w:val="000009"/>
          <w:sz w:val="24"/>
          <w:szCs w:val="24"/>
        </w:rPr>
      </w:pPr>
      <w:r>
        <w:rPr>
          <w:color w:val="000009"/>
          <w:sz w:val="24"/>
          <w:szCs w:val="24"/>
        </w:rPr>
        <w:tab/>
        <w:t>-</w:t>
      </w:r>
      <w:r w:rsidR="00283549" w:rsidRPr="008F4721">
        <w:rPr>
          <w:color w:val="000009"/>
          <w:sz w:val="24"/>
          <w:szCs w:val="24"/>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14:paraId="30596EFB" w14:textId="77777777" w:rsidR="003C0C93" w:rsidRPr="008F4721" w:rsidRDefault="004B2F1C" w:rsidP="004B2F1C">
      <w:pPr>
        <w:tabs>
          <w:tab w:val="left" w:pos="993"/>
        </w:tabs>
        <w:spacing w:line="276" w:lineRule="auto"/>
        <w:ind w:right="214"/>
        <w:jc w:val="both"/>
        <w:rPr>
          <w:color w:val="000009"/>
          <w:sz w:val="24"/>
          <w:szCs w:val="24"/>
        </w:rPr>
      </w:pPr>
      <w:r>
        <w:rPr>
          <w:color w:val="000009"/>
          <w:sz w:val="24"/>
          <w:szCs w:val="24"/>
        </w:rPr>
        <w:tab/>
      </w:r>
      <w:r w:rsidR="008F4721">
        <w:rPr>
          <w:color w:val="000009"/>
          <w:sz w:val="24"/>
          <w:szCs w:val="24"/>
        </w:rPr>
        <w:t xml:space="preserve">- </w:t>
      </w:r>
      <w:r w:rsidR="003C0C93" w:rsidRPr="008F4721">
        <w:rPr>
          <w:color w:val="000009"/>
          <w:sz w:val="24"/>
          <w:szCs w:val="24"/>
        </w:rPr>
        <w:t>Федеральный закон от 24 сентября 2022 г.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w:t>
      </w:r>
    </w:p>
    <w:p w14:paraId="72036A3F" w14:textId="77777777" w:rsidR="00283549" w:rsidRPr="004B2F1C" w:rsidRDefault="004B2F1C" w:rsidP="004B2F1C">
      <w:pPr>
        <w:tabs>
          <w:tab w:val="left" w:pos="993"/>
          <w:tab w:val="left" w:pos="1364"/>
        </w:tabs>
        <w:spacing w:line="276" w:lineRule="auto"/>
        <w:ind w:right="214"/>
        <w:jc w:val="both"/>
        <w:rPr>
          <w:color w:val="000009"/>
          <w:sz w:val="24"/>
          <w:szCs w:val="24"/>
        </w:rPr>
      </w:pPr>
      <w:r>
        <w:rPr>
          <w:color w:val="000009"/>
          <w:sz w:val="24"/>
          <w:szCs w:val="24"/>
        </w:rPr>
        <w:tab/>
        <w:t xml:space="preserve">- </w:t>
      </w:r>
      <w:r w:rsidR="00283549" w:rsidRPr="004B2F1C">
        <w:rPr>
          <w:color w:val="000009"/>
          <w:sz w:val="24"/>
          <w:szCs w:val="24"/>
        </w:rPr>
        <w:t>Правительства Российской Федерации от 29 мая 2015 г. №   999-р «Об утверждении Стратегии развития воспитания в Российской Федерации на период до 2025 года»;</w:t>
      </w:r>
    </w:p>
    <w:p w14:paraId="080FF5A4" w14:textId="77777777" w:rsidR="00653319" w:rsidRPr="004B2F1C" w:rsidRDefault="004B2F1C" w:rsidP="004B2F1C">
      <w:pPr>
        <w:tabs>
          <w:tab w:val="left" w:pos="993"/>
        </w:tabs>
        <w:spacing w:line="276" w:lineRule="auto"/>
        <w:ind w:right="214"/>
        <w:jc w:val="both"/>
        <w:rPr>
          <w:color w:val="000009"/>
          <w:sz w:val="24"/>
          <w:szCs w:val="24"/>
        </w:rPr>
      </w:pPr>
      <w:r>
        <w:rPr>
          <w:color w:val="000009"/>
          <w:sz w:val="24"/>
          <w:szCs w:val="24"/>
        </w:rPr>
        <w:tab/>
        <w:t xml:space="preserve">- </w:t>
      </w:r>
      <w:r w:rsidR="003C0C93" w:rsidRPr="004B2F1C">
        <w:rPr>
          <w:color w:val="000009"/>
          <w:sz w:val="24"/>
          <w:szCs w:val="24"/>
        </w:rPr>
        <w:t>ф</w:t>
      </w:r>
      <w:r w:rsidR="00653319" w:rsidRPr="004B2F1C">
        <w:rPr>
          <w:color w:val="000009"/>
          <w:sz w:val="24"/>
          <w:szCs w:val="24"/>
        </w:rPr>
        <w:t>едеральный государственный образовательный стандарт дошкольного</w:t>
      </w:r>
      <w:r w:rsidR="00653319" w:rsidRPr="004B2F1C">
        <w:rPr>
          <w:color w:val="000009"/>
          <w:spacing w:val="1"/>
          <w:sz w:val="24"/>
          <w:szCs w:val="24"/>
        </w:rPr>
        <w:t xml:space="preserve"> </w:t>
      </w:r>
      <w:r w:rsidR="00653319" w:rsidRPr="004B2F1C">
        <w:rPr>
          <w:color w:val="000009"/>
          <w:sz w:val="24"/>
          <w:szCs w:val="24"/>
        </w:rPr>
        <w:t>образования</w:t>
      </w:r>
      <w:r w:rsidR="00653319" w:rsidRPr="004B2F1C">
        <w:rPr>
          <w:color w:val="000009"/>
          <w:spacing w:val="1"/>
          <w:sz w:val="24"/>
          <w:szCs w:val="24"/>
        </w:rPr>
        <w:t xml:space="preserve"> </w:t>
      </w:r>
      <w:r w:rsidR="00653319" w:rsidRPr="004B2F1C">
        <w:rPr>
          <w:color w:val="000009"/>
          <w:sz w:val="24"/>
          <w:szCs w:val="24"/>
        </w:rPr>
        <w:t>(</w:t>
      </w:r>
      <w:r w:rsidR="003C0C93" w:rsidRPr="004B2F1C">
        <w:rPr>
          <w:sz w:val="24"/>
          <w:szCs w:val="24"/>
        </w:rPr>
        <w:t xml:space="preserve">утвержден приказом Минобрнауки России от 17 октября 2013 г. № 1155, зарегистрировано в Минюсте России 14 ноября 2013 г., регистрационный № 30384; в редакции приказа </w:t>
      </w:r>
      <w:proofErr w:type="spellStart"/>
      <w:r w:rsidR="003C0C93" w:rsidRPr="004B2F1C">
        <w:rPr>
          <w:sz w:val="24"/>
          <w:szCs w:val="24"/>
        </w:rPr>
        <w:t>Минпросвещения</w:t>
      </w:r>
      <w:proofErr w:type="spellEnd"/>
      <w:r w:rsidR="003C0C93" w:rsidRPr="004B2F1C">
        <w:rPr>
          <w:sz w:val="24"/>
          <w:szCs w:val="24"/>
        </w:rPr>
        <w:t xml:space="preserve"> России от 8 ноября 2022 г. № 955, зарегистрировано в Минюсте России 6 февраля 2023 г., регистрационный № 72264</w:t>
      </w:r>
      <w:r w:rsidR="005E793D" w:rsidRPr="004B2F1C">
        <w:rPr>
          <w:color w:val="000009"/>
          <w:w w:val="95"/>
          <w:sz w:val="24"/>
          <w:szCs w:val="24"/>
        </w:rPr>
        <w:t>);</w:t>
      </w:r>
    </w:p>
    <w:p w14:paraId="674F46B4" w14:textId="77777777" w:rsidR="005E793D" w:rsidRPr="004B2F1C" w:rsidRDefault="004B2F1C" w:rsidP="004B2F1C">
      <w:pPr>
        <w:tabs>
          <w:tab w:val="left" w:pos="993"/>
        </w:tabs>
        <w:spacing w:line="276" w:lineRule="auto"/>
        <w:ind w:right="214"/>
        <w:jc w:val="both"/>
        <w:rPr>
          <w:color w:val="000009"/>
          <w:sz w:val="24"/>
          <w:szCs w:val="24"/>
        </w:rPr>
      </w:pPr>
      <w:r>
        <w:rPr>
          <w:color w:val="000009"/>
          <w:sz w:val="24"/>
          <w:szCs w:val="24"/>
        </w:rPr>
        <w:tab/>
        <w:t xml:space="preserve">- </w:t>
      </w:r>
      <w:r w:rsidR="003C0C93" w:rsidRPr="004B2F1C">
        <w:rPr>
          <w:color w:val="000009"/>
          <w:sz w:val="24"/>
          <w:szCs w:val="24"/>
        </w:rPr>
        <w:t>ф</w:t>
      </w:r>
      <w:r w:rsidR="005E793D" w:rsidRPr="004B2F1C">
        <w:rPr>
          <w:color w:val="000009"/>
          <w:sz w:val="24"/>
          <w:szCs w:val="24"/>
        </w:rPr>
        <w:t>едеральная образовательная программа дошкольного образования (</w:t>
      </w:r>
      <w:r w:rsidR="003C0C93" w:rsidRPr="004B2F1C">
        <w:rPr>
          <w:sz w:val="24"/>
          <w:szCs w:val="24"/>
        </w:rPr>
        <w:t xml:space="preserve">утверждена приказом </w:t>
      </w:r>
      <w:proofErr w:type="spellStart"/>
      <w:r w:rsidR="003C0C93" w:rsidRPr="004B2F1C">
        <w:rPr>
          <w:sz w:val="24"/>
          <w:szCs w:val="24"/>
        </w:rPr>
        <w:t>Минпросвещения</w:t>
      </w:r>
      <w:proofErr w:type="spellEnd"/>
      <w:r w:rsidR="003C0C93" w:rsidRPr="004B2F1C">
        <w:rPr>
          <w:sz w:val="24"/>
          <w:szCs w:val="24"/>
        </w:rPr>
        <w:t xml:space="preserve"> России от 25 ноября 2022 г. № 1028, зарегистрировано в Минюсте России 28 декабря 2022 г., регистрационный № 71847</w:t>
      </w:r>
      <w:r w:rsidR="005E793D" w:rsidRPr="004B2F1C">
        <w:rPr>
          <w:color w:val="000009"/>
          <w:sz w:val="24"/>
          <w:szCs w:val="24"/>
        </w:rPr>
        <w:t>);</w:t>
      </w:r>
    </w:p>
    <w:p w14:paraId="67585515" w14:textId="77777777" w:rsidR="00653319" w:rsidRPr="004B2F1C" w:rsidRDefault="004B2F1C" w:rsidP="004B2F1C">
      <w:pPr>
        <w:tabs>
          <w:tab w:val="left" w:pos="993"/>
          <w:tab w:val="left" w:pos="1433"/>
        </w:tabs>
        <w:spacing w:line="276" w:lineRule="auto"/>
        <w:ind w:right="214"/>
        <w:jc w:val="both"/>
        <w:rPr>
          <w:color w:val="000009"/>
          <w:sz w:val="24"/>
          <w:szCs w:val="24"/>
        </w:rPr>
      </w:pPr>
      <w:r>
        <w:rPr>
          <w:color w:val="000009"/>
          <w:sz w:val="24"/>
          <w:szCs w:val="24"/>
        </w:rPr>
        <w:tab/>
        <w:t xml:space="preserve">- </w:t>
      </w:r>
      <w:r w:rsidR="00283549" w:rsidRPr="004B2F1C">
        <w:rPr>
          <w:color w:val="000009"/>
          <w:sz w:val="24"/>
          <w:szCs w:val="24"/>
        </w:rPr>
        <w:t xml:space="preserve">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(утверждена </w:t>
      </w:r>
      <w:r w:rsidR="003C0C93" w:rsidRPr="004B2F1C">
        <w:rPr>
          <w:color w:val="000009"/>
          <w:sz w:val="24"/>
          <w:szCs w:val="24"/>
        </w:rPr>
        <w:t>п</w:t>
      </w:r>
      <w:r w:rsidR="00F84B7A" w:rsidRPr="004B2F1C">
        <w:rPr>
          <w:color w:val="000009"/>
          <w:sz w:val="24"/>
          <w:szCs w:val="24"/>
        </w:rPr>
        <w:t>риказ</w:t>
      </w:r>
      <w:r w:rsidR="00283549" w:rsidRPr="004B2F1C">
        <w:rPr>
          <w:color w:val="000009"/>
          <w:sz w:val="24"/>
          <w:szCs w:val="24"/>
        </w:rPr>
        <w:t>ом</w:t>
      </w:r>
      <w:r w:rsidR="00F84B7A" w:rsidRPr="004B2F1C">
        <w:rPr>
          <w:color w:val="000009"/>
          <w:sz w:val="24"/>
          <w:szCs w:val="24"/>
        </w:rPr>
        <w:t xml:space="preserve"> </w:t>
      </w:r>
      <w:proofErr w:type="spellStart"/>
      <w:r w:rsidR="00F84B7A" w:rsidRPr="004B2F1C">
        <w:rPr>
          <w:color w:val="000009"/>
          <w:sz w:val="24"/>
          <w:szCs w:val="24"/>
        </w:rPr>
        <w:t>Минпросвещения</w:t>
      </w:r>
      <w:proofErr w:type="spellEnd"/>
      <w:r w:rsidR="00F84B7A" w:rsidRPr="004B2F1C">
        <w:rPr>
          <w:color w:val="000009"/>
          <w:sz w:val="24"/>
          <w:szCs w:val="24"/>
        </w:rPr>
        <w:t xml:space="preserve"> России от 31 июля 2020 года № 373</w:t>
      </w:r>
      <w:r w:rsidR="00283549" w:rsidRPr="004B2F1C">
        <w:rPr>
          <w:color w:val="000009"/>
          <w:sz w:val="24"/>
          <w:szCs w:val="24"/>
        </w:rPr>
        <w:t>, зарегистрировано в Минюсте России 31 августа 2020 г., регистрационный № 59599);</w:t>
      </w:r>
    </w:p>
    <w:p w14:paraId="42C503D6" w14:textId="77777777" w:rsidR="00653319" w:rsidRPr="00F40D5B" w:rsidRDefault="004B2F1C" w:rsidP="004B2F1C">
      <w:pPr>
        <w:pStyle w:val="TableParagraph"/>
        <w:tabs>
          <w:tab w:val="left" w:pos="404"/>
          <w:tab w:val="left" w:pos="993"/>
        </w:tabs>
        <w:spacing w:before="0" w:line="276" w:lineRule="auto"/>
        <w:ind w:right="214"/>
        <w:jc w:val="both"/>
        <w:rPr>
          <w:color w:val="000009"/>
          <w:sz w:val="24"/>
          <w:szCs w:val="24"/>
        </w:rPr>
      </w:pPr>
      <w:r>
        <w:rPr>
          <w:color w:val="000009"/>
          <w:sz w:val="24"/>
          <w:szCs w:val="24"/>
        </w:rPr>
        <w:tab/>
      </w:r>
      <w:r>
        <w:rPr>
          <w:color w:val="000009"/>
          <w:sz w:val="24"/>
          <w:szCs w:val="24"/>
        </w:rPr>
        <w:tab/>
        <w:t xml:space="preserve">- </w:t>
      </w:r>
      <w:r w:rsidR="00F705F6" w:rsidRPr="00F40D5B">
        <w:rPr>
          <w:color w:val="000009"/>
          <w:sz w:val="24"/>
          <w:szCs w:val="24"/>
        </w:rPr>
        <w:t xml:space="preserve">Санитарные правила СП 2.4.3648-20 «Санитарно-эпидемиологические требования к </w:t>
      </w:r>
      <w:r w:rsidR="00F705F6" w:rsidRPr="00F40D5B">
        <w:rPr>
          <w:color w:val="000009"/>
          <w:sz w:val="24"/>
          <w:szCs w:val="24"/>
        </w:rPr>
        <w:lastRenderedPageBreak/>
        <w:t>организациям воспитания и обучения, отдыха и оздоровления детей и молодёжи (</w:t>
      </w:r>
      <w:r w:rsidR="00F40D5B" w:rsidRPr="00F40D5B">
        <w:rPr>
          <w:color w:val="000009"/>
          <w:sz w:val="24"/>
          <w:szCs w:val="24"/>
        </w:rPr>
        <w:t xml:space="preserve">утверждены </w:t>
      </w:r>
      <w:r w:rsidR="003C0C93" w:rsidRPr="00F40D5B">
        <w:rPr>
          <w:color w:val="000009"/>
          <w:sz w:val="24"/>
          <w:szCs w:val="24"/>
        </w:rPr>
        <w:t>п</w:t>
      </w:r>
      <w:r w:rsidR="00653319" w:rsidRPr="00F40D5B">
        <w:rPr>
          <w:color w:val="000009"/>
          <w:sz w:val="24"/>
          <w:szCs w:val="24"/>
        </w:rPr>
        <w:t>остановление</w:t>
      </w:r>
      <w:r w:rsidR="00F40D5B" w:rsidRPr="00F40D5B">
        <w:rPr>
          <w:color w:val="000009"/>
          <w:sz w:val="24"/>
          <w:szCs w:val="24"/>
        </w:rPr>
        <w:t>м</w:t>
      </w:r>
      <w:r w:rsidR="00653319" w:rsidRPr="00F40D5B">
        <w:rPr>
          <w:color w:val="000009"/>
          <w:sz w:val="24"/>
          <w:szCs w:val="24"/>
        </w:rPr>
        <w:t xml:space="preserve"> Главного государственного санитарного врача Р</w:t>
      </w:r>
      <w:r w:rsidR="00F40D5B" w:rsidRPr="00F40D5B">
        <w:rPr>
          <w:color w:val="000009"/>
          <w:sz w:val="24"/>
          <w:szCs w:val="24"/>
        </w:rPr>
        <w:t xml:space="preserve">оссийской </w:t>
      </w:r>
      <w:r w:rsidR="00653319" w:rsidRPr="00F40D5B">
        <w:rPr>
          <w:color w:val="000009"/>
          <w:sz w:val="24"/>
          <w:szCs w:val="24"/>
        </w:rPr>
        <w:t>Ф</w:t>
      </w:r>
      <w:r w:rsidR="00F40D5B" w:rsidRPr="00F40D5B">
        <w:rPr>
          <w:color w:val="000009"/>
          <w:sz w:val="24"/>
          <w:szCs w:val="24"/>
        </w:rPr>
        <w:t>едерации</w:t>
      </w:r>
      <w:r w:rsidR="00653319" w:rsidRPr="00F40D5B">
        <w:rPr>
          <w:color w:val="000009"/>
          <w:sz w:val="24"/>
          <w:szCs w:val="24"/>
        </w:rPr>
        <w:t xml:space="preserve"> от 2</w:t>
      </w:r>
      <w:r w:rsidR="00F40D5B" w:rsidRPr="00F40D5B">
        <w:rPr>
          <w:color w:val="000009"/>
          <w:sz w:val="24"/>
          <w:szCs w:val="24"/>
        </w:rPr>
        <w:t>8</w:t>
      </w:r>
      <w:r w:rsidR="00653319" w:rsidRPr="00F40D5B">
        <w:rPr>
          <w:color w:val="000009"/>
          <w:sz w:val="24"/>
          <w:szCs w:val="24"/>
        </w:rPr>
        <w:t xml:space="preserve"> </w:t>
      </w:r>
      <w:r w:rsidR="00F40D5B" w:rsidRPr="00F40D5B">
        <w:rPr>
          <w:color w:val="000009"/>
          <w:sz w:val="24"/>
          <w:szCs w:val="24"/>
        </w:rPr>
        <w:t>сен</w:t>
      </w:r>
      <w:r w:rsidR="00653319" w:rsidRPr="00F40D5B">
        <w:rPr>
          <w:color w:val="000009"/>
          <w:sz w:val="24"/>
          <w:szCs w:val="24"/>
        </w:rPr>
        <w:t xml:space="preserve">тября 2020 г. № </w:t>
      </w:r>
      <w:r w:rsidR="00F40D5B" w:rsidRPr="00F40D5B">
        <w:rPr>
          <w:color w:val="000009"/>
          <w:sz w:val="24"/>
          <w:szCs w:val="24"/>
        </w:rPr>
        <w:t>28, зарегистрировано в Минюсте России 18 декабря 2020 г., регистрационный № 61573)</w:t>
      </w:r>
      <w:r w:rsidR="00653319" w:rsidRPr="00F40D5B">
        <w:rPr>
          <w:color w:val="000009"/>
          <w:sz w:val="24"/>
          <w:szCs w:val="24"/>
        </w:rPr>
        <w:t>;</w:t>
      </w:r>
    </w:p>
    <w:p w14:paraId="1B30F03A" w14:textId="77777777" w:rsidR="008C08CD" w:rsidRPr="0087388F" w:rsidRDefault="008F4721" w:rsidP="008F4721">
      <w:pPr>
        <w:pStyle w:val="TableParagraph"/>
        <w:tabs>
          <w:tab w:val="left" w:pos="404"/>
          <w:tab w:val="left" w:pos="993"/>
        </w:tabs>
        <w:spacing w:before="0" w:line="276" w:lineRule="auto"/>
        <w:ind w:left="0" w:right="214"/>
        <w:jc w:val="both"/>
        <w:rPr>
          <w:color w:val="000009"/>
          <w:sz w:val="24"/>
          <w:szCs w:val="24"/>
          <w:highlight w:val="yellow"/>
        </w:rPr>
      </w:pPr>
      <w:r>
        <w:rPr>
          <w:color w:val="000009"/>
          <w:sz w:val="24"/>
          <w:szCs w:val="24"/>
        </w:rPr>
        <w:tab/>
        <w:t xml:space="preserve">- </w:t>
      </w:r>
      <w:r w:rsidR="00E2752D" w:rsidRPr="00801A17">
        <w:rPr>
          <w:sz w:val="24"/>
          <w:szCs w:val="24"/>
        </w:rPr>
        <w:t>«</w:t>
      </w:r>
      <w:r w:rsidR="00E2752D" w:rsidRPr="00A07A9B">
        <w:rPr>
          <w:sz w:val="24"/>
          <w:szCs w:val="24"/>
        </w:rPr>
        <w:t>Региональн</w:t>
      </w:r>
      <w:r w:rsidR="00E2752D">
        <w:rPr>
          <w:sz w:val="24"/>
          <w:szCs w:val="24"/>
        </w:rPr>
        <w:t>ая</w:t>
      </w:r>
      <w:r w:rsidR="00E2752D" w:rsidRPr="00A07A9B">
        <w:rPr>
          <w:sz w:val="24"/>
          <w:szCs w:val="24"/>
        </w:rPr>
        <w:t xml:space="preserve"> программ</w:t>
      </w:r>
      <w:r w:rsidR="00E2752D">
        <w:rPr>
          <w:sz w:val="24"/>
          <w:szCs w:val="24"/>
        </w:rPr>
        <w:t>а</w:t>
      </w:r>
      <w:r w:rsidR="00E2752D" w:rsidRPr="00A07A9B">
        <w:rPr>
          <w:sz w:val="24"/>
          <w:szCs w:val="24"/>
        </w:rPr>
        <w:t xml:space="preserve"> дошкольного образования» Р.К. </w:t>
      </w:r>
      <w:proofErr w:type="spellStart"/>
      <w:r w:rsidR="00E2752D" w:rsidRPr="00A07A9B">
        <w:rPr>
          <w:sz w:val="24"/>
          <w:szCs w:val="24"/>
        </w:rPr>
        <w:t>Шаеховой</w:t>
      </w:r>
      <w:proofErr w:type="spellEnd"/>
    </w:p>
    <w:p w14:paraId="3F7C9F7C" w14:textId="77777777" w:rsidR="00653319" w:rsidRPr="0087388F" w:rsidRDefault="00837E9F" w:rsidP="00837E9F">
      <w:pPr>
        <w:pStyle w:val="TableParagraph"/>
        <w:tabs>
          <w:tab w:val="left" w:pos="404"/>
          <w:tab w:val="left" w:pos="993"/>
        </w:tabs>
        <w:spacing w:before="0" w:line="276" w:lineRule="auto"/>
        <w:ind w:right="214"/>
        <w:jc w:val="both"/>
        <w:rPr>
          <w:color w:val="000009"/>
          <w:sz w:val="24"/>
          <w:szCs w:val="24"/>
        </w:rPr>
      </w:pPr>
      <w:r>
        <w:rPr>
          <w:color w:val="000009"/>
          <w:sz w:val="24"/>
          <w:szCs w:val="24"/>
        </w:rPr>
        <w:tab/>
      </w:r>
      <w:r w:rsidR="004B2F1C">
        <w:rPr>
          <w:color w:val="000009"/>
          <w:sz w:val="24"/>
          <w:szCs w:val="24"/>
        </w:rPr>
        <w:t xml:space="preserve">- </w:t>
      </w:r>
      <w:r w:rsidR="00653319" w:rsidRPr="0087388F">
        <w:rPr>
          <w:color w:val="000009"/>
          <w:sz w:val="24"/>
          <w:szCs w:val="24"/>
        </w:rPr>
        <w:t>Устав М</w:t>
      </w:r>
      <w:r w:rsidR="00616448">
        <w:rPr>
          <w:color w:val="000009"/>
          <w:sz w:val="24"/>
          <w:szCs w:val="24"/>
        </w:rPr>
        <w:t>А</w:t>
      </w:r>
      <w:r w:rsidR="00653319" w:rsidRPr="0087388F">
        <w:rPr>
          <w:color w:val="000009"/>
          <w:sz w:val="24"/>
          <w:szCs w:val="24"/>
        </w:rPr>
        <w:t>ДОУ;</w:t>
      </w:r>
    </w:p>
    <w:p w14:paraId="2AFF3DA7" w14:textId="77777777" w:rsidR="007E3CF3" w:rsidRPr="0087388F" w:rsidRDefault="00837E9F" w:rsidP="00837E9F">
      <w:pPr>
        <w:pStyle w:val="TableParagraph"/>
        <w:tabs>
          <w:tab w:val="left" w:pos="404"/>
          <w:tab w:val="left" w:pos="993"/>
        </w:tabs>
        <w:spacing w:before="0" w:line="276" w:lineRule="auto"/>
        <w:jc w:val="both"/>
        <w:rPr>
          <w:sz w:val="24"/>
          <w:szCs w:val="24"/>
        </w:rPr>
      </w:pPr>
      <w:r>
        <w:rPr>
          <w:sz w:val="24"/>
          <w:szCs w:val="24"/>
        </w:rPr>
        <w:tab/>
      </w:r>
      <w:r w:rsidR="004B2F1C">
        <w:rPr>
          <w:sz w:val="24"/>
          <w:szCs w:val="24"/>
        </w:rPr>
        <w:t xml:space="preserve">- </w:t>
      </w:r>
      <w:r w:rsidR="00653319" w:rsidRPr="0087388F">
        <w:rPr>
          <w:sz w:val="24"/>
          <w:szCs w:val="24"/>
        </w:rPr>
        <w:t>Программа</w:t>
      </w:r>
      <w:r w:rsidR="00653319" w:rsidRPr="0087388F">
        <w:rPr>
          <w:spacing w:val="-15"/>
          <w:sz w:val="24"/>
          <w:szCs w:val="24"/>
        </w:rPr>
        <w:t xml:space="preserve"> </w:t>
      </w:r>
      <w:r w:rsidR="00653319" w:rsidRPr="0087388F">
        <w:rPr>
          <w:sz w:val="24"/>
          <w:szCs w:val="24"/>
        </w:rPr>
        <w:t>развития</w:t>
      </w:r>
      <w:r w:rsidR="00653319" w:rsidRPr="0087388F">
        <w:rPr>
          <w:spacing w:val="-5"/>
          <w:sz w:val="24"/>
          <w:szCs w:val="24"/>
        </w:rPr>
        <w:t xml:space="preserve"> </w:t>
      </w:r>
      <w:r w:rsidR="005E793D" w:rsidRPr="0087388F">
        <w:rPr>
          <w:sz w:val="24"/>
          <w:szCs w:val="24"/>
        </w:rPr>
        <w:t>М</w:t>
      </w:r>
      <w:r w:rsidR="00616448">
        <w:rPr>
          <w:sz w:val="24"/>
          <w:szCs w:val="24"/>
        </w:rPr>
        <w:t>А</w:t>
      </w:r>
      <w:r w:rsidR="00E12E4E">
        <w:rPr>
          <w:sz w:val="24"/>
          <w:szCs w:val="24"/>
        </w:rPr>
        <w:t>ДОУ.</w:t>
      </w:r>
    </w:p>
    <w:p w14:paraId="1CECEED6" w14:textId="77777777" w:rsidR="00570B34" w:rsidRPr="0087388F" w:rsidRDefault="00570B34" w:rsidP="00E12E4E">
      <w:pPr>
        <w:pStyle w:val="a3"/>
        <w:spacing w:line="276" w:lineRule="auto"/>
        <w:ind w:left="0" w:right="214" w:firstLine="705"/>
        <w:rPr>
          <w:color w:val="000009"/>
        </w:rPr>
      </w:pPr>
      <w:r w:rsidRPr="0087388F">
        <w:rPr>
          <w:color w:val="000009"/>
        </w:rPr>
        <w:t xml:space="preserve">Программа отвечает образовательному запросу социума, обеспечивает развитие личности </w:t>
      </w:r>
      <w:r w:rsidR="00BD6C41" w:rsidRPr="0087388F">
        <w:rPr>
          <w:color w:val="000009"/>
        </w:rPr>
        <w:t xml:space="preserve">  </w:t>
      </w:r>
      <w:r w:rsidRPr="0087388F">
        <w:rPr>
          <w:color w:val="000009"/>
        </w:rPr>
        <w:t>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
    <w:p w14:paraId="48933FF0" w14:textId="77777777" w:rsidR="00570B34" w:rsidRPr="0087388F" w:rsidRDefault="00570B34" w:rsidP="0087388F">
      <w:pPr>
        <w:pStyle w:val="a3"/>
        <w:spacing w:line="276" w:lineRule="auto"/>
        <w:ind w:left="0" w:right="214" w:firstLine="705"/>
        <w:rPr>
          <w:color w:val="000009"/>
        </w:rPr>
      </w:pPr>
      <w:r w:rsidRPr="0087388F">
        <w:rPr>
          <w:color w:val="000009"/>
        </w:rPr>
        <w:t xml:space="preserve">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ФГОС ДО. </w:t>
      </w:r>
    </w:p>
    <w:p w14:paraId="5408BCDE" w14:textId="77777777" w:rsidR="00BD6C41" w:rsidRPr="0087388F" w:rsidRDefault="00570B34" w:rsidP="0087388F">
      <w:pPr>
        <w:pStyle w:val="a5"/>
        <w:tabs>
          <w:tab w:val="left" w:pos="1630"/>
        </w:tabs>
        <w:spacing w:line="276" w:lineRule="auto"/>
        <w:ind w:left="0" w:right="214" w:firstLine="709"/>
        <w:jc w:val="both"/>
        <w:rPr>
          <w:sz w:val="24"/>
          <w:szCs w:val="24"/>
        </w:rPr>
      </w:pPr>
      <w:r w:rsidRPr="0087388F">
        <w:rPr>
          <w:color w:val="000009"/>
          <w:sz w:val="24"/>
          <w:szCs w:val="24"/>
        </w:rPr>
        <w:t xml:space="preserve">Обязательная часть Программы </w:t>
      </w:r>
      <w:r w:rsidR="00BD6C41" w:rsidRPr="0087388F">
        <w:rPr>
          <w:color w:val="000009"/>
          <w:sz w:val="24"/>
          <w:szCs w:val="24"/>
        </w:rPr>
        <w:t xml:space="preserve">соответствует ФОП ДО и обеспечивает: </w:t>
      </w:r>
    </w:p>
    <w:p w14:paraId="6E4272F4" w14:textId="77777777" w:rsidR="00BD6C41" w:rsidRPr="004B2F1C" w:rsidRDefault="004B2F1C" w:rsidP="004B2F1C">
      <w:pPr>
        <w:tabs>
          <w:tab w:val="left" w:pos="993"/>
        </w:tabs>
        <w:spacing w:line="276" w:lineRule="auto"/>
        <w:jc w:val="both"/>
        <w:rPr>
          <w:sz w:val="24"/>
          <w:szCs w:val="24"/>
        </w:rPr>
      </w:pPr>
      <w:r>
        <w:rPr>
          <w:sz w:val="24"/>
          <w:szCs w:val="24"/>
        </w:rPr>
        <w:tab/>
        <w:t xml:space="preserve">- </w:t>
      </w:r>
      <w:r w:rsidR="00BD6C41" w:rsidRPr="004B2F1C">
        <w:rPr>
          <w:sz w:val="24"/>
          <w:szCs w:val="24"/>
        </w:rPr>
        <w:t xml:space="preserve">воспитание и развитие ребенка дошкольного возраста как </w:t>
      </w:r>
      <w:r w:rsidR="003C0C93" w:rsidRPr="004B2F1C">
        <w:rPr>
          <w:sz w:val="24"/>
          <w:szCs w:val="24"/>
        </w:rPr>
        <w:t>г</w:t>
      </w:r>
      <w:r w:rsidR="00BD6C41" w:rsidRPr="004B2F1C">
        <w:rPr>
          <w:sz w:val="24"/>
          <w:szCs w:val="24"/>
        </w:rPr>
        <w:t>ражданина Российской</w:t>
      </w:r>
      <w:r w:rsidR="00BD6C41" w:rsidRPr="004B2F1C">
        <w:rPr>
          <w:spacing w:val="1"/>
          <w:sz w:val="24"/>
          <w:szCs w:val="24"/>
        </w:rPr>
        <w:t xml:space="preserve"> </w:t>
      </w:r>
      <w:r w:rsidR="00BD6C41" w:rsidRPr="004B2F1C">
        <w:rPr>
          <w:sz w:val="24"/>
          <w:szCs w:val="24"/>
        </w:rPr>
        <w:t>Федерации, формирование основ его гражданской и культурной идентичности на доступном его</w:t>
      </w:r>
      <w:r w:rsidR="00BD6C41" w:rsidRPr="004B2F1C">
        <w:rPr>
          <w:spacing w:val="1"/>
          <w:sz w:val="24"/>
          <w:szCs w:val="24"/>
        </w:rPr>
        <w:t xml:space="preserve"> </w:t>
      </w:r>
      <w:r w:rsidR="00BD6C41" w:rsidRPr="004B2F1C">
        <w:rPr>
          <w:sz w:val="24"/>
          <w:szCs w:val="24"/>
        </w:rPr>
        <w:t>возрасту</w:t>
      </w:r>
      <w:r w:rsidR="00BD6C41" w:rsidRPr="004B2F1C">
        <w:rPr>
          <w:spacing w:val="-4"/>
          <w:sz w:val="24"/>
          <w:szCs w:val="24"/>
        </w:rPr>
        <w:t xml:space="preserve"> </w:t>
      </w:r>
      <w:r w:rsidR="00BD6C41" w:rsidRPr="004B2F1C">
        <w:rPr>
          <w:sz w:val="24"/>
          <w:szCs w:val="24"/>
        </w:rPr>
        <w:t xml:space="preserve">содержании доступными средствами; </w:t>
      </w:r>
    </w:p>
    <w:p w14:paraId="0640E079" w14:textId="77777777" w:rsidR="00BD6C41" w:rsidRPr="0087388F" w:rsidRDefault="00BD6C41" w:rsidP="005E5B25">
      <w:pPr>
        <w:pStyle w:val="a5"/>
        <w:numPr>
          <w:ilvl w:val="0"/>
          <w:numId w:val="11"/>
        </w:numPr>
        <w:tabs>
          <w:tab w:val="left" w:pos="993"/>
        </w:tabs>
        <w:spacing w:line="276" w:lineRule="auto"/>
        <w:ind w:left="0" w:firstLine="709"/>
        <w:jc w:val="both"/>
        <w:rPr>
          <w:sz w:val="24"/>
          <w:szCs w:val="24"/>
        </w:rPr>
      </w:pPr>
      <w:r w:rsidRPr="0087388F">
        <w:rPr>
          <w:sz w:val="24"/>
          <w:szCs w:val="24"/>
        </w:rPr>
        <w:t>создание</w:t>
      </w:r>
      <w:r w:rsidRPr="0087388F">
        <w:rPr>
          <w:spacing w:val="1"/>
          <w:sz w:val="24"/>
          <w:szCs w:val="24"/>
        </w:rPr>
        <w:t xml:space="preserve"> </w:t>
      </w:r>
      <w:r w:rsidRPr="0087388F">
        <w:rPr>
          <w:sz w:val="24"/>
          <w:szCs w:val="24"/>
        </w:rPr>
        <w:t>единого</w:t>
      </w:r>
      <w:r w:rsidRPr="0087388F">
        <w:rPr>
          <w:spacing w:val="1"/>
          <w:sz w:val="24"/>
          <w:szCs w:val="24"/>
        </w:rPr>
        <w:t xml:space="preserve"> </w:t>
      </w:r>
      <w:r w:rsidRPr="0087388F">
        <w:rPr>
          <w:sz w:val="24"/>
          <w:szCs w:val="24"/>
        </w:rPr>
        <w:t>ядра</w:t>
      </w:r>
      <w:r w:rsidRPr="0087388F">
        <w:rPr>
          <w:spacing w:val="1"/>
          <w:sz w:val="24"/>
          <w:szCs w:val="24"/>
        </w:rPr>
        <w:t xml:space="preserve"> </w:t>
      </w:r>
      <w:r w:rsidRPr="0087388F">
        <w:rPr>
          <w:sz w:val="24"/>
          <w:szCs w:val="24"/>
        </w:rPr>
        <w:t>содержания</w:t>
      </w:r>
      <w:r w:rsidRPr="0087388F">
        <w:rPr>
          <w:spacing w:val="1"/>
          <w:sz w:val="24"/>
          <w:szCs w:val="24"/>
        </w:rPr>
        <w:t xml:space="preserve"> </w:t>
      </w:r>
      <w:r w:rsidRPr="0087388F">
        <w:rPr>
          <w:sz w:val="24"/>
          <w:szCs w:val="24"/>
        </w:rPr>
        <w:t>дошкольного</w:t>
      </w:r>
      <w:r w:rsidRPr="0087388F">
        <w:rPr>
          <w:spacing w:val="1"/>
          <w:sz w:val="24"/>
          <w:szCs w:val="24"/>
        </w:rPr>
        <w:t xml:space="preserve"> </w:t>
      </w:r>
      <w:r w:rsidRPr="0087388F">
        <w:rPr>
          <w:sz w:val="24"/>
          <w:szCs w:val="24"/>
        </w:rPr>
        <w:t>образования</w:t>
      </w:r>
      <w:r w:rsidRPr="0087388F">
        <w:rPr>
          <w:spacing w:val="1"/>
          <w:sz w:val="24"/>
          <w:szCs w:val="24"/>
        </w:rPr>
        <w:t xml:space="preserve"> </w:t>
      </w:r>
      <w:r w:rsidRPr="0087388F">
        <w:rPr>
          <w:sz w:val="24"/>
          <w:szCs w:val="24"/>
        </w:rPr>
        <w:t>(далее</w:t>
      </w:r>
      <w:r w:rsidRPr="0087388F">
        <w:rPr>
          <w:spacing w:val="1"/>
          <w:sz w:val="24"/>
          <w:szCs w:val="24"/>
        </w:rPr>
        <w:t xml:space="preserve"> </w:t>
      </w:r>
      <w:r w:rsidRPr="0087388F">
        <w:rPr>
          <w:sz w:val="24"/>
          <w:szCs w:val="24"/>
        </w:rPr>
        <w:t>–</w:t>
      </w:r>
      <w:r w:rsidRPr="0087388F">
        <w:rPr>
          <w:spacing w:val="1"/>
          <w:sz w:val="24"/>
          <w:szCs w:val="24"/>
        </w:rPr>
        <w:t xml:space="preserve"> </w:t>
      </w:r>
      <w:r w:rsidRPr="0087388F">
        <w:rPr>
          <w:sz w:val="24"/>
          <w:szCs w:val="24"/>
        </w:rPr>
        <w:t>ДО),</w:t>
      </w:r>
      <w:r w:rsidRPr="0087388F">
        <w:rPr>
          <w:spacing w:val="-57"/>
          <w:sz w:val="24"/>
          <w:szCs w:val="24"/>
        </w:rPr>
        <w:t xml:space="preserve"> </w:t>
      </w:r>
      <w:r w:rsidRPr="0087388F">
        <w:rPr>
          <w:sz w:val="24"/>
          <w:szCs w:val="24"/>
        </w:rPr>
        <w:t>ориентированного на приобщение детей к духовно-нравственным и социокультурным ценностям</w:t>
      </w:r>
      <w:r w:rsidRPr="0087388F">
        <w:rPr>
          <w:spacing w:val="1"/>
          <w:sz w:val="24"/>
          <w:szCs w:val="24"/>
        </w:rPr>
        <w:t xml:space="preserve"> </w:t>
      </w:r>
      <w:r w:rsidRPr="0087388F">
        <w:rPr>
          <w:sz w:val="24"/>
          <w:szCs w:val="24"/>
        </w:rPr>
        <w:t>российского народа, воспитание подрастающего поколения как знающего и уважающего историю</w:t>
      </w:r>
      <w:r w:rsidRPr="0087388F">
        <w:rPr>
          <w:spacing w:val="1"/>
          <w:sz w:val="24"/>
          <w:szCs w:val="24"/>
        </w:rPr>
        <w:t xml:space="preserve"> </w:t>
      </w:r>
      <w:r w:rsidRPr="0087388F">
        <w:rPr>
          <w:sz w:val="24"/>
          <w:szCs w:val="24"/>
        </w:rPr>
        <w:t>и</w:t>
      </w:r>
      <w:r w:rsidRPr="0087388F">
        <w:rPr>
          <w:spacing w:val="-1"/>
          <w:sz w:val="24"/>
          <w:szCs w:val="24"/>
        </w:rPr>
        <w:t xml:space="preserve"> </w:t>
      </w:r>
      <w:r w:rsidRPr="0087388F">
        <w:rPr>
          <w:sz w:val="24"/>
          <w:szCs w:val="24"/>
        </w:rPr>
        <w:t>культуру</w:t>
      </w:r>
      <w:r w:rsidRPr="0087388F">
        <w:rPr>
          <w:spacing w:val="-3"/>
          <w:sz w:val="24"/>
          <w:szCs w:val="24"/>
        </w:rPr>
        <w:t xml:space="preserve"> </w:t>
      </w:r>
      <w:r w:rsidRPr="0087388F">
        <w:rPr>
          <w:sz w:val="24"/>
          <w:szCs w:val="24"/>
        </w:rPr>
        <w:t>своей семьи, большой</w:t>
      </w:r>
      <w:r w:rsidRPr="0087388F">
        <w:rPr>
          <w:spacing w:val="-2"/>
          <w:sz w:val="24"/>
          <w:szCs w:val="24"/>
        </w:rPr>
        <w:t xml:space="preserve"> </w:t>
      </w:r>
      <w:r w:rsidRPr="0087388F">
        <w:rPr>
          <w:sz w:val="24"/>
          <w:szCs w:val="24"/>
        </w:rPr>
        <w:t>и малой Родины;</w:t>
      </w:r>
    </w:p>
    <w:p w14:paraId="01F02FBE" w14:textId="77777777" w:rsidR="00BD6C41" w:rsidRPr="0087388F" w:rsidRDefault="00BD6C41" w:rsidP="005E5B25">
      <w:pPr>
        <w:pStyle w:val="a5"/>
        <w:numPr>
          <w:ilvl w:val="0"/>
          <w:numId w:val="11"/>
        </w:numPr>
        <w:tabs>
          <w:tab w:val="left" w:pos="993"/>
        </w:tabs>
        <w:spacing w:line="276" w:lineRule="auto"/>
        <w:ind w:left="0" w:firstLine="709"/>
        <w:jc w:val="both"/>
        <w:rPr>
          <w:sz w:val="24"/>
          <w:szCs w:val="24"/>
        </w:rPr>
      </w:pPr>
      <w:r w:rsidRPr="0087388F">
        <w:rPr>
          <w:sz w:val="24"/>
          <w:szCs w:val="24"/>
        </w:rPr>
        <w:t>создание</w:t>
      </w:r>
      <w:r w:rsidRPr="0087388F">
        <w:rPr>
          <w:spacing w:val="1"/>
          <w:sz w:val="24"/>
          <w:szCs w:val="24"/>
        </w:rPr>
        <w:t xml:space="preserve"> </w:t>
      </w:r>
      <w:r w:rsidRPr="0087388F">
        <w:rPr>
          <w:sz w:val="24"/>
          <w:szCs w:val="24"/>
        </w:rPr>
        <w:t>единого</w:t>
      </w:r>
      <w:r w:rsidRPr="0087388F">
        <w:rPr>
          <w:spacing w:val="1"/>
          <w:sz w:val="24"/>
          <w:szCs w:val="24"/>
        </w:rPr>
        <w:t xml:space="preserve"> </w:t>
      </w:r>
      <w:r w:rsidRPr="0087388F">
        <w:rPr>
          <w:sz w:val="24"/>
          <w:szCs w:val="24"/>
        </w:rPr>
        <w:t>федерального</w:t>
      </w:r>
      <w:r w:rsidRPr="0087388F">
        <w:rPr>
          <w:spacing w:val="1"/>
          <w:sz w:val="24"/>
          <w:szCs w:val="24"/>
        </w:rPr>
        <w:t xml:space="preserve"> </w:t>
      </w:r>
      <w:r w:rsidRPr="0087388F">
        <w:rPr>
          <w:sz w:val="24"/>
          <w:szCs w:val="24"/>
        </w:rPr>
        <w:t>образовательного</w:t>
      </w:r>
      <w:r w:rsidRPr="0087388F">
        <w:rPr>
          <w:spacing w:val="1"/>
          <w:sz w:val="24"/>
          <w:szCs w:val="24"/>
        </w:rPr>
        <w:t xml:space="preserve"> </w:t>
      </w:r>
      <w:r w:rsidRPr="0087388F">
        <w:rPr>
          <w:sz w:val="24"/>
          <w:szCs w:val="24"/>
        </w:rPr>
        <w:t>пространства</w:t>
      </w:r>
      <w:r w:rsidRPr="0087388F">
        <w:rPr>
          <w:spacing w:val="1"/>
          <w:sz w:val="24"/>
          <w:szCs w:val="24"/>
        </w:rPr>
        <w:t xml:space="preserve"> </w:t>
      </w:r>
      <w:r w:rsidRPr="0087388F">
        <w:rPr>
          <w:sz w:val="24"/>
          <w:szCs w:val="24"/>
        </w:rPr>
        <w:t>воспитания</w:t>
      </w:r>
      <w:r w:rsidRPr="0087388F">
        <w:rPr>
          <w:spacing w:val="1"/>
          <w:sz w:val="24"/>
          <w:szCs w:val="24"/>
        </w:rPr>
        <w:t xml:space="preserve"> </w:t>
      </w:r>
      <w:r w:rsidRPr="0087388F">
        <w:rPr>
          <w:sz w:val="24"/>
          <w:szCs w:val="24"/>
        </w:rPr>
        <w:t>и</w:t>
      </w:r>
      <w:r w:rsidRPr="0087388F">
        <w:rPr>
          <w:spacing w:val="-57"/>
          <w:sz w:val="24"/>
          <w:szCs w:val="24"/>
        </w:rPr>
        <w:t xml:space="preserve"> </w:t>
      </w:r>
      <w:r w:rsidRPr="0087388F">
        <w:rPr>
          <w:sz w:val="24"/>
          <w:szCs w:val="24"/>
        </w:rPr>
        <w:t>обучения детей от рождения до поступления в начальную школу, обеспечивающего ребенку и его</w:t>
      </w:r>
      <w:r w:rsidRPr="0087388F">
        <w:rPr>
          <w:spacing w:val="1"/>
          <w:sz w:val="24"/>
          <w:szCs w:val="24"/>
        </w:rPr>
        <w:t xml:space="preserve"> </w:t>
      </w:r>
      <w:r w:rsidRPr="0087388F">
        <w:rPr>
          <w:sz w:val="24"/>
          <w:szCs w:val="24"/>
        </w:rPr>
        <w:t>родителям (законным представителям), равные, качественные условия ДО, вне зависимости от</w:t>
      </w:r>
      <w:r w:rsidRPr="0087388F">
        <w:rPr>
          <w:spacing w:val="1"/>
          <w:sz w:val="24"/>
          <w:szCs w:val="24"/>
        </w:rPr>
        <w:t xml:space="preserve"> </w:t>
      </w:r>
      <w:r w:rsidRPr="0087388F">
        <w:rPr>
          <w:sz w:val="24"/>
          <w:szCs w:val="24"/>
        </w:rPr>
        <w:t>места</w:t>
      </w:r>
      <w:r w:rsidRPr="0087388F">
        <w:rPr>
          <w:spacing w:val="-1"/>
          <w:sz w:val="24"/>
          <w:szCs w:val="24"/>
        </w:rPr>
        <w:t xml:space="preserve"> </w:t>
      </w:r>
      <w:r w:rsidRPr="0087388F">
        <w:rPr>
          <w:sz w:val="24"/>
          <w:szCs w:val="24"/>
        </w:rPr>
        <w:t>и региона</w:t>
      </w:r>
      <w:r w:rsidRPr="0087388F">
        <w:rPr>
          <w:spacing w:val="-1"/>
          <w:sz w:val="24"/>
          <w:szCs w:val="24"/>
        </w:rPr>
        <w:t xml:space="preserve"> </w:t>
      </w:r>
      <w:r w:rsidRPr="0087388F">
        <w:rPr>
          <w:sz w:val="24"/>
          <w:szCs w:val="24"/>
        </w:rPr>
        <w:t>проживания.</w:t>
      </w:r>
    </w:p>
    <w:p w14:paraId="76643ED2" w14:textId="77777777" w:rsidR="00570B34" w:rsidRPr="0087388F" w:rsidRDefault="00570B34" w:rsidP="0087388F">
      <w:pPr>
        <w:pStyle w:val="a3"/>
        <w:tabs>
          <w:tab w:val="left" w:pos="10065"/>
        </w:tabs>
        <w:spacing w:line="276" w:lineRule="auto"/>
        <w:ind w:left="0" w:right="214" w:firstLine="705"/>
        <w:rPr>
          <w:color w:val="000009"/>
        </w:rPr>
      </w:pPr>
      <w:r w:rsidRPr="0087388F">
        <w:rPr>
          <w:color w:val="000009"/>
        </w:rPr>
        <w:t>В части, формируемой участниками образовательных отношений, представлены выбранные участниками образовательных отношений программы, направленные на развитие детей в образовательных областях, видах деятельности и культурных практиках (парциальные образовательные программы), отобранные с учетом приоритетных направлений, климатических особенностей, а также для обеспечения коррекции нарушений</w:t>
      </w:r>
      <w:r w:rsidR="0087388F">
        <w:rPr>
          <w:color w:val="000009"/>
        </w:rPr>
        <w:t xml:space="preserve"> </w:t>
      </w:r>
      <w:r w:rsidRPr="0087388F">
        <w:rPr>
          <w:color w:val="000009"/>
        </w:rPr>
        <w:t>развития и ориентированные на потребность детей и их родителей:</w:t>
      </w:r>
    </w:p>
    <w:p w14:paraId="7ECB0456" w14:textId="77777777" w:rsidR="00570B34" w:rsidRPr="0087388F" w:rsidRDefault="002A29F5" w:rsidP="0087388F">
      <w:pPr>
        <w:pStyle w:val="a5"/>
        <w:tabs>
          <w:tab w:val="left" w:pos="1630"/>
        </w:tabs>
        <w:spacing w:line="276" w:lineRule="auto"/>
        <w:ind w:left="0" w:right="252" w:firstLine="0"/>
        <w:jc w:val="both"/>
        <w:rPr>
          <w:sz w:val="24"/>
          <w:szCs w:val="24"/>
        </w:rPr>
      </w:pPr>
      <w:r w:rsidRPr="0087388F">
        <w:rPr>
          <w:sz w:val="24"/>
          <w:szCs w:val="24"/>
        </w:rPr>
        <w:t xml:space="preserve">           </w:t>
      </w:r>
      <w:r w:rsidR="00570B34" w:rsidRPr="0087388F">
        <w:rPr>
          <w:sz w:val="24"/>
          <w:szCs w:val="24"/>
        </w:rPr>
        <w:t>Объем обязательной части Программы составляет не</w:t>
      </w:r>
      <w:r w:rsidR="00F95F74" w:rsidRPr="0087388F">
        <w:rPr>
          <w:sz w:val="24"/>
          <w:szCs w:val="24"/>
        </w:rPr>
        <w:t xml:space="preserve"> менее 60% от ее общего объема; </w:t>
      </w:r>
      <w:r w:rsidR="00570B34" w:rsidRPr="0087388F">
        <w:rPr>
          <w:sz w:val="24"/>
          <w:szCs w:val="24"/>
        </w:rPr>
        <w:t>части, формируемой участниками образовательных отношений, не более 40%.</w:t>
      </w:r>
    </w:p>
    <w:p w14:paraId="4D72465C" w14:textId="77777777" w:rsidR="002A29F5" w:rsidRPr="0087388F" w:rsidRDefault="006749B7" w:rsidP="0087388F">
      <w:pPr>
        <w:pStyle w:val="a5"/>
        <w:tabs>
          <w:tab w:val="left" w:pos="1630"/>
        </w:tabs>
        <w:spacing w:line="276" w:lineRule="auto"/>
        <w:ind w:left="0" w:right="252" w:firstLine="709"/>
        <w:jc w:val="both"/>
        <w:rPr>
          <w:sz w:val="24"/>
          <w:szCs w:val="24"/>
        </w:rPr>
      </w:pPr>
      <w:r w:rsidRPr="0087388F">
        <w:rPr>
          <w:sz w:val="24"/>
          <w:szCs w:val="24"/>
        </w:rPr>
        <w:t>П</w:t>
      </w:r>
      <w:r w:rsidR="0021290F" w:rsidRPr="0087388F">
        <w:rPr>
          <w:sz w:val="24"/>
          <w:szCs w:val="24"/>
        </w:rPr>
        <w:t>рограмма представляет собой учебно-методическую документацию, в составе которой</w:t>
      </w:r>
      <w:r w:rsidR="002A29F5" w:rsidRPr="0087388F">
        <w:rPr>
          <w:sz w:val="24"/>
          <w:szCs w:val="24"/>
        </w:rPr>
        <w:t>:</w:t>
      </w:r>
    </w:p>
    <w:p w14:paraId="34021FA6" w14:textId="77777777" w:rsidR="002A29F5" w:rsidRPr="0087388F" w:rsidRDefault="0021290F" w:rsidP="005E5B25">
      <w:pPr>
        <w:pStyle w:val="a5"/>
        <w:numPr>
          <w:ilvl w:val="0"/>
          <w:numId w:val="12"/>
        </w:numPr>
        <w:tabs>
          <w:tab w:val="left" w:pos="1134"/>
        </w:tabs>
        <w:spacing w:line="276" w:lineRule="auto"/>
        <w:ind w:left="0" w:right="252" w:firstLine="709"/>
        <w:jc w:val="both"/>
        <w:rPr>
          <w:sz w:val="24"/>
          <w:szCs w:val="24"/>
        </w:rPr>
      </w:pPr>
      <w:r w:rsidRPr="0087388F">
        <w:rPr>
          <w:sz w:val="24"/>
          <w:szCs w:val="24"/>
        </w:rPr>
        <w:t xml:space="preserve">рабочая программа воспитания, </w:t>
      </w:r>
    </w:p>
    <w:p w14:paraId="5084F02E" w14:textId="77777777" w:rsidR="00283549" w:rsidRPr="0087388F" w:rsidRDefault="00E448F1" w:rsidP="005E5B25">
      <w:pPr>
        <w:pStyle w:val="a5"/>
        <w:numPr>
          <w:ilvl w:val="0"/>
          <w:numId w:val="12"/>
        </w:numPr>
        <w:tabs>
          <w:tab w:val="left" w:pos="1134"/>
        </w:tabs>
        <w:spacing w:line="276" w:lineRule="auto"/>
        <w:ind w:left="0" w:right="252" w:firstLine="709"/>
        <w:jc w:val="both"/>
        <w:rPr>
          <w:sz w:val="24"/>
          <w:szCs w:val="24"/>
        </w:rPr>
      </w:pPr>
      <w:r w:rsidRPr="0087388F">
        <w:rPr>
          <w:sz w:val="24"/>
          <w:szCs w:val="24"/>
        </w:rPr>
        <w:t>р</w:t>
      </w:r>
      <w:r w:rsidR="00283549" w:rsidRPr="0087388F">
        <w:rPr>
          <w:sz w:val="24"/>
          <w:szCs w:val="24"/>
        </w:rPr>
        <w:t xml:space="preserve">ежим </w:t>
      </w:r>
      <w:r w:rsidRPr="0087388F">
        <w:rPr>
          <w:sz w:val="24"/>
          <w:szCs w:val="24"/>
        </w:rPr>
        <w:t>и распорядок дня для всех возрастных групп ДОО,</w:t>
      </w:r>
      <w:r w:rsidR="00283549" w:rsidRPr="0087388F">
        <w:rPr>
          <w:sz w:val="24"/>
          <w:szCs w:val="24"/>
        </w:rPr>
        <w:t xml:space="preserve"> </w:t>
      </w:r>
    </w:p>
    <w:p w14:paraId="16FEFC7D" w14:textId="77777777" w:rsidR="00BB340C" w:rsidRPr="0087388F" w:rsidRDefault="0021290F" w:rsidP="005E5B25">
      <w:pPr>
        <w:pStyle w:val="a5"/>
        <w:numPr>
          <w:ilvl w:val="0"/>
          <w:numId w:val="12"/>
        </w:numPr>
        <w:tabs>
          <w:tab w:val="left" w:pos="1134"/>
        </w:tabs>
        <w:spacing w:line="276" w:lineRule="auto"/>
        <w:ind w:left="0" w:right="252" w:firstLine="709"/>
        <w:jc w:val="both"/>
        <w:rPr>
          <w:sz w:val="24"/>
          <w:szCs w:val="24"/>
        </w:rPr>
      </w:pPr>
      <w:r w:rsidRPr="0087388F">
        <w:rPr>
          <w:sz w:val="24"/>
          <w:szCs w:val="24"/>
        </w:rPr>
        <w:t>календарный план воспитательной</w:t>
      </w:r>
      <w:r w:rsidR="006749B7" w:rsidRPr="0087388F">
        <w:rPr>
          <w:sz w:val="24"/>
          <w:szCs w:val="24"/>
        </w:rPr>
        <w:t xml:space="preserve"> </w:t>
      </w:r>
      <w:r w:rsidRPr="0087388F">
        <w:rPr>
          <w:sz w:val="24"/>
          <w:szCs w:val="24"/>
        </w:rPr>
        <w:t>работы.</w:t>
      </w:r>
    </w:p>
    <w:p w14:paraId="4F2910D7" w14:textId="77777777" w:rsidR="00BB340C" w:rsidRPr="0087388F" w:rsidRDefault="0021290F" w:rsidP="0087388F">
      <w:pPr>
        <w:pStyle w:val="a5"/>
        <w:tabs>
          <w:tab w:val="left" w:pos="1630"/>
        </w:tabs>
        <w:spacing w:line="276" w:lineRule="auto"/>
        <w:ind w:left="0" w:right="252" w:firstLine="709"/>
        <w:jc w:val="both"/>
        <w:rPr>
          <w:sz w:val="24"/>
          <w:szCs w:val="24"/>
        </w:rPr>
      </w:pPr>
      <w:r w:rsidRPr="0087388F">
        <w:rPr>
          <w:sz w:val="24"/>
          <w:szCs w:val="24"/>
        </w:rPr>
        <w:t xml:space="preserve">В соответствии с требованиями ФГОС ДО в </w:t>
      </w:r>
      <w:r w:rsidR="006749B7" w:rsidRPr="0087388F">
        <w:rPr>
          <w:sz w:val="24"/>
          <w:szCs w:val="24"/>
        </w:rPr>
        <w:t>П</w:t>
      </w:r>
      <w:r w:rsidRPr="0087388F">
        <w:rPr>
          <w:sz w:val="24"/>
          <w:szCs w:val="24"/>
        </w:rPr>
        <w:t>рограмме содержится целевой, содержательный и организационный разделы.</w:t>
      </w:r>
    </w:p>
    <w:p w14:paraId="7577E23E" w14:textId="77777777" w:rsidR="00BB340C" w:rsidRPr="0087388F" w:rsidRDefault="0021290F" w:rsidP="0087388F">
      <w:pPr>
        <w:pStyle w:val="a5"/>
        <w:tabs>
          <w:tab w:val="left" w:pos="1630"/>
        </w:tabs>
        <w:spacing w:line="276" w:lineRule="auto"/>
        <w:ind w:left="0" w:right="252" w:firstLine="709"/>
        <w:jc w:val="both"/>
        <w:rPr>
          <w:sz w:val="24"/>
          <w:szCs w:val="24"/>
        </w:rPr>
      </w:pPr>
      <w:r w:rsidRPr="0087388F">
        <w:rPr>
          <w:sz w:val="24"/>
          <w:szCs w:val="24"/>
        </w:rPr>
        <w:t xml:space="preserve">В целевом разделе </w:t>
      </w:r>
      <w:r w:rsidR="006749B7" w:rsidRPr="0087388F">
        <w:rPr>
          <w:sz w:val="24"/>
          <w:szCs w:val="24"/>
        </w:rPr>
        <w:t>П</w:t>
      </w:r>
      <w:r w:rsidRPr="0087388F">
        <w:rPr>
          <w:sz w:val="24"/>
          <w:szCs w:val="24"/>
        </w:rPr>
        <w:t xml:space="preserve">рограммы представлены цели, задачи, принципы </w:t>
      </w:r>
      <w:r w:rsidR="002A29F5" w:rsidRPr="0087388F">
        <w:rPr>
          <w:sz w:val="24"/>
          <w:szCs w:val="24"/>
        </w:rPr>
        <w:t>и подходы</w:t>
      </w:r>
      <w:r w:rsidRPr="0087388F">
        <w:rPr>
          <w:sz w:val="24"/>
          <w:szCs w:val="24"/>
        </w:rPr>
        <w:t xml:space="preserve"> к ее формированию; планируемые результаты освоения </w:t>
      </w:r>
      <w:r w:rsidR="006749B7" w:rsidRPr="0087388F">
        <w:rPr>
          <w:sz w:val="24"/>
          <w:szCs w:val="24"/>
        </w:rPr>
        <w:t>П</w:t>
      </w:r>
      <w:r w:rsidRPr="0087388F">
        <w:rPr>
          <w:sz w:val="24"/>
          <w:szCs w:val="24"/>
        </w:rPr>
        <w:t>рограммы в</w:t>
      </w:r>
      <w:r w:rsidR="00BD6C41" w:rsidRPr="0087388F">
        <w:rPr>
          <w:sz w:val="24"/>
          <w:szCs w:val="24"/>
        </w:rPr>
        <w:t xml:space="preserve"> </w:t>
      </w:r>
      <w:r w:rsidRPr="0087388F">
        <w:rPr>
          <w:sz w:val="24"/>
          <w:szCs w:val="24"/>
        </w:rPr>
        <w:t xml:space="preserve">младенческом, раннем, </w:t>
      </w:r>
      <w:r w:rsidRPr="0087388F">
        <w:rPr>
          <w:sz w:val="24"/>
          <w:szCs w:val="24"/>
        </w:rPr>
        <w:lastRenderedPageBreak/>
        <w:t xml:space="preserve">дошкольном </w:t>
      </w:r>
      <w:r w:rsidR="002A29F5" w:rsidRPr="0087388F">
        <w:rPr>
          <w:sz w:val="24"/>
          <w:szCs w:val="24"/>
        </w:rPr>
        <w:t>воз</w:t>
      </w:r>
      <w:r w:rsidRPr="0087388F">
        <w:rPr>
          <w:sz w:val="24"/>
          <w:szCs w:val="24"/>
        </w:rPr>
        <w:t xml:space="preserve">растах, а также на этапе завершения освоения </w:t>
      </w:r>
      <w:r w:rsidR="006749B7" w:rsidRPr="0087388F">
        <w:rPr>
          <w:sz w:val="24"/>
          <w:szCs w:val="24"/>
        </w:rPr>
        <w:t>П</w:t>
      </w:r>
      <w:r w:rsidRPr="0087388F">
        <w:rPr>
          <w:sz w:val="24"/>
          <w:szCs w:val="24"/>
        </w:rPr>
        <w:t>рограммы; характеристики особенностей развития детей младенческого, раннего и дошкольного возрастов, подходы к педагогической диагностике планируемых результатов.</w:t>
      </w:r>
    </w:p>
    <w:p w14:paraId="132F5212" w14:textId="77777777" w:rsidR="00BB340C" w:rsidRPr="0087388F" w:rsidRDefault="0021290F" w:rsidP="0087388F">
      <w:pPr>
        <w:pStyle w:val="a5"/>
        <w:tabs>
          <w:tab w:val="left" w:pos="1630"/>
        </w:tabs>
        <w:spacing w:line="276" w:lineRule="auto"/>
        <w:ind w:left="0" w:right="252" w:firstLine="709"/>
        <w:jc w:val="both"/>
        <w:rPr>
          <w:sz w:val="24"/>
          <w:szCs w:val="24"/>
        </w:rPr>
      </w:pPr>
      <w:r w:rsidRPr="0087388F">
        <w:rPr>
          <w:sz w:val="24"/>
          <w:szCs w:val="24"/>
        </w:rPr>
        <w:t xml:space="preserve">Содержательный раздел </w:t>
      </w:r>
      <w:r w:rsidR="006749B7" w:rsidRPr="0087388F">
        <w:rPr>
          <w:sz w:val="24"/>
          <w:szCs w:val="24"/>
        </w:rPr>
        <w:t>П</w:t>
      </w:r>
      <w:r w:rsidRPr="0087388F">
        <w:rPr>
          <w:sz w:val="24"/>
          <w:szCs w:val="24"/>
        </w:rPr>
        <w:t>рограммы включает</w:t>
      </w:r>
      <w:r w:rsidR="00E448F1" w:rsidRPr="0087388F">
        <w:rPr>
          <w:sz w:val="24"/>
          <w:szCs w:val="24"/>
        </w:rPr>
        <w:t xml:space="preserve"> описание</w:t>
      </w:r>
      <w:r w:rsidRPr="0087388F">
        <w:rPr>
          <w:sz w:val="24"/>
          <w:szCs w:val="24"/>
        </w:rPr>
        <w:t>:</w:t>
      </w:r>
    </w:p>
    <w:p w14:paraId="196C4599" w14:textId="77777777" w:rsidR="00E448F1" w:rsidRPr="004B2F1C" w:rsidRDefault="004B2F1C" w:rsidP="004B2F1C">
      <w:pPr>
        <w:tabs>
          <w:tab w:val="left" w:pos="993"/>
          <w:tab w:val="left" w:pos="1630"/>
        </w:tabs>
        <w:spacing w:line="276" w:lineRule="auto"/>
        <w:ind w:right="252"/>
        <w:jc w:val="both"/>
        <w:rPr>
          <w:sz w:val="24"/>
          <w:szCs w:val="24"/>
        </w:rPr>
      </w:pPr>
      <w:r>
        <w:rPr>
          <w:sz w:val="24"/>
          <w:szCs w:val="24"/>
        </w:rPr>
        <w:t xml:space="preserve">             - </w:t>
      </w:r>
      <w:r w:rsidR="00E448F1" w:rsidRPr="004B2F1C">
        <w:rPr>
          <w:sz w:val="24"/>
          <w:szCs w:val="24"/>
        </w:rPr>
        <w:t xml:space="preserve">задач и содержания образовательной деятельности по каждой из образовательных областей для всех возрастных групп обучающихся (социально-коммуникативное, познавательное, речевое, художественно-эстетическое, физическое развитие) в соответствии с федеральной программой и с учетом используемых методических пособий, обеспечивающих реализацию данного содержания. </w:t>
      </w:r>
    </w:p>
    <w:p w14:paraId="69B6B5E0" w14:textId="77777777" w:rsidR="00E448F1" w:rsidRPr="0087388F" w:rsidRDefault="00E448F1" w:rsidP="005E5B25">
      <w:pPr>
        <w:pStyle w:val="a5"/>
        <w:numPr>
          <w:ilvl w:val="0"/>
          <w:numId w:val="13"/>
        </w:numPr>
        <w:tabs>
          <w:tab w:val="left" w:pos="993"/>
          <w:tab w:val="left" w:pos="1630"/>
        </w:tabs>
        <w:spacing w:line="276" w:lineRule="auto"/>
        <w:ind w:left="0" w:right="252" w:firstLine="709"/>
        <w:jc w:val="both"/>
        <w:rPr>
          <w:sz w:val="24"/>
          <w:szCs w:val="24"/>
        </w:rPr>
      </w:pPr>
      <w:r w:rsidRPr="0087388F">
        <w:rPr>
          <w:sz w:val="24"/>
          <w:szCs w:val="24"/>
        </w:rPr>
        <w:t xml:space="preserve">вариативных форм, способов, методов и средств реализации Федеральной программы с учетом возрастных и индивидуальных особенностей воспитанников, специфики их образовательных потребностей и интересов; </w:t>
      </w:r>
    </w:p>
    <w:p w14:paraId="216C5487" w14:textId="77777777" w:rsidR="00E448F1" w:rsidRPr="0087388F" w:rsidRDefault="00E448F1" w:rsidP="005E5B25">
      <w:pPr>
        <w:pStyle w:val="a5"/>
        <w:numPr>
          <w:ilvl w:val="0"/>
          <w:numId w:val="13"/>
        </w:numPr>
        <w:tabs>
          <w:tab w:val="left" w:pos="993"/>
          <w:tab w:val="left" w:pos="1630"/>
        </w:tabs>
        <w:spacing w:line="276" w:lineRule="auto"/>
        <w:ind w:left="0" w:right="252" w:firstLine="709"/>
        <w:jc w:val="both"/>
        <w:rPr>
          <w:sz w:val="24"/>
          <w:szCs w:val="24"/>
        </w:rPr>
      </w:pPr>
      <w:r w:rsidRPr="0087388F">
        <w:rPr>
          <w:sz w:val="24"/>
          <w:szCs w:val="24"/>
        </w:rPr>
        <w:t>особенностей образовательной деятельности разных видов и культурных практик;</w:t>
      </w:r>
    </w:p>
    <w:p w14:paraId="53F38613" w14:textId="77777777" w:rsidR="00E448F1" w:rsidRPr="0087388F" w:rsidRDefault="00E448F1" w:rsidP="005E5B25">
      <w:pPr>
        <w:pStyle w:val="a5"/>
        <w:numPr>
          <w:ilvl w:val="0"/>
          <w:numId w:val="13"/>
        </w:numPr>
        <w:tabs>
          <w:tab w:val="left" w:pos="993"/>
          <w:tab w:val="left" w:pos="1630"/>
        </w:tabs>
        <w:spacing w:line="276" w:lineRule="auto"/>
        <w:ind w:left="0" w:right="252" w:firstLine="709"/>
        <w:jc w:val="both"/>
        <w:rPr>
          <w:sz w:val="24"/>
          <w:szCs w:val="24"/>
        </w:rPr>
      </w:pPr>
      <w:r w:rsidRPr="0087388F">
        <w:rPr>
          <w:sz w:val="24"/>
          <w:szCs w:val="24"/>
        </w:rPr>
        <w:t xml:space="preserve">способов поддержки детской инициативы; </w:t>
      </w:r>
    </w:p>
    <w:p w14:paraId="406B683C" w14:textId="77777777" w:rsidR="00E448F1" w:rsidRPr="0087388F" w:rsidRDefault="00E448F1" w:rsidP="005E5B25">
      <w:pPr>
        <w:pStyle w:val="a5"/>
        <w:numPr>
          <w:ilvl w:val="0"/>
          <w:numId w:val="13"/>
        </w:numPr>
        <w:tabs>
          <w:tab w:val="left" w:pos="993"/>
          <w:tab w:val="left" w:pos="1630"/>
        </w:tabs>
        <w:spacing w:line="276" w:lineRule="auto"/>
        <w:ind w:left="0" w:right="252" w:firstLine="709"/>
        <w:jc w:val="both"/>
        <w:rPr>
          <w:sz w:val="24"/>
          <w:szCs w:val="24"/>
        </w:rPr>
      </w:pPr>
      <w:r w:rsidRPr="0087388F">
        <w:rPr>
          <w:sz w:val="24"/>
          <w:szCs w:val="24"/>
        </w:rPr>
        <w:t xml:space="preserve">особенностей взаимодействия педагогического коллектива с семьями обучающихся; </w:t>
      </w:r>
    </w:p>
    <w:p w14:paraId="738A9DC3" w14:textId="77777777" w:rsidR="00BB340C" w:rsidRPr="0087388F" w:rsidRDefault="00EE2B96" w:rsidP="005E5B25">
      <w:pPr>
        <w:pStyle w:val="a5"/>
        <w:numPr>
          <w:ilvl w:val="0"/>
          <w:numId w:val="13"/>
        </w:numPr>
        <w:tabs>
          <w:tab w:val="left" w:pos="993"/>
          <w:tab w:val="left" w:pos="1630"/>
        </w:tabs>
        <w:spacing w:line="276" w:lineRule="auto"/>
        <w:ind w:left="0" w:right="252" w:firstLine="709"/>
        <w:jc w:val="both"/>
        <w:rPr>
          <w:sz w:val="24"/>
          <w:szCs w:val="24"/>
        </w:rPr>
      </w:pPr>
      <w:r w:rsidRPr="0087388F">
        <w:rPr>
          <w:sz w:val="24"/>
          <w:szCs w:val="24"/>
        </w:rPr>
        <w:t>образовательной деятельности по профессиональной коррекции нарушений развития детей</w:t>
      </w:r>
      <w:r w:rsidR="0021290F" w:rsidRPr="0087388F">
        <w:rPr>
          <w:sz w:val="24"/>
          <w:szCs w:val="24"/>
        </w:rPr>
        <w:t>.</w:t>
      </w:r>
    </w:p>
    <w:p w14:paraId="27D3251F" w14:textId="77777777" w:rsidR="00BB340C" w:rsidRPr="0087388F" w:rsidRDefault="00EE2B96" w:rsidP="0087388F">
      <w:pPr>
        <w:pStyle w:val="a3"/>
        <w:tabs>
          <w:tab w:val="left" w:pos="993"/>
        </w:tabs>
        <w:spacing w:line="276" w:lineRule="auto"/>
        <w:ind w:left="0" w:right="243" w:firstLine="709"/>
      </w:pPr>
      <w:r w:rsidRPr="0087388F">
        <w:t xml:space="preserve">Содержательный раздел включает </w:t>
      </w:r>
      <w:r w:rsidR="0021290F" w:rsidRPr="0087388F">
        <w:t>рабочую программу воспитания, которая раскрывает задачи и направления 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14:paraId="6A43E3A9" w14:textId="77777777" w:rsidR="00EE2B96" w:rsidRPr="0087388F" w:rsidRDefault="0021290F" w:rsidP="0087388F">
      <w:pPr>
        <w:spacing w:line="276" w:lineRule="auto"/>
        <w:ind w:right="244" w:firstLine="708"/>
        <w:jc w:val="both"/>
        <w:rPr>
          <w:sz w:val="24"/>
          <w:szCs w:val="24"/>
        </w:rPr>
      </w:pPr>
      <w:r w:rsidRPr="0087388F">
        <w:rPr>
          <w:sz w:val="24"/>
          <w:szCs w:val="24"/>
        </w:rPr>
        <w:t xml:space="preserve">Организационный раздел </w:t>
      </w:r>
      <w:r w:rsidR="002A29F5" w:rsidRPr="0087388F">
        <w:rPr>
          <w:sz w:val="24"/>
          <w:szCs w:val="24"/>
        </w:rPr>
        <w:t>П</w:t>
      </w:r>
      <w:r w:rsidRPr="0087388F">
        <w:rPr>
          <w:sz w:val="24"/>
          <w:szCs w:val="24"/>
        </w:rPr>
        <w:t>рограммы включает описание</w:t>
      </w:r>
      <w:r w:rsidR="00EE2B96" w:rsidRPr="0087388F">
        <w:rPr>
          <w:sz w:val="24"/>
          <w:szCs w:val="24"/>
        </w:rPr>
        <w:t>:</w:t>
      </w:r>
      <w:r w:rsidRPr="0087388F">
        <w:rPr>
          <w:sz w:val="24"/>
          <w:szCs w:val="24"/>
        </w:rPr>
        <w:t xml:space="preserve"> </w:t>
      </w:r>
    </w:p>
    <w:p w14:paraId="4981BC96" w14:textId="77777777" w:rsidR="00EE2B96" w:rsidRPr="0087388F" w:rsidRDefault="0021290F" w:rsidP="005E5B25">
      <w:pPr>
        <w:pStyle w:val="a5"/>
        <w:numPr>
          <w:ilvl w:val="0"/>
          <w:numId w:val="14"/>
        </w:numPr>
        <w:tabs>
          <w:tab w:val="left" w:pos="993"/>
        </w:tabs>
        <w:spacing w:line="276" w:lineRule="auto"/>
        <w:ind w:left="993" w:right="244" w:hanging="284"/>
        <w:jc w:val="both"/>
        <w:rPr>
          <w:sz w:val="24"/>
          <w:szCs w:val="24"/>
        </w:rPr>
      </w:pPr>
      <w:r w:rsidRPr="0087388F">
        <w:rPr>
          <w:sz w:val="24"/>
          <w:szCs w:val="24"/>
        </w:rPr>
        <w:t xml:space="preserve">психолого-педагогических и кадровых условий реализации </w:t>
      </w:r>
      <w:r w:rsidR="002A29F5" w:rsidRPr="0087388F">
        <w:rPr>
          <w:sz w:val="24"/>
          <w:szCs w:val="24"/>
        </w:rPr>
        <w:t>П</w:t>
      </w:r>
      <w:r w:rsidRPr="0087388F">
        <w:rPr>
          <w:sz w:val="24"/>
          <w:szCs w:val="24"/>
        </w:rPr>
        <w:t>рограммы</w:t>
      </w:r>
      <w:r w:rsidR="00EE2B96" w:rsidRPr="0087388F">
        <w:rPr>
          <w:sz w:val="24"/>
          <w:szCs w:val="24"/>
        </w:rPr>
        <w:t xml:space="preserve">; </w:t>
      </w:r>
    </w:p>
    <w:p w14:paraId="112C9971" w14:textId="77777777" w:rsidR="00EE2B96" w:rsidRPr="0087388F" w:rsidRDefault="00EE2B96" w:rsidP="005E5B25">
      <w:pPr>
        <w:pStyle w:val="a5"/>
        <w:numPr>
          <w:ilvl w:val="0"/>
          <w:numId w:val="14"/>
        </w:numPr>
        <w:tabs>
          <w:tab w:val="left" w:pos="993"/>
        </w:tabs>
        <w:spacing w:line="276" w:lineRule="auto"/>
        <w:ind w:left="993" w:right="244" w:hanging="284"/>
        <w:jc w:val="both"/>
        <w:rPr>
          <w:sz w:val="24"/>
          <w:szCs w:val="24"/>
        </w:rPr>
      </w:pPr>
      <w:r w:rsidRPr="0087388F">
        <w:rPr>
          <w:sz w:val="24"/>
          <w:szCs w:val="24"/>
        </w:rPr>
        <w:t xml:space="preserve">организации развивающей предметно-пространственной среды (далее – РППС); </w:t>
      </w:r>
    </w:p>
    <w:p w14:paraId="77073A72" w14:textId="77777777" w:rsidR="00EE2B96" w:rsidRPr="0087388F" w:rsidRDefault="00EE2B96" w:rsidP="005E5B25">
      <w:pPr>
        <w:pStyle w:val="a5"/>
        <w:numPr>
          <w:ilvl w:val="0"/>
          <w:numId w:val="14"/>
        </w:numPr>
        <w:tabs>
          <w:tab w:val="left" w:pos="993"/>
        </w:tabs>
        <w:spacing w:line="276" w:lineRule="auto"/>
        <w:ind w:left="993" w:right="244" w:hanging="284"/>
        <w:jc w:val="both"/>
        <w:rPr>
          <w:sz w:val="24"/>
          <w:szCs w:val="24"/>
        </w:rPr>
      </w:pPr>
      <w:r w:rsidRPr="0087388F">
        <w:rPr>
          <w:sz w:val="24"/>
          <w:szCs w:val="24"/>
        </w:rPr>
        <w:t>материально-техническое обеспечение Программы;</w:t>
      </w:r>
    </w:p>
    <w:p w14:paraId="6B5A22AB" w14:textId="77777777" w:rsidR="00EE2B96" w:rsidRPr="0087388F" w:rsidRDefault="00EE2B96" w:rsidP="005E5B25">
      <w:pPr>
        <w:pStyle w:val="a5"/>
        <w:numPr>
          <w:ilvl w:val="0"/>
          <w:numId w:val="14"/>
        </w:numPr>
        <w:tabs>
          <w:tab w:val="left" w:pos="993"/>
        </w:tabs>
        <w:spacing w:line="276" w:lineRule="auto"/>
        <w:ind w:left="993" w:right="244" w:hanging="284"/>
        <w:jc w:val="both"/>
        <w:rPr>
          <w:sz w:val="24"/>
          <w:szCs w:val="24"/>
        </w:rPr>
      </w:pPr>
      <w:r w:rsidRPr="0087388F">
        <w:rPr>
          <w:sz w:val="24"/>
          <w:szCs w:val="24"/>
        </w:rPr>
        <w:t>обеспеченность методическими материалами и средствами обучения и воспитания.</w:t>
      </w:r>
    </w:p>
    <w:p w14:paraId="7BF0F2AD" w14:textId="77777777" w:rsidR="00BB340C" w:rsidRPr="0087388F" w:rsidRDefault="0021290F" w:rsidP="0087388F">
      <w:pPr>
        <w:spacing w:line="276" w:lineRule="auto"/>
        <w:ind w:right="244" w:firstLine="708"/>
        <w:jc w:val="both"/>
        <w:rPr>
          <w:sz w:val="24"/>
          <w:szCs w:val="24"/>
        </w:rPr>
      </w:pPr>
      <w:r w:rsidRPr="0087388F">
        <w:rPr>
          <w:sz w:val="24"/>
          <w:szCs w:val="24"/>
        </w:rPr>
        <w:t>В разделе представлены режим и распорядок дня в</w:t>
      </w:r>
      <w:r w:rsidR="00EE2B96" w:rsidRPr="0087388F">
        <w:rPr>
          <w:sz w:val="24"/>
          <w:szCs w:val="24"/>
        </w:rPr>
        <w:t>о всех возрастных группах</w:t>
      </w:r>
      <w:r w:rsidRPr="0087388F">
        <w:rPr>
          <w:sz w:val="24"/>
          <w:szCs w:val="24"/>
        </w:rPr>
        <w:t>, календарный план воспитательной работы.</w:t>
      </w:r>
    </w:p>
    <w:p w14:paraId="659AE117" w14:textId="77777777" w:rsidR="00BB340C" w:rsidRPr="0087388F" w:rsidRDefault="00BB340C" w:rsidP="0087388F">
      <w:pPr>
        <w:pStyle w:val="a3"/>
        <w:spacing w:line="276" w:lineRule="auto"/>
        <w:ind w:left="0" w:firstLine="0"/>
        <w:jc w:val="left"/>
        <w:rPr>
          <w:i/>
        </w:rPr>
      </w:pPr>
    </w:p>
    <w:p w14:paraId="01BA0E25" w14:textId="77777777" w:rsidR="00BB340C" w:rsidRPr="0087388F" w:rsidRDefault="00EE2B96" w:rsidP="005E5B25">
      <w:pPr>
        <w:pStyle w:val="1"/>
        <w:numPr>
          <w:ilvl w:val="1"/>
          <w:numId w:val="7"/>
        </w:numPr>
        <w:tabs>
          <w:tab w:val="left" w:pos="1462"/>
        </w:tabs>
        <w:spacing w:line="276" w:lineRule="auto"/>
        <w:ind w:left="1276"/>
      </w:pPr>
      <w:r w:rsidRPr="0087388F">
        <w:t xml:space="preserve"> </w:t>
      </w:r>
      <w:r w:rsidR="0021290F" w:rsidRPr="0087388F">
        <w:t>Цел</w:t>
      </w:r>
      <w:r w:rsidR="008261BC" w:rsidRPr="0087388F">
        <w:t>и</w:t>
      </w:r>
      <w:r w:rsidR="0021290F" w:rsidRPr="0087388F">
        <w:rPr>
          <w:spacing w:val="-1"/>
        </w:rPr>
        <w:t xml:space="preserve"> </w:t>
      </w:r>
      <w:r w:rsidR="0021290F" w:rsidRPr="0087388F">
        <w:t>и</w:t>
      </w:r>
      <w:r w:rsidR="0021290F" w:rsidRPr="0087388F">
        <w:rPr>
          <w:spacing w:val="-1"/>
        </w:rPr>
        <w:t xml:space="preserve"> </w:t>
      </w:r>
      <w:r w:rsidR="0021290F" w:rsidRPr="0087388F">
        <w:t>задачи</w:t>
      </w:r>
      <w:r w:rsidR="0021290F" w:rsidRPr="0087388F">
        <w:rPr>
          <w:spacing w:val="-1"/>
        </w:rPr>
        <w:t xml:space="preserve"> </w:t>
      </w:r>
      <w:r w:rsidR="006749B7" w:rsidRPr="0087388F">
        <w:t>П</w:t>
      </w:r>
      <w:r w:rsidR="0021290F" w:rsidRPr="0087388F">
        <w:t>рограммы</w:t>
      </w:r>
    </w:p>
    <w:p w14:paraId="59BD4C4D" w14:textId="77777777" w:rsidR="008261BC" w:rsidRPr="0087388F" w:rsidRDefault="008261BC" w:rsidP="00DB5983">
      <w:pPr>
        <w:pStyle w:val="a3"/>
        <w:spacing w:line="276" w:lineRule="auto"/>
        <w:ind w:left="0" w:firstLine="709"/>
      </w:pPr>
      <w:r w:rsidRPr="0087388F">
        <w:t xml:space="preserve">Учитывая содержание пункта 1 статьи 64 </w:t>
      </w:r>
      <w:r w:rsidR="0087388F">
        <w:t>Федерального закона</w:t>
      </w:r>
      <w:r w:rsidRPr="0087388F">
        <w:t xml:space="preserve"> «Об образовании в Российской Федерации</w:t>
      </w:r>
      <w:r w:rsidR="0087388F">
        <w:t>»</w:t>
      </w:r>
      <w:r w:rsidRPr="0087388F">
        <w:t xml:space="preserve"> и  пункта 1 раздела 1 ФОП ДО, целями Программы являются </w:t>
      </w:r>
      <w:r w:rsidR="006725F4" w:rsidRPr="0087388F">
        <w:t xml:space="preserve">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w:t>
      </w:r>
      <w:r w:rsidRPr="0087388F">
        <w:t>на основе духовно-нравственных ценностей</w:t>
      </w:r>
      <w:r w:rsidR="00DB5983">
        <w:t xml:space="preserve"> российского народа</w:t>
      </w:r>
      <w:r w:rsidRPr="0087388F">
        <w:t>, исторических и национально-культурных традиций.</w:t>
      </w:r>
    </w:p>
    <w:p w14:paraId="4E24FBEB" w14:textId="77777777" w:rsidR="00DB5983" w:rsidRPr="00DB5983" w:rsidRDefault="00DB5983" w:rsidP="00DB5983">
      <w:pPr>
        <w:pStyle w:val="20"/>
        <w:shd w:val="clear" w:color="auto" w:fill="auto"/>
        <w:spacing w:before="0" w:after="0" w:line="276" w:lineRule="auto"/>
        <w:ind w:left="20" w:right="20" w:firstLine="720"/>
        <w:jc w:val="both"/>
        <w:rPr>
          <w:sz w:val="24"/>
          <w:szCs w:val="24"/>
          <w:lang w:val="ru-RU"/>
        </w:rPr>
      </w:pPr>
      <w:r w:rsidRPr="00DB5983">
        <w:rPr>
          <w:sz w:val="24"/>
          <w:szCs w:val="24"/>
          <w:lang w:val="ru-RU"/>
        </w:rPr>
        <w:t xml:space="preserve">К 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w:t>
      </w:r>
      <w:r w:rsidRPr="00DB5983">
        <w:rPr>
          <w:sz w:val="24"/>
          <w:szCs w:val="24"/>
          <w:lang w:val="ru-RU"/>
        </w:rPr>
        <w:lastRenderedPageBreak/>
        <w:t>преемственность поколений, единство народов России</w:t>
      </w:r>
      <w:r w:rsidRPr="00DB5983">
        <w:rPr>
          <w:sz w:val="24"/>
          <w:szCs w:val="24"/>
          <w:vertAlign w:val="superscript"/>
        </w:rPr>
        <w:footnoteReference w:id="1"/>
      </w:r>
      <w:r w:rsidRPr="00DB5983">
        <w:rPr>
          <w:sz w:val="24"/>
          <w:szCs w:val="24"/>
          <w:lang w:val="ru-RU"/>
        </w:rPr>
        <w:t>.</w:t>
      </w:r>
    </w:p>
    <w:p w14:paraId="7BE13DF5" w14:textId="77777777" w:rsidR="008261BC" w:rsidRPr="0087388F" w:rsidRDefault="008261BC" w:rsidP="00DB5983">
      <w:pPr>
        <w:pStyle w:val="a3"/>
        <w:spacing w:line="276" w:lineRule="auto"/>
        <w:ind w:left="0" w:firstLine="709"/>
      </w:pPr>
      <w:r w:rsidRPr="0087388F">
        <w:t xml:space="preserve">Программа, в соответствии с Федеральным законом «Об образовании в Российской Федерации», </w:t>
      </w:r>
      <w:r w:rsidR="00DB5983">
        <w:t xml:space="preserve">направлена </w:t>
      </w:r>
      <w:r w:rsidR="00DB5983" w:rsidRPr="00DB5983">
        <w:rPr>
          <w:color w:val="000000"/>
          <w:shd w:val="clear" w:color="auto" w:fill="FFFFFF"/>
        </w:rPr>
        <w:t>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14:paraId="0B12ED2C" w14:textId="77777777" w:rsidR="008261BC" w:rsidRPr="0087388F" w:rsidRDefault="008261BC" w:rsidP="00DB5983">
      <w:pPr>
        <w:spacing w:line="276" w:lineRule="auto"/>
        <w:ind w:firstLine="709"/>
        <w:jc w:val="both"/>
        <w:rPr>
          <w:sz w:val="24"/>
          <w:szCs w:val="24"/>
        </w:rPr>
      </w:pPr>
      <w:proofErr w:type="gramStart"/>
      <w:r w:rsidRPr="0087388F">
        <w:rPr>
          <w:sz w:val="24"/>
          <w:szCs w:val="24"/>
        </w:rPr>
        <w:t>Цели</w:t>
      </w:r>
      <w:r w:rsidR="00C71ADD">
        <w:rPr>
          <w:sz w:val="24"/>
          <w:szCs w:val="24"/>
        </w:rPr>
        <w:t xml:space="preserve"> </w:t>
      </w:r>
      <w:r w:rsidRPr="0087388F">
        <w:rPr>
          <w:sz w:val="24"/>
          <w:szCs w:val="24"/>
        </w:rPr>
        <w:t xml:space="preserve"> Программы</w:t>
      </w:r>
      <w:proofErr w:type="gramEnd"/>
      <w:r w:rsidRPr="0087388F">
        <w:rPr>
          <w:sz w:val="24"/>
          <w:szCs w:val="24"/>
        </w:rPr>
        <w:t xml:space="preserve"> достигаются </w:t>
      </w:r>
      <w:r w:rsidR="00464D55">
        <w:rPr>
          <w:sz w:val="24"/>
          <w:szCs w:val="24"/>
        </w:rPr>
        <w:t xml:space="preserve"> </w:t>
      </w:r>
      <w:r w:rsidRPr="0087388F">
        <w:rPr>
          <w:sz w:val="24"/>
          <w:szCs w:val="24"/>
        </w:rPr>
        <w:t>через решени</w:t>
      </w:r>
      <w:r w:rsidR="00E12E4E">
        <w:rPr>
          <w:sz w:val="24"/>
          <w:szCs w:val="24"/>
        </w:rPr>
        <w:t>е следующих задач (п.</w:t>
      </w:r>
      <w:r w:rsidRPr="0087388F">
        <w:rPr>
          <w:sz w:val="24"/>
          <w:szCs w:val="24"/>
        </w:rPr>
        <w:t>1.6. ФГОС ДО</w:t>
      </w:r>
      <w:r w:rsidR="00E12E4E">
        <w:rPr>
          <w:sz w:val="24"/>
          <w:szCs w:val="24"/>
        </w:rPr>
        <w:t xml:space="preserve">, </w:t>
      </w:r>
      <w:r w:rsidR="00464D55">
        <w:rPr>
          <w:sz w:val="24"/>
          <w:szCs w:val="24"/>
        </w:rPr>
        <w:t xml:space="preserve"> </w:t>
      </w:r>
      <w:r w:rsidR="00E12E4E">
        <w:rPr>
          <w:sz w:val="24"/>
          <w:szCs w:val="24"/>
        </w:rPr>
        <w:t>п. 1.1.</w:t>
      </w:r>
      <w:r w:rsidR="003B4D95" w:rsidRPr="0087388F">
        <w:rPr>
          <w:sz w:val="24"/>
          <w:szCs w:val="24"/>
        </w:rPr>
        <w:t>1 ФОП ДО</w:t>
      </w:r>
      <w:r w:rsidRPr="0087388F">
        <w:rPr>
          <w:sz w:val="24"/>
          <w:szCs w:val="24"/>
        </w:rPr>
        <w:t>):</w:t>
      </w:r>
    </w:p>
    <w:p w14:paraId="70216C8D" w14:textId="77777777" w:rsidR="001C56B5" w:rsidRDefault="001C56B5" w:rsidP="005E5B25">
      <w:pPr>
        <w:pStyle w:val="a5"/>
        <w:numPr>
          <w:ilvl w:val="0"/>
          <w:numId w:val="6"/>
        </w:numPr>
        <w:tabs>
          <w:tab w:val="left" w:pos="1134"/>
        </w:tabs>
        <w:spacing w:line="276" w:lineRule="auto"/>
        <w:ind w:left="0" w:firstLine="709"/>
        <w:jc w:val="both"/>
        <w:rPr>
          <w:sz w:val="24"/>
          <w:szCs w:val="24"/>
        </w:rPr>
      </w:pPr>
      <w:r w:rsidRPr="0087388F">
        <w:rPr>
          <w:sz w:val="24"/>
          <w:szCs w:val="24"/>
        </w:rPr>
        <w:t>обеспечение единых для Р</w:t>
      </w:r>
      <w:r>
        <w:rPr>
          <w:sz w:val="24"/>
          <w:szCs w:val="24"/>
        </w:rPr>
        <w:t>оссийской Федерации</w:t>
      </w:r>
      <w:r w:rsidRPr="0087388F">
        <w:rPr>
          <w:sz w:val="24"/>
          <w:szCs w:val="24"/>
        </w:rPr>
        <w:t xml:space="preserve"> содержания ДО и планируемых результатов освоения образовательной программы ДО;</w:t>
      </w:r>
    </w:p>
    <w:p w14:paraId="4D4E4692" w14:textId="77777777" w:rsidR="008261BC" w:rsidRPr="0087388F" w:rsidRDefault="008261BC" w:rsidP="005E5B25">
      <w:pPr>
        <w:pStyle w:val="a5"/>
        <w:numPr>
          <w:ilvl w:val="0"/>
          <w:numId w:val="6"/>
        </w:numPr>
        <w:tabs>
          <w:tab w:val="left" w:pos="1134"/>
        </w:tabs>
        <w:spacing w:line="276" w:lineRule="auto"/>
        <w:ind w:left="0" w:firstLine="709"/>
        <w:jc w:val="both"/>
        <w:rPr>
          <w:sz w:val="24"/>
          <w:szCs w:val="24"/>
        </w:rPr>
      </w:pPr>
      <w:r w:rsidRPr="0087388F">
        <w:rPr>
          <w:sz w:val="24"/>
          <w:szCs w:val="24"/>
        </w:rPr>
        <w:t>охран</w:t>
      </w:r>
      <w:r w:rsidR="00DD3219" w:rsidRPr="0087388F">
        <w:rPr>
          <w:sz w:val="24"/>
          <w:szCs w:val="24"/>
        </w:rPr>
        <w:t>а</w:t>
      </w:r>
      <w:r w:rsidRPr="0087388F">
        <w:rPr>
          <w:sz w:val="24"/>
          <w:szCs w:val="24"/>
        </w:rPr>
        <w:t xml:space="preserve"> и укреплени</w:t>
      </w:r>
      <w:r w:rsidR="00DD3219" w:rsidRPr="0087388F">
        <w:rPr>
          <w:sz w:val="24"/>
          <w:szCs w:val="24"/>
        </w:rPr>
        <w:t>е</w:t>
      </w:r>
      <w:r w:rsidRPr="0087388F">
        <w:rPr>
          <w:sz w:val="24"/>
          <w:szCs w:val="24"/>
        </w:rPr>
        <w:t xml:space="preserve"> физического и психического здоровья детей, в том числе их эмоционального благополучия;</w:t>
      </w:r>
    </w:p>
    <w:p w14:paraId="4EF637DD" w14:textId="77777777" w:rsidR="00DB5983" w:rsidRPr="001C56B5" w:rsidRDefault="00DB5983" w:rsidP="005E5B25">
      <w:pPr>
        <w:pStyle w:val="a5"/>
        <w:numPr>
          <w:ilvl w:val="0"/>
          <w:numId w:val="6"/>
        </w:numPr>
        <w:tabs>
          <w:tab w:val="left" w:pos="1134"/>
        </w:tabs>
        <w:spacing w:line="276" w:lineRule="auto"/>
        <w:ind w:left="0" w:firstLine="709"/>
        <w:jc w:val="both"/>
        <w:rPr>
          <w:sz w:val="24"/>
          <w:szCs w:val="24"/>
        </w:rPr>
      </w:pPr>
      <w:r w:rsidRPr="001C56B5">
        <w:rPr>
          <w:sz w:val="24"/>
          <w:szCs w:val="24"/>
        </w:rPr>
        <w:t xml:space="preserve">приобщение детей (в соответствии с возрастными особенностями) к базовым ценностям российского народа </w:t>
      </w:r>
      <w:r w:rsidR="001C56B5">
        <w:rPr>
          <w:sz w:val="24"/>
          <w:szCs w:val="24"/>
        </w:rPr>
        <w:t>–</w:t>
      </w:r>
      <w:r w:rsidRPr="001C56B5">
        <w:rPr>
          <w:sz w:val="24"/>
          <w:szCs w:val="24"/>
        </w:rPr>
        <w:t xml:space="preserve">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14:paraId="56C9F78B" w14:textId="77777777" w:rsidR="008261BC" w:rsidRPr="0087388F" w:rsidRDefault="008261BC" w:rsidP="005E5B25">
      <w:pPr>
        <w:pStyle w:val="a5"/>
        <w:numPr>
          <w:ilvl w:val="0"/>
          <w:numId w:val="6"/>
        </w:numPr>
        <w:tabs>
          <w:tab w:val="left" w:pos="1134"/>
        </w:tabs>
        <w:spacing w:line="276" w:lineRule="auto"/>
        <w:ind w:left="0" w:firstLine="709"/>
        <w:jc w:val="both"/>
        <w:rPr>
          <w:sz w:val="24"/>
          <w:szCs w:val="24"/>
        </w:rPr>
      </w:pPr>
      <w:r w:rsidRPr="0087388F">
        <w:rPr>
          <w:sz w:val="24"/>
          <w:szCs w:val="24"/>
        </w:rPr>
        <w:t>обеспечение равных возможностей для полноценного развития каждого ребёнка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r w:rsidR="001C56B5">
        <w:rPr>
          <w:sz w:val="24"/>
          <w:szCs w:val="24"/>
        </w:rPr>
        <w:t>, с учетом разнообразия образовательных потребностей и индивидуальных возможностей</w:t>
      </w:r>
      <w:r w:rsidRPr="0087388F">
        <w:rPr>
          <w:sz w:val="24"/>
          <w:szCs w:val="24"/>
        </w:rPr>
        <w:t>;</w:t>
      </w:r>
    </w:p>
    <w:p w14:paraId="1D2A7CAB" w14:textId="77777777" w:rsidR="008261BC" w:rsidRPr="0087388F" w:rsidRDefault="008261BC" w:rsidP="005E5B25">
      <w:pPr>
        <w:pStyle w:val="a5"/>
        <w:numPr>
          <w:ilvl w:val="0"/>
          <w:numId w:val="6"/>
        </w:numPr>
        <w:tabs>
          <w:tab w:val="left" w:pos="1134"/>
        </w:tabs>
        <w:spacing w:line="276" w:lineRule="auto"/>
        <w:ind w:left="0" w:firstLine="709"/>
        <w:jc w:val="both"/>
        <w:rPr>
          <w:sz w:val="24"/>
          <w:szCs w:val="24"/>
        </w:rPr>
      </w:pPr>
      <w:r w:rsidRPr="0087388F">
        <w:rPr>
          <w:sz w:val="24"/>
          <w:szCs w:val="24"/>
        </w:rPr>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14:paraId="01FD788D" w14:textId="77777777" w:rsidR="008261BC" w:rsidRPr="0087388F" w:rsidRDefault="008261BC" w:rsidP="005E5B25">
      <w:pPr>
        <w:pStyle w:val="a5"/>
        <w:numPr>
          <w:ilvl w:val="0"/>
          <w:numId w:val="6"/>
        </w:numPr>
        <w:tabs>
          <w:tab w:val="left" w:pos="1134"/>
        </w:tabs>
        <w:spacing w:line="276" w:lineRule="auto"/>
        <w:ind w:left="0" w:firstLine="709"/>
        <w:jc w:val="both"/>
        <w:rPr>
          <w:sz w:val="24"/>
          <w:szCs w:val="24"/>
        </w:rPr>
      </w:pPr>
      <w:r w:rsidRPr="0087388F">
        <w:rPr>
          <w:sz w:val="24"/>
          <w:szCs w:val="24"/>
        </w:rPr>
        <w:t xml:space="preserve">объединение обучения и воспитания в целостный образовательный процесс на основе духовно-нравственных и социокультурных ценностей и </w:t>
      </w:r>
      <w:r w:rsidR="00100F19" w:rsidRPr="0087388F">
        <w:rPr>
          <w:sz w:val="24"/>
          <w:szCs w:val="24"/>
        </w:rPr>
        <w:t>принятых в обществе правил</w:t>
      </w:r>
      <w:r w:rsidRPr="0087388F">
        <w:rPr>
          <w:sz w:val="24"/>
          <w:szCs w:val="24"/>
        </w:rPr>
        <w:t xml:space="preserve"> и норм поведения в интересах человека, семьи, общества;</w:t>
      </w:r>
    </w:p>
    <w:p w14:paraId="7406772F" w14:textId="77777777" w:rsidR="008261BC" w:rsidRPr="0087388F" w:rsidRDefault="008261BC" w:rsidP="005E5B25">
      <w:pPr>
        <w:pStyle w:val="a5"/>
        <w:numPr>
          <w:ilvl w:val="0"/>
          <w:numId w:val="6"/>
        </w:numPr>
        <w:tabs>
          <w:tab w:val="left" w:pos="1134"/>
        </w:tabs>
        <w:spacing w:line="276" w:lineRule="auto"/>
        <w:ind w:left="0" w:firstLine="709"/>
        <w:jc w:val="both"/>
        <w:rPr>
          <w:sz w:val="24"/>
          <w:szCs w:val="24"/>
        </w:rPr>
      </w:pPr>
      <w:r w:rsidRPr="0087388F">
        <w:rPr>
          <w:sz w:val="24"/>
          <w:szCs w:val="24"/>
        </w:rPr>
        <w:t xml:space="preserve">формирование общей культуры личности детей, в том числе ценностей здорового образа жизни, </w:t>
      </w:r>
      <w:r w:rsidR="001C56B5">
        <w:t xml:space="preserve">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 </w:t>
      </w:r>
      <w:r w:rsidRPr="0087388F">
        <w:rPr>
          <w:sz w:val="24"/>
          <w:szCs w:val="24"/>
        </w:rPr>
        <w:t>формирование предпосылок учебной деятельности;</w:t>
      </w:r>
    </w:p>
    <w:p w14:paraId="37174E99" w14:textId="77777777" w:rsidR="008261BC" w:rsidRPr="0087388F" w:rsidRDefault="008261BC" w:rsidP="005E5B25">
      <w:pPr>
        <w:pStyle w:val="a5"/>
        <w:numPr>
          <w:ilvl w:val="0"/>
          <w:numId w:val="6"/>
        </w:numPr>
        <w:tabs>
          <w:tab w:val="left" w:pos="1134"/>
        </w:tabs>
        <w:spacing w:line="276" w:lineRule="auto"/>
        <w:ind w:left="0" w:firstLine="709"/>
        <w:jc w:val="both"/>
        <w:rPr>
          <w:sz w:val="24"/>
          <w:szCs w:val="24"/>
        </w:rPr>
      </w:pPr>
      <w:r w:rsidRPr="0087388F">
        <w:rPr>
          <w:sz w:val="24"/>
          <w:szCs w:val="24"/>
        </w:rPr>
        <w:t>формирование социокультурной среды, соответствующей возрастным, индивидуальным, психологическим и физиологическим особенностям детей;</w:t>
      </w:r>
    </w:p>
    <w:p w14:paraId="142F0C31" w14:textId="77777777" w:rsidR="008261BC" w:rsidRPr="0087388F" w:rsidRDefault="008261BC" w:rsidP="005E5B25">
      <w:pPr>
        <w:pStyle w:val="a5"/>
        <w:numPr>
          <w:ilvl w:val="0"/>
          <w:numId w:val="6"/>
        </w:numPr>
        <w:tabs>
          <w:tab w:val="left" w:pos="1134"/>
        </w:tabs>
        <w:spacing w:line="276" w:lineRule="auto"/>
        <w:ind w:left="0" w:firstLine="709"/>
        <w:jc w:val="both"/>
        <w:rPr>
          <w:sz w:val="24"/>
          <w:szCs w:val="24"/>
        </w:rPr>
      </w:pPr>
      <w:r w:rsidRPr="0087388F">
        <w:rPr>
          <w:sz w:val="24"/>
          <w:szCs w:val="24"/>
        </w:rPr>
        <w:t>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14:paraId="6BF367A6" w14:textId="77777777" w:rsidR="00100F19" w:rsidRPr="0087388F" w:rsidRDefault="00100F19" w:rsidP="005E5B25">
      <w:pPr>
        <w:pStyle w:val="a5"/>
        <w:numPr>
          <w:ilvl w:val="0"/>
          <w:numId w:val="6"/>
        </w:numPr>
        <w:tabs>
          <w:tab w:val="left" w:pos="1134"/>
        </w:tabs>
        <w:spacing w:line="276" w:lineRule="auto"/>
        <w:ind w:left="0" w:firstLine="709"/>
        <w:jc w:val="both"/>
        <w:rPr>
          <w:sz w:val="24"/>
          <w:szCs w:val="24"/>
        </w:rPr>
      </w:pPr>
      <w:r w:rsidRPr="0087388F">
        <w:rPr>
          <w:sz w:val="24"/>
          <w:szCs w:val="24"/>
        </w:rPr>
        <w:t>обеспечение преемственности целей, задач и содержания дошкольного общего и начального общего образования;</w:t>
      </w:r>
    </w:p>
    <w:p w14:paraId="73DC3FD1" w14:textId="77777777" w:rsidR="001C56B5" w:rsidRPr="00C71ADD" w:rsidRDefault="001C56B5" w:rsidP="005E5B25">
      <w:pPr>
        <w:pStyle w:val="a5"/>
        <w:numPr>
          <w:ilvl w:val="0"/>
          <w:numId w:val="6"/>
        </w:numPr>
        <w:tabs>
          <w:tab w:val="left" w:pos="1134"/>
        </w:tabs>
        <w:spacing w:line="276" w:lineRule="auto"/>
        <w:ind w:left="0" w:firstLine="709"/>
        <w:jc w:val="both"/>
        <w:rPr>
          <w:sz w:val="24"/>
          <w:szCs w:val="24"/>
        </w:rPr>
      </w:pPr>
      <w:r>
        <w:lastRenderedPageBreak/>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p>
    <w:p w14:paraId="63892025" w14:textId="77777777" w:rsidR="00C71ADD" w:rsidRPr="00340FD5" w:rsidRDefault="00C71ADD" w:rsidP="00C71ADD">
      <w:pPr>
        <w:ind w:firstLine="709"/>
        <w:jc w:val="both"/>
      </w:pPr>
      <w:r w:rsidRPr="00340FD5">
        <w:t xml:space="preserve">В Программе МАДОУ </w:t>
      </w:r>
      <w:r>
        <w:t xml:space="preserve">«Детский сад общеразвивающего вида </w:t>
      </w:r>
      <w:r w:rsidRPr="00340FD5">
        <w:t>№ 58</w:t>
      </w:r>
      <w:r>
        <w:t>»</w:t>
      </w:r>
      <w:r w:rsidRPr="00340FD5">
        <w:t xml:space="preserve">  НМР РТ отражено содержание образования детей дошкольного возраста, формируемое участниками образовательного процесса с учётом климатических, национально – культурных, демографических, социально – экономических и социокультурных условий Республики Татарстан.</w:t>
      </w:r>
    </w:p>
    <w:p w14:paraId="1EA328F3" w14:textId="77777777" w:rsidR="00C71ADD" w:rsidRPr="00340FD5" w:rsidRDefault="00C71ADD" w:rsidP="00C71ADD">
      <w:pPr>
        <w:ind w:firstLine="709"/>
        <w:jc w:val="both"/>
      </w:pPr>
      <w:r w:rsidRPr="00340FD5">
        <w:t>В Законе Республики Татарстан «Об образовании» четко определена необходимость обеспечения народно-национального характера образования, связь воспитания и обучения с жизнью и национальными культурными традициями. Этно-культурно составляющая  (далее ЭКС) составлена с учетом особенностей Республики Татарстан, который предусматривает следующие направления деятельности ДОУ:</w:t>
      </w:r>
    </w:p>
    <w:p w14:paraId="7466AF44" w14:textId="77777777" w:rsidR="00C71ADD" w:rsidRPr="00340FD5" w:rsidRDefault="00C71ADD" w:rsidP="00C71ADD">
      <w:pPr>
        <w:jc w:val="both"/>
      </w:pPr>
      <w:r w:rsidRPr="00340FD5">
        <w:t>-</w:t>
      </w:r>
      <w:r>
        <w:t xml:space="preserve"> </w:t>
      </w:r>
      <w:r w:rsidRPr="00340FD5">
        <w:t>предоставление каждому ребенку возможность обучения и воспитания на родном языке;</w:t>
      </w:r>
    </w:p>
    <w:p w14:paraId="225EBE5D" w14:textId="77777777" w:rsidR="00C71ADD" w:rsidRPr="00340FD5" w:rsidRDefault="00C71ADD" w:rsidP="00C71ADD">
      <w:pPr>
        <w:jc w:val="both"/>
      </w:pPr>
      <w:r w:rsidRPr="00340FD5">
        <w:t>-</w:t>
      </w:r>
      <w:r>
        <w:t xml:space="preserve"> </w:t>
      </w:r>
      <w:r w:rsidRPr="00340FD5">
        <w:t>приобщение к истокам национальной культуры народов, населяющих Республику Татарстан;</w:t>
      </w:r>
    </w:p>
    <w:p w14:paraId="27B9B69A" w14:textId="77777777" w:rsidR="00C71ADD" w:rsidRPr="00340FD5" w:rsidRDefault="00C71ADD" w:rsidP="00C71ADD">
      <w:pPr>
        <w:jc w:val="both"/>
      </w:pPr>
      <w:r w:rsidRPr="00340FD5">
        <w:t>-</w:t>
      </w:r>
      <w:r>
        <w:t xml:space="preserve"> </w:t>
      </w:r>
      <w:r w:rsidRPr="00340FD5">
        <w:t>изучение русского и татарского языков в равных объёмах, овладение необходимым  лексически минимумом (в соответствии с УМК);</w:t>
      </w:r>
    </w:p>
    <w:p w14:paraId="1A9EE9FF" w14:textId="77777777" w:rsidR="00C71ADD" w:rsidRPr="00340FD5" w:rsidRDefault="00C71ADD" w:rsidP="00C71ADD">
      <w:pPr>
        <w:jc w:val="both"/>
      </w:pPr>
      <w:r w:rsidRPr="00340FD5">
        <w:t>-</w:t>
      </w:r>
      <w:r>
        <w:t xml:space="preserve"> </w:t>
      </w:r>
      <w:r w:rsidRPr="00340FD5">
        <w:t>создание благоприятных условий для воспитания толерантной личности</w:t>
      </w:r>
      <w:r w:rsidR="00BA1DD4">
        <w:t xml:space="preserve"> </w:t>
      </w:r>
      <w:r w:rsidRPr="00340FD5">
        <w:t>– привития любви и уважения к людям другой национальности, к их культурным ценностям;</w:t>
      </w:r>
    </w:p>
    <w:p w14:paraId="5D838A04" w14:textId="77777777" w:rsidR="00C71ADD" w:rsidRPr="00340FD5" w:rsidRDefault="00C71ADD" w:rsidP="00C71ADD">
      <w:pPr>
        <w:jc w:val="both"/>
      </w:pPr>
      <w:r w:rsidRPr="00340FD5">
        <w:t>-</w:t>
      </w:r>
      <w:r>
        <w:t xml:space="preserve"> </w:t>
      </w:r>
      <w:r w:rsidRPr="00340FD5">
        <w:t>ознакомление с историей, географией Республики Татарстан, расширение знаний детей о своём родном крае (о малой родине). </w:t>
      </w:r>
    </w:p>
    <w:p w14:paraId="1A52A601" w14:textId="77777777" w:rsidR="00C71ADD" w:rsidRPr="0087388F" w:rsidRDefault="00C71ADD" w:rsidP="00C71ADD">
      <w:pPr>
        <w:pStyle w:val="a5"/>
        <w:tabs>
          <w:tab w:val="left" w:pos="1134"/>
        </w:tabs>
        <w:spacing w:line="276" w:lineRule="auto"/>
        <w:ind w:left="709" w:firstLine="0"/>
        <w:jc w:val="both"/>
        <w:rPr>
          <w:sz w:val="24"/>
          <w:szCs w:val="24"/>
        </w:rPr>
      </w:pPr>
    </w:p>
    <w:p w14:paraId="6FB73313" w14:textId="77777777" w:rsidR="00BB340C" w:rsidRPr="0087388F" w:rsidRDefault="00BB340C" w:rsidP="0087388F">
      <w:pPr>
        <w:pStyle w:val="a3"/>
        <w:spacing w:line="276" w:lineRule="auto"/>
        <w:ind w:left="0" w:firstLine="0"/>
        <w:jc w:val="left"/>
      </w:pPr>
    </w:p>
    <w:p w14:paraId="622F6160" w14:textId="77777777" w:rsidR="00BB340C" w:rsidRPr="0087388F" w:rsidRDefault="00AA5517" w:rsidP="005E5B25">
      <w:pPr>
        <w:pStyle w:val="1"/>
        <w:numPr>
          <w:ilvl w:val="1"/>
          <w:numId w:val="7"/>
        </w:numPr>
        <w:tabs>
          <w:tab w:val="left" w:pos="1522"/>
        </w:tabs>
        <w:spacing w:line="276" w:lineRule="auto"/>
        <w:ind w:left="1276"/>
      </w:pPr>
      <w:r>
        <w:t xml:space="preserve"> </w:t>
      </w:r>
      <w:r w:rsidR="0021290F" w:rsidRPr="0087388F">
        <w:t>Принципы</w:t>
      </w:r>
      <w:r w:rsidR="0021290F" w:rsidRPr="0087388F">
        <w:rPr>
          <w:spacing w:val="-6"/>
        </w:rPr>
        <w:t xml:space="preserve"> </w:t>
      </w:r>
      <w:r w:rsidR="0021290F" w:rsidRPr="0087388F">
        <w:t>и</w:t>
      </w:r>
      <w:r w:rsidR="0021290F" w:rsidRPr="0087388F">
        <w:rPr>
          <w:spacing w:val="-2"/>
        </w:rPr>
        <w:t xml:space="preserve"> </w:t>
      </w:r>
      <w:r w:rsidR="0021290F" w:rsidRPr="0087388F">
        <w:t>подходы</w:t>
      </w:r>
      <w:r w:rsidR="0021290F" w:rsidRPr="0087388F">
        <w:rPr>
          <w:spacing w:val="-2"/>
        </w:rPr>
        <w:t xml:space="preserve"> </w:t>
      </w:r>
      <w:r w:rsidR="0021290F" w:rsidRPr="0087388F">
        <w:t>к</w:t>
      </w:r>
      <w:r w:rsidR="0021290F" w:rsidRPr="0087388F">
        <w:rPr>
          <w:spacing w:val="-3"/>
        </w:rPr>
        <w:t xml:space="preserve"> </w:t>
      </w:r>
      <w:r w:rsidR="0021290F" w:rsidRPr="0087388F">
        <w:t xml:space="preserve">формированию </w:t>
      </w:r>
      <w:r w:rsidR="003B4D95" w:rsidRPr="0087388F">
        <w:t>П</w:t>
      </w:r>
      <w:r w:rsidR="0021290F" w:rsidRPr="0087388F">
        <w:t>рограммы</w:t>
      </w:r>
    </w:p>
    <w:p w14:paraId="4EB79B48" w14:textId="77777777" w:rsidR="003B4D95" w:rsidRPr="0087388F" w:rsidRDefault="0021290F" w:rsidP="0087388F">
      <w:pPr>
        <w:pStyle w:val="a5"/>
        <w:tabs>
          <w:tab w:val="left" w:pos="1260"/>
        </w:tabs>
        <w:spacing w:line="276" w:lineRule="auto"/>
        <w:ind w:left="0" w:firstLine="709"/>
        <w:jc w:val="both"/>
        <w:rPr>
          <w:sz w:val="24"/>
          <w:szCs w:val="24"/>
        </w:rPr>
      </w:pPr>
      <w:r w:rsidRPr="0087388F">
        <w:rPr>
          <w:sz w:val="24"/>
          <w:szCs w:val="24"/>
        </w:rPr>
        <w:t xml:space="preserve">Федеральная программа построена на следующих </w:t>
      </w:r>
      <w:r w:rsidRPr="00AA5517">
        <w:rPr>
          <w:b/>
          <w:sz w:val="24"/>
          <w:szCs w:val="24"/>
        </w:rPr>
        <w:t>принципах</w:t>
      </w:r>
      <w:r w:rsidRPr="0087388F">
        <w:rPr>
          <w:sz w:val="24"/>
          <w:szCs w:val="24"/>
        </w:rPr>
        <w:t>, установленных ФГОС</w:t>
      </w:r>
      <w:r w:rsidR="0087388F">
        <w:rPr>
          <w:sz w:val="24"/>
          <w:szCs w:val="24"/>
        </w:rPr>
        <w:t xml:space="preserve"> </w:t>
      </w:r>
      <w:r w:rsidR="0087388F" w:rsidRPr="0087388F">
        <w:rPr>
          <w:sz w:val="24"/>
          <w:szCs w:val="24"/>
        </w:rPr>
        <w:t>ДО</w:t>
      </w:r>
      <w:r w:rsidRPr="0087388F">
        <w:rPr>
          <w:sz w:val="24"/>
          <w:szCs w:val="24"/>
        </w:rPr>
        <w:t>:</w:t>
      </w:r>
    </w:p>
    <w:p w14:paraId="74CCF936" w14:textId="77777777" w:rsidR="00BB340C" w:rsidRPr="0087388F" w:rsidRDefault="0021290F" w:rsidP="005E5B25">
      <w:pPr>
        <w:pStyle w:val="a5"/>
        <w:numPr>
          <w:ilvl w:val="0"/>
          <w:numId w:val="5"/>
        </w:numPr>
        <w:tabs>
          <w:tab w:val="left" w:pos="1134"/>
        </w:tabs>
        <w:spacing w:line="276" w:lineRule="auto"/>
        <w:ind w:left="0" w:firstLine="709"/>
        <w:jc w:val="both"/>
        <w:rPr>
          <w:sz w:val="24"/>
          <w:szCs w:val="24"/>
        </w:rPr>
      </w:pPr>
      <w:r w:rsidRPr="0087388F">
        <w:rPr>
          <w:sz w:val="24"/>
          <w:szCs w:val="24"/>
        </w:rPr>
        <w:t xml:space="preserve">полноценное проживание </w:t>
      </w:r>
      <w:r w:rsidR="00A51413" w:rsidRPr="0087388F">
        <w:rPr>
          <w:sz w:val="24"/>
          <w:szCs w:val="24"/>
        </w:rPr>
        <w:t>ребе</w:t>
      </w:r>
      <w:r w:rsidRPr="0087388F">
        <w:rPr>
          <w:sz w:val="24"/>
          <w:szCs w:val="24"/>
        </w:rPr>
        <w:t>нком всех этапов детства (младенческого, раннего и дошкольного возраста), обогащение (амплификация) детского развития;</w:t>
      </w:r>
    </w:p>
    <w:p w14:paraId="76818792" w14:textId="77777777" w:rsidR="00BB340C" w:rsidRPr="0087388F" w:rsidRDefault="0021290F" w:rsidP="005E5B25">
      <w:pPr>
        <w:pStyle w:val="a5"/>
        <w:numPr>
          <w:ilvl w:val="0"/>
          <w:numId w:val="5"/>
        </w:numPr>
        <w:tabs>
          <w:tab w:val="left" w:pos="1134"/>
          <w:tab w:val="left" w:pos="1260"/>
        </w:tabs>
        <w:spacing w:line="276" w:lineRule="auto"/>
        <w:ind w:left="0" w:firstLine="709"/>
        <w:jc w:val="both"/>
        <w:rPr>
          <w:sz w:val="24"/>
          <w:szCs w:val="24"/>
        </w:rPr>
      </w:pPr>
      <w:r w:rsidRPr="0087388F">
        <w:rPr>
          <w:sz w:val="24"/>
          <w:szCs w:val="24"/>
        </w:rPr>
        <w:t>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w:t>
      </w:r>
      <w:r w:rsidRPr="0087388F">
        <w:rPr>
          <w:spacing w:val="1"/>
          <w:sz w:val="24"/>
          <w:szCs w:val="24"/>
        </w:rPr>
        <w:t xml:space="preserve"> </w:t>
      </w:r>
      <w:r w:rsidRPr="0087388F">
        <w:rPr>
          <w:sz w:val="24"/>
          <w:szCs w:val="24"/>
        </w:rPr>
        <w:t>образования,</w:t>
      </w:r>
      <w:r w:rsidRPr="0087388F">
        <w:rPr>
          <w:spacing w:val="-1"/>
          <w:sz w:val="24"/>
          <w:szCs w:val="24"/>
        </w:rPr>
        <w:t xml:space="preserve"> </w:t>
      </w:r>
      <w:r w:rsidRPr="0087388F">
        <w:rPr>
          <w:sz w:val="24"/>
          <w:szCs w:val="24"/>
        </w:rPr>
        <w:t>становится субъектом образования;</w:t>
      </w:r>
    </w:p>
    <w:p w14:paraId="623AEF16" w14:textId="77777777" w:rsidR="001C56B5" w:rsidRDefault="001C56B5" w:rsidP="005E5B25">
      <w:pPr>
        <w:pStyle w:val="a5"/>
        <w:numPr>
          <w:ilvl w:val="0"/>
          <w:numId w:val="5"/>
        </w:numPr>
        <w:tabs>
          <w:tab w:val="left" w:pos="1134"/>
          <w:tab w:val="left" w:pos="1274"/>
        </w:tabs>
        <w:spacing w:line="276" w:lineRule="auto"/>
        <w:ind w:left="0" w:firstLine="709"/>
        <w:jc w:val="both"/>
        <w:rPr>
          <w:sz w:val="24"/>
          <w:szCs w:val="24"/>
        </w:rPr>
      </w:pPr>
      <w:r>
        <w:t>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w:t>
      </w:r>
      <w:r>
        <w:rPr>
          <w:rStyle w:val="af3"/>
        </w:rPr>
        <w:footnoteReference w:id="2"/>
      </w:r>
      <w:r>
        <w:t xml:space="preserve"> (далее вместе – взрослые)</w:t>
      </w:r>
      <w:r w:rsidR="0021290F" w:rsidRPr="0087388F">
        <w:rPr>
          <w:sz w:val="24"/>
          <w:szCs w:val="24"/>
        </w:rPr>
        <w:t>;</w:t>
      </w:r>
    </w:p>
    <w:p w14:paraId="09F3135C" w14:textId="77777777" w:rsidR="001C56B5" w:rsidRPr="001C56B5" w:rsidRDefault="001C56B5" w:rsidP="005E5B25">
      <w:pPr>
        <w:pStyle w:val="a5"/>
        <w:numPr>
          <w:ilvl w:val="0"/>
          <w:numId w:val="5"/>
        </w:numPr>
        <w:tabs>
          <w:tab w:val="left" w:pos="1134"/>
          <w:tab w:val="left" w:pos="1274"/>
        </w:tabs>
        <w:spacing w:line="276" w:lineRule="auto"/>
        <w:ind w:left="0" w:firstLine="709"/>
        <w:jc w:val="both"/>
        <w:rPr>
          <w:sz w:val="24"/>
          <w:szCs w:val="24"/>
        </w:rPr>
      </w:pPr>
      <w:r w:rsidRPr="001C56B5">
        <w:t>признание ребёнка полноценным участником (субъектом) образовательных отношений;</w:t>
      </w:r>
    </w:p>
    <w:p w14:paraId="4D3A6745" w14:textId="77777777" w:rsidR="00BB340C" w:rsidRPr="0087388F" w:rsidRDefault="0021290F" w:rsidP="005E5B25">
      <w:pPr>
        <w:pStyle w:val="a5"/>
        <w:numPr>
          <w:ilvl w:val="0"/>
          <w:numId w:val="5"/>
        </w:numPr>
        <w:tabs>
          <w:tab w:val="left" w:pos="1134"/>
          <w:tab w:val="left" w:pos="1182"/>
        </w:tabs>
        <w:spacing w:line="276" w:lineRule="auto"/>
        <w:ind w:left="0" w:firstLine="709"/>
        <w:jc w:val="both"/>
        <w:rPr>
          <w:sz w:val="24"/>
          <w:szCs w:val="24"/>
        </w:rPr>
      </w:pPr>
      <w:r w:rsidRPr="0087388F">
        <w:rPr>
          <w:sz w:val="24"/>
          <w:szCs w:val="24"/>
        </w:rPr>
        <w:t>поддержка</w:t>
      </w:r>
      <w:r w:rsidRPr="0087388F">
        <w:rPr>
          <w:spacing w:val="-4"/>
          <w:sz w:val="24"/>
          <w:szCs w:val="24"/>
        </w:rPr>
        <w:t xml:space="preserve"> </w:t>
      </w:r>
      <w:r w:rsidRPr="0087388F">
        <w:rPr>
          <w:sz w:val="24"/>
          <w:szCs w:val="24"/>
        </w:rPr>
        <w:t>инициативы</w:t>
      </w:r>
      <w:r w:rsidRPr="0087388F">
        <w:rPr>
          <w:spacing w:val="-4"/>
          <w:sz w:val="24"/>
          <w:szCs w:val="24"/>
        </w:rPr>
        <w:t xml:space="preserve"> </w:t>
      </w:r>
      <w:r w:rsidRPr="0087388F">
        <w:rPr>
          <w:sz w:val="24"/>
          <w:szCs w:val="24"/>
        </w:rPr>
        <w:t>детей</w:t>
      </w:r>
      <w:r w:rsidRPr="0087388F">
        <w:rPr>
          <w:spacing w:val="-3"/>
          <w:sz w:val="24"/>
          <w:szCs w:val="24"/>
        </w:rPr>
        <w:t xml:space="preserve"> </w:t>
      </w:r>
      <w:r w:rsidRPr="0087388F">
        <w:rPr>
          <w:sz w:val="24"/>
          <w:szCs w:val="24"/>
        </w:rPr>
        <w:t>в</w:t>
      </w:r>
      <w:r w:rsidRPr="0087388F">
        <w:rPr>
          <w:spacing w:val="-4"/>
          <w:sz w:val="24"/>
          <w:szCs w:val="24"/>
        </w:rPr>
        <w:t xml:space="preserve"> </w:t>
      </w:r>
      <w:r w:rsidRPr="0087388F">
        <w:rPr>
          <w:sz w:val="24"/>
          <w:szCs w:val="24"/>
        </w:rPr>
        <w:t>различных</w:t>
      </w:r>
      <w:r w:rsidRPr="0087388F">
        <w:rPr>
          <w:spacing w:val="-2"/>
          <w:sz w:val="24"/>
          <w:szCs w:val="24"/>
        </w:rPr>
        <w:t xml:space="preserve"> </w:t>
      </w:r>
      <w:r w:rsidRPr="0087388F">
        <w:rPr>
          <w:sz w:val="24"/>
          <w:szCs w:val="24"/>
        </w:rPr>
        <w:t>видах</w:t>
      </w:r>
      <w:r w:rsidRPr="0087388F">
        <w:rPr>
          <w:spacing w:val="-1"/>
          <w:sz w:val="24"/>
          <w:szCs w:val="24"/>
        </w:rPr>
        <w:t xml:space="preserve"> </w:t>
      </w:r>
      <w:r w:rsidRPr="0087388F">
        <w:rPr>
          <w:sz w:val="24"/>
          <w:szCs w:val="24"/>
        </w:rPr>
        <w:t>деятельности;</w:t>
      </w:r>
    </w:p>
    <w:p w14:paraId="54989A68" w14:textId="77777777" w:rsidR="00BB340C" w:rsidRPr="0087388F" w:rsidRDefault="0021290F" w:rsidP="005E5B25">
      <w:pPr>
        <w:pStyle w:val="a5"/>
        <w:numPr>
          <w:ilvl w:val="0"/>
          <w:numId w:val="5"/>
        </w:numPr>
        <w:tabs>
          <w:tab w:val="left" w:pos="1134"/>
          <w:tab w:val="left" w:pos="1182"/>
        </w:tabs>
        <w:spacing w:line="276" w:lineRule="auto"/>
        <w:ind w:left="0" w:firstLine="709"/>
        <w:jc w:val="both"/>
        <w:rPr>
          <w:sz w:val="24"/>
          <w:szCs w:val="24"/>
        </w:rPr>
      </w:pPr>
      <w:r w:rsidRPr="0087388F">
        <w:rPr>
          <w:sz w:val="24"/>
          <w:szCs w:val="24"/>
        </w:rPr>
        <w:t>сотрудничество</w:t>
      </w:r>
      <w:r w:rsidRPr="0087388F">
        <w:rPr>
          <w:spacing w:val="-3"/>
          <w:sz w:val="24"/>
          <w:szCs w:val="24"/>
        </w:rPr>
        <w:t xml:space="preserve"> </w:t>
      </w:r>
      <w:r w:rsidR="003B4D95" w:rsidRPr="0087388F">
        <w:rPr>
          <w:sz w:val="24"/>
          <w:szCs w:val="24"/>
        </w:rPr>
        <w:t>ДОО</w:t>
      </w:r>
      <w:r w:rsidRPr="0087388F">
        <w:rPr>
          <w:spacing w:val="-5"/>
          <w:sz w:val="24"/>
          <w:szCs w:val="24"/>
        </w:rPr>
        <w:t xml:space="preserve"> </w:t>
      </w:r>
      <w:r w:rsidRPr="0087388F">
        <w:rPr>
          <w:sz w:val="24"/>
          <w:szCs w:val="24"/>
        </w:rPr>
        <w:t>с</w:t>
      </w:r>
      <w:r w:rsidRPr="0087388F">
        <w:rPr>
          <w:spacing w:val="-5"/>
          <w:sz w:val="24"/>
          <w:szCs w:val="24"/>
        </w:rPr>
        <w:t xml:space="preserve"> </w:t>
      </w:r>
      <w:r w:rsidR="00A51413" w:rsidRPr="0087388F">
        <w:rPr>
          <w:sz w:val="24"/>
          <w:szCs w:val="24"/>
        </w:rPr>
        <w:t>семье</w:t>
      </w:r>
      <w:r w:rsidRPr="0087388F">
        <w:rPr>
          <w:sz w:val="24"/>
          <w:szCs w:val="24"/>
        </w:rPr>
        <w:t>й;</w:t>
      </w:r>
    </w:p>
    <w:p w14:paraId="7D686789" w14:textId="77777777" w:rsidR="00BB340C" w:rsidRPr="0087388F" w:rsidRDefault="0021290F" w:rsidP="005E5B25">
      <w:pPr>
        <w:pStyle w:val="a5"/>
        <w:numPr>
          <w:ilvl w:val="0"/>
          <w:numId w:val="5"/>
        </w:numPr>
        <w:tabs>
          <w:tab w:val="left" w:pos="1134"/>
          <w:tab w:val="left" w:pos="1182"/>
        </w:tabs>
        <w:spacing w:line="276" w:lineRule="auto"/>
        <w:ind w:left="0" w:firstLine="709"/>
        <w:jc w:val="both"/>
        <w:rPr>
          <w:sz w:val="24"/>
          <w:szCs w:val="24"/>
        </w:rPr>
      </w:pPr>
      <w:r w:rsidRPr="0087388F">
        <w:rPr>
          <w:sz w:val="24"/>
          <w:szCs w:val="24"/>
        </w:rPr>
        <w:t>приобщение детей к социокультурным нормам, традициям семьи, общества и государства;</w:t>
      </w:r>
    </w:p>
    <w:p w14:paraId="2958F838" w14:textId="77777777" w:rsidR="00BB340C" w:rsidRPr="0087388F" w:rsidRDefault="0021290F" w:rsidP="005E5B25">
      <w:pPr>
        <w:pStyle w:val="a5"/>
        <w:numPr>
          <w:ilvl w:val="0"/>
          <w:numId w:val="5"/>
        </w:numPr>
        <w:tabs>
          <w:tab w:val="left" w:pos="1134"/>
          <w:tab w:val="left" w:pos="1306"/>
        </w:tabs>
        <w:spacing w:line="276" w:lineRule="auto"/>
        <w:ind w:left="0" w:firstLine="709"/>
        <w:jc w:val="both"/>
        <w:rPr>
          <w:sz w:val="24"/>
          <w:szCs w:val="24"/>
        </w:rPr>
      </w:pPr>
      <w:r w:rsidRPr="0087388F">
        <w:rPr>
          <w:sz w:val="24"/>
          <w:szCs w:val="24"/>
        </w:rPr>
        <w:t>формирование познавательных интересов и познавательных действий ребенка в различных видах деятельности;</w:t>
      </w:r>
    </w:p>
    <w:p w14:paraId="55374326" w14:textId="77777777" w:rsidR="00BB340C" w:rsidRPr="0087388F" w:rsidRDefault="0021290F" w:rsidP="005E5B25">
      <w:pPr>
        <w:pStyle w:val="a5"/>
        <w:numPr>
          <w:ilvl w:val="0"/>
          <w:numId w:val="5"/>
        </w:numPr>
        <w:tabs>
          <w:tab w:val="left" w:pos="1134"/>
          <w:tab w:val="left" w:pos="1214"/>
        </w:tabs>
        <w:spacing w:line="276" w:lineRule="auto"/>
        <w:ind w:left="0" w:firstLine="709"/>
        <w:jc w:val="both"/>
        <w:rPr>
          <w:sz w:val="24"/>
          <w:szCs w:val="24"/>
        </w:rPr>
      </w:pPr>
      <w:r w:rsidRPr="0087388F">
        <w:rPr>
          <w:sz w:val="24"/>
          <w:szCs w:val="24"/>
        </w:rPr>
        <w:t>возрастная адекватность дошкольного образования (соответствие условий, требований, методов возрасту и особенностям развития);</w:t>
      </w:r>
    </w:p>
    <w:p w14:paraId="4417FB98" w14:textId="77777777" w:rsidR="00BB340C" w:rsidRPr="0087388F" w:rsidRDefault="00A51413" w:rsidP="005E5B25">
      <w:pPr>
        <w:pStyle w:val="a5"/>
        <w:numPr>
          <w:ilvl w:val="0"/>
          <w:numId w:val="5"/>
        </w:numPr>
        <w:tabs>
          <w:tab w:val="left" w:pos="1134"/>
          <w:tab w:val="left" w:pos="1183"/>
        </w:tabs>
        <w:spacing w:line="276" w:lineRule="auto"/>
        <w:ind w:left="0" w:firstLine="709"/>
        <w:jc w:val="both"/>
        <w:rPr>
          <w:sz w:val="24"/>
          <w:szCs w:val="24"/>
        </w:rPr>
      </w:pPr>
      <w:r w:rsidRPr="0087388F">
        <w:rPr>
          <w:sz w:val="24"/>
          <w:szCs w:val="24"/>
        </w:rPr>
        <w:t>уче</w:t>
      </w:r>
      <w:r w:rsidR="0021290F" w:rsidRPr="0087388F">
        <w:rPr>
          <w:sz w:val="24"/>
          <w:szCs w:val="24"/>
        </w:rPr>
        <w:t>т этнокультурной ситуации развития детей.</w:t>
      </w:r>
    </w:p>
    <w:p w14:paraId="671BDA8C" w14:textId="77777777" w:rsidR="003B4D95" w:rsidRPr="0087388F" w:rsidRDefault="003B4D95" w:rsidP="0087388F">
      <w:pPr>
        <w:tabs>
          <w:tab w:val="left" w:pos="1183"/>
        </w:tabs>
        <w:spacing w:line="276" w:lineRule="auto"/>
        <w:ind w:firstLine="709"/>
        <w:rPr>
          <w:sz w:val="24"/>
          <w:szCs w:val="24"/>
        </w:rPr>
      </w:pPr>
    </w:p>
    <w:p w14:paraId="329C0F04" w14:textId="77777777" w:rsidR="003B4D95" w:rsidRPr="0087388F" w:rsidRDefault="00A51413" w:rsidP="0087388F">
      <w:pPr>
        <w:pStyle w:val="2"/>
        <w:tabs>
          <w:tab w:val="left" w:pos="709"/>
        </w:tabs>
        <w:spacing w:line="276" w:lineRule="auto"/>
        <w:ind w:left="284" w:right="38" w:firstLine="436"/>
        <w:jc w:val="left"/>
        <w:rPr>
          <w:b w:val="0"/>
          <w:bCs w:val="0"/>
          <w:i w:val="0"/>
          <w:iCs w:val="0"/>
        </w:rPr>
      </w:pPr>
      <w:r w:rsidRPr="0087388F">
        <w:rPr>
          <w:b w:val="0"/>
          <w:bCs w:val="0"/>
          <w:i w:val="0"/>
          <w:iCs w:val="0"/>
        </w:rPr>
        <w:t xml:space="preserve">    </w:t>
      </w:r>
      <w:r w:rsidR="003B4D95" w:rsidRPr="0087388F">
        <w:rPr>
          <w:b w:val="0"/>
          <w:bCs w:val="0"/>
          <w:i w:val="0"/>
          <w:iCs w:val="0"/>
        </w:rPr>
        <w:t xml:space="preserve">Основные </w:t>
      </w:r>
      <w:r w:rsidR="003B4D95" w:rsidRPr="00AA5517">
        <w:rPr>
          <w:bCs w:val="0"/>
          <w:i w:val="0"/>
          <w:iCs w:val="0"/>
        </w:rPr>
        <w:t>подходы</w:t>
      </w:r>
      <w:r w:rsidR="003B4D95" w:rsidRPr="0087388F">
        <w:rPr>
          <w:b w:val="0"/>
          <w:bCs w:val="0"/>
          <w:i w:val="0"/>
          <w:iCs w:val="0"/>
        </w:rPr>
        <w:t xml:space="preserve"> к формированию Программы.</w:t>
      </w:r>
    </w:p>
    <w:p w14:paraId="27F8E459" w14:textId="77777777" w:rsidR="003B4D95" w:rsidRPr="0087388F" w:rsidRDefault="003B4D95" w:rsidP="0087388F">
      <w:pPr>
        <w:pStyle w:val="a3"/>
        <w:spacing w:line="276" w:lineRule="auto"/>
        <w:ind w:left="284" w:right="38"/>
        <w:jc w:val="left"/>
      </w:pPr>
      <w:r w:rsidRPr="0087388F">
        <w:t>Программа:</w:t>
      </w:r>
    </w:p>
    <w:p w14:paraId="125CE049" w14:textId="77777777" w:rsidR="003B4D95" w:rsidRPr="0087388F" w:rsidRDefault="003B4D95" w:rsidP="005E5B25">
      <w:pPr>
        <w:pStyle w:val="a5"/>
        <w:numPr>
          <w:ilvl w:val="0"/>
          <w:numId w:val="16"/>
        </w:numPr>
        <w:tabs>
          <w:tab w:val="left" w:pos="993"/>
        </w:tabs>
        <w:spacing w:line="276" w:lineRule="auto"/>
        <w:ind w:left="0" w:right="38" w:firstLine="709"/>
        <w:jc w:val="both"/>
        <w:rPr>
          <w:sz w:val="24"/>
          <w:szCs w:val="24"/>
        </w:rPr>
      </w:pPr>
      <w:r w:rsidRPr="0087388F">
        <w:rPr>
          <w:sz w:val="24"/>
          <w:szCs w:val="24"/>
        </w:rPr>
        <w:t>сформирована на основе требований ФГОС ДО и ФОП ДО, предъявляемых к структуре образовательной программы дошкольного образования;</w:t>
      </w:r>
    </w:p>
    <w:p w14:paraId="1014FB9B" w14:textId="77777777" w:rsidR="003B4D95" w:rsidRPr="0087388F" w:rsidRDefault="003B4D95" w:rsidP="005E5B25">
      <w:pPr>
        <w:pStyle w:val="a5"/>
        <w:numPr>
          <w:ilvl w:val="0"/>
          <w:numId w:val="16"/>
        </w:numPr>
        <w:tabs>
          <w:tab w:val="left" w:pos="993"/>
          <w:tab w:val="left" w:pos="1713"/>
        </w:tabs>
        <w:spacing w:line="276" w:lineRule="auto"/>
        <w:ind w:left="0" w:right="38" w:firstLine="709"/>
        <w:jc w:val="both"/>
        <w:rPr>
          <w:sz w:val="24"/>
          <w:szCs w:val="24"/>
        </w:rPr>
      </w:pPr>
      <w:r w:rsidRPr="0087388F">
        <w:rPr>
          <w:sz w:val="24"/>
          <w:szCs w:val="24"/>
        </w:rPr>
        <w:t>определяет содержание и организацию образовательной деятельности на уровне дошкольного образования;</w:t>
      </w:r>
    </w:p>
    <w:p w14:paraId="10052DCC" w14:textId="77777777" w:rsidR="003B4D95" w:rsidRPr="0087388F" w:rsidRDefault="003B4D95" w:rsidP="005E5B25">
      <w:pPr>
        <w:pStyle w:val="a5"/>
        <w:numPr>
          <w:ilvl w:val="0"/>
          <w:numId w:val="16"/>
        </w:numPr>
        <w:tabs>
          <w:tab w:val="left" w:pos="993"/>
          <w:tab w:val="left" w:pos="1684"/>
        </w:tabs>
        <w:spacing w:line="276" w:lineRule="auto"/>
        <w:ind w:left="0" w:right="38" w:firstLine="709"/>
        <w:jc w:val="both"/>
        <w:rPr>
          <w:sz w:val="24"/>
          <w:szCs w:val="24"/>
        </w:rPr>
      </w:pPr>
      <w:r w:rsidRPr="0087388F">
        <w:rPr>
          <w:sz w:val="24"/>
          <w:szCs w:val="24"/>
        </w:rPr>
        <w:lastRenderedPageBreak/>
        <w:t>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w:t>
      </w:r>
    </w:p>
    <w:p w14:paraId="31BA9F56" w14:textId="77777777" w:rsidR="00030234" w:rsidRPr="00AA5517" w:rsidRDefault="003B4D95" w:rsidP="005E5B25">
      <w:pPr>
        <w:pStyle w:val="a5"/>
        <w:numPr>
          <w:ilvl w:val="0"/>
          <w:numId w:val="16"/>
        </w:numPr>
        <w:tabs>
          <w:tab w:val="left" w:pos="993"/>
        </w:tabs>
        <w:spacing w:line="276" w:lineRule="auto"/>
        <w:ind w:left="0" w:right="38" w:firstLine="709"/>
        <w:jc w:val="both"/>
        <w:rPr>
          <w:sz w:val="24"/>
          <w:szCs w:val="24"/>
        </w:rPr>
      </w:pPr>
      <w:r w:rsidRPr="00AA5517">
        <w:rPr>
          <w:sz w:val="24"/>
          <w:szCs w:val="24"/>
        </w:rPr>
        <w:t>сформирована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(б</w:t>
      </w:r>
      <w:r w:rsidR="00030234" w:rsidRPr="00AA5517">
        <w:rPr>
          <w:sz w:val="24"/>
          <w:szCs w:val="24"/>
        </w:rPr>
        <w:t xml:space="preserve">азовые </w:t>
      </w:r>
      <w:r w:rsidRPr="00AA5517">
        <w:rPr>
          <w:sz w:val="24"/>
          <w:szCs w:val="24"/>
        </w:rPr>
        <w:t xml:space="preserve">объем, содержание и планируемые результаты </w:t>
      </w:r>
      <w:r w:rsidR="00030234" w:rsidRPr="00AA5517">
        <w:rPr>
          <w:sz w:val="24"/>
          <w:szCs w:val="24"/>
        </w:rPr>
        <w:t>освоения Программы</w:t>
      </w:r>
      <w:r w:rsidRPr="00AA5517">
        <w:rPr>
          <w:sz w:val="24"/>
          <w:szCs w:val="24"/>
        </w:rPr>
        <w:t>).</w:t>
      </w:r>
    </w:p>
    <w:p w14:paraId="5F7F70DF" w14:textId="77777777" w:rsidR="00482C6F" w:rsidRPr="0087388F" w:rsidRDefault="00482C6F" w:rsidP="0087388F">
      <w:pPr>
        <w:tabs>
          <w:tab w:val="left" w:pos="567"/>
        </w:tabs>
        <w:spacing w:line="276" w:lineRule="auto"/>
        <w:ind w:left="284" w:right="38"/>
        <w:jc w:val="both"/>
        <w:rPr>
          <w:sz w:val="24"/>
          <w:szCs w:val="24"/>
        </w:rPr>
      </w:pPr>
    </w:p>
    <w:p w14:paraId="3719F18E" w14:textId="77777777" w:rsidR="00030234" w:rsidRPr="0087388F" w:rsidRDefault="00482C6F" w:rsidP="005E5B25">
      <w:pPr>
        <w:pStyle w:val="1"/>
        <w:numPr>
          <w:ilvl w:val="1"/>
          <w:numId w:val="7"/>
        </w:numPr>
        <w:tabs>
          <w:tab w:val="left" w:pos="1662"/>
          <w:tab w:val="left" w:pos="1663"/>
          <w:tab w:val="left" w:pos="3684"/>
          <w:tab w:val="left" w:pos="5324"/>
          <w:tab w:val="left" w:pos="6531"/>
          <w:tab w:val="left" w:pos="7324"/>
          <w:tab w:val="left" w:pos="9202"/>
          <w:tab w:val="left" w:pos="10269"/>
        </w:tabs>
        <w:spacing w:line="276" w:lineRule="auto"/>
        <w:ind w:left="993" w:right="256"/>
      </w:pPr>
      <w:r w:rsidRPr="0087388F">
        <w:t xml:space="preserve"> </w:t>
      </w:r>
      <w:r w:rsidR="00030234" w:rsidRPr="0087388F">
        <w:t>Значимые</w:t>
      </w:r>
      <w:r w:rsidR="00030234" w:rsidRPr="0087388F">
        <w:rPr>
          <w:spacing w:val="-2"/>
        </w:rPr>
        <w:t xml:space="preserve"> </w:t>
      </w:r>
      <w:r w:rsidR="00030234" w:rsidRPr="0087388F">
        <w:t>для</w:t>
      </w:r>
      <w:r w:rsidR="00030234" w:rsidRPr="0087388F">
        <w:rPr>
          <w:spacing w:val="-1"/>
        </w:rPr>
        <w:t xml:space="preserve"> </w:t>
      </w:r>
      <w:r w:rsidR="00030234" w:rsidRPr="0087388F">
        <w:t>разработки</w:t>
      </w:r>
      <w:r w:rsidR="00030234" w:rsidRPr="0087388F">
        <w:rPr>
          <w:spacing w:val="-5"/>
        </w:rPr>
        <w:t xml:space="preserve"> </w:t>
      </w:r>
      <w:r w:rsidR="00030234" w:rsidRPr="0087388F">
        <w:t>и</w:t>
      </w:r>
      <w:r w:rsidR="00030234" w:rsidRPr="0087388F">
        <w:rPr>
          <w:spacing w:val="-5"/>
        </w:rPr>
        <w:t xml:space="preserve"> </w:t>
      </w:r>
      <w:r w:rsidR="00030234" w:rsidRPr="0087388F">
        <w:t>реализации</w:t>
      </w:r>
      <w:r w:rsidR="00030234" w:rsidRPr="0087388F">
        <w:rPr>
          <w:spacing w:val="-4"/>
        </w:rPr>
        <w:t xml:space="preserve"> </w:t>
      </w:r>
      <w:r w:rsidR="00030234" w:rsidRPr="0087388F">
        <w:t>Программы</w:t>
      </w:r>
      <w:r w:rsidR="00030234" w:rsidRPr="0087388F">
        <w:rPr>
          <w:spacing w:val="-1"/>
        </w:rPr>
        <w:t xml:space="preserve"> </w:t>
      </w:r>
      <w:r w:rsidR="00030234" w:rsidRPr="0087388F">
        <w:t>характеристики</w:t>
      </w:r>
    </w:p>
    <w:p w14:paraId="7954A68E" w14:textId="77777777" w:rsidR="00030234" w:rsidRPr="0087388F" w:rsidRDefault="00030234" w:rsidP="0087388F">
      <w:pPr>
        <w:spacing w:line="276" w:lineRule="auto"/>
        <w:ind w:left="480" w:right="528" w:firstLine="566"/>
        <w:jc w:val="both"/>
        <w:rPr>
          <w:sz w:val="24"/>
          <w:szCs w:val="24"/>
        </w:rPr>
      </w:pPr>
      <w:r w:rsidRPr="0087388F">
        <w:rPr>
          <w:b/>
          <w:i/>
          <w:sz w:val="24"/>
          <w:szCs w:val="24"/>
        </w:rPr>
        <w:t>Основные</w:t>
      </w:r>
      <w:r w:rsidRPr="0087388F">
        <w:rPr>
          <w:b/>
          <w:i/>
          <w:spacing w:val="1"/>
          <w:sz w:val="24"/>
          <w:szCs w:val="24"/>
        </w:rPr>
        <w:t xml:space="preserve"> </w:t>
      </w:r>
      <w:r w:rsidRPr="0087388F">
        <w:rPr>
          <w:b/>
          <w:i/>
          <w:sz w:val="24"/>
          <w:szCs w:val="24"/>
        </w:rPr>
        <w:t>участники</w:t>
      </w:r>
      <w:r w:rsidRPr="0087388F">
        <w:rPr>
          <w:b/>
          <w:i/>
          <w:spacing w:val="1"/>
          <w:sz w:val="24"/>
          <w:szCs w:val="24"/>
        </w:rPr>
        <w:t xml:space="preserve"> </w:t>
      </w:r>
      <w:r w:rsidRPr="0087388F">
        <w:rPr>
          <w:b/>
          <w:i/>
          <w:sz w:val="24"/>
          <w:szCs w:val="24"/>
        </w:rPr>
        <w:t>реализации</w:t>
      </w:r>
      <w:r w:rsidRPr="0087388F">
        <w:rPr>
          <w:b/>
          <w:i/>
          <w:spacing w:val="1"/>
          <w:sz w:val="24"/>
          <w:szCs w:val="24"/>
        </w:rPr>
        <w:t xml:space="preserve"> </w:t>
      </w:r>
      <w:r w:rsidRPr="0087388F">
        <w:rPr>
          <w:b/>
          <w:i/>
          <w:sz w:val="24"/>
          <w:szCs w:val="24"/>
        </w:rPr>
        <w:t>Программы:</w:t>
      </w:r>
      <w:r w:rsidRPr="0087388F">
        <w:rPr>
          <w:b/>
          <w:i/>
          <w:spacing w:val="1"/>
          <w:sz w:val="24"/>
          <w:szCs w:val="24"/>
        </w:rPr>
        <w:t xml:space="preserve"> </w:t>
      </w:r>
      <w:r w:rsidRPr="0087388F">
        <w:rPr>
          <w:sz w:val="24"/>
          <w:szCs w:val="24"/>
        </w:rPr>
        <w:t>педагоги,</w:t>
      </w:r>
      <w:r w:rsidRPr="0087388F">
        <w:rPr>
          <w:spacing w:val="1"/>
          <w:sz w:val="24"/>
          <w:szCs w:val="24"/>
        </w:rPr>
        <w:t xml:space="preserve"> </w:t>
      </w:r>
      <w:r w:rsidRPr="0087388F">
        <w:rPr>
          <w:sz w:val="24"/>
          <w:szCs w:val="24"/>
        </w:rPr>
        <w:t>обучающиеся,</w:t>
      </w:r>
      <w:r w:rsidRPr="0087388F">
        <w:rPr>
          <w:spacing w:val="1"/>
          <w:sz w:val="24"/>
          <w:szCs w:val="24"/>
        </w:rPr>
        <w:t xml:space="preserve"> </w:t>
      </w:r>
      <w:r w:rsidRPr="0087388F">
        <w:rPr>
          <w:sz w:val="24"/>
          <w:szCs w:val="24"/>
        </w:rPr>
        <w:t>родители</w:t>
      </w:r>
      <w:r w:rsidRPr="0087388F">
        <w:rPr>
          <w:spacing w:val="1"/>
          <w:sz w:val="24"/>
          <w:szCs w:val="24"/>
        </w:rPr>
        <w:t xml:space="preserve"> </w:t>
      </w:r>
      <w:r w:rsidRPr="0087388F">
        <w:rPr>
          <w:sz w:val="24"/>
          <w:szCs w:val="24"/>
        </w:rPr>
        <w:t>(законные</w:t>
      </w:r>
      <w:r w:rsidRPr="0087388F">
        <w:rPr>
          <w:spacing w:val="-5"/>
          <w:sz w:val="24"/>
          <w:szCs w:val="24"/>
        </w:rPr>
        <w:t xml:space="preserve"> </w:t>
      </w:r>
      <w:r w:rsidRPr="0087388F">
        <w:rPr>
          <w:sz w:val="24"/>
          <w:szCs w:val="24"/>
        </w:rPr>
        <w:t>представители).</w:t>
      </w:r>
    </w:p>
    <w:p w14:paraId="3F868AD9" w14:textId="77777777" w:rsidR="00030234" w:rsidRPr="0087388F" w:rsidRDefault="00030234" w:rsidP="0087388F">
      <w:pPr>
        <w:pStyle w:val="a3"/>
        <w:spacing w:line="276" w:lineRule="auto"/>
        <w:ind w:left="480" w:right="522" w:firstLine="542"/>
        <w:rPr>
          <w:spacing w:val="1"/>
        </w:rPr>
      </w:pPr>
      <w:r w:rsidRPr="0087388F">
        <w:rPr>
          <w:b/>
          <w:i/>
        </w:rPr>
        <w:t>Социальными</w:t>
      </w:r>
      <w:r w:rsidRPr="0087388F">
        <w:rPr>
          <w:b/>
          <w:i/>
          <w:spacing w:val="1"/>
        </w:rPr>
        <w:t xml:space="preserve"> </w:t>
      </w:r>
      <w:r w:rsidRPr="0087388F">
        <w:rPr>
          <w:b/>
          <w:i/>
        </w:rPr>
        <w:t>заказчиками</w:t>
      </w:r>
      <w:r w:rsidRPr="0087388F">
        <w:rPr>
          <w:b/>
          <w:i/>
          <w:spacing w:val="1"/>
        </w:rPr>
        <w:t xml:space="preserve"> </w:t>
      </w:r>
      <w:r w:rsidRPr="0087388F">
        <w:rPr>
          <w:b/>
          <w:i/>
        </w:rPr>
        <w:t>реализации</w:t>
      </w:r>
      <w:r w:rsidRPr="0087388F">
        <w:rPr>
          <w:b/>
          <w:i/>
          <w:spacing w:val="1"/>
        </w:rPr>
        <w:t xml:space="preserve"> </w:t>
      </w:r>
      <w:r w:rsidRPr="0087388F">
        <w:rPr>
          <w:b/>
          <w:i/>
        </w:rPr>
        <w:t>Программы</w:t>
      </w:r>
      <w:r w:rsidRPr="0087388F">
        <w:rPr>
          <w:b/>
          <w:i/>
          <w:spacing w:val="1"/>
        </w:rPr>
        <w:t xml:space="preserve"> </w:t>
      </w:r>
      <w:r w:rsidRPr="0087388F">
        <w:t>как</w:t>
      </w:r>
      <w:r w:rsidRPr="0087388F">
        <w:rPr>
          <w:spacing w:val="1"/>
        </w:rPr>
        <w:t xml:space="preserve"> </w:t>
      </w:r>
      <w:r w:rsidRPr="0087388F">
        <w:t>комплекса</w:t>
      </w:r>
      <w:r w:rsidRPr="0087388F">
        <w:rPr>
          <w:spacing w:val="60"/>
        </w:rPr>
        <w:t xml:space="preserve"> </w:t>
      </w:r>
      <w:r w:rsidRPr="0087388F">
        <w:t>образовательных</w:t>
      </w:r>
      <w:r w:rsidRPr="0087388F">
        <w:rPr>
          <w:spacing w:val="1"/>
        </w:rPr>
        <w:t xml:space="preserve"> </w:t>
      </w:r>
      <w:r w:rsidRPr="0087388F">
        <w:t>услуг выступают, в первую очередь, родители</w:t>
      </w:r>
      <w:r w:rsidRPr="0087388F">
        <w:rPr>
          <w:spacing w:val="1"/>
        </w:rPr>
        <w:t xml:space="preserve"> </w:t>
      </w:r>
      <w:r w:rsidRPr="0087388F">
        <w:t>(законные представители) обучающихся, как</w:t>
      </w:r>
      <w:r w:rsidRPr="0087388F">
        <w:rPr>
          <w:spacing w:val="1"/>
        </w:rPr>
        <w:t xml:space="preserve"> </w:t>
      </w:r>
      <w:r w:rsidRPr="0087388F">
        <w:t>гаранты реализации прав ребенка на уход, присмотр и оздоровление, воспитание и обучение.</w:t>
      </w:r>
      <w:r w:rsidRPr="0087388F">
        <w:rPr>
          <w:spacing w:val="1"/>
        </w:rPr>
        <w:t xml:space="preserve"> </w:t>
      </w:r>
    </w:p>
    <w:p w14:paraId="27898B03" w14:textId="77777777" w:rsidR="00030234" w:rsidRPr="0087388F" w:rsidRDefault="00030234" w:rsidP="0087388F">
      <w:pPr>
        <w:pStyle w:val="a3"/>
        <w:spacing w:line="276" w:lineRule="auto"/>
        <w:ind w:left="480" w:right="522" w:firstLine="542"/>
      </w:pPr>
      <w:r w:rsidRPr="0087388F">
        <w:t>Особенности</w:t>
      </w:r>
      <w:r w:rsidRPr="0087388F">
        <w:rPr>
          <w:spacing w:val="-11"/>
        </w:rPr>
        <w:t xml:space="preserve"> </w:t>
      </w:r>
      <w:r w:rsidRPr="0087388F">
        <w:t>разработки</w:t>
      </w:r>
      <w:r w:rsidRPr="0087388F">
        <w:rPr>
          <w:spacing w:val="1"/>
        </w:rPr>
        <w:t xml:space="preserve"> </w:t>
      </w:r>
      <w:r w:rsidRPr="0087388F">
        <w:t>Программы:</w:t>
      </w:r>
    </w:p>
    <w:p w14:paraId="62A6C64F" w14:textId="77777777" w:rsidR="00030234" w:rsidRPr="0087388F" w:rsidRDefault="00030234" w:rsidP="005E5B25">
      <w:pPr>
        <w:pStyle w:val="a3"/>
        <w:numPr>
          <w:ilvl w:val="0"/>
          <w:numId w:val="17"/>
        </w:numPr>
        <w:tabs>
          <w:tab w:val="left" w:pos="993"/>
        </w:tabs>
        <w:spacing w:line="276" w:lineRule="auto"/>
        <w:ind w:left="0" w:firstLine="709"/>
        <w:jc w:val="left"/>
      </w:pPr>
      <w:r w:rsidRPr="0087388F">
        <w:rPr>
          <w:spacing w:val="-1"/>
        </w:rPr>
        <w:t>условия,</w:t>
      </w:r>
      <w:r w:rsidRPr="0087388F">
        <w:rPr>
          <w:spacing w:val="-6"/>
        </w:rPr>
        <w:t xml:space="preserve"> </w:t>
      </w:r>
      <w:r w:rsidRPr="0087388F">
        <w:rPr>
          <w:spacing w:val="-1"/>
        </w:rPr>
        <w:t>созданные</w:t>
      </w:r>
      <w:r w:rsidRPr="0087388F">
        <w:rPr>
          <w:spacing w:val="-14"/>
        </w:rPr>
        <w:t xml:space="preserve"> </w:t>
      </w:r>
      <w:r w:rsidRPr="0087388F">
        <w:rPr>
          <w:spacing w:val="-1"/>
        </w:rPr>
        <w:t>в</w:t>
      </w:r>
      <w:r w:rsidRPr="0087388F">
        <w:rPr>
          <w:spacing w:val="-7"/>
        </w:rPr>
        <w:t xml:space="preserve"> </w:t>
      </w:r>
      <w:r w:rsidRPr="0087388F">
        <w:rPr>
          <w:spacing w:val="-1"/>
        </w:rPr>
        <w:t>ДОО</w:t>
      </w:r>
      <w:r w:rsidRPr="0087388F">
        <w:rPr>
          <w:spacing w:val="-5"/>
        </w:rPr>
        <w:t xml:space="preserve"> </w:t>
      </w:r>
      <w:r w:rsidRPr="0087388F">
        <w:rPr>
          <w:spacing w:val="-1"/>
        </w:rPr>
        <w:t>для</w:t>
      </w:r>
      <w:r w:rsidRPr="0087388F">
        <w:rPr>
          <w:spacing w:val="-13"/>
        </w:rPr>
        <w:t xml:space="preserve"> </w:t>
      </w:r>
      <w:r w:rsidRPr="0087388F">
        <w:rPr>
          <w:spacing w:val="-1"/>
        </w:rPr>
        <w:t>реализации</w:t>
      </w:r>
      <w:r w:rsidRPr="0087388F">
        <w:rPr>
          <w:spacing w:val="-12"/>
        </w:rPr>
        <w:t xml:space="preserve"> </w:t>
      </w:r>
      <w:r w:rsidRPr="0087388F">
        <w:rPr>
          <w:spacing w:val="-1"/>
        </w:rPr>
        <w:t>целей</w:t>
      </w:r>
      <w:r w:rsidRPr="0087388F">
        <w:rPr>
          <w:spacing w:val="-7"/>
        </w:rPr>
        <w:t xml:space="preserve"> </w:t>
      </w:r>
      <w:r w:rsidRPr="0087388F">
        <w:rPr>
          <w:spacing w:val="-1"/>
        </w:rPr>
        <w:t>и</w:t>
      </w:r>
      <w:r w:rsidRPr="0087388F">
        <w:rPr>
          <w:spacing w:val="-13"/>
        </w:rPr>
        <w:t xml:space="preserve"> </w:t>
      </w:r>
      <w:r w:rsidRPr="0087388F">
        <w:rPr>
          <w:spacing w:val="-1"/>
        </w:rPr>
        <w:t>задач</w:t>
      </w:r>
      <w:r w:rsidRPr="0087388F">
        <w:rPr>
          <w:spacing w:val="-9"/>
        </w:rPr>
        <w:t xml:space="preserve"> </w:t>
      </w:r>
      <w:r w:rsidRPr="0087388F">
        <w:rPr>
          <w:spacing w:val="-1"/>
        </w:rPr>
        <w:t>Программы;</w:t>
      </w:r>
    </w:p>
    <w:p w14:paraId="3312A4D5" w14:textId="77777777" w:rsidR="00030234" w:rsidRPr="0087388F" w:rsidRDefault="00030234" w:rsidP="005E5B25">
      <w:pPr>
        <w:pStyle w:val="a5"/>
        <w:numPr>
          <w:ilvl w:val="0"/>
          <w:numId w:val="17"/>
        </w:numPr>
        <w:tabs>
          <w:tab w:val="left" w:pos="634"/>
          <w:tab w:val="left" w:pos="993"/>
        </w:tabs>
        <w:spacing w:line="276" w:lineRule="auto"/>
        <w:ind w:left="0" w:firstLine="709"/>
        <w:rPr>
          <w:sz w:val="24"/>
          <w:szCs w:val="24"/>
        </w:rPr>
      </w:pPr>
      <w:r w:rsidRPr="0087388F">
        <w:rPr>
          <w:spacing w:val="-1"/>
          <w:sz w:val="24"/>
          <w:szCs w:val="24"/>
        </w:rPr>
        <w:t>социальный</w:t>
      </w:r>
      <w:r w:rsidRPr="0087388F">
        <w:rPr>
          <w:spacing w:val="-14"/>
          <w:sz w:val="24"/>
          <w:szCs w:val="24"/>
        </w:rPr>
        <w:t xml:space="preserve"> </w:t>
      </w:r>
      <w:r w:rsidRPr="0087388F">
        <w:rPr>
          <w:spacing w:val="-1"/>
          <w:sz w:val="24"/>
          <w:szCs w:val="24"/>
        </w:rPr>
        <w:t>заказ</w:t>
      </w:r>
      <w:r w:rsidRPr="0087388F">
        <w:rPr>
          <w:spacing w:val="-9"/>
          <w:sz w:val="24"/>
          <w:szCs w:val="24"/>
        </w:rPr>
        <w:t xml:space="preserve"> </w:t>
      </w:r>
      <w:r w:rsidRPr="0087388F">
        <w:rPr>
          <w:sz w:val="24"/>
          <w:szCs w:val="24"/>
        </w:rPr>
        <w:t>родителей</w:t>
      </w:r>
      <w:r w:rsidRPr="0087388F">
        <w:rPr>
          <w:spacing w:val="-13"/>
          <w:sz w:val="24"/>
          <w:szCs w:val="24"/>
        </w:rPr>
        <w:t xml:space="preserve"> </w:t>
      </w:r>
      <w:r w:rsidRPr="0087388F">
        <w:rPr>
          <w:sz w:val="24"/>
          <w:szCs w:val="24"/>
        </w:rPr>
        <w:t>(законных</w:t>
      </w:r>
      <w:r w:rsidRPr="0087388F">
        <w:rPr>
          <w:spacing w:val="-10"/>
          <w:sz w:val="24"/>
          <w:szCs w:val="24"/>
        </w:rPr>
        <w:t xml:space="preserve"> </w:t>
      </w:r>
      <w:r w:rsidRPr="0087388F">
        <w:rPr>
          <w:sz w:val="24"/>
          <w:szCs w:val="24"/>
        </w:rPr>
        <w:t>представителей);</w:t>
      </w:r>
    </w:p>
    <w:p w14:paraId="6D4A5AF0" w14:textId="77777777" w:rsidR="00030234" w:rsidRPr="0087388F" w:rsidRDefault="00030234" w:rsidP="005E5B25">
      <w:pPr>
        <w:pStyle w:val="a5"/>
        <w:numPr>
          <w:ilvl w:val="0"/>
          <w:numId w:val="17"/>
        </w:numPr>
        <w:tabs>
          <w:tab w:val="left" w:pos="634"/>
          <w:tab w:val="left" w:pos="993"/>
        </w:tabs>
        <w:spacing w:line="276" w:lineRule="auto"/>
        <w:ind w:left="0" w:firstLine="709"/>
        <w:rPr>
          <w:sz w:val="24"/>
          <w:szCs w:val="24"/>
        </w:rPr>
      </w:pPr>
      <w:r w:rsidRPr="0087388F">
        <w:rPr>
          <w:sz w:val="24"/>
          <w:szCs w:val="24"/>
        </w:rPr>
        <w:t>детский</w:t>
      </w:r>
      <w:r w:rsidRPr="0087388F">
        <w:rPr>
          <w:spacing w:val="-10"/>
          <w:sz w:val="24"/>
          <w:szCs w:val="24"/>
        </w:rPr>
        <w:t xml:space="preserve"> </w:t>
      </w:r>
      <w:r w:rsidRPr="0087388F">
        <w:rPr>
          <w:sz w:val="24"/>
          <w:szCs w:val="24"/>
        </w:rPr>
        <w:t>контингент;</w:t>
      </w:r>
    </w:p>
    <w:p w14:paraId="588FA80A" w14:textId="77777777" w:rsidR="00030234" w:rsidRPr="000548EA" w:rsidRDefault="000548EA" w:rsidP="000548EA">
      <w:pPr>
        <w:tabs>
          <w:tab w:val="left" w:pos="634"/>
          <w:tab w:val="left" w:pos="993"/>
        </w:tabs>
        <w:spacing w:line="276" w:lineRule="auto"/>
        <w:ind w:left="360"/>
        <w:rPr>
          <w:sz w:val="24"/>
          <w:szCs w:val="24"/>
        </w:rPr>
      </w:pPr>
      <w:r>
        <w:rPr>
          <w:sz w:val="24"/>
          <w:szCs w:val="24"/>
        </w:rPr>
        <w:tab/>
        <w:t xml:space="preserve"> - </w:t>
      </w:r>
      <w:r w:rsidR="00030234" w:rsidRPr="000548EA">
        <w:rPr>
          <w:sz w:val="24"/>
          <w:szCs w:val="24"/>
        </w:rPr>
        <w:t>кадровый</w:t>
      </w:r>
      <w:r w:rsidR="00030234" w:rsidRPr="000548EA">
        <w:rPr>
          <w:spacing w:val="-12"/>
          <w:sz w:val="24"/>
          <w:szCs w:val="24"/>
        </w:rPr>
        <w:t xml:space="preserve"> </w:t>
      </w:r>
      <w:r w:rsidR="00030234" w:rsidRPr="000548EA">
        <w:rPr>
          <w:sz w:val="24"/>
          <w:szCs w:val="24"/>
        </w:rPr>
        <w:t>состав</w:t>
      </w:r>
      <w:r w:rsidR="00030234" w:rsidRPr="000548EA">
        <w:rPr>
          <w:spacing w:val="-11"/>
          <w:sz w:val="24"/>
          <w:szCs w:val="24"/>
        </w:rPr>
        <w:t xml:space="preserve"> </w:t>
      </w:r>
      <w:r w:rsidR="00030234" w:rsidRPr="000548EA">
        <w:rPr>
          <w:sz w:val="24"/>
          <w:szCs w:val="24"/>
        </w:rPr>
        <w:t>педагогических</w:t>
      </w:r>
      <w:r w:rsidR="00030234" w:rsidRPr="000548EA">
        <w:rPr>
          <w:spacing w:val="-13"/>
          <w:sz w:val="24"/>
          <w:szCs w:val="24"/>
        </w:rPr>
        <w:t xml:space="preserve"> </w:t>
      </w:r>
      <w:r w:rsidR="00030234" w:rsidRPr="000548EA">
        <w:rPr>
          <w:sz w:val="24"/>
          <w:szCs w:val="24"/>
        </w:rPr>
        <w:t>работников;</w:t>
      </w:r>
    </w:p>
    <w:p w14:paraId="1A2E7568" w14:textId="77777777" w:rsidR="00030234" w:rsidRPr="004B2F1C" w:rsidRDefault="004B2F1C" w:rsidP="004B2F1C">
      <w:pPr>
        <w:ind w:firstLine="709"/>
        <w:rPr>
          <w:sz w:val="24"/>
          <w:szCs w:val="28"/>
        </w:rPr>
      </w:pPr>
      <w:r>
        <w:rPr>
          <w:sz w:val="24"/>
          <w:szCs w:val="28"/>
        </w:rPr>
        <w:t xml:space="preserve">- </w:t>
      </w:r>
      <w:r w:rsidR="00030234" w:rsidRPr="004B2F1C">
        <w:rPr>
          <w:sz w:val="24"/>
          <w:szCs w:val="28"/>
        </w:rPr>
        <w:t>культурно-образовательные</w:t>
      </w:r>
      <w:r w:rsidR="00482C6F" w:rsidRPr="004B2F1C">
        <w:rPr>
          <w:sz w:val="24"/>
          <w:szCs w:val="28"/>
        </w:rPr>
        <w:t xml:space="preserve"> </w:t>
      </w:r>
      <w:r w:rsidR="00030234" w:rsidRPr="004B2F1C">
        <w:rPr>
          <w:sz w:val="24"/>
          <w:szCs w:val="28"/>
        </w:rPr>
        <w:t>особенности</w:t>
      </w:r>
      <w:r w:rsidRPr="004B2F1C">
        <w:rPr>
          <w:sz w:val="24"/>
          <w:szCs w:val="28"/>
        </w:rPr>
        <w:t xml:space="preserve"> МАДОУ «Детский сад общеобразовательного вида № 58» НМР РТ;</w:t>
      </w:r>
    </w:p>
    <w:p w14:paraId="035ACE3B" w14:textId="77777777" w:rsidR="00030234" w:rsidRPr="0087388F" w:rsidRDefault="00030234" w:rsidP="005E5B25">
      <w:pPr>
        <w:pStyle w:val="a5"/>
        <w:numPr>
          <w:ilvl w:val="0"/>
          <w:numId w:val="17"/>
        </w:numPr>
        <w:tabs>
          <w:tab w:val="left" w:pos="639"/>
          <w:tab w:val="left" w:pos="993"/>
          <w:tab w:val="left" w:pos="3888"/>
          <w:tab w:val="left" w:pos="5548"/>
          <w:tab w:val="left" w:pos="6086"/>
          <w:tab w:val="left" w:pos="7709"/>
          <w:tab w:val="left" w:pos="9590"/>
        </w:tabs>
        <w:spacing w:line="276" w:lineRule="auto"/>
        <w:ind w:left="0" w:right="534" w:firstLine="709"/>
        <w:rPr>
          <w:sz w:val="24"/>
          <w:szCs w:val="24"/>
        </w:rPr>
      </w:pPr>
      <w:r w:rsidRPr="0087388F">
        <w:rPr>
          <w:spacing w:val="-57"/>
          <w:sz w:val="24"/>
          <w:szCs w:val="24"/>
        </w:rPr>
        <w:t xml:space="preserve"> </w:t>
      </w:r>
      <w:r w:rsidRPr="0087388F">
        <w:rPr>
          <w:sz w:val="24"/>
          <w:szCs w:val="24"/>
        </w:rPr>
        <w:t>климатические особенности;</w:t>
      </w:r>
    </w:p>
    <w:p w14:paraId="4DA670CB" w14:textId="77777777" w:rsidR="00030234" w:rsidRDefault="00030234" w:rsidP="005E5B25">
      <w:pPr>
        <w:pStyle w:val="a5"/>
        <w:numPr>
          <w:ilvl w:val="0"/>
          <w:numId w:val="17"/>
        </w:numPr>
        <w:tabs>
          <w:tab w:val="left" w:pos="639"/>
          <w:tab w:val="left" w:pos="993"/>
        </w:tabs>
        <w:spacing w:line="276" w:lineRule="auto"/>
        <w:ind w:left="0" w:firstLine="709"/>
        <w:rPr>
          <w:sz w:val="24"/>
          <w:szCs w:val="24"/>
        </w:rPr>
      </w:pPr>
      <w:r w:rsidRPr="0087388F">
        <w:rPr>
          <w:sz w:val="24"/>
          <w:szCs w:val="24"/>
        </w:rPr>
        <w:t>взаимодействие</w:t>
      </w:r>
      <w:r w:rsidRPr="0087388F">
        <w:rPr>
          <w:spacing w:val="-14"/>
          <w:sz w:val="24"/>
          <w:szCs w:val="24"/>
        </w:rPr>
        <w:t xml:space="preserve"> </w:t>
      </w:r>
      <w:r w:rsidRPr="0087388F">
        <w:rPr>
          <w:sz w:val="24"/>
          <w:szCs w:val="24"/>
        </w:rPr>
        <w:t>с</w:t>
      </w:r>
      <w:r w:rsidRPr="0087388F">
        <w:rPr>
          <w:spacing w:val="-10"/>
          <w:sz w:val="24"/>
          <w:szCs w:val="24"/>
        </w:rPr>
        <w:t xml:space="preserve"> </w:t>
      </w:r>
      <w:r w:rsidRPr="0087388F">
        <w:rPr>
          <w:sz w:val="24"/>
          <w:szCs w:val="24"/>
        </w:rPr>
        <w:t>социумом.</w:t>
      </w:r>
    </w:p>
    <w:p w14:paraId="054200E7" w14:textId="77777777" w:rsidR="001C56B5" w:rsidRPr="001C56B5" w:rsidRDefault="001C56B5" w:rsidP="001C56B5">
      <w:pPr>
        <w:tabs>
          <w:tab w:val="left" w:pos="639"/>
          <w:tab w:val="left" w:pos="993"/>
        </w:tabs>
        <w:spacing w:line="276" w:lineRule="auto"/>
        <w:ind w:left="709"/>
        <w:rPr>
          <w:sz w:val="24"/>
          <w:szCs w:val="24"/>
        </w:rPr>
      </w:pPr>
    </w:p>
    <w:p w14:paraId="502959A3" w14:textId="77777777" w:rsidR="00030234" w:rsidRPr="00B34936" w:rsidRDefault="00030234" w:rsidP="005E5B25">
      <w:pPr>
        <w:pStyle w:val="2"/>
        <w:numPr>
          <w:ilvl w:val="1"/>
          <w:numId w:val="7"/>
        </w:numPr>
        <w:tabs>
          <w:tab w:val="left" w:pos="1134"/>
        </w:tabs>
        <w:spacing w:line="276" w:lineRule="auto"/>
        <w:ind w:left="0" w:right="1267" w:firstLine="709"/>
        <w:rPr>
          <w:i w:val="0"/>
        </w:rPr>
      </w:pPr>
      <w:r w:rsidRPr="00B34936">
        <w:rPr>
          <w:i w:val="0"/>
        </w:rPr>
        <w:t>Специфика национальных, со</w:t>
      </w:r>
      <w:r w:rsidR="000548EA">
        <w:rPr>
          <w:i w:val="0"/>
        </w:rPr>
        <w:t xml:space="preserve">циокультурных условий, в </w:t>
      </w:r>
      <w:r w:rsidR="00B34936">
        <w:rPr>
          <w:i w:val="0"/>
        </w:rPr>
        <w:t>к</w:t>
      </w:r>
      <w:r w:rsidRPr="00B34936">
        <w:rPr>
          <w:i w:val="0"/>
        </w:rPr>
        <w:t>оторых</w:t>
      </w:r>
      <w:r w:rsidR="00B34936">
        <w:rPr>
          <w:i w:val="0"/>
        </w:rPr>
        <w:t xml:space="preserve"> </w:t>
      </w:r>
      <w:r w:rsidRPr="00B34936">
        <w:rPr>
          <w:i w:val="0"/>
          <w:spacing w:val="-57"/>
        </w:rPr>
        <w:t xml:space="preserve"> </w:t>
      </w:r>
      <w:r w:rsidRPr="00B34936">
        <w:rPr>
          <w:i w:val="0"/>
        </w:rPr>
        <w:t>осуществляется</w:t>
      </w:r>
      <w:r w:rsidRPr="00B34936">
        <w:rPr>
          <w:i w:val="0"/>
          <w:spacing w:val="2"/>
        </w:rPr>
        <w:t xml:space="preserve"> </w:t>
      </w:r>
      <w:r w:rsidRPr="00B34936">
        <w:rPr>
          <w:i w:val="0"/>
        </w:rPr>
        <w:t>образовательная</w:t>
      </w:r>
      <w:r w:rsidRPr="00B34936">
        <w:rPr>
          <w:i w:val="0"/>
          <w:spacing w:val="2"/>
        </w:rPr>
        <w:t xml:space="preserve"> </w:t>
      </w:r>
      <w:r w:rsidRPr="00B34936">
        <w:rPr>
          <w:i w:val="0"/>
        </w:rPr>
        <w:t>деятельность</w:t>
      </w:r>
      <w:r w:rsidR="00482C6F" w:rsidRPr="00B34936">
        <w:rPr>
          <w:i w:val="0"/>
        </w:rPr>
        <w:t>:</w:t>
      </w:r>
    </w:p>
    <w:p w14:paraId="5D609323" w14:textId="77777777" w:rsidR="00DD3219" w:rsidRPr="00284734" w:rsidRDefault="00030234" w:rsidP="00AE51F1">
      <w:pPr>
        <w:pStyle w:val="a5"/>
        <w:tabs>
          <w:tab w:val="left" w:pos="1479"/>
        </w:tabs>
        <w:spacing w:line="276" w:lineRule="auto"/>
        <w:ind w:left="720" w:right="528" w:firstLine="0"/>
        <w:jc w:val="both"/>
        <w:rPr>
          <w:sz w:val="24"/>
          <w:szCs w:val="24"/>
        </w:rPr>
      </w:pPr>
      <w:r w:rsidRPr="00284734">
        <w:rPr>
          <w:b/>
          <w:i/>
          <w:sz w:val="24"/>
          <w:szCs w:val="24"/>
        </w:rPr>
        <w:t>Национально</w:t>
      </w:r>
      <w:r w:rsidR="00D22E62" w:rsidRPr="00284734">
        <w:rPr>
          <w:b/>
          <w:i/>
          <w:spacing w:val="1"/>
          <w:sz w:val="24"/>
          <w:szCs w:val="24"/>
        </w:rPr>
        <w:t>-</w:t>
      </w:r>
      <w:r w:rsidRPr="00284734">
        <w:rPr>
          <w:b/>
          <w:i/>
          <w:sz w:val="24"/>
          <w:szCs w:val="24"/>
        </w:rPr>
        <w:t>культурные</w:t>
      </w:r>
      <w:r w:rsidRPr="00284734">
        <w:rPr>
          <w:b/>
          <w:i/>
          <w:spacing w:val="1"/>
          <w:sz w:val="24"/>
          <w:szCs w:val="24"/>
        </w:rPr>
        <w:t xml:space="preserve"> </w:t>
      </w:r>
      <w:r w:rsidRPr="00284734">
        <w:rPr>
          <w:b/>
          <w:i/>
          <w:sz w:val="24"/>
          <w:szCs w:val="24"/>
        </w:rPr>
        <w:t>особенности</w:t>
      </w:r>
      <w:r w:rsidRPr="00284734">
        <w:rPr>
          <w:sz w:val="24"/>
          <w:szCs w:val="24"/>
        </w:rPr>
        <w:t>:</w:t>
      </w:r>
      <w:r w:rsidRPr="00284734">
        <w:rPr>
          <w:spacing w:val="1"/>
          <w:sz w:val="24"/>
          <w:szCs w:val="24"/>
        </w:rPr>
        <w:t xml:space="preserve"> </w:t>
      </w:r>
    </w:p>
    <w:p w14:paraId="5CF98625" w14:textId="77777777" w:rsidR="00031330" w:rsidRPr="00284734" w:rsidRDefault="00AE51F1" w:rsidP="00AE51F1">
      <w:pPr>
        <w:tabs>
          <w:tab w:val="left" w:pos="1479"/>
        </w:tabs>
        <w:spacing w:line="276" w:lineRule="auto"/>
        <w:ind w:left="720" w:right="521"/>
        <w:jc w:val="both"/>
        <w:rPr>
          <w:sz w:val="24"/>
          <w:szCs w:val="24"/>
        </w:rPr>
      </w:pPr>
      <w:r w:rsidRPr="00284734">
        <w:rPr>
          <w:sz w:val="24"/>
          <w:szCs w:val="24"/>
        </w:rPr>
        <w:tab/>
      </w:r>
      <w:r w:rsidR="00031330" w:rsidRPr="00284734">
        <w:rPr>
          <w:sz w:val="24"/>
          <w:szCs w:val="24"/>
        </w:rPr>
        <w:t xml:space="preserve">Организация образовательного процесса в ДОУ строится с учетом национально культурных, демографических, климатических особенностей. В процессе организации различных видов деятельности дети получают информацию о климатических особенностях  Татарстана об особенностях растительного и </w:t>
      </w:r>
      <w:r w:rsidRPr="00284734">
        <w:rPr>
          <w:sz w:val="24"/>
          <w:szCs w:val="24"/>
        </w:rPr>
        <w:t>ж</w:t>
      </w:r>
      <w:r w:rsidR="00031330" w:rsidRPr="00284734">
        <w:rPr>
          <w:sz w:val="24"/>
          <w:szCs w:val="24"/>
        </w:rPr>
        <w:t>ивотного мира Нижнекамска и Нижнекамского района, знакомятся с традициями и обычаями  народов, населяющих Республику Татарстан.</w:t>
      </w:r>
    </w:p>
    <w:p w14:paraId="6B9C30E0" w14:textId="77777777" w:rsidR="005113E4" w:rsidRPr="00284734" w:rsidRDefault="00AE51F1" w:rsidP="005113E4">
      <w:pPr>
        <w:tabs>
          <w:tab w:val="left" w:pos="1479"/>
        </w:tabs>
        <w:spacing w:line="276" w:lineRule="auto"/>
        <w:ind w:left="720" w:right="521"/>
        <w:jc w:val="both"/>
        <w:rPr>
          <w:sz w:val="24"/>
          <w:szCs w:val="24"/>
        </w:rPr>
      </w:pPr>
      <w:r w:rsidRPr="00284734">
        <w:rPr>
          <w:sz w:val="24"/>
          <w:szCs w:val="24"/>
        </w:rPr>
        <w:tab/>
        <w:t>С учетом национальных традиций осуществляется отбор произведений писателей, поэтов, композиторов художников Татарстана, Нижнекамска и Нижнекамского района, образцов местного фольклора, народных художественных промыслов при ознакомлении детей с искусством,  народными традициями, средствами оздоровления</w:t>
      </w:r>
      <w:r w:rsidR="005113E4" w:rsidRPr="00284734">
        <w:rPr>
          <w:sz w:val="24"/>
          <w:szCs w:val="24"/>
        </w:rPr>
        <w:t>.</w:t>
      </w:r>
    </w:p>
    <w:p w14:paraId="620BEFBE" w14:textId="77777777" w:rsidR="00DD3219" w:rsidRPr="00284734" w:rsidRDefault="00030234" w:rsidP="00AE51F1">
      <w:pPr>
        <w:pStyle w:val="a5"/>
        <w:tabs>
          <w:tab w:val="left" w:pos="1479"/>
        </w:tabs>
        <w:spacing w:line="276" w:lineRule="auto"/>
        <w:ind w:left="720" w:right="521" w:firstLine="0"/>
        <w:jc w:val="both"/>
        <w:rPr>
          <w:sz w:val="24"/>
          <w:szCs w:val="24"/>
        </w:rPr>
      </w:pPr>
      <w:r w:rsidRPr="00284734">
        <w:rPr>
          <w:b/>
          <w:i/>
          <w:sz w:val="24"/>
          <w:szCs w:val="24"/>
        </w:rPr>
        <w:t>Климатические особенности</w:t>
      </w:r>
      <w:r w:rsidRPr="00284734">
        <w:rPr>
          <w:sz w:val="24"/>
          <w:szCs w:val="24"/>
        </w:rPr>
        <w:t xml:space="preserve">: </w:t>
      </w:r>
    </w:p>
    <w:p w14:paraId="7EF93B4A" w14:textId="77777777" w:rsidR="008A6D55" w:rsidRPr="00284734" w:rsidRDefault="00AE51F1" w:rsidP="00AE51F1">
      <w:pPr>
        <w:pStyle w:val="a5"/>
        <w:tabs>
          <w:tab w:val="left" w:pos="1479"/>
        </w:tabs>
        <w:spacing w:line="276" w:lineRule="auto"/>
        <w:ind w:left="720" w:right="521" w:firstLine="0"/>
        <w:jc w:val="both"/>
        <w:rPr>
          <w:spacing w:val="1"/>
          <w:sz w:val="24"/>
          <w:szCs w:val="24"/>
        </w:rPr>
      </w:pPr>
      <w:r w:rsidRPr="00284734">
        <w:rPr>
          <w:spacing w:val="1"/>
          <w:sz w:val="24"/>
          <w:szCs w:val="24"/>
        </w:rPr>
        <w:tab/>
      </w:r>
      <w:r w:rsidR="008A6D55" w:rsidRPr="00284734">
        <w:rPr>
          <w:spacing w:val="1"/>
          <w:sz w:val="24"/>
          <w:szCs w:val="24"/>
        </w:rPr>
        <w:t>С учетом особенностей климата и природных условий определяется проведение режим</w:t>
      </w:r>
      <w:r w:rsidRPr="00284734">
        <w:rPr>
          <w:spacing w:val="1"/>
          <w:sz w:val="24"/>
          <w:szCs w:val="24"/>
        </w:rPr>
        <w:t xml:space="preserve">ных моментов и оздоровительных </w:t>
      </w:r>
      <w:r w:rsidR="008A6D55" w:rsidRPr="00284734">
        <w:rPr>
          <w:spacing w:val="1"/>
          <w:sz w:val="24"/>
          <w:szCs w:val="24"/>
        </w:rPr>
        <w:t>мероприятий с детьми.</w:t>
      </w:r>
    </w:p>
    <w:p w14:paraId="3A647BF8" w14:textId="23D0D250" w:rsidR="008A6D55" w:rsidRPr="00284734" w:rsidRDefault="008A6D55" w:rsidP="00AE51F1">
      <w:pPr>
        <w:pStyle w:val="a5"/>
        <w:tabs>
          <w:tab w:val="left" w:pos="1479"/>
        </w:tabs>
        <w:spacing w:line="276" w:lineRule="auto"/>
        <w:ind w:left="720" w:right="521" w:firstLine="0"/>
        <w:jc w:val="both"/>
        <w:rPr>
          <w:spacing w:val="1"/>
          <w:sz w:val="24"/>
          <w:szCs w:val="24"/>
        </w:rPr>
      </w:pPr>
      <w:r w:rsidRPr="00284734">
        <w:rPr>
          <w:spacing w:val="1"/>
          <w:sz w:val="24"/>
          <w:szCs w:val="24"/>
        </w:rPr>
        <w:t xml:space="preserve">График образовательного процесса </w:t>
      </w:r>
      <w:r w:rsidR="00381848" w:rsidRPr="00284734">
        <w:rPr>
          <w:spacing w:val="1"/>
          <w:sz w:val="24"/>
          <w:szCs w:val="24"/>
        </w:rPr>
        <w:t>составляется на</w:t>
      </w:r>
      <w:r w:rsidRPr="00284734">
        <w:rPr>
          <w:spacing w:val="1"/>
          <w:sz w:val="24"/>
          <w:szCs w:val="24"/>
        </w:rPr>
        <w:t xml:space="preserve"> холодный и теплый периоды:</w:t>
      </w:r>
    </w:p>
    <w:p w14:paraId="3BF4BD20" w14:textId="77777777" w:rsidR="008A6D55" w:rsidRPr="00284734" w:rsidRDefault="008A6D55" w:rsidP="005E5B25">
      <w:pPr>
        <w:pStyle w:val="a5"/>
        <w:numPr>
          <w:ilvl w:val="0"/>
          <w:numId w:val="203"/>
        </w:numPr>
        <w:tabs>
          <w:tab w:val="left" w:pos="1479"/>
        </w:tabs>
        <w:spacing w:line="276" w:lineRule="auto"/>
        <w:ind w:left="1080" w:right="521"/>
        <w:jc w:val="both"/>
        <w:rPr>
          <w:sz w:val="24"/>
          <w:szCs w:val="24"/>
        </w:rPr>
      </w:pPr>
      <w:r w:rsidRPr="00284734">
        <w:rPr>
          <w:spacing w:val="1"/>
          <w:sz w:val="24"/>
          <w:szCs w:val="24"/>
        </w:rPr>
        <w:t>Холодный период (сентябрь - май) -  образовательный: определенный режим дня и планирование занятий с детьми;</w:t>
      </w:r>
    </w:p>
    <w:p w14:paraId="37083AE9" w14:textId="77777777" w:rsidR="00030234" w:rsidRPr="00284734" w:rsidRDefault="008A6D55" w:rsidP="005E5B25">
      <w:pPr>
        <w:pStyle w:val="a5"/>
        <w:numPr>
          <w:ilvl w:val="0"/>
          <w:numId w:val="203"/>
        </w:numPr>
        <w:tabs>
          <w:tab w:val="left" w:pos="1479"/>
        </w:tabs>
        <w:spacing w:line="276" w:lineRule="auto"/>
        <w:ind w:left="1080" w:right="521"/>
        <w:jc w:val="both"/>
        <w:rPr>
          <w:sz w:val="24"/>
          <w:szCs w:val="24"/>
        </w:rPr>
      </w:pPr>
      <w:r w:rsidRPr="00284734">
        <w:rPr>
          <w:spacing w:val="1"/>
          <w:sz w:val="24"/>
          <w:szCs w:val="24"/>
        </w:rPr>
        <w:t xml:space="preserve">Теплый период (июнь - август) – оздоровительный: другой режим дня, </w:t>
      </w:r>
      <w:r w:rsidRPr="00284734">
        <w:rPr>
          <w:spacing w:val="1"/>
          <w:sz w:val="24"/>
          <w:szCs w:val="24"/>
        </w:rPr>
        <w:lastRenderedPageBreak/>
        <w:t>оздоровительная и культурно-досуговая деятельность</w:t>
      </w:r>
    </w:p>
    <w:p w14:paraId="51C8BEA8" w14:textId="77777777" w:rsidR="00DD3219" w:rsidRPr="00284734" w:rsidRDefault="00030234" w:rsidP="00AE51F1">
      <w:pPr>
        <w:pStyle w:val="a5"/>
        <w:tabs>
          <w:tab w:val="left" w:pos="1421"/>
        </w:tabs>
        <w:spacing w:line="276" w:lineRule="auto"/>
        <w:ind w:left="720" w:right="523" w:firstLine="0"/>
        <w:jc w:val="both"/>
        <w:rPr>
          <w:sz w:val="24"/>
          <w:szCs w:val="24"/>
        </w:rPr>
      </w:pPr>
      <w:r w:rsidRPr="00284734">
        <w:rPr>
          <w:b/>
          <w:i/>
          <w:sz w:val="24"/>
          <w:szCs w:val="24"/>
        </w:rPr>
        <w:t>Социально-демографические</w:t>
      </w:r>
      <w:r w:rsidRPr="00284734">
        <w:rPr>
          <w:b/>
          <w:i/>
          <w:spacing w:val="1"/>
          <w:sz w:val="24"/>
          <w:szCs w:val="24"/>
        </w:rPr>
        <w:t xml:space="preserve"> </w:t>
      </w:r>
      <w:r w:rsidRPr="00284734">
        <w:rPr>
          <w:b/>
          <w:i/>
          <w:sz w:val="24"/>
          <w:szCs w:val="24"/>
        </w:rPr>
        <w:t>особенности</w:t>
      </w:r>
      <w:r w:rsidRPr="00284734">
        <w:rPr>
          <w:sz w:val="24"/>
          <w:szCs w:val="24"/>
        </w:rPr>
        <w:t>:</w:t>
      </w:r>
      <w:r w:rsidR="00E666D3" w:rsidRPr="00284734">
        <w:rPr>
          <w:sz w:val="24"/>
          <w:szCs w:val="24"/>
        </w:rPr>
        <w:t xml:space="preserve"> </w:t>
      </w:r>
    </w:p>
    <w:p w14:paraId="1D470DD9" w14:textId="77777777" w:rsidR="008A6D55" w:rsidRPr="008A6D55" w:rsidRDefault="00AE51F1" w:rsidP="00AE51F1">
      <w:pPr>
        <w:pStyle w:val="a5"/>
        <w:tabs>
          <w:tab w:val="left" w:pos="1421"/>
        </w:tabs>
        <w:spacing w:line="276" w:lineRule="auto"/>
        <w:ind w:left="720" w:right="523" w:firstLine="0"/>
        <w:jc w:val="both"/>
        <w:rPr>
          <w:sz w:val="24"/>
          <w:szCs w:val="24"/>
        </w:rPr>
      </w:pPr>
      <w:r>
        <w:rPr>
          <w:sz w:val="24"/>
          <w:szCs w:val="24"/>
        </w:rPr>
        <w:tab/>
      </w:r>
      <w:r w:rsidR="008A6D55">
        <w:rPr>
          <w:sz w:val="24"/>
          <w:szCs w:val="24"/>
        </w:rPr>
        <w:t>При организации образовательного процесса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w:t>
      </w:r>
      <w:r>
        <w:rPr>
          <w:sz w:val="24"/>
          <w:szCs w:val="24"/>
        </w:rPr>
        <w:t xml:space="preserve"> С учетом особенностей демографической ситуации определяются формы, средства образовательной деятельности</w:t>
      </w:r>
    </w:p>
    <w:p w14:paraId="49EAF701" w14:textId="77777777" w:rsidR="00B34936" w:rsidRDefault="00B34936" w:rsidP="00B34936">
      <w:pPr>
        <w:pStyle w:val="1"/>
        <w:spacing w:line="276" w:lineRule="auto"/>
        <w:ind w:left="0" w:firstLine="709"/>
        <w:jc w:val="both"/>
      </w:pPr>
    </w:p>
    <w:p w14:paraId="5612AB8B" w14:textId="77777777" w:rsidR="00E666D3" w:rsidRPr="0087388F" w:rsidRDefault="00482C6F" w:rsidP="005D6A35">
      <w:pPr>
        <w:pStyle w:val="1"/>
        <w:spacing w:line="276" w:lineRule="auto"/>
        <w:ind w:left="0" w:firstLine="709"/>
        <w:jc w:val="both"/>
      </w:pPr>
      <w:r w:rsidRPr="0087388F">
        <w:t>1.</w:t>
      </w:r>
      <w:r w:rsidR="00B34936">
        <w:t>5</w:t>
      </w:r>
      <w:r w:rsidRPr="0087388F">
        <w:t xml:space="preserve">. </w:t>
      </w:r>
      <w:r w:rsidR="00030234" w:rsidRPr="0087388F">
        <w:t>Характеристики</w:t>
      </w:r>
      <w:r w:rsidR="00030234" w:rsidRPr="0087388F">
        <w:rPr>
          <w:spacing w:val="-2"/>
        </w:rPr>
        <w:t xml:space="preserve"> </w:t>
      </w:r>
      <w:r w:rsidR="00030234" w:rsidRPr="0087388F">
        <w:t>особенностей</w:t>
      </w:r>
      <w:r w:rsidR="00030234" w:rsidRPr="0087388F">
        <w:rPr>
          <w:spacing w:val="-1"/>
        </w:rPr>
        <w:t xml:space="preserve"> </w:t>
      </w:r>
      <w:r w:rsidR="00030234" w:rsidRPr="0087388F">
        <w:t>развития</w:t>
      </w:r>
      <w:r w:rsidR="00030234" w:rsidRPr="0087388F">
        <w:rPr>
          <w:spacing w:val="-2"/>
        </w:rPr>
        <w:t xml:space="preserve"> </w:t>
      </w:r>
      <w:r w:rsidR="00030234" w:rsidRPr="0087388F">
        <w:t>детей</w:t>
      </w:r>
      <w:r w:rsidR="00030234" w:rsidRPr="0087388F">
        <w:rPr>
          <w:spacing w:val="-1"/>
        </w:rPr>
        <w:t xml:space="preserve"> </w:t>
      </w:r>
      <w:r w:rsidR="00030234" w:rsidRPr="0087388F">
        <w:t>дошкольного</w:t>
      </w:r>
      <w:r w:rsidR="00030234" w:rsidRPr="0087388F">
        <w:rPr>
          <w:spacing w:val="-2"/>
        </w:rPr>
        <w:t xml:space="preserve"> </w:t>
      </w:r>
      <w:r w:rsidR="00030234" w:rsidRPr="0087388F">
        <w:t>возраста</w:t>
      </w:r>
    </w:p>
    <w:p w14:paraId="254BC698" w14:textId="77777777" w:rsidR="00DD3219" w:rsidRPr="00B34936" w:rsidRDefault="00482C6F" w:rsidP="005D6A35">
      <w:pPr>
        <w:pStyle w:val="1"/>
        <w:spacing w:line="276" w:lineRule="auto"/>
        <w:ind w:left="0" w:firstLine="709"/>
        <w:jc w:val="both"/>
        <w:rPr>
          <w:spacing w:val="-57"/>
        </w:rPr>
      </w:pPr>
      <w:r w:rsidRPr="00B34936">
        <w:t>1.</w:t>
      </w:r>
      <w:r w:rsidR="00B34936" w:rsidRPr="00B34936">
        <w:t>5</w:t>
      </w:r>
      <w:r w:rsidRPr="00B34936">
        <w:t>.1</w:t>
      </w:r>
      <w:r w:rsidR="00E666D3" w:rsidRPr="00B34936">
        <w:t xml:space="preserve">. </w:t>
      </w:r>
      <w:r w:rsidR="0021290F" w:rsidRPr="00B34936">
        <w:t>Младенчество (от двух месяцев до одного года)</w:t>
      </w:r>
      <w:r w:rsidR="0021290F" w:rsidRPr="00B34936">
        <w:rPr>
          <w:spacing w:val="-57"/>
        </w:rPr>
        <w:t xml:space="preserve"> </w:t>
      </w:r>
    </w:p>
    <w:p w14:paraId="670E798D" w14:textId="77777777" w:rsidR="00DD3219" w:rsidRPr="0087388F" w:rsidRDefault="0021290F" w:rsidP="005D6A35">
      <w:pPr>
        <w:pStyle w:val="1"/>
        <w:spacing w:line="276" w:lineRule="auto"/>
        <w:ind w:left="0" w:firstLine="709"/>
        <w:jc w:val="both"/>
        <w:rPr>
          <w:b w:val="0"/>
        </w:rPr>
      </w:pPr>
      <w:r w:rsidRPr="0087388F">
        <w:rPr>
          <w:b w:val="0"/>
        </w:rPr>
        <w:t>Первая</w:t>
      </w:r>
      <w:r w:rsidRPr="0087388F">
        <w:rPr>
          <w:b w:val="0"/>
          <w:spacing w:val="-1"/>
        </w:rPr>
        <w:t xml:space="preserve"> </w:t>
      </w:r>
      <w:r w:rsidRPr="0087388F">
        <w:rPr>
          <w:b w:val="0"/>
        </w:rPr>
        <w:t>группа</w:t>
      </w:r>
      <w:r w:rsidRPr="0087388F">
        <w:rPr>
          <w:b w:val="0"/>
          <w:spacing w:val="-1"/>
        </w:rPr>
        <w:t xml:space="preserve"> </w:t>
      </w:r>
      <w:r w:rsidRPr="0087388F">
        <w:rPr>
          <w:b w:val="0"/>
        </w:rPr>
        <w:t>детей</w:t>
      </w:r>
      <w:r w:rsidRPr="0087388F">
        <w:rPr>
          <w:b w:val="0"/>
          <w:spacing w:val="-3"/>
        </w:rPr>
        <w:t xml:space="preserve"> </w:t>
      </w:r>
      <w:r w:rsidRPr="0087388F">
        <w:rPr>
          <w:b w:val="0"/>
        </w:rPr>
        <w:t>раннего</w:t>
      </w:r>
      <w:r w:rsidRPr="0087388F">
        <w:rPr>
          <w:b w:val="0"/>
          <w:spacing w:val="-1"/>
        </w:rPr>
        <w:t xml:space="preserve"> </w:t>
      </w:r>
      <w:r w:rsidRPr="0087388F">
        <w:rPr>
          <w:b w:val="0"/>
        </w:rPr>
        <w:t>возраста</w:t>
      </w:r>
      <w:r w:rsidRPr="0087388F">
        <w:rPr>
          <w:b w:val="0"/>
          <w:spacing w:val="-1"/>
        </w:rPr>
        <w:t xml:space="preserve"> </w:t>
      </w:r>
      <w:r w:rsidRPr="0087388F">
        <w:rPr>
          <w:b w:val="0"/>
        </w:rPr>
        <w:t>(первый</w:t>
      </w:r>
      <w:r w:rsidRPr="0087388F">
        <w:rPr>
          <w:b w:val="0"/>
          <w:spacing w:val="-2"/>
        </w:rPr>
        <w:t xml:space="preserve"> </w:t>
      </w:r>
      <w:r w:rsidRPr="0087388F">
        <w:rPr>
          <w:b w:val="0"/>
        </w:rPr>
        <w:t>год</w:t>
      </w:r>
      <w:r w:rsidRPr="0087388F">
        <w:rPr>
          <w:b w:val="0"/>
          <w:spacing w:val="-2"/>
        </w:rPr>
        <w:t xml:space="preserve"> </w:t>
      </w:r>
      <w:r w:rsidRPr="0087388F">
        <w:rPr>
          <w:b w:val="0"/>
        </w:rPr>
        <w:t>жизни)</w:t>
      </w:r>
    </w:p>
    <w:p w14:paraId="315A093D" w14:textId="77777777" w:rsidR="00DD3219" w:rsidRPr="0087388F" w:rsidRDefault="00DD3219" w:rsidP="005D6A35">
      <w:pPr>
        <w:pStyle w:val="a3"/>
        <w:spacing w:line="276" w:lineRule="auto"/>
        <w:ind w:left="0" w:firstLine="709"/>
      </w:pPr>
      <w:proofErr w:type="spellStart"/>
      <w:r w:rsidRPr="0087388F">
        <w:rPr>
          <w:b/>
          <w:bCs/>
          <w:i/>
          <w:iCs/>
        </w:rPr>
        <w:t>Росто</w:t>
      </w:r>
      <w:proofErr w:type="spellEnd"/>
      <w:r w:rsidRPr="0087388F">
        <w:rPr>
          <w:b/>
          <w:bCs/>
          <w:i/>
          <w:iCs/>
        </w:rPr>
        <w:t>-весовые характеристики.</w:t>
      </w:r>
      <w:r w:rsidRPr="0087388F">
        <w:t xml:space="preserve"> </w:t>
      </w:r>
      <w:r w:rsidR="0021290F" w:rsidRPr="0087388F">
        <w:t xml:space="preserve">Средний вес при рождении у мальчиков </w:t>
      </w:r>
      <w:r w:rsidR="000548EA">
        <w:t>-</w:t>
      </w:r>
      <w:r w:rsidR="0021290F" w:rsidRPr="0087388F">
        <w:t xml:space="preserve"> 3,5 кг, у девочек </w:t>
      </w:r>
      <w:r w:rsidR="000548EA">
        <w:t>-</w:t>
      </w:r>
      <w:r w:rsidR="0021290F" w:rsidRPr="0087388F">
        <w:t xml:space="preserve"> 3,3 кг. К пяти-шести месяцам</w:t>
      </w:r>
      <w:r w:rsidR="0021290F" w:rsidRPr="0087388F">
        <w:rPr>
          <w:spacing w:val="1"/>
        </w:rPr>
        <w:t xml:space="preserve"> </w:t>
      </w:r>
      <w:r w:rsidR="0021290F" w:rsidRPr="0087388F">
        <w:t xml:space="preserve">вес удваивается, а к году утраивается. Средняя длина тела при рождении у мальчиков </w:t>
      </w:r>
      <w:r w:rsidR="000548EA">
        <w:t>-</w:t>
      </w:r>
      <w:r w:rsidR="0021290F" w:rsidRPr="0087388F">
        <w:t xml:space="preserve"> 50,4 см, у</w:t>
      </w:r>
      <w:r w:rsidR="0021290F" w:rsidRPr="0087388F">
        <w:rPr>
          <w:spacing w:val="1"/>
        </w:rPr>
        <w:t xml:space="preserve"> </w:t>
      </w:r>
      <w:r w:rsidR="0021290F" w:rsidRPr="0087388F">
        <w:t xml:space="preserve">девочек </w:t>
      </w:r>
      <w:r w:rsidR="000548EA">
        <w:t>-</w:t>
      </w:r>
      <w:r w:rsidR="0021290F" w:rsidRPr="0087388F">
        <w:rPr>
          <w:spacing w:val="-1"/>
        </w:rPr>
        <w:t xml:space="preserve"> </w:t>
      </w:r>
      <w:r w:rsidR="0021290F" w:rsidRPr="0087388F">
        <w:t>49,5 см, к году</w:t>
      </w:r>
      <w:r w:rsidR="0021290F" w:rsidRPr="0087388F">
        <w:rPr>
          <w:spacing w:val="-3"/>
        </w:rPr>
        <w:t xml:space="preserve"> </w:t>
      </w:r>
      <w:r w:rsidR="0021290F" w:rsidRPr="0087388F">
        <w:t>малыши подрастают на</w:t>
      </w:r>
      <w:r w:rsidR="0021290F" w:rsidRPr="0087388F">
        <w:rPr>
          <w:spacing w:val="-2"/>
        </w:rPr>
        <w:t xml:space="preserve"> </w:t>
      </w:r>
      <w:r w:rsidR="0021290F" w:rsidRPr="0087388F">
        <w:t>20-25 см.</w:t>
      </w:r>
    </w:p>
    <w:p w14:paraId="66213C07" w14:textId="77777777" w:rsidR="00E666D3" w:rsidRPr="0087388F" w:rsidRDefault="0021290F" w:rsidP="005D6A35">
      <w:pPr>
        <w:pStyle w:val="a3"/>
        <w:spacing w:line="276" w:lineRule="auto"/>
        <w:ind w:left="0" w:firstLine="709"/>
      </w:pPr>
      <w:r w:rsidRPr="0087388F">
        <w:rPr>
          <w:b/>
          <w:bCs/>
          <w:i/>
          <w:iCs/>
        </w:rPr>
        <w:t>Функциональное созревание</w:t>
      </w:r>
      <w:r w:rsidR="00DD3219" w:rsidRPr="0087388F">
        <w:rPr>
          <w:b/>
          <w:bCs/>
          <w:i/>
          <w:iCs/>
        </w:rPr>
        <w:t xml:space="preserve">. </w:t>
      </w:r>
      <w:r w:rsidRPr="0087388F">
        <w:t>Первый вдох определяет запуск комплекса витальных рефлексов, обеспечивающих функции дыхания, питания, терморегуляции, большое значение начинает играть ориентировочный рефлекс. Суточные циклы активности включают в себя сон - от 12 до 17 часов в сутки. Первой стадии медленного сна (дремоты) у детей в этом возрасте нет – дремать, как взрослые они не могут. С трех-четырех месяцев отмечается чередование фаз сна, наблюдается цикличность, похожая на цикличность сна взрослого человека. Дневная активность младенцев представлена фазными проявлениями: сонливости (0,5-3 часа); бдительного бездействия (2-3 часа); бдительной активности (1-3 часа); плача как аффективного ответа (1-3 часа). Соотношение разных состояний активности индивидуально и является одним из показателей темперамента ребенка. По мере развития меняется пропорция быстрый/медленный сон в сторону увеличения медленного сна. К семи месяцам формируется ночной сон. Отсутствие ритмичности в активности младенца является показателем незрелости или нарушений развития.</w:t>
      </w:r>
    </w:p>
    <w:p w14:paraId="2408D4B4" w14:textId="77777777" w:rsidR="00BB340C" w:rsidRPr="0087388F" w:rsidRDefault="0021290F" w:rsidP="005D6A35">
      <w:pPr>
        <w:pStyle w:val="a3"/>
        <w:spacing w:line="276" w:lineRule="auto"/>
        <w:ind w:left="0" w:firstLine="709"/>
      </w:pPr>
      <w:r w:rsidRPr="0087388F">
        <w:t>В этом периоде интенсивно начинают формироваться органы чувств. К</w:t>
      </w:r>
      <w:r w:rsidRPr="0087388F">
        <w:rPr>
          <w:spacing w:val="60"/>
        </w:rPr>
        <w:t xml:space="preserve"> </w:t>
      </w:r>
      <w:r w:rsidRPr="0087388F">
        <w:t>шести месяцам</w:t>
      </w:r>
      <w:r w:rsidRPr="0087388F">
        <w:rPr>
          <w:spacing w:val="1"/>
        </w:rPr>
        <w:t xml:space="preserve"> </w:t>
      </w:r>
      <w:r w:rsidRPr="0087388F">
        <w:t>слух,</w:t>
      </w:r>
      <w:r w:rsidRPr="0087388F">
        <w:rPr>
          <w:spacing w:val="1"/>
        </w:rPr>
        <w:t xml:space="preserve"> </w:t>
      </w:r>
      <w:r w:rsidRPr="0087388F">
        <w:t>а</w:t>
      </w:r>
      <w:r w:rsidRPr="0087388F">
        <w:rPr>
          <w:spacing w:val="-1"/>
        </w:rPr>
        <w:t xml:space="preserve"> </w:t>
      </w:r>
      <w:r w:rsidRPr="0087388F">
        <w:t>к</w:t>
      </w:r>
      <w:r w:rsidRPr="0087388F">
        <w:rPr>
          <w:spacing w:val="1"/>
        </w:rPr>
        <w:t xml:space="preserve"> </w:t>
      </w:r>
      <w:r w:rsidRPr="0087388F">
        <w:t>двенадцати</w:t>
      </w:r>
      <w:r w:rsidRPr="0087388F">
        <w:rPr>
          <w:spacing w:val="2"/>
        </w:rPr>
        <w:t xml:space="preserve"> </w:t>
      </w:r>
      <w:r w:rsidRPr="0087388F">
        <w:t>месяцам</w:t>
      </w:r>
      <w:r w:rsidRPr="0087388F">
        <w:rPr>
          <w:spacing w:val="-2"/>
        </w:rPr>
        <w:t xml:space="preserve"> </w:t>
      </w:r>
      <w:r w:rsidRPr="0087388F">
        <w:t>зрение</w:t>
      </w:r>
      <w:r w:rsidRPr="0087388F">
        <w:rPr>
          <w:spacing w:val="-1"/>
        </w:rPr>
        <w:t xml:space="preserve"> </w:t>
      </w:r>
      <w:r w:rsidRPr="0087388F">
        <w:t>достигают физиологической</w:t>
      </w:r>
      <w:r w:rsidRPr="0087388F">
        <w:rPr>
          <w:spacing w:val="-3"/>
        </w:rPr>
        <w:t xml:space="preserve"> </w:t>
      </w:r>
      <w:r w:rsidRPr="0087388F">
        <w:t>зрелости.</w:t>
      </w:r>
    </w:p>
    <w:p w14:paraId="01D4B00C" w14:textId="77777777" w:rsidR="00BB340C" w:rsidRPr="0087388F" w:rsidRDefault="0021290F" w:rsidP="005D6A35">
      <w:pPr>
        <w:pStyle w:val="a3"/>
        <w:spacing w:line="276" w:lineRule="auto"/>
        <w:ind w:left="0" w:firstLine="709"/>
      </w:pPr>
      <w:r w:rsidRPr="0087388F">
        <w:rPr>
          <w:b/>
          <w:i/>
        </w:rPr>
        <w:t>Развитие моторики.</w:t>
      </w:r>
      <w:r w:rsidRPr="0087388F">
        <w:rPr>
          <w:b/>
          <w:i/>
          <w:spacing w:val="1"/>
        </w:rPr>
        <w:t xml:space="preserve"> </w:t>
      </w:r>
      <w:r w:rsidRPr="0087388F">
        <w:t>Относительная</w:t>
      </w:r>
      <w:r w:rsidRPr="0087388F">
        <w:rPr>
          <w:spacing w:val="1"/>
        </w:rPr>
        <w:t xml:space="preserve"> </w:t>
      </w:r>
      <w:r w:rsidRPr="0087388F">
        <w:t>беспомощность</w:t>
      </w:r>
      <w:r w:rsidRPr="0087388F">
        <w:rPr>
          <w:spacing w:val="1"/>
        </w:rPr>
        <w:t xml:space="preserve"> </w:t>
      </w:r>
      <w:r w:rsidRPr="0087388F">
        <w:t>и</w:t>
      </w:r>
      <w:r w:rsidRPr="0087388F">
        <w:rPr>
          <w:spacing w:val="1"/>
        </w:rPr>
        <w:t xml:space="preserve"> </w:t>
      </w:r>
      <w:r w:rsidRPr="0087388F">
        <w:t>неподвижность</w:t>
      </w:r>
      <w:r w:rsidRPr="0087388F">
        <w:rPr>
          <w:spacing w:val="1"/>
        </w:rPr>
        <w:t xml:space="preserve"> </w:t>
      </w:r>
      <w:r w:rsidRPr="0087388F">
        <w:t>новорожденного</w:t>
      </w:r>
      <w:r w:rsidRPr="0087388F">
        <w:rPr>
          <w:spacing w:val="1"/>
        </w:rPr>
        <w:t xml:space="preserve"> </w:t>
      </w:r>
      <w:r w:rsidRPr="0087388F">
        <w:t>быстро</w:t>
      </w:r>
      <w:r w:rsidRPr="0087388F">
        <w:rPr>
          <w:spacing w:val="1"/>
        </w:rPr>
        <w:t xml:space="preserve"> </w:t>
      </w:r>
      <w:r w:rsidRPr="0087388F">
        <w:t>сменяется</w:t>
      </w:r>
      <w:r w:rsidRPr="0087388F">
        <w:rPr>
          <w:spacing w:val="1"/>
        </w:rPr>
        <w:t xml:space="preserve"> </w:t>
      </w:r>
      <w:r w:rsidRPr="0087388F">
        <w:t>четкой</w:t>
      </w:r>
      <w:r w:rsidRPr="0087388F">
        <w:rPr>
          <w:spacing w:val="1"/>
        </w:rPr>
        <w:t xml:space="preserve"> </w:t>
      </w:r>
      <w:r w:rsidRPr="0087388F">
        <w:t>последовательностью</w:t>
      </w:r>
      <w:r w:rsidRPr="0087388F">
        <w:rPr>
          <w:spacing w:val="1"/>
        </w:rPr>
        <w:t xml:space="preserve"> </w:t>
      </w:r>
      <w:r w:rsidRPr="0087388F">
        <w:t>формирования</w:t>
      </w:r>
      <w:r w:rsidRPr="0087388F">
        <w:rPr>
          <w:spacing w:val="1"/>
        </w:rPr>
        <w:t xml:space="preserve"> </w:t>
      </w:r>
      <w:r w:rsidRPr="0087388F">
        <w:t>моторных</w:t>
      </w:r>
      <w:r w:rsidRPr="0087388F">
        <w:rPr>
          <w:spacing w:val="1"/>
        </w:rPr>
        <w:t xml:space="preserve"> </w:t>
      </w:r>
      <w:r w:rsidRPr="0087388F">
        <w:t>навыков.</w:t>
      </w:r>
      <w:r w:rsidRPr="0087388F">
        <w:rPr>
          <w:spacing w:val="1"/>
        </w:rPr>
        <w:t xml:space="preserve"> </w:t>
      </w:r>
      <w:r w:rsidRPr="0087388F">
        <w:t>Для</w:t>
      </w:r>
      <w:r w:rsidRPr="0087388F">
        <w:rPr>
          <w:spacing w:val="1"/>
        </w:rPr>
        <w:t xml:space="preserve"> </w:t>
      </w:r>
      <w:r w:rsidRPr="0087388F">
        <w:t>90%</w:t>
      </w:r>
      <w:r w:rsidRPr="0087388F">
        <w:rPr>
          <w:spacing w:val="1"/>
        </w:rPr>
        <w:t xml:space="preserve"> </w:t>
      </w:r>
      <w:r w:rsidRPr="0087388F">
        <w:t>младенцев выделяются следующие нормы: приподнимает голову на 90</w:t>
      </w:r>
      <w:r w:rsidRPr="0087388F">
        <w:t> лежа на животе (3,2 мес.);</w:t>
      </w:r>
      <w:r w:rsidRPr="0087388F">
        <w:rPr>
          <w:spacing w:val="1"/>
        </w:rPr>
        <w:t xml:space="preserve"> </w:t>
      </w:r>
      <w:r w:rsidRPr="0087388F">
        <w:t>переворачивается (4,7 мес.); сидит с поддержкой (4,2 мес.); сидит без поддержки (10 мес.); ползает</w:t>
      </w:r>
      <w:r w:rsidRPr="0087388F">
        <w:rPr>
          <w:spacing w:val="-57"/>
        </w:rPr>
        <w:t xml:space="preserve"> </w:t>
      </w:r>
      <w:r w:rsidRPr="0087388F">
        <w:t>(9</w:t>
      </w:r>
      <w:r w:rsidRPr="0087388F">
        <w:rPr>
          <w:spacing w:val="1"/>
        </w:rPr>
        <w:t xml:space="preserve"> </w:t>
      </w:r>
      <w:r w:rsidRPr="0087388F">
        <w:t>мес.);</w:t>
      </w:r>
      <w:r w:rsidRPr="0087388F">
        <w:rPr>
          <w:spacing w:val="1"/>
        </w:rPr>
        <w:t xml:space="preserve"> </w:t>
      </w:r>
      <w:r w:rsidRPr="0087388F">
        <w:t>ходит</w:t>
      </w:r>
      <w:r w:rsidRPr="0087388F">
        <w:rPr>
          <w:spacing w:val="1"/>
        </w:rPr>
        <w:t xml:space="preserve"> </w:t>
      </w:r>
      <w:r w:rsidRPr="0087388F">
        <w:t>с</w:t>
      </w:r>
      <w:r w:rsidRPr="0087388F">
        <w:rPr>
          <w:spacing w:val="1"/>
        </w:rPr>
        <w:t xml:space="preserve"> </w:t>
      </w:r>
      <w:r w:rsidRPr="0087388F">
        <w:t>поддержкой</w:t>
      </w:r>
      <w:r w:rsidRPr="0087388F">
        <w:rPr>
          <w:spacing w:val="1"/>
        </w:rPr>
        <w:t xml:space="preserve"> </w:t>
      </w:r>
      <w:r w:rsidRPr="0087388F">
        <w:t>(12,7</w:t>
      </w:r>
      <w:r w:rsidRPr="0087388F">
        <w:rPr>
          <w:spacing w:val="1"/>
        </w:rPr>
        <w:t xml:space="preserve"> </w:t>
      </w:r>
      <w:r w:rsidRPr="0087388F">
        <w:t>мес.).</w:t>
      </w:r>
      <w:r w:rsidRPr="0087388F">
        <w:rPr>
          <w:spacing w:val="1"/>
        </w:rPr>
        <w:t xml:space="preserve"> </w:t>
      </w:r>
      <w:r w:rsidRPr="0087388F">
        <w:t>Навыки,</w:t>
      </w:r>
      <w:r w:rsidRPr="0087388F">
        <w:rPr>
          <w:spacing w:val="1"/>
        </w:rPr>
        <w:t xml:space="preserve"> </w:t>
      </w:r>
      <w:r w:rsidRPr="0087388F">
        <w:t>затрагивающие</w:t>
      </w:r>
      <w:r w:rsidRPr="0087388F">
        <w:rPr>
          <w:spacing w:val="1"/>
        </w:rPr>
        <w:t xml:space="preserve"> </w:t>
      </w:r>
      <w:r w:rsidRPr="0087388F">
        <w:t>голову,</w:t>
      </w:r>
      <w:r w:rsidRPr="0087388F">
        <w:rPr>
          <w:spacing w:val="1"/>
        </w:rPr>
        <w:t xml:space="preserve"> </w:t>
      </w:r>
      <w:r w:rsidRPr="0087388F">
        <w:t>шею</w:t>
      </w:r>
      <w:r w:rsidRPr="0087388F">
        <w:rPr>
          <w:spacing w:val="1"/>
        </w:rPr>
        <w:t xml:space="preserve"> </w:t>
      </w:r>
      <w:r w:rsidRPr="0087388F">
        <w:t>и</w:t>
      </w:r>
      <w:r w:rsidRPr="0087388F">
        <w:rPr>
          <w:spacing w:val="1"/>
        </w:rPr>
        <w:t xml:space="preserve"> </w:t>
      </w:r>
      <w:r w:rsidRPr="0087388F">
        <w:t>верхние</w:t>
      </w:r>
      <w:r w:rsidRPr="0087388F">
        <w:rPr>
          <w:spacing w:val="1"/>
        </w:rPr>
        <w:t xml:space="preserve"> </w:t>
      </w:r>
      <w:r w:rsidRPr="0087388F">
        <w:t>конечности, появляются раньше, чем те, в которых задействована нижняя половина туловища.</w:t>
      </w:r>
      <w:r w:rsidRPr="0087388F">
        <w:rPr>
          <w:spacing w:val="1"/>
        </w:rPr>
        <w:t xml:space="preserve"> </w:t>
      </w:r>
      <w:r w:rsidRPr="0087388F">
        <w:t>Первоначально</w:t>
      </w:r>
      <w:r w:rsidRPr="0087388F">
        <w:rPr>
          <w:spacing w:val="1"/>
        </w:rPr>
        <w:t xml:space="preserve"> </w:t>
      </w:r>
      <w:r w:rsidRPr="0087388F">
        <w:t>появляются</w:t>
      </w:r>
      <w:r w:rsidRPr="0087388F">
        <w:rPr>
          <w:spacing w:val="1"/>
        </w:rPr>
        <w:t xml:space="preserve"> </w:t>
      </w:r>
      <w:r w:rsidRPr="0087388F">
        <w:t>движения,</w:t>
      </w:r>
      <w:r w:rsidRPr="0087388F">
        <w:rPr>
          <w:spacing w:val="1"/>
        </w:rPr>
        <w:t xml:space="preserve"> </w:t>
      </w:r>
      <w:r w:rsidRPr="0087388F">
        <w:t>требующие</w:t>
      </w:r>
      <w:r w:rsidRPr="0087388F">
        <w:rPr>
          <w:spacing w:val="1"/>
        </w:rPr>
        <w:t xml:space="preserve"> </w:t>
      </w:r>
      <w:r w:rsidRPr="0087388F">
        <w:t>участия</w:t>
      </w:r>
      <w:r w:rsidRPr="0087388F">
        <w:rPr>
          <w:spacing w:val="1"/>
        </w:rPr>
        <w:t xml:space="preserve"> </w:t>
      </w:r>
      <w:r w:rsidRPr="0087388F">
        <w:t>туловища</w:t>
      </w:r>
      <w:r w:rsidRPr="0087388F">
        <w:rPr>
          <w:spacing w:val="1"/>
        </w:rPr>
        <w:t xml:space="preserve"> </w:t>
      </w:r>
      <w:r w:rsidRPr="0087388F">
        <w:t>и</w:t>
      </w:r>
      <w:r w:rsidRPr="0087388F">
        <w:rPr>
          <w:spacing w:val="1"/>
        </w:rPr>
        <w:t xml:space="preserve"> </w:t>
      </w:r>
      <w:r w:rsidRPr="0087388F">
        <w:t>плеч,</w:t>
      </w:r>
      <w:r w:rsidRPr="0087388F">
        <w:rPr>
          <w:spacing w:val="1"/>
        </w:rPr>
        <w:t xml:space="preserve"> </w:t>
      </w:r>
      <w:r w:rsidRPr="0087388F">
        <w:t>затем</w:t>
      </w:r>
      <w:r w:rsidRPr="0087388F">
        <w:rPr>
          <w:spacing w:val="1"/>
        </w:rPr>
        <w:t xml:space="preserve"> </w:t>
      </w:r>
      <w:r w:rsidRPr="0087388F">
        <w:t>те,</w:t>
      </w:r>
      <w:r w:rsidRPr="0087388F">
        <w:rPr>
          <w:spacing w:val="1"/>
        </w:rPr>
        <w:t xml:space="preserve"> </w:t>
      </w:r>
      <w:r w:rsidRPr="0087388F">
        <w:t>для</w:t>
      </w:r>
      <w:r w:rsidRPr="0087388F">
        <w:rPr>
          <w:spacing w:val="1"/>
        </w:rPr>
        <w:t xml:space="preserve"> </w:t>
      </w:r>
      <w:r w:rsidRPr="0087388F">
        <w:t>выполнения</w:t>
      </w:r>
      <w:r w:rsidRPr="0087388F">
        <w:rPr>
          <w:spacing w:val="1"/>
        </w:rPr>
        <w:t xml:space="preserve"> </w:t>
      </w:r>
      <w:r w:rsidRPr="0087388F">
        <w:t>которых</w:t>
      </w:r>
      <w:r w:rsidRPr="0087388F">
        <w:rPr>
          <w:spacing w:val="1"/>
        </w:rPr>
        <w:t xml:space="preserve"> </w:t>
      </w:r>
      <w:r w:rsidRPr="0087388F">
        <w:t>необходимы</w:t>
      </w:r>
      <w:r w:rsidRPr="0087388F">
        <w:rPr>
          <w:spacing w:val="1"/>
        </w:rPr>
        <w:t xml:space="preserve"> </w:t>
      </w:r>
      <w:r w:rsidRPr="0087388F">
        <w:t>кисти</w:t>
      </w:r>
      <w:r w:rsidRPr="0087388F">
        <w:rPr>
          <w:spacing w:val="1"/>
        </w:rPr>
        <w:t xml:space="preserve"> </w:t>
      </w:r>
      <w:r w:rsidRPr="0087388F">
        <w:t>и</w:t>
      </w:r>
      <w:r w:rsidRPr="0087388F">
        <w:rPr>
          <w:spacing w:val="1"/>
        </w:rPr>
        <w:t xml:space="preserve"> </w:t>
      </w:r>
      <w:r w:rsidRPr="0087388F">
        <w:t>пальцы.</w:t>
      </w:r>
      <w:r w:rsidRPr="0087388F">
        <w:rPr>
          <w:spacing w:val="1"/>
        </w:rPr>
        <w:t xml:space="preserve"> </w:t>
      </w:r>
      <w:r w:rsidRPr="0087388F">
        <w:t>В</w:t>
      </w:r>
      <w:r w:rsidRPr="0087388F">
        <w:rPr>
          <w:spacing w:val="1"/>
        </w:rPr>
        <w:t xml:space="preserve"> </w:t>
      </w:r>
      <w:r w:rsidRPr="0087388F">
        <w:t>тонкой</w:t>
      </w:r>
      <w:r w:rsidRPr="0087388F">
        <w:rPr>
          <w:spacing w:val="1"/>
        </w:rPr>
        <w:t xml:space="preserve"> </w:t>
      </w:r>
      <w:r w:rsidRPr="0087388F">
        <w:t>моторике</w:t>
      </w:r>
      <w:r w:rsidRPr="0087388F">
        <w:rPr>
          <w:spacing w:val="1"/>
        </w:rPr>
        <w:t xml:space="preserve"> </w:t>
      </w:r>
      <w:r w:rsidRPr="0087388F">
        <w:t>принципиальными</w:t>
      </w:r>
      <w:r w:rsidRPr="0087388F">
        <w:rPr>
          <w:spacing w:val="1"/>
        </w:rPr>
        <w:t xml:space="preserve"> </w:t>
      </w:r>
      <w:r w:rsidRPr="0087388F">
        <w:t>навыками в младенчестве являются: произвольное достижение объекта и манипуляторные навыки.</w:t>
      </w:r>
      <w:r w:rsidRPr="0087388F">
        <w:rPr>
          <w:spacing w:val="-57"/>
        </w:rPr>
        <w:t xml:space="preserve"> </w:t>
      </w:r>
      <w:r w:rsidRPr="0087388F">
        <w:t>В три</w:t>
      </w:r>
      <w:r w:rsidRPr="0087388F">
        <w:rPr>
          <w:spacing w:val="1"/>
        </w:rPr>
        <w:t xml:space="preserve"> </w:t>
      </w:r>
      <w:r w:rsidRPr="0087388F">
        <w:t>месяца дети</w:t>
      </w:r>
      <w:r w:rsidRPr="0087388F">
        <w:rPr>
          <w:spacing w:val="1"/>
        </w:rPr>
        <w:t xml:space="preserve"> </w:t>
      </w:r>
      <w:r w:rsidRPr="0087388F">
        <w:t>одинаково</w:t>
      </w:r>
      <w:r w:rsidRPr="0087388F">
        <w:rPr>
          <w:spacing w:val="1"/>
        </w:rPr>
        <w:t xml:space="preserve"> </w:t>
      </w:r>
      <w:r w:rsidRPr="0087388F">
        <w:t>успешно достают</w:t>
      </w:r>
      <w:r w:rsidRPr="0087388F">
        <w:rPr>
          <w:spacing w:val="60"/>
        </w:rPr>
        <w:t xml:space="preserve"> </w:t>
      </w:r>
      <w:r w:rsidRPr="0087388F">
        <w:t>и хватают как предметы, которые они могут</w:t>
      </w:r>
      <w:r w:rsidRPr="0087388F">
        <w:rPr>
          <w:spacing w:val="1"/>
        </w:rPr>
        <w:t xml:space="preserve"> </w:t>
      </w:r>
      <w:r w:rsidRPr="0087388F">
        <w:t>видеть,</w:t>
      </w:r>
      <w:r w:rsidRPr="0087388F">
        <w:rPr>
          <w:spacing w:val="-2"/>
        </w:rPr>
        <w:t xml:space="preserve"> </w:t>
      </w:r>
      <w:r w:rsidRPr="0087388F">
        <w:t>так</w:t>
      </w:r>
      <w:r w:rsidRPr="0087388F">
        <w:rPr>
          <w:spacing w:val="-1"/>
        </w:rPr>
        <w:t xml:space="preserve"> </w:t>
      </w:r>
      <w:r w:rsidRPr="0087388F">
        <w:t>и объекты,</w:t>
      </w:r>
      <w:r w:rsidRPr="0087388F">
        <w:rPr>
          <w:spacing w:val="-5"/>
        </w:rPr>
        <w:t xml:space="preserve"> </w:t>
      </w:r>
      <w:r w:rsidRPr="0087388F">
        <w:t>которые</w:t>
      </w:r>
      <w:r w:rsidRPr="0087388F">
        <w:rPr>
          <w:spacing w:val="-2"/>
        </w:rPr>
        <w:t xml:space="preserve"> </w:t>
      </w:r>
      <w:r w:rsidRPr="0087388F">
        <w:t>они</w:t>
      </w:r>
      <w:r w:rsidRPr="0087388F">
        <w:rPr>
          <w:spacing w:val="-1"/>
        </w:rPr>
        <w:t xml:space="preserve"> </w:t>
      </w:r>
      <w:r w:rsidRPr="0087388F">
        <w:t>слышат</w:t>
      </w:r>
      <w:r w:rsidRPr="0087388F">
        <w:rPr>
          <w:spacing w:val="-2"/>
        </w:rPr>
        <w:t xml:space="preserve"> </w:t>
      </w:r>
      <w:r w:rsidRPr="0087388F">
        <w:t>в</w:t>
      </w:r>
      <w:r w:rsidRPr="0087388F">
        <w:rPr>
          <w:spacing w:val="-2"/>
        </w:rPr>
        <w:t xml:space="preserve"> </w:t>
      </w:r>
      <w:r w:rsidRPr="0087388F">
        <w:t>темноте</w:t>
      </w:r>
      <w:r w:rsidRPr="0087388F">
        <w:rPr>
          <w:spacing w:val="-1"/>
        </w:rPr>
        <w:t xml:space="preserve"> </w:t>
      </w:r>
      <w:r w:rsidRPr="0087388F">
        <w:t>(визуальный</w:t>
      </w:r>
      <w:r w:rsidRPr="0087388F">
        <w:rPr>
          <w:spacing w:val="-1"/>
        </w:rPr>
        <w:t xml:space="preserve"> </w:t>
      </w:r>
      <w:r w:rsidRPr="0087388F">
        <w:t>или</w:t>
      </w:r>
      <w:r w:rsidRPr="0087388F">
        <w:rPr>
          <w:spacing w:val="-1"/>
        </w:rPr>
        <w:t xml:space="preserve"> </w:t>
      </w:r>
      <w:r w:rsidRPr="0087388F">
        <w:t>аудиальный</w:t>
      </w:r>
      <w:r w:rsidRPr="0087388F">
        <w:rPr>
          <w:spacing w:val="-1"/>
        </w:rPr>
        <w:t xml:space="preserve"> </w:t>
      </w:r>
      <w:r w:rsidRPr="0087388F">
        <w:t>контроль).</w:t>
      </w:r>
    </w:p>
    <w:p w14:paraId="577267BE" w14:textId="77777777" w:rsidR="00BB340C" w:rsidRPr="0087388F" w:rsidRDefault="0021290F" w:rsidP="005D6A35">
      <w:pPr>
        <w:pStyle w:val="a3"/>
        <w:spacing w:line="276" w:lineRule="auto"/>
        <w:ind w:left="0" w:firstLine="709"/>
      </w:pPr>
      <w:r w:rsidRPr="0087388F">
        <w:rPr>
          <w:b/>
          <w:i/>
        </w:rPr>
        <w:t>Психические</w:t>
      </w:r>
      <w:r w:rsidRPr="0087388F">
        <w:rPr>
          <w:b/>
          <w:i/>
          <w:spacing w:val="1"/>
        </w:rPr>
        <w:t xml:space="preserve"> </w:t>
      </w:r>
      <w:r w:rsidRPr="0087388F">
        <w:rPr>
          <w:b/>
          <w:i/>
        </w:rPr>
        <w:t>функции.</w:t>
      </w:r>
      <w:r w:rsidRPr="0087388F">
        <w:rPr>
          <w:b/>
          <w:i/>
          <w:spacing w:val="1"/>
        </w:rPr>
        <w:t xml:space="preserve"> </w:t>
      </w:r>
      <w:r w:rsidRPr="0087388F">
        <w:t>Психические</w:t>
      </w:r>
      <w:r w:rsidRPr="0087388F">
        <w:rPr>
          <w:spacing w:val="1"/>
        </w:rPr>
        <w:t xml:space="preserve"> </w:t>
      </w:r>
      <w:r w:rsidRPr="0087388F">
        <w:t>функции</w:t>
      </w:r>
      <w:r w:rsidRPr="0087388F">
        <w:rPr>
          <w:spacing w:val="1"/>
        </w:rPr>
        <w:t xml:space="preserve"> </w:t>
      </w:r>
      <w:r w:rsidRPr="0087388F">
        <w:t>не</w:t>
      </w:r>
      <w:r w:rsidRPr="0087388F">
        <w:rPr>
          <w:spacing w:val="1"/>
        </w:rPr>
        <w:t xml:space="preserve"> </w:t>
      </w:r>
      <w:r w:rsidRPr="0087388F">
        <w:t>дифференцированы,</w:t>
      </w:r>
      <w:r w:rsidRPr="0087388F">
        <w:rPr>
          <w:spacing w:val="1"/>
        </w:rPr>
        <w:t xml:space="preserve"> </w:t>
      </w:r>
      <w:r w:rsidRPr="0087388F">
        <w:t>складываются</w:t>
      </w:r>
      <w:r w:rsidRPr="0087388F">
        <w:rPr>
          <w:spacing w:val="1"/>
        </w:rPr>
        <w:t xml:space="preserve"> </w:t>
      </w:r>
      <w:r w:rsidRPr="0087388F">
        <w:t>предпосылки</w:t>
      </w:r>
      <w:r w:rsidRPr="0087388F">
        <w:rPr>
          <w:spacing w:val="1"/>
        </w:rPr>
        <w:t xml:space="preserve"> </w:t>
      </w:r>
      <w:r w:rsidRPr="0087388F">
        <w:t>развития</w:t>
      </w:r>
      <w:r w:rsidRPr="0087388F">
        <w:rPr>
          <w:spacing w:val="1"/>
        </w:rPr>
        <w:t xml:space="preserve"> </w:t>
      </w:r>
      <w:r w:rsidRPr="0087388F">
        <w:t>восприятия.</w:t>
      </w:r>
      <w:r w:rsidRPr="0087388F">
        <w:rPr>
          <w:spacing w:val="1"/>
        </w:rPr>
        <w:t xml:space="preserve"> </w:t>
      </w:r>
      <w:r w:rsidRPr="0087388F">
        <w:t>Уже</w:t>
      </w:r>
      <w:r w:rsidRPr="0087388F">
        <w:rPr>
          <w:spacing w:val="1"/>
        </w:rPr>
        <w:t xml:space="preserve"> </w:t>
      </w:r>
      <w:r w:rsidRPr="0087388F">
        <w:t>новорожденные</w:t>
      </w:r>
      <w:r w:rsidRPr="0087388F">
        <w:rPr>
          <w:spacing w:val="1"/>
        </w:rPr>
        <w:t xml:space="preserve"> </w:t>
      </w:r>
      <w:r w:rsidRPr="0087388F">
        <w:t>хорошо</w:t>
      </w:r>
      <w:r w:rsidRPr="0087388F">
        <w:rPr>
          <w:spacing w:val="1"/>
        </w:rPr>
        <w:t xml:space="preserve"> </w:t>
      </w:r>
      <w:r w:rsidRPr="0087388F">
        <w:t>дифференцируют</w:t>
      </w:r>
      <w:r w:rsidRPr="0087388F">
        <w:rPr>
          <w:spacing w:val="1"/>
        </w:rPr>
        <w:t xml:space="preserve"> </w:t>
      </w:r>
      <w:r w:rsidRPr="0087388F">
        <w:t>зрительные</w:t>
      </w:r>
      <w:r w:rsidRPr="0087388F">
        <w:rPr>
          <w:spacing w:val="-57"/>
        </w:rPr>
        <w:t xml:space="preserve"> </w:t>
      </w:r>
      <w:r w:rsidRPr="0087388F">
        <w:t>формы</w:t>
      </w:r>
      <w:r w:rsidRPr="0087388F">
        <w:rPr>
          <w:spacing w:val="1"/>
        </w:rPr>
        <w:t xml:space="preserve"> </w:t>
      </w:r>
      <w:r w:rsidRPr="0087388F">
        <w:t>и</w:t>
      </w:r>
      <w:r w:rsidRPr="0087388F">
        <w:rPr>
          <w:spacing w:val="1"/>
        </w:rPr>
        <w:t xml:space="preserve"> </w:t>
      </w:r>
      <w:r w:rsidRPr="0087388F">
        <w:t>предпочитают</w:t>
      </w:r>
      <w:r w:rsidRPr="0087388F">
        <w:rPr>
          <w:spacing w:val="1"/>
        </w:rPr>
        <w:t xml:space="preserve"> </w:t>
      </w:r>
      <w:r w:rsidRPr="0087388F">
        <w:t>смотреть</w:t>
      </w:r>
      <w:r w:rsidRPr="0087388F">
        <w:rPr>
          <w:spacing w:val="1"/>
        </w:rPr>
        <w:t xml:space="preserve"> </w:t>
      </w:r>
      <w:r w:rsidRPr="0087388F">
        <w:t>на</w:t>
      </w:r>
      <w:r w:rsidRPr="0087388F">
        <w:rPr>
          <w:spacing w:val="1"/>
        </w:rPr>
        <w:t xml:space="preserve"> </w:t>
      </w:r>
      <w:proofErr w:type="spellStart"/>
      <w:r w:rsidRPr="0087388F">
        <w:t>когнитивно</w:t>
      </w:r>
      <w:proofErr w:type="spellEnd"/>
      <w:r w:rsidRPr="0087388F">
        <w:rPr>
          <w:spacing w:val="1"/>
        </w:rPr>
        <w:t xml:space="preserve"> </w:t>
      </w:r>
      <w:r w:rsidRPr="0087388F">
        <w:t>сложные</w:t>
      </w:r>
      <w:r w:rsidRPr="0087388F">
        <w:rPr>
          <w:spacing w:val="1"/>
        </w:rPr>
        <w:t xml:space="preserve"> </w:t>
      </w:r>
      <w:r w:rsidRPr="0087388F">
        <w:t>объекты.</w:t>
      </w:r>
      <w:r w:rsidRPr="0087388F">
        <w:rPr>
          <w:spacing w:val="1"/>
        </w:rPr>
        <w:t xml:space="preserve"> </w:t>
      </w:r>
      <w:r w:rsidRPr="0087388F">
        <w:t>Из</w:t>
      </w:r>
      <w:r w:rsidRPr="0087388F">
        <w:rPr>
          <w:spacing w:val="1"/>
        </w:rPr>
        <w:t xml:space="preserve"> </w:t>
      </w:r>
      <w:r w:rsidRPr="0087388F">
        <w:t>зрительных</w:t>
      </w:r>
      <w:r w:rsidRPr="0087388F">
        <w:rPr>
          <w:spacing w:val="1"/>
        </w:rPr>
        <w:t xml:space="preserve"> </w:t>
      </w:r>
      <w:r w:rsidRPr="0087388F">
        <w:t>стимулов</w:t>
      </w:r>
      <w:r w:rsidRPr="0087388F">
        <w:rPr>
          <w:spacing w:val="1"/>
        </w:rPr>
        <w:t xml:space="preserve"> </w:t>
      </w:r>
      <w:r w:rsidRPr="0087388F">
        <w:t>новорожденные предпочитают лицо, из акустических - человеческий голос, в один-два месяца</w:t>
      </w:r>
      <w:r w:rsidRPr="0087388F">
        <w:rPr>
          <w:spacing w:val="1"/>
        </w:rPr>
        <w:t xml:space="preserve"> </w:t>
      </w:r>
      <w:r w:rsidRPr="0087388F">
        <w:t>могут</w:t>
      </w:r>
      <w:r w:rsidRPr="0087388F">
        <w:rPr>
          <w:spacing w:val="1"/>
        </w:rPr>
        <w:t xml:space="preserve"> </w:t>
      </w:r>
      <w:r w:rsidRPr="0087388F">
        <w:t>следить</w:t>
      </w:r>
      <w:r w:rsidRPr="0087388F">
        <w:rPr>
          <w:spacing w:val="1"/>
        </w:rPr>
        <w:t xml:space="preserve"> </w:t>
      </w:r>
      <w:r w:rsidRPr="0087388F">
        <w:t>за</w:t>
      </w:r>
      <w:r w:rsidRPr="0087388F">
        <w:rPr>
          <w:spacing w:val="1"/>
        </w:rPr>
        <w:t xml:space="preserve"> </w:t>
      </w:r>
      <w:r w:rsidRPr="0087388F">
        <w:t>движущимися</w:t>
      </w:r>
      <w:r w:rsidRPr="0087388F">
        <w:rPr>
          <w:spacing w:val="1"/>
        </w:rPr>
        <w:t xml:space="preserve"> </w:t>
      </w:r>
      <w:r w:rsidRPr="0087388F">
        <w:t>объектами.</w:t>
      </w:r>
      <w:r w:rsidRPr="0087388F">
        <w:rPr>
          <w:spacing w:val="1"/>
        </w:rPr>
        <w:t xml:space="preserve"> </w:t>
      </w:r>
      <w:r w:rsidRPr="0087388F">
        <w:t>Младенцы</w:t>
      </w:r>
      <w:r w:rsidRPr="0087388F">
        <w:rPr>
          <w:spacing w:val="1"/>
        </w:rPr>
        <w:t xml:space="preserve"> </w:t>
      </w:r>
      <w:r w:rsidRPr="0087388F">
        <w:t>предпочитают</w:t>
      </w:r>
      <w:r w:rsidRPr="0087388F">
        <w:rPr>
          <w:spacing w:val="1"/>
        </w:rPr>
        <w:t xml:space="preserve"> </w:t>
      </w:r>
      <w:r w:rsidRPr="0087388F">
        <w:t>смотреть</w:t>
      </w:r>
      <w:r w:rsidRPr="0087388F">
        <w:rPr>
          <w:spacing w:val="1"/>
        </w:rPr>
        <w:t xml:space="preserve"> </w:t>
      </w:r>
      <w:r w:rsidRPr="0087388F">
        <w:t>на</w:t>
      </w:r>
      <w:r w:rsidRPr="0087388F">
        <w:rPr>
          <w:spacing w:val="1"/>
        </w:rPr>
        <w:t xml:space="preserve"> </w:t>
      </w:r>
      <w:r w:rsidRPr="0087388F">
        <w:lastRenderedPageBreak/>
        <w:t>высококонтрастные</w:t>
      </w:r>
      <w:r w:rsidRPr="0087388F">
        <w:rPr>
          <w:spacing w:val="1"/>
        </w:rPr>
        <w:t xml:space="preserve"> </w:t>
      </w:r>
      <w:r w:rsidRPr="0087388F">
        <w:t>паттерны,</w:t>
      </w:r>
      <w:r w:rsidRPr="0087388F">
        <w:rPr>
          <w:spacing w:val="1"/>
        </w:rPr>
        <w:t xml:space="preserve"> </w:t>
      </w:r>
      <w:r w:rsidRPr="0087388F">
        <w:t>со</w:t>
      </w:r>
      <w:r w:rsidRPr="0087388F">
        <w:rPr>
          <w:spacing w:val="1"/>
        </w:rPr>
        <w:t xml:space="preserve"> </w:t>
      </w:r>
      <w:r w:rsidRPr="0087388F">
        <w:t>множеством</w:t>
      </w:r>
      <w:r w:rsidRPr="0087388F">
        <w:rPr>
          <w:spacing w:val="1"/>
        </w:rPr>
        <w:t xml:space="preserve"> </w:t>
      </w:r>
      <w:r w:rsidRPr="0087388F">
        <w:t>резких</w:t>
      </w:r>
      <w:r w:rsidRPr="0087388F">
        <w:rPr>
          <w:spacing w:val="1"/>
        </w:rPr>
        <w:t xml:space="preserve"> </w:t>
      </w:r>
      <w:r w:rsidRPr="0087388F">
        <w:t>границ</w:t>
      </w:r>
      <w:r w:rsidRPr="0087388F">
        <w:rPr>
          <w:spacing w:val="1"/>
        </w:rPr>
        <w:t xml:space="preserve"> </w:t>
      </w:r>
      <w:r w:rsidRPr="0087388F">
        <w:t>между</w:t>
      </w:r>
      <w:r w:rsidRPr="0087388F">
        <w:rPr>
          <w:spacing w:val="1"/>
        </w:rPr>
        <w:t xml:space="preserve"> </w:t>
      </w:r>
      <w:r w:rsidRPr="0087388F">
        <w:t>светлыми</w:t>
      </w:r>
      <w:r w:rsidRPr="0087388F">
        <w:rPr>
          <w:spacing w:val="1"/>
        </w:rPr>
        <w:t xml:space="preserve"> </w:t>
      </w:r>
      <w:r w:rsidRPr="0087388F">
        <w:t>и</w:t>
      </w:r>
      <w:r w:rsidRPr="0087388F">
        <w:rPr>
          <w:spacing w:val="1"/>
        </w:rPr>
        <w:t xml:space="preserve"> </w:t>
      </w:r>
      <w:r w:rsidRPr="0087388F">
        <w:t>темными</w:t>
      </w:r>
      <w:r w:rsidRPr="0087388F">
        <w:rPr>
          <w:spacing w:val="1"/>
        </w:rPr>
        <w:t xml:space="preserve"> </w:t>
      </w:r>
      <w:r w:rsidRPr="0087388F">
        <w:t>областями, и на умеренно сложные образы, которые имеют криволинейные детали. Так же как</w:t>
      </w:r>
      <w:r w:rsidRPr="0087388F">
        <w:rPr>
          <w:spacing w:val="1"/>
        </w:rPr>
        <w:t xml:space="preserve"> </w:t>
      </w:r>
      <w:r w:rsidRPr="0087388F">
        <w:t>младенцы</w:t>
      </w:r>
      <w:r w:rsidRPr="0087388F">
        <w:rPr>
          <w:spacing w:val="1"/>
        </w:rPr>
        <w:t xml:space="preserve"> </w:t>
      </w:r>
      <w:r w:rsidRPr="0087388F">
        <w:t>делят</w:t>
      </w:r>
      <w:r w:rsidRPr="0087388F">
        <w:rPr>
          <w:spacing w:val="1"/>
        </w:rPr>
        <w:t xml:space="preserve"> </w:t>
      </w:r>
      <w:r w:rsidRPr="0087388F">
        <w:t>световой</w:t>
      </w:r>
      <w:r w:rsidRPr="0087388F">
        <w:rPr>
          <w:spacing w:val="1"/>
        </w:rPr>
        <w:t xml:space="preserve"> </w:t>
      </w:r>
      <w:r w:rsidRPr="0087388F">
        <w:t>спектр</w:t>
      </w:r>
      <w:r w:rsidRPr="0087388F">
        <w:rPr>
          <w:spacing w:val="1"/>
        </w:rPr>
        <w:t xml:space="preserve"> </w:t>
      </w:r>
      <w:r w:rsidRPr="0087388F">
        <w:t>на</w:t>
      </w:r>
      <w:r w:rsidRPr="0087388F">
        <w:rPr>
          <w:spacing w:val="1"/>
        </w:rPr>
        <w:t xml:space="preserve"> </w:t>
      </w:r>
      <w:r w:rsidRPr="0087388F">
        <w:t>основные</w:t>
      </w:r>
      <w:r w:rsidRPr="0087388F">
        <w:rPr>
          <w:spacing w:val="1"/>
        </w:rPr>
        <w:t xml:space="preserve"> </w:t>
      </w:r>
      <w:r w:rsidRPr="0087388F">
        <w:t>цвета,</w:t>
      </w:r>
      <w:r w:rsidRPr="0087388F">
        <w:rPr>
          <w:spacing w:val="1"/>
        </w:rPr>
        <w:t xml:space="preserve"> </w:t>
      </w:r>
      <w:r w:rsidRPr="0087388F">
        <w:t>они</w:t>
      </w:r>
      <w:r w:rsidRPr="0087388F">
        <w:rPr>
          <w:spacing w:val="1"/>
        </w:rPr>
        <w:t xml:space="preserve"> </w:t>
      </w:r>
      <w:r w:rsidRPr="0087388F">
        <w:t>делят</w:t>
      </w:r>
      <w:r w:rsidRPr="0087388F">
        <w:rPr>
          <w:spacing w:val="1"/>
        </w:rPr>
        <w:t xml:space="preserve"> </w:t>
      </w:r>
      <w:r w:rsidRPr="0087388F">
        <w:t>звуки</w:t>
      </w:r>
      <w:r w:rsidRPr="0087388F">
        <w:rPr>
          <w:spacing w:val="1"/>
        </w:rPr>
        <w:t xml:space="preserve"> </w:t>
      </w:r>
      <w:r w:rsidRPr="0087388F">
        <w:t>речи</w:t>
      </w:r>
      <w:r w:rsidRPr="0087388F">
        <w:rPr>
          <w:spacing w:val="1"/>
        </w:rPr>
        <w:t xml:space="preserve"> </w:t>
      </w:r>
      <w:r w:rsidRPr="0087388F">
        <w:t>на</w:t>
      </w:r>
      <w:r w:rsidRPr="0087388F">
        <w:rPr>
          <w:spacing w:val="1"/>
        </w:rPr>
        <w:t xml:space="preserve"> </w:t>
      </w:r>
      <w:r w:rsidRPr="0087388F">
        <w:t>категории,</w:t>
      </w:r>
      <w:r w:rsidRPr="0087388F">
        <w:rPr>
          <w:spacing w:val="1"/>
        </w:rPr>
        <w:t xml:space="preserve"> </w:t>
      </w:r>
      <w:r w:rsidRPr="0087388F">
        <w:t>соответствующие основным звуковым единицам языка. Интенсивно развивается пассивная речь,</w:t>
      </w:r>
      <w:r w:rsidRPr="0087388F">
        <w:rPr>
          <w:spacing w:val="1"/>
        </w:rPr>
        <w:t xml:space="preserve"> </w:t>
      </w:r>
      <w:r w:rsidRPr="0087388F">
        <w:t>младенцы</w:t>
      </w:r>
      <w:r w:rsidRPr="0087388F">
        <w:rPr>
          <w:spacing w:val="33"/>
        </w:rPr>
        <w:t xml:space="preserve"> </w:t>
      </w:r>
      <w:r w:rsidRPr="0087388F">
        <w:t>учатся</w:t>
      </w:r>
      <w:r w:rsidRPr="0087388F">
        <w:rPr>
          <w:spacing w:val="35"/>
        </w:rPr>
        <w:t xml:space="preserve"> </w:t>
      </w:r>
      <w:r w:rsidRPr="0087388F">
        <w:t>узнавать</w:t>
      </w:r>
      <w:r w:rsidRPr="0087388F">
        <w:rPr>
          <w:spacing w:val="31"/>
        </w:rPr>
        <w:t xml:space="preserve"> </w:t>
      </w:r>
      <w:r w:rsidRPr="0087388F">
        <w:t>слова,</w:t>
      </w:r>
      <w:r w:rsidRPr="0087388F">
        <w:rPr>
          <w:spacing w:val="31"/>
        </w:rPr>
        <w:t xml:space="preserve"> </w:t>
      </w:r>
      <w:r w:rsidRPr="0087388F">
        <w:t>которые</w:t>
      </w:r>
      <w:r w:rsidRPr="0087388F">
        <w:rPr>
          <w:spacing w:val="29"/>
        </w:rPr>
        <w:t xml:space="preserve"> </w:t>
      </w:r>
      <w:r w:rsidRPr="0087388F">
        <w:t>часто</w:t>
      </w:r>
      <w:r w:rsidRPr="0087388F">
        <w:rPr>
          <w:spacing w:val="32"/>
        </w:rPr>
        <w:t xml:space="preserve"> </w:t>
      </w:r>
      <w:r w:rsidRPr="0087388F">
        <w:t>слышат.</w:t>
      </w:r>
      <w:r w:rsidRPr="0087388F">
        <w:rPr>
          <w:spacing w:val="32"/>
        </w:rPr>
        <w:t xml:space="preserve"> </w:t>
      </w:r>
      <w:r w:rsidRPr="0087388F">
        <w:t>В</w:t>
      </w:r>
      <w:r w:rsidRPr="0087388F">
        <w:rPr>
          <w:spacing w:val="31"/>
        </w:rPr>
        <w:t xml:space="preserve"> </w:t>
      </w:r>
      <w:r w:rsidRPr="0087388F">
        <w:t>четыре</w:t>
      </w:r>
      <w:r w:rsidRPr="0087388F">
        <w:rPr>
          <w:spacing w:val="33"/>
        </w:rPr>
        <w:t xml:space="preserve"> </w:t>
      </w:r>
      <w:r w:rsidRPr="0087388F">
        <w:t>с</w:t>
      </w:r>
      <w:r w:rsidRPr="0087388F">
        <w:rPr>
          <w:spacing w:val="31"/>
        </w:rPr>
        <w:t xml:space="preserve"> </w:t>
      </w:r>
      <w:r w:rsidRPr="0087388F">
        <w:t>половиной</w:t>
      </w:r>
      <w:r w:rsidRPr="0087388F">
        <w:rPr>
          <w:spacing w:val="32"/>
        </w:rPr>
        <w:t xml:space="preserve"> </w:t>
      </w:r>
      <w:r w:rsidRPr="0087388F">
        <w:t>месяца</w:t>
      </w:r>
      <w:r w:rsidRPr="0087388F">
        <w:rPr>
          <w:spacing w:val="29"/>
        </w:rPr>
        <w:t xml:space="preserve"> </w:t>
      </w:r>
      <w:r w:rsidRPr="0087388F">
        <w:t>ребенок</w:t>
      </w:r>
      <w:r w:rsidRPr="0087388F">
        <w:rPr>
          <w:spacing w:val="-57"/>
        </w:rPr>
        <w:t xml:space="preserve"> </w:t>
      </w:r>
      <w:r w:rsidRPr="0087388F">
        <w:t>уже реагирует на собственное имя, причем не путает его с другими именами, где ударение падает</w:t>
      </w:r>
      <w:r w:rsidRPr="0087388F">
        <w:rPr>
          <w:spacing w:val="1"/>
        </w:rPr>
        <w:t xml:space="preserve"> </w:t>
      </w:r>
      <w:r w:rsidRPr="0087388F">
        <w:t>на</w:t>
      </w:r>
      <w:r w:rsidRPr="0087388F">
        <w:rPr>
          <w:spacing w:val="1"/>
        </w:rPr>
        <w:t xml:space="preserve"> </w:t>
      </w:r>
      <w:r w:rsidRPr="0087388F">
        <w:t>тот</w:t>
      </w:r>
      <w:r w:rsidRPr="0087388F">
        <w:rPr>
          <w:spacing w:val="1"/>
        </w:rPr>
        <w:t xml:space="preserve"> </w:t>
      </w:r>
      <w:r w:rsidRPr="0087388F">
        <w:t>же</w:t>
      </w:r>
      <w:r w:rsidRPr="0087388F">
        <w:rPr>
          <w:spacing w:val="1"/>
        </w:rPr>
        <w:t xml:space="preserve"> </w:t>
      </w:r>
      <w:r w:rsidRPr="0087388F">
        <w:t>слог.</w:t>
      </w:r>
      <w:r w:rsidRPr="0087388F">
        <w:rPr>
          <w:spacing w:val="1"/>
        </w:rPr>
        <w:t xml:space="preserve"> </w:t>
      </w:r>
      <w:r w:rsidRPr="0087388F">
        <w:t>Рецепторы</w:t>
      </w:r>
      <w:r w:rsidRPr="0087388F">
        <w:rPr>
          <w:spacing w:val="1"/>
        </w:rPr>
        <w:t xml:space="preserve"> </w:t>
      </w:r>
      <w:r w:rsidRPr="0087388F">
        <w:t>в</w:t>
      </w:r>
      <w:r w:rsidRPr="0087388F">
        <w:rPr>
          <w:spacing w:val="1"/>
        </w:rPr>
        <w:t xml:space="preserve"> </w:t>
      </w:r>
      <w:r w:rsidRPr="0087388F">
        <w:t>коже</w:t>
      </w:r>
      <w:r w:rsidRPr="0087388F">
        <w:rPr>
          <w:spacing w:val="1"/>
        </w:rPr>
        <w:t xml:space="preserve"> </w:t>
      </w:r>
      <w:r w:rsidRPr="0087388F">
        <w:t>чувствительны</w:t>
      </w:r>
      <w:r w:rsidRPr="0087388F">
        <w:rPr>
          <w:spacing w:val="1"/>
        </w:rPr>
        <w:t xml:space="preserve"> </w:t>
      </w:r>
      <w:r w:rsidRPr="0087388F">
        <w:t>к</w:t>
      </w:r>
      <w:r w:rsidRPr="0087388F">
        <w:rPr>
          <w:spacing w:val="1"/>
        </w:rPr>
        <w:t xml:space="preserve"> </w:t>
      </w:r>
      <w:r w:rsidRPr="0087388F">
        <w:t>прикосновению,</w:t>
      </w:r>
      <w:r w:rsidRPr="0087388F">
        <w:rPr>
          <w:spacing w:val="1"/>
        </w:rPr>
        <w:t xml:space="preserve"> </w:t>
      </w:r>
      <w:r w:rsidRPr="0087388F">
        <w:t>температуре</w:t>
      </w:r>
      <w:r w:rsidRPr="0087388F">
        <w:rPr>
          <w:spacing w:val="1"/>
        </w:rPr>
        <w:t xml:space="preserve"> </w:t>
      </w:r>
      <w:r w:rsidRPr="0087388F">
        <w:t>и</w:t>
      </w:r>
      <w:r w:rsidRPr="0087388F">
        <w:rPr>
          <w:spacing w:val="1"/>
        </w:rPr>
        <w:t xml:space="preserve"> </w:t>
      </w:r>
      <w:r w:rsidRPr="0087388F">
        <w:t>боли.</w:t>
      </w:r>
      <w:r w:rsidRPr="0087388F">
        <w:rPr>
          <w:spacing w:val="1"/>
        </w:rPr>
        <w:t xml:space="preserve"> </w:t>
      </w:r>
      <w:r w:rsidRPr="0087388F">
        <w:t>Новорожденные с большей вероятностью обнаруживают разнообразные рефлексы, если к ним</w:t>
      </w:r>
      <w:r w:rsidRPr="0087388F">
        <w:rPr>
          <w:spacing w:val="1"/>
        </w:rPr>
        <w:t xml:space="preserve"> </w:t>
      </w:r>
      <w:r w:rsidRPr="0087388F">
        <w:t>прикасаются в соответствующих областях. Осязание используется, чтобы исследовать объекты</w:t>
      </w:r>
      <w:r w:rsidRPr="0087388F">
        <w:rPr>
          <w:spacing w:val="1"/>
        </w:rPr>
        <w:t xml:space="preserve"> </w:t>
      </w:r>
      <w:r w:rsidRPr="0087388F">
        <w:t>сначала</w:t>
      </w:r>
      <w:r w:rsidRPr="0087388F">
        <w:rPr>
          <w:spacing w:val="1"/>
        </w:rPr>
        <w:t xml:space="preserve"> </w:t>
      </w:r>
      <w:r w:rsidRPr="0087388F">
        <w:t>губами</w:t>
      </w:r>
      <w:r w:rsidRPr="0087388F">
        <w:rPr>
          <w:spacing w:val="1"/>
        </w:rPr>
        <w:t xml:space="preserve"> </w:t>
      </w:r>
      <w:r w:rsidRPr="0087388F">
        <w:t>и</w:t>
      </w:r>
      <w:r w:rsidRPr="0087388F">
        <w:rPr>
          <w:spacing w:val="1"/>
        </w:rPr>
        <w:t xml:space="preserve"> </w:t>
      </w:r>
      <w:r w:rsidRPr="0087388F">
        <w:t>ртом,</w:t>
      </w:r>
      <w:r w:rsidRPr="0087388F">
        <w:rPr>
          <w:spacing w:val="1"/>
        </w:rPr>
        <w:t xml:space="preserve"> </w:t>
      </w:r>
      <w:r w:rsidRPr="0087388F">
        <w:t>а</w:t>
      </w:r>
      <w:r w:rsidRPr="0087388F">
        <w:rPr>
          <w:spacing w:val="1"/>
        </w:rPr>
        <w:t xml:space="preserve"> </w:t>
      </w:r>
      <w:r w:rsidRPr="0087388F">
        <w:t>позже</w:t>
      </w:r>
      <w:r w:rsidRPr="0087388F">
        <w:rPr>
          <w:spacing w:val="1"/>
        </w:rPr>
        <w:t xml:space="preserve"> </w:t>
      </w:r>
      <w:r w:rsidRPr="0087388F">
        <w:t>руками.</w:t>
      </w:r>
      <w:r w:rsidRPr="0087388F">
        <w:rPr>
          <w:spacing w:val="1"/>
        </w:rPr>
        <w:t xml:space="preserve"> </w:t>
      </w:r>
      <w:r w:rsidRPr="0087388F">
        <w:t>Прикосновение</w:t>
      </w:r>
      <w:r w:rsidRPr="0087388F">
        <w:rPr>
          <w:spacing w:val="1"/>
        </w:rPr>
        <w:t xml:space="preserve"> </w:t>
      </w:r>
      <w:r w:rsidRPr="0087388F">
        <w:t>-</w:t>
      </w:r>
      <w:r w:rsidRPr="0087388F">
        <w:rPr>
          <w:spacing w:val="1"/>
        </w:rPr>
        <w:t xml:space="preserve"> </w:t>
      </w:r>
      <w:r w:rsidRPr="0087388F">
        <w:t>первичное</w:t>
      </w:r>
      <w:r w:rsidRPr="0087388F">
        <w:rPr>
          <w:spacing w:val="1"/>
        </w:rPr>
        <w:t xml:space="preserve"> </w:t>
      </w:r>
      <w:r w:rsidRPr="0087388F">
        <w:t>средство,</w:t>
      </w:r>
      <w:r w:rsidRPr="0087388F">
        <w:rPr>
          <w:spacing w:val="1"/>
        </w:rPr>
        <w:t xml:space="preserve"> </w:t>
      </w:r>
      <w:r w:rsidRPr="0087388F">
        <w:t>с</w:t>
      </w:r>
      <w:r w:rsidRPr="0087388F">
        <w:rPr>
          <w:spacing w:val="60"/>
        </w:rPr>
        <w:t xml:space="preserve"> </w:t>
      </w:r>
      <w:r w:rsidRPr="0087388F">
        <w:t>помощью</w:t>
      </w:r>
      <w:r w:rsidRPr="0087388F">
        <w:rPr>
          <w:spacing w:val="1"/>
        </w:rPr>
        <w:t xml:space="preserve"> </w:t>
      </w:r>
      <w:r w:rsidRPr="0087388F">
        <w:t>которого</w:t>
      </w:r>
      <w:r w:rsidRPr="0087388F">
        <w:rPr>
          <w:spacing w:val="1"/>
        </w:rPr>
        <w:t xml:space="preserve"> </w:t>
      </w:r>
      <w:r w:rsidRPr="0087388F">
        <w:t>младенцы</w:t>
      </w:r>
      <w:r w:rsidRPr="0087388F">
        <w:rPr>
          <w:spacing w:val="1"/>
        </w:rPr>
        <w:t xml:space="preserve"> </w:t>
      </w:r>
      <w:r w:rsidRPr="0087388F">
        <w:t>получают</w:t>
      </w:r>
      <w:r w:rsidRPr="0087388F">
        <w:rPr>
          <w:spacing w:val="1"/>
        </w:rPr>
        <w:t xml:space="preserve"> </w:t>
      </w:r>
      <w:r w:rsidRPr="0087388F">
        <w:t>знания</w:t>
      </w:r>
      <w:r w:rsidRPr="0087388F">
        <w:rPr>
          <w:spacing w:val="1"/>
        </w:rPr>
        <w:t xml:space="preserve"> </w:t>
      </w:r>
      <w:r w:rsidRPr="0087388F">
        <w:t>об</w:t>
      </w:r>
      <w:r w:rsidRPr="0087388F">
        <w:rPr>
          <w:spacing w:val="1"/>
        </w:rPr>
        <w:t xml:space="preserve"> </w:t>
      </w:r>
      <w:r w:rsidRPr="0087388F">
        <w:t>окружении,</w:t>
      </w:r>
      <w:r w:rsidRPr="0087388F">
        <w:rPr>
          <w:spacing w:val="1"/>
        </w:rPr>
        <w:t xml:space="preserve"> </w:t>
      </w:r>
      <w:r w:rsidRPr="0087388F">
        <w:t>осязание</w:t>
      </w:r>
      <w:r w:rsidRPr="0087388F">
        <w:rPr>
          <w:spacing w:val="1"/>
        </w:rPr>
        <w:t xml:space="preserve"> </w:t>
      </w:r>
      <w:r w:rsidRPr="0087388F">
        <w:t>является</w:t>
      </w:r>
      <w:r w:rsidRPr="0087388F">
        <w:rPr>
          <w:spacing w:val="1"/>
        </w:rPr>
        <w:t xml:space="preserve"> </w:t>
      </w:r>
      <w:r w:rsidRPr="0087388F">
        <w:t>основой</w:t>
      </w:r>
      <w:r w:rsidRPr="0087388F">
        <w:rPr>
          <w:spacing w:val="1"/>
        </w:rPr>
        <w:t xml:space="preserve"> </w:t>
      </w:r>
      <w:r w:rsidRPr="0087388F">
        <w:t>раннего</w:t>
      </w:r>
      <w:r w:rsidRPr="0087388F">
        <w:rPr>
          <w:spacing w:val="1"/>
        </w:rPr>
        <w:t xml:space="preserve"> </w:t>
      </w:r>
      <w:r w:rsidRPr="0087388F">
        <w:t>когнитивного</w:t>
      </w:r>
      <w:r w:rsidRPr="0087388F">
        <w:rPr>
          <w:spacing w:val="1"/>
        </w:rPr>
        <w:t xml:space="preserve"> </w:t>
      </w:r>
      <w:r w:rsidRPr="0087388F">
        <w:t>развития.</w:t>
      </w:r>
      <w:r w:rsidRPr="0087388F">
        <w:rPr>
          <w:spacing w:val="1"/>
        </w:rPr>
        <w:t xml:space="preserve"> </w:t>
      </w:r>
      <w:r w:rsidRPr="0087388F">
        <w:t>Для</w:t>
      </w:r>
      <w:r w:rsidRPr="0087388F">
        <w:rPr>
          <w:spacing w:val="1"/>
        </w:rPr>
        <w:t xml:space="preserve"> </w:t>
      </w:r>
      <w:r w:rsidRPr="0087388F">
        <w:t>развития</w:t>
      </w:r>
      <w:r w:rsidRPr="0087388F">
        <w:rPr>
          <w:spacing w:val="1"/>
        </w:rPr>
        <w:t xml:space="preserve"> </w:t>
      </w:r>
      <w:r w:rsidRPr="0087388F">
        <w:t>восприятия</w:t>
      </w:r>
      <w:r w:rsidRPr="0087388F">
        <w:rPr>
          <w:spacing w:val="1"/>
        </w:rPr>
        <w:t xml:space="preserve"> </w:t>
      </w:r>
      <w:r w:rsidRPr="0087388F">
        <w:t>принципиально</w:t>
      </w:r>
      <w:r w:rsidRPr="0087388F">
        <w:rPr>
          <w:spacing w:val="1"/>
        </w:rPr>
        <w:t xml:space="preserve"> </w:t>
      </w:r>
      <w:r w:rsidRPr="0087388F">
        <w:t>важна</w:t>
      </w:r>
      <w:r w:rsidRPr="0087388F">
        <w:rPr>
          <w:spacing w:val="1"/>
        </w:rPr>
        <w:t xml:space="preserve"> </w:t>
      </w:r>
      <w:r w:rsidRPr="0087388F">
        <w:t>кинестетическая</w:t>
      </w:r>
      <w:r w:rsidRPr="0087388F">
        <w:rPr>
          <w:spacing w:val="1"/>
        </w:rPr>
        <w:t xml:space="preserve"> </w:t>
      </w:r>
      <w:r w:rsidRPr="0087388F">
        <w:t>информация</w:t>
      </w:r>
      <w:r w:rsidRPr="0087388F">
        <w:rPr>
          <w:spacing w:val="1"/>
        </w:rPr>
        <w:t xml:space="preserve"> </w:t>
      </w:r>
      <w:r w:rsidRPr="0087388F">
        <w:t>(использование</w:t>
      </w:r>
      <w:r w:rsidRPr="0087388F">
        <w:rPr>
          <w:spacing w:val="1"/>
        </w:rPr>
        <w:t xml:space="preserve"> </w:t>
      </w:r>
      <w:r w:rsidRPr="0087388F">
        <w:t>информации</w:t>
      </w:r>
      <w:r w:rsidRPr="0087388F">
        <w:rPr>
          <w:spacing w:val="1"/>
        </w:rPr>
        <w:t xml:space="preserve"> </w:t>
      </w:r>
      <w:r w:rsidRPr="0087388F">
        <w:t>о</w:t>
      </w:r>
      <w:r w:rsidRPr="0087388F">
        <w:rPr>
          <w:spacing w:val="1"/>
        </w:rPr>
        <w:t xml:space="preserve"> </w:t>
      </w:r>
      <w:r w:rsidRPr="0087388F">
        <w:t>движении</w:t>
      </w:r>
      <w:r w:rsidRPr="0087388F">
        <w:rPr>
          <w:spacing w:val="1"/>
        </w:rPr>
        <w:t xml:space="preserve"> </w:t>
      </w:r>
      <w:r w:rsidRPr="0087388F">
        <w:t>объектов).</w:t>
      </w:r>
      <w:r w:rsidRPr="0087388F">
        <w:rPr>
          <w:spacing w:val="1"/>
        </w:rPr>
        <w:t xml:space="preserve"> </w:t>
      </w:r>
      <w:r w:rsidRPr="0087388F">
        <w:t>Константность</w:t>
      </w:r>
      <w:r w:rsidRPr="0087388F">
        <w:rPr>
          <w:spacing w:val="1"/>
        </w:rPr>
        <w:t xml:space="preserve"> </w:t>
      </w:r>
      <w:r w:rsidRPr="0087388F">
        <w:t>размера</w:t>
      </w:r>
      <w:r w:rsidRPr="0087388F">
        <w:rPr>
          <w:spacing w:val="1"/>
        </w:rPr>
        <w:t xml:space="preserve"> </w:t>
      </w:r>
      <w:r w:rsidRPr="0087388F">
        <w:t>появляется в возрасте от трех до пяти месяцев, когда развивается хорошее бинокулярное зрение. К</w:t>
      </w:r>
      <w:r w:rsidRPr="0087388F">
        <w:rPr>
          <w:spacing w:val="-57"/>
        </w:rPr>
        <w:t xml:space="preserve"> </w:t>
      </w:r>
      <w:r w:rsidRPr="0087388F">
        <w:t>трем</w:t>
      </w:r>
      <w:r w:rsidRPr="0087388F">
        <w:rPr>
          <w:spacing w:val="1"/>
        </w:rPr>
        <w:t xml:space="preserve"> </w:t>
      </w:r>
      <w:r w:rsidRPr="0087388F">
        <w:t>месяцам</w:t>
      </w:r>
      <w:r w:rsidRPr="0087388F">
        <w:rPr>
          <w:spacing w:val="1"/>
        </w:rPr>
        <w:t xml:space="preserve"> </w:t>
      </w:r>
      <w:r w:rsidRPr="0087388F">
        <w:t>формируется</w:t>
      </w:r>
      <w:r w:rsidRPr="0087388F">
        <w:rPr>
          <w:spacing w:val="1"/>
        </w:rPr>
        <w:t xml:space="preserve"> </w:t>
      </w:r>
      <w:r w:rsidRPr="0087388F">
        <w:t>восприятие</w:t>
      </w:r>
      <w:r w:rsidRPr="0087388F">
        <w:rPr>
          <w:spacing w:val="1"/>
        </w:rPr>
        <w:t xml:space="preserve"> </w:t>
      </w:r>
      <w:r w:rsidRPr="0087388F">
        <w:t>глубины</w:t>
      </w:r>
      <w:r w:rsidRPr="0087388F">
        <w:rPr>
          <w:spacing w:val="1"/>
        </w:rPr>
        <w:t xml:space="preserve"> </w:t>
      </w:r>
      <w:r w:rsidRPr="0087388F">
        <w:t>и</w:t>
      </w:r>
      <w:r w:rsidRPr="0087388F">
        <w:rPr>
          <w:spacing w:val="1"/>
        </w:rPr>
        <w:t xml:space="preserve"> </w:t>
      </w:r>
      <w:proofErr w:type="spellStart"/>
      <w:r w:rsidRPr="0087388F">
        <w:t>интермодальность</w:t>
      </w:r>
      <w:proofErr w:type="spellEnd"/>
      <w:r w:rsidRPr="0087388F">
        <w:rPr>
          <w:spacing w:val="1"/>
        </w:rPr>
        <w:t xml:space="preserve"> </w:t>
      </w:r>
      <w:r w:rsidRPr="0087388F">
        <w:t>восприятия.</w:t>
      </w:r>
      <w:r w:rsidRPr="0087388F">
        <w:rPr>
          <w:spacing w:val="1"/>
        </w:rPr>
        <w:t xml:space="preserve"> </w:t>
      </w:r>
      <w:r w:rsidRPr="0087388F">
        <w:t>К</w:t>
      </w:r>
      <w:r w:rsidRPr="0087388F">
        <w:rPr>
          <w:spacing w:val="1"/>
        </w:rPr>
        <w:t xml:space="preserve"> </w:t>
      </w:r>
      <w:r w:rsidRPr="0087388F">
        <w:t>году</w:t>
      </w:r>
      <w:r w:rsidRPr="0087388F">
        <w:rPr>
          <w:spacing w:val="1"/>
        </w:rPr>
        <w:t xml:space="preserve"> </w:t>
      </w:r>
      <w:r w:rsidRPr="0087388F">
        <w:t>формируются</w:t>
      </w:r>
      <w:r w:rsidRPr="0087388F">
        <w:rPr>
          <w:spacing w:val="1"/>
        </w:rPr>
        <w:t xml:space="preserve"> </w:t>
      </w:r>
      <w:r w:rsidRPr="0087388F">
        <w:t>способность</w:t>
      </w:r>
      <w:r w:rsidRPr="0087388F">
        <w:rPr>
          <w:spacing w:val="1"/>
        </w:rPr>
        <w:t xml:space="preserve"> </w:t>
      </w:r>
      <w:r w:rsidRPr="0087388F">
        <w:t>проводить</w:t>
      </w:r>
      <w:r w:rsidRPr="0087388F">
        <w:rPr>
          <w:spacing w:val="1"/>
        </w:rPr>
        <w:t xml:space="preserve"> </w:t>
      </w:r>
      <w:r w:rsidRPr="0087388F">
        <w:t>перцептивное</w:t>
      </w:r>
      <w:r w:rsidRPr="0087388F">
        <w:rPr>
          <w:spacing w:val="1"/>
        </w:rPr>
        <w:t xml:space="preserve"> </w:t>
      </w:r>
      <w:r w:rsidRPr="0087388F">
        <w:t>различение</w:t>
      </w:r>
      <w:r w:rsidRPr="0087388F">
        <w:rPr>
          <w:spacing w:val="1"/>
        </w:rPr>
        <w:t xml:space="preserve"> </w:t>
      </w:r>
      <w:r w:rsidRPr="0087388F">
        <w:t>множеств;</w:t>
      </w:r>
      <w:r w:rsidRPr="0087388F">
        <w:rPr>
          <w:spacing w:val="1"/>
        </w:rPr>
        <w:t xml:space="preserve"> </w:t>
      </w:r>
      <w:r w:rsidRPr="0087388F">
        <w:t>элементарные</w:t>
      </w:r>
      <w:r w:rsidRPr="0087388F">
        <w:rPr>
          <w:spacing w:val="1"/>
        </w:rPr>
        <w:t xml:space="preserve"> </w:t>
      </w:r>
      <w:r w:rsidRPr="0087388F">
        <w:t>представления о константности объектов. Дети эмоционально отзывчивы на интонацию и музыку</w:t>
      </w:r>
      <w:r w:rsidRPr="0087388F">
        <w:rPr>
          <w:spacing w:val="1"/>
        </w:rPr>
        <w:t xml:space="preserve"> </w:t>
      </w:r>
      <w:r w:rsidRPr="0087388F">
        <w:t>разного характера. В первые месяцы жизни ребенок произносит короткие отрывистые звуки («</w:t>
      </w:r>
      <w:proofErr w:type="spellStart"/>
      <w:r w:rsidRPr="0087388F">
        <w:t>гы</w:t>
      </w:r>
      <w:proofErr w:type="spellEnd"/>
      <w:r w:rsidRPr="0087388F">
        <w:t>,</w:t>
      </w:r>
      <w:r w:rsidRPr="0087388F">
        <w:rPr>
          <w:spacing w:val="1"/>
        </w:rPr>
        <w:t xml:space="preserve"> </w:t>
      </w:r>
      <w:proofErr w:type="spellStart"/>
      <w:r w:rsidRPr="0087388F">
        <w:t>кхы</w:t>
      </w:r>
      <w:proofErr w:type="spellEnd"/>
      <w:r w:rsidRPr="0087388F">
        <w:t xml:space="preserve">»), в четыре-пять месяцев он певуче </w:t>
      </w:r>
      <w:proofErr w:type="spellStart"/>
      <w:r w:rsidRPr="0087388F">
        <w:t>гулит</w:t>
      </w:r>
      <w:proofErr w:type="spellEnd"/>
      <w:r w:rsidRPr="0087388F">
        <w:t xml:space="preserve"> («а-а-а»), что очень важно для развития речевого</w:t>
      </w:r>
      <w:r w:rsidRPr="0087388F">
        <w:rPr>
          <w:spacing w:val="1"/>
        </w:rPr>
        <w:t xml:space="preserve"> </w:t>
      </w:r>
      <w:r w:rsidRPr="0087388F">
        <w:t>дыхания. Потом начинает лепетать, то есть произносить слоги, из которых позже образуются</w:t>
      </w:r>
      <w:r w:rsidRPr="0087388F">
        <w:rPr>
          <w:spacing w:val="1"/>
        </w:rPr>
        <w:t xml:space="preserve"> </w:t>
      </w:r>
      <w:r w:rsidRPr="0087388F">
        <w:t>первые</w:t>
      </w:r>
      <w:r w:rsidRPr="0087388F">
        <w:rPr>
          <w:spacing w:val="-2"/>
        </w:rPr>
        <w:t xml:space="preserve"> </w:t>
      </w:r>
      <w:r w:rsidRPr="0087388F">
        <w:t>слова.</w:t>
      </w:r>
    </w:p>
    <w:p w14:paraId="5B02C462" w14:textId="77777777" w:rsidR="00E666D3" w:rsidRPr="0087388F" w:rsidRDefault="0021290F" w:rsidP="005D6A35">
      <w:pPr>
        <w:pStyle w:val="a3"/>
        <w:spacing w:line="276" w:lineRule="auto"/>
        <w:ind w:left="0" w:firstLine="709"/>
      </w:pPr>
      <w:r w:rsidRPr="0087388F">
        <w:rPr>
          <w:b/>
          <w:i/>
        </w:rPr>
        <w:t>Навыки.</w:t>
      </w:r>
      <w:r w:rsidRPr="0087388F">
        <w:rPr>
          <w:b/>
          <w:i/>
          <w:spacing w:val="1"/>
        </w:rPr>
        <w:t xml:space="preserve"> </w:t>
      </w:r>
      <w:r w:rsidRPr="0087388F">
        <w:t>Акт</w:t>
      </w:r>
      <w:r w:rsidRPr="0087388F">
        <w:rPr>
          <w:spacing w:val="1"/>
        </w:rPr>
        <w:t xml:space="preserve"> </w:t>
      </w:r>
      <w:r w:rsidRPr="0087388F">
        <w:t>хватания,</w:t>
      </w:r>
      <w:r w:rsidRPr="0087388F">
        <w:rPr>
          <w:spacing w:val="1"/>
        </w:rPr>
        <w:t xml:space="preserve"> </w:t>
      </w:r>
      <w:r w:rsidRPr="0087388F">
        <w:t>усложняющийся</w:t>
      </w:r>
      <w:r w:rsidRPr="0087388F">
        <w:rPr>
          <w:spacing w:val="1"/>
        </w:rPr>
        <w:t xml:space="preserve"> </w:t>
      </w:r>
      <w:r w:rsidRPr="0087388F">
        <w:t>на</w:t>
      </w:r>
      <w:r w:rsidRPr="0087388F">
        <w:rPr>
          <w:spacing w:val="1"/>
        </w:rPr>
        <w:t xml:space="preserve"> </w:t>
      </w:r>
      <w:r w:rsidRPr="0087388F">
        <w:t>протяжении</w:t>
      </w:r>
      <w:r w:rsidRPr="0087388F">
        <w:rPr>
          <w:spacing w:val="1"/>
        </w:rPr>
        <w:t xml:space="preserve"> </w:t>
      </w:r>
      <w:r w:rsidRPr="0087388F">
        <w:t>всего</w:t>
      </w:r>
      <w:r w:rsidRPr="0087388F">
        <w:rPr>
          <w:spacing w:val="1"/>
        </w:rPr>
        <w:t xml:space="preserve"> </w:t>
      </w:r>
      <w:r w:rsidRPr="0087388F">
        <w:t>года.</w:t>
      </w:r>
      <w:r w:rsidRPr="0087388F">
        <w:rPr>
          <w:spacing w:val="60"/>
        </w:rPr>
        <w:t xml:space="preserve"> </w:t>
      </w:r>
      <w:r w:rsidRPr="0087388F">
        <w:t>Самостоятельная</w:t>
      </w:r>
      <w:r w:rsidRPr="0087388F">
        <w:rPr>
          <w:spacing w:val="1"/>
        </w:rPr>
        <w:t xml:space="preserve"> </w:t>
      </w:r>
      <w:r w:rsidRPr="0087388F">
        <w:t>ходьба к концу периода. Манипулятивные действия. Понимание речи, первые слова. Появляются</w:t>
      </w:r>
      <w:r w:rsidRPr="0087388F">
        <w:rPr>
          <w:spacing w:val="1"/>
        </w:rPr>
        <w:t xml:space="preserve"> </w:t>
      </w:r>
      <w:r w:rsidRPr="0087388F">
        <w:t>предметные действия: кубики малыш кладет в коробку, мяч бросает, куклу качает. Появляются</w:t>
      </w:r>
      <w:r w:rsidRPr="0087388F">
        <w:rPr>
          <w:spacing w:val="1"/>
        </w:rPr>
        <w:t xml:space="preserve"> </w:t>
      </w:r>
      <w:r w:rsidRPr="0087388F">
        <w:t>простейшие элементы самообслуживания: в пять-шесть месяцев удерживает бутылочку, к концу</w:t>
      </w:r>
      <w:r w:rsidRPr="0087388F">
        <w:rPr>
          <w:spacing w:val="1"/>
        </w:rPr>
        <w:t xml:space="preserve"> </w:t>
      </w:r>
      <w:r w:rsidRPr="0087388F">
        <w:t>года держит чашечку, когда пьет, стягивает шапку, носки, подает по просьбе взрослого предметы</w:t>
      </w:r>
      <w:r w:rsidRPr="0087388F">
        <w:rPr>
          <w:spacing w:val="1"/>
        </w:rPr>
        <w:t xml:space="preserve"> </w:t>
      </w:r>
      <w:r w:rsidRPr="0087388F">
        <w:t>одежды.</w:t>
      </w:r>
    </w:p>
    <w:p w14:paraId="1434C4B6" w14:textId="77777777" w:rsidR="00BB340C" w:rsidRPr="0087388F" w:rsidRDefault="0021290F" w:rsidP="005D6A35">
      <w:pPr>
        <w:pStyle w:val="a3"/>
        <w:spacing w:line="276" w:lineRule="auto"/>
        <w:ind w:left="0" w:firstLine="709"/>
      </w:pPr>
      <w:r w:rsidRPr="0087388F">
        <w:rPr>
          <w:b/>
          <w:i/>
        </w:rPr>
        <w:t xml:space="preserve">Коммуникация и социализация. </w:t>
      </w:r>
      <w:r w:rsidRPr="0087388F">
        <w:t>На младенчество приходится появление потребности в</w:t>
      </w:r>
      <w:r w:rsidRPr="0087388F">
        <w:rPr>
          <w:spacing w:val="1"/>
        </w:rPr>
        <w:t xml:space="preserve"> </w:t>
      </w:r>
      <w:r w:rsidRPr="0087388F">
        <w:t>общении.</w:t>
      </w:r>
      <w:r w:rsidRPr="0087388F">
        <w:rPr>
          <w:spacing w:val="1"/>
        </w:rPr>
        <w:t xml:space="preserve"> </w:t>
      </w:r>
      <w:r w:rsidRPr="0087388F">
        <w:t>Общение</w:t>
      </w:r>
      <w:r w:rsidRPr="0087388F">
        <w:rPr>
          <w:spacing w:val="1"/>
        </w:rPr>
        <w:t xml:space="preserve"> </w:t>
      </w:r>
      <w:r w:rsidRPr="0087388F">
        <w:t>направлено</w:t>
      </w:r>
      <w:r w:rsidRPr="0087388F">
        <w:rPr>
          <w:spacing w:val="1"/>
        </w:rPr>
        <w:t xml:space="preserve"> </w:t>
      </w:r>
      <w:r w:rsidRPr="0087388F">
        <w:t>только</w:t>
      </w:r>
      <w:r w:rsidRPr="0087388F">
        <w:rPr>
          <w:spacing w:val="1"/>
        </w:rPr>
        <w:t xml:space="preserve"> </w:t>
      </w:r>
      <w:r w:rsidRPr="0087388F">
        <w:t>на</w:t>
      </w:r>
      <w:r w:rsidRPr="0087388F">
        <w:rPr>
          <w:spacing w:val="1"/>
        </w:rPr>
        <w:t xml:space="preserve"> </w:t>
      </w:r>
      <w:r w:rsidRPr="0087388F">
        <w:t>взрослого</w:t>
      </w:r>
      <w:r w:rsidRPr="0087388F">
        <w:rPr>
          <w:spacing w:val="1"/>
        </w:rPr>
        <w:t xml:space="preserve"> </w:t>
      </w:r>
      <w:r w:rsidRPr="0087388F">
        <w:t>и</w:t>
      </w:r>
      <w:r w:rsidRPr="0087388F">
        <w:rPr>
          <w:spacing w:val="1"/>
        </w:rPr>
        <w:t xml:space="preserve"> </w:t>
      </w:r>
      <w:r w:rsidRPr="0087388F">
        <w:t>строится</w:t>
      </w:r>
      <w:r w:rsidRPr="0087388F">
        <w:rPr>
          <w:spacing w:val="1"/>
        </w:rPr>
        <w:t xml:space="preserve"> </w:t>
      </w:r>
      <w:r w:rsidRPr="0087388F">
        <w:t>на</w:t>
      </w:r>
      <w:r w:rsidRPr="0087388F">
        <w:rPr>
          <w:spacing w:val="1"/>
        </w:rPr>
        <w:t xml:space="preserve"> </w:t>
      </w:r>
      <w:r w:rsidRPr="0087388F">
        <w:t>удовлетворении</w:t>
      </w:r>
      <w:r w:rsidRPr="0087388F">
        <w:rPr>
          <w:spacing w:val="1"/>
        </w:rPr>
        <w:t xml:space="preserve"> </w:t>
      </w:r>
      <w:r w:rsidRPr="0087388F">
        <w:t>базовых</w:t>
      </w:r>
      <w:r w:rsidRPr="0087388F">
        <w:rPr>
          <w:spacing w:val="1"/>
        </w:rPr>
        <w:t xml:space="preserve"> </w:t>
      </w:r>
      <w:r w:rsidRPr="0087388F">
        <w:t>потребностей</w:t>
      </w:r>
      <w:r w:rsidRPr="0087388F">
        <w:rPr>
          <w:spacing w:val="1"/>
        </w:rPr>
        <w:t xml:space="preserve"> </w:t>
      </w:r>
      <w:r w:rsidRPr="0087388F">
        <w:t>ребенка</w:t>
      </w:r>
      <w:r w:rsidRPr="0087388F">
        <w:rPr>
          <w:spacing w:val="1"/>
        </w:rPr>
        <w:t xml:space="preserve"> </w:t>
      </w:r>
      <w:r w:rsidRPr="0087388F">
        <w:t>и</w:t>
      </w:r>
      <w:r w:rsidRPr="0087388F">
        <w:rPr>
          <w:spacing w:val="1"/>
        </w:rPr>
        <w:t xml:space="preserve"> </w:t>
      </w:r>
      <w:r w:rsidRPr="0087388F">
        <w:t>потребности</w:t>
      </w:r>
      <w:r w:rsidRPr="0087388F">
        <w:rPr>
          <w:spacing w:val="1"/>
        </w:rPr>
        <w:t xml:space="preserve"> </w:t>
      </w:r>
      <w:r w:rsidRPr="0087388F">
        <w:t>в</w:t>
      </w:r>
      <w:r w:rsidRPr="0087388F">
        <w:rPr>
          <w:spacing w:val="1"/>
        </w:rPr>
        <w:t xml:space="preserve"> </w:t>
      </w:r>
      <w:r w:rsidRPr="0087388F">
        <w:t>притоке</w:t>
      </w:r>
      <w:r w:rsidRPr="0087388F">
        <w:rPr>
          <w:spacing w:val="1"/>
        </w:rPr>
        <w:t xml:space="preserve"> </w:t>
      </w:r>
      <w:r w:rsidRPr="0087388F">
        <w:t>впечатлений.</w:t>
      </w:r>
      <w:r w:rsidRPr="0087388F">
        <w:rPr>
          <w:spacing w:val="1"/>
        </w:rPr>
        <w:t xml:space="preserve"> </w:t>
      </w:r>
      <w:r w:rsidRPr="0087388F">
        <w:t>Удовлетворение</w:t>
      </w:r>
      <w:r w:rsidRPr="0087388F">
        <w:rPr>
          <w:spacing w:val="1"/>
        </w:rPr>
        <w:t xml:space="preserve"> </w:t>
      </w:r>
      <w:r w:rsidRPr="0087388F">
        <w:t>потребности</w:t>
      </w:r>
      <w:r w:rsidRPr="0087388F">
        <w:rPr>
          <w:spacing w:val="1"/>
        </w:rPr>
        <w:t xml:space="preserve"> </w:t>
      </w:r>
      <w:r w:rsidRPr="0087388F">
        <w:t>в</w:t>
      </w:r>
      <w:r w:rsidRPr="0087388F">
        <w:rPr>
          <w:spacing w:val="1"/>
        </w:rPr>
        <w:t xml:space="preserve"> </w:t>
      </w:r>
      <w:r w:rsidRPr="0087388F">
        <w:t>общении</w:t>
      </w:r>
      <w:r w:rsidRPr="0087388F">
        <w:rPr>
          <w:spacing w:val="1"/>
        </w:rPr>
        <w:t xml:space="preserve"> </w:t>
      </w:r>
      <w:r w:rsidRPr="0087388F">
        <w:t>влияет</w:t>
      </w:r>
      <w:r w:rsidRPr="0087388F">
        <w:rPr>
          <w:spacing w:val="1"/>
        </w:rPr>
        <w:t xml:space="preserve"> </w:t>
      </w:r>
      <w:r w:rsidRPr="0087388F">
        <w:t>на</w:t>
      </w:r>
      <w:r w:rsidRPr="0087388F">
        <w:rPr>
          <w:spacing w:val="1"/>
        </w:rPr>
        <w:t xml:space="preserve"> </w:t>
      </w:r>
      <w:r w:rsidRPr="0087388F">
        <w:t>общее</w:t>
      </w:r>
      <w:r w:rsidRPr="0087388F">
        <w:rPr>
          <w:spacing w:val="1"/>
        </w:rPr>
        <w:t xml:space="preserve"> </w:t>
      </w:r>
      <w:r w:rsidRPr="0087388F">
        <w:t>психическое</w:t>
      </w:r>
      <w:r w:rsidRPr="0087388F">
        <w:rPr>
          <w:spacing w:val="1"/>
        </w:rPr>
        <w:t xml:space="preserve"> </w:t>
      </w:r>
      <w:r w:rsidRPr="0087388F">
        <w:t>и</w:t>
      </w:r>
      <w:r w:rsidRPr="0087388F">
        <w:rPr>
          <w:spacing w:val="1"/>
        </w:rPr>
        <w:t xml:space="preserve"> </w:t>
      </w:r>
      <w:r w:rsidRPr="0087388F">
        <w:t>физическое</w:t>
      </w:r>
      <w:r w:rsidRPr="0087388F">
        <w:rPr>
          <w:spacing w:val="1"/>
        </w:rPr>
        <w:t xml:space="preserve"> </w:t>
      </w:r>
      <w:r w:rsidRPr="0087388F">
        <w:t>развитие;</w:t>
      </w:r>
      <w:r w:rsidRPr="0087388F">
        <w:rPr>
          <w:spacing w:val="1"/>
        </w:rPr>
        <w:t xml:space="preserve"> </w:t>
      </w:r>
      <w:r w:rsidRPr="0087388F">
        <w:t>определяет</w:t>
      </w:r>
      <w:r w:rsidRPr="0087388F">
        <w:rPr>
          <w:spacing w:val="1"/>
        </w:rPr>
        <w:t xml:space="preserve"> </w:t>
      </w:r>
      <w:r w:rsidRPr="0087388F">
        <w:t>эмоциональное</w:t>
      </w:r>
      <w:r w:rsidRPr="0087388F">
        <w:rPr>
          <w:spacing w:val="1"/>
        </w:rPr>
        <w:t xml:space="preserve"> </w:t>
      </w:r>
      <w:r w:rsidRPr="0087388F">
        <w:t>состояние</w:t>
      </w:r>
      <w:r w:rsidRPr="0087388F">
        <w:rPr>
          <w:spacing w:val="1"/>
        </w:rPr>
        <w:t xml:space="preserve"> </w:t>
      </w:r>
      <w:r w:rsidRPr="0087388F">
        <w:t>ребенка.</w:t>
      </w:r>
      <w:r w:rsidRPr="0087388F">
        <w:rPr>
          <w:spacing w:val="1"/>
        </w:rPr>
        <w:t xml:space="preserve"> </w:t>
      </w:r>
      <w:r w:rsidRPr="0087388F">
        <w:t>К</w:t>
      </w:r>
      <w:r w:rsidRPr="0087388F">
        <w:rPr>
          <w:spacing w:val="1"/>
        </w:rPr>
        <w:t xml:space="preserve"> </w:t>
      </w:r>
      <w:r w:rsidRPr="0087388F">
        <w:t>году</w:t>
      </w:r>
      <w:r w:rsidRPr="0087388F">
        <w:rPr>
          <w:spacing w:val="1"/>
        </w:rPr>
        <w:t xml:space="preserve"> </w:t>
      </w:r>
      <w:r w:rsidRPr="0087388F">
        <w:t>ребенок</w:t>
      </w:r>
      <w:r w:rsidRPr="0087388F">
        <w:rPr>
          <w:spacing w:val="1"/>
        </w:rPr>
        <w:t xml:space="preserve"> </w:t>
      </w:r>
      <w:r w:rsidRPr="0087388F">
        <w:t>интерпретирует</w:t>
      </w:r>
      <w:r w:rsidRPr="0087388F">
        <w:rPr>
          <w:spacing w:val="1"/>
        </w:rPr>
        <w:t xml:space="preserve"> </w:t>
      </w:r>
      <w:r w:rsidRPr="0087388F">
        <w:t>выражение</w:t>
      </w:r>
      <w:r w:rsidRPr="0087388F">
        <w:rPr>
          <w:spacing w:val="1"/>
        </w:rPr>
        <w:t xml:space="preserve"> </w:t>
      </w:r>
      <w:r w:rsidRPr="0087388F">
        <w:t>лица</w:t>
      </w:r>
      <w:r w:rsidRPr="0087388F">
        <w:rPr>
          <w:spacing w:val="1"/>
        </w:rPr>
        <w:t xml:space="preserve"> </w:t>
      </w:r>
      <w:r w:rsidRPr="0087388F">
        <w:t>других</w:t>
      </w:r>
      <w:r w:rsidRPr="0087388F">
        <w:rPr>
          <w:spacing w:val="1"/>
        </w:rPr>
        <w:t xml:space="preserve"> </w:t>
      </w:r>
      <w:r w:rsidRPr="0087388F">
        <w:t>людей.</w:t>
      </w:r>
      <w:r w:rsidRPr="0087388F">
        <w:rPr>
          <w:spacing w:val="1"/>
        </w:rPr>
        <w:t xml:space="preserve"> </w:t>
      </w:r>
      <w:r w:rsidRPr="0087388F">
        <w:t>В</w:t>
      </w:r>
      <w:r w:rsidRPr="0087388F">
        <w:rPr>
          <w:spacing w:val="1"/>
        </w:rPr>
        <w:t xml:space="preserve"> </w:t>
      </w:r>
      <w:r w:rsidRPr="0087388F">
        <w:t>эмоциональной</w:t>
      </w:r>
      <w:r w:rsidRPr="0087388F">
        <w:rPr>
          <w:spacing w:val="1"/>
        </w:rPr>
        <w:t xml:space="preserve"> </w:t>
      </w:r>
      <w:r w:rsidRPr="0087388F">
        <w:t>сфере</w:t>
      </w:r>
      <w:r w:rsidRPr="0087388F">
        <w:rPr>
          <w:spacing w:val="1"/>
        </w:rPr>
        <w:t xml:space="preserve"> </w:t>
      </w:r>
      <w:r w:rsidRPr="0087388F">
        <w:t>к</w:t>
      </w:r>
      <w:r w:rsidRPr="0087388F">
        <w:rPr>
          <w:spacing w:val="1"/>
        </w:rPr>
        <w:t xml:space="preserve"> </w:t>
      </w:r>
      <w:r w:rsidRPr="0087388F">
        <w:t>врожденным</w:t>
      </w:r>
      <w:r w:rsidRPr="0087388F">
        <w:rPr>
          <w:spacing w:val="1"/>
        </w:rPr>
        <w:t xml:space="preserve"> </w:t>
      </w:r>
      <w:r w:rsidRPr="0087388F">
        <w:t>аффективным</w:t>
      </w:r>
      <w:r w:rsidRPr="0087388F">
        <w:rPr>
          <w:spacing w:val="1"/>
        </w:rPr>
        <w:t xml:space="preserve"> </w:t>
      </w:r>
      <w:r w:rsidRPr="0087388F">
        <w:t>реакциям</w:t>
      </w:r>
      <w:r w:rsidRPr="0087388F">
        <w:rPr>
          <w:spacing w:val="1"/>
        </w:rPr>
        <w:t xml:space="preserve"> </w:t>
      </w:r>
      <w:r w:rsidRPr="0087388F">
        <w:t>удовольствия-неудовольствия</w:t>
      </w:r>
      <w:r w:rsidRPr="0087388F">
        <w:rPr>
          <w:spacing w:val="1"/>
        </w:rPr>
        <w:t xml:space="preserve"> </w:t>
      </w:r>
      <w:r w:rsidRPr="0087388F">
        <w:t>в</w:t>
      </w:r>
      <w:r w:rsidRPr="0087388F">
        <w:rPr>
          <w:spacing w:val="1"/>
        </w:rPr>
        <w:t xml:space="preserve"> </w:t>
      </w:r>
      <w:r w:rsidRPr="0087388F">
        <w:t>промежутке</w:t>
      </w:r>
      <w:r w:rsidRPr="0087388F">
        <w:rPr>
          <w:spacing w:val="13"/>
        </w:rPr>
        <w:t xml:space="preserve"> </w:t>
      </w:r>
      <w:r w:rsidRPr="0087388F">
        <w:t>между</w:t>
      </w:r>
      <w:r w:rsidRPr="0087388F">
        <w:rPr>
          <w:spacing w:val="9"/>
        </w:rPr>
        <w:t xml:space="preserve"> </w:t>
      </w:r>
      <w:r w:rsidRPr="0087388F">
        <w:t>двумя</w:t>
      </w:r>
      <w:r w:rsidRPr="0087388F">
        <w:rPr>
          <w:spacing w:val="14"/>
        </w:rPr>
        <w:t xml:space="preserve"> </w:t>
      </w:r>
      <w:r w:rsidRPr="0087388F">
        <w:t>и</w:t>
      </w:r>
      <w:r w:rsidRPr="0087388F">
        <w:rPr>
          <w:spacing w:val="15"/>
        </w:rPr>
        <w:t xml:space="preserve"> </w:t>
      </w:r>
      <w:r w:rsidRPr="0087388F">
        <w:t>семью</w:t>
      </w:r>
      <w:r w:rsidRPr="0087388F">
        <w:rPr>
          <w:spacing w:val="15"/>
        </w:rPr>
        <w:t xml:space="preserve"> </w:t>
      </w:r>
      <w:r w:rsidRPr="0087388F">
        <w:t>месяцами</w:t>
      </w:r>
      <w:r w:rsidRPr="0087388F">
        <w:rPr>
          <w:spacing w:val="17"/>
        </w:rPr>
        <w:t xml:space="preserve"> </w:t>
      </w:r>
      <w:r w:rsidRPr="0087388F">
        <w:t>появляются</w:t>
      </w:r>
      <w:r w:rsidRPr="0087388F">
        <w:rPr>
          <w:spacing w:val="14"/>
        </w:rPr>
        <w:t xml:space="preserve"> </w:t>
      </w:r>
      <w:r w:rsidRPr="0087388F">
        <w:t>гнев,</w:t>
      </w:r>
      <w:r w:rsidRPr="0087388F">
        <w:rPr>
          <w:spacing w:val="14"/>
        </w:rPr>
        <w:t xml:space="preserve"> </w:t>
      </w:r>
      <w:r w:rsidRPr="0087388F">
        <w:t>печаль,</w:t>
      </w:r>
      <w:r w:rsidRPr="0087388F">
        <w:rPr>
          <w:spacing w:val="14"/>
        </w:rPr>
        <w:t xml:space="preserve"> </w:t>
      </w:r>
      <w:r w:rsidRPr="0087388F">
        <w:t>радость,</w:t>
      </w:r>
      <w:r w:rsidRPr="0087388F">
        <w:rPr>
          <w:spacing w:val="16"/>
        </w:rPr>
        <w:t xml:space="preserve"> </w:t>
      </w:r>
      <w:r w:rsidRPr="0087388F">
        <w:t>удивление,</w:t>
      </w:r>
      <w:r w:rsidRPr="0087388F">
        <w:rPr>
          <w:spacing w:val="14"/>
        </w:rPr>
        <w:t xml:space="preserve"> </w:t>
      </w:r>
      <w:r w:rsidRPr="0087388F">
        <w:t>страх.</w:t>
      </w:r>
      <w:r w:rsidRPr="0087388F">
        <w:rPr>
          <w:spacing w:val="-58"/>
        </w:rPr>
        <w:t xml:space="preserve"> </w:t>
      </w:r>
      <w:r w:rsidRPr="0087388F">
        <w:t>В</w:t>
      </w:r>
      <w:r w:rsidRPr="0087388F">
        <w:rPr>
          <w:spacing w:val="1"/>
        </w:rPr>
        <w:t xml:space="preserve"> </w:t>
      </w:r>
      <w:r w:rsidRPr="0087388F">
        <w:t>возрасте</w:t>
      </w:r>
      <w:r w:rsidRPr="0087388F">
        <w:rPr>
          <w:spacing w:val="1"/>
        </w:rPr>
        <w:t xml:space="preserve"> </w:t>
      </w:r>
      <w:r w:rsidRPr="0087388F">
        <w:t>от</w:t>
      </w:r>
      <w:r w:rsidRPr="0087388F">
        <w:rPr>
          <w:spacing w:val="1"/>
        </w:rPr>
        <w:t xml:space="preserve"> </w:t>
      </w:r>
      <w:r w:rsidRPr="0087388F">
        <w:t>семи</w:t>
      </w:r>
      <w:r w:rsidRPr="0087388F">
        <w:rPr>
          <w:spacing w:val="1"/>
        </w:rPr>
        <w:t xml:space="preserve"> </w:t>
      </w:r>
      <w:r w:rsidRPr="0087388F">
        <w:t>до</w:t>
      </w:r>
      <w:r w:rsidRPr="0087388F">
        <w:rPr>
          <w:spacing w:val="1"/>
        </w:rPr>
        <w:t xml:space="preserve"> </w:t>
      </w:r>
      <w:r w:rsidRPr="0087388F">
        <w:t>девяти</w:t>
      </w:r>
      <w:r w:rsidRPr="0087388F">
        <w:rPr>
          <w:spacing w:val="1"/>
        </w:rPr>
        <w:t xml:space="preserve"> </w:t>
      </w:r>
      <w:r w:rsidRPr="0087388F">
        <w:t>месяцев</w:t>
      </w:r>
      <w:r w:rsidRPr="0087388F">
        <w:rPr>
          <w:spacing w:val="1"/>
        </w:rPr>
        <w:t xml:space="preserve"> </w:t>
      </w:r>
      <w:r w:rsidRPr="0087388F">
        <w:t>дети</w:t>
      </w:r>
      <w:r w:rsidRPr="0087388F">
        <w:rPr>
          <w:spacing w:val="1"/>
        </w:rPr>
        <w:t xml:space="preserve"> </w:t>
      </w:r>
      <w:r w:rsidRPr="0087388F">
        <w:t>начинают</w:t>
      </w:r>
      <w:r w:rsidRPr="0087388F">
        <w:rPr>
          <w:spacing w:val="1"/>
        </w:rPr>
        <w:t xml:space="preserve"> </w:t>
      </w:r>
      <w:r w:rsidRPr="0087388F">
        <w:t>«считывать»</w:t>
      </w:r>
      <w:r w:rsidRPr="0087388F">
        <w:rPr>
          <w:spacing w:val="1"/>
        </w:rPr>
        <w:t xml:space="preserve"> </w:t>
      </w:r>
      <w:r w:rsidRPr="0087388F">
        <w:t>эмоциональные</w:t>
      </w:r>
      <w:r w:rsidRPr="0087388F">
        <w:rPr>
          <w:spacing w:val="1"/>
        </w:rPr>
        <w:t xml:space="preserve"> </w:t>
      </w:r>
      <w:r w:rsidRPr="0087388F">
        <w:t>реакции</w:t>
      </w:r>
      <w:r w:rsidRPr="0087388F">
        <w:rPr>
          <w:spacing w:val="1"/>
        </w:rPr>
        <w:t xml:space="preserve"> </w:t>
      </w:r>
      <w:r w:rsidRPr="0087388F">
        <w:t>родителей на незнакомые ситуации и использовать эту информацию для регуляции собственного</w:t>
      </w:r>
      <w:r w:rsidRPr="0087388F">
        <w:rPr>
          <w:spacing w:val="1"/>
        </w:rPr>
        <w:t xml:space="preserve"> </w:t>
      </w:r>
      <w:r w:rsidRPr="0087388F">
        <w:t>поведения;</w:t>
      </w:r>
      <w:r w:rsidRPr="0087388F">
        <w:rPr>
          <w:spacing w:val="1"/>
        </w:rPr>
        <w:t xml:space="preserve"> </w:t>
      </w:r>
      <w:r w:rsidRPr="0087388F">
        <w:t>к</w:t>
      </w:r>
      <w:r w:rsidRPr="0087388F">
        <w:rPr>
          <w:spacing w:val="1"/>
        </w:rPr>
        <w:t xml:space="preserve"> </w:t>
      </w:r>
      <w:r w:rsidRPr="0087388F">
        <w:t>году</w:t>
      </w:r>
      <w:r w:rsidRPr="0087388F">
        <w:rPr>
          <w:spacing w:val="1"/>
        </w:rPr>
        <w:t xml:space="preserve"> </w:t>
      </w:r>
      <w:r w:rsidRPr="0087388F">
        <w:t>ребенок</w:t>
      </w:r>
      <w:r w:rsidRPr="0087388F">
        <w:rPr>
          <w:spacing w:val="1"/>
        </w:rPr>
        <w:t xml:space="preserve"> </w:t>
      </w:r>
      <w:r w:rsidRPr="0087388F">
        <w:t>считывает</w:t>
      </w:r>
      <w:r w:rsidRPr="0087388F">
        <w:rPr>
          <w:spacing w:val="1"/>
        </w:rPr>
        <w:t xml:space="preserve"> </w:t>
      </w:r>
      <w:r w:rsidRPr="0087388F">
        <w:t>эмоции</w:t>
      </w:r>
      <w:r w:rsidRPr="0087388F">
        <w:rPr>
          <w:spacing w:val="1"/>
        </w:rPr>
        <w:t xml:space="preserve"> </w:t>
      </w:r>
      <w:r w:rsidRPr="0087388F">
        <w:t>через</w:t>
      </w:r>
      <w:r w:rsidRPr="0087388F">
        <w:rPr>
          <w:spacing w:val="1"/>
        </w:rPr>
        <w:t xml:space="preserve"> </w:t>
      </w:r>
      <w:r w:rsidRPr="0087388F">
        <w:t>мимику</w:t>
      </w:r>
      <w:r w:rsidRPr="0087388F">
        <w:rPr>
          <w:spacing w:val="1"/>
        </w:rPr>
        <w:t xml:space="preserve"> </w:t>
      </w:r>
      <w:r w:rsidRPr="0087388F">
        <w:t>и</w:t>
      </w:r>
      <w:r w:rsidRPr="0087388F">
        <w:rPr>
          <w:spacing w:val="1"/>
        </w:rPr>
        <w:t xml:space="preserve"> </w:t>
      </w:r>
      <w:r w:rsidRPr="0087388F">
        <w:t>вокализацию;</w:t>
      </w:r>
      <w:r w:rsidRPr="0087388F">
        <w:rPr>
          <w:spacing w:val="1"/>
        </w:rPr>
        <w:t xml:space="preserve"> </w:t>
      </w:r>
      <w:r w:rsidRPr="0087388F">
        <w:t>используют</w:t>
      </w:r>
      <w:r w:rsidRPr="0087388F">
        <w:rPr>
          <w:spacing w:val="1"/>
        </w:rPr>
        <w:t xml:space="preserve"> </w:t>
      </w:r>
      <w:r w:rsidRPr="0087388F">
        <w:t>эмоциональные</w:t>
      </w:r>
      <w:r w:rsidRPr="0087388F">
        <w:rPr>
          <w:spacing w:val="1"/>
        </w:rPr>
        <w:t xml:space="preserve"> </w:t>
      </w:r>
      <w:r w:rsidRPr="0087388F">
        <w:t>реакции</w:t>
      </w:r>
      <w:r w:rsidRPr="0087388F">
        <w:rPr>
          <w:spacing w:val="1"/>
        </w:rPr>
        <w:t xml:space="preserve"> </w:t>
      </w:r>
      <w:r w:rsidRPr="0087388F">
        <w:t>других</w:t>
      </w:r>
      <w:r w:rsidRPr="0087388F">
        <w:rPr>
          <w:spacing w:val="1"/>
        </w:rPr>
        <w:t xml:space="preserve"> </w:t>
      </w:r>
      <w:r w:rsidRPr="0087388F">
        <w:t>как</w:t>
      </w:r>
      <w:r w:rsidRPr="0087388F">
        <w:rPr>
          <w:spacing w:val="1"/>
        </w:rPr>
        <w:t xml:space="preserve"> </w:t>
      </w:r>
      <w:r w:rsidRPr="0087388F">
        <w:t>информацию</w:t>
      </w:r>
      <w:r w:rsidRPr="0087388F">
        <w:rPr>
          <w:spacing w:val="1"/>
        </w:rPr>
        <w:t xml:space="preserve"> </w:t>
      </w:r>
      <w:r w:rsidRPr="0087388F">
        <w:t>для</w:t>
      </w:r>
      <w:r w:rsidRPr="0087388F">
        <w:rPr>
          <w:spacing w:val="1"/>
        </w:rPr>
        <w:t xml:space="preserve"> </w:t>
      </w:r>
      <w:r w:rsidRPr="0087388F">
        <w:t>оценки</w:t>
      </w:r>
      <w:r w:rsidRPr="0087388F">
        <w:rPr>
          <w:spacing w:val="1"/>
        </w:rPr>
        <w:t xml:space="preserve"> </w:t>
      </w:r>
      <w:r w:rsidRPr="0087388F">
        <w:t>правильности</w:t>
      </w:r>
      <w:r w:rsidRPr="0087388F">
        <w:rPr>
          <w:spacing w:val="61"/>
        </w:rPr>
        <w:t xml:space="preserve"> </w:t>
      </w:r>
      <w:r w:rsidRPr="0087388F">
        <w:t>собственных</w:t>
      </w:r>
      <w:r w:rsidRPr="0087388F">
        <w:rPr>
          <w:spacing w:val="1"/>
        </w:rPr>
        <w:t xml:space="preserve"> </w:t>
      </w:r>
      <w:r w:rsidRPr="0087388F">
        <w:t>суждений. Начало формирования эмоциональной привязанности: синхронизация отношений (от</w:t>
      </w:r>
      <w:r w:rsidRPr="0087388F">
        <w:rPr>
          <w:spacing w:val="1"/>
        </w:rPr>
        <w:t xml:space="preserve"> </w:t>
      </w:r>
      <w:r w:rsidRPr="0087388F">
        <w:t>рождения</w:t>
      </w:r>
      <w:r w:rsidRPr="0087388F">
        <w:rPr>
          <w:spacing w:val="-2"/>
        </w:rPr>
        <w:t xml:space="preserve"> </w:t>
      </w:r>
      <w:r w:rsidRPr="0087388F">
        <w:t>до</w:t>
      </w:r>
      <w:r w:rsidRPr="0087388F">
        <w:rPr>
          <w:spacing w:val="-1"/>
        </w:rPr>
        <w:t xml:space="preserve"> </w:t>
      </w:r>
      <w:r w:rsidRPr="0087388F">
        <w:t>полугода);</w:t>
      </w:r>
      <w:r w:rsidRPr="0087388F">
        <w:rPr>
          <w:spacing w:val="-1"/>
        </w:rPr>
        <w:t xml:space="preserve"> </w:t>
      </w:r>
      <w:r w:rsidRPr="0087388F">
        <w:t>избирательность</w:t>
      </w:r>
      <w:r w:rsidRPr="0087388F">
        <w:rPr>
          <w:spacing w:val="-2"/>
        </w:rPr>
        <w:t xml:space="preserve"> </w:t>
      </w:r>
      <w:r w:rsidRPr="0087388F">
        <w:t>привязанности</w:t>
      </w:r>
      <w:r w:rsidRPr="0087388F">
        <w:rPr>
          <w:spacing w:val="-1"/>
        </w:rPr>
        <w:t xml:space="preserve"> </w:t>
      </w:r>
      <w:r w:rsidRPr="0087388F">
        <w:t>(от</w:t>
      </w:r>
      <w:r w:rsidRPr="0087388F">
        <w:rPr>
          <w:spacing w:val="-2"/>
        </w:rPr>
        <w:t xml:space="preserve"> </w:t>
      </w:r>
      <w:r w:rsidRPr="0087388F">
        <w:t>шести месяцев</w:t>
      </w:r>
      <w:r w:rsidRPr="0087388F">
        <w:rPr>
          <w:spacing w:val="-3"/>
        </w:rPr>
        <w:t xml:space="preserve"> </w:t>
      </w:r>
      <w:r w:rsidRPr="0087388F">
        <w:t>до</w:t>
      </w:r>
      <w:r w:rsidRPr="0087388F">
        <w:rPr>
          <w:spacing w:val="-1"/>
        </w:rPr>
        <w:t xml:space="preserve"> </w:t>
      </w:r>
      <w:r w:rsidRPr="0087388F">
        <w:t>полутора</w:t>
      </w:r>
      <w:r w:rsidRPr="0087388F">
        <w:rPr>
          <w:spacing w:val="-3"/>
        </w:rPr>
        <w:t xml:space="preserve"> </w:t>
      </w:r>
      <w:r w:rsidRPr="0087388F">
        <w:t>лет).</w:t>
      </w:r>
    </w:p>
    <w:p w14:paraId="476B3D2E" w14:textId="77777777" w:rsidR="00BB340C" w:rsidRPr="0087388F" w:rsidRDefault="0021290F" w:rsidP="005D6A35">
      <w:pPr>
        <w:pStyle w:val="a3"/>
        <w:spacing w:line="276" w:lineRule="auto"/>
        <w:ind w:left="0" w:firstLine="709"/>
      </w:pPr>
      <w:r w:rsidRPr="0087388F">
        <w:rPr>
          <w:b/>
          <w:i/>
        </w:rPr>
        <w:t>Саморегуляция.</w:t>
      </w:r>
      <w:r w:rsidRPr="0087388F">
        <w:rPr>
          <w:b/>
          <w:i/>
          <w:spacing w:val="1"/>
        </w:rPr>
        <w:t xml:space="preserve"> </w:t>
      </w:r>
      <w:r w:rsidRPr="0087388F">
        <w:t>Управление</w:t>
      </w:r>
      <w:r w:rsidRPr="0087388F">
        <w:rPr>
          <w:spacing w:val="1"/>
        </w:rPr>
        <w:t xml:space="preserve"> </w:t>
      </w:r>
      <w:r w:rsidRPr="0087388F">
        <w:t>собственным</w:t>
      </w:r>
      <w:r w:rsidRPr="0087388F">
        <w:rPr>
          <w:spacing w:val="1"/>
        </w:rPr>
        <w:t xml:space="preserve"> </w:t>
      </w:r>
      <w:r w:rsidRPr="0087388F">
        <w:t>телом,</w:t>
      </w:r>
      <w:r w:rsidRPr="0087388F">
        <w:rPr>
          <w:spacing w:val="1"/>
        </w:rPr>
        <w:t xml:space="preserve"> </w:t>
      </w:r>
      <w:r w:rsidRPr="0087388F">
        <w:t>ощущение</w:t>
      </w:r>
      <w:r w:rsidRPr="0087388F">
        <w:rPr>
          <w:spacing w:val="1"/>
        </w:rPr>
        <w:t xml:space="preserve"> </w:t>
      </w:r>
      <w:r w:rsidRPr="0087388F">
        <w:t>себя</w:t>
      </w:r>
      <w:r w:rsidRPr="0087388F">
        <w:rPr>
          <w:spacing w:val="1"/>
        </w:rPr>
        <w:t xml:space="preserve"> </w:t>
      </w:r>
      <w:r w:rsidRPr="0087388F">
        <w:t>в</w:t>
      </w:r>
      <w:r w:rsidRPr="0087388F">
        <w:rPr>
          <w:spacing w:val="61"/>
        </w:rPr>
        <w:t xml:space="preserve"> </w:t>
      </w:r>
      <w:r w:rsidRPr="0087388F">
        <w:t>пространстве,</w:t>
      </w:r>
      <w:r w:rsidRPr="0087388F">
        <w:rPr>
          <w:spacing w:val="1"/>
        </w:rPr>
        <w:t xml:space="preserve"> </w:t>
      </w:r>
      <w:r w:rsidRPr="0087388F">
        <w:t xml:space="preserve">ощущение границ тела. Ощущение </w:t>
      </w:r>
      <w:proofErr w:type="spellStart"/>
      <w:r w:rsidRPr="0087388F">
        <w:t>организмических</w:t>
      </w:r>
      <w:proofErr w:type="spellEnd"/>
      <w:r w:rsidRPr="0087388F">
        <w:t xml:space="preserve"> процессов. Появляются простейшие способы</w:t>
      </w:r>
      <w:r w:rsidRPr="0087388F">
        <w:rPr>
          <w:spacing w:val="1"/>
        </w:rPr>
        <w:t xml:space="preserve"> </w:t>
      </w:r>
      <w:r w:rsidRPr="0087388F">
        <w:t>регуляции</w:t>
      </w:r>
      <w:r w:rsidRPr="0087388F">
        <w:rPr>
          <w:spacing w:val="1"/>
        </w:rPr>
        <w:t xml:space="preserve"> </w:t>
      </w:r>
      <w:r w:rsidRPr="0087388F">
        <w:t>своего</w:t>
      </w:r>
      <w:r w:rsidRPr="0087388F">
        <w:rPr>
          <w:spacing w:val="1"/>
        </w:rPr>
        <w:t xml:space="preserve"> </w:t>
      </w:r>
      <w:r w:rsidRPr="0087388F">
        <w:t>эмоционального</w:t>
      </w:r>
      <w:r w:rsidRPr="0087388F">
        <w:rPr>
          <w:spacing w:val="1"/>
        </w:rPr>
        <w:t xml:space="preserve"> </w:t>
      </w:r>
      <w:r w:rsidRPr="0087388F">
        <w:t>состояния:</w:t>
      </w:r>
      <w:r w:rsidRPr="0087388F">
        <w:rPr>
          <w:spacing w:val="1"/>
        </w:rPr>
        <w:t xml:space="preserve"> </w:t>
      </w:r>
      <w:r w:rsidRPr="0087388F">
        <w:t>раскачивание;</w:t>
      </w:r>
      <w:r w:rsidRPr="0087388F">
        <w:rPr>
          <w:spacing w:val="1"/>
        </w:rPr>
        <w:t xml:space="preserve"> </w:t>
      </w:r>
      <w:proofErr w:type="spellStart"/>
      <w:r w:rsidRPr="0087388F">
        <w:t>посасывание</w:t>
      </w:r>
      <w:proofErr w:type="spellEnd"/>
      <w:r w:rsidRPr="0087388F">
        <w:rPr>
          <w:spacing w:val="1"/>
        </w:rPr>
        <w:t xml:space="preserve"> </w:t>
      </w:r>
      <w:r w:rsidRPr="0087388F">
        <w:t>и</w:t>
      </w:r>
      <w:r w:rsidRPr="0087388F">
        <w:rPr>
          <w:spacing w:val="1"/>
        </w:rPr>
        <w:t xml:space="preserve"> </w:t>
      </w:r>
      <w:r w:rsidRPr="0087388F">
        <w:t>жевание</w:t>
      </w:r>
      <w:r w:rsidRPr="0087388F">
        <w:rPr>
          <w:spacing w:val="1"/>
        </w:rPr>
        <w:t xml:space="preserve"> </w:t>
      </w:r>
      <w:r w:rsidRPr="0087388F">
        <w:t>как</w:t>
      </w:r>
      <w:r w:rsidRPr="0087388F">
        <w:rPr>
          <w:spacing w:val="1"/>
        </w:rPr>
        <w:t xml:space="preserve"> </w:t>
      </w:r>
      <w:r w:rsidRPr="0087388F">
        <w:t>восстановление положительного эмоционального фона; отворачивание от неприятных стимулов;</w:t>
      </w:r>
      <w:r w:rsidRPr="0087388F">
        <w:rPr>
          <w:spacing w:val="1"/>
        </w:rPr>
        <w:t xml:space="preserve"> </w:t>
      </w:r>
      <w:r w:rsidRPr="0087388F">
        <w:t xml:space="preserve">удаление от угнетающих событий или людей; поиск утешения у близкого взрослого. </w:t>
      </w:r>
      <w:r w:rsidRPr="0087388F">
        <w:lastRenderedPageBreak/>
        <w:t>Формируется</w:t>
      </w:r>
      <w:r w:rsidRPr="0087388F">
        <w:rPr>
          <w:spacing w:val="-57"/>
        </w:rPr>
        <w:t xml:space="preserve"> </w:t>
      </w:r>
      <w:r w:rsidRPr="0087388F">
        <w:t>первичный</w:t>
      </w:r>
      <w:r w:rsidRPr="0087388F">
        <w:rPr>
          <w:spacing w:val="-1"/>
        </w:rPr>
        <w:t xml:space="preserve"> </w:t>
      </w:r>
      <w:r w:rsidRPr="0087388F">
        <w:t>регулятор поведения</w:t>
      </w:r>
      <w:r w:rsidRPr="0087388F">
        <w:rPr>
          <w:spacing w:val="4"/>
        </w:rPr>
        <w:t xml:space="preserve"> </w:t>
      </w:r>
      <w:r w:rsidRPr="0087388F">
        <w:t>«нельзя»</w:t>
      </w:r>
      <w:r w:rsidRPr="0087388F">
        <w:rPr>
          <w:spacing w:val="-9"/>
        </w:rPr>
        <w:t xml:space="preserve"> </w:t>
      </w:r>
      <w:r w:rsidRPr="0087388F">
        <w:t>(ограничение</w:t>
      </w:r>
      <w:r w:rsidRPr="0087388F">
        <w:rPr>
          <w:spacing w:val="-1"/>
        </w:rPr>
        <w:t xml:space="preserve"> </w:t>
      </w:r>
      <w:r w:rsidRPr="0087388F">
        <w:t>активности).</w:t>
      </w:r>
    </w:p>
    <w:p w14:paraId="7816D6FD" w14:textId="77777777" w:rsidR="00BB340C" w:rsidRDefault="0021290F" w:rsidP="005D6A35">
      <w:pPr>
        <w:pStyle w:val="a3"/>
        <w:spacing w:line="276" w:lineRule="auto"/>
        <w:ind w:left="0" w:firstLine="709"/>
      </w:pPr>
      <w:r w:rsidRPr="0087388F">
        <w:rPr>
          <w:b/>
          <w:i/>
        </w:rPr>
        <w:t>Личность.</w:t>
      </w:r>
      <w:r w:rsidRPr="0087388F">
        <w:rPr>
          <w:b/>
          <w:i/>
          <w:spacing w:val="1"/>
        </w:rPr>
        <w:t xml:space="preserve"> </w:t>
      </w:r>
      <w:r w:rsidRPr="0087388F">
        <w:t>Складываются</w:t>
      </w:r>
      <w:r w:rsidRPr="0087388F">
        <w:rPr>
          <w:spacing w:val="1"/>
        </w:rPr>
        <w:t xml:space="preserve"> </w:t>
      </w:r>
      <w:r w:rsidRPr="0087388F">
        <w:t>основы</w:t>
      </w:r>
      <w:r w:rsidRPr="0087388F">
        <w:rPr>
          <w:spacing w:val="1"/>
        </w:rPr>
        <w:t xml:space="preserve"> </w:t>
      </w:r>
      <w:r w:rsidRPr="0087388F">
        <w:t>развития</w:t>
      </w:r>
      <w:r w:rsidRPr="0087388F">
        <w:rPr>
          <w:spacing w:val="1"/>
        </w:rPr>
        <w:t xml:space="preserve"> </w:t>
      </w:r>
      <w:r w:rsidRPr="0087388F">
        <w:t>личности</w:t>
      </w:r>
      <w:r w:rsidRPr="0087388F">
        <w:rPr>
          <w:spacing w:val="1"/>
        </w:rPr>
        <w:t xml:space="preserve"> </w:t>
      </w:r>
      <w:r w:rsidRPr="0087388F">
        <w:t>через</w:t>
      </w:r>
      <w:r w:rsidRPr="0087388F">
        <w:rPr>
          <w:spacing w:val="1"/>
        </w:rPr>
        <w:t xml:space="preserve"> </w:t>
      </w:r>
      <w:r w:rsidRPr="0087388F">
        <w:t>проявления</w:t>
      </w:r>
      <w:r w:rsidRPr="0087388F">
        <w:rPr>
          <w:spacing w:val="1"/>
        </w:rPr>
        <w:t xml:space="preserve"> </w:t>
      </w:r>
      <w:r w:rsidRPr="0087388F">
        <w:t>и</w:t>
      </w:r>
      <w:r w:rsidRPr="0087388F">
        <w:rPr>
          <w:spacing w:val="1"/>
        </w:rPr>
        <w:t xml:space="preserve"> </w:t>
      </w:r>
      <w:r w:rsidRPr="0087388F">
        <w:t>адаптацию</w:t>
      </w:r>
      <w:r w:rsidRPr="0087388F">
        <w:rPr>
          <w:spacing w:val="1"/>
        </w:rPr>
        <w:t xml:space="preserve"> </w:t>
      </w:r>
      <w:r w:rsidRPr="0087388F">
        <w:t>темперамента</w:t>
      </w:r>
      <w:r w:rsidRPr="0087388F">
        <w:rPr>
          <w:spacing w:val="1"/>
        </w:rPr>
        <w:t xml:space="preserve"> </w:t>
      </w:r>
      <w:r w:rsidRPr="0087388F">
        <w:t>к</w:t>
      </w:r>
      <w:r w:rsidRPr="0087388F">
        <w:rPr>
          <w:spacing w:val="1"/>
        </w:rPr>
        <w:t xml:space="preserve"> </w:t>
      </w:r>
      <w:r w:rsidRPr="0087388F">
        <w:t>внешнему</w:t>
      </w:r>
      <w:r w:rsidRPr="0087388F">
        <w:rPr>
          <w:spacing w:val="1"/>
        </w:rPr>
        <w:t xml:space="preserve"> </w:t>
      </w:r>
      <w:r w:rsidRPr="0087388F">
        <w:t>воздействию.</w:t>
      </w:r>
      <w:r w:rsidRPr="0087388F">
        <w:rPr>
          <w:spacing w:val="1"/>
        </w:rPr>
        <w:t xml:space="preserve"> </w:t>
      </w:r>
      <w:r w:rsidRPr="0087388F">
        <w:t>Выделяют</w:t>
      </w:r>
      <w:r w:rsidRPr="0087388F">
        <w:rPr>
          <w:spacing w:val="1"/>
        </w:rPr>
        <w:t xml:space="preserve"> </w:t>
      </w:r>
      <w:r w:rsidRPr="0087388F">
        <w:t>следующие</w:t>
      </w:r>
      <w:r w:rsidRPr="0087388F">
        <w:rPr>
          <w:spacing w:val="1"/>
        </w:rPr>
        <w:t xml:space="preserve"> </w:t>
      </w:r>
      <w:r w:rsidRPr="0087388F">
        <w:t>основные</w:t>
      </w:r>
      <w:r w:rsidRPr="0087388F">
        <w:rPr>
          <w:spacing w:val="61"/>
        </w:rPr>
        <w:t xml:space="preserve"> </w:t>
      </w:r>
      <w:r w:rsidRPr="0087388F">
        <w:t>показатели</w:t>
      </w:r>
      <w:r w:rsidRPr="0087388F">
        <w:rPr>
          <w:spacing w:val="1"/>
        </w:rPr>
        <w:t xml:space="preserve"> </w:t>
      </w:r>
      <w:r w:rsidRPr="0087388F">
        <w:t>темперамента</w:t>
      </w:r>
      <w:r w:rsidRPr="0087388F">
        <w:rPr>
          <w:spacing w:val="1"/>
        </w:rPr>
        <w:t xml:space="preserve"> </w:t>
      </w:r>
      <w:r w:rsidRPr="0087388F">
        <w:t>у</w:t>
      </w:r>
      <w:r w:rsidRPr="0087388F">
        <w:rPr>
          <w:spacing w:val="1"/>
        </w:rPr>
        <w:t xml:space="preserve"> </w:t>
      </w:r>
      <w:r w:rsidRPr="0087388F">
        <w:t>детей:</w:t>
      </w:r>
      <w:r w:rsidRPr="0087388F">
        <w:rPr>
          <w:spacing w:val="1"/>
        </w:rPr>
        <w:t xml:space="preserve"> </w:t>
      </w:r>
      <w:r w:rsidRPr="0087388F">
        <w:t>уровень</w:t>
      </w:r>
      <w:r w:rsidRPr="0087388F">
        <w:rPr>
          <w:spacing w:val="1"/>
        </w:rPr>
        <w:t xml:space="preserve"> </w:t>
      </w:r>
      <w:r w:rsidRPr="0087388F">
        <w:t>активности</w:t>
      </w:r>
      <w:r w:rsidRPr="0087388F">
        <w:rPr>
          <w:spacing w:val="1"/>
        </w:rPr>
        <w:t xml:space="preserve"> </w:t>
      </w:r>
      <w:r w:rsidRPr="0087388F">
        <w:t>(специфические</w:t>
      </w:r>
      <w:r w:rsidRPr="0087388F">
        <w:rPr>
          <w:spacing w:val="1"/>
        </w:rPr>
        <w:t xml:space="preserve"> </w:t>
      </w:r>
      <w:r w:rsidRPr="0087388F">
        <w:t>темп</w:t>
      </w:r>
      <w:r w:rsidRPr="0087388F">
        <w:rPr>
          <w:spacing w:val="1"/>
        </w:rPr>
        <w:t xml:space="preserve"> </w:t>
      </w:r>
      <w:r w:rsidRPr="0087388F">
        <w:t>и</w:t>
      </w:r>
      <w:r w:rsidRPr="0087388F">
        <w:rPr>
          <w:spacing w:val="1"/>
        </w:rPr>
        <w:t xml:space="preserve"> </w:t>
      </w:r>
      <w:r w:rsidRPr="0087388F">
        <w:t>сила</w:t>
      </w:r>
      <w:r w:rsidRPr="0087388F">
        <w:rPr>
          <w:spacing w:val="1"/>
        </w:rPr>
        <w:t xml:space="preserve"> </w:t>
      </w:r>
      <w:r w:rsidRPr="0087388F">
        <w:t>активности);</w:t>
      </w:r>
      <w:r w:rsidRPr="0087388F">
        <w:rPr>
          <w:spacing w:val="1"/>
        </w:rPr>
        <w:t xml:space="preserve"> </w:t>
      </w:r>
      <w:r w:rsidRPr="0087388F">
        <w:t>раздражительность/негативная</w:t>
      </w:r>
      <w:r w:rsidRPr="0087388F">
        <w:rPr>
          <w:spacing w:val="1"/>
        </w:rPr>
        <w:t xml:space="preserve"> </w:t>
      </w:r>
      <w:r w:rsidRPr="0087388F">
        <w:t>эмоциональность</w:t>
      </w:r>
      <w:r w:rsidRPr="0087388F">
        <w:rPr>
          <w:spacing w:val="1"/>
        </w:rPr>
        <w:t xml:space="preserve"> </w:t>
      </w:r>
      <w:r w:rsidRPr="0087388F">
        <w:t>(степень,</w:t>
      </w:r>
      <w:r w:rsidRPr="0087388F">
        <w:rPr>
          <w:spacing w:val="1"/>
        </w:rPr>
        <w:t xml:space="preserve"> </w:t>
      </w:r>
      <w:r w:rsidRPr="0087388F">
        <w:t>в</w:t>
      </w:r>
      <w:r w:rsidRPr="0087388F">
        <w:rPr>
          <w:spacing w:val="1"/>
        </w:rPr>
        <w:t xml:space="preserve"> </w:t>
      </w:r>
      <w:r w:rsidRPr="0087388F">
        <w:t>которой</w:t>
      </w:r>
      <w:r w:rsidRPr="0087388F">
        <w:rPr>
          <w:spacing w:val="1"/>
        </w:rPr>
        <w:t xml:space="preserve"> </w:t>
      </w:r>
      <w:r w:rsidRPr="0087388F">
        <w:t>тот</w:t>
      </w:r>
      <w:r w:rsidRPr="0087388F">
        <w:rPr>
          <w:spacing w:val="1"/>
        </w:rPr>
        <w:t xml:space="preserve"> </w:t>
      </w:r>
      <w:r w:rsidRPr="0087388F">
        <w:t>или</w:t>
      </w:r>
      <w:r w:rsidRPr="0087388F">
        <w:rPr>
          <w:spacing w:val="1"/>
        </w:rPr>
        <w:t xml:space="preserve"> </w:t>
      </w:r>
      <w:r w:rsidRPr="0087388F">
        <w:t>иной</w:t>
      </w:r>
      <w:r w:rsidRPr="0087388F">
        <w:rPr>
          <w:spacing w:val="1"/>
        </w:rPr>
        <w:t xml:space="preserve"> </w:t>
      </w:r>
      <w:r w:rsidRPr="0087388F">
        <w:t>индивид</w:t>
      </w:r>
      <w:r w:rsidRPr="0087388F">
        <w:rPr>
          <w:spacing w:val="1"/>
        </w:rPr>
        <w:t xml:space="preserve"> </w:t>
      </w:r>
      <w:r w:rsidRPr="0087388F">
        <w:t>подвержен дестабилизирующему влиянию угнетающих событий); способность к восстановлению</w:t>
      </w:r>
      <w:r w:rsidRPr="0087388F">
        <w:rPr>
          <w:spacing w:val="1"/>
        </w:rPr>
        <w:t xml:space="preserve"> </w:t>
      </w:r>
      <w:r w:rsidRPr="0087388F">
        <w:t>внутренней</w:t>
      </w:r>
      <w:r w:rsidRPr="0087388F">
        <w:rPr>
          <w:spacing w:val="1"/>
        </w:rPr>
        <w:t xml:space="preserve"> </w:t>
      </w:r>
      <w:r w:rsidRPr="0087388F">
        <w:t>гармонии</w:t>
      </w:r>
      <w:r w:rsidRPr="0087388F">
        <w:rPr>
          <w:spacing w:val="1"/>
        </w:rPr>
        <w:t xml:space="preserve"> </w:t>
      </w:r>
      <w:r w:rsidRPr="0087388F">
        <w:t>(легкость,</w:t>
      </w:r>
      <w:r w:rsidRPr="0087388F">
        <w:rPr>
          <w:spacing w:val="1"/>
        </w:rPr>
        <w:t xml:space="preserve"> </w:t>
      </w:r>
      <w:r w:rsidRPr="0087388F">
        <w:t>с</w:t>
      </w:r>
      <w:r w:rsidRPr="0087388F">
        <w:rPr>
          <w:spacing w:val="1"/>
        </w:rPr>
        <w:t xml:space="preserve"> </w:t>
      </w:r>
      <w:r w:rsidRPr="0087388F">
        <w:t>которой</w:t>
      </w:r>
      <w:r w:rsidRPr="0087388F">
        <w:rPr>
          <w:spacing w:val="1"/>
        </w:rPr>
        <w:t xml:space="preserve"> </w:t>
      </w:r>
      <w:r w:rsidRPr="0087388F">
        <w:t>индивид</w:t>
      </w:r>
      <w:r w:rsidRPr="0087388F">
        <w:rPr>
          <w:spacing w:val="1"/>
        </w:rPr>
        <w:t xml:space="preserve"> </w:t>
      </w:r>
      <w:r w:rsidRPr="0087388F">
        <w:t>успокаивается</w:t>
      </w:r>
      <w:r w:rsidRPr="0087388F">
        <w:rPr>
          <w:spacing w:val="1"/>
        </w:rPr>
        <w:t xml:space="preserve"> </w:t>
      </w:r>
      <w:r w:rsidRPr="0087388F">
        <w:t>после</w:t>
      </w:r>
      <w:r w:rsidRPr="0087388F">
        <w:rPr>
          <w:spacing w:val="61"/>
        </w:rPr>
        <w:t xml:space="preserve"> </w:t>
      </w:r>
      <w:r w:rsidRPr="0087388F">
        <w:t>переживания</w:t>
      </w:r>
      <w:r w:rsidRPr="0087388F">
        <w:rPr>
          <w:spacing w:val="1"/>
        </w:rPr>
        <w:t xml:space="preserve"> </w:t>
      </w:r>
      <w:r w:rsidRPr="0087388F">
        <w:t>угнетающих эмоций); боязливость (настороженность по отношению к интенсивным или очень</w:t>
      </w:r>
      <w:r w:rsidRPr="0087388F">
        <w:rPr>
          <w:spacing w:val="1"/>
        </w:rPr>
        <w:t xml:space="preserve"> </w:t>
      </w:r>
      <w:r w:rsidRPr="0087388F">
        <w:t>необычным стимулам); коммуникабельность (восприимчивость к социальной стимуляции). К году</w:t>
      </w:r>
      <w:r w:rsidR="00B34936">
        <w:t xml:space="preserve"> </w:t>
      </w:r>
      <w:r w:rsidRPr="0087388F">
        <w:t>ребенок узнает</w:t>
      </w:r>
      <w:r w:rsidRPr="0087388F">
        <w:rPr>
          <w:spacing w:val="-2"/>
        </w:rPr>
        <w:t xml:space="preserve"> </w:t>
      </w:r>
      <w:r w:rsidRPr="0087388F">
        <w:t>себя</w:t>
      </w:r>
      <w:r w:rsidRPr="0087388F">
        <w:rPr>
          <w:spacing w:val="-2"/>
        </w:rPr>
        <w:t xml:space="preserve"> </w:t>
      </w:r>
      <w:r w:rsidRPr="0087388F">
        <w:t>в</w:t>
      </w:r>
      <w:r w:rsidRPr="0087388F">
        <w:rPr>
          <w:spacing w:val="-2"/>
        </w:rPr>
        <w:t xml:space="preserve"> </w:t>
      </w:r>
      <w:r w:rsidRPr="0087388F">
        <w:t>зеркале</w:t>
      </w:r>
      <w:r w:rsidRPr="0087388F">
        <w:rPr>
          <w:spacing w:val="-3"/>
        </w:rPr>
        <w:t xml:space="preserve"> </w:t>
      </w:r>
      <w:r w:rsidRPr="0087388F">
        <w:t>и</w:t>
      </w:r>
      <w:r w:rsidRPr="0087388F">
        <w:rPr>
          <w:spacing w:val="-2"/>
        </w:rPr>
        <w:t xml:space="preserve"> </w:t>
      </w:r>
      <w:r w:rsidRPr="0087388F">
        <w:t>использует</w:t>
      </w:r>
      <w:r w:rsidRPr="0087388F">
        <w:rPr>
          <w:spacing w:val="-2"/>
        </w:rPr>
        <w:t xml:space="preserve"> </w:t>
      </w:r>
      <w:r w:rsidRPr="0087388F">
        <w:t>информацию</w:t>
      </w:r>
      <w:r w:rsidRPr="0087388F">
        <w:rPr>
          <w:spacing w:val="-1"/>
        </w:rPr>
        <w:t xml:space="preserve"> </w:t>
      </w:r>
      <w:r w:rsidRPr="0087388F">
        <w:t>из</w:t>
      </w:r>
      <w:r w:rsidRPr="0087388F">
        <w:rPr>
          <w:spacing w:val="-2"/>
        </w:rPr>
        <w:t xml:space="preserve"> </w:t>
      </w:r>
      <w:r w:rsidRPr="0087388F">
        <w:t>зеркала</w:t>
      </w:r>
      <w:r w:rsidRPr="0087388F">
        <w:rPr>
          <w:spacing w:val="-3"/>
        </w:rPr>
        <w:t xml:space="preserve"> </w:t>
      </w:r>
      <w:r w:rsidRPr="0087388F">
        <w:t>для</w:t>
      </w:r>
      <w:r w:rsidRPr="0087388F">
        <w:rPr>
          <w:spacing w:val="-2"/>
        </w:rPr>
        <w:t xml:space="preserve"> </w:t>
      </w:r>
      <w:r w:rsidRPr="0087388F">
        <w:t>реализации</w:t>
      </w:r>
      <w:r w:rsidRPr="0087388F">
        <w:rPr>
          <w:spacing w:val="-4"/>
        </w:rPr>
        <w:t xml:space="preserve"> </w:t>
      </w:r>
      <w:r w:rsidRPr="0087388F">
        <w:t>поведения.</w:t>
      </w:r>
    </w:p>
    <w:p w14:paraId="1F429A7A" w14:textId="77777777" w:rsidR="001C56B5" w:rsidRPr="0087388F" w:rsidRDefault="001C56B5" w:rsidP="005D6A35">
      <w:pPr>
        <w:pStyle w:val="a3"/>
        <w:spacing w:line="276" w:lineRule="auto"/>
        <w:ind w:left="0" w:firstLine="709"/>
      </w:pPr>
    </w:p>
    <w:p w14:paraId="592D09D1" w14:textId="77777777" w:rsidR="00482C6F" w:rsidRPr="0087388F" w:rsidRDefault="00482C6F" w:rsidP="005D6A35">
      <w:pPr>
        <w:pStyle w:val="1"/>
        <w:spacing w:line="276" w:lineRule="auto"/>
        <w:ind w:left="0" w:firstLine="709"/>
        <w:jc w:val="both"/>
        <w:rPr>
          <w:spacing w:val="-57"/>
        </w:rPr>
      </w:pPr>
      <w:r w:rsidRPr="0087388F">
        <w:t>1.</w:t>
      </w:r>
      <w:r w:rsidR="00B34936">
        <w:t>5</w:t>
      </w:r>
      <w:r w:rsidRPr="0087388F">
        <w:t>.2.</w:t>
      </w:r>
      <w:r w:rsidR="00E666D3" w:rsidRPr="0087388F">
        <w:t xml:space="preserve"> </w:t>
      </w:r>
      <w:r w:rsidR="0021290F" w:rsidRPr="0087388F">
        <w:t>Ранний возраст (от одног</w:t>
      </w:r>
      <w:r w:rsidR="00E666D3" w:rsidRPr="0087388F">
        <w:t xml:space="preserve">о года до трёх </w:t>
      </w:r>
      <w:r w:rsidR="0021290F" w:rsidRPr="0087388F">
        <w:t>лет)</w:t>
      </w:r>
      <w:r w:rsidR="0021290F" w:rsidRPr="0087388F">
        <w:rPr>
          <w:spacing w:val="-57"/>
        </w:rPr>
        <w:t xml:space="preserve"> </w:t>
      </w:r>
    </w:p>
    <w:p w14:paraId="2FDE8C6A" w14:textId="77777777" w:rsidR="00BB340C" w:rsidRPr="0087388F" w:rsidRDefault="00482C6F" w:rsidP="005D6A35">
      <w:pPr>
        <w:pStyle w:val="1"/>
        <w:spacing w:line="276" w:lineRule="auto"/>
        <w:ind w:left="0" w:firstLine="709"/>
        <w:jc w:val="both"/>
      </w:pPr>
      <w:r w:rsidRPr="0087388F">
        <w:t>1.</w:t>
      </w:r>
      <w:r w:rsidR="00B34936">
        <w:t>5</w:t>
      </w:r>
      <w:r w:rsidRPr="0087388F">
        <w:t xml:space="preserve">.2.1. </w:t>
      </w:r>
      <w:r w:rsidR="0021290F" w:rsidRPr="0087388F">
        <w:t>Вторая</w:t>
      </w:r>
      <w:r w:rsidR="0021290F" w:rsidRPr="0087388F">
        <w:rPr>
          <w:spacing w:val="-2"/>
        </w:rPr>
        <w:t xml:space="preserve"> </w:t>
      </w:r>
      <w:r w:rsidR="0021290F" w:rsidRPr="0087388F">
        <w:t>группа</w:t>
      </w:r>
      <w:r w:rsidR="0021290F" w:rsidRPr="0087388F">
        <w:rPr>
          <w:spacing w:val="-4"/>
        </w:rPr>
        <w:t xml:space="preserve"> </w:t>
      </w:r>
      <w:r w:rsidR="0021290F" w:rsidRPr="0087388F">
        <w:t>детей</w:t>
      </w:r>
      <w:r w:rsidR="0021290F" w:rsidRPr="0087388F">
        <w:rPr>
          <w:spacing w:val="-1"/>
        </w:rPr>
        <w:t xml:space="preserve"> </w:t>
      </w:r>
      <w:r w:rsidR="0021290F" w:rsidRPr="0087388F">
        <w:t>раннего</w:t>
      </w:r>
      <w:r w:rsidR="0021290F" w:rsidRPr="0087388F">
        <w:rPr>
          <w:spacing w:val="-1"/>
        </w:rPr>
        <w:t xml:space="preserve"> </w:t>
      </w:r>
      <w:r w:rsidRPr="0087388F">
        <w:t>возраст</w:t>
      </w:r>
      <w:r w:rsidR="00427D40">
        <w:t>а</w:t>
      </w:r>
      <w:r w:rsidRPr="0087388F">
        <w:t xml:space="preserve"> </w:t>
      </w:r>
      <w:r w:rsidR="0021290F" w:rsidRPr="0087388F">
        <w:t>(второй</w:t>
      </w:r>
      <w:r w:rsidR="0021290F" w:rsidRPr="0087388F">
        <w:rPr>
          <w:spacing w:val="-1"/>
        </w:rPr>
        <w:t xml:space="preserve"> </w:t>
      </w:r>
      <w:r w:rsidR="0021290F" w:rsidRPr="0087388F">
        <w:t>год</w:t>
      </w:r>
      <w:r w:rsidR="0021290F" w:rsidRPr="0087388F">
        <w:rPr>
          <w:spacing w:val="-1"/>
        </w:rPr>
        <w:t xml:space="preserve"> </w:t>
      </w:r>
      <w:r w:rsidR="0021290F" w:rsidRPr="0087388F">
        <w:t>жизни)</w:t>
      </w:r>
    </w:p>
    <w:p w14:paraId="07BD9128" w14:textId="77777777" w:rsidR="00BB340C" w:rsidRPr="0087388F" w:rsidRDefault="0021290F" w:rsidP="005D6A35">
      <w:pPr>
        <w:pStyle w:val="2"/>
        <w:spacing w:line="276" w:lineRule="auto"/>
        <w:ind w:left="0" w:firstLine="709"/>
      </w:pPr>
      <w:proofErr w:type="spellStart"/>
      <w:r w:rsidRPr="0087388F">
        <w:t>Росто</w:t>
      </w:r>
      <w:proofErr w:type="spellEnd"/>
      <w:r w:rsidRPr="0087388F">
        <w:t>-весовые</w:t>
      </w:r>
      <w:r w:rsidRPr="0087388F">
        <w:rPr>
          <w:spacing w:val="-3"/>
        </w:rPr>
        <w:t xml:space="preserve"> </w:t>
      </w:r>
      <w:r w:rsidRPr="0087388F">
        <w:t>характеристики</w:t>
      </w:r>
    </w:p>
    <w:p w14:paraId="0E766C6C" w14:textId="77777777" w:rsidR="00BB340C" w:rsidRPr="0087388F" w:rsidRDefault="0021290F" w:rsidP="005D6A35">
      <w:pPr>
        <w:pStyle w:val="a3"/>
        <w:spacing w:line="276" w:lineRule="auto"/>
        <w:ind w:left="0" w:firstLine="709"/>
      </w:pPr>
      <w:r w:rsidRPr="0087388F">
        <w:t>Вес двухлетнего ребенка составляет одну пятую веса взрослого человека. К двум годам</w:t>
      </w:r>
      <w:r w:rsidRPr="0087388F">
        <w:rPr>
          <w:spacing w:val="1"/>
        </w:rPr>
        <w:t xml:space="preserve"> </w:t>
      </w:r>
      <w:r w:rsidRPr="0087388F">
        <w:t>мальчики набирают вес до 13,04 кг, девочки - 12,6 кг.</w:t>
      </w:r>
      <w:r w:rsidRPr="0087388F">
        <w:rPr>
          <w:spacing w:val="1"/>
        </w:rPr>
        <w:t xml:space="preserve"> </w:t>
      </w:r>
      <w:r w:rsidRPr="0087388F">
        <w:t>Ежемесячная прибавка в весе составляет</w:t>
      </w:r>
      <w:r w:rsidRPr="0087388F">
        <w:rPr>
          <w:spacing w:val="1"/>
        </w:rPr>
        <w:t xml:space="preserve"> </w:t>
      </w:r>
      <w:r w:rsidRPr="0087388F">
        <w:t>200-250 граммов, а в росте 1 см. К двум годам длина тела мальчиков достигает 88,3 см, а девочек -</w:t>
      </w:r>
      <w:r w:rsidRPr="0087388F">
        <w:rPr>
          <w:spacing w:val="1"/>
        </w:rPr>
        <w:t xml:space="preserve"> </w:t>
      </w:r>
      <w:r w:rsidRPr="0087388F">
        <w:t>86,1</w:t>
      </w:r>
      <w:r w:rsidRPr="0087388F">
        <w:rPr>
          <w:spacing w:val="-1"/>
        </w:rPr>
        <w:t xml:space="preserve"> </w:t>
      </w:r>
      <w:r w:rsidRPr="0087388F">
        <w:t>см.</w:t>
      </w:r>
    </w:p>
    <w:p w14:paraId="702A2A3F" w14:textId="77777777" w:rsidR="00BB340C" w:rsidRPr="0087388F" w:rsidRDefault="0021290F" w:rsidP="005D6A35">
      <w:pPr>
        <w:pStyle w:val="2"/>
        <w:spacing w:line="276" w:lineRule="auto"/>
        <w:ind w:left="0" w:firstLine="709"/>
      </w:pPr>
      <w:r w:rsidRPr="0087388F">
        <w:t>Функциональное</w:t>
      </w:r>
      <w:r w:rsidRPr="0087388F">
        <w:rPr>
          <w:spacing w:val="-4"/>
        </w:rPr>
        <w:t xml:space="preserve"> </w:t>
      </w:r>
      <w:r w:rsidRPr="0087388F">
        <w:t>созревание</w:t>
      </w:r>
    </w:p>
    <w:p w14:paraId="1CA3A9E0" w14:textId="77777777" w:rsidR="00BB340C" w:rsidRPr="0087388F" w:rsidRDefault="0021290F" w:rsidP="005D6A35">
      <w:pPr>
        <w:pStyle w:val="a3"/>
        <w:spacing w:line="276" w:lineRule="auto"/>
        <w:ind w:left="0" w:firstLine="709"/>
      </w:pPr>
      <w:r w:rsidRPr="0087388F">
        <w:t>Продолжаются рост и функциональное развитие внутренних органов, костной, мышечной и</w:t>
      </w:r>
      <w:r w:rsidRPr="0087388F">
        <w:rPr>
          <w:spacing w:val="-57"/>
        </w:rPr>
        <w:t xml:space="preserve"> </w:t>
      </w:r>
      <w:r w:rsidRPr="0087388F">
        <w:t>центральной нервной системы. Повышается работоспособность нервных центров. Общее время</w:t>
      </w:r>
      <w:r w:rsidRPr="0087388F">
        <w:rPr>
          <w:spacing w:val="1"/>
        </w:rPr>
        <w:t xml:space="preserve"> </w:t>
      </w:r>
      <w:r w:rsidRPr="0087388F">
        <w:t>сна,</w:t>
      </w:r>
      <w:r w:rsidRPr="0087388F">
        <w:rPr>
          <w:spacing w:val="-1"/>
        </w:rPr>
        <w:t xml:space="preserve"> </w:t>
      </w:r>
      <w:r w:rsidRPr="0087388F">
        <w:t>практически</w:t>
      </w:r>
      <w:r w:rsidRPr="0087388F">
        <w:rPr>
          <w:spacing w:val="-1"/>
        </w:rPr>
        <w:t xml:space="preserve"> </w:t>
      </w:r>
      <w:r w:rsidRPr="0087388F">
        <w:t>полностью</w:t>
      </w:r>
      <w:r w:rsidRPr="0087388F">
        <w:rPr>
          <w:spacing w:val="-1"/>
        </w:rPr>
        <w:t xml:space="preserve"> </w:t>
      </w:r>
      <w:r w:rsidRPr="0087388F">
        <w:t>подчиненного</w:t>
      </w:r>
      <w:r w:rsidRPr="0087388F">
        <w:rPr>
          <w:spacing w:val="-1"/>
        </w:rPr>
        <w:t xml:space="preserve"> </w:t>
      </w:r>
      <w:r w:rsidRPr="0087388F">
        <w:t>суточной</w:t>
      </w:r>
      <w:r w:rsidRPr="0087388F">
        <w:rPr>
          <w:spacing w:val="-1"/>
        </w:rPr>
        <w:t xml:space="preserve"> </w:t>
      </w:r>
      <w:r w:rsidRPr="0087388F">
        <w:t>ритмике, составляет</w:t>
      </w:r>
      <w:r w:rsidRPr="0087388F">
        <w:rPr>
          <w:spacing w:val="-1"/>
        </w:rPr>
        <w:t xml:space="preserve"> </w:t>
      </w:r>
      <w:r w:rsidRPr="0087388F">
        <w:t>11-12</w:t>
      </w:r>
      <w:r w:rsidRPr="0087388F">
        <w:rPr>
          <w:spacing w:val="-1"/>
        </w:rPr>
        <w:t xml:space="preserve"> </w:t>
      </w:r>
      <w:r w:rsidRPr="0087388F">
        <w:t>часов.</w:t>
      </w:r>
    </w:p>
    <w:p w14:paraId="4DB8BAEF" w14:textId="77777777" w:rsidR="00E666D3" w:rsidRPr="0087388F" w:rsidRDefault="0021290F" w:rsidP="005D6A35">
      <w:pPr>
        <w:pStyle w:val="a3"/>
        <w:spacing w:line="276" w:lineRule="auto"/>
        <w:ind w:left="0" w:firstLine="709"/>
      </w:pPr>
      <w:r w:rsidRPr="0087388F">
        <w:t>Развитие</w:t>
      </w:r>
      <w:r w:rsidRPr="0087388F">
        <w:rPr>
          <w:spacing w:val="1"/>
        </w:rPr>
        <w:t xml:space="preserve"> </w:t>
      </w:r>
      <w:r w:rsidRPr="0087388F">
        <w:t>центральной</w:t>
      </w:r>
      <w:r w:rsidRPr="0087388F">
        <w:rPr>
          <w:spacing w:val="1"/>
        </w:rPr>
        <w:t xml:space="preserve"> </w:t>
      </w:r>
      <w:r w:rsidRPr="0087388F">
        <w:t>нервной</w:t>
      </w:r>
      <w:r w:rsidRPr="0087388F">
        <w:rPr>
          <w:spacing w:val="1"/>
        </w:rPr>
        <w:t xml:space="preserve"> </w:t>
      </w:r>
      <w:r w:rsidRPr="0087388F">
        <w:t>системы</w:t>
      </w:r>
      <w:r w:rsidRPr="0087388F">
        <w:rPr>
          <w:spacing w:val="1"/>
        </w:rPr>
        <w:t xml:space="preserve"> </w:t>
      </w:r>
      <w:r w:rsidRPr="0087388F">
        <w:t>на</w:t>
      </w:r>
      <w:r w:rsidRPr="0087388F">
        <w:rPr>
          <w:spacing w:val="1"/>
        </w:rPr>
        <w:t xml:space="preserve"> </w:t>
      </w:r>
      <w:r w:rsidRPr="0087388F">
        <w:t>этом</w:t>
      </w:r>
      <w:r w:rsidRPr="0087388F">
        <w:rPr>
          <w:spacing w:val="1"/>
        </w:rPr>
        <w:t xml:space="preserve"> </w:t>
      </w:r>
      <w:r w:rsidRPr="0087388F">
        <w:t>этапе</w:t>
      </w:r>
      <w:r w:rsidRPr="0087388F">
        <w:rPr>
          <w:spacing w:val="1"/>
        </w:rPr>
        <w:t xml:space="preserve"> </w:t>
      </w:r>
      <w:r w:rsidRPr="0087388F">
        <w:t>характеризуется</w:t>
      </w:r>
      <w:r w:rsidRPr="0087388F">
        <w:rPr>
          <w:spacing w:val="1"/>
        </w:rPr>
        <w:t xml:space="preserve"> </w:t>
      </w:r>
      <w:r w:rsidRPr="0087388F">
        <w:t>замедлением</w:t>
      </w:r>
      <w:r w:rsidRPr="0087388F">
        <w:rPr>
          <w:spacing w:val="1"/>
        </w:rPr>
        <w:t xml:space="preserve"> </w:t>
      </w:r>
      <w:r w:rsidRPr="0087388F">
        <w:t>ростовых процессов, снижением скорости увеличения объема головного мозга и формированием</w:t>
      </w:r>
      <w:r w:rsidRPr="0087388F">
        <w:rPr>
          <w:spacing w:val="1"/>
        </w:rPr>
        <w:t xml:space="preserve"> </w:t>
      </w:r>
      <w:r w:rsidRPr="0087388F">
        <w:t>нервных связей.</w:t>
      </w:r>
    </w:p>
    <w:p w14:paraId="42E84462" w14:textId="77777777" w:rsidR="00BB340C" w:rsidRPr="0087388F" w:rsidRDefault="0021290F" w:rsidP="005D6A35">
      <w:pPr>
        <w:pStyle w:val="a3"/>
        <w:spacing w:line="276" w:lineRule="auto"/>
        <w:ind w:left="0" w:firstLine="709"/>
      </w:pPr>
      <w:r w:rsidRPr="0087388F">
        <w:t>Начиная</w:t>
      </w:r>
      <w:r w:rsidRPr="0087388F">
        <w:rPr>
          <w:spacing w:val="1"/>
        </w:rPr>
        <w:t xml:space="preserve"> </w:t>
      </w:r>
      <w:r w:rsidRPr="0087388F">
        <w:t>с</w:t>
      </w:r>
      <w:r w:rsidRPr="0087388F">
        <w:rPr>
          <w:spacing w:val="1"/>
        </w:rPr>
        <w:t xml:space="preserve"> </w:t>
      </w:r>
      <w:r w:rsidRPr="0087388F">
        <w:t>16-18-ти</w:t>
      </w:r>
      <w:r w:rsidRPr="0087388F">
        <w:rPr>
          <w:spacing w:val="1"/>
        </w:rPr>
        <w:t xml:space="preserve"> </w:t>
      </w:r>
      <w:r w:rsidRPr="0087388F">
        <w:t>месяцев</w:t>
      </w:r>
      <w:r w:rsidRPr="0087388F">
        <w:rPr>
          <w:spacing w:val="1"/>
        </w:rPr>
        <w:t xml:space="preserve"> </w:t>
      </w:r>
      <w:r w:rsidRPr="0087388F">
        <w:t>уровень</w:t>
      </w:r>
      <w:r w:rsidRPr="0087388F">
        <w:rPr>
          <w:spacing w:val="1"/>
        </w:rPr>
        <w:t xml:space="preserve"> </w:t>
      </w:r>
      <w:r w:rsidRPr="0087388F">
        <w:t>развития</w:t>
      </w:r>
      <w:r w:rsidRPr="0087388F">
        <w:rPr>
          <w:spacing w:val="1"/>
        </w:rPr>
        <w:t xml:space="preserve"> </w:t>
      </w:r>
      <w:r w:rsidRPr="0087388F">
        <w:t>мускулатуры</w:t>
      </w:r>
      <w:r w:rsidRPr="0087388F">
        <w:rPr>
          <w:spacing w:val="1"/>
        </w:rPr>
        <w:t xml:space="preserve"> </w:t>
      </w:r>
      <w:r w:rsidRPr="0087388F">
        <w:t>и</w:t>
      </w:r>
      <w:r w:rsidRPr="0087388F">
        <w:rPr>
          <w:spacing w:val="1"/>
        </w:rPr>
        <w:t xml:space="preserve"> </w:t>
      </w:r>
      <w:r w:rsidRPr="0087388F">
        <w:t>нервной</w:t>
      </w:r>
      <w:r w:rsidRPr="0087388F">
        <w:rPr>
          <w:spacing w:val="1"/>
        </w:rPr>
        <w:t xml:space="preserve"> </w:t>
      </w:r>
      <w:r w:rsidRPr="0087388F">
        <w:t>системы</w:t>
      </w:r>
      <w:r w:rsidRPr="0087388F">
        <w:rPr>
          <w:spacing w:val="1"/>
        </w:rPr>
        <w:t xml:space="preserve"> </w:t>
      </w:r>
      <w:r w:rsidRPr="0087388F">
        <w:t>обеспечивает рефлекторную деятельность по контролю выделительной системы. К двум годам у</w:t>
      </w:r>
      <w:r w:rsidRPr="0087388F">
        <w:rPr>
          <w:spacing w:val="1"/>
        </w:rPr>
        <w:t xml:space="preserve"> </w:t>
      </w:r>
      <w:r w:rsidRPr="0087388F">
        <w:t>большинства</w:t>
      </w:r>
      <w:r w:rsidRPr="0087388F">
        <w:rPr>
          <w:spacing w:val="1"/>
        </w:rPr>
        <w:t xml:space="preserve"> </w:t>
      </w:r>
      <w:r w:rsidRPr="0087388F">
        <w:t>детей</w:t>
      </w:r>
      <w:r w:rsidRPr="0087388F">
        <w:rPr>
          <w:spacing w:val="1"/>
        </w:rPr>
        <w:t xml:space="preserve"> </w:t>
      </w:r>
      <w:r w:rsidRPr="0087388F">
        <w:t>ночное</w:t>
      </w:r>
      <w:r w:rsidRPr="0087388F">
        <w:rPr>
          <w:spacing w:val="1"/>
        </w:rPr>
        <w:t xml:space="preserve"> </w:t>
      </w:r>
      <w:r w:rsidRPr="0087388F">
        <w:t>мочеиспускание</w:t>
      </w:r>
      <w:r w:rsidRPr="0087388F">
        <w:rPr>
          <w:spacing w:val="1"/>
        </w:rPr>
        <w:t xml:space="preserve"> </w:t>
      </w:r>
      <w:r w:rsidRPr="0087388F">
        <w:t>прекращается,</w:t>
      </w:r>
      <w:r w:rsidRPr="0087388F">
        <w:rPr>
          <w:spacing w:val="1"/>
        </w:rPr>
        <w:t xml:space="preserve"> </w:t>
      </w:r>
      <w:r w:rsidRPr="0087388F">
        <w:t>хотя</w:t>
      </w:r>
      <w:r w:rsidRPr="0087388F">
        <w:rPr>
          <w:spacing w:val="1"/>
        </w:rPr>
        <w:t xml:space="preserve"> </w:t>
      </w:r>
      <w:r w:rsidRPr="0087388F">
        <w:t>время</w:t>
      </w:r>
      <w:r w:rsidRPr="0087388F">
        <w:rPr>
          <w:spacing w:val="1"/>
        </w:rPr>
        <w:t xml:space="preserve"> </w:t>
      </w:r>
      <w:r w:rsidRPr="0087388F">
        <w:t>от</w:t>
      </w:r>
      <w:r w:rsidRPr="0087388F">
        <w:rPr>
          <w:spacing w:val="1"/>
        </w:rPr>
        <w:t xml:space="preserve"> </w:t>
      </w:r>
      <w:r w:rsidRPr="0087388F">
        <w:t>времени</w:t>
      </w:r>
      <w:r w:rsidRPr="0087388F">
        <w:rPr>
          <w:spacing w:val="1"/>
        </w:rPr>
        <w:t xml:space="preserve"> </w:t>
      </w:r>
      <w:r w:rsidRPr="0087388F">
        <w:t>оно</w:t>
      </w:r>
      <w:r w:rsidRPr="0087388F">
        <w:rPr>
          <w:spacing w:val="1"/>
        </w:rPr>
        <w:t xml:space="preserve"> </w:t>
      </w:r>
      <w:r w:rsidRPr="0087388F">
        <w:t>может</w:t>
      </w:r>
      <w:r w:rsidRPr="0087388F">
        <w:rPr>
          <w:spacing w:val="1"/>
        </w:rPr>
        <w:t xml:space="preserve"> </w:t>
      </w:r>
      <w:r w:rsidRPr="0087388F">
        <w:t>повторяться</w:t>
      </w:r>
      <w:r w:rsidRPr="0087388F">
        <w:rPr>
          <w:spacing w:val="1"/>
        </w:rPr>
        <w:t xml:space="preserve"> </w:t>
      </w:r>
      <w:r w:rsidRPr="0087388F">
        <w:t>у</w:t>
      </w:r>
      <w:r w:rsidRPr="0087388F">
        <w:rPr>
          <w:spacing w:val="1"/>
        </w:rPr>
        <w:t xml:space="preserve"> </w:t>
      </w:r>
      <w:r w:rsidRPr="0087388F">
        <w:t>многих</w:t>
      </w:r>
      <w:r w:rsidRPr="0087388F">
        <w:rPr>
          <w:spacing w:val="1"/>
        </w:rPr>
        <w:t xml:space="preserve"> </w:t>
      </w:r>
      <w:r w:rsidRPr="0087388F">
        <w:t>из</w:t>
      </w:r>
      <w:r w:rsidRPr="0087388F">
        <w:rPr>
          <w:spacing w:val="1"/>
        </w:rPr>
        <w:t xml:space="preserve"> </w:t>
      </w:r>
      <w:r w:rsidRPr="0087388F">
        <w:t>них</w:t>
      </w:r>
      <w:r w:rsidRPr="0087388F">
        <w:rPr>
          <w:spacing w:val="1"/>
        </w:rPr>
        <w:t xml:space="preserve"> </w:t>
      </w:r>
      <w:r w:rsidRPr="0087388F">
        <w:t>и</w:t>
      </w:r>
      <w:r w:rsidRPr="0087388F">
        <w:rPr>
          <w:spacing w:val="1"/>
        </w:rPr>
        <w:t xml:space="preserve"> </w:t>
      </w:r>
      <w:r w:rsidRPr="0087388F">
        <w:t>гораздо</w:t>
      </w:r>
      <w:r w:rsidRPr="0087388F">
        <w:rPr>
          <w:spacing w:val="1"/>
        </w:rPr>
        <w:t xml:space="preserve"> </w:t>
      </w:r>
      <w:r w:rsidRPr="0087388F">
        <w:t>позднее</w:t>
      </w:r>
      <w:r w:rsidRPr="0087388F">
        <w:rPr>
          <w:spacing w:val="1"/>
        </w:rPr>
        <w:t xml:space="preserve"> </w:t>
      </w:r>
      <w:r w:rsidRPr="0087388F">
        <w:t>в</w:t>
      </w:r>
      <w:r w:rsidRPr="0087388F">
        <w:rPr>
          <w:spacing w:val="1"/>
        </w:rPr>
        <w:t xml:space="preserve"> </w:t>
      </w:r>
      <w:r w:rsidRPr="0087388F">
        <w:t>результате</w:t>
      </w:r>
      <w:r w:rsidRPr="0087388F">
        <w:rPr>
          <w:spacing w:val="1"/>
        </w:rPr>
        <w:t xml:space="preserve"> </w:t>
      </w:r>
      <w:r w:rsidRPr="0087388F">
        <w:t>нарушения</w:t>
      </w:r>
      <w:r w:rsidRPr="0087388F">
        <w:rPr>
          <w:spacing w:val="1"/>
        </w:rPr>
        <w:t xml:space="preserve"> </w:t>
      </w:r>
      <w:r w:rsidRPr="0087388F">
        <w:t>привычных</w:t>
      </w:r>
      <w:r w:rsidRPr="0087388F">
        <w:rPr>
          <w:spacing w:val="1"/>
        </w:rPr>
        <w:t xml:space="preserve"> </w:t>
      </w:r>
      <w:r w:rsidRPr="0087388F">
        <w:t>видов</w:t>
      </w:r>
      <w:r w:rsidRPr="0087388F">
        <w:rPr>
          <w:spacing w:val="1"/>
        </w:rPr>
        <w:t xml:space="preserve"> </w:t>
      </w:r>
      <w:r w:rsidRPr="0087388F">
        <w:t>повседневной</w:t>
      </w:r>
      <w:r w:rsidRPr="0087388F">
        <w:rPr>
          <w:spacing w:val="-2"/>
        </w:rPr>
        <w:t xml:space="preserve"> </w:t>
      </w:r>
      <w:r w:rsidRPr="0087388F">
        <w:t>активности,</w:t>
      </w:r>
      <w:r w:rsidRPr="0087388F">
        <w:rPr>
          <w:spacing w:val="-2"/>
        </w:rPr>
        <w:t xml:space="preserve"> </w:t>
      </w:r>
      <w:r w:rsidRPr="0087388F">
        <w:t>на</w:t>
      </w:r>
      <w:r w:rsidRPr="0087388F">
        <w:rPr>
          <w:spacing w:val="-2"/>
        </w:rPr>
        <w:t xml:space="preserve"> </w:t>
      </w:r>
      <w:r w:rsidRPr="0087388F">
        <w:t>фоне</w:t>
      </w:r>
      <w:r w:rsidRPr="0087388F">
        <w:rPr>
          <w:spacing w:val="-3"/>
        </w:rPr>
        <w:t xml:space="preserve"> </w:t>
      </w:r>
      <w:r w:rsidRPr="0087388F">
        <w:t>болезни,</w:t>
      </w:r>
      <w:r w:rsidRPr="0087388F">
        <w:rPr>
          <w:spacing w:val="-1"/>
        </w:rPr>
        <w:t xml:space="preserve"> </w:t>
      </w:r>
      <w:r w:rsidRPr="0087388F">
        <w:t>в</w:t>
      </w:r>
      <w:r w:rsidRPr="0087388F">
        <w:rPr>
          <w:spacing w:val="-3"/>
        </w:rPr>
        <w:t xml:space="preserve"> </w:t>
      </w:r>
      <w:r w:rsidRPr="0087388F">
        <w:t>случаях</w:t>
      </w:r>
      <w:r w:rsidRPr="0087388F">
        <w:rPr>
          <w:spacing w:val="1"/>
        </w:rPr>
        <w:t xml:space="preserve"> </w:t>
      </w:r>
      <w:r w:rsidRPr="0087388F">
        <w:t>перевозбуждения</w:t>
      </w:r>
      <w:r w:rsidRPr="0087388F">
        <w:rPr>
          <w:spacing w:val="-2"/>
        </w:rPr>
        <w:t xml:space="preserve"> </w:t>
      </w:r>
      <w:r w:rsidRPr="0087388F">
        <w:t>ребенка</w:t>
      </w:r>
      <w:r w:rsidRPr="0087388F">
        <w:rPr>
          <w:spacing w:val="-3"/>
        </w:rPr>
        <w:t xml:space="preserve"> </w:t>
      </w:r>
      <w:r w:rsidRPr="0087388F">
        <w:t>или испуга.</w:t>
      </w:r>
    </w:p>
    <w:p w14:paraId="63942A1B" w14:textId="77777777" w:rsidR="00BB340C" w:rsidRPr="0087388F" w:rsidRDefault="0021290F" w:rsidP="005D6A35">
      <w:pPr>
        <w:pStyle w:val="a3"/>
        <w:spacing w:line="276" w:lineRule="auto"/>
        <w:ind w:left="0" w:firstLine="709"/>
      </w:pPr>
      <w:r w:rsidRPr="0087388F">
        <w:rPr>
          <w:b/>
          <w:i/>
        </w:rPr>
        <w:t xml:space="preserve">Развитие моторики. </w:t>
      </w:r>
      <w:r w:rsidRPr="0087388F">
        <w:t>Развитие моторики является определяющим для всего психического</w:t>
      </w:r>
      <w:r w:rsidRPr="0087388F">
        <w:rPr>
          <w:spacing w:val="1"/>
        </w:rPr>
        <w:t xml:space="preserve"> </w:t>
      </w:r>
      <w:r w:rsidRPr="0087388F">
        <w:t>развития.</w:t>
      </w:r>
      <w:r w:rsidRPr="0087388F">
        <w:rPr>
          <w:spacing w:val="1"/>
        </w:rPr>
        <w:t xml:space="preserve"> </w:t>
      </w:r>
      <w:r w:rsidRPr="0087388F">
        <w:t>Преимущественно</w:t>
      </w:r>
      <w:r w:rsidRPr="0087388F">
        <w:rPr>
          <w:spacing w:val="1"/>
        </w:rPr>
        <w:t xml:space="preserve"> </w:t>
      </w:r>
      <w:r w:rsidRPr="0087388F">
        <w:t>формируется</w:t>
      </w:r>
      <w:r w:rsidRPr="0087388F">
        <w:rPr>
          <w:spacing w:val="1"/>
        </w:rPr>
        <w:t xml:space="preserve"> </w:t>
      </w:r>
      <w:r w:rsidRPr="0087388F">
        <w:t>подкорковый</w:t>
      </w:r>
      <w:r w:rsidRPr="0087388F">
        <w:rPr>
          <w:spacing w:val="1"/>
        </w:rPr>
        <w:t xml:space="preserve"> </w:t>
      </w:r>
      <w:r w:rsidRPr="0087388F">
        <w:t>уровень</w:t>
      </w:r>
      <w:r w:rsidRPr="0087388F">
        <w:rPr>
          <w:spacing w:val="1"/>
        </w:rPr>
        <w:t xml:space="preserve"> </w:t>
      </w:r>
      <w:r w:rsidRPr="0087388F">
        <w:t>организации</w:t>
      </w:r>
      <w:r w:rsidRPr="0087388F">
        <w:rPr>
          <w:spacing w:val="1"/>
        </w:rPr>
        <w:t xml:space="preserve"> </w:t>
      </w:r>
      <w:r w:rsidRPr="0087388F">
        <w:t>движения,</w:t>
      </w:r>
      <w:r w:rsidRPr="0087388F">
        <w:rPr>
          <w:spacing w:val="-57"/>
        </w:rPr>
        <w:t xml:space="preserve"> </w:t>
      </w:r>
      <w:r w:rsidRPr="0087388F">
        <w:t>включающий</w:t>
      </w:r>
      <w:r w:rsidRPr="0087388F">
        <w:rPr>
          <w:spacing w:val="1"/>
        </w:rPr>
        <w:t xml:space="preserve"> </w:t>
      </w:r>
      <w:r w:rsidRPr="0087388F">
        <w:t>формирование</w:t>
      </w:r>
      <w:r w:rsidRPr="0087388F">
        <w:rPr>
          <w:spacing w:val="1"/>
        </w:rPr>
        <w:t xml:space="preserve"> </w:t>
      </w:r>
      <w:r w:rsidRPr="0087388F">
        <w:t>ритма,</w:t>
      </w:r>
      <w:r w:rsidRPr="0087388F">
        <w:rPr>
          <w:spacing w:val="1"/>
        </w:rPr>
        <w:t xml:space="preserve"> </w:t>
      </w:r>
      <w:r w:rsidRPr="0087388F">
        <w:t>темпа,</w:t>
      </w:r>
      <w:r w:rsidRPr="0087388F">
        <w:rPr>
          <w:spacing w:val="1"/>
        </w:rPr>
        <w:t xml:space="preserve"> </w:t>
      </w:r>
      <w:r w:rsidRPr="0087388F">
        <w:t>тонуса.</w:t>
      </w:r>
      <w:r w:rsidRPr="0087388F">
        <w:rPr>
          <w:spacing w:val="1"/>
        </w:rPr>
        <w:t xml:space="preserve"> </w:t>
      </w:r>
      <w:r w:rsidRPr="0087388F">
        <w:t>Все</w:t>
      </w:r>
      <w:r w:rsidRPr="0087388F">
        <w:rPr>
          <w:spacing w:val="1"/>
        </w:rPr>
        <w:t xml:space="preserve"> </w:t>
      </w:r>
      <w:r w:rsidRPr="0087388F">
        <w:t>движения</w:t>
      </w:r>
      <w:r w:rsidRPr="0087388F">
        <w:rPr>
          <w:spacing w:val="1"/>
        </w:rPr>
        <w:t xml:space="preserve"> </w:t>
      </w:r>
      <w:r w:rsidRPr="0087388F">
        <w:t>формируются</w:t>
      </w:r>
      <w:r w:rsidRPr="0087388F">
        <w:rPr>
          <w:spacing w:val="1"/>
        </w:rPr>
        <w:t xml:space="preserve"> </w:t>
      </w:r>
      <w:r w:rsidRPr="0087388F">
        <w:t>на</w:t>
      </w:r>
      <w:r w:rsidRPr="0087388F">
        <w:rPr>
          <w:spacing w:val="1"/>
        </w:rPr>
        <w:t xml:space="preserve"> </w:t>
      </w:r>
      <w:r w:rsidRPr="0087388F">
        <w:t>основании</w:t>
      </w:r>
      <w:r w:rsidRPr="0087388F">
        <w:rPr>
          <w:spacing w:val="1"/>
        </w:rPr>
        <w:t xml:space="preserve"> </w:t>
      </w:r>
      <w:r w:rsidRPr="0087388F">
        <w:t>ритмической картины, соответственно, чрезвычайно важно формировать ритмичность (движения</w:t>
      </w:r>
      <w:r w:rsidRPr="0087388F">
        <w:rPr>
          <w:spacing w:val="1"/>
        </w:rPr>
        <w:t xml:space="preserve"> </w:t>
      </w:r>
      <w:r w:rsidRPr="0087388F">
        <w:t>под ритм; режим дня; чередование активности и отдыха). Подавляющие большинство детей (90%)</w:t>
      </w:r>
      <w:r w:rsidRPr="0087388F">
        <w:rPr>
          <w:spacing w:val="1"/>
        </w:rPr>
        <w:t xml:space="preserve"> </w:t>
      </w:r>
      <w:r w:rsidRPr="0087388F">
        <w:t>может хорошо ходить (в год и два месяца); строить башню из двух кубиков (в полтора года);</w:t>
      </w:r>
      <w:r w:rsidRPr="0087388F">
        <w:rPr>
          <w:spacing w:val="1"/>
        </w:rPr>
        <w:t xml:space="preserve"> </w:t>
      </w:r>
      <w:r w:rsidRPr="0087388F">
        <w:t>подниматься по ступенькам (в год и десять месяцев); пинать мяч (к двум годам). На развитие</w:t>
      </w:r>
      <w:r w:rsidRPr="0087388F">
        <w:rPr>
          <w:spacing w:val="1"/>
        </w:rPr>
        <w:t xml:space="preserve"> </w:t>
      </w:r>
      <w:r w:rsidRPr="0087388F">
        <w:t>основных</w:t>
      </w:r>
      <w:r w:rsidRPr="0087388F">
        <w:rPr>
          <w:spacing w:val="1"/>
        </w:rPr>
        <w:t xml:space="preserve"> </w:t>
      </w:r>
      <w:r w:rsidRPr="0087388F">
        <w:t>движений</w:t>
      </w:r>
      <w:r w:rsidRPr="0087388F">
        <w:rPr>
          <w:spacing w:val="1"/>
        </w:rPr>
        <w:t xml:space="preserve"> </w:t>
      </w:r>
      <w:r w:rsidRPr="0087388F">
        <w:t>ребенка</w:t>
      </w:r>
      <w:r w:rsidRPr="0087388F">
        <w:rPr>
          <w:spacing w:val="1"/>
        </w:rPr>
        <w:t xml:space="preserve"> </w:t>
      </w:r>
      <w:r w:rsidRPr="0087388F">
        <w:t>частично</w:t>
      </w:r>
      <w:r w:rsidRPr="0087388F">
        <w:rPr>
          <w:spacing w:val="1"/>
        </w:rPr>
        <w:t xml:space="preserve"> </w:t>
      </w:r>
      <w:r w:rsidRPr="0087388F">
        <w:t>влияют</w:t>
      </w:r>
      <w:r w:rsidRPr="0087388F">
        <w:rPr>
          <w:spacing w:val="1"/>
        </w:rPr>
        <w:t xml:space="preserve"> </w:t>
      </w:r>
      <w:r w:rsidRPr="0087388F">
        <w:t>пропорции</w:t>
      </w:r>
      <w:r w:rsidRPr="0087388F">
        <w:rPr>
          <w:spacing w:val="1"/>
        </w:rPr>
        <w:t xml:space="preserve"> </w:t>
      </w:r>
      <w:r w:rsidRPr="0087388F">
        <w:t>его</w:t>
      </w:r>
      <w:r w:rsidRPr="0087388F">
        <w:rPr>
          <w:spacing w:val="1"/>
        </w:rPr>
        <w:t xml:space="preserve"> </w:t>
      </w:r>
      <w:r w:rsidRPr="0087388F">
        <w:t>тела:</w:t>
      </w:r>
      <w:r w:rsidRPr="0087388F">
        <w:rPr>
          <w:spacing w:val="1"/>
        </w:rPr>
        <w:t xml:space="preserve"> </w:t>
      </w:r>
      <w:r w:rsidRPr="0087388F">
        <w:t>короткие</w:t>
      </w:r>
      <w:r w:rsidRPr="0087388F">
        <w:rPr>
          <w:spacing w:val="1"/>
        </w:rPr>
        <w:t xml:space="preserve"> </w:t>
      </w:r>
      <w:r w:rsidRPr="0087388F">
        <w:t>ноги,</w:t>
      </w:r>
      <w:r w:rsidRPr="0087388F">
        <w:rPr>
          <w:spacing w:val="1"/>
        </w:rPr>
        <w:t xml:space="preserve"> </w:t>
      </w:r>
      <w:r w:rsidRPr="0087388F">
        <w:t>длинное</w:t>
      </w:r>
      <w:r w:rsidRPr="0087388F">
        <w:rPr>
          <w:spacing w:val="1"/>
        </w:rPr>
        <w:t xml:space="preserve"> </w:t>
      </w:r>
      <w:r w:rsidRPr="0087388F">
        <w:t>туловище, большая голова. Ребенок до полутора лет часто падает при ходьбе, не всегда может</w:t>
      </w:r>
      <w:r w:rsidRPr="0087388F">
        <w:rPr>
          <w:spacing w:val="1"/>
        </w:rPr>
        <w:t xml:space="preserve"> </w:t>
      </w:r>
      <w:r w:rsidRPr="0087388F">
        <w:t>вовремя остановиться, обойти препятствие. Несовершенна и осанка. Вследствие недостаточного</w:t>
      </w:r>
      <w:r w:rsidRPr="0087388F">
        <w:rPr>
          <w:spacing w:val="1"/>
        </w:rPr>
        <w:t xml:space="preserve"> </w:t>
      </w:r>
      <w:r w:rsidRPr="0087388F">
        <w:t>развития мышечной системы ребенку трудно долго выполнять однотипные движения, например,</w:t>
      </w:r>
      <w:r w:rsidRPr="0087388F">
        <w:rPr>
          <w:spacing w:val="1"/>
        </w:rPr>
        <w:t xml:space="preserve"> </w:t>
      </w:r>
      <w:r w:rsidRPr="0087388F">
        <w:t>ходить с мамой «только за ручку». Постепенно ходьба совершенствуется. Дети учатся свободно</w:t>
      </w:r>
      <w:r w:rsidRPr="0087388F">
        <w:rPr>
          <w:spacing w:val="1"/>
        </w:rPr>
        <w:t xml:space="preserve"> </w:t>
      </w:r>
      <w:r w:rsidRPr="0087388F">
        <w:t>передвигаться</w:t>
      </w:r>
      <w:r w:rsidRPr="0087388F">
        <w:rPr>
          <w:spacing w:val="1"/>
        </w:rPr>
        <w:t xml:space="preserve"> </w:t>
      </w:r>
      <w:r w:rsidRPr="0087388F">
        <w:t>на</w:t>
      </w:r>
      <w:r w:rsidRPr="0087388F">
        <w:rPr>
          <w:spacing w:val="1"/>
        </w:rPr>
        <w:t xml:space="preserve"> </w:t>
      </w:r>
      <w:r w:rsidRPr="0087388F">
        <w:t>прогулке:</w:t>
      </w:r>
      <w:r w:rsidRPr="0087388F">
        <w:rPr>
          <w:spacing w:val="1"/>
        </w:rPr>
        <w:t xml:space="preserve"> </w:t>
      </w:r>
      <w:r w:rsidRPr="0087388F">
        <w:t>они</w:t>
      </w:r>
      <w:r w:rsidRPr="0087388F">
        <w:rPr>
          <w:spacing w:val="1"/>
        </w:rPr>
        <w:t xml:space="preserve"> </w:t>
      </w:r>
      <w:r w:rsidRPr="0087388F">
        <w:t>взбираются</w:t>
      </w:r>
      <w:r w:rsidRPr="0087388F">
        <w:rPr>
          <w:spacing w:val="1"/>
        </w:rPr>
        <w:t xml:space="preserve"> </w:t>
      </w:r>
      <w:r w:rsidRPr="0087388F">
        <w:t>на</w:t>
      </w:r>
      <w:r w:rsidRPr="0087388F">
        <w:rPr>
          <w:spacing w:val="1"/>
        </w:rPr>
        <w:t xml:space="preserve"> </w:t>
      </w:r>
      <w:r w:rsidRPr="0087388F">
        <w:t>бугорки,</w:t>
      </w:r>
      <w:r w:rsidRPr="0087388F">
        <w:rPr>
          <w:spacing w:val="1"/>
        </w:rPr>
        <w:t xml:space="preserve"> </w:t>
      </w:r>
      <w:r w:rsidRPr="0087388F">
        <w:t>ходят</w:t>
      </w:r>
      <w:r w:rsidRPr="0087388F">
        <w:rPr>
          <w:spacing w:val="1"/>
        </w:rPr>
        <w:t xml:space="preserve"> </w:t>
      </w:r>
      <w:r w:rsidRPr="0087388F">
        <w:t>по</w:t>
      </w:r>
      <w:r w:rsidRPr="0087388F">
        <w:rPr>
          <w:spacing w:val="1"/>
        </w:rPr>
        <w:t xml:space="preserve"> </w:t>
      </w:r>
      <w:r w:rsidRPr="0087388F">
        <w:t>траве,</w:t>
      </w:r>
      <w:r w:rsidRPr="0087388F">
        <w:rPr>
          <w:spacing w:val="1"/>
        </w:rPr>
        <w:t xml:space="preserve"> </w:t>
      </w:r>
      <w:r w:rsidRPr="0087388F">
        <w:t>перешагивают</w:t>
      </w:r>
      <w:r w:rsidRPr="0087388F">
        <w:rPr>
          <w:spacing w:val="1"/>
        </w:rPr>
        <w:t xml:space="preserve"> </w:t>
      </w:r>
      <w:r w:rsidRPr="0087388F">
        <w:t>через</w:t>
      </w:r>
      <w:r w:rsidRPr="0087388F">
        <w:rPr>
          <w:spacing w:val="-57"/>
        </w:rPr>
        <w:t xml:space="preserve"> </w:t>
      </w:r>
      <w:r w:rsidRPr="0087388F">
        <w:t>небольшие препятствия, например, палку, лежащую на земле. Исчезает шаркающая походка. В</w:t>
      </w:r>
      <w:r w:rsidRPr="0087388F">
        <w:rPr>
          <w:spacing w:val="1"/>
        </w:rPr>
        <w:t xml:space="preserve"> </w:t>
      </w:r>
      <w:r w:rsidRPr="0087388F">
        <w:t xml:space="preserve">подвижных играх и на музыкальных </w:t>
      </w:r>
      <w:r w:rsidRPr="0087388F">
        <w:lastRenderedPageBreak/>
        <w:t>занятиях дети делают боковые шаги, медленно кружатся на</w:t>
      </w:r>
      <w:r w:rsidRPr="0087388F">
        <w:rPr>
          <w:spacing w:val="1"/>
        </w:rPr>
        <w:t xml:space="preserve"> </w:t>
      </w:r>
      <w:r w:rsidRPr="0087388F">
        <w:t>месте. Даже в начале второго года дети много лазают: взбираются на горку, на диванчики, а позже</w:t>
      </w:r>
      <w:r w:rsidRPr="0087388F">
        <w:rPr>
          <w:spacing w:val="1"/>
        </w:rPr>
        <w:t xml:space="preserve"> </w:t>
      </w:r>
      <w:r w:rsidRPr="0087388F">
        <w:t>(приставным шагом) и на шведскую стенку. Они также перелезают через бревно, подлезают под</w:t>
      </w:r>
      <w:r w:rsidRPr="0087388F">
        <w:rPr>
          <w:spacing w:val="1"/>
        </w:rPr>
        <w:t xml:space="preserve"> </w:t>
      </w:r>
      <w:r w:rsidRPr="0087388F">
        <w:t>скамейку, пролезают через обруч. После полутора лет у малышей кроме основных развиваются и</w:t>
      </w:r>
      <w:r w:rsidRPr="0087388F">
        <w:rPr>
          <w:spacing w:val="1"/>
        </w:rPr>
        <w:t xml:space="preserve"> </w:t>
      </w:r>
      <w:r w:rsidRPr="0087388F">
        <w:t>подражательные</w:t>
      </w:r>
      <w:r w:rsidRPr="0087388F">
        <w:rPr>
          <w:spacing w:val="1"/>
        </w:rPr>
        <w:t xml:space="preserve"> </w:t>
      </w:r>
      <w:r w:rsidRPr="0087388F">
        <w:t>движения</w:t>
      </w:r>
      <w:r w:rsidRPr="0087388F">
        <w:rPr>
          <w:spacing w:val="1"/>
        </w:rPr>
        <w:t xml:space="preserve"> </w:t>
      </w:r>
      <w:r w:rsidRPr="0087388F">
        <w:t>(мишке,</w:t>
      </w:r>
      <w:r w:rsidRPr="0087388F">
        <w:rPr>
          <w:spacing w:val="1"/>
        </w:rPr>
        <w:t xml:space="preserve"> </w:t>
      </w:r>
      <w:r w:rsidRPr="0087388F">
        <w:t>зайчику).</w:t>
      </w:r>
      <w:r w:rsidRPr="0087388F">
        <w:rPr>
          <w:spacing w:val="1"/>
        </w:rPr>
        <w:t xml:space="preserve"> </w:t>
      </w:r>
      <w:r w:rsidRPr="0087388F">
        <w:t>В</w:t>
      </w:r>
      <w:r w:rsidRPr="0087388F">
        <w:rPr>
          <w:spacing w:val="1"/>
        </w:rPr>
        <w:t xml:space="preserve"> </w:t>
      </w:r>
      <w:r w:rsidRPr="0087388F">
        <w:t>простых</w:t>
      </w:r>
      <w:r w:rsidRPr="0087388F">
        <w:rPr>
          <w:spacing w:val="1"/>
        </w:rPr>
        <w:t xml:space="preserve"> </w:t>
      </w:r>
      <w:r w:rsidRPr="0087388F">
        <w:t>подвижных</w:t>
      </w:r>
      <w:r w:rsidRPr="0087388F">
        <w:rPr>
          <w:spacing w:val="1"/>
        </w:rPr>
        <w:t xml:space="preserve"> </w:t>
      </w:r>
      <w:r w:rsidRPr="0087388F">
        <w:t>играх</w:t>
      </w:r>
      <w:r w:rsidRPr="0087388F">
        <w:rPr>
          <w:spacing w:val="1"/>
        </w:rPr>
        <w:t xml:space="preserve"> </w:t>
      </w:r>
      <w:r w:rsidRPr="0087388F">
        <w:t>и</w:t>
      </w:r>
      <w:r w:rsidRPr="0087388F">
        <w:rPr>
          <w:spacing w:val="1"/>
        </w:rPr>
        <w:t xml:space="preserve"> </w:t>
      </w:r>
      <w:r w:rsidRPr="0087388F">
        <w:t>плясках</w:t>
      </w:r>
      <w:r w:rsidRPr="0087388F">
        <w:rPr>
          <w:spacing w:val="1"/>
        </w:rPr>
        <w:t xml:space="preserve"> </w:t>
      </w:r>
      <w:r w:rsidRPr="0087388F">
        <w:t>дети</w:t>
      </w:r>
      <w:r w:rsidRPr="0087388F">
        <w:rPr>
          <w:spacing w:val="1"/>
        </w:rPr>
        <w:t xml:space="preserve"> </w:t>
      </w:r>
      <w:r w:rsidRPr="0087388F">
        <w:t>привыкают</w:t>
      </w:r>
      <w:r w:rsidRPr="0087388F">
        <w:rPr>
          <w:spacing w:val="1"/>
        </w:rPr>
        <w:t xml:space="preserve"> </w:t>
      </w:r>
      <w:r w:rsidRPr="0087388F">
        <w:t>координировать</w:t>
      </w:r>
      <w:r w:rsidRPr="0087388F">
        <w:rPr>
          <w:spacing w:val="1"/>
        </w:rPr>
        <w:t xml:space="preserve"> </w:t>
      </w:r>
      <w:r w:rsidRPr="0087388F">
        <w:t>свои</w:t>
      </w:r>
      <w:r w:rsidRPr="0087388F">
        <w:rPr>
          <w:spacing w:val="1"/>
        </w:rPr>
        <w:t xml:space="preserve"> </w:t>
      </w:r>
      <w:r w:rsidRPr="0087388F">
        <w:t>движения</w:t>
      </w:r>
      <w:r w:rsidRPr="0087388F">
        <w:rPr>
          <w:spacing w:val="1"/>
        </w:rPr>
        <w:t xml:space="preserve"> </w:t>
      </w:r>
      <w:r w:rsidRPr="0087388F">
        <w:t>и</w:t>
      </w:r>
      <w:r w:rsidRPr="0087388F">
        <w:rPr>
          <w:spacing w:val="1"/>
        </w:rPr>
        <w:t xml:space="preserve"> </w:t>
      </w:r>
      <w:r w:rsidRPr="0087388F">
        <w:t>действия</w:t>
      </w:r>
      <w:r w:rsidRPr="0087388F">
        <w:rPr>
          <w:spacing w:val="1"/>
        </w:rPr>
        <w:t xml:space="preserve"> </w:t>
      </w:r>
      <w:r w:rsidRPr="0087388F">
        <w:t>друг</w:t>
      </w:r>
      <w:r w:rsidRPr="0087388F">
        <w:rPr>
          <w:spacing w:val="1"/>
        </w:rPr>
        <w:t xml:space="preserve"> </w:t>
      </w:r>
      <w:r w:rsidRPr="0087388F">
        <w:t>с</w:t>
      </w:r>
      <w:r w:rsidRPr="0087388F">
        <w:rPr>
          <w:spacing w:val="1"/>
        </w:rPr>
        <w:t xml:space="preserve"> </w:t>
      </w:r>
      <w:r w:rsidRPr="0087388F">
        <w:t>другом.</w:t>
      </w:r>
      <w:r w:rsidRPr="0087388F">
        <w:rPr>
          <w:spacing w:val="1"/>
        </w:rPr>
        <w:t xml:space="preserve"> </w:t>
      </w:r>
      <w:r w:rsidRPr="0087388F">
        <w:t>В</w:t>
      </w:r>
      <w:r w:rsidRPr="0087388F">
        <w:rPr>
          <w:spacing w:val="1"/>
        </w:rPr>
        <w:t xml:space="preserve"> </w:t>
      </w:r>
      <w:r w:rsidRPr="0087388F">
        <w:t>полтора</w:t>
      </w:r>
      <w:r w:rsidRPr="0087388F">
        <w:rPr>
          <w:spacing w:val="1"/>
        </w:rPr>
        <w:t xml:space="preserve"> </w:t>
      </w:r>
      <w:r w:rsidRPr="0087388F">
        <w:t>года</w:t>
      </w:r>
      <w:r w:rsidRPr="0087388F">
        <w:rPr>
          <w:spacing w:val="1"/>
        </w:rPr>
        <w:t xml:space="preserve"> </w:t>
      </w:r>
      <w:r w:rsidRPr="0087388F">
        <w:t>дети</w:t>
      </w:r>
      <w:r w:rsidRPr="0087388F">
        <w:rPr>
          <w:spacing w:val="1"/>
        </w:rPr>
        <w:t xml:space="preserve"> </w:t>
      </w:r>
      <w:r w:rsidRPr="0087388F">
        <w:t>способны рисовать каракули, а к двум годам могут нарисовать прямую линию. Дети все лучше</w:t>
      </w:r>
      <w:r w:rsidRPr="0087388F">
        <w:rPr>
          <w:spacing w:val="1"/>
        </w:rPr>
        <w:t xml:space="preserve"> </w:t>
      </w:r>
      <w:r w:rsidRPr="0087388F">
        <w:t>контролируют простые движения, а затем объединяют их во все более сложные и согласованные</w:t>
      </w:r>
      <w:r w:rsidRPr="0087388F">
        <w:rPr>
          <w:spacing w:val="1"/>
        </w:rPr>
        <w:t xml:space="preserve"> </w:t>
      </w:r>
      <w:r w:rsidRPr="0087388F">
        <w:t>системы.</w:t>
      </w:r>
    </w:p>
    <w:p w14:paraId="46204B17" w14:textId="77777777" w:rsidR="00E666D3" w:rsidRPr="0087388F" w:rsidRDefault="0021290F" w:rsidP="005D6A35">
      <w:pPr>
        <w:pStyle w:val="a3"/>
        <w:spacing w:line="276" w:lineRule="auto"/>
        <w:ind w:left="0" w:firstLine="709"/>
      </w:pPr>
      <w:r w:rsidRPr="0087388F">
        <w:rPr>
          <w:b/>
          <w:i/>
        </w:rPr>
        <w:t>Психические</w:t>
      </w:r>
      <w:r w:rsidRPr="0087388F">
        <w:rPr>
          <w:b/>
          <w:i/>
          <w:spacing w:val="1"/>
        </w:rPr>
        <w:t xml:space="preserve"> </w:t>
      </w:r>
      <w:r w:rsidRPr="0087388F">
        <w:rPr>
          <w:b/>
          <w:i/>
        </w:rPr>
        <w:t>функции</w:t>
      </w:r>
      <w:r w:rsidRPr="0087388F">
        <w:rPr>
          <w:b/>
        </w:rPr>
        <w:t>.</w:t>
      </w:r>
      <w:r w:rsidRPr="0087388F">
        <w:rPr>
          <w:b/>
          <w:spacing w:val="1"/>
        </w:rPr>
        <w:t xml:space="preserve"> </w:t>
      </w:r>
      <w:r w:rsidRPr="0087388F">
        <w:t>Восприятие</w:t>
      </w:r>
      <w:r w:rsidRPr="0087388F">
        <w:rPr>
          <w:spacing w:val="1"/>
        </w:rPr>
        <w:t xml:space="preserve"> </w:t>
      </w:r>
      <w:r w:rsidRPr="0087388F">
        <w:t>становится</w:t>
      </w:r>
      <w:r w:rsidRPr="0087388F">
        <w:rPr>
          <w:spacing w:val="1"/>
        </w:rPr>
        <w:t xml:space="preserve"> </w:t>
      </w:r>
      <w:r w:rsidRPr="0087388F">
        <w:t>ведущей</w:t>
      </w:r>
      <w:r w:rsidRPr="0087388F">
        <w:rPr>
          <w:spacing w:val="1"/>
        </w:rPr>
        <w:t xml:space="preserve"> </w:t>
      </w:r>
      <w:r w:rsidRPr="0087388F">
        <w:t>психической</w:t>
      </w:r>
      <w:r w:rsidRPr="0087388F">
        <w:rPr>
          <w:spacing w:val="1"/>
        </w:rPr>
        <w:t xml:space="preserve"> </w:t>
      </w:r>
      <w:r w:rsidRPr="0087388F">
        <w:t>функцией.</w:t>
      </w:r>
      <w:r w:rsidRPr="0087388F">
        <w:rPr>
          <w:spacing w:val="1"/>
        </w:rPr>
        <w:t xml:space="preserve"> </w:t>
      </w:r>
      <w:r w:rsidRPr="0087388F">
        <w:t>Совершенствуется зрительное восприятие и становится ведущим. Вместе с тем, дети полутора –</w:t>
      </w:r>
      <w:r w:rsidRPr="0087388F">
        <w:rPr>
          <w:spacing w:val="1"/>
        </w:rPr>
        <w:t xml:space="preserve"> </w:t>
      </w:r>
      <w:r w:rsidRPr="0087388F">
        <w:t>двух лет не могут одновременно воспринимать объект в целом и отдельные его части. В области</w:t>
      </w:r>
      <w:r w:rsidRPr="0087388F">
        <w:rPr>
          <w:spacing w:val="1"/>
        </w:rPr>
        <w:t xml:space="preserve"> </w:t>
      </w:r>
      <w:r w:rsidRPr="0087388F">
        <w:t>восприятия происходит формирование перцептивных действий и предметных эталонов. Функция</w:t>
      </w:r>
      <w:r w:rsidRPr="0087388F">
        <w:rPr>
          <w:spacing w:val="1"/>
        </w:rPr>
        <w:t xml:space="preserve"> </w:t>
      </w:r>
      <w:r w:rsidRPr="0087388F">
        <w:t>перцептивных</w:t>
      </w:r>
      <w:r w:rsidRPr="0087388F">
        <w:rPr>
          <w:spacing w:val="1"/>
        </w:rPr>
        <w:t xml:space="preserve"> </w:t>
      </w:r>
      <w:r w:rsidRPr="0087388F">
        <w:t>действий</w:t>
      </w:r>
      <w:r w:rsidRPr="0087388F">
        <w:rPr>
          <w:spacing w:val="1"/>
        </w:rPr>
        <w:t xml:space="preserve"> </w:t>
      </w:r>
      <w:r w:rsidRPr="0087388F">
        <w:t>-</w:t>
      </w:r>
      <w:r w:rsidRPr="0087388F">
        <w:rPr>
          <w:spacing w:val="1"/>
        </w:rPr>
        <w:t xml:space="preserve"> </w:t>
      </w:r>
      <w:r w:rsidRPr="0087388F">
        <w:t>ориентировочная,</w:t>
      </w:r>
      <w:r w:rsidRPr="0087388F">
        <w:rPr>
          <w:spacing w:val="1"/>
        </w:rPr>
        <w:t xml:space="preserve"> </w:t>
      </w:r>
      <w:r w:rsidRPr="0087388F">
        <w:t>обследование</w:t>
      </w:r>
      <w:r w:rsidRPr="0087388F">
        <w:rPr>
          <w:spacing w:val="1"/>
        </w:rPr>
        <w:t xml:space="preserve"> </w:t>
      </w:r>
      <w:r w:rsidRPr="0087388F">
        <w:t>перцептивных</w:t>
      </w:r>
      <w:r w:rsidRPr="0087388F">
        <w:rPr>
          <w:spacing w:val="1"/>
        </w:rPr>
        <w:t xml:space="preserve"> </w:t>
      </w:r>
      <w:r w:rsidRPr="0087388F">
        <w:t>свойств</w:t>
      </w:r>
      <w:r w:rsidRPr="0087388F">
        <w:rPr>
          <w:spacing w:val="1"/>
        </w:rPr>
        <w:t xml:space="preserve"> </w:t>
      </w:r>
      <w:r w:rsidRPr="0087388F">
        <w:t>объекта</w:t>
      </w:r>
      <w:r w:rsidRPr="0087388F">
        <w:rPr>
          <w:spacing w:val="60"/>
        </w:rPr>
        <w:t xml:space="preserve"> </w:t>
      </w:r>
      <w:r w:rsidRPr="0087388F">
        <w:t>на</w:t>
      </w:r>
      <w:r w:rsidRPr="0087388F">
        <w:rPr>
          <w:spacing w:val="1"/>
        </w:rPr>
        <w:t xml:space="preserve"> </w:t>
      </w:r>
      <w:r w:rsidRPr="0087388F">
        <w:t>основе</w:t>
      </w:r>
      <w:r w:rsidRPr="0087388F">
        <w:rPr>
          <w:spacing w:val="1"/>
        </w:rPr>
        <w:t xml:space="preserve"> </w:t>
      </w:r>
      <w:r w:rsidRPr="0087388F">
        <w:t>эталонов.</w:t>
      </w:r>
      <w:r w:rsidRPr="0087388F">
        <w:rPr>
          <w:spacing w:val="1"/>
        </w:rPr>
        <w:t xml:space="preserve"> </w:t>
      </w:r>
      <w:r w:rsidRPr="0087388F">
        <w:t>Формирование</w:t>
      </w:r>
      <w:r w:rsidRPr="0087388F">
        <w:rPr>
          <w:spacing w:val="1"/>
        </w:rPr>
        <w:t xml:space="preserve"> </w:t>
      </w:r>
      <w:r w:rsidRPr="0087388F">
        <w:t>наглядно-действенного</w:t>
      </w:r>
      <w:r w:rsidRPr="0087388F">
        <w:rPr>
          <w:spacing w:val="1"/>
        </w:rPr>
        <w:t xml:space="preserve"> </w:t>
      </w:r>
      <w:r w:rsidRPr="0087388F">
        <w:t>мышления</w:t>
      </w:r>
      <w:r w:rsidRPr="0087388F">
        <w:rPr>
          <w:spacing w:val="1"/>
        </w:rPr>
        <w:t xml:space="preserve"> </w:t>
      </w:r>
      <w:r w:rsidRPr="0087388F">
        <w:t>как</w:t>
      </w:r>
      <w:r w:rsidRPr="0087388F">
        <w:rPr>
          <w:spacing w:val="1"/>
        </w:rPr>
        <w:t xml:space="preserve"> </w:t>
      </w:r>
      <w:r w:rsidRPr="0087388F">
        <w:t>отражения</w:t>
      </w:r>
      <w:r w:rsidRPr="0087388F">
        <w:rPr>
          <w:spacing w:val="1"/>
        </w:rPr>
        <w:t xml:space="preserve"> </w:t>
      </w:r>
      <w:r w:rsidRPr="0087388F">
        <w:t>скрытых</w:t>
      </w:r>
      <w:r w:rsidRPr="0087388F">
        <w:rPr>
          <w:spacing w:val="1"/>
        </w:rPr>
        <w:t xml:space="preserve"> </w:t>
      </w:r>
      <w:r w:rsidRPr="0087388F">
        <w:t>сущностных связей и отношений объектов происходит на основе развития восприятия и в ходе</w:t>
      </w:r>
      <w:r w:rsidRPr="0087388F">
        <w:rPr>
          <w:spacing w:val="1"/>
        </w:rPr>
        <w:t xml:space="preserve"> </w:t>
      </w:r>
      <w:r w:rsidRPr="0087388F">
        <w:t>овладения ребенком предметно-орудийными действиями. Первоначально перцептивные действия</w:t>
      </w:r>
      <w:r w:rsidRPr="0087388F">
        <w:rPr>
          <w:spacing w:val="1"/>
        </w:rPr>
        <w:t xml:space="preserve"> </w:t>
      </w:r>
      <w:r w:rsidRPr="0087388F">
        <w:t>представляют</w:t>
      </w:r>
      <w:r w:rsidRPr="0087388F">
        <w:rPr>
          <w:spacing w:val="1"/>
        </w:rPr>
        <w:t xml:space="preserve"> </w:t>
      </w:r>
      <w:r w:rsidRPr="0087388F">
        <w:t>собой</w:t>
      </w:r>
      <w:r w:rsidRPr="0087388F">
        <w:rPr>
          <w:spacing w:val="1"/>
        </w:rPr>
        <w:t xml:space="preserve"> </w:t>
      </w:r>
      <w:r w:rsidRPr="0087388F">
        <w:t>развернутые</w:t>
      </w:r>
      <w:r w:rsidRPr="0087388F">
        <w:rPr>
          <w:spacing w:val="1"/>
        </w:rPr>
        <w:t xml:space="preserve"> </w:t>
      </w:r>
      <w:r w:rsidRPr="0087388F">
        <w:t>внешние</w:t>
      </w:r>
      <w:r w:rsidRPr="0087388F">
        <w:rPr>
          <w:spacing w:val="1"/>
        </w:rPr>
        <w:t xml:space="preserve"> </w:t>
      </w:r>
      <w:r w:rsidRPr="0087388F">
        <w:t>действия.</w:t>
      </w:r>
      <w:r w:rsidRPr="0087388F">
        <w:rPr>
          <w:spacing w:val="1"/>
        </w:rPr>
        <w:t xml:space="preserve"> </w:t>
      </w:r>
      <w:r w:rsidRPr="0087388F">
        <w:t>По</w:t>
      </w:r>
      <w:r w:rsidRPr="0087388F">
        <w:rPr>
          <w:spacing w:val="1"/>
        </w:rPr>
        <w:t xml:space="preserve"> </w:t>
      </w:r>
      <w:r w:rsidRPr="0087388F">
        <w:t>мере</w:t>
      </w:r>
      <w:r w:rsidRPr="0087388F">
        <w:rPr>
          <w:spacing w:val="1"/>
        </w:rPr>
        <w:t xml:space="preserve"> </w:t>
      </w:r>
      <w:r w:rsidRPr="0087388F">
        <w:t>овладения</w:t>
      </w:r>
      <w:r w:rsidRPr="0087388F">
        <w:rPr>
          <w:spacing w:val="1"/>
        </w:rPr>
        <w:t xml:space="preserve"> </w:t>
      </w:r>
      <w:r w:rsidRPr="0087388F">
        <w:t>речью</w:t>
      </w:r>
      <w:r w:rsidRPr="0087388F">
        <w:rPr>
          <w:spacing w:val="1"/>
        </w:rPr>
        <w:t xml:space="preserve"> </w:t>
      </w:r>
      <w:r w:rsidRPr="0087388F">
        <w:t>восприятие</w:t>
      </w:r>
      <w:r w:rsidRPr="0087388F">
        <w:rPr>
          <w:spacing w:val="1"/>
        </w:rPr>
        <w:t xml:space="preserve"> </w:t>
      </w:r>
      <w:r w:rsidRPr="0087388F">
        <w:t>начинает приобретать черты произвольности. Слово начинает регулировать восприятие ребенка.</w:t>
      </w:r>
      <w:r w:rsidRPr="0087388F">
        <w:rPr>
          <w:spacing w:val="1"/>
        </w:rPr>
        <w:t xml:space="preserve"> </w:t>
      </w:r>
      <w:r w:rsidRPr="0087388F">
        <w:t>По</w:t>
      </w:r>
      <w:r w:rsidRPr="0087388F">
        <w:rPr>
          <w:spacing w:val="1"/>
        </w:rPr>
        <w:t xml:space="preserve"> </w:t>
      </w:r>
      <w:r w:rsidRPr="0087388F">
        <w:t>мере</w:t>
      </w:r>
      <w:r w:rsidRPr="0087388F">
        <w:rPr>
          <w:spacing w:val="1"/>
        </w:rPr>
        <w:t xml:space="preserve"> </w:t>
      </w:r>
      <w:r w:rsidRPr="0087388F">
        <w:t>взросления</w:t>
      </w:r>
      <w:r w:rsidRPr="0087388F">
        <w:rPr>
          <w:spacing w:val="1"/>
        </w:rPr>
        <w:t xml:space="preserve"> </w:t>
      </w:r>
      <w:r w:rsidRPr="0087388F">
        <w:t>и</w:t>
      </w:r>
      <w:r w:rsidRPr="0087388F">
        <w:rPr>
          <w:spacing w:val="1"/>
        </w:rPr>
        <w:t xml:space="preserve"> </w:t>
      </w:r>
      <w:r w:rsidRPr="0087388F">
        <w:t>накопления</w:t>
      </w:r>
      <w:r w:rsidRPr="0087388F">
        <w:rPr>
          <w:spacing w:val="1"/>
        </w:rPr>
        <w:t xml:space="preserve"> </w:t>
      </w:r>
      <w:r w:rsidRPr="0087388F">
        <w:t>опыта</w:t>
      </w:r>
      <w:r w:rsidRPr="0087388F">
        <w:rPr>
          <w:spacing w:val="1"/>
        </w:rPr>
        <w:t xml:space="preserve"> </w:t>
      </w:r>
      <w:r w:rsidRPr="0087388F">
        <w:t>дети</w:t>
      </w:r>
      <w:r w:rsidRPr="0087388F">
        <w:rPr>
          <w:spacing w:val="1"/>
        </w:rPr>
        <w:t xml:space="preserve"> </w:t>
      </w:r>
      <w:r w:rsidRPr="0087388F">
        <w:t>приобретают</w:t>
      </w:r>
      <w:r w:rsidRPr="0087388F">
        <w:rPr>
          <w:spacing w:val="1"/>
        </w:rPr>
        <w:t xml:space="preserve"> </w:t>
      </w:r>
      <w:r w:rsidRPr="0087388F">
        <w:t>способность</w:t>
      </w:r>
      <w:r w:rsidRPr="0087388F">
        <w:rPr>
          <w:spacing w:val="1"/>
        </w:rPr>
        <w:t xml:space="preserve"> </w:t>
      </w:r>
      <w:r w:rsidRPr="0087388F">
        <w:t>принимать</w:t>
      </w:r>
      <w:r w:rsidRPr="0087388F">
        <w:rPr>
          <w:spacing w:val="1"/>
        </w:rPr>
        <w:t xml:space="preserve"> </w:t>
      </w:r>
      <w:r w:rsidRPr="0087388F">
        <w:t>и</w:t>
      </w:r>
      <w:r w:rsidRPr="0087388F">
        <w:rPr>
          <w:spacing w:val="1"/>
        </w:rPr>
        <w:t xml:space="preserve"> </w:t>
      </w:r>
      <w:r w:rsidRPr="0087388F">
        <w:t>одновременно</w:t>
      </w:r>
      <w:r w:rsidRPr="0087388F">
        <w:rPr>
          <w:spacing w:val="1"/>
        </w:rPr>
        <w:t xml:space="preserve"> </w:t>
      </w:r>
      <w:r w:rsidRPr="0087388F">
        <w:t>перерабатывать</w:t>
      </w:r>
      <w:r w:rsidRPr="0087388F">
        <w:rPr>
          <w:spacing w:val="1"/>
        </w:rPr>
        <w:t xml:space="preserve"> </w:t>
      </w:r>
      <w:r w:rsidRPr="0087388F">
        <w:t>все</w:t>
      </w:r>
      <w:r w:rsidRPr="0087388F">
        <w:rPr>
          <w:spacing w:val="1"/>
        </w:rPr>
        <w:t xml:space="preserve"> </w:t>
      </w:r>
      <w:r w:rsidRPr="0087388F">
        <w:t>больше</w:t>
      </w:r>
      <w:r w:rsidRPr="0087388F">
        <w:rPr>
          <w:spacing w:val="1"/>
        </w:rPr>
        <w:t xml:space="preserve"> </w:t>
      </w:r>
      <w:r w:rsidRPr="0087388F">
        <w:t>информации,</w:t>
      </w:r>
      <w:r w:rsidRPr="0087388F">
        <w:rPr>
          <w:spacing w:val="1"/>
        </w:rPr>
        <w:t xml:space="preserve"> </w:t>
      </w:r>
      <w:r w:rsidRPr="0087388F">
        <w:t>сопоставляя</w:t>
      </w:r>
      <w:r w:rsidRPr="0087388F">
        <w:rPr>
          <w:spacing w:val="1"/>
        </w:rPr>
        <w:t xml:space="preserve"> </w:t>
      </w:r>
      <w:r w:rsidRPr="0087388F">
        <w:t>знание</w:t>
      </w:r>
      <w:r w:rsidRPr="0087388F">
        <w:rPr>
          <w:spacing w:val="1"/>
        </w:rPr>
        <w:t xml:space="preserve"> </w:t>
      </w:r>
      <w:r w:rsidRPr="0087388F">
        <w:t>о</w:t>
      </w:r>
      <w:r w:rsidRPr="0087388F">
        <w:rPr>
          <w:spacing w:val="1"/>
        </w:rPr>
        <w:t xml:space="preserve"> </w:t>
      </w:r>
      <w:r w:rsidRPr="0087388F">
        <w:t>части</w:t>
      </w:r>
      <w:r w:rsidRPr="0087388F">
        <w:rPr>
          <w:spacing w:val="1"/>
        </w:rPr>
        <w:t xml:space="preserve"> </w:t>
      </w:r>
      <w:r w:rsidRPr="0087388F">
        <w:t>и</w:t>
      </w:r>
      <w:r w:rsidRPr="0087388F">
        <w:rPr>
          <w:spacing w:val="1"/>
        </w:rPr>
        <w:t xml:space="preserve"> </w:t>
      </w:r>
      <w:r w:rsidRPr="0087388F">
        <w:t>целом.</w:t>
      </w:r>
      <w:r w:rsidRPr="0087388F">
        <w:rPr>
          <w:spacing w:val="-57"/>
        </w:rPr>
        <w:t xml:space="preserve"> </w:t>
      </w:r>
      <w:r w:rsidRPr="0087388F">
        <w:t>Появляются</w:t>
      </w:r>
      <w:r w:rsidRPr="0087388F">
        <w:rPr>
          <w:spacing w:val="1"/>
        </w:rPr>
        <w:t xml:space="preserve"> </w:t>
      </w:r>
      <w:r w:rsidRPr="0087388F">
        <w:t>зачатки</w:t>
      </w:r>
      <w:r w:rsidRPr="0087388F">
        <w:rPr>
          <w:spacing w:val="1"/>
        </w:rPr>
        <w:t xml:space="preserve"> </w:t>
      </w:r>
      <w:r w:rsidRPr="0087388F">
        <w:t>экспериментирования.</w:t>
      </w:r>
      <w:r w:rsidRPr="0087388F">
        <w:rPr>
          <w:spacing w:val="1"/>
        </w:rPr>
        <w:t xml:space="preserve"> </w:t>
      </w:r>
      <w:r w:rsidRPr="0087388F">
        <w:t>Физический</w:t>
      </w:r>
      <w:r w:rsidRPr="0087388F">
        <w:rPr>
          <w:spacing w:val="1"/>
        </w:rPr>
        <w:t xml:space="preserve"> </w:t>
      </w:r>
      <w:r w:rsidRPr="0087388F">
        <w:t>опыт</w:t>
      </w:r>
      <w:r w:rsidRPr="0087388F">
        <w:rPr>
          <w:spacing w:val="1"/>
        </w:rPr>
        <w:t xml:space="preserve"> </w:t>
      </w:r>
      <w:r w:rsidRPr="0087388F">
        <w:t>становится</w:t>
      </w:r>
      <w:r w:rsidRPr="0087388F">
        <w:rPr>
          <w:spacing w:val="1"/>
        </w:rPr>
        <w:t xml:space="preserve"> </w:t>
      </w:r>
      <w:r w:rsidRPr="0087388F">
        <w:t>основой</w:t>
      </w:r>
      <w:r w:rsidRPr="0087388F">
        <w:rPr>
          <w:spacing w:val="1"/>
        </w:rPr>
        <w:t xml:space="preserve"> </w:t>
      </w:r>
      <w:r w:rsidRPr="0087388F">
        <w:t>обобщений.</w:t>
      </w:r>
      <w:r w:rsidRPr="0087388F">
        <w:rPr>
          <w:spacing w:val="1"/>
        </w:rPr>
        <w:t xml:space="preserve"> </w:t>
      </w:r>
      <w:r w:rsidRPr="0087388F">
        <w:t>Последовательность</w:t>
      </w:r>
      <w:r w:rsidRPr="0087388F">
        <w:rPr>
          <w:spacing w:val="1"/>
        </w:rPr>
        <w:t xml:space="preserve"> </w:t>
      </w:r>
      <w:r w:rsidRPr="0087388F">
        <w:t>овладения</w:t>
      </w:r>
      <w:r w:rsidRPr="0087388F">
        <w:rPr>
          <w:spacing w:val="1"/>
        </w:rPr>
        <w:t xml:space="preserve"> </w:t>
      </w:r>
      <w:r w:rsidRPr="0087388F">
        <w:t>обобщениями:</w:t>
      </w:r>
      <w:r w:rsidRPr="0087388F">
        <w:rPr>
          <w:spacing w:val="1"/>
        </w:rPr>
        <w:t xml:space="preserve"> </w:t>
      </w:r>
      <w:r w:rsidRPr="0087388F">
        <w:t>на</w:t>
      </w:r>
      <w:r w:rsidRPr="0087388F">
        <w:rPr>
          <w:spacing w:val="1"/>
        </w:rPr>
        <w:t xml:space="preserve"> </w:t>
      </w:r>
      <w:r w:rsidRPr="0087388F">
        <w:t>основании</w:t>
      </w:r>
      <w:r w:rsidRPr="0087388F">
        <w:rPr>
          <w:spacing w:val="1"/>
        </w:rPr>
        <w:t xml:space="preserve"> </w:t>
      </w:r>
      <w:r w:rsidRPr="0087388F">
        <w:t>цвета</w:t>
      </w:r>
      <w:r w:rsidRPr="0087388F">
        <w:rPr>
          <w:spacing w:val="1"/>
        </w:rPr>
        <w:t xml:space="preserve"> </w:t>
      </w:r>
      <w:r w:rsidRPr="0087388F">
        <w:t>(от</w:t>
      </w:r>
      <w:r w:rsidRPr="0087388F">
        <w:rPr>
          <w:spacing w:val="1"/>
        </w:rPr>
        <w:t xml:space="preserve"> </w:t>
      </w:r>
      <w:r w:rsidRPr="0087388F">
        <w:t>года</w:t>
      </w:r>
      <w:r w:rsidRPr="0087388F">
        <w:rPr>
          <w:spacing w:val="1"/>
        </w:rPr>
        <w:t xml:space="preserve"> </w:t>
      </w:r>
      <w:r w:rsidRPr="0087388F">
        <w:t>до</w:t>
      </w:r>
      <w:r w:rsidRPr="0087388F">
        <w:rPr>
          <w:spacing w:val="1"/>
        </w:rPr>
        <w:t xml:space="preserve"> </w:t>
      </w:r>
      <w:r w:rsidRPr="0087388F">
        <w:t>года</w:t>
      </w:r>
      <w:r w:rsidRPr="0087388F">
        <w:rPr>
          <w:spacing w:val="1"/>
        </w:rPr>
        <w:t xml:space="preserve"> </w:t>
      </w:r>
      <w:r w:rsidRPr="0087388F">
        <w:t>и</w:t>
      </w:r>
      <w:r w:rsidRPr="0087388F">
        <w:rPr>
          <w:spacing w:val="60"/>
        </w:rPr>
        <w:t xml:space="preserve"> </w:t>
      </w:r>
      <w:r w:rsidRPr="0087388F">
        <w:t>семи</w:t>
      </w:r>
      <w:r w:rsidRPr="0087388F">
        <w:rPr>
          <w:spacing w:val="1"/>
        </w:rPr>
        <w:t xml:space="preserve"> </w:t>
      </w:r>
      <w:r w:rsidRPr="0087388F">
        <w:t>месяцев); на основании формы (от полутора до двух лет); функциональные обобщения (от двух до</w:t>
      </w:r>
      <w:r w:rsidRPr="0087388F">
        <w:rPr>
          <w:spacing w:val="1"/>
        </w:rPr>
        <w:t xml:space="preserve"> </w:t>
      </w:r>
      <w:r w:rsidRPr="0087388F">
        <w:t>трех</w:t>
      </w:r>
      <w:r w:rsidRPr="0087388F">
        <w:rPr>
          <w:spacing w:val="1"/>
        </w:rPr>
        <w:t xml:space="preserve"> </w:t>
      </w:r>
      <w:r w:rsidRPr="0087388F">
        <w:t>лет).</w:t>
      </w:r>
    </w:p>
    <w:p w14:paraId="5FED7FCE" w14:textId="77777777" w:rsidR="00BB340C" w:rsidRPr="0087388F" w:rsidRDefault="0021290F" w:rsidP="005D6A35">
      <w:pPr>
        <w:pStyle w:val="a3"/>
        <w:spacing w:line="276" w:lineRule="auto"/>
        <w:ind w:left="0" w:firstLine="709"/>
      </w:pPr>
      <w:r w:rsidRPr="0087388F">
        <w:t>В</w:t>
      </w:r>
      <w:r w:rsidRPr="0087388F">
        <w:rPr>
          <w:spacing w:val="1"/>
        </w:rPr>
        <w:t xml:space="preserve"> </w:t>
      </w:r>
      <w:r w:rsidRPr="0087388F">
        <w:t>ходе</w:t>
      </w:r>
      <w:r w:rsidRPr="0087388F">
        <w:rPr>
          <w:spacing w:val="1"/>
        </w:rPr>
        <w:t xml:space="preserve"> </w:t>
      </w:r>
      <w:r w:rsidRPr="0087388F">
        <w:t>формирования</w:t>
      </w:r>
      <w:r w:rsidRPr="0087388F">
        <w:rPr>
          <w:spacing w:val="1"/>
        </w:rPr>
        <w:t xml:space="preserve"> </w:t>
      </w:r>
      <w:r w:rsidRPr="0087388F">
        <w:t>умения</w:t>
      </w:r>
      <w:r w:rsidRPr="0087388F">
        <w:rPr>
          <w:spacing w:val="1"/>
        </w:rPr>
        <w:t xml:space="preserve"> </w:t>
      </w:r>
      <w:r w:rsidRPr="0087388F">
        <w:t>использовать</w:t>
      </w:r>
      <w:r w:rsidRPr="0087388F">
        <w:rPr>
          <w:spacing w:val="1"/>
        </w:rPr>
        <w:t xml:space="preserve"> </w:t>
      </w:r>
      <w:r w:rsidRPr="0087388F">
        <w:t>орудия</w:t>
      </w:r>
      <w:r w:rsidRPr="0087388F">
        <w:rPr>
          <w:spacing w:val="1"/>
        </w:rPr>
        <w:t xml:space="preserve"> </w:t>
      </w:r>
      <w:r w:rsidRPr="0087388F">
        <w:t>ребенок</w:t>
      </w:r>
      <w:r w:rsidRPr="0087388F">
        <w:rPr>
          <w:spacing w:val="1"/>
        </w:rPr>
        <w:t xml:space="preserve"> </w:t>
      </w:r>
      <w:r w:rsidRPr="0087388F">
        <w:t>проходит</w:t>
      </w:r>
      <w:r w:rsidRPr="0087388F">
        <w:rPr>
          <w:spacing w:val="1"/>
        </w:rPr>
        <w:t xml:space="preserve"> </w:t>
      </w:r>
      <w:r w:rsidRPr="0087388F">
        <w:t>четыре</w:t>
      </w:r>
      <w:r w:rsidRPr="0087388F">
        <w:rPr>
          <w:spacing w:val="1"/>
        </w:rPr>
        <w:t xml:space="preserve"> </w:t>
      </w:r>
      <w:r w:rsidRPr="0087388F">
        <w:t>стадии:</w:t>
      </w:r>
      <w:r w:rsidRPr="0087388F">
        <w:rPr>
          <w:spacing w:val="1"/>
        </w:rPr>
        <w:t xml:space="preserve"> </w:t>
      </w:r>
      <w:r w:rsidRPr="0087388F">
        <w:t>целенаправленных проб, «подстерегания», навязчивого вмешательства, объективной регуляции.</w:t>
      </w:r>
      <w:r w:rsidRPr="0087388F">
        <w:rPr>
          <w:spacing w:val="1"/>
        </w:rPr>
        <w:t xml:space="preserve"> </w:t>
      </w:r>
      <w:r w:rsidRPr="0087388F">
        <w:t>Особенности</w:t>
      </w:r>
      <w:r w:rsidRPr="0087388F">
        <w:rPr>
          <w:spacing w:val="1"/>
        </w:rPr>
        <w:t xml:space="preserve"> </w:t>
      </w:r>
      <w:r w:rsidRPr="0087388F">
        <w:t>предметной</w:t>
      </w:r>
      <w:r w:rsidRPr="0087388F">
        <w:rPr>
          <w:spacing w:val="1"/>
        </w:rPr>
        <w:t xml:space="preserve"> </w:t>
      </w:r>
      <w:r w:rsidRPr="0087388F">
        <w:t>деятельности:</w:t>
      </w:r>
      <w:r w:rsidRPr="0087388F">
        <w:rPr>
          <w:spacing w:val="1"/>
        </w:rPr>
        <w:t xml:space="preserve"> </w:t>
      </w:r>
      <w:r w:rsidRPr="0087388F">
        <w:t>педантизм,</w:t>
      </w:r>
      <w:r w:rsidRPr="0087388F">
        <w:rPr>
          <w:spacing w:val="1"/>
        </w:rPr>
        <w:t xml:space="preserve"> </w:t>
      </w:r>
      <w:r w:rsidRPr="0087388F">
        <w:t>рука</w:t>
      </w:r>
      <w:r w:rsidRPr="0087388F">
        <w:rPr>
          <w:spacing w:val="1"/>
        </w:rPr>
        <w:t xml:space="preserve"> </w:t>
      </w:r>
      <w:r w:rsidRPr="0087388F">
        <w:t>подстраивается</w:t>
      </w:r>
      <w:r w:rsidRPr="0087388F">
        <w:rPr>
          <w:spacing w:val="1"/>
        </w:rPr>
        <w:t xml:space="preserve"> </w:t>
      </w:r>
      <w:r w:rsidRPr="0087388F">
        <w:t>под</w:t>
      </w:r>
      <w:r w:rsidRPr="0087388F">
        <w:rPr>
          <w:spacing w:val="1"/>
        </w:rPr>
        <w:t xml:space="preserve"> </w:t>
      </w:r>
      <w:r w:rsidRPr="0087388F">
        <w:t>предмет,</w:t>
      </w:r>
      <w:r w:rsidRPr="0087388F">
        <w:rPr>
          <w:spacing w:val="1"/>
        </w:rPr>
        <w:t xml:space="preserve"> </w:t>
      </w:r>
      <w:r w:rsidRPr="0087388F">
        <w:t xml:space="preserve">функциональная сторона действия опережает </w:t>
      </w:r>
      <w:proofErr w:type="spellStart"/>
      <w:r w:rsidRPr="0087388F">
        <w:t>операциональную</w:t>
      </w:r>
      <w:proofErr w:type="spellEnd"/>
      <w:r w:rsidRPr="0087388F">
        <w:t xml:space="preserve"> (знание действия опережает его</w:t>
      </w:r>
      <w:r w:rsidRPr="0087388F">
        <w:rPr>
          <w:spacing w:val="1"/>
        </w:rPr>
        <w:t xml:space="preserve"> </w:t>
      </w:r>
      <w:r w:rsidRPr="0087388F">
        <w:t>реализацию). Логика развития действия: неспецифичные действия - функциональные действия -</w:t>
      </w:r>
      <w:r w:rsidRPr="0087388F">
        <w:rPr>
          <w:spacing w:val="1"/>
        </w:rPr>
        <w:t xml:space="preserve"> </w:t>
      </w:r>
      <w:r w:rsidRPr="0087388F">
        <w:t>выделение</w:t>
      </w:r>
      <w:r w:rsidRPr="0087388F">
        <w:rPr>
          <w:spacing w:val="7"/>
        </w:rPr>
        <w:t xml:space="preserve"> </w:t>
      </w:r>
      <w:r w:rsidRPr="0087388F">
        <w:t>способа</w:t>
      </w:r>
      <w:r w:rsidRPr="0087388F">
        <w:rPr>
          <w:spacing w:val="9"/>
        </w:rPr>
        <w:t xml:space="preserve"> </w:t>
      </w:r>
      <w:r w:rsidRPr="0087388F">
        <w:t>действия</w:t>
      </w:r>
      <w:r w:rsidRPr="0087388F">
        <w:rPr>
          <w:spacing w:val="11"/>
        </w:rPr>
        <w:t xml:space="preserve"> </w:t>
      </w:r>
      <w:r w:rsidRPr="0087388F">
        <w:t>-</w:t>
      </w:r>
      <w:r w:rsidRPr="0087388F">
        <w:rPr>
          <w:spacing w:val="9"/>
        </w:rPr>
        <w:t xml:space="preserve"> </w:t>
      </w:r>
      <w:r w:rsidRPr="0087388F">
        <w:t>перенос</w:t>
      </w:r>
      <w:r w:rsidRPr="0087388F">
        <w:rPr>
          <w:spacing w:val="7"/>
        </w:rPr>
        <w:t xml:space="preserve"> </w:t>
      </w:r>
      <w:r w:rsidRPr="0087388F">
        <w:t>действия</w:t>
      </w:r>
      <w:r w:rsidRPr="0087388F">
        <w:rPr>
          <w:spacing w:val="9"/>
        </w:rPr>
        <w:t xml:space="preserve"> </w:t>
      </w:r>
      <w:r w:rsidRPr="0087388F">
        <w:t>(с</w:t>
      </w:r>
      <w:r w:rsidRPr="0087388F">
        <w:rPr>
          <w:spacing w:val="8"/>
        </w:rPr>
        <w:t xml:space="preserve"> </w:t>
      </w:r>
      <w:r w:rsidRPr="0087388F">
        <w:t>одного</w:t>
      </w:r>
      <w:r w:rsidRPr="0087388F">
        <w:rPr>
          <w:spacing w:val="6"/>
        </w:rPr>
        <w:t xml:space="preserve"> </w:t>
      </w:r>
      <w:r w:rsidRPr="0087388F">
        <w:t>предмета</w:t>
      </w:r>
      <w:r w:rsidRPr="0087388F">
        <w:rPr>
          <w:spacing w:val="9"/>
        </w:rPr>
        <w:t xml:space="preserve"> </w:t>
      </w:r>
      <w:r w:rsidRPr="0087388F">
        <w:t>на</w:t>
      </w:r>
      <w:r w:rsidRPr="0087388F">
        <w:rPr>
          <w:spacing w:val="7"/>
        </w:rPr>
        <w:t xml:space="preserve"> </w:t>
      </w:r>
      <w:r w:rsidRPr="0087388F">
        <w:t>другой,</w:t>
      </w:r>
      <w:r w:rsidRPr="0087388F">
        <w:rPr>
          <w:spacing w:val="9"/>
        </w:rPr>
        <w:t xml:space="preserve"> </w:t>
      </w:r>
      <w:r w:rsidRPr="0087388F">
        <w:t>из</w:t>
      </w:r>
      <w:r w:rsidRPr="0087388F">
        <w:rPr>
          <w:spacing w:val="10"/>
        </w:rPr>
        <w:t xml:space="preserve"> </w:t>
      </w:r>
      <w:r w:rsidRPr="0087388F">
        <w:t>одной</w:t>
      </w:r>
      <w:r w:rsidRPr="0087388F">
        <w:rPr>
          <w:spacing w:val="9"/>
        </w:rPr>
        <w:t xml:space="preserve"> </w:t>
      </w:r>
      <w:r w:rsidRPr="0087388F">
        <w:t>ситуации</w:t>
      </w:r>
      <w:r w:rsidRPr="0087388F">
        <w:rPr>
          <w:spacing w:val="-57"/>
        </w:rPr>
        <w:t xml:space="preserve"> </w:t>
      </w:r>
      <w:r w:rsidRPr="0087388F">
        <w:t>в другую). Предметно-орудийные действия формируются только в сотрудничестве со взрослым.</w:t>
      </w:r>
      <w:r w:rsidRPr="0087388F">
        <w:rPr>
          <w:spacing w:val="1"/>
        </w:rPr>
        <w:t xml:space="preserve"> </w:t>
      </w:r>
      <w:r w:rsidRPr="0087388F">
        <w:t>Функции</w:t>
      </w:r>
      <w:r w:rsidRPr="0087388F">
        <w:rPr>
          <w:spacing w:val="1"/>
        </w:rPr>
        <w:t xml:space="preserve"> </w:t>
      </w:r>
      <w:r w:rsidRPr="0087388F">
        <w:t>взрослого</w:t>
      </w:r>
      <w:r w:rsidRPr="0087388F">
        <w:rPr>
          <w:spacing w:val="1"/>
        </w:rPr>
        <w:t xml:space="preserve"> </w:t>
      </w:r>
      <w:r w:rsidRPr="0087388F">
        <w:t>в</w:t>
      </w:r>
      <w:r w:rsidRPr="0087388F">
        <w:rPr>
          <w:spacing w:val="1"/>
        </w:rPr>
        <w:t xml:space="preserve"> </w:t>
      </w:r>
      <w:r w:rsidRPr="0087388F">
        <w:t>формировании</w:t>
      </w:r>
      <w:r w:rsidRPr="0087388F">
        <w:rPr>
          <w:spacing w:val="1"/>
        </w:rPr>
        <w:t xml:space="preserve"> </w:t>
      </w:r>
      <w:r w:rsidRPr="0087388F">
        <w:t>предметных</w:t>
      </w:r>
      <w:r w:rsidRPr="0087388F">
        <w:rPr>
          <w:spacing w:val="1"/>
        </w:rPr>
        <w:t xml:space="preserve"> </w:t>
      </w:r>
      <w:r w:rsidRPr="0087388F">
        <w:t>действий:</w:t>
      </w:r>
      <w:r w:rsidRPr="0087388F">
        <w:rPr>
          <w:spacing w:val="1"/>
        </w:rPr>
        <w:t xml:space="preserve"> </w:t>
      </w:r>
      <w:r w:rsidRPr="0087388F">
        <w:t>показ,</w:t>
      </w:r>
      <w:r w:rsidRPr="0087388F">
        <w:rPr>
          <w:spacing w:val="1"/>
        </w:rPr>
        <w:t xml:space="preserve"> </w:t>
      </w:r>
      <w:r w:rsidRPr="0087388F">
        <w:t>совместные</w:t>
      </w:r>
      <w:r w:rsidRPr="0087388F">
        <w:rPr>
          <w:spacing w:val="1"/>
        </w:rPr>
        <w:t xml:space="preserve"> </w:t>
      </w:r>
      <w:r w:rsidRPr="0087388F">
        <w:t>действия,</w:t>
      </w:r>
      <w:r w:rsidRPr="0087388F">
        <w:rPr>
          <w:spacing w:val="1"/>
        </w:rPr>
        <w:t xml:space="preserve"> </w:t>
      </w:r>
      <w:r w:rsidRPr="0087388F">
        <w:t>поощрение</w:t>
      </w:r>
      <w:r w:rsidRPr="0087388F">
        <w:rPr>
          <w:spacing w:val="1"/>
        </w:rPr>
        <w:t xml:space="preserve"> </w:t>
      </w:r>
      <w:r w:rsidRPr="0087388F">
        <w:t>активных</w:t>
      </w:r>
      <w:r w:rsidRPr="0087388F">
        <w:rPr>
          <w:spacing w:val="1"/>
        </w:rPr>
        <w:t xml:space="preserve"> </w:t>
      </w:r>
      <w:r w:rsidRPr="0087388F">
        <w:t>проб</w:t>
      </w:r>
      <w:r w:rsidRPr="0087388F">
        <w:rPr>
          <w:spacing w:val="1"/>
        </w:rPr>
        <w:t xml:space="preserve"> </w:t>
      </w:r>
      <w:r w:rsidRPr="0087388F">
        <w:t>ребенка,</w:t>
      </w:r>
      <w:r w:rsidRPr="0087388F">
        <w:rPr>
          <w:spacing w:val="1"/>
        </w:rPr>
        <w:t xml:space="preserve"> </w:t>
      </w:r>
      <w:r w:rsidRPr="0087388F">
        <w:t>словесные</w:t>
      </w:r>
      <w:r w:rsidRPr="0087388F">
        <w:rPr>
          <w:spacing w:val="1"/>
        </w:rPr>
        <w:t xml:space="preserve"> </w:t>
      </w:r>
      <w:r w:rsidRPr="0087388F">
        <w:t>указания.</w:t>
      </w:r>
      <w:r w:rsidRPr="0087388F">
        <w:rPr>
          <w:spacing w:val="1"/>
        </w:rPr>
        <w:t xml:space="preserve"> </w:t>
      </w:r>
      <w:r w:rsidRPr="0087388F">
        <w:t>Предметная</w:t>
      </w:r>
      <w:r w:rsidRPr="0087388F">
        <w:rPr>
          <w:spacing w:val="1"/>
        </w:rPr>
        <w:t xml:space="preserve"> </w:t>
      </w:r>
      <w:r w:rsidRPr="0087388F">
        <w:t>деятельность</w:t>
      </w:r>
      <w:r w:rsidRPr="0087388F">
        <w:rPr>
          <w:spacing w:val="1"/>
        </w:rPr>
        <w:t xml:space="preserve"> </w:t>
      </w:r>
      <w:r w:rsidRPr="0087388F">
        <w:t>становится</w:t>
      </w:r>
      <w:r w:rsidRPr="0087388F">
        <w:rPr>
          <w:spacing w:val="-57"/>
        </w:rPr>
        <w:t xml:space="preserve"> </w:t>
      </w:r>
      <w:r w:rsidRPr="0087388F">
        <w:t>основой</w:t>
      </w:r>
      <w:r w:rsidRPr="0087388F">
        <w:rPr>
          <w:spacing w:val="1"/>
        </w:rPr>
        <w:t xml:space="preserve"> </w:t>
      </w:r>
      <w:r w:rsidRPr="0087388F">
        <w:t>развития</w:t>
      </w:r>
      <w:r w:rsidRPr="0087388F">
        <w:rPr>
          <w:spacing w:val="1"/>
        </w:rPr>
        <w:t xml:space="preserve"> </w:t>
      </w:r>
      <w:r w:rsidRPr="0087388F">
        <w:t>наглядно-образного</w:t>
      </w:r>
      <w:r w:rsidRPr="0087388F">
        <w:rPr>
          <w:spacing w:val="1"/>
        </w:rPr>
        <w:t xml:space="preserve"> </w:t>
      </w:r>
      <w:r w:rsidRPr="0087388F">
        <w:t>мышления</w:t>
      </w:r>
      <w:r w:rsidRPr="0087388F">
        <w:rPr>
          <w:spacing w:val="1"/>
        </w:rPr>
        <w:t xml:space="preserve"> </w:t>
      </w:r>
      <w:r w:rsidRPr="0087388F">
        <w:t>через</w:t>
      </w:r>
      <w:r w:rsidRPr="0087388F">
        <w:rPr>
          <w:spacing w:val="1"/>
        </w:rPr>
        <w:t xml:space="preserve"> </w:t>
      </w:r>
      <w:r w:rsidRPr="0087388F">
        <w:t>представления</w:t>
      </w:r>
      <w:r w:rsidRPr="0087388F">
        <w:rPr>
          <w:spacing w:val="1"/>
        </w:rPr>
        <w:t xml:space="preserve"> </w:t>
      </w:r>
      <w:r w:rsidRPr="0087388F">
        <w:t>о</w:t>
      </w:r>
      <w:r w:rsidRPr="0087388F">
        <w:rPr>
          <w:spacing w:val="1"/>
        </w:rPr>
        <w:t xml:space="preserve"> </w:t>
      </w:r>
      <w:r w:rsidRPr="0087388F">
        <w:t>цели</w:t>
      </w:r>
      <w:r w:rsidRPr="0087388F">
        <w:rPr>
          <w:spacing w:val="1"/>
        </w:rPr>
        <w:t xml:space="preserve"> </w:t>
      </w:r>
      <w:r w:rsidRPr="0087388F">
        <w:t>действия</w:t>
      </w:r>
      <w:r w:rsidRPr="0087388F">
        <w:rPr>
          <w:spacing w:val="1"/>
        </w:rPr>
        <w:t xml:space="preserve"> </w:t>
      </w:r>
      <w:r w:rsidRPr="0087388F">
        <w:t>и</w:t>
      </w:r>
      <w:r w:rsidRPr="0087388F">
        <w:rPr>
          <w:spacing w:val="1"/>
        </w:rPr>
        <w:t xml:space="preserve"> </w:t>
      </w:r>
      <w:r w:rsidRPr="0087388F">
        <w:t>ожидаемом результате, выделение соотношений и связей между предметами, условий реализации</w:t>
      </w:r>
      <w:r w:rsidRPr="0087388F">
        <w:rPr>
          <w:spacing w:val="1"/>
        </w:rPr>
        <w:t xml:space="preserve"> </w:t>
      </w:r>
      <w:r w:rsidRPr="0087388F">
        <w:t>действий.</w:t>
      </w:r>
    </w:p>
    <w:p w14:paraId="354CE27F" w14:textId="77777777" w:rsidR="00BB340C" w:rsidRPr="0087388F" w:rsidRDefault="0021290F" w:rsidP="005D6A35">
      <w:pPr>
        <w:pStyle w:val="a3"/>
        <w:spacing w:line="276" w:lineRule="auto"/>
        <w:ind w:left="0" w:firstLine="709"/>
      </w:pPr>
      <w:r w:rsidRPr="0087388F">
        <w:t>Второй год жизни - период интенсивного формирования речи, где можно выделить два</w:t>
      </w:r>
      <w:r w:rsidRPr="0087388F">
        <w:rPr>
          <w:spacing w:val="1"/>
        </w:rPr>
        <w:t xml:space="preserve"> </w:t>
      </w:r>
      <w:r w:rsidRPr="0087388F">
        <w:t>основных этапа. Первый (от года до года и шести-восьми месяцев) - переходный, со следующими</w:t>
      </w:r>
      <w:r w:rsidRPr="0087388F">
        <w:rPr>
          <w:spacing w:val="1"/>
        </w:rPr>
        <w:t xml:space="preserve"> </w:t>
      </w:r>
      <w:r w:rsidRPr="0087388F">
        <w:t>особенностями:</w:t>
      </w:r>
      <w:r w:rsidRPr="0087388F">
        <w:rPr>
          <w:spacing w:val="1"/>
        </w:rPr>
        <w:t xml:space="preserve"> </w:t>
      </w:r>
      <w:r w:rsidRPr="0087388F">
        <w:t>интенсивное</w:t>
      </w:r>
      <w:r w:rsidRPr="0087388F">
        <w:rPr>
          <w:spacing w:val="1"/>
        </w:rPr>
        <w:t xml:space="preserve"> </w:t>
      </w:r>
      <w:r w:rsidRPr="0087388F">
        <w:t>развитие</w:t>
      </w:r>
      <w:r w:rsidRPr="0087388F">
        <w:rPr>
          <w:spacing w:val="1"/>
        </w:rPr>
        <w:t xml:space="preserve"> </w:t>
      </w:r>
      <w:r w:rsidRPr="0087388F">
        <w:t>понимания,</w:t>
      </w:r>
      <w:r w:rsidRPr="0087388F">
        <w:rPr>
          <w:spacing w:val="1"/>
        </w:rPr>
        <w:t xml:space="preserve"> </w:t>
      </w:r>
      <w:r w:rsidRPr="0087388F">
        <w:t>активной</w:t>
      </w:r>
      <w:r w:rsidRPr="0087388F">
        <w:rPr>
          <w:spacing w:val="1"/>
        </w:rPr>
        <w:t xml:space="preserve"> </w:t>
      </w:r>
      <w:r w:rsidRPr="0087388F">
        <w:t>речи</w:t>
      </w:r>
      <w:r w:rsidRPr="0087388F">
        <w:rPr>
          <w:spacing w:val="1"/>
        </w:rPr>
        <w:t xml:space="preserve"> </w:t>
      </w:r>
      <w:r w:rsidRPr="0087388F">
        <w:t>почти</w:t>
      </w:r>
      <w:r w:rsidRPr="0087388F">
        <w:rPr>
          <w:spacing w:val="1"/>
        </w:rPr>
        <w:t xml:space="preserve"> </w:t>
      </w:r>
      <w:r w:rsidRPr="0087388F">
        <w:t>нет;</w:t>
      </w:r>
      <w:r w:rsidRPr="0087388F">
        <w:rPr>
          <w:spacing w:val="1"/>
        </w:rPr>
        <w:t xml:space="preserve"> </w:t>
      </w:r>
      <w:r w:rsidRPr="0087388F">
        <w:t>активная</w:t>
      </w:r>
      <w:r w:rsidRPr="0087388F">
        <w:rPr>
          <w:spacing w:val="1"/>
        </w:rPr>
        <w:t xml:space="preserve"> </w:t>
      </w:r>
      <w:r w:rsidRPr="0087388F">
        <w:t>речь</w:t>
      </w:r>
      <w:r w:rsidRPr="0087388F">
        <w:rPr>
          <w:spacing w:val="1"/>
        </w:rPr>
        <w:t xml:space="preserve"> </w:t>
      </w:r>
      <w:r w:rsidRPr="0087388F">
        <w:t>своеобразна по лексике, семантике, фонетике, грамматике, синтаксису. Второй период (от года и</w:t>
      </w:r>
      <w:r w:rsidRPr="0087388F">
        <w:rPr>
          <w:spacing w:val="1"/>
        </w:rPr>
        <w:t xml:space="preserve"> </w:t>
      </w:r>
      <w:r w:rsidRPr="0087388F">
        <w:t>восьми месяцев до трех лет) - практическое овладение речью. Связи между предметом (действием)</w:t>
      </w:r>
      <w:r w:rsidRPr="0087388F">
        <w:rPr>
          <w:spacing w:val="-57"/>
        </w:rPr>
        <w:t xml:space="preserve"> </w:t>
      </w:r>
      <w:r w:rsidRPr="0087388F">
        <w:t>и словами, их обозначающими, формируются значительно быстрее, чем в конце первого года</w:t>
      </w:r>
      <w:r w:rsidRPr="0087388F">
        <w:rPr>
          <w:spacing w:val="1"/>
        </w:rPr>
        <w:t xml:space="preserve"> </w:t>
      </w:r>
      <w:r w:rsidRPr="0087388F">
        <w:t>(«взрыв наименований»). При этом понимание речи окружающих по-прежнему опережает умение</w:t>
      </w:r>
      <w:r w:rsidRPr="0087388F">
        <w:rPr>
          <w:spacing w:val="1"/>
        </w:rPr>
        <w:t xml:space="preserve"> </w:t>
      </w:r>
      <w:r w:rsidRPr="0087388F">
        <w:t>говорить. Установлена четкая зависимость между качеством языковой стимуляции в домашнем</w:t>
      </w:r>
      <w:r w:rsidRPr="0087388F">
        <w:rPr>
          <w:spacing w:val="1"/>
        </w:rPr>
        <w:t xml:space="preserve"> </w:t>
      </w:r>
      <w:r w:rsidRPr="0087388F">
        <w:t>окружении</w:t>
      </w:r>
      <w:r w:rsidRPr="0087388F">
        <w:rPr>
          <w:spacing w:val="1"/>
        </w:rPr>
        <w:t xml:space="preserve"> </w:t>
      </w:r>
      <w:r w:rsidRPr="0087388F">
        <w:t>ребенка</w:t>
      </w:r>
      <w:r w:rsidRPr="0087388F">
        <w:rPr>
          <w:spacing w:val="1"/>
        </w:rPr>
        <w:t xml:space="preserve"> </w:t>
      </w:r>
      <w:r w:rsidRPr="0087388F">
        <w:t>и</w:t>
      </w:r>
      <w:r w:rsidRPr="0087388F">
        <w:rPr>
          <w:spacing w:val="1"/>
        </w:rPr>
        <w:t xml:space="preserve"> </w:t>
      </w:r>
      <w:r w:rsidRPr="0087388F">
        <w:t>развитием</w:t>
      </w:r>
      <w:r w:rsidRPr="0087388F">
        <w:rPr>
          <w:spacing w:val="1"/>
        </w:rPr>
        <w:t xml:space="preserve"> </w:t>
      </w:r>
      <w:r w:rsidRPr="0087388F">
        <w:t>его</w:t>
      </w:r>
      <w:r w:rsidRPr="0087388F">
        <w:rPr>
          <w:spacing w:val="1"/>
        </w:rPr>
        <w:t xml:space="preserve"> </w:t>
      </w:r>
      <w:r w:rsidRPr="0087388F">
        <w:t>речи.</w:t>
      </w:r>
      <w:r w:rsidRPr="0087388F">
        <w:rPr>
          <w:spacing w:val="1"/>
        </w:rPr>
        <w:t xml:space="preserve"> </w:t>
      </w:r>
      <w:r w:rsidRPr="0087388F">
        <w:t>Дети</w:t>
      </w:r>
      <w:r w:rsidRPr="0087388F">
        <w:rPr>
          <w:spacing w:val="1"/>
        </w:rPr>
        <w:t xml:space="preserve"> </w:t>
      </w:r>
      <w:r w:rsidRPr="0087388F">
        <w:t>усваивают</w:t>
      </w:r>
      <w:r w:rsidRPr="0087388F">
        <w:rPr>
          <w:spacing w:val="1"/>
        </w:rPr>
        <w:t xml:space="preserve"> </w:t>
      </w:r>
      <w:r w:rsidRPr="0087388F">
        <w:lastRenderedPageBreak/>
        <w:t>названия</w:t>
      </w:r>
      <w:r w:rsidRPr="0087388F">
        <w:rPr>
          <w:spacing w:val="1"/>
        </w:rPr>
        <w:t xml:space="preserve"> </w:t>
      </w:r>
      <w:r w:rsidRPr="0087388F">
        <w:t>предметов,</w:t>
      </w:r>
      <w:r w:rsidRPr="0087388F">
        <w:rPr>
          <w:spacing w:val="1"/>
        </w:rPr>
        <w:t xml:space="preserve"> </w:t>
      </w:r>
      <w:r w:rsidRPr="0087388F">
        <w:t>действий,</w:t>
      </w:r>
      <w:r w:rsidRPr="0087388F">
        <w:rPr>
          <w:spacing w:val="1"/>
        </w:rPr>
        <w:t xml:space="preserve"> </w:t>
      </w:r>
      <w:r w:rsidRPr="0087388F">
        <w:t>обозначения некоторых качеств и состояний. Благодаря этому можно организовать деятельность и</w:t>
      </w:r>
      <w:r w:rsidRPr="0087388F">
        <w:rPr>
          <w:spacing w:val="-57"/>
        </w:rPr>
        <w:t xml:space="preserve"> </w:t>
      </w:r>
      <w:r w:rsidRPr="0087388F">
        <w:t>поведение малышей, формировать и совершенствовать восприятие, в том числе составляющие</w:t>
      </w:r>
      <w:r w:rsidRPr="0087388F">
        <w:rPr>
          <w:spacing w:val="1"/>
        </w:rPr>
        <w:t xml:space="preserve"> </w:t>
      </w:r>
      <w:r w:rsidRPr="0087388F">
        <w:t>основу сенсорного воспитания. Самые первые слова обозначают те предметы, с которыми ребенок</w:t>
      </w:r>
      <w:r w:rsidRPr="0087388F">
        <w:rPr>
          <w:spacing w:val="-57"/>
        </w:rPr>
        <w:t xml:space="preserve"> </w:t>
      </w:r>
      <w:r w:rsidRPr="0087388F">
        <w:t>может играть (мяч, машинка и т. п.). Поскольку в окружении каждого ребенка набор предметов, с</w:t>
      </w:r>
      <w:r w:rsidRPr="0087388F">
        <w:rPr>
          <w:spacing w:val="1"/>
        </w:rPr>
        <w:t xml:space="preserve"> </w:t>
      </w:r>
      <w:r w:rsidRPr="0087388F">
        <w:t>которыми он может так или иначе взаимодействовать, различен, то и первоначальный словарный</w:t>
      </w:r>
      <w:r w:rsidRPr="0087388F">
        <w:rPr>
          <w:spacing w:val="1"/>
        </w:rPr>
        <w:t xml:space="preserve"> </w:t>
      </w:r>
      <w:r w:rsidRPr="0087388F">
        <w:t>запас каждого ребенка уникален. Научившись употреблять слова применительно к определенной</w:t>
      </w:r>
      <w:r w:rsidRPr="0087388F">
        <w:rPr>
          <w:spacing w:val="1"/>
        </w:rPr>
        <w:t xml:space="preserve"> </w:t>
      </w:r>
      <w:r w:rsidRPr="0087388F">
        <w:t>ситуации,</w:t>
      </w:r>
      <w:r w:rsidRPr="0087388F">
        <w:rPr>
          <w:spacing w:val="1"/>
        </w:rPr>
        <w:t xml:space="preserve"> </w:t>
      </w:r>
      <w:r w:rsidRPr="0087388F">
        <w:t>дети</w:t>
      </w:r>
      <w:r w:rsidRPr="0087388F">
        <w:rPr>
          <w:spacing w:val="1"/>
        </w:rPr>
        <w:t xml:space="preserve"> </w:t>
      </w:r>
      <w:r w:rsidRPr="0087388F">
        <w:t>вскоре</w:t>
      </w:r>
      <w:r w:rsidRPr="0087388F">
        <w:rPr>
          <w:spacing w:val="1"/>
        </w:rPr>
        <w:t xml:space="preserve"> </w:t>
      </w:r>
      <w:r w:rsidRPr="0087388F">
        <w:t>начинают</w:t>
      </w:r>
      <w:r w:rsidRPr="0087388F">
        <w:rPr>
          <w:spacing w:val="1"/>
        </w:rPr>
        <w:t xml:space="preserve"> </w:t>
      </w:r>
      <w:r w:rsidRPr="0087388F">
        <w:t>использовать</w:t>
      </w:r>
      <w:r w:rsidRPr="0087388F">
        <w:rPr>
          <w:spacing w:val="1"/>
        </w:rPr>
        <w:t xml:space="preserve"> </w:t>
      </w:r>
      <w:r w:rsidRPr="0087388F">
        <w:t>их</w:t>
      </w:r>
      <w:r w:rsidRPr="0087388F">
        <w:rPr>
          <w:spacing w:val="1"/>
        </w:rPr>
        <w:t xml:space="preserve"> </w:t>
      </w:r>
      <w:r w:rsidRPr="0087388F">
        <w:t>в</w:t>
      </w:r>
      <w:r w:rsidRPr="0087388F">
        <w:rPr>
          <w:spacing w:val="1"/>
        </w:rPr>
        <w:t xml:space="preserve"> </w:t>
      </w:r>
      <w:r w:rsidRPr="0087388F">
        <w:t>описаниях</w:t>
      </w:r>
      <w:r w:rsidRPr="0087388F">
        <w:rPr>
          <w:spacing w:val="1"/>
        </w:rPr>
        <w:t xml:space="preserve"> </w:t>
      </w:r>
      <w:r w:rsidRPr="0087388F">
        <w:t>других</w:t>
      </w:r>
      <w:r w:rsidRPr="0087388F">
        <w:rPr>
          <w:spacing w:val="1"/>
        </w:rPr>
        <w:t xml:space="preserve"> </w:t>
      </w:r>
      <w:r w:rsidRPr="0087388F">
        <w:t>ситуаций,</w:t>
      </w:r>
      <w:r w:rsidRPr="0087388F">
        <w:rPr>
          <w:spacing w:val="1"/>
        </w:rPr>
        <w:t xml:space="preserve"> </w:t>
      </w:r>
      <w:r w:rsidRPr="0087388F">
        <w:t>не</w:t>
      </w:r>
      <w:r w:rsidRPr="0087388F">
        <w:rPr>
          <w:spacing w:val="1"/>
        </w:rPr>
        <w:t xml:space="preserve"> </w:t>
      </w:r>
      <w:r w:rsidRPr="0087388F">
        <w:t>замечая</w:t>
      </w:r>
      <w:r w:rsidRPr="0087388F">
        <w:rPr>
          <w:spacing w:val="1"/>
        </w:rPr>
        <w:t xml:space="preserve"> </w:t>
      </w:r>
      <w:r w:rsidRPr="0087388F">
        <w:t>производимой нередко подмены их истинного значения. В процессе разнообразной деятельности</w:t>
      </w:r>
      <w:r w:rsidRPr="0087388F">
        <w:rPr>
          <w:spacing w:val="1"/>
        </w:rPr>
        <w:t xml:space="preserve"> </w:t>
      </w:r>
      <w:r w:rsidRPr="0087388F">
        <w:t>со</w:t>
      </w:r>
      <w:r w:rsidRPr="0087388F">
        <w:rPr>
          <w:spacing w:val="12"/>
        </w:rPr>
        <w:t xml:space="preserve"> </w:t>
      </w:r>
      <w:r w:rsidRPr="0087388F">
        <w:t>взрослыми</w:t>
      </w:r>
      <w:r w:rsidRPr="0087388F">
        <w:rPr>
          <w:spacing w:val="14"/>
        </w:rPr>
        <w:t xml:space="preserve"> </w:t>
      </w:r>
      <w:r w:rsidRPr="0087388F">
        <w:t>дети</w:t>
      </w:r>
      <w:r w:rsidRPr="0087388F">
        <w:rPr>
          <w:spacing w:val="18"/>
        </w:rPr>
        <w:t xml:space="preserve"> </w:t>
      </w:r>
      <w:r w:rsidRPr="0087388F">
        <w:t>усваивают,</w:t>
      </w:r>
      <w:r w:rsidRPr="0087388F">
        <w:rPr>
          <w:spacing w:val="13"/>
        </w:rPr>
        <w:t xml:space="preserve"> </w:t>
      </w:r>
      <w:r w:rsidRPr="0087388F">
        <w:t>что</w:t>
      </w:r>
      <w:r w:rsidRPr="0087388F">
        <w:rPr>
          <w:spacing w:val="12"/>
        </w:rPr>
        <w:t xml:space="preserve"> </w:t>
      </w:r>
      <w:r w:rsidRPr="0087388F">
        <w:t>одно</w:t>
      </w:r>
      <w:r w:rsidRPr="0087388F">
        <w:rPr>
          <w:spacing w:val="13"/>
        </w:rPr>
        <w:t xml:space="preserve"> </w:t>
      </w:r>
      <w:r w:rsidRPr="0087388F">
        <w:t>и</w:t>
      </w:r>
      <w:r w:rsidRPr="0087388F">
        <w:rPr>
          <w:spacing w:val="13"/>
        </w:rPr>
        <w:t xml:space="preserve"> </w:t>
      </w:r>
      <w:r w:rsidRPr="0087388F">
        <w:t>то</w:t>
      </w:r>
      <w:r w:rsidRPr="0087388F">
        <w:rPr>
          <w:spacing w:val="13"/>
        </w:rPr>
        <w:t xml:space="preserve"> </w:t>
      </w:r>
      <w:r w:rsidRPr="0087388F">
        <w:t>же</w:t>
      </w:r>
      <w:r w:rsidRPr="0087388F">
        <w:rPr>
          <w:spacing w:val="10"/>
        </w:rPr>
        <w:t xml:space="preserve"> </w:t>
      </w:r>
      <w:r w:rsidRPr="0087388F">
        <w:t>действие</w:t>
      </w:r>
      <w:r w:rsidRPr="0087388F">
        <w:rPr>
          <w:spacing w:val="12"/>
        </w:rPr>
        <w:t xml:space="preserve"> </w:t>
      </w:r>
      <w:r w:rsidRPr="0087388F">
        <w:t>может</w:t>
      </w:r>
      <w:r w:rsidRPr="0087388F">
        <w:rPr>
          <w:spacing w:val="13"/>
        </w:rPr>
        <w:t xml:space="preserve"> </w:t>
      </w:r>
      <w:r w:rsidRPr="0087388F">
        <w:t>относиться</w:t>
      </w:r>
      <w:r w:rsidRPr="0087388F">
        <w:rPr>
          <w:spacing w:val="12"/>
        </w:rPr>
        <w:t xml:space="preserve"> </w:t>
      </w:r>
      <w:r w:rsidRPr="0087388F">
        <w:t>к</w:t>
      </w:r>
      <w:r w:rsidRPr="0087388F">
        <w:rPr>
          <w:spacing w:val="13"/>
        </w:rPr>
        <w:t xml:space="preserve"> </w:t>
      </w:r>
      <w:r w:rsidRPr="0087388F">
        <w:t>разным</w:t>
      </w:r>
      <w:r w:rsidRPr="0087388F">
        <w:rPr>
          <w:spacing w:val="11"/>
        </w:rPr>
        <w:t xml:space="preserve"> </w:t>
      </w:r>
      <w:r w:rsidRPr="0087388F">
        <w:t>предметам:</w:t>
      </w:r>
      <w:r w:rsidR="00DB5983">
        <w:t xml:space="preserve"> </w:t>
      </w:r>
      <w:r w:rsidRPr="0087388F">
        <w:t>«надень шапку, надень колечки на пирамидку и т.д.». Важным приобретением речи и мышления</w:t>
      </w:r>
      <w:r w:rsidRPr="0087388F">
        <w:rPr>
          <w:spacing w:val="1"/>
        </w:rPr>
        <w:t xml:space="preserve"> </w:t>
      </w:r>
      <w:r w:rsidRPr="0087388F">
        <w:t>является</w:t>
      </w:r>
      <w:r w:rsidRPr="0087388F">
        <w:rPr>
          <w:spacing w:val="1"/>
        </w:rPr>
        <w:t xml:space="preserve"> </w:t>
      </w:r>
      <w:r w:rsidRPr="0087388F">
        <w:t>формирующаяся</w:t>
      </w:r>
      <w:r w:rsidRPr="0087388F">
        <w:rPr>
          <w:spacing w:val="1"/>
        </w:rPr>
        <w:t xml:space="preserve"> </w:t>
      </w:r>
      <w:r w:rsidRPr="0087388F">
        <w:t>на</w:t>
      </w:r>
      <w:r w:rsidRPr="0087388F">
        <w:rPr>
          <w:spacing w:val="1"/>
        </w:rPr>
        <w:t xml:space="preserve"> </w:t>
      </w:r>
      <w:r w:rsidRPr="0087388F">
        <w:t>втором</w:t>
      </w:r>
      <w:r w:rsidRPr="0087388F">
        <w:rPr>
          <w:spacing w:val="1"/>
        </w:rPr>
        <w:t xml:space="preserve"> </w:t>
      </w:r>
      <w:r w:rsidRPr="0087388F">
        <w:t>году</w:t>
      </w:r>
      <w:r w:rsidRPr="0087388F">
        <w:rPr>
          <w:spacing w:val="1"/>
        </w:rPr>
        <w:t xml:space="preserve"> </w:t>
      </w:r>
      <w:r w:rsidRPr="0087388F">
        <w:t>жизни</w:t>
      </w:r>
      <w:r w:rsidRPr="0087388F">
        <w:rPr>
          <w:spacing w:val="1"/>
        </w:rPr>
        <w:t xml:space="preserve"> </w:t>
      </w:r>
      <w:r w:rsidRPr="0087388F">
        <w:t>способность</w:t>
      </w:r>
      <w:r w:rsidRPr="0087388F">
        <w:rPr>
          <w:spacing w:val="1"/>
        </w:rPr>
        <w:t xml:space="preserve"> </w:t>
      </w:r>
      <w:r w:rsidRPr="0087388F">
        <w:t>обобщения.</w:t>
      </w:r>
      <w:r w:rsidRPr="0087388F">
        <w:rPr>
          <w:spacing w:val="1"/>
        </w:rPr>
        <w:t xml:space="preserve"> </w:t>
      </w:r>
      <w:r w:rsidRPr="0087388F">
        <w:t>Слово</w:t>
      </w:r>
      <w:r w:rsidRPr="0087388F">
        <w:rPr>
          <w:spacing w:val="1"/>
        </w:rPr>
        <w:t xml:space="preserve"> </w:t>
      </w:r>
      <w:r w:rsidRPr="0087388F">
        <w:t>в</w:t>
      </w:r>
      <w:r w:rsidRPr="0087388F">
        <w:rPr>
          <w:spacing w:val="1"/>
        </w:rPr>
        <w:t xml:space="preserve"> </w:t>
      </w:r>
      <w:r w:rsidRPr="0087388F">
        <w:t>сознании</w:t>
      </w:r>
      <w:r w:rsidRPr="0087388F">
        <w:rPr>
          <w:spacing w:val="1"/>
        </w:rPr>
        <w:t xml:space="preserve"> </w:t>
      </w:r>
      <w:r w:rsidRPr="0087388F">
        <w:t>ребенка</w:t>
      </w:r>
      <w:r w:rsidRPr="0087388F">
        <w:rPr>
          <w:spacing w:val="1"/>
        </w:rPr>
        <w:t xml:space="preserve"> </w:t>
      </w:r>
      <w:r w:rsidRPr="0087388F">
        <w:t>начинает</w:t>
      </w:r>
      <w:r w:rsidRPr="0087388F">
        <w:rPr>
          <w:spacing w:val="1"/>
        </w:rPr>
        <w:t xml:space="preserve"> </w:t>
      </w:r>
      <w:r w:rsidRPr="0087388F">
        <w:t>ассоциироваться</w:t>
      </w:r>
      <w:r w:rsidRPr="0087388F">
        <w:rPr>
          <w:spacing w:val="1"/>
        </w:rPr>
        <w:t xml:space="preserve"> </w:t>
      </w:r>
      <w:r w:rsidRPr="0087388F">
        <w:t>не</w:t>
      </w:r>
      <w:r w:rsidRPr="0087388F">
        <w:rPr>
          <w:spacing w:val="1"/>
        </w:rPr>
        <w:t xml:space="preserve"> </w:t>
      </w:r>
      <w:r w:rsidRPr="0087388F">
        <w:t>с</w:t>
      </w:r>
      <w:r w:rsidRPr="0087388F">
        <w:rPr>
          <w:spacing w:val="1"/>
        </w:rPr>
        <w:t xml:space="preserve"> </w:t>
      </w:r>
      <w:r w:rsidRPr="0087388F">
        <w:t>одним</w:t>
      </w:r>
      <w:r w:rsidRPr="0087388F">
        <w:rPr>
          <w:spacing w:val="1"/>
        </w:rPr>
        <w:t xml:space="preserve"> </w:t>
      </w:r>
      <w:r w:rsidRPr="0087388F">
        <w:t>предметом,</w:t>
      </w:r>
      <w:r w:rsidRPr="0087388F">
        <w:rPr>
          <w:spacing w:val="1"/>
        </w:rPr>
        <w:t xml:space="preserve"> </w:t>
      </w:r>
      <w:r w:rsidRPr="0087388F">
        <w:t>а</w:t>
      </w:r>
      <w:r w:rsidRPr="0087388F">
        <w:rPr>
          <w:spacing w:val="1"/>
        </w:rPr>
        <w:t xml:space="preserve"> </w:t>
      </w:r>
      <w:r w:rsidRPr="0087388F">
        <w:t>обозначать</w:t>
      </w:r>
      <w:r w:rsidRPr="0087388F">
        <w:rPr>
          <w:spacing w:val="1"/>
        </w:rPr>
        <w:t xml:space="preserve"> </w:t>
      </w:r>
      <w:r w:rsidRPr="0087388F">
        <w:t>все</w:t>
      </w:r>
      <w:r w:rsidRPr="0087388F">
        <w:rPr>
          <w:spacing w:val="61"/>
        </w:rPr>
        <w:t xml:space="preserve"> </w:t>
      </w:r>
      <w:r w:rsidRPr="0087388F">
        <w:t>предметы,</w:t>
      </w:r>
      <w:r w:rsidRPr="0087388F">
        <w:rPr>
          <w:spacing w:val="1"/>
        </w:rPr>
        <w:t xml:space="preserve"> </w:t>
      </w:r>
      <w:r w:rsidRPr="0087388F">
        <w:t>относящиеся к этой группе, несмотря на различие по цвету, размеру и даже внешнему виду (кукла</w:t>
      </w:r>
      <w:r w:rsidRPr="0087388F">
        <w:rPr>
          <w:spacing w:val="1"/>
        </w:rPr>
        <w:t xml:space="preserve"> </w:t>
      </w:r>
      <w:r w:rsidRPr="0087388F">
        <w:t>большая и маленькая). Активный словарь на протяжении года увеличивается неравномерно. К</w:t>
      </w:r>
      <w:r w:rsidRPr="0087388F">
        <w:rPr>
          <w:spacing w:val="1"/>
        </w:rPr>
        <w:t xml:space="preserve"> </w:t>
      </w:r>
      <w:r w:rsidRPr="0087388F">
        <w:t>полутора</w:t>
      </w:r>
      <w:r w:rsidRPr="0087388F">
        <w:rPr>
          <w:spacing w:val="1"/>
        </w:rPr>
        <w:t xml:space="preserve"> </w:t>
      </w:r>
      <w:r w:rsidRPr="0087388F">
        <w:t>годам</w:t>
      </w:r>
      <w:r w:rsidRPr="0087388F">
        <w:rPr>
          <w:spacing w:val="1"/>
        </w:rPr>
        <w:t xml:space="preserve"> </w:t>
      </w:r>
      <w:r w:rsidRPr="0087388F">
        <w:t>он</w:t>
      </w:r>
      <w:r w:rsidRPr="0087388F">
        <w:rPr>
          <w:spacing w:val="1"/>
        </w:rPr>
        <w:t xml:space="preserve"> </w:t>
      </w:r>
      <w:r w:rsidRPr="0087388F">
        <w:t>равен</w:t>
      </w:r>
      <w:r w:rsidRPr="0087388F">
        <w:rPr>
          <w:spacing w:val="1"/>
        </w:rPr>
        <w:t xml:space="preserve"> </w:t>
      </w:r>
      <w:r w:rsidRPr="0087388F">
        <w:t>примерно</w:t>
      </w:r>
      <w:r w:rsidRPr="0087388F">
        <w:rPr>
          <w:spacing w:val="1"/>
        </w:rPr>
        <w:t xml:space="preserve"> </w:t>
      </w:r>
      <w:r w:rsidRPr="0087388F">
        <w:t>20-30</w:t>
      </w:r>
      <w:r w:rsidRPr="0087388F">
        <w:rPr>
          <w:spacing w:val="1"/>
        </w:rPr>
        <w:t xml:space="preserve"> </w:t>
      </w:r>
      <w:r w:rsidRPr="0087388F">
        <w:t>словам.</w:t>
      </w:r>
      <w:r w:rsidRPr="0087388F">
        <w:rPr>
          <w:spacing w:val="1"/>
        </w:rPr>
        <w:t xml:space="preserve"> </w:t>
      </w:r>
      <w:r w:rsidRPr="0087388F">
        <w:t>После</w:t>
      </w:r>
      <w:r w:rsidRPr="0087388F">
        <w:rPr>
          <w:spacing w:val="1"/>
        </w:rPr>
        <w:t xml:space="preserve"> </w:t>
      </w:r>
      <w:r w:rsidRPr="0087388F">
        <w:t>года</w:t>
      </w:r>
      <w:r w:rsidRPr="0087388F">
        <w:rPr>
          <w:spacing w:val="1"/>
        </w:rPr>
        <w:t xml:space="preserve"> </w:t>
      </w:r>
      <w:r w:rsidRPr="0087388F">
        <w:t>и</w:t>
      </w:r>
      <w:r w:rsidRPr="0087388F">
        <w:rPr>
          <w:spacing w:val="1"/>
        </w:rPr>
        <w:t xml:space="preserve"> </w:t>
      </w:r>
      <w:r w:rsidRPr="0087388F">
        <w:t>восьми</w:t>
      </w:r>
      <w:r w:rsidRPr="0087388F">
        <w:rPr>
          <w:spacing w:val="1"/>
        </w:rPr>
        <w:t xml:space="preserve"> </w:t>
      </w:r>
      <w:r w:rsidRPr="0087388F">
        <w:t>-</w:t>
      </w:r>
      <w:r w:rsidRPr="0087388F">
        <w:rPr>
          <w:spacing w:val="1"/>
        </w:rPr>
        <w:t xml:space="preserve"> </w:t>
      </w:r>
      <w:r w:rsidRPr="0087388F">
        <w:t>десяти</w:t>
      </w:r>
      <w:r w:rsidRPr="0087388F">
        <w:rPr>
          <w:spacing w:val="60"/>
        </w:rPr>
        <w:t xml:space="preserve"> </w:t>
      </w:r>
      <w:r w:rsidRPr="0087388F">
        <w:t>месяцев</w:t>
      </w:r>
      <w:r w:rsidRPr="0087388F">
        <w:rPr>
          <w:spacing w:val="1"/>
        </w:rPr>
        <w:t xml:space="preserve"> </w:t>
      </w:r>
      <w:r w:rsidRPr="0087388F">
        <w:t>происходит скачок, и активно используемый словарь состоит теперь из 200-300 слов. В нем много</w:t>
      </w:r>
      <w:r w:rsidRPr="0087388F">
        <w:rPr>
          <w:spacing w:val="1"/>
        </w:rPr>
        <w:t xml:space="preserve"> </w:t>
      </w:r>
      <w:r w:rsidRPr="0087388F">
        <w:t>глаголов и существительных, встречаются простые прилагательные и наречия (тут, там, туда и т.</w:t>
      </w:r>
      <w:r w:rsidRPr="0087388F">
        <w:rPr>
          <w:spacing w:val="1"/>
        </w:rPr>
        <w:t xml:space="preserve"> </w:t>
      </w:r>
      <w:r w:rsidRPr="0087388F">
        <w:t>д.),</w:t>
      </w:r>
      <w:r w:rsidRPr="0087388F">
        <w:rPr>
          <w:spacing w:val="1"/>
        </w:rPr>
        <w:t xml:space="preserve"> </w:t>
      </w:r>
      <w:r w:rsidRPr="0087388F">
        <w:t>а</w:t>
      </w:r>
      <w:r w:rsidRPr="0087388F">
        <w:rPr>
          <w:spacing w:val="1"/>
        </w:rPr>
        <w:t xml:space="preserve"> </w:t>
      </w:r>
      <w:r w:rsidRPr="0087388F">
        <w:t>также</w:t>
      </w:r>
      <w:r w:rsidRPr="0087388F">
        <w:rPr>
          <w:spacing w:val="1"/>
        </w:rPr>
        <w:t xml:space="preserve"> </w:t>
      </w:r>
      <w:r w:rsidRPr="0087388F">
        <w:t>предлоги.</w:t>
      </w:r>
      <w:r w:rsidRPr="0087388F">
        <w:rPr>
          <w:spacing w:val="1"/>
        </w:rPr>
        <w:t xml:space="preserve"> </w:t>
      </w:r>
      <w:r w:rsidRPr="0087388F">
        <w:t>Упрощенные</w:t>
      </w:r>
      <w:r w:rsidRPr="0087388F">
        <w:rPr>
          <w:spacing w:val="1"/>
        </w:rPr>
        <w:t xml:space="preserve"> </w:t>
      </w:r>
      <w:r w:rsidRPr="0087388F">
        <w:t>слова</w:t>
      </w:r>
      <w:r w:rsidRPr="0087388F">
        <w:rPr>
          <w:spacing w:val="1"/>
        </w:rPr>
        <w:t xml:space="preserve"> </w:t>
      </w:r>
      <w:r w:rsidRPr="0087388F">
        <w:t>(«ту-ту»,</w:t>
      </w:r>
      <w:r w:rsidRPr="0087388F">
        <w:rPr>
          <w:spacing w:val="1"/>
        </w:rPr>
        <w:t xml:space="preserve"> </w:t>
      </w:r>
      <w:r w:rsidRPr="0087388F">
        <w:t>«ав-ав»)</w:t>
      </w:r>
      <w:r w:rsidRPr="0087388F">
        <w:rPr>
          <w:spacing w:val="1"/>
        </w:rPr>
        <w:t xml:space="preserve"> </w:t>
      </w:r>
      <w:r w:rsidRPr="0087388F">
        <w:t>заменяются</w:t>
      </w:r>
      <w:r w:rsidRPr="0087388F">
        <w:rPr>
          <w:spacing w:val="1"/>
        </w:rPr>
        <w:t xml:space="preserve"> </w:t>
      </w:r>
      <w:r w:rsidRPr="0087388F">
        <w:t>обычными,</w:t>
      </w:r>
      <w:r w:rsidRPr="0087388F">
        <w:rPr>
          <w:spacing w:val="1"/>
        </w:rPr>
        <w:t xml:space="preserve"> </w:t>
      </w:r>
      <w:r w:rsidRPr="0087388F">
        <w:t>пусть</w:t>
      </w:r>
      <w:r w:rsidRPr="0087388F">
        <w:rPr>
          <w:spacing w:val="1"/>
        </w:rPr>
        <w:t xml:space="preserve"> </w:t>
      </w:r>
      <w:r w:rsidRPr="0087388F">
        <w:t>и</w:t>
      </w:r>
      <w:r w:rsidRPr="0087388F">
        <w:rPr>
          <w:spacing w:val="1"/>
        </w:rPr>
        <w:t xml:space="preserve"> </w:t>
      </w:r>
      <w:r w:rsidRPr="0087388F">
        <w:t>несовершенными</w:t>
      </w:r>
      <w:r w:rsidRPr="0087388F">
        <w:rPr>
          <w:spacing w:val="1"/>
        </w:rPr>
        <w:t xml:space="preserve"> </w:t>
      </w:r>
      <w:r w:rsidRPr="0087388F">
        <w:t>в</w:t>
      </w:r>
      <w:r w:rsidRPr="0087388F">
        <w:rPr>
          <w:spacing w:val="1"/>
        </w:rPr>
        <w:t xml:space="preserve"> </w:t>
      </w:r>
      <w:r w:rsidRPr="0087388F">
        <w:t>фонетическом</w:t>
      </w:r>
      <w:r w:rsidRPr="0087388F">
        <w:rPr>
          <w:spacing w:val="1"/>
        </w:rPr>
        <w:t xml:space="preserve"> </w:t>
      </w:r>
      <w:r w:rsidRPr="0087388F">
        <w:t>отношении.</w:t>
      </w:r>
      <w:r w:rsidRPr="0087388F">
        <w:rPr>
          <w:spacing w:val="1"/>
        </w:rPr>
        <w:t xml:space="preserve"> </w:t>
      </w:r>
      <w:r w:rsidRPr="0087388F">
        <w:t>После</w:t>
      </w:r>
      <w:r w:rsidRPr="0087388F">
        <w:rPr>
          <w:spacing w:val="1"/>
        </w:rPr>
        <w:t xml:space="preserve"> </w:t>
      </w:r>
      <w:r w:rsidRPr="0087388F">
        <w:t>полутора</w:t>
      </w:r>
      <w:r w:rsidRPr="0087388F">
        <w:rPr>
          <w:spacing w:val="1"/>
        </w:rPr>
        <w:t xml:space="preserve"> </w:t>
      </w:r>
      <w:r w:rsidRPr="0087388F">
        <w:t>лет</w:t>
      </w:r>
      <w:r w:rsidRPr="0087388F">
        <w:rPr>
          <w:spacing w:val="1"/>
        </w:rPr>
        <w:t xml:space="preserve"> </w:t>
      </w:r>
      <w:r w:rsidRPr="0087388F">
        <w:t>ребенок</w:t>
      </w:r>
      <w:r w:rsidRPr="0087388F">
        <w:rPr>
          <w:spacing w:val="1"/>
        </w:rPr>
        <w:t xml:space="preserve"> </w:t>
      </w:r>
      <w:r w:rsidRPr="0087388F">
        <w:t>чаще</w:t>
      </w:r>
      <w:r w:rsidRPr="0087388F">
        <w:rPr>
          <w:spacing w:val="1"/>
        </w:rPr>
        <w:t xml:space="preserve"> </w:t>
      </w:r>
      <w:r w:rsidRPr="0087388F">
        <w:t>всего</w:t>
      </w:r>
      <w:r w:rsidRPr="0087388F">
        <w:rPr>
          <w:spacing w:val="1"/>
        </w:rPr>
        <w:t xml:space="preserve"> </w:t>
      </w:r>
      <w:r w:rsidRPr="0087388F">
        <w:t>воспроизводит</w:t>
      </w:r>
      <w:r w:rsidRPr="0087388F">
        <w:rPr>
          <w:spacing w:val="1"/>
        </w:rPr>
        <w:t xml:space="preserve"> </w:t>
      </w:r>
      <w:r w:rsidRPr="0087388F">
        <w:t>контур</w:t>
      </w:r>
      <w:r w:rsidRPr="0087388F">
        <w:rPr>
          <w:spacing w:val="1"/>
        </w:rPr>
        <w:t xml:space="preserve"> </w:t>
      </w:r>
      <w:r w:rsidRPr="0087388F">
        <w:t>слова</w:t>
      </w:r>
      <w:r w:rsidRPr="0087388F">
        <w:rPr>
          <w:spacing w:val="1"/>
        </w:rPr>
        <w:t xml:space="preserve"> </w:t>
      </w:r>
      <w:r w:rsidRPr="0087388F">
        <w:t>(число</w:t>
      </w:r>
      <w:r w:rsidRPr="0087388F">
        <w:rPr>
          <w:spacing w:val="1"/>
        </w:rPr>
        <w:t xml:space="preserve"> </w:t>
      </w:r>
      <w:r w:rsidRPr="0087388F">
        <w:t>слогов),</w:t>
      </w:r>
      <w:r w:rsidRPr="0087388F">
        <w:rPr>
          <w:spacing w:val="1"/>
        </w:rPr>
        <w:t xml:space="preserve"> </w:t>
      </w:r>
      <w:r w:rsidRPr="0087388F">
        <w:t>наполняя</w:t>
      </w:r>
      <w:r w:rsidRPr="0087388F">
        <w:rPr>
          <w:spacing w:val="1"/>
        </w:rPr>
        <w:t xml:space="preserve"> </w:t>
      </w:r>
      <w:r w:rsidRPr="0087388F">
        <w:t>его</w:t>
      </w:r>
      <w:r w:rsidRPr="0087388F">
        <w:rPr>
          <w:spacing w:val="1"/>
        </w:rPr>
        <w:t xml:space="preserve"> </w:t>
      </w:r>
      <w:r w:rsidRPr="0087388F">
        <w:t>звуками-заместителями,</w:t>
      </w:r>
      <w:r w:rsidRPr="0087388F">
        <w:rPr>
          <w:spacing w:val="60"/>
        </w:rPr>
        <w:t xml:space="preserve"> </w:t>
      </w:r>
      <w:r w:rsidRPr="0087388F">
        <w:t>более</w:t>
      </w:r>
      <w:r w:rsidRPr="0087388F">
        <w:rPr>
          <w:spacing w:val="60"/>
        </w:rPr>
        <w:t xml:space="preserve"> </w:t>
      </w:r>
      <w:r w:rsidRPr="0087388F">
        <w:t>или</w:t>
      </w:r>
      <w:r w:rsidRPr="0087388F">
        <w:rPr>
          <w:spacing w:val="1"/>
        </w:rPr>
        <w:t xml:space="preserve"> </w:t>
      </w:r>
      <w:r w:rsidRPr="0087388F">
        <w:t>менее</w:t>
      </w:r>
      <w:r w:rsidRPr="0087388F">
        <w:rPr>
          <w:spacing w:val="-2"/>
        </w:rPr>
        <w:t xml:space="preserve"> </w:t>
      </w:r>
      <w:r w:rsidRPr="0087388F">
        <w:t>близкими</w:t>
      </w:r>
      <w:r w:rsidRPr="0087388F">
        <w:rPr>
          <w:spacing w:val="-2"/>
        </w:rPr>
        <w:t xml:space="preserve"> </w:t>
      </w:r>
      <w:r w:rsidRPr="0087388F">
        <w:t>по звучанию слышимому</w:t>
      </w:r>
      <w:r w:rsidRPr="0087388F">
        <w:rPr>
          <w:spacing w:val="-5"/>
        </w:rPr>
        <w:t xml:space="preserve"> </w:t>
      </w:r>
      <w:r w:rsidRPr="0087388F">
        <w:t>образцу.</w:t>
      </w:r>
    </w:p>
    <w:p w14:paraId="6199E1C0" w14:textId="77777777" w:rsidR="00BB340C" w:rsidRPr="0087388F" w:rsidRDefault="0021290F" w:rsidP="00DB5983">
      <w:pPr>
        <w:pStyle w:val="a3"/>
        <w:spacing w:line="276" w:lineRule="auto"/>
        <w:ind w:left="0" w:firstLine="709"/>
      </w:pPr>
      <w:r w:rsidRPr="0087388F">
        <w:t>У</w:t>
      </w:r>
      <w:r w:rsidRPr="0087388F">
        <w:rPr>
          <w:spacing w:val="1"/>
        </w:rPr>
        <w:t xml:space="preserve"> </w:t>
      </w:r>
      <w:r w:rsidRPr="0087388F">
        <w:t>двухлетних</w:t>
      </w:r>
      <w:r w:rsidRPr="0087388F">
        <w:rPr>
          <w:spacing w:val="1"/>
        </w:rPr>
        <w:t xml:space="preserve"> </w:t>
      </w:r>
      <w:r w:rsidRPr="0087388F">
        <w:t>детей</w:t>
      </w:r>
      <w:r w:rsidRPr="0087388F">
        <w:rPr>
          <w:spacing w:val="1"/>
        </w:rPr>
        <w:t xml:space="preserve"> </w:t>
      </w:r>
      <w:r w:rsidRPr="0087388F">
        <w:t>предметная</w:t>
      </w:r>
      <w:r w:rsidRPr="0087388F">
        <w:rPr>
          <w:spacing w:val="1"/>
        </w:rPr>
        <w:t xml:space="preserve"> </w:t>
      </w:r>
      <w:r w:rsidRPr="0087388F">
        <w:t>игра</w:t>
      </w:r>
      <w:r w:rsidRPr="0087388F">
        <w:rPr>
          <w:spacing w:val="1"/>
        </w:rPr>
        <w:t xml:space="preserve"> </w:t>
      </w:r>
      <w:r w:rsidRPr="0087388F">
        <w:t>становится</w:t>
      </w:r>
      <w:r w:rsidRPr="0087388F">
        <w:rPr>
          <w:spacing w:val="1"/>
        </w:rPr>
        <w:t xml:space="preserve"> </w:t>
      </w:r>
      <w:r w:rsidRPr="0087388F">
        <w:t>более</w:t>
      </w:r>
      <w:r w:rsidRPr="0087388F">
        <w:rPr>
          <w:spacing w:val="1"/>
        </w:rPr>
        <w:t xml:space="preserve"> </w:t>
      </w:r>
      <w:r w:rsidRPr="0087388F">
        <w:t>сложной,</w:t>
      </w:r>
      <w:r w:rsidRPr="0087388F">
        <w:rPr>
          <w:spacing w:val="1"/>
        </w:rPr>
        <w:t xml:space="preserve"> </w:t>
      </w:r>
      <w:r w:rsidRPr="0087388F">
        <w:t>содержательной.</w:t>
      </w:r>
      <w:r w:rsidRPr="0087388F">
        <w:rPr>
          <w:spacing w:val="60"/>
        </w:rPr>
        <w:t xml:space="preserve"> </w:t>
      </w:r>
      <w:r w:rsidRPr="0087388F">
        <w:t>В</w:t>
      </w:r>
      <w:r w:rsidRPr="0087388F">
        <w:rPr>
          <w:spacing w:val="1"/>
        </w:rPr>
        <w:t xml:space="preserve"> </w:t>
      </w:r>
      <w:r w:rsidRPr="0087388F">
        <w:t>полтора</w:t>
      </w:r>
      <w:r w:rsidRPr="0087388F">
        <w:rPr>
          <w:spacing w:val="1"/>
        </w:rPr>
        <w:t xml:space="preserve"> </w:t>
      </w:r>
      <w:r w:rsidRPr="0087388F">
        <w:t>года</w:t>
      </w:r>
      <w:r w:rsidRPr="0087388F">
        <w:rPr>
          <w:spacing w:val="1"/>
        </w:rPr>
        <w:t xml:space="preserve"> </w:t>
      </w:r>
      <w:r w:rsidRPr="0087388F">
        <w:t>дети</w:t>
      </w:r>
      <w:r w:rsidRPr="0087388F">
        <w:rPr>
          <w:spacing w:val="1"/>
        </w:rPr>
        <w:t xml:space="preserve"> </w:t>
      </w:r>
      <w:r w:rsidRPr="0087388F">
        <w:t>узнают</w:t>
      </w:r>
      <w:r w:rsidRPr="0087388F">
        <w:rPr>
          <w:spacing w:val="1"/>
        </w:rPr>
        <w:t xml:space="preserve"> </w:t>
      </w:r>
      <w:r w:rsidRPr="0087388F">
        <w:t>о</w:t>
      </w:r>
      <w:r w:rsidRPr="0087388F">
        <w:rPr>
          <w:spacing w:val="1"/>
        </w:rPr>
        <w:t xml:space="preserve"> </w:t>
      </w:r>
      <w:r w:rsidRPr="0087388F">
        <w:t>предназначении</w:t>
      </w:r>
      <w:r w:rsidRPr="0087388F">
        <w:rPr>
          <w:spacing w:val="1"/>
        </w:rPr>
        <w:t xml:space="preserve"> </w:t>
      </w:r>
      <w:r w:rsidRPr="0087388F">
        <w:t>многих</w:t>
      </w:r>
      <w:r w:rsidRPr="0087388F">
        <w:rPr>
          <w:spacing w:val="1"/>
        </w:rPr>
        <w:t xml:space="preserve"> </w:t>
      </w:r>
      <w:r w:rsidRPr="0087388F">
        <w:t>вещей,</w:t>
      </w:r>
      <w:r w:rsidRPr="0087388F">
        <w:rPr>
          <w:spacing w:val="1"/>
        </w:rPr>
        <w:t xml:space="preserve"> </w:t>
      </w:r>
      <w:r w:rsidRPr="0087388F">
        <w:t>закрепленном</w:t>
      </w:r>
      <w:r w:rsidRPr="0087388F">
        <w:rPr>
          <w:spacing w:val="1"/>
        </w:rPr>
        <w:t xml:space="preserve"> </w:t>
      </w:r>
      <w:r w:rsidRPr="0087388F">
        <w:t>в</w:t>
      </w:r>
      <w:r w:rsidRPr="0087388F">
        <w:rPr>
          <w:spacing w:val="1"/>
        </w:rPr>
        <w:t xml:space="preserve"> </w:t>
      </w:r>
      <w:r w:rsidRPr="0087388F">
        <w:t>культуре</w:t>
      </w:r>
      <w:r w:rsidRPr="0087388F">
        <w:rPr>
          <w:spacing w:val="1"/>
        </w:rPr>
        <w:t xml:space="preserve"> </w:t>
      </w:r>
      <w:r w:rsidRPr="0087388F">
        <w:t>их</w:t>
      </w:r>
      <w:r w:rsidRPr="0087388F">
        <w:rPr>
          <w:spacing w:val="1"/>
        </w:rPr>
        <w:t xml:space="preserve"> </w:t>
      </w:r>
      <w:r w:rsidRPr="0087388F">
        <w:t>социального</w:t>
      </w:r>
      <w:r w:rsidRPr="0087388F">
        <w:rPr>
          <w:spacing w:val="10"/>
        </w:rPr>
        <w:t xml:space="preserve"> </w:t>
      </w:r>
      <w:r w:rsidRPr="0087388F">
        <w:t>окружения,</w:t>
      </w:r>
      <w:r w:rsidRPr="0087388F">
        <w:rPr>
          <w:spacing w:val="11"/>
        </w:rPr>
        <w:t xml:space="preserve"> </w:t>
      </w:r>
      <w:r w:rsidRPr="0087388F">
        <w:t>и</w:t>
      </w:r>
      <w:r w:rsidRPr="0087388F">
        <w:rPr>
          <w:spacing w:val="12"/>
        </w:rPr>
        <w:t xml:space="preserve"> </w:t>
      </w:r>
      <w:r w:rsidRPr="0087388F">
        <w:t>с</w:t>
      </w:r>
      <w:r w:rsidRPr="0087388F">
        <w:rPr>
          <w:spacing w:val="10"/>
        </w:rPr>
        <w:t xml:space="preserve"> </w:t>
      </w:r>
      <w:r w:rsidRPr="0087388F">
        <w:t>этих</w:t>
      </w:r>
      <w:r w:rsidRPr="0087388F">
        <w:rPr>
          <w:spacing w:val="10"/>
        </w:rPr>
        <w:t xml:space="preserve"> </w:t>
      </w:r>
      <w:r w:rsidRPr="0087388F">
        <w:t>пор</w:t>
      </w:r>
      <w:r w:rsidRPr="0087388F">
        <w:rPr>
          <w:spacing w:val="10"/>
        </w:rPr>
        <w:t xml:space="preserve"> </w:t>
      </w:r>
      <w:r w:rsidRPr="0087388F">
        <w:t>игра</w:t>
      </w:r>
      <w:r w:rsidRPr="0087388F">
        <w:rPr>
          <w:spacing w:val="10"/>
        </w:rPr>
        <w:t xml:space="preserve"> </w:t>
      </w:r>
      <w:r w:rsidRPr="0087388F">
        <w:t>становится</w:t>
      </w:r>
      <w:r w:rsidRPr="0087388F">
        <w:rPr>
          <w:spacing w:val="10"/>
        </w:rPr>
        <w:t xml:space="preserve"> </w:t>
      </w:r>
      <w:r w:rsidRPr="0087388F">
        <w:t>все</w:t>
      </w:r>
      <w:r w:rsidRPr="0087388F">
        <w:rPr>
          <w:spacing w:val="10"/>
        </w:rPr>
        <w:t xml:space="preserve"> </w:t>
      </w:r>
      <w:r w:rsidRPr="0087388F">
        <w:t>более</w:t>
      </w:r>
      <w:r w:rsidRPr="0087388F">
        <w:rPr>
          <w:spacing w:val="9"/>
        </w:rPr>
        <w:t xml:space="preserve"> </w:t>
      </w:r>
      <w:r w:rsidRPr="0087388F">
        <w:t>символической.</w:t>
      </w:r>
      <w:r w:rsidRPr="0087388F">
        <w:rPr>
          <w:spacing w:val="11"/>
        </w:rPr>
        <w:t xml:space="preserve"> </w:t>
      </w:r>
      <w:r w:rsidRPr="0087388F">
        <w:t>Образы,</w:t>
      </w:r>
      <w:r w:rsidRPr="0087388F">
        <w:rPr>
          <w:spacing w:val="10"/>
        </w:rPr>
        <w:t xml:space="preserve"> </w:t>
      </w:r>
      <w:r w:rsidRPr="0087388F">
        <w:t>которые</w:t>
      </w:r>
      <w:r w:rsidR="00DB5983">
        <w:t xml:space="preserve"> </w:t>
      </w:r>
      <w:r w:rsidRPr="0087388F">
        <w:t>используют дети в своих играх, похожи на реальные предметы. Этапы развития игры в раннем</w:t>
      </w:r>
      <w:r w:rsidRPr="0087388F">
        <w:rPr>
          <w:spacing w:val="1"/>
        </w:rPr>
        <w:t xml:space="preserve"> </w:t>
      </w:r>
      <w:r w:rsidRPr="0087388F">
        <w:t>детстве:</w:t>
      </w:r>
      <w:r w:rsidRPr="0087388F">
        <w:rPr>
          <w:spacing w:val="1"/>
        </w:rPr>
        <w:t xml:space="preserve"> </w:t>
      </w:r>
      <w:r w:rsidRPr="0087388F">
        <w:t>на</w:t>
      </w:r>
      <w:r w:rsidRPr="0087388F">
        <w:rPr>
          <w:spacing w:val="1"/>
        </w:rPr>
        <w:t xml:space="preserve"> </w:t>
      </w:r>
      <w:r w:rsidRPr="0087388F">
        <w:t>первом</w:t>
      </w:r>
      <w:r w:rsidRPr="0087388F">
        <w:rPr>
          <w:spacing w:val="1"/>
        </w:rPr>
        <w:t xml:space="preserve"> </w:t>
      </w:r>
      <w:r w:rsidRPr="0087388F">
        <w:t>этапе</w:t>
      </w:r>
      <w:r w:rsidRPr="0087388F">
        <w:rPr>
          <w:spacing w:val="1"/>
        </w:rPr>
        <w:t xml:space="preserve"> </w:t>
      </w:r>
      <w:r w:rsidRPr="0087388F">
        <w:t>(один</w:t>
      </w:r>
      <w:r w:rsidRPr="0087388F">
        <w:rPr>
          <w:spacing w:val="1"/>
        </w:rPr>
        <w:t xml:space="preserve"> </w:t>
      </w:r>
      <w:r w:rsidRPr="0087388F">
        <w:t>год)</w:t>
      </w:r>
      <w:r w:rsidRPr="0087388F">
        <w:rPr>
          <w:spacing w:val="1"/>
        </w:rPr>
        <w:t xml:space="preserve"> </w:t>
      </w:r>
      <w:r w:rsidRPr="0087388F">
        <w:t>игра</w:t>
      </w:r>
      <w:r w:rsidRPr="0087388F">
        <w:rPr>
          <w:spacing w:val="1"/>
        </w:rPr>
        <w:t xml:space="preserve"> </w:t>
      </w:r>
      <w:r w:rsidRPr="0087388F">
        <w:t>носит</w:t>
      </w:r>
      <w:r w:rsidRPr="0087388F">
        <w:rPr>
          <w:spacing w:val="1"/>
        </w:rPr>
        <w:t xml:space="preserve"> </w:t>
      </w:r>
      <w:r w:rsidRPr="0087388F">
        <w:t>узко-подражательный</w:t>
      </w:r>
      <w:r w:rsidRPr="0087388F">
        <w:rPr>
          <w:spacing w:val="1"/>
        </w:rPr>
        <w:t xml:space="preserve"> </w:t>
      </w:r>
      <w:r w:rsidRPr="0087388F">
        <w:t>характер,</w:t>
      </w:r>
      <w:r w:rsidRPr="0087388F">
        <w:rPr>
          <w:spacing w:val="60"/>
        </w:rPr>
        <w:t xml:space="preserve"> </w:t>
      </w:r>
      <w:r w:rsidRPr="0087388F">
        <w:t>представляет</w:t>
      </w:r>
      <w:r w:rsidRPr="0087388F">
        <w:rPr>
          <w:spacing w:val="-57"/>
        </w:rPr>
        <w:t xml:space="preserve"> </w:t>
      </w:r>
      <w:r w:rsidRPr="0087388F">
        <w:t>собой</w:t>
      </w:r>
      <w:r w:rsidRPr="0087388F">
        <w:rPr>
          <w:spacing w:val="1"/>
        </w:rPr>
        <w:t xml:space="preserve"> </w:t>
      </w:r>
      <w:r w:rsidRPr="0087388F">
        <w:t>специфическое</w:t>
      </w:r>
      <w:r w:rsidRPr="0087388F">
        <w:rPr>
          <w:spacing w:val="1"/>
        </w:rPr>
        <w:t xml:space="preserve"> </w:t>
      </w:r>
      <w:r w:rsidRPr="0087388F">
        <w:t>манипулирование</w:t>
      </w:r>
      <w:r w:rsidRPr="0087388F">
        <w:rPr>
          <w:spacing w:val="1"/>
        </w:rPr>
        <w:t xml:space="preserve"> </w:t>
      </w:r>
      <w:r w:rsidRPr="0087388F">
        <w:t>предметом,</w:t>
      </w:r>
      <w:r w:rsidRPr="0087388F">
        <w:rPr>
          <w:spacing w:val="1"/>
        </w:rPr>
        <w:t xml:space="preserve"> </w:t>
      </w:r>
      <w:r w:rsidRPr="0087388F">
        <w:t>сначала</w:t>
      </w:r>
      <w:r w:rsidRPr="0087388F">
        <w:rPr>
          <w:spacing w:val="1"/>
        </w:rPr>
        <w:t xml:space="preserve"> </w:t>
      </w:r>
      <w:r w:rsidRPr="0087388F">
        <w:t>строго</w:t>
      </w:r>
      <w:r w:rsidRPr="0087388F">
        <w:rPr>
          <w:spacing w:val="1"/>
        </w:rPr>
        <w:t xml:space="preserve"> </w:t>
      </w:r>
      <w:r w:rsidRPr="0087388F">
        <w:t>определенным,</w:t>
      </w:r>
      <w:r w:rsidRPr="0087388F">
        <w:rPr>
          <w:spacing w:val="1"/>
        </w:rPr>
        <w:t xml:space="preserve"> </w:t>
      </w:r>
      <w:r w:rsidRPr="0087388F">
        <w:t>который</w:t>
      </w:r>
      <w:r w:rsidRPr="0087388F">
        <w:rPr>
          <w:spacing w:val="1"/>
        </w:rPr>
        <w:t xml:space="preserve"> </w:t>
      </w:r>
      <w:r w:rsidRPr="0087388F">
        <w:t>показал</w:t>
      </w:r>
      <w:r w:rsidRPr="0087388F">
        <w:rPr>
          <w:spacing w:val="1"/>
        </w:rPr>
        <w:t xml:space="preserve"> </w:t>
      </w:r>
      <w:r w:rsidRPr="0087388F">
        <w:t>взрослый,</w:t>
      </w:r>
      <w:r w:rsidRPr="0087388F">
        <w:rPr>
          <w:spacing w:val="1"/>
        </w:rPr>
        <w:t xml:space="preserve"> </w:t>
      </w:r>
      <w:r w:rsidRPr="0087388F">
        <w:t>а</w:t>
      </w:r>
      <w:r w:rsidRPr="0087388F">
        <w:rPr>
          <w:spacing w:val="1"/>
        </w:rPr>
        <w:t xml:space="preserve"> </w:t>
      </w:r>
      <w:r w:rsidRPr="0087388F">
        <w:t>затем</w:t>
      </w:r>
      <w:r w:rsidRPr="0087388F">
        <w:rPr>
          <w:spacing w:val="1"/>
        </w:rPr>
        <w:t xml:space="preserve"> </w:t>
      </w:r>
      <w:r w:rsidRPr="0087388F">
        <w:t>и</w:t>
      </w:r>
      <w:r w:rsidRPr="0087388F">
        <w:rPr>
          <w:spacing w:val="1"/>
        </w:rPr>
        <w:t xml:space="preserve"> </w:t>
      </w:r>
      <w:r w:rsidRPr="0087388F">
        <w:t>другими.</w:t>
      </w:r>
      <w:r w:rsidRPr="0087388F">
        <w:rPr>
          <w:spacing w:val="1"/>
        </w:rPr>
        <w:t xml:space="preserve"> </w:t>
      </w:r>
      <w:r w:rsidRPr="0087388F">
        <w:t>На</w:t>
      </w:r>
      <w:r w:rsidRPr="0087388F">
        <w:rPr>
          <w:spacing w:val="1"/>
        </w:rPr>
        <w:t xml:space="preserve"> </w:t>
      </w:r>
      <w:r w:rsidRPr="0087388F">
        <w:t>втором</w:t>
      </w:r>
      <w:r w:rsidRPr="0087388F">
        <w:rPr>
          <w:spacing w:val="1"/>
        </w:rPr>
        <w:t xml:space="preserve"> </w:t>
      </w:r>
      <w:r w:rsidRPr="0087388F">
        <w:t>этапе</w:t>
      </w:r>
      <w:r w:rsidRPr="0087388F">
        <w:rPr>
          <w:spacing w:val="1"/>
        </w:rPr>
        <w:t xml:space="preserve"> </w:t>
      </w:r>
      <w:r w:rsidRPr="0087388F">
        <w:t>репертуар</w:t>
      </w:r>
      <w:r w:rsidRPr="0087388F">
        <w:rPr>
          <w:spacing w:val="1"/>
        </w:rPr>
        <w:t xml:space="preserve"> </w:t>
      </w:r>
      <w:r w:rsidRPr="0087388F">
        <w:t>предметных</w:t>
      </w:r>
      <w:r w:rsidRPr="0087388F">
        <w:rPr>
          <w:spacing w:val="1"/>
        </w:rPr>
        <w:t xml:space="preserve"> </w:t>
      </w:r>
      <w:r w:rsidRPr="0087388F">
        <w:t>действий</w:t>
      </w:r>
      <w:r w:rsidRPr="0087388F">
        <w:rPr>
          <w:spacing w:val="1"/>
        </w:rPr>
        <w:t xml:space="preserve"> </w:t>
      </w:r>
      <w:r w:rsidRPr="0087388F">
        <w:t>расширяется,</w:t>
      </w:r>
      <w:r w:rsidRPr="0087388F">
        <w:rPr>
          <w:spacing w:val="1"/>
        </w:rPr>
        <w:t xml:space="preserve"> </w:t>
      </w:r>
      <w:r w:rsidRPr="0087388F">
        <w:t>и</w:t>
      </w:r>
      <w:r w:rsidRPr="0087388F">
        <w:rPr>
          <w:spacing w:val="1"/>
        </w:rPr>
        <w:t xml:space="preserve"> </w:t>
      </w:r>
      <w:r w:rsidRPr="0087388F">
        <w:t>уже</w:t>
      </w:r>
      <w:r w:rsidRPr="0087388F">
        <w:rPr>
          <w:spacing w:val="1"/>
        </w:rPr>
        <w:t xml:space="preserve"> </w:t>
      </w:r>
      <w:r w:rsidRPr="0087388F">
        <w:t>не</w:t>
      </w:r>
      <w:r w:rsidRPr="0087388F">
        <w:rPr>
          <w:spacing w:val="1"/>
        </w:rPr>
        <w:t xml:space="preserve"> </w:t>
      </w:r>
      <w:r w:rsidRPr="0087388F">
        <w:t>только</w:t>
      </w:r>
      <w:r w:rsidRPr="0087388F">
        <w:rPr>
          <w:spacing w:val="1"/>
        </w:rPr>
        <w:t xml:space="preserve"> </w:t>
      </w:r>
      <w:r w:rsidRPr="0087388F">
        <w:t>сам</w:t>
      </w:r>
      <w:r w:rsidRPr="0087388F">
        <w:rPr>
          <w:spacing w:val="1"/>
        </w:rPr>
        <w:t xml:space="preserve"> </w:t>
      </w:r>
      <w:r w:rsidRPr="0087388F">
        <w:t>предмет,</w:t>
      </w:r>
      <w:r w:rsidRPr="0087388F">
        <w:rPr>
          <w:spacing w:val="1"/>
        </w:rPr>
        <w:t xml:space="preserve"> </w:t>
      </w:r>
      <w:r w:rsidRPr="0087388F">
        <w:t>но</w:t>
      </w:r>
      <w:r w:rsidRPr="0087388F">
        <w:rPr>
          <w:spacing w:val="1"/>
        </w:rPr>
        <w:t xml:space="preserve"> </w:t>
      </w:r>
      <w:r w:rsidRPr="0087388F">
        <w:t>и</w:t>
      </w:r>
      <w:r w:rsidRPr="0087388F">
        <w:rPr>
          <w:spacing w:val="1"/>
        </w:rPr>
        <w:t xml:space="preserve"> </w:t>
      </w:r>
      <w:r w:rsidRPr="0087388F">
        <w:t>указание</w:t>
      </w:r>
      <w:r w:rsidRPr="0087388F">
        <w:rPr>
          <w:spacing w:val="1"/>
        </w:rPr>
        <w:t xml:space="preserve"> </w:t>
      </w:r>
      <w:r w:rsidRPr="0087388F">
        <w:t>взрослого</w:t>
      </w:r>
      <w:r w:rsidRPr="0087388F">
        <w:rPr>
          <w:spacing w:val="1"/>
        </w:rPr>
        <w:t xml:space="preserve"> </w:t>
      </w:r>
      <w:r w:rsidRPr="0087388F">
        <w:t>вызывают</w:t>
      </w:r>
      <w:r w:rsidRPr="0087388F">
        <w:rPr>
          <w:spacing w:val="60"/>
        </w:rPr>
        <w:t xml:space="preserve"> </w:t>
      </w:r>
      <w:r w:rsidRPr="0087388F">
        <w:t>действия</w:t>
      </w:r>
      <w:r w:rsidRPr="0087388F">
        <w:rPr>
          <w:spacing w:val="60"/>
        </w:rPr>
        <w:t xml:space="preserve"> </w:t>
      </w:r>
      <w:r w:rsidRPr="0087388F">
        <w:t>и</w:t>
      </w:r>
      <w:r w:rsidRPr="0087388F">
        <w:rPr>
          <w:spacing w:val="1"/>
        </w:rPr>
        <w:t xml:space="preserve"> </w:t>
      </w:r>
      <w:r w:rsidRPr="0087388F">
        <w:t>сложные цепочки действий. На третьем этапе (от полутора до трех лет) возникают элементы</w:t>
      </w:r>
      <w:r w:rsidRPr="0087388F">
        <w:rPr>
          <w:spacing w:val="1"/>
        </w:rPr>
        <w:t xml:space="preserve"> </w:t>
      </w:r>
      <w:r w:rsidRPr="0087388F">
        <w:t>воображаемой</w:t>
      </w:r>
      <w:r w:rsidRPr="0087388F">
        <w:rPr>
          <w:spacing w:val="1"/>
        </w:rPr>
        <w:t xml:space="preserve"> </w:t>
      </w:r>
      <w:r w:rsidRPr="0087388F">
        <w:t>ситуации,</w:t>
      </w:r>
      <w:r w:rsidRPr="0087388F">
        <w:rPr>
          <w:spacing w:val="1"/>
        </w:rPr>
        <w:t xml:space="preserve"> </w:t>
      </w:r>
      <w:r w:rsidRPr="0087388F">
        <w:t>составляющей</w:t>
      </w:r>
      <w:r w:rsidRPr="0087388F">
        <w:rPr>
          <w:spacing w:val="1"/>
        </w:rPr>
        <w:t xml:space="preserve"> </w:t>
      </w:r>
      <w:r w:rsidRPr="0087388F">
        <w:t>отличительную</w:t>
      </w:r>
      <w:r w:rsidRPr="0087388F">
        <w:rPr>
          <w:spacing w:val="1"/>
        </w:rPr>
        <w:t xml:space="preserve"> </w:t>
      </w:r>
      <w:r w:rsidRPr="0087388F">
        <w:t>особенность</w:t>
      </w:r>
      <w:r w:rsidRPr="0087388F">
        <w:rPr>
          <w:spacing w:val="1"/>
        </w:rPr>
        <w:t xml:space="preserve"> </w:t>
      </w:r>
      <w:r w:rsidRPr="0087388F">
        <w:t>игры:</w:t>
      </w:r>
      <w:r w:rsidRPr="0087388F">
        <w:rPr>
          <w:spacing w:val="1"/>
        </w:rPr>
        <w:t xml:space="preserve"> </w:t>
      </w:r>
      <w:r w:rsidRPr="0087388F">
        <w:t>замещение</w:t>
      </w:r>
      <w:r w:rsidRPr="0087388F">
        <w:rPr>
          <w:spacing w:val="1"/>
        </w:rPr>
        <w:t xml:space="preserve"> </w:t>
      </w:r>
      <w:r w:rsidRPr="0087388F">
        <w:t>одного</w:t>
      </w:r>
      <w:r w:rsidRPr="0087388F">
        <w:rPr>
          <w:spacing w:val="1"/>
        </w:rPr>
        <w:t xml:space="preserve"> </w:t>
      </w:r>
      <w:r w:rsidRPr="0087388F">
        <w:t>предмета</w:t>
      </w:r>
      <w:r w:rsidRPr="0087388F">
        <w:rPr>
          <w:spacing w:val="-1"/>
        </w:rPr>
        <w:t xml:space="preserve"> </w:t>
      </w:r>
      <w:r w:rsidRPr="0087388F">
        <w:t>другим.</w:t>
      </w:r>
    </w:p>
    <w:p w14:paraId="677664C1" w14:textId="77777777" w:rsidR="00BB340C" w:rsidRPr="0087388F" w:rsidRDefault="0021290F" w:rsidP="005D6A35">
      <w:pPr>
        <w:pStyle w:val="a3"/>
        <w:spacing w:line="276" w:lineRule="auto"/>
        <w:ind w:left="0" w:firstLine="709"/>
      </w:pPr>
      <w:r w:rsidRPr="0087388F">
        <w:rPr>
          <w:b/>
          <w:i/>
        </w:rPr>
        <w:t xml:space="preserve">Навыки. </w:t>
      </w:r>
      <w:r w:rsidRPr="0087388F">
        <w:t>Дети осваивают действия с разнообразными игрушками: разборными (пирамиды,</w:t>
      </w:r>
      <w:r w:rsidRPr="0087388F">
        <w:rPr>
          <w:spacing w:val="1"/>
        </w:rPr>
        <w:t xml:space="preserve"> </w:t>
      </w:r>
      <w:r w:rsidRPr="0087388F">
        <w:t>матрешки</w:t>
      </w:r>
      <w:r w:rsidRPr="0087388F">
        <w:rPr>
          <w:spacing w:val="12"/>
        </w:rPr>
        <w:t xml:space="preserve"> </w:t>
      </w:r>
      <w:r w:rsidRPr="0087388F">
        <w:t>и</w:t>
      </w:r>
      <w:r w:rsidRPr="0087388F">
        <w:rPr>
          <w:spacing w:val="9"/>
        </w:rPr>
        <w:t xml:space="preserve"> </w:t>
      </w:r>
      <w:r w:rsidRPr="0087388F">
        <w:t>др.),</w:t>
      </w:r>
      <w:r w:rsidRPr="0087388F">
        <w:rPr>
          <w:spacing w:val="10"/>
        </w:rPr>
        <w:t xml:space="preserve"> </w:t>
      </w:r>
      <w:r w:rsidRPr="0087388F">
        <w:t>строительным</w:t>
      </w:r>
      <w:r w:rsidRPr="0087388F">
        <w:rPr>
          <w:spacing w:val="10"/>
        </w:rPr>
        <w:t xml:space="preserve"> </w:t>
      </w:r>
      <w:r w:rsidRPr="0087388F">
        <w:t>материалом</w:t>
      </w:r>
      <w:r w:rsidRPr="0087388F">
        <w:rPr>
          <w:spacing w:val="11"/>
        </w:rPr>
        <w:t xml:space="preserve"> </w:t>
      </w:r>
      <w:r w:rsidRPr="0087388F">
        <w:t>и</w:t>
      </w:r>
      <w:r w:rsidRPr="0087388F">
        <w:rPr>
          <w:spacing w:val="9"/>
        </w:rPr>
        <w:t xml:space="preserve"> </w:t>
      </w:r>
      <w:r w:rsidRPr="0087388F">
        <w:t>сюжетными</w:t>
      </w:r>
      <w:r w:rsidRPr="0087388F">
        <w:rPr>
          <w:spacing w:val="12"/>
        </w:rPr>
        <w:t xml:space="preserve"> </w:t>
      </w:r>
      <w:r w:rsidRPr="0087388F">
        <w:t>игрушками</w:t>
      </w:r>
      <w:r w:rsidRPr="0087388F">
        <w:rPr>
          <w:spacing w:val="12"/>
        </w:rPr>
        <w:t xml:space="preserve"> </w:t>
      </w:r>
      <w:r w:rsidRPr="0087388F">
        <w:t>(куклы</w:t>
      </w:r>
      <w:r w:rsidRPr="0087388F">
        <w:rPr>
          <w:spacing w:val="10"/>
        </w:rPr>
        <w:t xml:space="preserve"> </w:t>
      </w:r>
      <w:r w:rsidRPr="0087388F">
        <w:t>с</w:t>
      </w:r>
      <w:r w:rsidRPr="0087388F">
        <w:rPr>
          <w:spacing w:val="11"/>
        </w:rPr>
        <w:t xml:space="preserve"> </w:t>
      </w:r>
      <w:r w:rsidRPr="0087388F">
        <w:t>атрибутами</w:t>
      </w:r>
      <w:r w:rsidRPr="0087388F">
        <w:rPr>
          <w:spacing w:val="12"/>
        </w:rPr>
        <w:t xml:space="preserve"> </w:t>
      </w:r>
      <w:r w:rsidRPr="0087388F">
        <w:t>к</w:t>
      </w:r>
      <w:r w:rsidRPr="0087388F">
        <w:rPr>
          <w:spacing w:val="11"/>
        </w:rPr>
        <w:t xml:space="preserve"> </w:t>
      </w:r>
      <w:r w:rsidRPr="0087388F">
        <w:t>ним</w:t>
      </w:r>
      <w:r w:rsidRPr="0087388F">
        <w:rPr>
          <w:spacing w:val="-58"/>
        </w:rPr>
        <w:t xml:space="preserve"> </w:t>
      </w:r>
      <w:r w:rsidRPr="0087388F">
        <w:t>и пр.). Эти действия ребенок воспроизводит и после показа</w:t>
      </w:r>
      <w:r w:rsidRPr="0087388F">
        <w:rPr>
          <w:spacing w:val="1"/>
        </w:rPr>
        <w:t xml:space="preserve"> </w:t>
      </w:r>
      <w:r w:rsidRPr="0087388F">
        <w:t>взрослого, и путем отсроченного</w:t>
      </w:r>
      <w:r w:rsidRPr="0087388F">
        <w:rPr>
          <w:spacing w:val="1"/>
        </w:rPr>
        <w:t xml:space="preserve"> </w:t>
      </w:r>
      <w:r w:rsidRPr="0087388F">
        <w:t>подражания.</w:t>
      </w:r>
      <w:r w:rsidRPr="0087388F">
        <w:rPr>
          <w:spacing w:val="1"/>
        </w:rPr>
        <w:t xml:space="preserve"> </w:t>
      </w:r>
      <w:r w:rsidRPr="0087388F">
        <w:t>Постепенно,</w:t>
      </w:r>
      <w:r w:rsidRPr="0087388F">
        <w:rPr>
          <w:spacing w:val="1"/>
        </w:rPr>
        <w:t xml:space="preserve"> </w:t>
      </w:r>
      <w:r w:rsidRPr="0087388F">
        <w:t>из</w:t>
      </w:r>
      <w:r w:rsidRPr="0087388F">
        <w:rPr>
          <w:spacing w:val="1"/>
        </w:rPr>
        <w:t xml:space="preserve"> </w:t>
      </w:r>
      <w:r w:rsidRPr="0087388F">
        <w:t>отдельных</w:t>
      </w:r>
      <w:r w:rsidRPr="0087388F">
        <w:rPr>
          <w:spacing w:val="1"/>
        </w:rPr>
        <w:t xml:space="preserve"> </w:t>
      </w:r>
      <w:r w:rsidRPr="0087388F">
        <w:t>действий</w:t>
      </w:r>
      <w:r w:rsidRPr="0087388F">
        <w:rPr>
          <w:spacing w:val="1"/>
        </w:rPr>
        <w:t xml:space="preserve"> </w:t>
      </w:r>
      <w:r w:rsidRPr="0087388F">
        <w:t>складываются</w:t>
      </w:r>
      <w:r w:rsidRPr="0087388F">
        <w:rPr>
          <w:spacing w:val="1"/>
        </w:rPr>
        <w:t xml:space="preserve"> </w:t>
      </w:r>
      <w:r w:rsidRPr="0087388F">
        <w:t>«цепочки»,</w:t>
      </w:r>
      <w:r w:rsidRPr="0087388F">
        <w:rPr>
          <w:spacing w:val="1"/>
        </w:rPr>
        <w:t xml:space="preserve"> </w:t>
      </w:r>
      <w:r w:rsidRPr="0087388F">
        <w:t>и</w:t>
      </w:r>
      <w:r w:rsidRPr="0087388F">
        <w:rPr>
          <w:spacing w:val="1"/>
        </w:rPr>
        <w:t xml:space="preserve"> </w:t>
      </w:r>
      <w:r w:rsidRPr="0087388F">
        <w:t>малыш</w:t>
      </w:r>
      <w:r w:rsidRPr="0087388F">
        <w:rPr>
          <w:spacing w:val="1"/>
        </w:rPr>
        <w:t xml:space="preserve"> </w:t>
      </w:r>
      <w:r w:rsidRPr="0087388F">
        <w:t>учится</w:t>
      </w:r>
      <w:r w:rsidRPr="0087388F">
        <w:rPr>
          <w:spacing w:val="1"/>
        </w:rPr>
        <w:t xml:space="preserve"> </w:t>
      </w:r>
      <w:r w:rsidRPr="0087388F">
        <w:t>доводить предметные действия до результата: заполняет колечками всю пирамиду, подбирая их по</w:t>
      </w:r>
      <w:r w:rsidRPr="0087388F">
        <w:rPr>
          <w:spacing w:val="-57"/>
        </w:rPr>
        <w:t xml:space="preserve"> </w:t>
      </w:r>
      <w:r w:rsidRPr="0087388F">
        <w:t>цвету и размеру, из строительного материала возводит по образцу забор, паровозик, башенку и</w:t>
      </w:r>
      <w:r w:rsidRPr="0087388F">
        <w:rPr>
          <w:spacing w:val="1"/>
        </w:rPr>
        <w:t xml:space="preserve"> </w:t>
      </w:r>
      <w:r w:rsidRPr="0087388F">
        <w:t>другие</w:t>
      </w:r>
      <w:r w:rsidRPr="0087388F">
        <w:rPr>
          <w:spacing w:val="1"/>
        </w:rPr>
        <w:t xml:space="preserve"> </w:t>
      </w:r>
      <w:r w:rsidRPr="0087388F">
        <w:t>несложные</w:t>
      </w:r>
      <w:r w:rsidRPr="0087388F">
        <w:rPr>
          <w:spacing w:val="1"/>
        </w:rPr>
        <w:t xml:space="preserve"> </w:t>
      </w:r>
      <w:r w:rsidRPr="0087388F">
        <w:t>постройки.</w:t>
      </w:r>
      <w:r w:rsidRPr="0087388F">
        <w:rPr>
          <w:spacing w:val="1"/>
        </w:rPr>
        <w:t xml:space="preserve"> </w:t>
      </w:r>
      <w:r w:rsidRPr="0087388F">
        <w:t>Дети</w:t>
      </w:r>
      <w:r w:rsidRPr="0087388F">
        <w:rPr>
          <w:spacing w:val="1"/>
        </w:rPr>
        <w:t xml:space="preserve"> </w:t>
      </w:r>
      <w:r w:rsidRPr="0087388F">
        <w:t>активно</w:t>
      </w:r>
      <w:r w:rsidRPr="0087388F">
        <w:rPr>
          <w:spacing w:val="1"/>
        </w:rPr>
        <w:t xml:space="preserve"> </w:t>
      </w:r>
      <w:r w:rsidRPr="0087388F">
        <w:t>воспроизводят</w:t>
      </w:r>
      <w:r w:rsidRPr="0087388F">
        <w:rPr>
          <w:spacing w:val="1"/>
        </w:rPr>
        <w:t xml:space="preserve"> </w:t>
      </w:r>
      <w:r w:rsidRPr="0087388F">
        <w:t>бытовые</w:t>
      </w:r>
      <w:r w:rsidRPr="0087388F">
        <w:rPr>
          <w:spacing w:val="1"/>
        </w:rPr>
        <w:t xml:space="preserve"> </w:t>
      </w:r>
      <w:r w:rsidRPr="0087388F">
        <w:t>действия,</w:t>
      </w:r>
      <w:r w:rsidRPr="0087388F">
        <w:rPr>
          <w:spacing w:val="1"/>
        </w:rPr>
        <w:t xml:space="preserve"> </w:t>
      </w:r>
      <w:r w:rsidRPr="0087388F">
        <w:t>доминирует</w:t>
      </w:r>
      <w:r w:rsidRPr="0087388F">
        <w:rPr>
          <w:spacing w:val="1"/>
        </w:rPr>
        <w:t xml:space="preserve"> </w:t>
      </w:r>
      <w:r w:rsidRPr="0087388F">
        <w:t>подражание взрослому. Дети начинают переносить разученное действие с одной игрушкой (кукла)</w:t>
      </w:r>
      <w:r w:rsidRPr="0087388F">
        <w:rPr>
          <w:spacing w:val="-57"/>
        </w:rPr>
        <w:t xml:space="preserve"> </w:t>
      </w:r>
      <w:r w:rsidRPr="0087388F">
        <w:t>на другие (мишки, зайцы и другие мягкие игрушки); они активно ищут предмет, необходимый для</w:t>
      </w:r>
      <w:r w:rsidRPr="0087388F">
        <w:rPr>
          <w:spacing w:val="-57"/>
        </w:rPr>
        <w:t xml:space="preserve"> </w:t>
      </w:r>
      <w:r w:rsidRPr="0087388F">
        <w:t>завершения</w:t>
      </w:r>
      <w:r w:rsidRPr="0087388F">
        <w:rPr>
          <w:spacing w:val="-2"/>
        </w:rPr>
        <w:t xml:space="preserve"> </w:t>
      </w:r>
      <w:r w:rsidRPr="0087388F">
        <w:t>действия</w:t>
      </w:r>
      <w:r w:rsidRPr="0087388F">
        <w:rPr>
          <w:spacing w:val="-2"/>
        </w:rPr>
        <w:t xml:space="preserve"> </w:t>
      </w:r>
      <w:r w:rsidRPr="0087388F">
        <w:t>(одеяло,</w:t>
      </w:r>
      <w:r w:rsidRPr="0087388F">
        <w:rPr>
          <w:spacing w:val="-1"/>
        </w:rPr>
        <w:t xml:space="preserve"> </w:t>
      </w:r>
      <w:r w:rsidRPr="0087388F">
        <w:t>чтобы уложить</w:t>
      </w:r>
      <w:r w:rsidRPr="0087388F">
        <w:rPr>
          <w:spacing w:val="-1"/>
        </w:rPr>
        <w:t xml:space="preserve"> </w:t>
      </w:r>
      <w:r w:rsidRPr="0087388F">
        <w:t>куклу</w:t>
      </w:r>
      <w:r w:rsidRPr="0087388F">
        <w:rPr>
          <w:spacing w:val="-4"/>
        </w:rPr>
        <w:t xml:space="preserve"> </w:t>
      </w:r>
      <w:r w:rsidRPr="0087388F">
        <w:t>спать;</w:t>
      </w:r>
      <w:r w:rsidRPr="0087388F">
        <w:rPr>
          <w:spacing w:val="-2"/>
        </w:rPr>
        <w:t xml:space="preserve"> </w:t>
      </w:r>
      <w:r w:rsidRPr="0087388F">
        <w:t>мисочку,</w:t>
      </w:r>
      <w:r w:rsidRPr="0087388F">
        <w:rPr>
          <w:spacing w:val="-1"/>
        </w:rPr>
        <w:t xml:space="preserve"> </w:t>
      </w:r>
      <w:r w:rsidRPr="0087388F">
        <w:t>чтобы</w:t>
      </w:r>
      <w:r w:rsidRPr="0087388F">
        <w:rPr>
          <w:spacing w:val="-2"/>
        </w:rPr>
        <w:t xml:space="preserve"> </w:t>
      </w:r>
      <w:r w:rsidRPr="0087388F">
        <w:t>накормить мишку).</w:t>
      </w:r>
    </w:p>
    <w:p w14:paraId="4404306E" w14:textId="77777777" w:rsidR="00BB340C" w:rsidRPr="0087388F" w:rsidRDefault="0021290F" w:rsidP="005D6A35">
      <w:pPr>
        <w:pStyle w:val="a3"/>
        <w:spacing w:line="276" w:lineRule="auto"/>
        <w:ind w:left="0" w:firstLine="709"/>
      </w:pPr>
      <w:r w:rsidRPr="0087388F">
        <w:rPr>
          <w:b/>
          <w:i/>
        </w:rPr>
        <w:t>Коммуникация и социализация</w:t>
      </w:r>
      <w:r w:rsidRPr="0087388F">
        <w:rPr>
          <w:b/>
        </w:rPr>
        <w:t xml:space="preserve">. </w:t>
      </w:r>
      <w:r w:rsidRPr="0087388F">
        <w:t>Формируется ситуативно-деловое общение со взрослым,</w:t>
      </w:r>
      <w:r w:rsidRPr="0087388F">
        <w:rPr>
          <w:spacing w:val="1"/>
        </w:rPr>
        <w:t xml:space="preserve"> </w:t>
      </w:r>
      <w:r w:rsidRPr="0087388F">
        <w:t>основными</w:t>
      </w:r>
      <w:r w:rsidRPr="0087388F">
        <w:rPr>
          <w:spacing w:val="1"/>
        </w:rPr>
        <w:t xml:space="preserve"> </w:t>
      </w:r>
      <w:r w:rsidRPr="0087388F">
        <w:t>характеристиками</w:t>
      </w:r>
      <w:r w:rsidRPr="0087388F">
        <w:rPr>
          <w:spacing w:val="1"/>
        </w:rPr>
        <w:t xml:space="preserve"> </w:t>
      </w:r>
      <w:r w:rsidRPr="0087388F">
        <w:t>которого</w:t>
      </w:r>
      <w:r w:rsidRPr="0087388F">
        <w:rPr>
          <w:spacing w:val="1"/>
        </w:rPr>
        <w:t xml:space="preserve"> </w:t>
      </w:r>
      <w:r w:rsidRPr="0087388F">
        <w:t>являются:</w:t>
      </w:r>
      <w:r w:rsidRPr="0087388F">
        <w:rPr>
          <w:spacing w:val="1"/>
        </w:rPr>
        <w:t xml:space="preserve"> </w:t>
      </w:r>
      <w:r w:rsidRPr="0087388F">
        <w:t>стремление</w:t>
      </w:r>
      <w:r w:rsidRPr="0087388F">
        <w:rPr>
          <w:spacing w:val="1"/>
        </w:rPr>
        <w:t xml:space="preserve"> </w:t>
      </w:r>
      <w:r w:rsidRPr="0087388F">
        <w:t>привлечь</w:t>
      </w:r>
      <w:r w:rsidRPr="0087388F">
        <w:rPr>
          <w:spacing w:val="1"/>
        </w:rPr>
        <w:t xml:space="preserve"> </w:t>
      </w:r>
      <w:r w:rsidRPr="0087388F">
        <w:t>внимание</w:t>
      </w:r>
      <w:r w:rsidRPr="0087388F">
        <w:rPr>
          <w:spacing w:val="1"/>
        </w:rPr>
        <w:t xml:space="preserve"> </w:t>
      </w:r>
      <w:r w:rsidRPr="0087388F">
        <w:t>к</w:t>
      </w:r>
      <w:r w:rsidRPr="0087388F">
        <w:rPr>
          <w:spacing w:val="1"/>
        </w:rPr>
        <w:t xml:space="preserve"> </w:t>
      </w:r>
      <w:r w:rsidRPr="0087388F">
        <w:t>своей</w:t>
      </w:r>
      <w:r w:rsidRPr="0087388F">
        <w:rPr>
          <w:spacing w:val="1"/>
        </w:rPr>
        <w:t xml:space="preserve"> </w:t>
      </w:r>
      <w:r w:rsidRPr="0087388F">
        <w:lastRenderedPageBreak/>
        <w:t>деятельности;</w:t>
      </w:r>
      <w:r w:rsidRPr="0087388F">
        <w:rPr>
          <w:spacing w:val="7"/>
        </w:rPr>
        <w:t xml:space="preserve"> </w:t>
      </w:r>
      <w:r w:rsidRPr="0087388F">
        <w:t>поиск</w:t>
      </w:r>
      <w:r w:rsidRPr="0087388F">
        <w:rPr>
          <w:spacing w:val="8"/>
        </w:rPr>
        <w:t xml:space="preserve"> </w:t>
      </w:r>
      <w:r w:rsidRPr="0087388F">
        <w:t>оценки</w:t>
      </w:r>
      <w:r w:rsidRPr="0087388F">
        <w:rPr>
          <w:spacing w:val="8"/>
        </w:rPr>
        <w:t xml:space="preserve"> </w:t>
      </w:r>
      <w:r w:rsidRPr="0087388F">
        <w:t>своих</w:t>
      </w:r>
      <w:r w:rsidRPr="0087388F">
        <w:rPr>
          <w:spacing w:val="11"/>
        </w:rPr>
        <w:t xml:space="preserve"> </w:t>
      </w:r>
      <w:r w:rsidRPr="0087388F">
        <w:t>успехов;</w:t>
      </w:r>
      <w:r w:rsidRPr="0087388F">
        <w:rPr>
          <w:spacing w:val="8"/>
        </w:rPr>
        <w:t xml:space="preserve"> </w:t>
      </w:r>
      <w:r w:rsidRPr="0087388F">
        <w:t>обращение</w:t>
      </w:r>
      <w:r w:rsidRPr="0087388F">
        <w:rPr>
          <w:spacing w:val="6"/>
        </w:rPr>
        <w:t xml:space="preserve"> </w:t>
      </w:r>
      <w:r w:rsidRPr="0087388F">
        <w:t>за</w:t>
      </w:r>
      <w:r w:rsidRPr="0087388F">
        <w:rPr>
          <w:spacing w:val="6"/>
        </w:rPr>
        <w:t xml:space="preserve"> </w:t>
      </w:r>
      <w:r w:rsidRPr="0087388F">
        <w:t>поддержкой</w:t>
      </w:r>
      <w:r w:rsidRPr="0087388F">
        <w:rPr>
          <w:spacing w:val="9"/>
        </w:rPr>
        <w:t xml:space="preserve"> </w:t>
      </w:r>
      <w:r w:rsidRPr="0087388F">
        <w:t>в</w:t>
      </w:r>
      <w:r w:rsidRPr="0087388F">
        <w:rPr>
          <w:spacing w:val="6"/>
        </w:rPr>
        <w:t xml:space="preserve"> </w:t>
      </w:r>
      <w:r w:rsidRPr="0087388F">
        <w:t>случае</w:t>
      </w:r>
      <w:r w:rsidRPr="0087388F">
        <w:rPr>
          <w:spacing w:val="6"/>
        </w:rPr>
        <w:t xml:space="preserve"> </w:t>
      </w:r>
      <w:r w:rsidRPr="0087388F">
        <w:t>неуспеха;</w:t>
      </w:r>
      <w:r w:rsidRPr="0087388F">
        <w:rPr>
          <w:spacing w:val="7"/>
        </w:rPr>
        <w:t xml:space="preserve"> </w:t>
      </w:r>
      <w:r w:rsidRPr="0087388F">
        <w:t>отказ</w:t>
      </w:r>
      <w:r w:rsidRPr="0087388F">
        <w:rPr>
          <w:spacing w:val="9"/>
        </w:rPr>
        <w:t xml:space="preserve"> </w:t>
      </w:r>
      <w:r w:rsidRPr="0087388F">
        <w:t>от</w:t>
      </w:r>
      <w:r w:rsidR="00DB5983">
        <w:t xml:space="preserve"> </w:t>
      </w:r>
      <w:r w:rsidRPr="0087388F">
        <w:t>«чистой»</w:t>
      </w:r>
      <w:r w:rsidRPr="0087388F">
        <w:rPr>
          <w:spacing w:val="1"/>
        </w:rPr>
        <w:t xml:space="preserve"> </w:t>
      </w:r>
      <w:r w:rsidRPr="0087388F">
        <w:t>ласки,</w:t>
      </w:r>
      <w:r w:rsidRPr="0087388F">
        <w:rPr>
          <w:spacing w:val="1"/>
        </w:rPr>
        <w:t xml:space="preserve"> </w:t>
      </w:r>
      <w:r w:rsidRPr="0087388F">
        <w:t>но</w:t>
      </w:r>
      <w:r w:rsidRPr="0087388F">
        <w:rPr>
          <w:spacing w:val="1"/>
        </w:rPr>
        <w:t xml:space="preserve"> </w:t>
      </w:r>
      <w:r w:rsidRPr="0087388F">
        <w:t>принятие</w:t>
      </w:r>
      <w:r w:rsidRPr="0087388F">
        <w:rPr>
          <w:spacing w:val="1"/>
        </w:rPr>
        <w:t xml:space="preserve"> </w:t>
      </w:r>
      <w:r w:rsidRPr="0087388F">
        <w:t>ее</w:t>
      </w:r>
      <w:r w:rsidRPr="0087388F">
        <w:rPr>
          <w:spacing w:val="1"/>
        </w:rPr>
        <w:t xml:space="preserve"> </w:t>
      </w:r>
      <w:r w:rsidRPr="0087388F">
        <w:t>как</w:t>
      </w:r>
      <w:r w:rsidRPr="0087388F">
        <w:rPr>
          <w:spacing w:val="1"/>
        </w:rPr>
        <w:t xml:space="preserve"> </w:t>
      </w:r>
      <w:r w:rsidRPr="0087388F">
        <w:t>поощрение</w:t>
      </w:r>
      <w:r w:rsidRPr="0087388F">
        <w:rPr>
          <w:spacing w:val="1"/>
        </w:rPr>
        <w:t xml:space="preserve"> </w:t>
      </w:r>
      <w:r w:rsidRPr="0087388F">
        <w:t>своих</w:t>
      </w:r>
      <w:r w:rsidRPr="0087388F">
        <w:rPr>
          <w:spacing w:val="1"/>
        </w:rPr>
        <w:t xml:space="preserve"> </w:t>
      </w:r>
      <w:r w:rsidRPr="0087388F">
        <w:t>достижений.</w:t>
      </w:r>
      <w:r w:rsidRPr="0087388F">
        <w:rPr>
          <w:spacing w:val="1"/>
        </w:rPr>
        <w:t xml:space="preserve"> </w:t>
      </w:r>
      <w:r w:rsidRPr="0087388F">
        <w:t>Принципиально</w:t>
      </w:r>
      <w:r w:rsidRPr="0087388F">
        <w:rPr>
          <w:spacing w:val="1"/>
        </w:rPr>
        <w:t xml:space="preserve"> </w:t>
      </w:r>
      <w:r w:rsidRPr="0087388F">
        <w:t>важной</w:t>
      </w:r>
      <w:r w:rsidRPr="0087388F">
        <w:rPr>
          <w:spacing w:val="1"/>
        </w:rPr>
        <w:t xml:space="preserve"> </w:t>
      </w:r>
      <w:r w:rsidRPr="0087388F">
        <w:t>является</w:t>
      </w:r>
      <w:r w:rsidRPr="0087388F">
        <w:rPr>
          <w:spacing w:val="1"/>
        </w:rPr>
        <w:t xml:space="preserve"> </w:t>
      </w:r>
      <w:r w:rsidRPr="0087388F">
        <w:t>позиция</w:t>
      </w:r>
      <w:r w:rsidRPr="0087388F">
        <w:rPr>
          <w:spacing w:val="1"/>
        </w:rPr>
        <w:t xml:space="preserve"> </w:t>
      </w:r>
      <w:r w:rsidRPr="0087388F">
        <w:t>ребенка</w:t>
      </w:r>
      <w:r w:rsidRPr="0087388F">
        <w:rPr>
          <w:spacing w:val="1"/>
        </w:rPr>
        <w:t xml:space="preserve"> </w:t>
      </w:r>
      <w:r w:rsidRPr="0087388F">
        <w:t>ориентации</w:t>
      </w:r>
      <w:r w:rsidRPr="0087388F">
        <w:rPr>
          <w:spacing w:val="1"/>
        </w:rPr>
        <w:t xml:space="preserve"> </w:t>
      </w:r>
      <w:r w:rsidRPr="0087388F">
        <w:t>на</w:t>
      </w:r>
      <w:r w:rsidRPr="0087388F">
        <w:rPr>
          <w:spacing w:val="1"/>
        </w:rPr>
        <w:t xml:space="preserve"> </w:t>
      </w:r>
      <w:r w:rsidRPr="0087388F">
        <w:t>образец</w:t>
      </w:r>
      <w:r w:rsidRPr="0087388F">
        <w:rPr>
          <w:spacing w:val="1"/>
        </w:rPr>
        <w:t xml:space="preserve"> </w:t>
      </w:r>
      <w:r w:rsidRPr="0087388F">
        <w:t>взрослого,</w:t>
      </w:r>
      <w:r w:rsidRPr="0087388F">
        <w:rPr>
          <w:spacing w:val="1"/>
        </w:rPr>
        <w:t xml:space="preserve"> </w:t>
      </w:r>
      <w:r w:rsidRPr="0087388F">
        <w:t>позиция</w:t>
      </w:r>
      <w:r w:rsidRPr="0087388F">
        <w:rPr>
          <w:spacing w:val="1"/>
        </w:rPr>
        <w:t xml:space="preserve"> </w:t>
      </w:r>
      <w:r w:rsidRPr="0087388F">
        <w:t>подражания</w:t>
      </w:r>
      <w:r w:rsidRPr="0087388F">
        <w:rPr>
          <w:spacing w:val="1"/>
        </w:rPr>
        <w:t xml:space="preserve"> </w:t>
      </w:r>
      <w:r w:rsidRPr="0087388F">
        <w:t>и</w:t>
      </w:r>
      <w:r w:rsidRPr="0087388F">
        <w:rPr>
          <w:spacing w:val="-57"/>
        </w:rPr>
        <w:t xml:space="preserve"> </w:t>
      </w:r>
      <w:r w:rsidRPr="0087388F">
        <w:t>сотрудничества,</w:t>
      </w:r>
      <w:r w:rsidRPr="0087388F">
        <w:rPr>
          <w:spacing w:val="1"/>
        </w:rPr>
        <w:t xml:space="preserve"> </w:t>
      </w:r>
      <w:r w:rsidRPr="0087388F">
        <w:t>признания</w:t>
      </w:r>
      <w:r w:rsidRPr="0087388F">
        <w:rPr>
          <w:spacing w:val="1"/>
        </w:rPr>
        <w:t xml:space="preserve"> </w:t>
      </w:r>
      <w:r w:rsidRPr="0087388F">
        <w:t>позитивного</w:t>
      </w:r>
      <w:r w:rsidRPr="0087388F">
        <w:rPr>
          <w:spacing w:val="1"/>
        </w:rPr>
        <w:t xml:space="preserve"> </w:t>
      </w:r>
      <w:r w:rsidRPr="0087388F">
        <w:t>авторитета</w:t>
      </w:r>
      <w:r w:rsidRPr="0087388F">
        <w:rPr>
          <w:spacing w:val="1"/>
        </w:rPr>
        <w:t xml:space="preserve"> </w:t>
      </w:r>
      <w:r w:rsidRPr="0087388F">
        <w:t>взрослого.</w:t>
      </w:r>
      <w:r w:rsidRPr="0087388F">
        <w:rPr>
          <w:spacing w:val="1"/>
        </w:rPr>
        <w:t xml:space="preserve"> </w:t>
      </w:r>
      <w:r w:rsidRPr="0087388F">
        <w:t>Формирования</w:t>
      </w:r>
      <w:r w:rsidRPr="0087388F">
        <w:rPr>
          <w:spacing w:val="1"/>
        </w:rPr>
        <w:t xml:space="preserve"> </w:t>
      </w:r>
      <w:r w:rsidRPr="0087388F">
        <w:t>эмоциональной</w:t>
      </w:r>
      <w:r w:rsidRPr="0087388F">
        <w:rPr>
          <w:spacing w:val="1"/>
        </w:rPr>
        <w:t xml:space="preserve"> </w:t>
      </w:r>
      <w:r w:rsidRPr="0087388F">
        <w:t>привязанности: индивидуализация привязанности; снижение сепарационной тревоги. Появляются</w:t>
      </w:r>
      <w:r w:rsidRPr="0087388F">
        <w:rPr>
          <w:spacing w:val="1"/>
        </w:rPr>
        <w:t xml:space="preserve"> </w:t>
      </w:r>
      <w:r w:rsidRPr="0087388F">
        <w:t>первые</w:t>
      </w:r>
      <w:r w:rsidRPr="0087388F">
        <w:rPr>
          <w:spacing w:val="1"/>
        </w:rPr>
        <w:t xml:space="preserve"> </w:t>
      </w:r>
      <w:r w:rsidRPr="0087388F">
        <w:t>социальные</w:t>
      </w:r>
      <w:r w:rsidRPr="0087388F">
        <w:rPr>
          <w:spacing w:val="1"/>
        </w:rPr>
        <w:t xml:space="preserve"> </w:t>
      </w:r>
      <w:r w:rsidRPr="0087388F">
        <w:t>эмоции,</w:t>
      </w:r>
      <w:r w:rsidRPr="0087388F">
        <w:rPr>
          <w:spacing w:val="1"/>
        </w:rPr>
        <w:t xml:space="preserve"> </w:t>
      </w:r>
      <w:r w:rsidRPr="0087388F">
        <w:t>возникающие</w:t>
      </w:r>
      <w:r w:rsidRPr="0087388F">
        <w:rPr>
          <w:spacing w:val="1"/>
        </w:rPr>
        <w:t xml:space="preserve"> </w:t>
      </w:r>
      <w:r w:rsidRPr="0087388F">
        <w:t>преимущественно</w:t>
      </w:r>
      <w:r w:rsidRPr="0087388F">
        <w:rPr>
          <w:spacing w:val="1"/>
        </w:rPr>
        <w:t xml:space="preserve"> </w:t>
      </w:r>
      <w:r w:rsidRPr="0087388F">
        <w:t>по</w:t>
      </w:r>
      <w:r w:rsidRPr="0087388F">
        <w:rPr>
          <w:spacing w:val="1"/>
        </w:rPr>
        <w:t xml:space="preserve"> </w:t>
      </w:r>
      <w:r w:rsidRPr="0087388F">
        <w:t>типу</w:t>
      </w:r>
      <w:r w:rsidRPr="0087388F">
        <w:rPr>
          <w:spacing w:val="1"/>
        </w:rPr>
        <w:t xml:space="preserve"> </w:t>
      </w:r>
      <w:r w:rsidRPr="0087388F">
        <w:t>заражения:</w:t>
      </w:r>
      <w:r w:rsidRPr="0087388F">
        <w:rPr>
          <w:spacing w:val="1"/>
        </w:rPr>
        <w:t xml:space="preserve"> </w:t>
      </w:r>
      <w:r w:rsidRPr="0087388F">
        <w:t>сочувствие,</w:t>
      </w:r>
      <w:r w:rsidRPr="0087388F">
        <w:rPr>
          <w:spacing w:val="1"/>
        </w:rPr>
        <w:t xml:space="preserve"> </w:t>
      </w:r>
      <w:proofErr w:type="spellStart"/>
      <w:r w:rsidRPr="0087388F">
        <w:t>сорадование</w:t>
      </w:r>
      <w:proofErr w:type="spellEnd"/>
      <w:r w:rsidRPr="0087388F">
        <w:t>. На втором году жизни у детей при направленной работе взрослого формируются</w:t>
      </w:r>
      <w:r w:rsidRPr="0087388F">
        <w:rPr>
          <w:spacing w:val="1"/>
        </w:rPr>
        <w:t xml:space="preserve"> </w:t>
      </w:r>
      <w:r w:rsidRPr="0087388F">
        <w:t>навыки</w:t>
      </w:r>
      <w:r w:rsidRPr="0087388F">
        <w:rPr>
          <w:spacing w:val="1"/>
        </w:rPr>
        <w:t xml:space="preserve"> </w:t>
      </w:r>
      <w:r w:rsidRPr="0087388F">
        <w:t>взаимодействия</w:t>
      </w:r>
      <w:r w:rsidRPr="0087388F">
        <w:rPr>
          <w:spacing w:val="1"/>
        </w:rPr>
        <w:t xml:space="preserve"> </w:t>
      </w:r>
      <w:r w:rsidRPr="0087388F">
        <w:t>со</w:t>
      </w:r>
      <w:r w:rsidRPr="0087388F">
        <w:rPr>
          <w:spacing w:val="1"/>
        </w:rPr>
        <w:t xml:space="preserve"> </w:t>
      </w:r>
      <w:r w:rsidRPr="0087388F">
        <w:t>сверстниками:</w:t>
      </w:r>
      <w:r w:rsidRPr="0087388F">
        <w:rPr>
          <w:spacing w:val="1"/>
        </w:rPr>
        <w:t xml:space="preserve"> </w:t>
      </w:r>
      <w:r w:rsidRPr="0087388F">
        <w:t>появляется</w:t>
      </w:r>
      <w:r w:rsidRPr="0087388F">
        <w:rPr>
          <w:spacing w:val="1"/>
        </w:rPr>
        <w:t xml:space="preserve"> </w:t>
      </w:r>
      <w:r w:rsidRPr="0087388F">
        <w:t>игра</w:t>
      </w:r>
      <w:r w:rsidRPr="0087388F">
        <w:rPr>
          <w:spacing w:val="1"/>
        </w:rPr>
        <w:t xml:space="preserve"> </w:t>
      </w:r>
      <w:r w:rsidRPr="0087388F">
        <w:t>рядом;</w:t>
      </w:r>
      <w:r w:rsidRPr="0087388F">
        <w:rPr>
          <w:spacing w:val="1"/>
        </w:rPr>
        <w:t xml:space="preserve"> </w:t>
      </w:r>
      <w:r w:rsidRPr="0087388F">
        <w:t>дети</w:t>
      </w:r>
      <w:r w:rsidRPr="0087388F">
        <w:rPr>
          <w:spacing w:val="1"/>
        </w:rPr>
        <w:t xml:space="preserve"> </w:t>
      </w:r>
      <w:r w:rsidRPr="0087388F">
        <w:t>могут</w:t>
      </w:r>
      <w:r w:rsidRPr="0087388F">
        <w:rPr>
          <w:spacing w:val="1"/>
        </w:rPr>
        <w:t xml:space="preserve"> </w:t>
      </w:r>
      <w:r w:rsidRPr="0087388F">
        <w:t>самостоятельно</w:t>
      </w:r>
      <w:r w:rsidRPr="0087388F">
        <w:rPr>
          <w:spacing w:val="1"/>
        </w:rPr>
        <w:t xml:space="preserve"> </w:t>
      </w:r>
      <w:r w:rsidRPr="0087388F">
        <w:t>играть друг с другом в разученные ранее при помощи взрослого игры («Прятки», «Догонялки»).</w:t>
      </w:r>
      <w:r w:rsidRPr="0087388F">
        <w:rPr>
          <w:spacing w:val="1"/>
        </w:rPr>
        <w:t xml:space="preserve"> </w:t>
      </w:r>
      <w:r w:rsidRPr="0087388F">
        <w:t>Однако несовершенство коммуникативных навыков ведет к непониманию и трудностям общения.</w:t>
      </w:r>
      <w:r w:rsidRPr="0087388F">
        <w:rPr>
          <w:spacing w:val="1"/>
        </w:rPr>
        <w:t xml:space="preserve"> </w:t>
      </w:r>
      <w:r w:rsidRPr="0087388F">
        <w:t>Ребенок</w:t>
      </w:r>
      <w:r w:rsidRPr="0087388F">
        <w:rPr>
          <w:spacing w:val="1"/>
        </w:rPr>
        <w:t xml:space="preserve"> </w:t>
      </w:r>
      <w:r w:rsidRPr="0087388F">
        <w:t>может</w:t>
      </w:r>
      <w:r w:rsidRPr="0087388F">
        <w:rPr>
          <w:spacing w:val="1"/>
        </w:rPr>
        <w:t xml:space="preserve"> </w:t>
      </w:r>
      <w:r w:rsidRPr="0087388F">
        <w:t>расплакаться</w:t>
      </w:r>
      <w:r w:rsidRPr="0087388F">
        <w:rPr>
          <w:spacing w:val="1"/>
        </w:rPr>
        <w:t xml:space="preserve"> </w:t>
      </w:r>
      <w:r w:rsidRPr="0087388F">
        <w:t>и</w:t>
      </w:r>
      <w:r w:rsidRPr="0087388F">
        <w:rPr>
          <w:spacing w:val="1"/>
        </w:rPr>
        <w:t xml:space="preserve"> </w:t>
      </w:r>
      <w:r w:rsidRPr="0087388F">
        <w:t>даже</w:t>
      </w:r>
      <w:r w:rsidRPr="0087388F">
        <w:rPr>
          <w:spacing w:val="1"/>
        </w:rPr>
        <w:t xml:space="preserve"> </w:t>
      </w:r>
      <w:r w:rsidRPr="0087388F">
        <w:t>ударить</w:t>
      </w:r>
      <w:r w:rsidRPr="0087388F">
        <w:rPr>
          <w:spacing w:val="1"/>
        </w:rPr>
        <w:t xml:space="preserve"> </w:t>
      </w:r>
      <w:r w:rsidRPr="0087388F">
        <w:t>жалеющего</w:t>
      </w:r>
      <w:r w:rsidRPr="0087388F">
        <w:rPr>
          <w:spacing w:val="1"/>
        </w:rPr>
        <w:t xml:space="preserve"> </w:t>
      </w:r>
      <w:r w:rsidRPr="0087388F">
        <w:t>его.</w:t>
      </w:r>
      <w:r w:rsidRPr="0087388F">
        <w:rPr>
          <w:spacing w:val="1"/>
        </w:rPr>
        <w:t xml:space="preserve"> </w:t>
      </w:r>
      <w:r w:rsidRPr="0087388F">
        <w:t>Он</w:t>
      </w:r>
      <w:r w:rsidRPr="0087388F">
        <w:rPr>
          <w:spacing w:val="1"/>
        </w:rPr>
        <w:t xml:space="preserve"> </w:t>
      </w:r>
      <w:r w:rsidRPr="0087388F">
        <w:t>активно</w:t>
      </w:r>
      <w:r w:rsidRPr="0087388F">
        <w:rPr>
          <w:spacing w:val="1"/>
        </w:rPr>
        <w:t xml:space="preserve"> </w:t>
      </w:r>
      <w:r w:rsidRPr="0087388F">
        <w:t>протестует</w:t>
      </w:r>
      <w:r w:rsidRPr="0087388F">
        <w:rPr>
          <w:spacing w:val="1"/>
        </w:rPr>
        <w:t xml:space="preserve"> </w:t>
      </w:r>
      <w:r w:rsidRPr="0087388F">
        <w:t>против</w:t>
      </w:r>
      <w:r w:rsidRPr="0087388F">
        <w:rPr>
          <w:spacing w:val="1"/>
        </w:rPr>
        <w:t xml:space="preserve"> </w:t>
      </w:r>
      <w:r w:rsidRPr="0087388F">
        <w:t>вмешательства в свою игру. Игрушка в руках другого гораздо интереснее для малыша, чем та, что</w:t>
      </w:r>
      <w:r w:rsidRPr="0087388F">
        <w:rPr>
          <w:spacing w:val="1"/>
        </w:rPr>
        <w:t xml:space="preserve"> </w:t>
      </w:r>
      <w:r w:rsidRPr="0087388F">
        <w:t>стоит рядом. Отобрав ее</w:t>
      </w:r>
      <w:r w:rsidRPr="0087388F">
        <w:rPr>
          <w:spacing w:val="1"/>
        </w:rPr>
        <w:t xml:space="preserve"> </w:t>
      </w:r>
      <w:r w:rsidRPr="0087388F">
        <w:t>у соседа, но не зная, что делать дальше, малыш ее просто бросает.</w:t>
      </w:r>
      <w:r w:rsidRPr="0087388F">
        <w:rPr>
          <w:spacing w:val="1"/>
        </w:rPr>
        <w:t xml:space="preserve"> </w:t>
      </w:r>
      <w:r w:rsidRPr="0087388F">
        <w:t>Общение детей в течение дня возникает, как правило, в процессе предметно-игровой деятельности</w:t>
      </w:r>
      <w:r w:rsidRPr="0087388F">
        <w:rPr>
          <w:spacing w:val="-57"/>
        </w:rPr>
        <w:t xml:space="preserve"> </w:t>
      </w:r>
      <w:r w:rsidRPr="0087388F">
        <w:t>и</w:t>
      </w:r>
      <w:r w:rsidRPr="0087388F">
        <w:rPr>
          <w:spacing w:val="1"/>
        </w:rPr>
        <w:t xml:space="preserve"> </w:t>
      </w:r>
      <w:r w:rsidRPr="0087388F">
        <w:t>режимных</w:t>
      </w:r>
      <w:r w:rsidRPr="0087388F">
        <w:rPr>
          <w:spacing w:val="1"/>
        </w:rPr>
        <w:t xml:space="preserve"> </w:t>
      </w:r>
      <w:r w:rsidRPr="0087388F">
        <w:t>моментах,</w:t>
      </w:r>
      <w:r w:rsidRPr="0087388F">
        <w:rPr>
          <w:spacing w:val="1"/>
        </w:rPr>
        <w:t xml:space="preserve"> </w:t>
      </w:r>
      <w:r w:rsidRPr="0087388F">
        <w:t>а поскольку предметно-игровые действия и</w:t>
      </w:r>
      <w:r w:rsidRPr="0087388F">
        <w:rPr>
          <w:spacing w:val="1"/>
        </w:rPr>
        <w:t xml:space="preserve"> </w:t>
      </w:r>
      <w:r w:rsidRPr="0087388F">
        <w:t>самообслуживание только</w:t>
      </w:r>
      <w:r w:rsidRPr="0087388F">
        <w:rPr>
          <w:spacing w:val="1"/>
        </w:rPr>
        <w:t xml:space="preserve"> </w:t>
      </w:r>
      <w:r w:rsidRPr="0087388F">
        <w:t>формируются,</w:t>
      </w:r>
      <w:r w:rsidRPr="0087388F">
        <w:rPr>
          <w:spacing w:val="1"/>
        </w:rPr>
        <w:t xml:space="preserve"> </w:t>
      </w:r>
      <w:r w:rsidRPr="0087388F">
        <w:t>самостоятельность,</w:t>
      </w:r>
      <w:r w:rsidRPr="0087388F">
        <w:rPr>
          <w:spacing w:val="1"/>
        </w:rPr>
        <w:t xml:space="preserve"> </w:t>
      </w:r>
      <w:r w:rsidRPr="0087388F">
        <w:t>заинтересованность</w:t>
      </w:r>
      <w:r w:rsidRPr="0087388F">
        <w:rPr>
          <w:spacing w:val="1"/>
        </w:rPr>
        <w:t xml:space="preserve"> </w:t>
      </w:r>
      <w:r w:rsidRPr="0087388F">
        <w:t>в</w:t>
      </w:r>
      <w:r w:rsidRPr="0087388F">
        <w:rPr>
          <w:spacing w:val="1"/>
        </w:rPr>
        <w:t xml:space="preserve"> </w:t>
      </w:r>
      <w:r w:rsidRPr="0087388F">
        <w:t>их</w:t>
      </w:r>
      <w:r w:rsidRPr="0087388F">
        <w:rPr>
          <w:spacing w:val="1"/>
        </w:rPr>
        <w:t xml:space="preserve"> </w:t>
      </w:r>
      <w:r w:rsidRPr="0087388F">
        <w:t>выполнении</w:t>
      </w:r>
      <w:r w:rsidRPr="0087388F">
        <w:rPr>
          <w:spacing w:val="1"/>
        </w:rPr>
        <w:t xml:space="preserve"> </w:t>
      </w:r>
      <w:r w:rsidRPr="0087388F">
        <w:t>следует</w:t>
      </w:r>
      <w:r w:rsidRPr="0087388F">
        <w:rPr>
          <w:spacing w:val="1"/>
        </w:rPr>
        <w:t xml:space="preserve"> </w:t>
      </w:r>
      <w:r w:rsidRPr="0087388F">
        <w:t>всячески</w:t>
      </w:r>
      <w:r w:rsidRPr="0087388F">
        <w:rPr>
          <w:spacing w:val="1"/>
        </w:rPr>
        <w:t xml:space="preserve"> </w:t>
      </w:r>
      <w:r w:rsidRPr="0087388F">
        <w:t>оберегать.</w:t>
      </w:r>
      <w:r w:rsidRPr="0087388F">
        <w:rPr>
          <w:spacing w:val="13"/>
        </w:rPr>
        <w:t xml:space="preserve"> </w:t>
      </w:r>
      <w:r w:rsidRPr="0087388F">
        <w:t>Детей</w:t>
      </w:r>
      <w:r w:rsidRPr="0087388F">
        <w:rPr>
          <w:spacing w:val="15"/>
        </w:rPr>
        <w:t xml:space="preserve"> </w:t>
      </w:r>
      <w:r w:rsidRPr="0087388F">
        <w:t>приучают</w:t>
      </w:r>
      <w:r w:rsidRPr="0087388F">
        <w:rPr>
          <w:spacing w:val="14"/>
        </w:rPr>
        <w:t xml:space="preserve"> </w:t>
      </w:r>
      <w:r w:rsidRPr="0087388F">
        <w:t>соблюдать</w:t>
      </w:r>
      <w:r w:rsidRPr="0087388F">
        <w:rPr>
          <w:spacing w:val="17"/>
        </w:rPr>
        <w:t xml:space="preserve"> </w:t>
      </w:r>
      <w:r w:rsidRPr="0087388F">
        <w:t>«дисциплину</w:t>
      </w:r>
      <w:r w:rsidRPr="0087388F">
        <w:rPr>
          <w:spacing w:val="7"/>
        </w:rPr>
        <w:t xml:space="preserve"> </w:t>
      </w:r>
      <w:r w:rsidRPr="0087388F">
        <w:t>расстояния»,</w:t>
      </w:r>
      <w:r w:rsidRPr="0087388F">
        <w:rPr>
          <w:spacing w:val="14"/>
        </w:rPr>
        <w:t xml:space="preserve"> </w:t>
      </w:r>
      <w:r w:rsidRPr="0087388F">
        <w:t>и</w:t>
      </w:r>
      <w:r w:rsidRPr="0087388F">
        <w:rPr>
          <w:spacing w:val="14"/>
        </w:rPr>
        <w:t xml:space="preserve"> </w:t>
      </w:r>
      <w:r w:rsidRPr="0087388F">
        <w:t>они</w:t>
      </w:r>
      <w:r w:rsidRPr="0087388F">
        <w:rPr>
          <w:spacing w:val="15"/>
        </w:rPr>
        <w:t xml:space="preserve"> </w:t>
      </w:r>
      <w:r w:rsidRPr="0087388F">
        <w:t>осваивают</w:t>
      </w:r>
      <w:r w:rsidRPr="0087388F">
        <w:rPr>
          <w:spacing w:val="16"/>
        </w:rPr>
        <w:t xml:space="preserve"> </w:t>
      </w:r>
      <w:r w:rsidRPr="0087388F">
        <w:t>умение</w:t>
      </w:r>
      <w:r w:rsidRPr="0087388F">
        <w:rPr>
          <w:spacing w:val="13"/>
        </w:rPr>
        <w:t xml:space="preserve"> </w:t>
      </w:r>
      <w:r w:rsidRPr="0087388F">
        <w:t>играть</w:t>
      </w:r>
      <w:r w:rsidRPr="0087388F">
        <w:rPr>
          <w:spacing w:val="-58"/>
        </w:rPr>
        <w:t xml:space="preserve"> </w:t>
      </w:r>
      <w:r w:rsidRPr="0087388F">
        <w:t>и</w:t>
      </w:r>
      <w:r w:rsidRPr="0087388F">
        <w:rPr>
          <w:spacing w:val="41"/>
        </w:rPr>
        <w:t xml:space="preserve"> </w:t>
      </w:r>
      <w:r w:rsidRPr="0087388F">
        <w:t>действовать</w:t>
      </w:r>
      <w:r w:rsidRPr="0087388F">
        <w:rPr>
          <w:spacing w:val="42"/>
        </w:rPr>
        <w:t xml:space="preserve"> </w:t>
      </w:r>
      <w:r w:rsidRPr="0087388F">
        <w:t>рядом,</w:t>
      </w:r>
      <w:r w:rsidRPr="0087388F">
        <w:rPr>
          <w:spacing w:val="38"/>
        </w:rPr>
        <w:t xml:space="preserve"> </w:t>
      </w:r>
      <w:r w:rsidRPr="0087388F">
        <w:t>не</w:t>
      </w:r>
      <w:r w:rsidRPr="0087388F">
        <w:rPr>
          <w:spacing w:val="40"/>
        </w:rPr>
        <w:t xml:space="preserve"> </w:t>
      </w:r>
      <w:r w:rsidRPr="0087388F">
        <w:t>мешая</w:t>
      </w:r>
      <w:r w:rsidRPr="0087388F">
        <w:rPr>
          <w:spacing w:val="40"/>
        </w:rPr>
        <w:t xml:space="preserve"> </w:t>
      </w:r>
      <w:r w:rsidRPr="0087388F">
        <w:t>друг</w:t>
      </w:r>
      <w:r w:rsidRPr="0087388F">
        <w:rPr>
          <w:spacing w:val="40"/>
        </w:rPr>
        <w:t xml:space="preserve"> </w:t>
      </w:r>
      <w:r w:rsidRPr="0087388F">
        <w:t>другу,</w:t>
      </w:r>
      <w:r w:rsidRPr="0087388F">
        <w:rPr>
          <w:spacing w:val="43"/>
        </w:rPr>
        <w:t xml:space="preserve"> </w:t>
      </w:r>
      <w:r w:rsidRPr="0087388F">
        <w:t>вести</w:t>
      </w:r>
      <w:r w:rsidRPr="0087388F">
        <w:rPr>
          <w:spacing w:val="43"/>
        </w:rPr>
        <w:t xml:space="preserve"> </w:t>
      </w:r>
      <w:r w:rsidRPr="0087388F">
        <w:t>себя</w:t>
      </w:r>
      <w:r w:rsidRPr="0087388F">
        <w:rPr>
          <w:spacing w:val="41"/>
        </w:rPr>
        <w:t xml:space="preserve"> </w:t>
      </w:r>
      <w:r w:rsidRPr="0087388F">
        <w:t>в</w:t>
      </w:r>
      <w:r w:rsidRPr="0087388F">
        <w:rPr>
          <w:spacing w:val="40"/>
        </w:rPr>
        <w:t xml:space="preserve"> </w:t>
      </w:r>
      <w:r w:rsidRPr="0087388F">
        <w:t>группе</w:t>
      </w:r>
      <w:r w:rsidRPr="0087388F">
        <w:rPr>
          <w:spacing w:val="40"/>
        </w:rPr>
        <w:t xml:space="preserve"> </w:t>
      </w:r>
      <w:r w:rsidRPr="0087388F">
        <w:t>соответствующим</w:t>
      </w:r>
      <w:r w:rsidRPr="0087388F">
        <w:rPr>
          <w:spacing w:val="40"/>
        </w:rPr>
        <w:t xml:space="preserve"> </w:t>
      </w:r>
      <w:r w:rsidRPr="0087388F">
        <w:t>образом:</w:t>
      </w:r>
      <w:r w:rsidRPr="0087388F">
        <w:rPr>
          <w:spacing w:val="41"/>
        </w:rPr>
        <w:t xml:space="preserve"> </w:t>
      </w:r>
      <w:r w:rsidRPr="0087388F">
        <w:t>не</w:t>
      </w:r>
      <w:r w:rsidRPr="0087388F">
        <w:rPr>
          <w:spacing w:val="-57"/>
        </w:rPr>
        <w:t xml:space="preserve"> </w:t>
      </w:r>
      <w:r w:rsidRPr="0087388F">
        <w:t>лезть в тарелку соседа, подвинуться на диванчике, чтобы мог сесть еще один ребенок, не шуметь в</w:t>
      </w:r>
      <w:r w:rsidRPr="0087388F">
        <w:rPr>
          <w:spacing w:val="-57"/>
        </w:rPr>
        <w:t xml:space="preserve"> </w:t>
      </w:r>
      <w:r w:rsidRPr="0087388F">
        <w:t>спальне и т.д. При этом они пользуются простыми словами: «на» («возьми»), «дай», «пусти», «не</w:t>
      </w:r>
      <w:r w:rsidRPr="0087388F">
        <w:rPr>
          <w:spacing w:val="1"/>
        </w:rPr>
        <w:t xml:space="preserve"> </w:t>
      </w:r>
      <w:r w:rsidRPr="0087388F">
        <w:t>хочу»</w:t>
      </w:r>
      <w:r w:rsidRPr="0087388F">
        <w:rPr>
          <w:spacing w:val="-6"/>
        </w:rPr>
        <w:t xml:space="preserve"> </w:t>
      </w:r>
      <w:r w:rsidRPr="0087388F">
        <w:t>и др.</w:t>
      </w:r>
    </w:p>
    <w:p w14:paraId="6FC2D083" w14:textId="77777777" w:rsidR="00BB340C" w:rsidRPr="0087388F" w:rsidRDefault="0021290F" w:rsidP="005D6A35">
      <w:pPr>
        <w:pStyle w:val="a3"/>
        <w:spacing w:line="276" w:lineRule="auto"/>
        <w:ind w:left="0" w:firstLine="709"/>
      </w:pPr>
      <w:r w:rsidRPr="0087388F">
        <w:rPr>
          <w:b/>
          <w:i/>
        </w:rPr>
        <w:t>Саморегуляция</w:t>
      </w:r>
      <w:r w:rsidRPr="0087388F">
        <w:rPr>
          <w:b/>
        </w:rPr>
        <w:t>.</w:t>
      </w:r>
      <w:r w:rsidRPr="0087388F">
        <w:rPr>
          <w:b/>
          <w:spacing w:val="1"/>
        </w:rPr>
        <w:t xml:space="preserve"> </w:t>
      </w:r>
      <w:r w:rsidRPr="0087388F">
        <w:t>Овладение</w:t>
      </w:r>
      <w:r w:rsidRPr="0087388F">
        <w:rPr>
          <w:spacing w:val="1"/>
        </w:rPr>
        <w:t xml:space="preserve"> </w:t>
      </w:r>
      <w:r w:rsidRPr="0087388F">
        <w:t>туалетным</w:t>
      </w:r>
      <w:r w:rsidRPr="0087388F">
        <w:rPr>
          <w:spacing w:val="1"/>
        </w:rPr>
        <w:t xml:space="preserve"> </w:t>
      </w:r>
      <w:r w:rsidRPr="0087388F">
        <w:t>поведением.</w:t>
      </w:r>
      <w:r w:rsidRPr="0087388F">
        <w:rPr>
          <w:spacing w:val="1"/>
        </w:rPr>
        <w:t xml:space="preserve"> </w:t>
      </w:r>
      <w:r w:rsidRPr="0087388F">
        <w:t>Формирование</w:t>
      </w:r>
      <w:r w:rsidRPr="0087388F">
        <w:rPr>
          <w:spacing w:val="1"/>
        </w:rPr>
        <w:t xml:space="preserve"> </w:t>
      </w:r>
      <w:r w:rsidRPr="0087388F">
        <w:t>основ</w:t>
      </w:r>
      <w:r w:rsidRPr="0087388F">
        <w:rPr>
          <w:spacing w:val="1"/>
        </w:rPr>
        <w:t xml:space="preserve"> </w:t>
      </w:r>
      <w:r w:rsidRPr="0087388F">
        <w:t>регуляции</w:t>
      </w:r>
      <w:r w:rsidRPr="0087388F">
        <w:rPr>
          <w:spacing w:val="1"/>
        </w:rPr>
        <w:t xml:space="preserve"> </w:t>
      </w:r>
      <w:r w:rsidRPr="0087388F">
        <w:t>поведения.</w:t>
      </w:r>
      <w:r w:rsidRPr="0087388F">
        <w:rPr>
          <w:spacing w:val="1"/>
        </w:rPr>
        <w:t xml:space="preserve"> </w:t>
      </w:r>
      <w:r w:rsidRPr="0087388F">
        <w:t>В</w:t>
      </w:r>
      <w:r w:rsidRPr="0087388F">
        <w:rPr>
          <w:spacing w:val="1"/>
        </w:rPr>
        <w:t xml:space="preserve"> </w:t>
      </w:r>
      <w:r w:rsidRPr="0087388F">
        <w:t>речи</w:t>
      </w:r>
      <w:r w:rsidRPr="0087388F">
        <w:rPr>
          <w:spacing w:val="1"/>
        </w:rPr>
        <w:t xml:space="preserve"> </w:t>
      </w:r>
      <w:r w:rsidRPr="0087388F">
        <w:t>появляются</w:t>
      </w:r>
      <w:r w:rsidRPr="0087388F">
        <w:rPr>
          <w:spacing w:val="1"/>
        </w:rPr>
        <w:t xml:space="preserve"> </w:t>
      </w:r>
      <w:r w:rsidRPr="0087388F">
        <w:t>оценочные</w:t>
      </w:r>
      <w:r w:rsidRPr="0087388F">
        <w:rPr>
          <w:spacing w:val="1"/>
        </w:rPr>
        <w:t xml:space="preserve"> </w:t>
      </w:r>
      <w:r w:rsidRPr="0087388F">
        <w:t>суждения:</w:t>
      </w:r>
      <w:r w:rsidRPr="0087388F">
        <w:rPr>
          <w:spacing w:val="1"/>
        </w:rPr>
        <w:t xml:space="preserve"> </w:t>
      </w:r>
      <w:r w:rsidRPr="0087388F">
        <w:t>«плохой,</w:t>
      </w:r>
      <w:r w:rsidRPr="0087388F">
        <w:rPr>
          <w:spacing w:val="1"/>
        </w:rPr>
        <w:t xml:space="preserve"> </w:t>
      </w:r>
      <w:r w:rsidRPr="0087388F">
        <w:t>хороший,</w:t>
      </w:r>
      <w:r w:rsidRPr="0087388F">
        <w:rPr>
          <w:spacing w:val="1"/>
        </w:rPr>
        <w:t xml:space="preserve"> </w:t>
      </w:r>
      <w:r w:rsidRPr="0087388F">
        <w:t>красивый».</w:t>
      </w:r>
      <w:r w:rsidRPr="0087388F">
        <w:rPr>
          <w:spacing w:val="1"/>
        </w:rPr>
        <w:t xml:space="preserve"> </w:t>
      </w:r>
      <w:r w:rsidRPr="0087388F">
        <w:t>Ребенок</w:t>
      </w:r>
      <w:r w:rsidRPr="0087388F">
        <w:rPr>
          <w:spacing w:val="1"/>
        </w:rPr>
        <w:t xml:space="preserve"> </w:t>
      </w:r>
      <w:r w:rsidRPr="0087388F">
        <w:t>овладевает умением самостоятельно есть любые виды пищи, умыться и мыть руки, приобретает</w:t>
      </w:r>
      <w:r w:rsidRPr="0087388F">
        <w:rPr>
          <w:spacing w:val="1"/>
        </w:rPr>
        <w:t xml:space="preserve"> </w:t>
      </w:r>
      <w:r w:rsidRPr="0087388F">
        <w:t>навыки</w:t>
      </w:r>
      <w:r w:rsidRPr="0087388F">
        <w:rPr>
          <w:spacing w:val="39"/>
        </w:rPr>
        <w:t xml:space="preserve"> </w:t>
      </w:r>
      <w:r w:rsidRPr="0087388F">
        <w:t>опрятности.</w:t>
      </w:r>
      <w:r w:rsidRPr="0087388F">
        <w:rPr>
          <w:spacing w:val="36"/>
        </w:rPr>
        <w:t xml:space="preserve"> </w:t>
      </w:r>
      <w:r w:rsidRPr="0087388F">
        <w:t>Совершенствуется</w:t>
      </w:r>
      <w:r w:rsidRPr="0087388F">
        <w:rPr>
          <w:spacing w:val="40"/>
        </w:rPr>
        <w:t xml:space="preserve"> </w:t>
      </w:r>
      <w:r w:rsidRPr="0087388F">
        <w:t>самостоятельность</w:t>
      </w:r>
      <w:r w:rsidRPr="0087388F">
        <w:rPr>
          <w:spacing w:val="37"/>
        </w:rPr>
        <w:t xml:space="preserve"> </w:t>
      </w:r>
      <w:r w:rsidRPr="0087388F">
        <w:t>детей</w:t>
      </w:r>
      <w:r w:rsidRPr="0087388F">
        <w:rPr>
          <w:spacing w:val="39"/>
        </w:rPr>
        <w:t xml:space="preserve"> </w:t>
      </w:r>
      <w:r w:rsidRPr="0087388F">
        <w:t>в</w:t>
      </w:r>
      <w:r w:rsidRPr="0087388F">
        <w:rPr>
          <w:spacing w:val="38"/>
        </w:rPr>
        <w:t xml:space="preserve"> </w:t>
      </w:r>
      <w:r w:rsidRPr="0087388F">
        <w:t>предметно-игровой</w:t>
      </w:r>
      <w:r w:rsidR="00482C6F" w:rsidRPr="0087388F">
        <w:t xml:space="preserve"> </w:t>
      </w:r>
      <w:r w:rsidRPr="0087388F">
        <w:t>деятельности и самообслуживании. С одной стороны, возрастает самостоятельность ребенка во</w:t>
      </w:r>
      <w:r w:rsidRPr="0087388F">
        <w:rPr>
          <w:spacing w:val="1"/>
        </w:rPr>
        <w:t xml:space="preserve"> </w:t>
      </w:r>
      <w:r w:rsidRPr="0087388F">
        <w:t xml:space="preserve">всех сферах жизни, с другой </w:t>
      </w:r>
      <w:r w:rsidR="001072B2">
        <w:t>-</w:t>
      </w:r>
      <w:r w:rsidRPr="0087388F">
        <w:t xml:space="preserve"> он осваивает правила поведения в группе (играть рядом, не мешая</w:t>
      </w:r>
      <w:r w:rsidRPr="0087388F">
        <w:rPr>
          <w:spacing w:val="1"/>
        </w:rPr>
        <w:t xml:space="preserve"> </w:t>
      </w:r>
      <w:r w:rsidRPr="0087388F">
        <w:t>другим,</w:t>
      </w:r>
      <w:r w:rsidRPr="0087388F">
        <w:rPr>
          <w:spacing w:val="1"/>
        </w:rPr>
        <w:t xml:space="preserve"> </w:t>
      </w:r>
      <w:r w:rsidRPr="0087388F">
        <w:t>помогать,</w:t>
      </w:r>
      <w:r w:rsidRPr="0087388F">
        <w:rPr>
          <w:spacing w:val="1"/>
        </w:rPr>
        <w:t xml:space="preserve"> </w:t>
      </w:r>
      <w:r w:rsidRPr="0087388F">
        <w:t>если</w:t>
      </w:r>
      <w:r w:rsidRPr="0087388F">
        <w:rPr>
          <w:spacing w:val="1"/>
        </w:rPr>
        <w:t xml:space="preserve"> </w:t>
      </w:r>
      <w:r w:rsidRPr="0087388F">
        <w:t>это</w:t>
      </w:r>
      <w:r w:rsidRPr="0087388F">
        <w:rPr>
          <w:spacing w:val="1"/>
        </w:rPr>
        <w:t xml:space="preserve"> </w:t>
      </w:r>
      <w:r w:rsidRPr="0087388F">
        <w:t>понятно</w:t>
      </w:r>
      <w:r w:rsidRPr="0087388F">
        <w:rPr>
          <w:spacing w:val="1"/>
        </w:rPr>
        <w:t xml:space="preserve"> </w:t>
      </w:r>
      <w:r w:rsidRPr="0087388F">
        <w:t>и</w:t>
      </w:r>
      <w:r w:rsidRPr="0087388F">
        <w:rPr>
          <w:spacing w:val="1"/>
        </w:rPr>
        <w:t xml:space="preserve"> </w:t>
      </w:r>
      <w:r w:rsidRPr="0087388F">
        <w:t>несложно).</w:t>
      </w:r>
      <w:r w:rsidRPr="0087388F">
        <w:rPr>
          <w:spacing w:val="1"/>
        </w:rPr>
        <w:t xml:space="preserve"> </w:t>
      </w:r>
      <w:r w:rsidRPr="0087388F">
        <w:t>Все</w:t>
      </w:r>
      <w:r w:rsidRPr="0087388F">
        <w:rPr>
          <w:spacing w:val="1"/>
        </w:rPr>
        <w:t xml:space="preserve"> </w:t>
      </w:r>
      <w:r w:rsidRPr="0087388F">
        <w:t>это</w:t>
      </w:r>
      <w:r w:rsidRPr="0087388F">
        <w:rPr>
          <w:spacing w:val="1"/>
        </w:rPr>
        <w:t xml:space="preserve"> </w:t>
      </w:r>
      <w:r w:rsidRPr="0087388F">
        <w:t>является</w:t>
      </w:r>
      <w:r w:rsidRPr="0087388F">
        <w:rPr>
          <w:spacing w:val="1"/>
        </w:rPr>
        <w:t xml:space="preserve"> </w:t>
      </w:r>
      <w:r w:rsidRPr="0087388F">
        <w:t>основой</w:t>
      </w:r>
      <w:r w:rsidRPr="0087388F">
        <w:rPr>
          <w:spacing w:val="1"/>
        </w:rPr>
        <w:t xml:space="preserve"> </w:t>
      </w:r>
      <w:r w:rsidRPr="0087388F">
        <w:t>для</w:t>
      </w:r>
      <w:r w:rsidRPr="0087388F">
        <w:rPr>
          <w:spacing w:val="1"/>
        </w:rPr>
        <w:t xml:space="preserve"> </w:t>
      </w:r>
      <w:r w:rsidRPr="0087388F">
        <w:t>развития</w:t>
      </w:r>
      <w:r w:rsidRPr="0087388F">
        <w:rPr>
          <w:spacing w:val="60"/>
        </w:rPr>
        <w:t xml:space="preserve"> </w:t>
      </w:r>
      <w:r w:rsidRPr="0087388F">
        <w:t>в</w:t>
      </w:r>
      <w:r w:rsidRPr="0087388F">
        <w:rPr>
          <w:spacing w:val="1"/>
        </w:rPr>
        <w:t xml:space="preserve"> </w:t>
      </w:r>
      <w:r w:rsidRPr="0087388F">
        <w:t>будущем совместной игровой деятельности.</w:t>
      </w:r>
    </w:p>
    <w:p w14:paraId="1FC628A7" w14:textId="77777777" w:rsidR="00BB340C" w:rsidRPr="0087388F" w:rsidRDefault="0021290F" w:rsidP="005D6A35">
      <w:pPr>
        <w:pStyle w:val="a3"/>
        <w:spacing w:line="276" w:lineRule="auto"/>
        <w:ind w:left="0" w:firstLine="709"/>
      </w:pPr>
      <w:r w:rsidRPr="0087388F">
        <w:rPr>
          <w:b/>
          <w:i/>
        </w:rPr>
        <w:t>Личность.</w:t>
      </w:r>
      <w:r w:rsidRPr="0087388F">
        <w:rPr>
          <w:b/>
          <w:i/>
          <w:spacing w:val="1"/>
        </w:rPr>
        <w:t xml:space="preserve"> </w:t>
      </w:r>
      <w:r w:rsidRPr="0087388F">
        <w:t>Появляются</w:t>
      </w:r>
      <w:r w:rsidRPr="0087388F">
        <w:rPr>
          <w:spacing w:val="1"/>
        </w:rPr>
        <w:t xml:space="preserve"> </w:t>
      </w:r>
      <w:r w:rsidRPr="0087388F">
        <w:t>представления</w:t>
      </w:r>
      <w:r w:rsidRPr="0087388F">
        <w:rPr>
          <w:spacing w:val="1"/>
        </w:rPr>
        <w:t xml:space="preserve"> </w:t>
      </w:r>
      <w:r w:rsidRPr="0087388F">
        <w:t>о</w:t>
      </w:r>
      <w:r w:rsidRPr="0087388F">
        <w:rPr>
          <w:spacing w:val="1"/>
        </w:rPr>
        <w:t xml:space="preserve"> </w:t>
      </w:r>
      <w:r w:rsidRPr="0087388F">
        <w:t>себе,</w:t>
      </w:r>
      <w:r w:rsidRPr="0087388F">
        <w:rPr>
          <w:spacing w:val="1"/>
        </w:rPr>
        <w:t xml:space="preserve"> </w:t>
      </w:r>
      <w:r w:rsidRPr="0087388F">
        <w:t>в</w:t>
      </w:r>
      <w:r w:rsidRPr="0087388F">
        <w:rPr>
          <w:spacing w:val="1"/>
        </w:rPr>
        <w:t xml:space="preserve"> </w:t>
      </w:r>
      <w:r w:rsidRPr="0087388F">
        <w:t>том</w:t>
      </w:r>
      <w:r w:rsidRPr="0087388F">
        <w:rPr>
          <w:spacing w:val="1"/>
        </w:rPr>
        <w:t xml:space="preserve"> </w:t>
      </w:r>
      <w:r w:rsidRPr="0087388F">
        <w:t>числе</w:t>
      </w:r>
      <w:r w:rsidRPr="0087388F">
        <w:rPr>
          <w:spacing w:val="1"/>
        </w:rPr>
        <w:t xml:space="preserve"> </w:t>
      </w:r>
      <w:r w:rsidRPr="0087388F">
        <w:t>как</w:t>
      </w:r>
      <w:r w:rsidRPr="0087388F">
        <w:rPr>
          <w:spacing w:val="1"/>
        </w:rPr>
        <w:t xml:space="preserve"> </w:t>
      </w:r>
      <w:r w:rsidRPr="0087388F">
        <w:t>представителе</w:t>
      </w:r>
      <w:r w:rsidRPr="0087388F">
        <w:rPr>
          <w:spacing w:val="1"/>
        </w:rPr>
        <w:t xml:space="preserve"> </w:t>
      </w:r>
      <w:r w:rsidRPr="0087388F">
        <w:t>пола.</w:t>
      </w:r>
      <w:r w:rsidRPr="0087388F">
        <w:rPr>
          <w:spacing w:val="1"/>
        </w:rPr>
        <w:t xml:space="preserve"> </w:t>
      </w:r>
      <w:r w:rsidRPr="0087388F">
        <w:t>Разворачиваются</w:t>
      </w:r>
      <w:r w:rsidRPr="0087388F">
        <w:rPr>
          <w:spacing w:val="1"/>
        </w:rPr>
        <w:t xml:space="preserve"> </w:t>
      </w:r>
      <w:r w:rsidRPr="0087388F">
        <w:t>ярко</w:t>
      </w:r>
      <w:r w:rsidRPr="0087388F">
        <w:rPr>
          <w:spacing w:val="1"/>
        </w:rPr>
        <w:t xml:space="preserve"> </w:t>
      </w:r>
      <w:r w:rsidRPr="0087388F">
        <w:t>выраженные</w:t>
      </w:r>
      <w:r w:rsidRPr="0087388F">
        <w:rPr>
          <w:spacing w:val="1"/>
        </w:rPr>
        <w:t xml:space="preserve"> </w:t>
      </w:r>
      <w:r w:rsidRPr="0087388F">
        <w:t>процессы</w:t>
      </w:r>
      <w:r w:rsidRPr="0087388F">
        <w:rPr>
          <w:spacing w:val="1"/>
        </w:rPr>
        <w:t xml:space="preserve"> </w:t>
      </w:r>
      <w:r w:rsidRPr="0087388F">
        <w:t>идентификации</w:t>
      </w:r>
      <w:r w:rsidRPr="0087388F">
        <w:rPr>
          <w:spacing w:val="1"/>
        </w:rPr>
        <w:t xml:space="preserve"> </w:t>
      </w:r>
      <w:r w:rsidRPr="0087388F">
        <w:t>с</w:t>
      </w:r>
      <w:r w:rsidRPr="0087388F">
        <w:rPr>
          <w:spacing w:val="1"/>
        </w:rPr>
        <w:t xml:space="preserve"> </w:t>
      </w:r>
      <w:r w:rsidRPr="0087388F">
        <w:t>родителями.</w:t>
      </w:r>
      <w:r w:rsidRPr="0087388F">
        <w:rPr>
          <w:spacing w:val="1"/>
        </w:rPr>
        <w:t xml:space="preserve"> </w:t>
      </w:r>
      <w:r w:rsidRPr="0087388F">
        <w:t>Формируются</w:t>
      </w:r>
      <w:r w:rsidRPr="0087388F">
        <w:rPr>
          <w:spacing w:val="1"/>
        </w:rPr>
        <w:t xml:space="preserve"> </w:t>
      </w:r>
      <w:r w:rsidRPr="0087388F">
        <w:t>предпосылки</w:t>
      </w:r>
      <w:r w:rsidRPr="0087388F">
        <w:rPr>
          <w:spacing w:val="-2"/>
        </w:rPr>
        <w:t xml:space="preserve"> </w:t>
      </w:r>
      <w:r w:rsidRPr="0087388F">
        <w:t>самосознания</w:t>
      </w:r>
      <w:r w:rsidRPr="0087388F">
        <w:rPr>
          <w:spacing w:val="-1"/>
        </w:rPr>
        <w:t xml:space="preserve"> </w:t>
      </w:r>
      <w:r w:rsidRPr="0087388F">
        <w:t>через</w:t>
      </w:r>
      <w:r w:rsidRPr="0087388F">
        <w:rPr>
          <w:spacing w:val="-1"/>
        </w:rPr>
        <w:t xml:space="preserve"> </w:t>
      </w:r>
      <w:r w:rsidRPr="0087388F">
        <w:t>осуществление</w:t>
      </w:r>
      <w:r w:rsidRPr="0087388F">
        <w:rPr>
          <w:spacing w:val="-2"/>
        </w:rPr>
        <w:t xml:space="preserve"> </w:t>
      </w:r>
      <w:r w:rsidRPr="0087388F">
        <w:t>эффективных</w:t>
      </w:r>
      <w:r w:rsidRPr="0087388F">
        <w:rPr>
          <w:spacing w:val="1"/>
        </w:rPr>
        <w:t xml:space="preserve"> </w:t>
      </w:r>
      <w:r w:rsidRPr="0087388F">
        <w:t>предметных действий.</w:t>
      </w:r>
    </w:p>
    <w:p w14:paraId="10125A46" w14:textId="77777777" w:rsidR="00BB340C" w:rsidRPr="0087388F" w:rsidRDefault="00BB340C" w:rsidP="005D6A35">
      <w:pPr>
        <w:pStyle w:val="a3"/>
        <w:spacing w:line="276" w:lineRule="auto"/>
        <w:ind w:left="0" w:firstLine="709"/>
        <w:jc w:val="left"/>
      </w:pPr>
    </w:p>
    <w:p w14:paraId="2B1DED79" w14:textId="77777777" w:rsidR="00BB340C" w:rsidRPr="0087388F" w:rsidRDefault="00482C6F" w:rsidP="005D6A35">
      <w:pPr>
        <w:pStyle w:val="1"/>
        <w:spacing w:line="276" w:lineRule="auto"/>
        <w:ind w:left="0" w:firstLine="709"/>
        <w:jc w:val="both"/>
      </w:pPr>
      <w:r w:rsidRPr="0087388F">
        <w:t>1.</w:t>
      </w:r>
      <w:r w:rsidR="00B34936">
        <w:t>5</w:t>
      </w:r>
      <w:r w:rsidRPr="0087388F">
        <w:t>.2.2</w:t>
      </w:r>
      <w:r w:rsidR="00E666D3" w:rsidRPr="0087388F">
        <w:t xml:space="preserve">. </w:t>
      </w:r>
      <w:r w:rsidR="0021290F" w:rsidRPr="0087388F">
        <w:t>Первая</w:t>
      </w:r>
      <w:r w:rsidR="0021290F" w:rsidRPr="0087388F">
        <w:rPr>
          <w:spacing w:val="-3"/>
        </w:rPr>
        <w:t xml:space="preserve"> </w:t>
      </w:r>
      <w:r w:rsidR="0021290F" w:rsidRPr="0087388F">
        <w:t>младшая</w:t>
      </w:r>
      <w:r w:rsidR="0021290F" w:rsidRPr="0087388F">
        <w:rPr>
          <w:spacing w:val="-2"/>
        </w:rPr>
        <w:t xml:space="preserve"> </w:t>
      </w:r>
      <w:r w:rsidR="0021290F" w:rsidRPr="0087388F">
        <w:t>группа</w:t>
      </w:r>
      <w:r w:rsidR="0021290F" w:rsidRPr="0087388F">
        <w:rPr>
          <w:spacing w:val="-2"/>
        </w:rPr>
        <w:t xml:space="preserve"> </w:t>
      </w:r>
      <w:r w:rsidR="0021290F" w:rsidRPr="0087388F">
        <w:t>(третий</w:t>
      </w:r>
      <w:r w:rsidR="0021290F" w:rsidRPr="0087388F">
        <w:rPr>
          <w:spacing w:val="-3"/>
        </w:rPr>
        <w:t xml:space="preserve"> </w:t>
      </w:r>
      <w:r w:rsidR="0021290F" w:rsidRPr="0087388F">
        <w:t>год</w:t>
      </w:r>
      <w:r w:rsidR="0021290F" w:rsidRPr="0087388F">
        <w:rPr>
          <w:spacing w:val="-2"/>
        </w:rPr>
        <w:t xml:space="preserve"> </w:t>
      </w:r>
      <w:r w:rsidR="0021290F" w:rsidRPr="0087388F">
        <w:t>жизни)</w:t>
      </w:r>
    </w:p>
    <w:p w14:paraId="362BFDB8" w14:textId="77777777" w:rsidR="00BB340C" w:rsidRPr="0087388F" w:rsidRDefault="0021290F" w:rsidP="005D6A35">
      <w:pPr>
        <w:pStyle w:val="2"/>
        <w:spacing w:line="276" w:lineRule="auto"/>
        <w:ind w:left="0" w:firstLine="709"/>
      </w:pPr>
      <w:proofErr w:type="spellStart"/>
      <w:r w:rsidRPr="0087388F">
        <w:t>Росто</w:t>
      </w:r>
      <w:proofErr w:type="spellEnd"/>
      <w:r w:rsidRPr="0087388F">
        <w:t>-весовые</w:t>
      </w:r>
      <w:r w:rsidRPr="0087388F">
        <w:rPr>
          <w:spacing w:val="-3"/>
        </w:rPr>
        <w:t xml:space="preserve"> </w:t>
      </w:r>
      <w:r w:rsidRPr="0087388F">
        <w:t>характеристики</w:t>
      </w:r>
    </w:p>
    <w:p w14:paraId="50B14F9D" w14:textId="77777777" w:rsidR="00BB340C" w:rsidRPr="0087388F" w:rsidRDefault="0021290F" w:rsidP="005D6A35">
      <w:pPr>
        <w:pStyle w:val="a3"/>
        <w:spacing w:line="276" w:lineRule="auto"/>
        <w:ind w:left="0" w:firstLine="709"/>
      </w:pPr>
      <w:r w:rsidRPr="0087388F">
        <w:t>Средний</w:t>
      </w:r>
      <w:r w:rsidRPr="0087388F">
        <w:rPr>
          <w:spacing w:val="1"/>
        </w:rPr>
        <w:t xml:space="preserve"> </w:t>
      </w:r>
      <w:r w:rsidRPr="0087388F">
        <w:t>вес</w:t>
      </w:r>
      <w:r w:rsidRPr="0087388F">
        <w:rPr>
          <w:spacing w:val="1"/>
        </w:rPr>
        <w:t xml:space="preserve"> </w:t>
      </w:r>
      <w:r w:rsidRPr="0087388F">
        <w:t>мальчиков</w:t>
      </w:r>
      <w:r w:rsidRPr="0087388F">
        <w:rPr>
          <w:spacing w:val="1"/>
        </w:rPr>
        <w:t xml:space="preserve"> </w:t>
      </w:r>
      <w:r w:rsidRPr="0087388F">
        <w:t>составляет</w:t>
      </w:r>
      <w:r w:rsidRPr="0087388F">
        <w:rPr>
          <w:spacing w:val="1"/>
        </w:rPr>
        <w:t xml:space="preserve"> </w:t>
      </w:r>
      <w:r w:rsidRPr="0087388F">
        <w:t>14,9</w:t>
      </w:r>
      <w:r w:rsidRPr="0087388F">
        <w:rPr>
          <w:spacing w:val="1"/>
        </w:rPr>
        <w:t xml:space="preserve"> </w:t>
      </w:r>
      <w:r w:rsidRPr="0087388F">
        <w:t>кг,</w:t>
      </w:r>
      <w:r w:rsidRPr="0087388F">
        <w:rPr>
          <w:spacing w:val="1"/>
        </w:rPr>
        <w:t xml:space="preserve"> </w:t>
      </w:r>
      <w:r w:rsidRPr="0087388F">
        <w:t>девочек</w:t>
      </w:r>
      <w:r w:rsidRPr="0087388F">
        <w:rPr>
          <w:spacing w:val="1"/>
        </w:rPr>
        <w:t xml:space="preserve"> </w:t>
      </w:r>
      <w:r w:rsidRPr="0087388F">
        <w:t>–</w:t>
      </w:r>
      <w:r w:rsidRPr="0087388F">
        <w:rPr>
          <w:spacing w:val="1"/>
        </w:rPr>
        <w:t xml:space="preserve"> </w:t>
      </w:r>
      <w:r w:rsidRPr="0087388F">
        <w:t>14,8</w:t>
      </w:r>
      <w:r w:rsidRPr="0087388F">
        <w:rPr>
          <w:spacing w:val="1"/>
        </w:rPr>
        <w:t xml:space="preserve"> </w:t>
      </w:r>
      <w:r w:rsidRPr="0087388F">
        <w:t>кг.</w:t>
      </w:r>
      <w:r w:rsidRPr="0087388F">
        <w:rPr>
          <w:spacing w:val="1"/>
        </w:rPr>
        <w:t xml:space="preserve"> </w:t>
      </w:r>
      <w:r w:rsidRPr="0087388F">
        <w:t>Средняя</w:t>
      </w:r>
      <w:r w:rsidRPr="0087388F">
        <w:rPr>
          <w:spacing w:val="1"/>
        </w:rPr>
        <w:t xml:space="preserve"> </w:t>
      </w:r>
      <w:r w:rsidRPr="0087388F">
        <w:t>длина</w:t>
      </w:r>
      <w:r w:rsidRPr="0087388F">
        <w:rPr>
          <w:spacing w:val="1"/>
        </w:rPr>
        <w:t xml:space="preserve"> </w:t>
      </w:r>
      <w:r w:rsidRPr="0087388F">
        <w:t>тела</w:t>
      </w:r>
      <w:r w:rsidRPr="0087388F">
        <w:rPr>
          <w:spacing w:val="1"/>
        </w:rPr>
        <w:t xml:space="preserve"> </w:t>
      </w:r>
      <w:r w:rsidRPr="0087388F">
        <w:t>у</w:t>
      </w:r>
      <w:r w:rsidRPr="0087388F">
        <w:rPr>
          <w:spacing w:val="1"/>
        </w:rPr>
        <w:t xml:space="preserve"> </w:t>
      </w:r>
      <w:r w:rsidRPr="0087388F">
        <w:t>мальчиков</w:t>
      </w:r>
      <w:r w:rsidRPr="0087388F">
        <w:rPr>
          <w:spacing w:val="-1"/>
        </w:rPr>
        <w:t xml:space="preserve"> </w:t>
      </w:r>
      <w:r w:rsidRPr="0087388F">
        <w:t>до 95,7 см,</w:t>
      </w:r>
      <w:r w:rsidRPr="0087388F">
        <w:rPr>
          <w:spacing w:val="2"/>
        </w:rPr>
        <w:t xml:space="preserve"> </w:t>
      </w:r>
      <w:r w:rsidRPr="0087388F">
        <w:t>у</w:t>
      </w:r>
      <w:r w:rsidRPr="0087388F">
        <w:rPr>
          <w:spacing w:val="-3"/>
        </w:rPr>
        <w:t xml:space="preserve"> </w:t>
      </w:r>
      <w:r w:rsidRPr="0087388F">
        <w:t>девочек</w:t>
      </w:r>
      <w:r w:rsidRPr="0087388F">
        <w:rPr>
          <w:spacing w:val="2"/>
        </w:rPr>
        <w:t xml:space="preserve"> </w:t>
      </w:r>
      <w:r w:rsidRPr="0087388F">
        <w:t>– 97,3</w:t>
      </w:r>
      <w:r w:rsidRPr="0087388F">
        <w:rPr>
          <w:spacing w:val="-1"/>
        </w:rPr>
        <w:t xml:space="preserve"> </w:t>
      </w:r>
      <w:r w:rsidRPr="0087388F">
        <w:t>см.</w:t>
      </w:r>
    </w:p>
    <w:p w14:paraId="3D4816B9" w14:textId="77777777" w:rsidR="00BB340C" w:rsidRPr="0087388F" w:rsidRDefault="0021290F" w:rsidP="005D6A35">
      <w:pPr>
        <w:pStyle w:val="2"/>
        <w:spacing w:line="276" w:lineRule="auto"/>
        <w:ind w:left="0" w:firstLine="709"/>
      </w:pPr>
      <w:r w:rsidRPr="0087388F">
        <w:t>Функциональное</w:t>
      </w:r>
      <w:r w:rsidRPr="0087388F">
        <w:rPr>
          <w:spacing w:val="-4"/>
        </w:rPr>
        <w:t xml:space="preserve"> </w:t>
      </w:r>
      <w:r w:rsidRPr="0087388F">
        <w:t>созревание</w:t>
      </w:r>
    </w:p>
    <w:p w14:paraId="119C8523" w14:textId="77777777" w:rsidR="00BB340C" w:rsidRPr="0087388F" w:rsidRDefault="0021290F" w:rsidP="005D6A35">
      <w:pPr>
        <w:pStyle w:val="a3"/>
        <w:spacing w:line="276" w:lineRule="auto"/>
        <w:ind w:left="0" w:firstLine="709"/>
      </w:pPr>
      <w:r w:rsidRPr="0087388F">
        <w:t>Продолжаются рост и функциональное развитие внутренних органов, костной, мышечной и</w:t>
      </w:r>
      <w:r w:rsidRPr="0087388F">
        <w:rPr>
          <w:spacing w:val="-57"/>
        </w:rPr>
        <w:t xml:space="preserve"> </w:t>
      </w:r>
      <w:r w:rsidRPr="0087388F">
        <w:t>центральной</w:t>
      </w:r>
      <w:r w:rsidRPr="0087388F">
        <w:rPr>
          <w:spacing w:val="-1"/>
        </w:rPr>
        <w:t xml:space="preserve"> </w:t>
      </w:r>
      <w:r w:rsidRPr="0087388F">
        <w:t>нервной</w:t>
      </w:r>
      <w:r w:rsidRPr="0087388F">
        <w:rPr>
          <w:spacing w:val="-1"/>
        </w:rPr>
        <w:t xml:space="preserve"> </w:t>
      </w:r>
      <w:r w:rsidRPr="0087388F">
        <w:t>системы.</w:t>
      </w:r>
      <w:r w:rsidRPr="0087388F">
        <w:rPr>
          <w:spacing w:val="2"/>
        </w:rPr>
        <w:t xml:space="preserve"> </w:t>
      </w:r>
      <w:r w:rsidRPr="0087388F">
        <w:t>Совершенствуются</w:t>
      </w:r>
      <w:r w:rsidRPr="0087388F">
        <w:rPr>
          <w:spacing w:val="-1"/>
        </w:rPr>
        <w:t xml:space="preserve"> </w:t>
      </w:r>
      <w:r w:rsidRPr="0087388F">
        <w:t>формы</w:t>
      </w:r>
      <w:r w:rsidRPr="0087388F">
        <w:rPr>
          <w:spacing w:val="-2"/>
        </w:rPr>
        <w:t xml:space="preserve"> </w:t>
      </w:r>
      <w:r w:rsidRPr="0087388F">
        <w:t>двигательной активности.</w:t>
      </w:r>
    </w:p>
    <w:p w14:paraId="3CAC3F98" w14:textId="77777777" w:rsidR="00BB340C" w:rsidRPr="0087388F" w:rsidRDefault="0021290F" w:rsidP="005D6A35">
      <w:pPr>
        <w:pStyle w:val="a3"/>
        <w:spacing w:line="276" w:lineRule="auto"/>
        <w:ind w:left="0" w:firstLine="709"/>
      </w:pPr>
      <w:r w:rsidRPr="0087388F">
        <w:rPr>
          <w:b/>
          <w:i/>
        </w:rPr>
        <w:t>Развитие</w:t>
      </w:r>
      <w:r w:rsidRPr="0087388F">
        <w:rPr>
          <w:b/>
          <w:i/>
          <w:spacing w:val="1"/>
        </w:rPr>
        <w:t xml:space="preserve"> </w:t>
      </w:r>
      <w:r w:rsidRPr="0087388F">
        <w:rPr>
          <w:b/>
          <w:i/>
        </w:rPr>
        <w:t>моторики.</w:t>
      </w:r>
      <w:r w:rsidRPr="0087388F">
        <w:rPr>
          <w:b/>
          <w:i/>
          <w:spacing w:val="1"/>
        </w:rPr>
        <w:t xml:space="preserve"> </w:t>
      </w:r>
      <w:r w:rsidRPr="0087388F">
        <w:t>Дифференциация</w:t>
      </w:r>
      <w:r w:rsidRPr="0087388F">
        <w:rPr>
          <w:spacing w:val="1"/>
        </w:rPr>
        <w:t xml:space="preserve"> </w:t>
      </w:r>
      <w:r w:rsidRPr="0087388F">
        <w:t>развития</w:t>
      </w:r>
      <w:r w:rsidRPr="0087388F">
        <w:rPr>
          <w:spacing w:val="1"/>
        </w:rPr>
        <w:t xml:space="preserve"> </w:t>
      </w:r>
      <w:r w:rsidRPr="0087388F">
        <w:t>моторики</w:t>
      </w:r>
      <w:r w:rsidRPr="0087388F">
        <w:rPr>
          <w:spacing w:val="1"/>
        </w:rPr>
        <w:t xml:space="preserve"> </w:t>
      </w:r>
      <w:r w:rsidRPr="0087388F">
        <w:t>у</w:t>
      </w:r>
      <w:r w:rsidRPr="0087388F">
        <w:rPr>
          <w:spacing w:val="1"/>
        </w:rPr>
        <w:t xml:space="preserve"> </w:t>
      </w:r>
      <w:r w:rsidRPr="0087388F">
        <w:t>мальчиков</w:t>
      </w:r>
      <w:r w:rsidRPr="0087388F">
        <w:rPr>
          <w:spacing w:val="1"/>
        </w:rPr>
        <w:t xml:space="preserve"> </w:t>
      </w:r>
      <w:r w:rsidRPr="0087388F">
        <w:t>и</w:t>
      </w:r>
      <w:r w:rsidRPr="0087388F">
        <w:rPr>
          <w:spacing w:val="1"/>
        </w:rPr>
        <w:t xml:space="preserve"> </w:t>
      </w:r>
      <w:r w:rsidRPr="0087388F">
        <w:t>девочек.</w:t>
      </w:r>
      <w:r w:rsidRPr="0087388F">
        <w:rPr>
          <w:spacing w:val="1"/>
        </w:rPr>
        <w:t xml:space="preserve"> </w:t>
      </w:r>
      <w:r w:rsidRPr="0087388F">
        <w:t>У</w:t>
      </w:r>
      <w:r w:rsidRPr="0087388F">
        <w:rPr>
          <w:spacing w:val="1"/>
        </w:rPr>
        <w:t xml:space="preserve"> </w:t>
      </w:r>
      <w:r w:rsidRPr="0087388F">
        <w:t>мальчиков опережающее развитие крупной</w:t>
      </w:r>
      <w:r w:rsidRPr="0087388F">
        <w:rPr>
          <w:spacing w:val="1"/>
        </w:rPr>
        <w:t xml:space="preserve"> </w:t>
      </w:r>
      <w:r w:rsidRPr="0087388F">
        <w:t>моторики</w:t>
      </w:r>
      <w:r w:rsidRPr="0087388F">
        <w:rPr>
          <w:spacing w:val="1"/>
        </w:rPr>
        <w:t xml:space="preserve"> </w:t>
      </w:r>
      <w:r w:rsidRPr="0087388F">
        <w:t>(к трем годам</w:t>
      </w:r>
      <w:r w:rsidRPr="0087388F">
        <w:rPr>
          <w:spacing w:val="1"/>
        </w:rPr>
        <w:t xml:space="preserve"> </w:t>
      </w:r>
      <w:r w:rsidRPr="0087388F">
        <w:t>мальчики</w:t>
      </w:r>
      <w:r w:rsidRPr="0087388F">
        <w:rPr>
          <w:spacing w:val="1"/>
        </w:rPr>
        <w:t xml:space="preserve"> </w:t>
      </w:r>
      <w:r w:rsidRPr="0087388F">
        <w:t>могут</w:t>
      </w:r>
      <w:r w:rsidRPr="0087388F">
        <w:rPr>
          <w:spacing w:val="60"/>
        </w:rPr>
        <w:t xml:space="preserve"> </w:t>
      </w:r>
      <w:r w:rsidRPr="0087388F">
        <w:t>осваивать</w:t>
      </w:r>
      <w:r w:rsidRPr="0087388F">
        <w:rPr>
          <w:spacing w:val="1"/>
        </w:rPr>
        <w:t xml:space="preserve"> </w:t>
      </w:r>
      <w:r w:rsidRPr="0087388F">
        <w:t>езду</w:t>
      </w:r>
      <w:r w:rsidRPr="0087388F">
        <w:rPr>
          <w:spacing w:val="1"/>
        </w:rPr>
        <w:t xml:space="preserve"> </w:t>
      </w:r>
      <w:r w:rsidRPr="0087388F">
        <w:t>на</w:t>
      </w:r>
      <w:r w:rsidRPr="0087388F">
        <w:rPr>
          <w:spacing w:val="1"/>
        </w:rPr>
        <w:t xml:space="preserve"> </w:t>
      </w:r>
      <w:r w:rsidRPr="0087388F">
        <w:t>велосипеде);</w:t>
      </w:r>
      <w:r w:rsidRPr="0087388F">
        <w:rPr>
          <w:spacing w:val="1"/>
        </w:rPr>
        <w:t xml:space="preserve"> </w:t>
      </w:r>
      <w:r w:rsidRPr="0087388F">
        <w:t>у</w:t>
      </w:r>
      <w:r w:rsidRPr="0087388F">
        <w:rPr>
          <w:spacing w:val="1"/>
        </w:rPr>
        <w:t xml:space="preserve"> </w:t>
      </w:r>
      <w:r w:rsidRPr="0087388F">
        <w:t>девочек</w:t>
      </w:r>
      <w:r w:rsidRPr="0087388F">
        <w:rPr>
          <w:spacing w:val="1"/>
        </w:rPr>
        <w:t xml:space="preserve"> </w:t>
      </w:r>
      <w:r w:rsidRPr="0087388F">
        <w:t>опережающее</w:t>
      </w:r>
      <w:r w:rsidRPr="0087388F">
        <w:rPr>
          <w:spacing w:val="1"/>
        </w:rPr>
        <w:t xml:space="preserve"> </w:t>
      </w:r>
      <w:r w:rsidRPr="0087388F">
        <w:t>развитие</w:t>
      </w:r>
      <w:r w:rsidRPr="0087388F">
        <w:rPr>
          <w:spacing w:val="1"/>
        </w:rPr>
        <w:t xml:space="preserve"> </w:t>
      </w:r>
      <w:r w:rsidRPr="0087388F">
        <w:t>мелкой</w:t>
      </w:r>
      <w:r w:rsidRPr="0087388F">
        <w:rPr>
          <w:spacing w:val="1"/>
        </w:rPr>
        <w:t xml:space="preserve"> </w:t>
      </w:r>
      <w:r w:rsidRPr="0087388F">
        <w:t>моторики</w:t>
      </w:r>
      <w:r w:rsidRPr="0087388F">
        <w:rPr>
          <w:spacing w:val="1"/>
        </w:rPr>
        <w:t xml:space="preserve"> </w:t>
      </w:r>
      <w:r w:rsidRPr="0087388F">
        <w:t>(координированные</w:t>
      </w:r>
      <w:r w:rsidRPr="0087388F">
        <w:rPr>
          <w:spacing w:val="1"/>
        </w:rPr>
        <w:t xml:space="preserve"> </w:t>
      </w:r>
      <w:r w:rsidRPr="0087388F">
        <w:t>действия</w:t>
      </w:r>
      <w:r w:rsidRPr="0087388F">
        <w:rPr>
          <w:spacing w:val="-1"/>
        </w:rPr>
        <w:t xml:space="preserve"> </w:t>
      </w:r>
      <w:r w:rsidRPr="0087388F">
        <w:t>с</w:t>
      </w:r>
      <w:r w:rsidRPr="0087388F">
        <w:rPr>
          <w:spacing w:val="-1"/>
        </w:rPr>
        <w:t xml:space="preserve"> </w:t>
      </w:r>
      <w:r w:rsidRPr="0087388F">
        <w:t>мелкими предметами).</w:t>
      </w:r>
    </w:p>
    <w:p w14:paraId="371086AE" w14:textId="77777777" w:rsidR="00BB340C" w:rsidRPr="0087388F" w:rsidRDefault="0021290F" w:rsidP="005D6A35">
      <w:pPr>
        <w:pStyle w:val="a3"/>
        <w:spacing w:line="276" w:lineRule="auto"/>
        <w:ind w:left="0" w:firstLine="709"/>
      </w:pPr>
      <w:r w:rsidRPr="0087388F">
        <w:rPr>
          <w:b/>
          <w:i/>
        </w:rPr>
        <w:t>Психические</w:t>
      </w:r>
      <w:r w:rsidRPr="0087388F">
        <w:rPr>
          <w:b/>
          <w:i/>
          <w:spacing w:val="1"/>
        </w:rPr>
        <w:t xml:space="preserve"> </w:t>
      </w:r>
      <w:r w:rsidRPr="0087388F">
        <w:rPr>
          <w:b/>
          <w:i/>
        </w:rPr>
        <w:t>функции.</w:t>
      </w:r>
      <w:r w:rsidRPr="0087388F">
        <w:rPr>
          <w:b/>
          <w:i/>
          <w:spacing w:val="1"/>
        </w:rPr>
        <w:t xml:space="preserve"> </w:t>
      </w:r>
      <w:r w:rsidRPr="0087388F">
        <w:t>Продолжает</w:t>
      </w:r>
      <w:r w:rsidRPr="0087388F">
        <w:rPr>
          <w:spacing w:val="1"/>
        </w:rPr>
        <w:t xml:space="preserve"> </w:t>
      </w:r>
      <w:r w:rsidRPr="0087388F">
        <w:t>развиваться</w:t>
      </w:r>
      <w:r w:rsidRPr="0087388F">
        <w:rPr>
          <w:spacing w:val="1"/>
        </w:rPr>
        <w:t xml:space="preserve"> </w:t>
      </w:r>
      <w:r w:rsidRPr="0087388F">
        <w:t>предметная</w:t>
      </w:r>
      <w:r w:rsidRPr="0087388F">
        <w:rPr>
          <w:spacing w:val="1"/>
        </w:rPr>
        <w:t xml:space="preserve"> </w:t>
      </w:r>
      <w:r w:rsidRPr="0087388F">
        <w:t>деятельность,</w:t>
      </w:r>
      <w:r w:rsidRPr="0087388F">
        <w:rPr>
          <w:spacing w:val="1"/>
        </w:rPr>
        <w:t xml:space="preserve"> </w:t>
      </w:r>
      <w:r w:rsidRPr="0087388F">
        <w:t>ситуативно-</w:t>
      </w:r>
      <w:r w:rsidRPr="0087388F">
        <w:rPr>
          <w:spacing w:val="1"/>
        </w:rPr>
        <w:t xml:space="preserve"> </w:t>
      </w:r>
      <w:r w:rsidRPr="0087388F">
        <w:t>деловое общение ребенка со взрослым; совершенствуются восприятие, речь, начальные формы</w:t>
      </w:r>
      <w:r w:rsidRPr="0087388F">
        <w:rPr>
          <w:spacing w:val="1"/>
        </w:rPr>
        <w:t xml:space="preserve"> </w:t>
      </w:r>
      <w:r w:rsidRPr="0087388F">
        <w:lastRenderedPageBreak/>
        <w:t>произвольного</w:t>
      </w:r>
      <w:r w:rsidRPr="0087388F">
        <w:rPr>
          <w:spacing w:val="1"/>
        </w:rPr>
        <w:t xml:space="preserve"> </w:t>
      </w:r>
      <w:r w:rsidRPr="0087388F">
        <w:t>поведения,</w:t>
      </w:r>
      <w:r w:rsidRPr="0087388F">
        <w:rPr>
          <w:spacing w:val="1"/>
        </w:rPr>
        <w:t xml:space="preserve"> </w:t>
      </w:r>
      <w:r w:rsidRPr="0087388F">
        <w:t>игры,</w:t>
      </w:r>
      <w:r w:rsidRPr="0087388F">
        <w:rPr>
          <w:spacing w:val="1"/>
        </w:rPr>
        <w:t xml:space="preserve"> </w:t>
      </w:r>
      <w:r w:rsidRPr="0087388F">
        <w:t>наглядно-действенное</w:t>
      </w:r>
      <w:r w:rsidRPr="0087388F">
        <w:rPr>
          <w:spacing w:val="1"/>
        </w:rPr>
        <w:t xml:space="preserve"> </w:t>
      </w:r>
      <w:r w:rsidRPr="0087388F">
        <w:t>мышление.</w:t>
      </w:r>
      <w:r w:rsidRPr="0087388F">
        <w:rPr>
          <w:spacing w:val="1"/>
        </w:rPr>
        <w:t xml:space="preserve"> </w:t>
      </w:r>
      <w:r w:rsidRPr="0087388F">
        <w:t>Развитие</w:t>
      </w:r>
      <w:r w:rsidRPr="0087388F">
        <w:rPr>
          <w:spacing w:val="1"/>
        </w:rPr>
        <w:t xml:space="preserve"> </w:t>
      </w:r>
      <w:r w:rsidRPr="0087388F">
        <w:t>предметной</w:t>
      </w:r>
      <w:r w:rsidRPr="0087388F">
        <w:rPr>
          <w:spacing w:val="1"/>
        </w:rPr>
        <w:t xml:space="preserve"> </w:t>
      </w:r>
      <w:r w:rsidRPr="0087388F">
        <w:t>деятельности</w:t>
      </w:r>
      <w:r w:rsidRPr="0087388F">
        <w:rPr>
          <w:spacing w:val="1"/>
        </w:rPr>
        <w:t xml:space="preserve"> </w:t>
      </w:r>
      <w:r w:rsidRPr="0087388F">
        <w:t>связано</w:t>
      </w:r>
      <w:r w:rsidRPr="0087388F">
        <w:rPr>
          <w:spacing w:val="1"/>
        </w:rPr>
        <w:t xml:space="preserve"> </w:t>
      </w:r>
      <w:r w:rsidRPr="0087388F">
        <w:t>с</w:t>
      </w:r>
      <w:r w:rsidRPr="0087388F">
        <w:rPr>
          <w:spacing w:val="1"/>
        </w:rPr>
        <w:t xml:space="preserve"> </w:t>
      </w:r>
      <w:r w:rsidRPr="0087388F">
        <w:t>усвоением</w:t>
      </w:r>
      <w:r w:rsidRPr="0087388F">
        <w:rPr>
          <w:spacing w:val="1"/>
        </w:rPr>
        <w:t xml:space="preserve"> </w:t>
      </w:r>
      <w:r w:rsidRPr="0087388F">
        <w:t>культурных</w:t>
      </w:r>
      <w:r w:rsidRPr="0087388F">
        <w:rPr>
          <w:spacing w:val="1"/>
        </w:rPr>
        <w:t xml:space="preserve"> </w:t>
      </w:r>
      <w:r w:rsidRPr="0087388F">
        <w:t>способов</w:t>
      </w:r>
      <w:r w:rsidRPr="0087388F">
        <w:rPr>
          <w:spacing w:val="1"/>
        </w:rPr>
        <w:t xml:space="preserve"> </w:t>
      </w:r>
      <w:r w:rsidRPr="0087388F">
        <w:t>действия</w:t>
      </w:r>
      <w:r w:rsidRPr="0087388F">
        <w:rPr>
          <w:spacing w:val="1"/>
        </w:rPr>
        <w:t xml:space="preserve"> </w:t>
      </w:r>
      <w:r w:rsidRPr="0087388F">
        <w:t>с</w:t>
      </w:r>
      <w:r w:rsidRPr="0087388F">
        <w:rPr>
          <w:spacing w:val="1"/>
        </w:rPr>
        <w:t xml:space="preserve"> </w:t>
      </w:r>
      <w:r w:rsidRPr="0087388F">
        <w:t>различными</w:t>
      </w:r>
      <w:r w:rsidRPr="0087388F">
        <w:rPr>
          <w:spacing w:val="1"/>
        </w:rPr>
        <w:t xml:space="preserve"> </w:t>
      </w:r>
      <w:r w:rsidRPr="0087388F">
        <w:t>предметами.</w:t>
      </w:r>
      <w:r w:rsidRPr="0087388F">
        <w:rPr>
          <w:spacing w:val="1"/>
        </w:rPr>
        <w:t xml:space="preserve"> </w:t>
      </w:r>
      <w:r w:rsidRPr="0087388F">
        <w:t>Развиваются</w:t>
      </w:r>
      <w:r w:rsidRPr="0087388F">
        <w:rPr>
          <w:spacing w:val="1"/>
        </w:rPr>
        <w:t xml:space="preserve"> </w:t>
      </w:r>
      <w:r w:rsidRPr="0087388F">
        <w:t>действия</w:t>
      </w:r>
      <w:r w:rsidRPr="0087388F">
        <w:rPr>
          <w:spacing w:val="1"/>
        </w:rPr>
        <w:t xml:space="preserve"> </w:t>
      </w:r>
      <w:r w:rsidRPr="0087388F">
        <w:t>соотносящие</w:t>
      </w:r>
      <w:r w:rsidRPr="0087388F">
        <w:rPr>
          <w:spacing w:val="1"/>
        </w:rPr>
        <w:t xml:space="preserve"> </w:t>
      </w:r>
      <w:r w:rsidRPr="0087388F">
        <w:t>и</w:t>
      </w:r>
      <w:r w:rsidRPr="0087388F">
        <w:rPr>
          <w:spacing w:val="1"/>
        </w:rPr>
        <w:t xml:space="preserve"> </w:t>
      </w:r>
      <w:r w:rsidRPr="0087388F">
        <w:t>орудийные.</w:t>
      </w:r>
      <w:r w:rsidRPr="0087388F">
        <w:rPr>
          <w:spacing w:val="1"/>
        </w:rPr>
        <w:t xml:space="preserve"> </w:t>
      </w:r>
      <w:r w:rsidRPr="0087388F">
        <w:t>Умение</w:t>
      </w:r>
      <w:r w:rsidRPr="0087388F">
        <w:rPr>
          <w:spacing w:val="1"/>
        </w:rPr>
        <w:t xml:space="preserve"> </w:t>
      </w:r>
      <w:r w:rsidRPr="0087388F">
        <w:t>выполнять</w:t>
      </w:r>
      <w:r w:rsidRPr="0087388F">
        <w:rPr>
          <w:spacing w:val="1"/>
        </w:rPr>
        <w:t xml:space="preserve"> </w:t>
      </w:r>
      <w:r w:rsidRPr="0087388F">
        <w:t>орудийные</w:t>
      </w:r>
      <w:r w:rsidRPr="0087388F">
        <w:rPr>
          <w:spacing w:val="1"/>
        </w:rPr>
        <w:t xml:space="preserve"> </w:t>
      </w:r>
      <w:r w:rsidRPr="0087388F">
        <w:t>действия</w:t>
      </w:r>
      <w:r w:rsidRPr="0087388F">
        <w:rPr>
          <w:spacing w:val="1"/>
        </w:rPr>
        <w:t xml:space="preserve"> </w:t>
      </w:r>
      <w:r w:rsidRPr="0087388F">
        <w:t>развивает произвольность, преобразуя натуральные формы активности в культурные на основе</w:t>
      </w:r>
      <w:r w:rsidRPr="0087388F">
        <w:rPr>
          <w:spacing w:val="1"/>
        </w:rPr>
        <w:t xml:space="preserve"> </w:t>
      </w:r>
      <w:r w:rsidRPr="0087388F">
        <w:t>предлагаемой взрослыми модели, которая выступает в качестве не только объекта подражания, но</w:t>
      </w:r>
      <w:r w:rsidRPr="0087388F">
        <w:rPr>
          <w:spacing w:val="1"/>
        </w:rPr>
        <w:t xml:space="preserve"> </w:t>
      </w:r>
      <w:r w:rsidRPr="0087388F">
        <w:t>и образца, регулирующего собственную активность ребенка. В ходе совместной со взрослыми</w:t>
      </w:r>
      <w:r w:rsidRPr="0087388F">
        <w:rPr>
          <w:spacing w:val="1"/>
        </w:rPr>
        <w:t xml:space="preserve"> </w:t>
      </w:r>
      <w:r w:rsidRPr="0087388F">
        <w:t>предметной деятельности продолжает развиваться понимание речи. Слово отделяется от ситуации</w:t>
      </w:r>
      <w:r w:rsidRPr="0087388F">
        <w:rPr>
          <w:spacing w:val="1"/>
        </w:rPr>
        <w:t xml:space="preserve"> </w:t>
      </w:r>
      <w:r w:rsidRPr="0087388F">
        <w:t>и</w:t>
      </w:r>
      <w:r w:rsidRPr="0087388F">
        <w:rPr>
          <w:spacing w:val="1"/>
        </w:rPr>
        <w:t xml:space="preserve"> </w:t>
      </w:r>
      <w:r w:rsidRPr="0087388F">
        <w:t>приобретает</w:t>
      </w:r>
      <w:r w:rsidRPr="0087388F">
        <w:rPr>
          <w:spacing w:val="1"/>
        </w:rPr>
        <w:t xml:space="preserve"> </w:t>
      </w:r>
      <w:r w:rsidRPr="0087388F">
        <w:t>самостоятельное</w:t>
      </w:r>
      <w:r w:rsidRPr="0087388F">
        <w:rPr>
          <w:spacing w:val="1"/>
        </w:rPr>
        <w:t xml:space="preserve"> </w:t>
      </w:r>
      <w:r w:rsidRPr="0087388F">
        <w:t>значение.</w:t>
      </w:r>
      <w:r w:rsidRPr="0087388F">
        <w:rPr>
          <w:spacing w:val="1"/>
        </w:rPr>
        <w:t xml:space="preserve"> </w:t>
      </w:r>
      <w:r w:rsidRPr="0087388F">
        <w:t>Дети</w:t>
      </w:r>
      <w:r w:rsidRPr="0087388F">
        <w:rPr>
          <w:spacing w:val="1"/>
        </w:rPr>
        <w:t xml:space="preserve"> </w:t>
      </w:r>
      <w:r w:rsidRPr="0087388F">
        <w:t>продолжают</w:t>
      </w:r>
      <w:r w:rsidRPr="0087388F">
        <w:rPr>
          <w:spacing w:val="1"/>
        </w:rPr>
        <w:t xml:space="preserve"> </w:t>
      </w:r>
      <w:r w:rsidRPr="0087388F">
        <w:t>осваивать</w:t>
      </w:r>
      <w:r w:rsidRPr="0087388F">
        <w:rPr>
          <w:spacing w:val="1"/>
        </w:rPr>
        <w:t xml:space="preserve"> </w:t>
      </w:r>
      <w:r w:rsidRPr="0087388F">
        <w:t>названия</w:t>
      </w:r>
      <w:r w:rsidRPr="0087388F">
        <w:rPr>
          <w:spacing w:val="1"/>
        </w:rPr>
        <w:t xml:space="preserve"> </w:t>
      </w:r>
      <w:r w:rsidRPr="0087388F">
        <w:t>окружающих</w:t>
      </w:r>
      <w:r w:rsidRPr="0087388F">
        <w:rPr>
          <w:spacing w:val="1"/>
        </w:rPr>
        <w:t xml:space="preserve"> </w:t>
      </w:r>
      <w:r w:rsidRPr="0087388F">
        <w:t>предметов,</w:t>
      </w:r>
      <w:r w:rsidRPr="0087388F">
        <w:rPr>
          <w:spacing w:val="1"/>
        </w:rPr>
        <w:t xml:space="preserve"> </w:t>
      </w:r>
      <w:r w:rsidRPr="0087388F">
        <w:t>учатся</w:t>
      </w:r>
      <w:r w:rsidRPr="0087388F">
        <w:rPr>
          <w:spacing w:val="1"/>
        </w:rPr>
        <w:t xml:space="preserve"> </w:t>
      </w:r>
      <w:r w:rsidRPr="0087388F">
        <w:t>выполнять</w:t>
      </w:r>
      <w:r w:rsidRPr="0087388F">
        <w:rPr>
          <w:spacing w:val="1"/>
        </w:rPr>
        <w:t xml:space="preserve"> </w:t>
      </w:r>
      <w:r w:rsidRPr="0087388F">
        <w:t>простые</w:t>
      </w:r>
      <w:r w:rsidRPr="0087388F">
        <w:rPr>
          <w:spacing w:val="1"/>
        </w:rPr>
        <w:t xml:space="preserve"> </w:t>
      </w:r>
      <w:r w:rsidRPr="0087388F">
        <w:t>словесные</w:t>
      </w:r>
      <w:r w:rsidRPr="0087388F">
        <w:rPr>
          <w:spacing w:val="1"/>
        </w:rPr>
        <w:t xml:space="preserve"> </w:t>
      </w:r>
      <w:r w:rsidRPr="0087388F">
        <w:t>просьбы</w:t>
      </w:r>
      <w:r w:rsidRPr="0087388F">
        <w:rPr>
          <w:spacing w:val="1"/>
        </w:rPr>
        <w:t xml:space="preserve"> </w:t>
      </w:r>
      <w:r w:rsidRPr="0087388F">
        <w:t>взрослых</w:t>
      </w:r>
      <w:r w:rsidRPr="0087388F">
        <w:rPr>
          <w:spacing w:val="1"/>
        </w:rPr>
        <w:t xml:space="preserve"> </w:t>
      </w:r>
      <w:r w:rsidRPr="0087388F">
        <w:t>в</w:t>
      </w:r>
      <w:r w:rsidRPr="0087388F">
        <w:rPr>
          <w:spacing w:val="1"/>
        </w:rPr>
        <w:t xml:space="preserve"> </w:t>
      </w:r>
      <w:r w:rsidRPr="0087388F">
        <w:t>пределах</w:t>
      </w:r>
      <w:r w:rsidRPr="0087388F">
        <w:rPr>
          <w:spacing w:val="61"/>
        </w:rPr>
        <w:t xml:space="preserve"> </w:t>
      </w:r>
      <w:r w:rsidRPr="0087388F">
        <w:t>видимой</w:t>
      </w:r>
      <w:r w:rsidRPr="0087388F">
        <w:rPr>
          <w:spacing w:val="-57"/>
        </w:rPr>
        <w:t xml:space="preserve"> </w:t>
      </w:r>
      <w:r w:rsidRPr="0087388F">
        <w:t>наглядной ситуации. Количество понимаемых</w:t>
      </w:r>
      <w:r w:rsidRPr="0087388F">
        <w:rPr>
          <w:spacing w:val="1"/>
        </w:rPr>
        <w:t xml:space="preserve"> </w:t>
      </w:r>
      <w:r w:rsidRPr="0087388F">
        <w:t>слов значительно возрастает. Совершенствуется</w:t>
      </w:r>
      <w:r w:rsidRPr="0087388F">
        <w:rPr>
          <w:spacing w:val="1"/>
        </w:rPr>
        <w:t xml:space="preserve"> </w:t>
      </w:r>
      <w:r w:rsidRPr="0087388F">
        <w:t>регуляция поведения в результате обращения взрослых к ребенку, который начинает понимать не</w:t>
      </w:r>
      <w:r w:rsidRPr="0087388F">
        <w:rPr>
          <w:spacing w:val="1"/>
        </w:rPr>
        <w:t xml:space="preserve"> </w:t>
      </w:r>
      <w:r w:rsidRPr="0087388F">
        <w:t>только</w:t>
      </w:r>
      <w:r w:rsidRPr="0087388F">
        <w:rPr>
          <w:spacing w:val="-4"/>
        </w:rPr>
        <w:t xml:space="preserve"> </w:t>
      </w:r>
      <w:r w:rsidRPr="0087388F">
        <w:t>инструкцию, но</w:t>
      </w:r>
      <w:r w:rsidRPr="0087388F">
        <w:rPr>
          <w:spacing w:val="-3"/>
        </w:rPr>
        <w:t xml:space="preserve"> </w:t>
      </w:r>
      <w:r w:rsidRPr="0087388F">
        <w:t>и рассказ взрослых.</w:t>
      </w:r>
    </w:p>
    <w:p w14:paraId="100BA099" w14:textId="77777777" w:rsidR="00BB340C" w:rsidRPr="0087388F" w:rsidRDefault="0021290F" w:rsidP="005D6A35">
      <w:pPr>
        <w:pStyle w:val="a3"/>
        <w:spacing w:line="276" w:lineRule="auto"/>
        <w:ind w:left="0" w:firstLine="709"/>
      </w:pPr>
      <w:r w:rsidRPr="0087388F">
        <w:t>Интенсивно</w:t>
      </w:r>
      <w:r w:rsidRPr="0087388F">
        <w:rPr>
          <w:spacing w:val="1"/>
        </w:rPr>
        <w:t xml:space="preserve"> </w:t>
      </w:r>
      <w:r w:rsidRPr="0087388F">
        <w:t>развивается</w:t>
      </w:r>
      <w:r w:rsidRPr="0087388F">
        <w:rPr>
          <w:spacing w:val="1"/>
        </w:rPr>
        <w:t xml:space="preserve"> </w:t>
      </w:r>
      <w:r w:rsidRPr="0087388F">
        <w:t>активная</w:t>
      </w:r>
      <w:r w:rsidRPr="0087388F">
        <w:rPr>
          <w:spacing w:val="1"/>
        </w:rPr>
        <w:t xml:space="preserve"> </w:t>
      </w:r>
      <w:r w:rsidRPr="0087388F">
        <w:t>речь</w:t>
      </w:r>
      <w:r w:rsidRPr="0087388F">
        <w:rPr>
          <w:spacing w:val="1"/>
        </w:rPr>
        <w:t xml:space="preserve"> </w:t>
      </w:r>
      <w:r w:rsidRPr="0087388F">
        <w:t>детей.</w:t>
      </w:r>
      <w:r w:rsidRPr="0087388F">
        <w:rPr>
          <w:spacing w:val="1"/>
        </w:rPr>
        <w:t xml:space="preserve"> </w:t>
      </w:r>
      <w:r w:rsidRPr="0087388F">
        <w:t>К</w:t>
      </w:r>
      <w:r w:rsidRPr="0087388F">
        <w:rPr>
          <w:spacing w:val="1"/>
        </w:rPr>
        <w:t xml:space="preserve"> </w:t>
      </w:r>
      <w:r w:rsidRPr="0087388F">
        <w:t>трем</w:t>
      </w:r>
      <w:r w:rsidRPr="0087388F">
        <w:rPr>
          <w:spacing w:val="1"/>
        </w:rPr>
        <w:t xml:space="preserve"> </w:t>
      </w:r>
      <w:r w:rsidRPr="0087388F">
        <w:t>годам</w:t>
      </w:r>
      <w:r w:rsidRPr="0087388F">
        <w:rPr>
          <w:spacing w:val="1"/>
        </w:rPr>
        <w:t xml:space="preserve"> </w:t>
      </w:r>
      <w:r w:rsidRPr="0087388F">
        <w:t>они</w:t>
      </w:r>
      <w:r w:rsidRPr="0087388F">
        <w:rPr>
          <w:spacing w:val="1"/>
        </w:rPr>
        <w:t xml:space="preserve"> </w:t>
      </w:r>
      <w:r w:rsidRPr="0087388F">
        <w:t>осваивают</w:t>
      </w:r>
      <w:r w:rsidRPr="0087388F">
        <w:rPr>
          <w:spacing w:val="1"/>
        </w:rPr>
        <w:t xml:space="preserve"> </w:t>
      </w:r>
      <w:r w:rsidRPr="0087388F">
        <w:t>основные</w:t>
      </w:r>
      <w:r w:rsidRPr="0087388F">
        <w:rPr>
          <w:spacing w:val="1"/>
        </w:rPr>
        <w:t xml:space="preserve"> </w:t>
      </w:r>
      <w:r w:rsidRPr="0087388F">
        <w:t>грамматические структуры, пытаются строить простые предложения, в разговоре со взрослым</w:t>
      </w:r>
      <w:r w:rsidRPr="0087388F">
        <w:rPr>
          <w:spacing w:val="1"/>
        </w:rPr>
        <w:t xml:space="preserve"> </w:t>
      </w:r>
      <w:r w:rsidRPr="0087388F">
        <w:t>используют практически все части речи. Активный словарь достигает примерно 1000-1500 слов. К</w:t>
      </w:r>
      <w:r w:rsidRPr="0087388F">
        <w:rPr>
          <w:spacing w:val="-57"/>
        </w:rPr>
        <w:t xml:space="preserve"> </w:t>
      </w:r>
      <w:r w:rsidRPr="0087388F">
        <w:t>концу</w:t>
      </w:r>
      <w:r w:rsidRPr="0087388F">
        <w:rPr>
          <w:spacing w:val="-9"/>
        </w:rPr>
        <w:t xml:space="preserve"> </w:t>
      </w:r>
      <w:r w:rsidRPr="0087388F">
        <w:t>третьего</w:t>
      </w:r>
      <w:r w:rsidRPr="0087388F">
        <w:rPr>
          <w:spacing w:val="-2"/>
        </w:rPr>
        <w:t xml:space="preserve"> </w:t>
      </w:r>
      <w:r w:rsidRPr="0087388F">
        <w:t>года</w:t>
      </w:r>
      <w:r w:rsidRPr="0087388F">
        <w:rPr>
          <w:spacing w:val="-1"/>
        </w:rPr>
        <w:t xml:space="preserve"> </w:t>
      </w:r>
      <w:r w:rsidRPr="0087388F">
        <w:t>жизни</w:t>
      </w:r>
      <w:r w:rsidRPr="0087388F">
        <w:rPr>
          <w:spacing w:val="-1"/>
        </w:rPr>
        <w:t xml:space="preserve"> </w:t>
      </w:r>
      <w:r w:rsidRPr="0087388F">
        <w:t>речь становится</w:t>
      </w:r>
      <w:r w:rsidRPr="0087388F">
        <w:rPr>
          <w:spacing w:val="-1"/>
        </w:rPr>
        <w:t xml:space="preserve"> </w:t>
      </w:r>
      <w:r w:rsidRPr="0087388F">
        <w:t>средством общения</w:t>
      </w:r>
      <w:r w:rsidRPr="0087388F">
        <w:rPr>
          <w:spacing w:val="-1"/>
        </w:rPr>
        <w:t xml:space="preserve"> </w:t>
      </w:r>
      <w:r w:rsidRPr="0087388F">
        <w:t>ребенка</w:t>
      </w:r>
      <w:r w:rsidRPr="0087388F">
        <w:rPr>
          <w:spacing w:val="-1"/>
        </w:rPr>
        <w:t xml:space="preserve"> </w:t>
      </w:r>
      <w:r w:rsidRPr="0087388F">
        <w:t>со</w:t>
      </w:r>
      <w:r w:rsidRPr="0087388F">
        <w:rPr>
          <w:spacing w:val="-1"/>
        </w:rPr>
        <w:t xml:space="preserve"> </w:t>
      </w:r>
      <w:r w:rsidRPr="0087388F">
        <w:t>сверстниками.</w:t>
      </w:r>
    </w:p>
    <w:p w14:paraId="291CC9D3" w14:textId="77777777" w:rsidR="00BB340C" w:rsidRPr="0087388F" w:rsidRDefault="0021290F" w:rsidP="005D6A35">
      <w:pPr>
        <w:pStyle w:val="a3"/>
        <w:spacing w:line="276" w:lineRule="auto"/>
        <w:ind w:left="0" w:firstLine="709"/>
      </w:pPr>
      <w:r w:rsidRPr="0087388F">
        <w:t>К</w:t>
      </w:r>
      <w:r w:rsidRPr="0087388F">
        <w:rPr>
          <w:spacing w:val="1"/>
        </w:rPr>
        <w:t xml:space="preserve"> </w:t>
      </w:r>
      <w:r w:rsidRPr="0087388F">
        <w:t>третьему</w:t>
      </w:r>
      <w:r w:rsidRPr="0087388F">
        <w:rPr>
          <w:spacing w:val="1"/>
        </w:rPr>
        <w:t xml:space="preserve"> </w:t>
      </w:r>
      <w:r w:rsidRPr="0087388F">
        <w:t>году</w:t>
      </w:r>
      <w:r w:rsidRPr="0087388F">
        <w:rPr>
          <w:spacing w:val="1"/>
        </w:rPr>
        <w:t xml:space="preserve"> </w:t>
      </w:r>
      <w:r w:rsidRPr="0087388F">
        <w:t>жизни</w:t>
      </w:r>
      <w:r w:rsidRPr="0087388F">
        <w:rPr>
          <w:spacing w:val="1"/>
        </w:rPr>
        <w:t xml:space="preserve"> </w:t>
      </w:r>
      <w:r w:rsidRPr="0087388F">
        <w:t>совершенствуются</w:t>
      </w:r>
      <w:r w:rsidRPr="0087388F">
        <w:rPr>
          <w:spacing w:val="1"/>
        </w:rPr>
        <w:t xml:space="preserve"> </w:t>
      </w:r>
      <w:r w:rsidRPr="0087388F">
        <w:t>зрительные</w:t>
      </w:r>
      <w:r w:rsidRPr="0087388F">
        <w:rPr>
          <w:spacing w:val="1"/>
        </w:rPr>
        <w:t xml:space="preserve"> </w:t>
      </w:r>
      <w:r w:rsidRPr="0087388F">
        <w:t>и</w:t>
      </w:r>
      <w:r w:rsidRPr="0087388F">
        <w:rPr>
          <w:spacing w:val="1"/>
        </w:rPr>
        <w:t xml:space="preserve"> </w:t>
      </w:r>
      <w:r w:rsidRPr="0087388F">
        <w:t>слуховые</w:t>
      </w:r>
      <w:r w:rsidRPr="0087388F">
        <w:rPr>
          <w:spacing w:val="1"/>
        </w:rPr>
        <w:t xml:space="preserve"> </w:t>
      </w:r>
      <w:r w:rsidRPr="0087388F">
        <w:t>ориентировки,</w:t>
      </w:r>
      <w:r w:rsidRPr="0087388F">
        <w:rPr>
          <w:spacing w:val="1"/>
        </w:rPr>
        <w:t xml:space="preserve"> </w:t>
      </w:r>
      <w:r w:rsidRPr="0087388F">
        <w:t>что</w:t>
      </w:r>
      <w:r w:rsidRPr="0087388F">
        <w:rPr>
          <w:spacing w:val="1"/>
        </w:rPr>
        <w:t xml:space="preserve"> </w:t>
      </w:r>
      <w:r w:rsidRPr="0087388F">
        <w:t>позволяет</w:t>
      </w:r>
      <w:r w:rsidRPr="0087388F">
        <w:rPr>
          <w:spacing w:val="1"/>
        </w:rPr>
        <w:t xml:space="preserve"> </w:t>
      </w:r>
      <w:r w:rsidRPr="0087388F">
        <w:t>детям</w:t>
      </w:r>
      <w:r w:rsidRPr="0087388F">
        <w:rPr>
          <w:spacing w:val="1"/>
        </w:rPr>
        <w:t xml:space="preserve"> </w:t>
      </w:r>
      <w:r w:rsidRPr="0087388F">
        <w:t>безошибочно</w:t>
      </w:r>
      <w:r w:rsidRPr="0087388F">
        <w:rPr>
          <w:spacing w:val="1"/>
        </w:rPr>
        <w:t xml:space="preserve"> </w:t>
      </w:r>
      <w:r w:rsidRPr="0087388F">
        <w:t>выполнять</w:t>
      </w:r>
      <w:r w:rsidRPr="0087388F">
        <w:rPr>
          <w:spacing w:val="1"/>
        </w:rPr>
        <w:t xml:space="preserve"> </w:t>
      </w:r>
      <w:r w:rsidRPr="0087388F">
        <w:t>ряд</w:t>
      </w:r>
      <w:r w:rsidRPr="0087388F">
        <w:rPr>
          <w:spacing w:val="1"/>
        </w:rPr>
        <w:t xml:space="preserve"> </w:t>
      </w:r>
      <w:r w:rsidRPr="0087388F">
        <w:t>заданий:</w:t>
      </w:r>
      <w:r w:rsidRPr="0087388F">
        <w:rPr>
          <w:spacing w:val="1"/>
        </w:rPr>
        <w:t xml:space="preserve"> </w:t>
      </w:r>
      <w:r w:rsidRPr="0087388F">
        <w:t>осуществлять</w:t>
      </w:r>
      <w:r w:rsidRPr="0087388F">
        <w:rPr>
          <w:spacing w:val="1"/>
        </w:rPr>
        <w:t xml:space="preserve"> </w:t>
      </w:r>
      <w:r w:rsidRPr="0087388F">
        <w:t>выбор</w:t>
      </w:r>
      <w:r w:rsidRPr="0087388F">
        <w:rPr>
          <w:spacing w:val="1"/>
        </w:rPr>
        <w:t xml:space="preserve"> </w:t>
      </w:r>
      <w:r w:rsidRPr="0087388F">
        <w:t>из</w:t>
      </w:r>
      <w:r w:rsidRPr="0087388F">
        <w:rPr>
          <w:spacing w:val="61"/>
        </w:rPr>
        <w:t xml:space="preserve"> </w:t>
      </w:r>
      <w:r w:rsidRPr="0087388F">
        <w:t>двух-трех</w:t>
      </w:r>
      <w:r w:rsidRPr="0087388F">
        <w:rPr>
          <w:spacing w:val="1"/>
        </w:rPr>
        <w:t xml:space="preserve"> </w:t>
      </w:r>
      <w:r w:rsidRPr="0087388F">
        <w:t>предметов по форме, величине и цвету; различать мелодии; петь. Совершенствуется слуховое</w:t>
      </w:r>
      <w:r w:rsidRPr="0087388F">
        <w:rPr>
          <w:spacing w:val="1"/>
        </w:rPr>
        <w:t xml:space="preserve"> </w:t>
      </w:r>
      <w:r w:rsidRPr="0087388F">
        <w:t>восприятие,</w:t>
      </w:r>
      <w:r w:rsidRPr="0087388F">
        <w:rPr>
          <w:spacing w:val="1"/>
        </w:rPr>
        <w:t xml:space="preserve"> </w:t>
      </w:r>
      <w:r w:rsidRPr="0087388F">
        <w:t>прежде всего</w:t>
      </w:r>
      <w:r w:rsidRPr="0087388F">
        <w:rPr>
          <w:spacing w:val="1"/>
        </w:rPr>
        <w:t xml:space="preserve"> </w:t>
      </w:r>
      <w:r w:rsidRPr="0087388F">
        <w:t>фонематический</w:t>
      </w:r>
      <w:r w:rsidRPr="0087388F">
        <w:rPr>
          <w:spacing w:val="1"/>
        </w:rPr>
        <w:t xml:space="preserve"> </w:t>
      </w:r>
      <w:r w:rsidRPr="0087388F">
        <w:t>слух.</w:t>
      </w:r>
      <w:r w:rsidRPr="0087388F">
        <w:rPr>
          <w:spacing w:val="1"/>
        </w:rPr>
        <w:t xml:space="preserve"> </w:t>
      </w:r>
      <w:r w:rsidRPr="0087388F">
        <w:t>К</w:t>
      </w:r>
      <w:r w:rsidRPr="0087388F">
        <w:rPr>
          <w:spacing w:val="1"/>
        </w:rPr>
        <w:t xml:space="preserve"> </w:t>
      </w:r>
      <w:r w:rsidRPr="0087388F">
        <w:t>трем</w:t>
      </w:r>
      <w:r w:rsidRPr="0087388F">
        <w:rPr>
          <w:spacing w:val="1"/>
        </w:rPr>
        <w:t xml:space="preserve"> </w:t>
      </w:r>
      <w:r w:rsidRPr="0087388F">
        <w:t>годам</w:t>
      </w:r>
      <w:r w:rsidRPr="0087388F">
        <w:rPr>
          <w:spacing w:val="1"/>
        </w:rPr>
        <w:t xml:space="preserve"> </w:t>
      </w:r>
      <w:r w:rsidRPr="0087388F">
        <w:t>дети</w:t>
      </w:r>
      <w:r w:rsidRPr="0087388F">
        <w:rPr>
          <w:spacing w:val="1"/>
        </w:rPr>
        <w:t xml:space="preserve"> </w:t>
      </w:r>
      <w:r w:rsidRPr="0087388F">
        <w:t>воспринимают</w:t>
      </w:r>
      <w:r w:rsidRPr="0087388F">
        <w:rPr>
          <w:spacing w:val="1"/>
        </w:rPr>
        <w:t xml:space="preserve"> </w:t>
      </w:r>
      <w:r w:rsidRPr="0087388F">
        <w:t>все</w:t>
      </w:r>
      <w:r w:rsidRPr="0087388F">
        <w:rPr>
          <w:spacing w:val="1"/>
        </w:rPr>
        <w:t xml:space="preserve"> </w:t>
      </w:r>
      <w:r w:rsidRPr="0087388F">
        <w:t>звуки</w:t>
      </w:r>
      <w:r w:rsidRPr="0087388F">
        <w:rPr>
          <w:spacing w:val="1"/>
        </w:rPr>
        <w:t xml:space="preserve"> </w:t>
      </w:r>
      <w:r w:rsidRPr="0087388F">
        <w:t>родного</w:t>
      </w:r>
      <w:r w:rsidRPr="0087388F">
        <w:rPr>
          <w:spacing w:val="-1"/>
        </w:rPr>
        <w:t xml:space="preserve"> </w:t>
      </w:r>
      <w:r w:rsidRPr="0087388F">
        <w:t>языка, но</w:t>
      </w:r>
      <w:r w:rsidRPr="0087388F">
        <w:rPr>
          <w:spacing w:val="-2"/>
        </w:rPr>
        <w:t xml:space="preserve"> </w:t>
      </w:r>
      <w:r w:rsidRPr="0087388F">
        <w:t>произносят их</w:t>
      </w:r>
      <w:r w:rsidRPr="0087388F">
        <w:rPr>
          <w:spacing w:val="1"/>
        </w:rPr>
        <w:t xml:space="preserve"> </w:t>
      </w:r>
      <w:r w:rsidRPr="0087388F">
        <w:t>с</w:t>
      </w:r>
      <w:r w:rsidRPr="0087388F">
        <w:rPr>
          <w:spacing w:val="-2"/>
        </w:rPr>
        <w:t xml:space="preserve"> </w:t>
      </w:r>
      <w:r w:rsidRPr="0087388F">
        <w:t>большими</w:t>
      </w:r>
      <w:r w:rsidRPr="0087388F">
        <w:rPr>
          <w:spacing w:val="-2"/>
        </w:rPr>
        <w:t xml:space="preserve"> </w:t>
      </w:r>
      <w:r w:rsidRPr="0087388F">
        <w:t>искажениями.</w:t>
      </w:r>
    </w:p>
    <w:p w14:paraId="50777EFD" w14:textId="77777777" w:rsidR="00BB340C" w:rsidRPr="0087388F" w:rsidRDefault="0021290F" w:rsidP="005D6A35">
      <w:pPr>
        <w:pStyle w:val="a3"/>
        <w:spacing w:line="276" w:lineRule="auto"/>
        <w:ind w:left="0" w:firstLine="709"/>
      </w:pPr>
      <w:r w:rsidRPr="0087388F">
        <w:t>Основной</w:t>
      </w:r>
      <w:r w:rsidRPr="0087388F">
        <w:rPr>
          <w:spacing w:val="1"/>
        </w:rPr>
        <w:t xml:space="preserve"> </w:t>
      </w:r>
      <w:r w:rsidRPr="0087388F">
        <w:t>формой</w:t>
      </w:r>
      <w:r w:rsidRPr="0087388F">
        <w:rPr>
          <w:spacing w:val="1"/>
        </w:rPr>
        <w:t xml:space="preserve"> </w:t>
      </w:r>
      <w:r w:rsidRPr="0087388F">
        <w:t>мышления</w:t>
      </w:r>
      <w:r w:rsidRPr="0087388F">
        <w:rPr>
          <w:spacing w:val="1"/>
        </w:rPr>
        <w:t xml:space="preserve"> </w:t>
      </w:r>
      <w:r w:rsidRPr="0087388F">
        <w:t>становится</w:t>
      </w:r>
      <w:r w:rsidRPr="0087388F">
        <w:rPr>
          <w:spacing w:val="1"/>
        </w:rPr>
        <w:t xml:space="preserve"> </w:t>
      </w:r>
      <w:r w:rsidRPr="0087388F">
        <w:t>наглядно-действенная.</w:t>
      </w:r>
      <w:r w:rsidRPr="0087388F">
        <w:rPr>
          <w:spacing w:val="1"/>
        </w:rPr>
        <w:t xml:space="preserve"> </w:t>
      </w:r>
      <w:r w:rsidRPr="0087388F">
        <w:t>Ее</w:t>
      </w:r>
      <w:r w:rsidRPr="0087388F">
        <w:rPr>
          <w:spacing w:val="1"/>
        </w:rPr>
        <w:t xml:space="preserve"> </w:t>
      </w:r>
      <w:r w:rsidRPr="0087388F">
        <w:t>особенность</w:t>
      </w:r>
      <w:r w:rsidRPr="0087388F">
        <w:rPr>
          <w:spacing w:val="1"/>
        </w:rPr>
        <w:t xml:space="preserve"> </w:t>
      </w:r>
      <w:r w:rsidRPr="0087388F">
        <w:t>заключается в том, что возникающие в жизни ребенка проблемные ситуации разрешаются путем</w:t>
      </w:r>
      <w:r w:rsidRPr="0087388F">
        <w:rPr>
          <w:spacing w:val="1"/>
        </w:rPr>
        <w:t xml:space="preserve"> </w:t>
      </w:r>
      <w:r w:rsidRPr="0087388F">
        <w:t>реального</w:t>
      </w:r>
      <w:r w:rsidRPr="0087388F">
        <w:rPr>
          <w:spacing w:val="59"/>
        </w:rPr>
        <w:t xml:space="preserve"> </w:t>
      </w:r>
      <w:r w:rsidRPr="0087388F">
        <w:t>действия с</w:t>
      </w:r>
      <w:r w:rsidRPr="0087388F">
        <w:rPr>
          <w:spacing w:val="56"/>
        </w:rPr>
        <w:t xml:space="preserve"> </w:t>
      </w:r>
      <w:r w:rsidRPr="0087388F">
        <w:t>предметами.  Размышляя</w:t>
      </w:r>
      <w:r w:rsidRPr="0087388F">
        <w:rPr>
          <w:spacing w:val="58"/>
        </w:rPr>
        <w:t xml:space="preserve"> </w:t>
      </w:r>
      <w:r w:rsidRPr="0087388F">
        <w:t>об отсутствующих</w:t>
      </w:r>
      <w:r w:rsidRPr="0087388F">
        <w:rPr>
          <w:spacing w:val="59"/>
        </w:rPr>
        <w:t xml:space="preserve"> </w:t>
      </w:r>
      <w:r w:rsidRPr="0087388F">
        <w:t>людях или</w:t>
      </w:r>
      <w:r w:rsidRPr="0087388F">
        <w:rPr>
          <w:spacing w:val="57"/>
        </w:rPr>
        <w:t xml:space="preserve"> </w:t>
      </w:r>
      <w:r w:rsidRPr="0087388F">
        <w:t>предметах,</w:t>
      </w:r>
      <w:r w:rsidRPr="0087388F">
        <w:rPr>
          <w:spacing w:val="57"/>
        </w:rPr>
        <w:t xml:space="preserve"> </w:t>
      </w:r>
      <w:r w:rsidRPr="0087388F">
        <w:t>дети</w:t>
      </w:r>
      <w:r w:rsidR="00E666D3" w:rsidRPr="0087388F">
        <w:t xml:space="preserve"> </w:t>
      </w:r>
      <w:r w:rsidRPr="0087388F">
        <w:t>начинают использовать их образы. Третий год жизни знаменуется появлением символического</w:t>
      </w:r>
      <w:r w:rsidRPr="0087388F">
        <w:rPr>
          <w:spacing w:val="1"/>
        </w:rPr>
        <w:t xml:space="preserve"> </w:t>
      </w:r>
      <w:r w:rsidRPr="0087388F">
        <w:t>мышления</w:t>
      </w:r>
      <w:r w:rsidRPr="0087388F">
        <w:rPr>
          <w:spacing w:val="1"/>
        </w:rPr>
        <w:t xml:space="preserve"> </w:t>
      </w:r>
      <w:r w:rsidRPr="0087388F">
        <w:t>-</w:t>
      </w:r>
      <w:r w:rsidRPr="0087388F">
        <w:rPr>
          <w:spacing w:val="1"/>
        </w:rPr>
        <w:t xml:space="preserve"> </w:t>
      </w:r>
      <w:r w:rsidRPr="0087388F">
        <w:t>способности</w:t>
      </w:r>
      <w:r w:rsidRPr="0087388F">
        <w:rPr>
          <w:spacing w:val="1"/>
        </w:rPr>
        <w:t xml:space="preserve"> </w:t>
      </w:r>
      <w:r w:rsidRPr="0087388F">
        <w:t>по</w:t>
      </w:r>
      <w:r w:rsidRPr="0087388F">
        <w:rPr>
          <w:spacing w:val="1"/>
        </w:rPr>
        <w:t xml:space="preserve"> </w:t>
      </w:r>
      <w:r w:rsidRPr="0087388F">
        <w:t>запечатленным</w:t>
      </w:r>
      <w:r w:rsidRPr="0087388F">
        <w:rPr>
          <w:spacing w:val="1"/>
        </w:rPr>
        <w:t xml:space="preserve"> </w:t>
      </w:r>
      <w:r w:rsidRPr="0087388F">
        <w:t>психологическим</w:t>
      </w:r>
      <w:r w:rsidRPr="0087388F">
        <w:rPr>
          <w:spacing w:val="1"/>
        </w:rPr>
        <w:t xml:space="preserve"> </w:t>
      </w:r>
      <w:r w:rsidRPr="0087388F">
        <w:t>образам-символам</w:t>
      </w:r>
      <w:r w:rsidRPr="0087388F">
        <w:rPr>
          <w:spacing w:val="1"/>
        </w:rPr>
        <w:t xml:space="preserve"> </w:t>
      </w:r>
      <w:r w:rsidRPr="0087388F">
        <w:t>предметов</w:t>
      </w:r>
      <w:r w:rsidRPr="0087388F">
        <w:rPr>
          <w:spacing w:val="1"/>
        </w:rPr>
        <w:t xml:space="preserve"> </w:t>
      </w:r>
      <w:r w:rsidRPr="0087388F">
        <w:t>воспроизводить</w:t>
      </w:r>
      <w:r w:rsidRPr="0087388F">
        <w:rPr>
          <w:spacing w:val="4"/>
        </w:rPr>
        <w:t xml:space="preserve"> </w:t>
      </w:r>
      <w:r w:rsidRPr="0087388F">
        <w:t>их</w:t>
      </w:r>
      <w:r w:rsidRPr="0087388F">
        <w:rPr>
          <w:spacing w:val="8"/>
        </w:rPr>
        <w:t xml:space="preserve"> </w:t>
      </w:r>
      <w:r w:rsidRPr="0087388F">
        <w:t>в</w:t>
      </w:r>
      <w:r w:rsidRPr="0087388F">
        <w:rPr>
          <w:spacing w:val="3"/>
        </w:rPr>
        <w:t xml:space="preserve"> </w:t>
      </w:r>
      <w:r w:rsidRPr="0087388F">
        <w:t>тот</w:t>
      </w:r>
      <w:r w:rsidRPr="0087388F">
        <w:rPr>
          <w:spacing w:val="6"/>
        </w:rPr>
        <w:t xml:space="preserve"> </w:t>
      </w:r>
      <w:r w:rsidRPr="0087388F">
        <w:t>или</w:t>
      </w:r>
      <w:r w:rsidRPr="0087388F">
        <w:rPr>
          <w:spacing w:val="4"/>
        </w:rPr>
        <w:t xml:space="preserve"> </w:t>
      </w:r>
      <w:r w:rsidRPr="0087388F">
        <w:t>иной</w:t>
      </w:r>
      <w:r w:rsidRPr="0087388F">
        <w:rPr>
          <w:spacing w:val="7"/>
        </w:rPr>
        <w:t xml:space="preserve"> </w:t>
      </w:r>
      <w:r w:rsidRPr="0087388F">
        <w:t>момент.</w:t>
      </w:r>
      <w:r w:rsidRPr="0087388F">
        <w:rPr>
          <w:spacing w:val="7"/>
        </w:rPr>
        <w:t xml:space="preserve"> </w:t>
      </w:r>
      <w:r w:rsidRPr="0087388F">
        <w:t>Теперь</w:t>
      </w:r>
      <w:r w:rsidRPr="0087388F">
        <w:rPr>
          <w:spacing w:val="6"/>
        </w:rPr>
        <w:t xml:space="preserve"> </w:t>
      </w:r>
      <w:r w:rsidRPr="0087388F">
        <w:t>они</w:t>
      </w:r>
      <w:r w:rsidRPr="0087388F">
        <w:rPr>
          <w:spacing w:val="7"/>
        </w:rPr>
        <w:t xml:space="preserve"> </w:t>
      </w:r>
      <w:r w:rsidRPr="0087388F">
        <w:t>могут</w:t>
      </w:r>
      <w:r w:rsidRPr="0087388F">
        <w:rPr>
          <w:spacing w:val="7"/>
        </w:rPr>
        <w:t xml:space="preserve"> </w:t>
      </w:r>
      <w:r w:rsidRPr="0087388F">
        <w:t>проделывать</w:t>
      </w:r>
      <w:r w:rsidRPr="0087388F">
        <w:rPr>
          <w:spacing w:val="6"/>
        </w:rPr>
        <w:t xml:space="preserve"> </w:t>
      </w:r>
      <w:r w:rsidRPr="0087388F">
        <w:t>некоторые</w:t>
      </w:r>
      <w:r w:rsidRPr="0087388F">
        <w:rPr>
          <w:spacing w:val="5"/>
        </w:rPr>
        <w:t xml:space="preserve"> </w:t>
      </w:r>
      <w:r w:rsidRPr="0087388F">
        <w:t>операции</w:t>
      </w:r>
      <w:r w:rsidRPr="0087388F">
        <w:rPr>
          <w:spacing w:val="5"/>
        </w:rPr>
        <w:t xml:space="preserve"> </w:t>
      </w:r>
      <w:r w:rsidRPr="0087388F">
        <w:t>не</w:t>
      </w:r>
      <w:r w:rsidRPr="0087388F">
        <w:rPr>
          <w:spacing w:val="-58"/>
        </w:rPr>
        <w:t xml:space="preserve"> </w:t>
      </w:r>
      <w:r w:rsidRPr="0087388F">
        <w:t>с реальными предметами, а с их образами, и эти мысленные операции - свидетельство значительно</w:t>
      </w:r>
      <w:r w:rsidRPr="0087388F">
        <w:rPr>
          <w:spacing w:val="-57"/>
        </w:rPr>
        <w:t xml:space="preserve"> </w:t>
      </w:r>
      <w:r w:rsidRPr="0087388F">
        <w:t>более</w:t>
      </w:r>
      <w:r w:rsidRPr="0087388F">
        <w:rPr>
          <w:spacing w:val="58"/>
        </w:rPr>
        <w:t xml:space="preserve"> </w:t>
      </w:r>
      <w:r w:rsidRPr="0087388F">
        <w:t>сложной,</w:t>
      </w:r>
      <w:r w:rsidRPr="0087388F">
        <w:rPr>
          <w:spacing w:val="1"/>
        </w:rPr>
        <w:t xml:space="preserve"> </w:t>
      </w:r>
      <w:r w:rsidRPr="0087388F">
        <w:t>чем</w:t>
      </w:r>
      <w:r w:rsidRPr="0087388F">
        <w:rPr>
          <w:spacing w:val="59"/>
        </w:rPr>
        <w:t xml:space="preserve"> </w:t>
      </w:r>
      <w:r w:rsidRPr="0087388F">
        <w:t>прежде,</w:t>
      </w:r>
      <w:r w:rsidRPr="0087388F">
        <w:rPr>
          <w:spacing w:val="1"/>
        </w:rPr>
        <w:t xml:space="preserve"> </w:t>
      </w:r>
      <w:r w:rsidRPr="0087388F">
        <w:t>работы</w:t>
      </w:r>
      <w:r w:rsidRPr="0087388F">
        <w:rPr>
          <w:spacing w:val="59"/>
        </w:rPr>
        <w:t xml:space="preserve"> </w:t>
      </w:r>
      <w:r w:rsidRPr="0087388F">
        <w:t>детского</w:t>
      </w:r>
      <w:r w:rsidRPr="0087388F">
        <w:rPr>
          <w:spacing w:val="1"/>
        </w:rPr>
        <w:t xml:space="preserve"> </w:t>
      </w:r>
      <w:r w:rsidRPr="0087388F">
        <w:t>мышления.</w:t>
      </w:r>
      <w:r w:rsidRPr="0087388F">
        <w:rPr>
          <w:spacing w:val="1"/>
        </w:rPr>
        <w:t xml:space="preserve"> </w:t>
      </w:r>
      <w:r w:rsidRPr="0087388F">
        <w:t>Переход</w:t>
      </w:r>
      <w:r w:rsidRPr="0087388F">
        <w:rPr>
          <w:spacing w:val="59"/>
        </w:rPr>
        <w:t xml:space="preserve"> </w:t>
      </w:r>
      <w:r w:rsidRPr="0087388F">
        <w:t>от</w:t>
      </w:r>
      <w:r w:rsidRPr="0087388F">
        <w:rPr>
          <w:spacing w:val="1"/>
        </w:rPr>
        <w:t xml:space="preserve"> </w:t>
      </w:r>
      <w:r w:rsidRPr="0087388F">
        <w:t>конкретно-чувственного</w:t>
      </w:r>
    </w:p>
    <w:p w14:paraId="134F99DD" w14:textId="77777777" w:rsidR="00BB340C" w:rsidRPr="0087388F" w:rsidRDefault="0021290F" w:rsidP="005D6A35">
      <w:pPr>
        <w:pStyle w:val="a3"/>
        <w:spacing w:line="276" w:lineRule="auto"/>
        <w:ind w:left="0" w:firstLine="709"/>
      </w:pPr>
      <w:r w:rsidRPr="0087388F">
        <w:t>«мышления»</w:t>
      </w:r>
      <w:r w:rsidRPr="0087388F">
        <w:rPr>
          <w:spacing w:val="-10"/>
        </w:rPr>
        <w:t xml:space="preserve"> </w:t>
      </w:r>
      <w:r w:rsidRPr="0087388F">
        <w:t>к</w:t>
      </w:r>
      <w:r w:rsidRPr="0087388F">
        <w:rPr>
          <w:spacing w:val="-1"/>
        </w:rPr>
        <w:t xml:space="preserve"> </w:t>
      </w:r>
      <w:r w:rsidRPr="0087388F">
        <w:t>образному</w:t>
      </w:r>
      <w:r w:rsidRPr="0087388F">
        <w:rPr>
          <w:spacing w:val="-1"/>
        </w:rPr>
        <w:t xml:space="preserve"> </w:t>
      </w:r>
      <w:r w:rsidRPr="0087388F">
        <w:t>может</w:t>
      </w:r>
      <w:r w:rsidRPr="0087388F">
        <w:rPr>
          <w:spacing w:val="-2"/>
        </w:rPr>
        <w:t xml:space="preserve"> </w:t>
      </w:r>
      <w:r w:rsidRPr="0087388F">
        <w:t>осуществляться на</w:t>
      </w:r>
      <w:r w:rsidRPr="0087388F">
        <w:rPr>
          <w:spacing w:val="-2"/>
        </w:rPr>
        <w:t xml:space="preserve"> </w:t>
      </w:r>
      <w:r w:rsidRPr="0087388F">
        <w:t>протяжении</w:t>
      </w:r>
      <w:r w:rsidRPr="0087388F">
        <w:rPr>
          <w:spacing w:val="-2"/>
        </w:rPr>
        <w:t xml:space="preserve"> </w:t>
      </w:r>
      <w:r w:rsidRPr="0087388F">
        <w:t>двух</w:t>
      </w:r>
      <w:r w:rsidRPr="0087388F">
        <w:rPr>
          <w:spacing w:val="2"/>
        </w:rPr>
        <w:t xml:space="preserve"> </w:t>
      </w:r>
      <w:r w:rsidRPr="0087388F">
        <w:t>лет.</w:t>
      </w:r>
    </w:p>
    <w:p w14:paraId="6FCE609D" w14:textId="77777777" w:rsidR="00BB340C" w:rsidRPr="0087388F" w:rsidRDefault="0021290F" w:rsidP="005D6A35">
      <w:pPr>
        <w:pStyle w:val="a3"/>
        <w:spacing w:line="276" w:lineRule="auto"/>
        <w:ind w:left="0" w:firstLine="709"/>
      </w:pPr>
      <w:r w:rsidRPr="0087388F">
        <w:rPr>
          <w:b/>
          <w:i/>
        </w:rPr>
        <w:t>Детские</w:t>
      </w:r>
      <w:r w:rsidRPr="0087388F">
        <w:rPr>
          <w:b/>
          <w:i/>
          <w:spacing w:val="1"/>
        </w:rPr>
        <w:t xml:space="preserve"> </w:t>
      </w:r>
      <w:r w:rsidRPr="0087388F">
        <w:rPr>
          <w:b/>
          <w:i/>
        </w:rPr>
        <w:t>виды</w:t>
      </w:r>
      <w:r w:rsidRPr="0087388F">
        <w:rPr>
          <w:b/>
          <w:i/>
          <w:spacing w:val="1"/>
        </w:rPr>
        <w:t xml:space="preserve"> </w:t>
      </w:r>
      <w:r w:rsidRPr="0087388F">
        <w:rPr>
          <w:b/>
          <w:i/>
        </w:rPr>
        <w:t>деятельности</w:t>
      </w:r>
      <w:r w:rsidRPr="0087388F">
        <w:rPr>
          <w:b/>
        </w:rPr>
        <w:t>.</w:t>
      </w:r>
      <w:r w:rsidRPr="0087388F">
        <w:rPr>
          <w:b/>
          <w:spacing w:val="1"/>
        </w:rPr>
        <w:t xml:space="preserve"> </w:t>
      </w:r>
      <w:r w:rsidRPr="0087388F">
        <w:t>В</w:t>
      </w:r>
      <w:r w:rsidRPr="0087388F">
        <w:rPr>
          <w:spacing w:val="1"/>
        </w:rPr>
        <w:t xml:space="preserve"> </w:t>
      </w:r>
      <w:r w:rsidRPr="0087388F">
        <w:t>этом</w:t>
      </w:r>
      <w:r w:rsidRPr="0087388F">
        <w:rPr>
          <w:spacing w:val="1"/>
        </w:rPr>
        <w:t xml:space="preserve"> </w:t>
      </w:r>
      <w:r w:rsidRPr="0087388F">
        <w:t>возрасте</w:t>
      </w:r>
      <w:r w:rsidRPr="0087388F">
        <w:rPr>
          <w:spacing w:val="1"/>
        </w:rPr>
        <w:t xml:space="preserve"> </w:t>
      </w:r>
      <w:r w:rsidRPr="0087388F">
        <w:t>у</w:t>
      </w:r>
      <w:r w:rsidRPr="0087388F">
        <w:rPr>
          <w:spacing w:val="1"/>
        </w:rPr>
        <w:t xml:space="preserve"> </w:t>
      </w:r>
      <w:r w:rsidRPr="0087388F">
        <w:t>детей</w:t>
      </w:r>
      <w:r w:rsidRPr="0087388F">
        <w:rPr>
          <w:spacing w:val="1"/>
        </w:rPr>
        <w:t xml:space="preserve"> </w:t>
      </w:r>
      <w:r w:rsidRPr="0087388F">
        <w:t>формируются</w:t>
      </w:r>
      <w:r w:rsidRPr="0087388F">
        <w:rPr>
          <w:spacing w:val="1"/>
        </w:rPr>
        <w:t xml:space="preserve"> </w:t>
      </w:r>
      <w:r w:rsidRPr="0087388F">
        <w:t>новые</w:t>
      </w:r>
      <w:r w:rsidRPr="0087388F">
        <w:rPr>
          <w:spacing w:val="1"/>
        </w:rPr>
        <w:t xml:space="preserve"> </w:t>
      </w:r>
      <w:r w:rsidRPr="0087388F">
        <w:t>виды</w:t>
      </w:r>
      <w:r w:rsidRPr="0087388F">
        <w:rPr>
          <w:spacing w:val="1"/>
        </w:rPr>
        <w:t xml:space="preserve"> </w:t>
      </w:r>
      <w:r w:rsidRPr="0087388F">
        <w:t>деятельности: игра, рисование, конструирование. Игра носит процессуальный характер, главное в</w:t>
      </w:r>
      <w:r w:rsidRPr="0087388F">
        <w:rPr>
          <w:spacing w:val="1"/>
        </w:rPr>
        <w:t xml:space="preserve"> </w:t>
      </w:r>
      <w:r w:rsidRPr="0087388F">
        <w:t>ней</w:t>
      </w:r>
      <w:r w:rsidRPr="0087388F">
        <w:rPr>
          <w:spacing w:val="1"/>
        </w:rPr>
        <w:t xml:space="preserve"> </w:t>
      </w:r>
      <w:r w:rsidRPr="0087388F">
        <w:t>-</w:t>
      </w:r>
      <w:r w:rsidRPr="0087388F">
        <w:rPr>
          <w:spacing w:val="1"/>
        </w:rPr>
        <w:t xml:space="preserve"> </w:t>
      </w:r>
      <w:r w:rsidRPr="0087388F">
        <w:t>действия.</w:t>
      </w:r>
      <w:r w:rsidRPr="0087388F">
        <w:rPr>
          <w:spacing w:val="1"/>
        </w:rPr>
        <w:t xml:space="preserve"> </w:t>
      </w:r>
      <w:r w:rsidRPr="0087388F">
        <w:t>Они</w:t>
      </w:r>
      <w:r w:rsidRPr="0087388F">
        <w:rPr>
          <w:spacing w:val="1"/>
        </w:rPr>
        <w:t xml:space="preserve"> </w:t>
      </w:r>
      <w:r w:rsidRPr="0087388F">
        <w:t>совершаются</w:t>
      </w:r>
      <w:r w:rsidRPr="0087388F">
        <w:rPr>
          <w:spacing w:val="1"/>
        </w:rPr>
        <w:t xml:space="preserve"> </w:t>
      </w:r>
      <w:r w:rsidRPr="0087388F">
        <w:t>с</w:t>
      </w:r>
      <w:r w:rsidRPr="0087388F">
        <w:rPr>
          <w:spacing w:val="1"/>
        </w:rPr>
        <w:t xml:space="preserve"> </w:t>
      </w:r>
      <w:r w:rsidRPr="0087388F">
        <w:t>игровыми</w:t>
      </w:r>
      <w:r w:rsidRPr="0087388F">
        <w:rPr>
          <w:spacing w:val="1"/>
        </w:rPr>
        <w:t xml:space="preserve"> </w:t>
      </w:r>
      <w:r w:rsidRPr="0087388F">
        <w:t>предметами,</w:t>
      </w:r>
      <w:r w:rsidRPr="0087388F">
        <w:rPr>
          <w:spacing w:val="1"/>
        </w:rPr>
        <w:t xml:space="preserve"> </w:t>
      </w:r>
      <w:r w:rsidRPr="0087388F">
        <w:t>приближенными</w:t>
      </w:r>
      <w:r w:rsidRPr="0087388F">
        <w:rPr>
          <w:spacing w:val="1"/>
        </w:rPr>
        <w:t xml:space="preserve"> </w:t>
      </w:r>
      <w:r w:rsidRPr="0087388F">
        <w:t>к</w:t>
      </w:r>
      <w:r w:rsidRPr="0087388F">
        <w:rPr>
          <w:spacing w:val="1"/>
        </w:rPr>
        <w:t xml:space="preserve"> </w:t>
      </w:r>
      <w:r w:rsidRPr="0087388F">
        <w:t>реальности.</w:t>
      </w:r>
      <w:r w:rsidRPr="0087388F">
        <w:rPr>
          <w:spacing w:val="1"/>
        </w:rPr>
        <w:t xml:space="preserve"> </w:t>
      </w:r>
      <w:r w:rsidRPr="0087388F">
        <w:t>В</w:t>
      </w:r>
      <w:r w:rsidRPr="0087388F">
        <w:rPr>
          <w:spacing w:val="-57"/>
        </w:rPr>
        <w:t xml:space="preserve"> </w:t>
      </w:r>
      <w:r w:rsidRPr="0087388F">
        <w:t>середине</w:t>
      </w:r>
      <w:r w:rsidRPr="0087388F">
        <w:rPr>
          <w:spacing w:val="-2"/>
        </w:rPr>
        <w:t xml:space="preserve"> </w:t>
      </w:r>
      <w:r w:rsidRPr="0087388F">
        <w:t>третьего</w:t>
      </w:r>
      <w:r w:rsidRPr="0087388F">
        <w:rPr>
          <w:spacing w:val="-1"/>
        </w:rPr>
        <w:t xml:space="preserve"> </w:t>
      </w:r>
      <w:r w:rsidRPr="0087388F">
        <w:t>года жизни появляются действия</w:t>
      </w:r>
      <w:r w:rsidRPr="0087388F">
        <w:rPr>
          <w:spacing w:val="-1"/>
        </w:rPr>
        <w:t xml:space="preserve"> </w:t>
      </w:r>
      <w:r w:rsidRPr="0087388F">
        <w:t>с</w:t>
      </w:r>
      <w:r w:rsidRPr="0087388F">
        <w:rPr>
          <w:spacing w:val="-1"/>
        </w:rPr>
        <w:t xml:space="preserve"> </w:t>
      </w:r>
      <w:r w:rsidRPr="0087388F">
        <w:t>предметами-заместителями.</w:t>
      </w:r>
    </w:p>
    <w:p w14:paraId="5B5D631D" w14:textId="77777777" w:rsidR="00BB340C" w:rsidRPr="0087388F" w:rsidRDefault="0021290F" w:rsidP="005D6A35">
      <w:pPr>
        <w:pStyle w:val="a3"/>
        <w:spacing w:line="276" w:lineRule="auto"/>
        <w:ind w:left="0" w:firstLine="709"/>
      </w:pPr>
      <w:r w:rsidRPr="0087388F">
        <w:t>Появление собственно изобразительной деятельности обусловлено тем, что ребенок уже</w:t>
      </w:r>
      <w:r w:rsidRPr="0087388F">
        <w:rPr>
          <w:spacing w:val="1"/>
        </w:rPr>
        <w:t xml:space="preserve"> </w:t>
      </w:r>
      <w:r w:rsidRPr="0087388F">
        <w:t>способен</w:t>
      </w:r>
      <w:r w:rsidRPr="0087388F">
        <w:rPr>
          <w:spacing w:val="1"/>
        </w:rPr>
        <w:t xml:space="preserve"> </w:t>
      </w:r>
      <w:r w:rsidRPr="0087388F">
        <w:t>сформулировать</w:t>
      </w:r>
      <w:r w:rsidRPr="0087388F">
        <w:rPr>
          <w:spacing w:val="1"/>
        </w:rPr>
        <w:t xml:space="preserve"> </w:t>
      </w:r>
      <w:r w:rsidRPr="0087388F">
        <w:t>намерение</w:t>
      </w:r>
      <w:r w:rsidRPr="0087388F">
        <w:rPr>
          <w:spacing w:val="1"/>
        </w:rPr>
        <w:t xml:space="preserve"> </w:t>
      </w:r>
      <w:r w:rsidRPr="0087388F">
        <w:t>изобразить</w:t>
      </w:r>
      <w:r w:rsidRPr="0087388F">
        <w:rPr>
          <w:spacing w:val="1"/>
        </w:rPr>
        <w:t xml:space="preserve"> </w:t>
      </w:r>
      <w:r w:rsidRPr="0087388F">
        <w:t>какой-либо</w:t>
      </w:r>
      <w:r w:rsidRPr="0087388F">
        <w:rPr>
          <w:spacing w:val="1"/>
        </w:rPr>
        <w:t xml:space="preserve"> </w:t>
      </w:r>
      <w:r w:rsidRPr="0087388F">
        <w:t>предмет.</w:t>
      </w:r>
      <w:r w:rsidRPr="0087388F">
        <w:rPr>
          <w:spacing w:val="1"/>
        </w:rPr>
        <w:t xml:space="preserve"> </w:t>
      </w:r>
      <w:r w:rsidRPr="0087388F">
        <w:t>Типичным</w:t>
      </w:r>
      <w:r w:rsidRPr="0087388F">
        <w:rPr>
          <w:spacing w:val="1"/>
        </w:rPr>
        <w:t xml:space="preserve"> </w:t>
      </w:r>
      <w:r w:rsidRPr="0087388F">
        <w:t>является</w:t>
      </w:r>
      <w:r w:rsidRPr="0087388F">
        <w:rPr>
          <w:spacing w:val="1"/>
        </w:rPr>
        <w:t xml:space="preserve"> </w:t>
      </w:r>
      <w:r w:rsidRPr="0087388F">
        <w:t>изображение</w:t>
      </w:r>
      <w:r w:rsidRPr="0087388F">
        <w:rPr>
          <w:spacing w:val="-2"/>
        </w:rPr>
        <w:t xml:space="preserve"> </w:t>
      </w:r>
      <w:r w:rsidRPr="0087388F">
        <w:t>человека</w:t>
      </w:r>
      <w:r w:rsidRPr="0087388F">
        <w:rPr>
          <w:spacing w:val="-2"/>
        </w:rPr>
        <w:t xml:space="preserve"> </w:t>
      </w:r>
      <w:r w:rsidRPr="0087388F">
        <w:t>в</w:t>
      </w:r>
      <w:r w:rsidRPr="0087388F">
        <w:rPr>
          <w:spacing w:val="-2"/>
        </w:rPr>
        <w:t xml:space="preserve"> </w:t>
      </w:r>
      <w:r w:rsidRPr="0087388F">
        <w:t>виде</w:t>
      </w:r>
      <w:r w:rsidRPr="0087388F">
        <w:rPr>
          <w:spacing w:val="2"/>
        </w:rPr>
        <w:t xml:space="preserve"> </w:t>
      </w:r>
      <w:r w:rsidRPr="0087388F">
        <w:t>«</w:t>
      </w:r>
      <w:proofErr w:type="spellStart"/>
      <w:r w:rsidRPr="0087388F">
        <w:t>головонога</w:t>
      </w:r>
      <w:proofErr w:type="spellEnd"/>
      <w:r w:rsidRPr="0087388F">
        <w:t>»</w:t>
      </w:r>
      <w:r w:rsidRPr="0087388F">
        <w:rPr>
          <w:spacing w:val="-2"/>
        </w:rPr>
        <w:t xml:space="preserve"> </w:t>
      </w:r>
      <w:r w:rsidRPr="0087388F">
        <w:t>- окружности и</w:t>
      </w:r>
      <w:r w:rsidRPr="0087388F">
        <w:rPr>
          <w:spacing w:val="-1"/>
        </w:rPr>
        <w:t xml:space="preserve"> </w:t>
      </w:r>
      <w:r w:rsidRPr="0087388F">
        <w:t>отходящих</w:t>
      </w:r>
      <w:r w:rsidRPr="0087388F">
        <w:rPr>
          <w:spacing w:val="2"/>
        </w:rPr>
        <w:t xml:space="preserve"> </w:t>
      </w:r>
      <w:r w:rsidRPr="0087388F">
        <w:t>от</w:t>
      </w:r>
      <w:r w:rsidRPr="0087388F">
        <w:rPr>
          <w:spacing w:val="-3"/>
        </w:rPr>
        <w:t xml:space="preserve"> </w:t>
      </w:r>
      <w:r w:rsidRPr="0087388F">
        <w:t>нее</w:t>
      </w:r>
      <w:r w:rsidRPr="0087388F">
        <w:rPr>
          <w:spacing w:val="-2"/>
        </w:rPr>
        <w:t xml:space="preserve"> </w:t>
      </w:r>
      <w:r w:rsidRPr="0087388F">
        <w:t>линий.</w:t>
      </w:r>
    </w:p>
    <w:p w14:paraId="28B047F2" w14:textId="77777777" w:rsidR="00BB340C" w:rsidRPr="0087388F" w:rsidRDefault="0021290F" w:rsidP="005D6A35">
      <w:pPr>
        <w:pStyle w:val="a3"/>
        <w:spacing w:line="276" w:lineRule="auto"/>
        <w:ind w:left="0" w:firstLine="709"/>
      </w:pPr>
      <w:r w:rsidRPr="0087388F">
        <w:rPr>
          <w:b/>
          <w:i/>
        </w:rPr>
        <w:t>Коммуникация</w:t>
      </w:r>
      <w:r w:rsidRPr="0087388F">
        <w:rPr>
          <w:b/>
          <w:i/>
          <w:spacing w:val="1"/>
        </w:rPr>
        <w:t xml:space="preserve"> </w:t>
      </w:r>
      <w:r w:rsidRPr="0087388F">
        <w:rPr>
          <w:b/>
          <w:i/>
        </w:rPr>
        <w:t>и</w:t>
      </w:r>
      <w:r w:rsidRPr="0087388F">
        <w:rPr>
          <w:b/>
          <w:i/>
          <w:spacing w:val="1"/>
        </w:rPr>
        <w:t xml:space="preserve"> </w:t>
      </w:r>
      <w:r w:rsidRPr="0087388F">
        <w:rPr>
          <w:b/>
          <w:i/>
        </w:rPr>
        <w:t>социализация</w:t>
      </w:r>
      <w:r w:rsidRPr="0087388F">
        <w:rPr>
          <w:b/>
        </w:rPr>
        <w:t>.</w:t>
      </w:r>
      <w:r w:rsidRPr="0087388F">
        <w:rPr>
          <w:b/>
          <w:spacing w:val="1"/>
        </w:rPr>
        <w:t xml:space="preserve"> </w:t>
      </w:r>
      <w:r w:rsidRPr="0087388F">
        <w:t>На</w:t>
      </w:r>
      <w:r w:rsidRPr="0087388F">
        <w:rPr>
          <w:spacing w:val="1"/>
        </w:rPr>
        <w:t xml:space="preserve"> </w:t>
      </w:r>
      <w:r w:rsidRPr="0087388F">
        <w:t>третьем</w:t>
      </w:r>
      <w:r w:rsidRPr="0087388F">
        <w:rPr>
          <w:spacing w:val="1"/>
        </w:rPr>
        <w:t xml:space="preserve"> </w:t>
      </w:r>
      <w:r w:rsidRPr="0087388F">
        <w:t>году жизни</w:t>
      </w:r>
      <w:r w:rsidRPr="0087388F">
        <w:rPr>
          <w:spacing w:val="1"/>
        </w:rPr>
        <w:t xml:space="preserve"> </w:t>
      </w:r>
      <w:r w:rsidRPr="0087388F">
        <w:t>отмечается</w:t>
      </w:r>
      <w:r w:rsidRPr="0087388F">
        <w:rPr>
          <w:spacing w:val="1"/>
        </w:rPr>
        <w:t xml:space="preserve"> </w:t>
      </w:r>
      <w:r w:rsidRPr="0087388F">
        <w:t>рост</w:t>
      </w:r>
      <w:r w:rsidRPr="0087388F">
        <w:rPr>
          <w:spacing w:val="1"/>
        </w:rPr>
        <w:t xml:space="preserve"> </w:t>
      </w:r>
      <w:r w:rsidRPr="0087388F">
        <w:t>автономии</w:t>
      </w:r>
      <w:r w:rsidRPr="0087388F">
        <w:rPr>
          <w:spacing w:val="1"/>
        </w:rPr>
        <w:t xml:space="preserve"> </w:t>
      </w:r>
      <w:r w:rsidRPr="0087388F">
        <w:t>и</w:t>
      </w:r>
      <w:r w:rsidRPr="0087388F">
        <w:rPr>
          <w:spacing w:val="1"/>
        </w:rPr>
        <w:t xml:space="preserve"> </w:t>
      </w:r>
      <w:r w:rsidRPr="0087388F">
        <w:t>изменение отношений со взрослым, дети становятся самостоятельнее. Начинает формироваться</w:t>
      </w:r>
      <w:r w:rsidRPr="0087388F">
        <w:rPr>
          <w:spacing w:val="1"/>
        </w:rPr>
        <w:t xml:space="preserve"> </w:t>
      </w:r>
      <w:r w:rsidRPr="0087388F">
        <w:t>критичность</w:t>
      </w:r>
      <w:r w:rsidRPr="0087388F">
        <w:rPr>
          <w:spacing w:val="-2"/>
        </w:rPr>
        <w:t xml:space="preserve"> </w:t>
      </w:r>
      <w:r w:rsidRPr="0087388F">
        <w:t>к собственным</w:t>
      </w:r>
      <w:r w:rsidRPr="0087388F">
        <w:rPr>
          <w:spacing w:val="-2"/>
        </w:rPr>
        <w:t xml:space="preserve"> </w:t>
      </w:r>
      <w:r w:rsidRPr="0087388F">
        <w:t>действиям.</w:t>
      </w:r>
    </w:p>
    <w:p w14:paraId="0DC4E4C9" w14:textId="77777777" w:rsidR="00BB340C" w:rsidRPr="0087388F" w:rsidRDefault="0021290F" w:rsidP="005D6A35">
      <w:pPr>
        <w:pStyle w:val="a3"/>
        <w:spacing w:line="276" w:lineRule="auto"/>
        <w:ind w:left="0" w:firstLine="709"/>
      </w:pPr>
      <w:r w:rsidRPr="0087388F">
        <w:rPr>
          <w:b/>
          <w:i/>
        </w:rPr>
        <w:t>Саморегуляция</w:t>
      </w:r>
      <w:r w:rsidRPr="0087388F">
        <w:rPr>
          <w:b/>
        </w:rPr>
        <w:t>.</w:t>
      </w:r>
      <w:r w:rsidRPr="0087388F">
        <w:rPr>
          <w:b/>
          <w:spacing w:val="1"/>
        </w:rPr>
        <w:t xml:space="preserve"> </w:t>
      </w:r>
      <w:r w:rsidRPr="0087388F">
        <w:t>Для</w:t>
      </w:r>
      <w:r w:rsidRPr="0087388F">
        <w:rPr>
          <w:spacing w:val="1"/>
        </w:rPr>
        <w:t xml:space="preserve"> </w:t>
      </w:r>
      <w:r w:rsidRPr="0087388F">
        <w:t>детей</w:t>
      </w:r>
      <w:r w:rsidRPr="0087388F">
        <w:rPr>
          <w:spacing w:val="1"/>
        </w:rPr>
        <w:t xml:space="preserve"> </w:t>
      </w:r>
      <w:r w:rsidRPr="0087388F">
        <w:t>этого</w:t>
      </w:r>
      <w:r w:rsidRPr="0087388F">
        <w:rPr>
          <w:spacing w:val="1"/>
        </w:rPr>
        <w:t xml:space="preserve"> </w:t>
      </w:r>
      <w:r w:rsidRPr="0087388F">
        <w:t>возраста</w:t>
      </w:r>
      <w:r w:rsidRPr="0087388F">
        <w:rPr>
          <w:spacing w:val="1"/>
        </w:rPr>
        <w:t xml:space="preserve"> </w:t>
      </w:r>
      <w:r w:rsidRPr="0087388F">
        <w:t>характерна</w:t>
      </w:r>
      <w:r w:rsidRPr="0087388F">
        <w:rPr>
          <w:spacing w:val="1"/>
        </w:rPr>
        <w:t xml:space="preserve"> </w:t>
      </w:r>
      <w:r w:rsidRPr="0087388F">
        <w:t>неосознанность</w:t>
      </w:r>
      <w:r w:rsidRPr="0087388F">
        <w:rPr>
          <w:spacing w:val="1"/>
        </w:rPr>
        <w:t xml:space="preserve"> </w:t>
      </w:r>
      <w:r w:rsidRPr="0087388F">
        <w:t>мотивов,</w:t>
      </w:r>
      <w:r w:rsidRPr="0087388F">
        <w:rPr>
          <w:spacing w:val="1"/>
        </w:rPr>
        <w:t xml:space="preserve"> </w:t>
      </w:r>
      <w:r w:rsidRPr="0087388F">
        <w:t>импульсивность</w:t>
      </w:r>
      <w:r w:rsidRPr="0087388F">
        <w:rPr>
          <w:spacing w:val="1"/>
        </w:rPr>
        <w:t xml:space="preserve"> </w:t>
      </w:r>
      <w:r w:rsidRPr="0087388F">
        <w:t>и</w:t>
      </w:r>
      <w:r w:rsidRPr="0087388F">
        <w:rPr>
          <w:spacing w:val="1"/>
        </w:rPr>
        <w:t xml:space="preserve"> </w:t>
      </w:r>
      <w:r w:rsidRPr="0087388F">
        <w:t>зависимость</w:t>
      </w:r>
      <w:r w:rsidRPr="0087388F">
        <w:rPr>
          <w:spacing w:val="1"/>
        </w:rPr>
        <w:t xml:space="preserve"> </w:t>
      </w:r>
      <w:r w:rsidRPr="0087388F">
        <w:t>чувств</w:t>
      </w:r>
      <w:r w:rsidRPr="0087388F">
        <w:rPr>
          <w:spacing w:val="1"/>
        </w:rPr>
        <w:t xml:space="preserve"> </w:t>
      </w:r>
      <w:r w:rsidRPr="0087388F">
        <w:t>и</w:t>
      </w:r>
      <w:r w:rsidRPr="0087388F">
        <w:rPr>
          <w:spacing w:val="1"/>
        </w:rPr>
        <w:t xml:space="preserve"> </w:t>
      </w:r>
      <w:r w:rsidRPr="0087388F">
        <w:t>желаний</w:t>
      </w:r>
      <w:r w:rsidRPr="0087388F">
        <w:rPr>
          <w:spacing w:val="1"/>
        </w:rPr>
        <w:t xml:space="preserve"> </w:t>
      </w:r>
      <w:r w:rsidRPr="0087388F">
        <w:t>от</w:t>
      </w:r>
      <w:r w:rsidRPr="0087388F">
        <w:rPr>
          <w:spacing w:val="1"/>
        </w:rPr>
        <w:t xml:space="preserve"> </w:t>
      </w:r>
      <w:r w:rsidRPr="0087388F">
        <w:t>ситуации.</w:t>
      </w:r>
      <w:r w:rsidRPr="0087388F">
        <w:rPr>
          <w:spacing w:val="1"/>
        </w:rPr>
        <w:t xml:space="preserve"> </w:t>
      </w:r>
      <w:r w:rsidRPr="0087388F">
        <w:t>Дети</w:t>
      </w:r>
      <w:r w:rsidRPr="0087388F">
        <w:rPr>
          <w:spacing w:val="1"/>
        </w:rPr>
        <w:t xml:space="preserve"> </w:t>
      </w:r>
      <w:r w:rsidRPr="0087388F">
        <w:t>легко</w:t>
      </w:r>
      <w:r w:rsidRPr="0087388F">
        <w:rPr>
          <w:spacing w:val="1"/>
        </w:rPr>
        <w:t xml:space="preserve"> </w:t>
      </w:r>
      <w:r w:rsidRPr="0087388F">
        <w:t>заражаются</w:t>
      </w:r>
      <w:r w:rsidRPr="0087388F">
        <w:rPr>
          <w:spacing w:val="1"/>
        </w:rPr>
        <w:t xml:space="preserve"> </w:t>
      </w:r>
      <w:r w:rsidRPr="0087388F">
        <w:t>эмоциональным</w:t>
      </w:r>
      <w:r w:rsidRPr="0087388F">
        <w:rPr>
          <w:spacing w:val="1"/>
        </w:rPr>
        <w:t xml:space="preserve"> </w:t>
      </w:r>
      <w:r w:rsidRPr="0087388F">
        <w:t>состоянием</w:t>
      </w:r>
      <w:r w:rsidRPr="0087388F">
        <w:rPr>
          <w:spacing w:val="1"/>
        </w:rPr>
        <w:t xml:space="preserve"> </w:t>
      </w:r>
      <w:r w:rsidRPr="0087388F">
        <w:t>сверстников.</w:t>
      </w:r>
      <w:r w:rsidRPr="0087388F">
        <w:rPr>
          <w:spacing w:val="1"/>
        </w:rPr>
        <w:t xml:space="preserve"> </w:t>
      </w:r>
      <w:r w:rsidRPr="0087388F">
        <w:t>Однако</w:t>
      </w:r>
      <w:r w:rsidRPr="0087388F">
        <w:rPr>
          <w:spacing w:val="1"/>
        </w:rPr>
        <w:t xml:space="preserve"> </w:t>
      </w:r>
      <w:r w:rsidRPr="0087388F">
        <w:t>в</w:t>
      </w:r>
      <w:r w:rsidRPr="0087388F">
        <w:rPr>
          <w:spacing w:val="1"/>
        </w:rPr>
        <w:t xml:space="preserve"> </w:t>
      </w:r>
      <w:r w:rsidRPr="0087388F">
        <w:t>этот</w:t>
      </w:r>
      <w:r w:rsidRPr="0087388F">
        <w:rPr>
          <w:spacing w:val="1"/>
        </w:rPr>
        <w:t xml:space="preserve"> </w:t>
      </w:r>
      <w:r w:rsidRPr="0087388F">
        <w:t>период</w:t>
      </w:r>
      <w:r w:rsidRPr="0087388F">
        <w:rPr>
          <w:spacing w:val="1"/>
        </w:rPr>
        <w:t xml:space="preserve"> </w:t>
      </w:r>
      <w:r w:rsidRPr="0087388F">
        <w:t>начинает</w:t>
      </w:r>
      <w:r w:rsidRPr="0087388F">
        <w:rPr>
          <w:spacing w:val="1"/>
        </w:rPr>
        <w:t xml:space="preserve"> </w:t>
      </w:r>
      <w:r w:rsidRPr="0087388F">
        <w:t>складываться</w:t>
      </w:r>
      <w:r w:rsidRPr="0087388F">
        <w:rPr>
          <w:spacing w:val="1"/>
        </w:rPr>
        <w:t xml:space="preserve"> </w:t>
      </w:r>
      <w:r w:rsidRPr="0087388F">
        <w:t>и</w:t>
      </w:r>
      <w:r w:rsidRPr="0087388F">
        <w:rPr>
          <w:spacing w:val="1"/>
        </w:rPr>
        <w:t xml:space="preserve"> </w:t>
      </w:r>
      <w:r w:rsidRPr="0087388F">
        <w:t>произвольность</w:t>
      </w:r>
      <w:r w:rsidRPr="0087388F">
        <w:rPr>
          <w:spacing w:val="-2"/>
        </w:rPr>
        <w:t xml:space="preserve"> </w:t>
      </w:r>
      <w:r w:rsidRPr="0087388F">
        <w:t>поведения.</w:t>
      </w:r>
      <w:r w:rsidRPr="0087388F">
        <w:rPr>
          <w:spacing w:val="-1"/>
        </w:rPr>
        <w:t xml:space="preserve"> </w:t>
      </w:r>
      <w:r w:rsidRPr="0087388F">
        <w:t>Она</w:t>
      </w:r>
      <w:r w:rsidRPr="0087388F">
        <w:rPr>
          <w:spacing w:val="-1"/>
        </w:rPr>
        <w:t xml:space="preserve"> </w:t>
      </w:r>
      <w:r w:rsidRPr="0087388F">
        <w:t>обусловлена</w:t>
      </w:r>
      <w:r w:rsidRPr="0087388F">
        <w:rPr>
          <w:spacing w:val="-2"/>
        </w:rPr>
        <w:t xml:space="preserve"> </w:t>
      </w:r>
      <w:r w:rsidRPr="0087388F">
        <w:t>развитием</w:t>
      </w:r>
      <w:r w:rsidRPr="0087388F">
        <w:rPr>
          <w:spacing w:val="-2"/>
        </w:rPr>
        <w:t xml:space="preserve"> </w:t>
      </w:r>
      <w:r w:rsidRPr="0087388F">
        <w:t>орудийных</w:t>
      </w:r>
      <w:r w:rsidRPr="0087388F">
        <w:rPr>
          <w:spacing w:val="1"/>
        </w:rPr>
        <w:t xml:space="preserve"> </w:t>
      </w:r>
      <w:r w:rsidRPr="0087388F">
        <w:t>действий</w:t>
      </w:r>
      <w:r w:rsidRPr="0087388F">
        <w:rPr>
          <w:spacing w:val="-3"/>
        </w:rPr>
        <w:t xml:space="preserve"> </w:t>
      </w:r>
      <w:r w:rsidRPr="0087388F">
        <w:t>и</w:t>
      </w:r>
      <w:r w:rsidRPr="0087388F">
        <w:rPr>
          <w:spacing w:val="-1"/>
        </w:rPr>
        <w:t xml:space="preserve"> </w:t>
      </w:r>
      <w:r w:rsidRPr="0087388F">
        <w:t>речи.</w:t>
      </w:r>
    </w:p>
    <w:p w14:paraId="5589ACA3" w14:textId="77777777" w:rsidR="00BB340C" w:rsidRDefault="0021290F" w:rsidP="005D6A35">
      <w:pPr>
        <w:pStyle w:val="a3"/>
        <w:spacing w:line="276" w:lineRule="auto"/>
        <w:ind w:left="0" w:firstLine="709"/>
      </w:pPr>
      <w:r w:rsidRPr="0087388F">
        <w:rPr>
          <w:b/>
          <w:i/>
        </w:rPr>
        <w:t>Личность.</w:t>
      </w:r>
      <w:r w:rsidRPr="0087388F">
        <w:rPr>
          <w:b/>
          <w:i/>
          <w:spacing w:val="1"/>
        </w:rPr>
        <w:t xml:space="preserve"> </w:t>
      </w:r>
      <w:r w:rsidRPr="0087388F">
        <w:t>У</w:t>
      </w:r>
      <w:r w:rsidRPr="0087388F">
        <w:rPr>
          <w:spacing w:val="1"/>
        </w:rPr>
        <w:t xml:space="preserve"> </w:t>
      </w:r>
      <w:r w:rsidRPr="0087388F">
        <w:t>детей</w:t>
      </w:r>
      <w:r w:rsidRPr="0087388F">
        <w:rPr>
          <w:spacing w:val="1"/>
        </w:rPr>
        <w:t xml:space="preserve"> </w:t>
      </w:r>
      <w:r w:rsidRPr="0087388F">
        <w:t>появляются</w:t>
      </w:r>
      <w:r w:rsidRPr="0087388F">
        <w:rPr>
          <w:spacing w:val="1"/>
        </w:rPr>
        <w:t xml:space="preserve"> </w:t>
      </w:r>
      <w:r w:rsidRPr="0087388F">
        <w:t>чувства</w:t>
      </w:r>
      <w:r w:rsidRPr="0087388F">
        <w:rPr>
          <w:spacing w:val="1"/>
        </w:rPr>
        <w:t xml:space="preserve"> </w:t>
      </w:r>
      <w:r w:rsidRPr="0087388F">
        <w:t>гордости</w:t>
      </w:r>
      <w:r w:rsidRPr="0087388F">
        <w:rPr>
          <w:spacing w:val="1"/>
        </w:rPr>
        <w:t xml:space="preserve"> </w:t>
      </w:r>
      <w:r w:rsidRPr="0087388F">
        <w:t>и</w:t>
      </w:r>
      <w:r w:rsidRPr="0087388F">
        <w:rPr>
          <w:spacing w:val="1"/>
        </w:rPr>
        <w:t xml:space="preserve"> </w:t>
      </w:r>
      <w:r w:rsidRPr="0087388F">
        <w:t>стыда,</w:t>
      </w:r>
      <w:r w:rsidRPr="0087388F">
        <w:rPr>
          <w:spacing w:val="1"/>
        </w:rPr>
        <w:t xml:space="preserve"> </w:t>
      </w:r>
      <w:r w:rsidRPr="0087388F">
        <w:t>начинают</w:t>
      </w:r>
      <w:r w:rsidRPr="0087388F">
        <w:rPr>
          <w:spacing w:val="1"/>
        </w:rPr>
        <w:t xml:space="preserve"> </w:t>
      </w:r>
      <w:r w:rsidRPr="0087388F">
        <w:t>формироваться</w:t>
      </w:r>
      <w:r w:rsidRPr="0087388F">
        <w:rPr>
          <w:spacing w:val="1"/>
        </w:rPr>
        <w:t xml:space="preserve"> </w:t>
      </w:r>
      <w:r w:rsidRPr="0087388F">
        <w:lastRenderedPageBreak/>
        <w:t>элементы</w:t>
      </w:r>
      <w:r w:rsidRPr="0087388F">
        <w:rPr>
          <w:spacing w:val="27"/>
        </w:rPr>
        <w:t xml:space="preserve"> </w:t>
      </w:r>
      <w:r w:rsidRPr="0087388F">
        <w:t>самосознания,</w:t>
      </w:r>
      <w:r w:rsidRPr="0087388F">
        <w:rPr>
          <w:spacing w:val="27"/>
        </w:rPr>
        <w:t xml:space="preserve"> </w:t>
      </w:r>
      <w:r w:rsidRPr="0087388F">
        <w:t>связанные</w:t>
      </w:r>
      <w:r w:rsidRPr="0087388F">
        <w:rPr>
          <w:spacing w:val="26"/>
        </w:rPr>
        <w:t xml:space="preserve"> </w:t>
      </w:r>
      <w:r w:rsidRPr="0087388F">
        <w:t>с</w:t>
      </w:r>
      <w:r w:rsidRPr="0087388F">
        <w:rPr>
          <w:spacing w:val="27"/>
        </w:rPr>
        <w:t xml:space="preserve"> </w:t>
      </w:r>
      <w:r w:rsidRPr="0087388F">
        <w:t>идентификацией</w:t>
      </w:r>
      <w:r w:rsidRPr="0087388F">
        <w:rPr>
          <w:spacing w:val="28"/>
        </w:rPr>
        <w:t xml:space="preserve"> </w:t>
      </w:r>
      <w:r w:rsidRPr="0087388F">
        <w:t>с</w:t>
      </w:r>
      <w:r w:rsidRPr="0087388F">
        <w:rPr>
          <w:spacing w:val="27"/>
        </w:rPr>
        <w:t xml:space="preserve"> </w:t>
      </w:r>
      <w:r w:rsidRPr="0087388F">
        <w:t>именем</w:t>
      </w:r>
      <w:r w:rsidRPr="0087388F">
        <w:rPr>
          <w:spacing w:val="27"/>
        </w:rPr>
        <w:t xml:space="preserve"> </w:t>
      </w:r>
      <w:r w:rsidRPr="0087388F">
        <w:t>и</w:t>
      </w:r>
      <w:r w:rsidRPr="0087388F">
        <w:rPr>
          <w:spacing w:val="26"/>
        </w:rPr>
        <w:t xml:space="preserve"> </w:t>
      </w:r>
      <w:r w:rsidRPr="0087388F">
        <w:t>полом.</w:t>
      </w:r>
      <w:r w:rsidRPr="0087388F">
        <w:rPr>
          <w:spacing w:val="27"/>
        </w:rPr>
        <w:t xml:space="preserve"> </w:t>
      </w:r>
      <w:r w:rsidRPr="0087388F">
        <w:t>Ребенок</w:t>
      </w:r>
      <w:r w:rsidRPr="0087388F">
        <w:rPr>
          <w:spacing w:val="28"/>
        </w:rPr>
        <w:t xml:space="preserve"> </w:t>
      </w:r>
      <w:r w:rsidRPr="0087388F">
        <w:t>осознает</w:t>
      </w:r>
      <w:r w:rsidRPr="0087388F">
        <w:rPr>
          <w:spacing w:val="28"/>
        </w:rPr>
        <w:t xml:space="preserve"> </w:t>
      </w:r>
      <w:r w:rsidRPr="0087388F">
        <w:t>себя</w:t>
      </w:r>
      <w:r w:rsidRPr="0087388F">
        <w:rPr>
          <w:spacing w:val="-57"/>
        </w:rPr>
        <w:t xml:space="preserve"> </w:t>
      </w:r>
      <w:r w:rsidRPr="0087388F">
        <w:t>как</w:t>
      </w:r>
      <w:r w:rsidRPr="0087388F">
        <w:rPr>
          <w:spacing w:val="1"/>
        </w:rPr>
        <w:t xml:space="preserve"> </w:t>
      </w:r>
      <w:r w:rsidRPr="0087388F">
        <w:t>отдельного</w:t>
      </w:r>
      <w:r w:rsidRPr="0087388F">
        <w:rPr>
          <w:spacing w:val="1"/>
        </w:rPr>
        <w:t xml:space="preserve"> </w:t>
      </w:r>
      <w:r w:rsidRPr="0087388F">
        <w:t>человека,</w:t>
      </w:r>
      <w:r w:rsidRPr="0087388F">
        <w:rPr>
          <w:spacing w:val="1"/>
        </w:rPr>
        <w:t xml:space="preserve"> </w:t>
      </w:r>
      <w:r w:rsidRPr="0087388F">
        <w:t>отличного</w:t>
      </w:r>
      <w:r w:rsidRPr="0087388F">
        <w:rPr>
          <w:spacing w:val="1"/>
        </w:rPr>
        <w:t xml:space="preserve"> </w:t>
      </w:r>
      <w:r w:rsidRPr="0087388F">
        <w:t>от</w:t>
      </w:r>
      <w:r w:rsidRPr="0087388F">
        <w:rPr>
          <w:spacing w:val="1"/>
        </w:rPr>
        <w:t xml:space="preserve"> </w:t>
      </w:r>
      <w:r w:rsidRPr="0087388F">
        <w:t>взрослого.</w:t>
      </w:r>
      <w:r w:rsidRPr="0087388F">
        <w:rPr>
          <w:spacing w:val="1"/>
        </w:rPr>
        <w:t xml:space="preserve"> </w:t>
      </w:r>
      <w:r w:rsidRPr="0087388F">
        <w:t>У</w:t>
      </w:r>
      <w:r w:rsidRPr="0087388F">
        <w:rPr>
          <w:spacing w:val="1"/>
        </w:rPr>
        <w:t xml:space="preserve"> </w:t>
      </w:r>
      <w:r w:rsidRPr="0087388F">
        <w:t>него</w:t>
      </w:r>
      <w:r w:rsidRPr="0087388F">
        <w:rPr>
          <w:spacing w:val="1"/>
        </w:rPr>
        <w:t xml:space="preserve"> </w:t>
      </w:r>
      <w:r w:rsidRPr="0087388F">
        <w:t>формируется</w:t>
      </w:r>
      <w:r w:rsidRPr="0087388F">
        <w:rPr>
          <w:spacing w:val="1"/>
        </w:rPr>
        <w:t xml:space="preserve"> </w:t>
      </w:r>
      <w:r w:rsidRPr="0087388F">
        <w:t>образ</w:t>
      </w:r>
      <w:r w:rsidRPr="0087388F">
        <w:rPr>
          <w:spacing w:val="1"/>
        </w:rPr>
        <w:t xml:space="preserve"> </w:t>
      </w:r>
      <w:r w:rsidRPr="0087388F">
        <w:t>Я.</w:t>
      </w:r>
      <w:r w:rsidRPr="0087388F">
        <w:rPr>
          <w:spacing w:val="1"/>
        </w:rPr>
        <w:t xml:space="preserve"> </w:t>
      </w:r>
      <w:r w:rsidRPr="0087388F">
        <w:t>Завершается</w:t>
      </w:r>
      <w:r w:rsidRPr="0087388F">
        <w:rPr>
          <w:spacing w:val="-57"/>
        </w:rPr>
        <w:t xml:space="preserve"> </w:t>
      </w:r>
      <w:r w:rsidRPr="0087388F">
        <w:t>ранний</w:t>
      </w:r>
      <w:r w:rsidRPr="0087388F">
        <w:rPr>
          <w:spacing w:val="1"/>
        </w:rPr>
        <w:t xml:space="preserve"> </w:t>
      </w:r>
      <w:r w:rsidRPr="0087388F">
        <w:t>возраст</w:t>
      </w:r>
      <w:r w:rsidRPr="0087388F">
        <w:rPr>
          <w:spacing w:val="1"/>
        </w:rPr>
        <w:t xml:space="preserve"> </w:t>
      </w:r>
      <w:r w:rsidRPr="0087388F">
        <w:t>кризисом</w:t>
      </w:r>
      <w:r w:rsidRPr="0087388F">
        <w:rPr>
          <w:spacing w:val="1"/>
        </w:rPr>
        <w:t xml:space="preserve"> </w:t>
      </w:r>
      <w:r w:rsidRPr="0087388F">
        <w:t>трех</w:t>
      </w:r>
      <w:r w:rsidRPr="0087388F">
        <w:rPr>
          <w:spacing w:val="1"/>
        </w:rPr>
        <w:t xml:space="preserve"> </w:t>
      </w:r>
      <w:r w:rsidRPr="0087388F">
        <w:t>лет,</w:t>
      </w:r>
      <w:r w:rsidRPr="0087388F">
        <w:rPr>
          <w:spacing w:val="1"/>
        </w:rPr>
        <w:t xml:space="preserve"> </w:t>
      </w:r>
      <w:r w:rsidRPr="0087388F">
        <w:t>который</w:t>
      </w:r>
      <w:r w:rsidRPr="0087388F">
        <w:rPr>
          <w:spacing w:val="1"/>
        </w:rPr>
        <w:t xml:space="preserve"> </w:t>
      </w:r>
      <w:r w:rsidRPr="0087388F">
        <w:t>часто</w:t>
      </w:r>
      <w:r w:rsidRPr="0087388F">
        <w:rPr>
          <w:spacing w:val="1"/>
        </w:rPr>
        <w:t xml:space="preserve"> </w:t>
      </w:r>
      <w:r w:rsidRPr="0087388F">
        <w:t>сопровождается</w:t>
      </w:r>
      <w:r w:rsidRPr="0087388F">
        <w:rPr>
          <w:spacing w:val="1"/>
        </w:rPr>
        <w:t xml:space="preserve"> </w:t>
      </w:r>
      <w:r w:rsidRPr="0087388F">
        <w:t>рядом</w:t>
      </w:r>
      <w:r w:rsidRPr="0087388F">
        <w:rPr>
          <w:spacing w:val="1"/>
        </w:rPr>
        <w:t xml:space="preserve"> </w:t>
      </w:r>
      <w:r w:rsidRPr="0087388F">
        <w:t>отрицательных</w:t>
      </w:r>
      <w:r w:rsidRPr="0087388F">
        <w:rPr>
          <w:spacing w:val="-57"/>
        </w:rPr>
        <w:t xml:space="preserve"> </w:t>
      </w:r>
      <w:r w:rsidRPr="0087388F">
        <w:t>проявлений: негативизмом, упрямством, нарушением общения со взрослым и др. Кризис может</w:t>
      </w:r>
      <w:r w:rsidRPr="0087388F">
        <w:rPr>
          <w:spacing w:val="1"/>
        </w:rPr>
        <w:t xml:space="preserve"> </w:t>
      </w:r>
      <w:r w:rsidRPr="0087388F">
        <w:t>продолжаться</w:t>
      </w:r>
      <w:r w:rsidRPr="0087388F">
        <w:rPr>
          <w:spacing w:val="-1"/>
        </w:rPr>
        <w:t xml:space="preserve"> </w:t>
      </w:r>
      <w:r w:rsidRPr="0087388F">
        <w:t>от нескольких</w:t>
      </w:r>
      <w:r w:rsidRPr="0087388F">
        <w:rPr>
          <w:spacing w:val="2"/>
        </w:rPr>
        <w:t xml:space="preserve"> </w:t>
      </w:r>
      <w:r w:rsidRPr="0087388F">
        <w:t>месяцев</w:t>
      </w:r>
      <w:r w:rsidRPr="0087388F">
        <w:rPr>
          <w:spacing w:val="-1"/>
        </w:rPr>
        <w:t xml:space="preserve"> </w:t>
      </w:r>
      <w:r w:rsidRPr="0087388F">
        <w:t>до</w:t>
      </w:r>
      <w:r w:rsidRPr="0087388F">
        <w:rPr>
          <w:spacing w:val="-1"/>
        </w:rPr>
        <w:t xml:space="preserve"> </w:t>
      </w:r>
      <w:r w:rsidRPr="0087388F">
        <w:t>двух</w:t>
      </w:r>
      <w:r w:rsidRPr="0087388F">
        <w:rPr>
          <w:spacing w:val="4"/>
        </w:rPr>
        <w:t xml:space="preserve"> </w:t>
      </w:r>
      <w:r w:rsidRPr="0087388F">
        <w:t>лет.</w:t>
      </w:r>
    </w:p>
    <w:p w14:paraId="1DB0DD35" w14:textId="77777777" w:rsidR="00B34936" w:rsidRPr="0087388F" w:rsidRDefault="00B34936" w:rsidP="005D6A35">
      <w:pPr>
        <w:pStyle w:val="a3"/>
        <w:spacing w:line="276" w:lineRule="auto"/>
        <w:ind w:left="0" w:firstLine="709"/>
      </w:pPr>
    </w:p>
    <w:p w14:paraId="2522F4A0" w14:textId="77777777" w:rsidR="00E666D3" w:rsidRPr="0087388F" w:rsidRDefault="00482C6F" w:rsidP="005D6A35">
      <w:pPr>
        <w:pStyle w:val="1"/>
        <w:spacing w:line="276" w:lineRule="auto"/>
        <w:ind w:left="0" w:firstLine="709"/>
        <w:rPr>
          <w:spacing w:val="-57"/>
        </w:rPr>
      </w:pPr>
      <w:r w:rsidRPr="0087388F">
        <w:t>1.</w:t>
      </w:r>
      <w:r w:rsidR="00B34936">
        <w:t>5</w:t>
      </w:r>
      <w:r w:rsidRPr="0087388F">
        <w:t>.3.</w:t>
      </w:r>
      <w:r w:rsidR="00E666D3" w:rsidRPr="0087388F">
        <w:t xml:space="preserve"> </w:t>
      </w:r>
      <w:r w:rsidR="0021290F" w:rsidRPr="0087388F">
        <w:t>Дошкольный возраст (от трех до семи лет)</w:t>
      </w:r>
      <w:r w:rsidR="0021290F" w:rsidRPr="0087388F">
        <w:rPr>
          <w:spacing w:val="-57"/>
        </w:rPr>
        <w:t xml:space="preserve"> </w:t>
      </w:r>
    </w:p>
    <w:p w14:paraId="490F64B5" w14:textId="77777777" w:rsidR="00BB340C" w:rsidRPr="0087388F" w:rsidRDefault="00482C6F" w:rsidP="005D6A35">
      <w:pPr>
        <w:pStyle w:val="1"/>
        <w:spacing w:line="276" w:lineRule="auto"/>
        <w:ind w:left="0" w:firstLine="709"/>
      </w:pPr>
      <w:r w:rsidRPr="0087388F">
        <w:t>1.</w:t>
      </w:r>
      <w:r w:rsidR="00B34936">
        <w:t>5</w:t>
      </w:r>
      <w:r w:rsidRPr="0087388F">
        <w:t>.3.1.</w:t>
      </w:r>
      <w:r w:rsidR="00E666D3" w:rsidRPr="0087388F">
        <w:t xml:space="preserve"> </w:t>
      </w:r>
      <w:r w:rsidR="0021290F" w:rsidRPr="0087388F">
        <w:t>Вторая</w:t>
      </w:r>
      <w:r w:rsidR="0021290F" w:rsidRPr="0087388F">
        <w:rPr>
          <w:spacing w:val="-1"/>
        </w:rPr>
        <w:t xml:space="preserve"> </w:t>
      </w:r>
      <w:r w:rsidR="0021290F" w:rsidRPr="0087388F">
        <w:t>младшая группа</w:t>
      </w:r>
      <w:r w:rsidR="0021290F" w:rsidRPr="0087388F">
        <w:rPr>
          <w:spacing w:val="-1"/>
        </w:rPr>
        <w:t xml:space="preserve"> </w:t>
      </w:r>
      <w:r w:rsidR="0021290F" w:rsidRPr="0087388F">
        <w:t>(четвертый год</w:t>
      </w:r>
      <w:r w:rsidR="0021290F" w:rsidRPr="0087388F">
        <w:rPr>
          <w:spacing w:val="-1"/>
        </w:rPr>
        <w:t xml:space="preserve"> </w:t>
      </w:r>
      <w:r w:rsidR="0021290F" w:rsidRPr="0087388F">
        <w:t>жизни)</w:t>
      </w:r>
    </w:p>
    <w:p w14:paraId="6E9751A3" w14:textId="77777777" w:rsidR="00BB340C" w:rsidRPr="0087388F" w:rsidRDefault="0021290F" w:rsidP="005D6A35">
      <w:pPr>
        <w:pStyle w:val="2"/>
        <w:spacing w:line="276" w:lineRule="auto"/>
        <w:ind w:left="0" w:firstLine="709"/>
      </w:pPr>
      <w:proofErr w:type="spellStart"/>
      <w:r w:rsidRPr="0087388F">
        <w:t>Росто</w:t>
      </w:r>
      <w:proofErr w:type="spellEnd"/>
      <w:r w:rsidRPr="0087388F">
        <w:t>-весовые</w:t>
      </w:r>
      <w:r w:rsidRPr="0087388F">
        <w:rPr>
          <w:spacing w:val="-3"/>
        </w:rPr>
        <w:t xml:space="preserve"> </w:t>
      </w:r>
      <w:r w:rsidRPr="0087388F">
        <w:t>характеристики</w:t>
      </w:r>
    </w:p>
    <w:p w14:paraId="3E23CAE8" w14:textId="77777777" w:rsidR="00BB340C" w:rsidRPr="0087388F" w:rsidRDefault="0021290F" w:rsidP="005D6A35">
      <w:pPr>
        <w:pStyle w:val="a3"/>
        <w:spacing w:line="276" w:lineRule="auto"/>
        <w:ind w:left="0" w:firstLine="709"/>
      </w:pPr>
      <w:r w:rsidRPr="0087388F">
        <w:t>Средний вес у мальчиков к четырем годам достигает 17 кг, у девочек – 16 кг. Средний рост</w:t>
      </w:r>
      <w:r w:rsidRPr="0087388F">
        <w:rPr>
          <w:spacing w:val="1"/>
        </w:rPr>
        <w:t xml:space="preserve"> </w:t>
      </w:r>
      <w:r w:rsidRPr="0087388F">
        <w:t>у</w:t>
      </w:r>
      <w:r w:rsidRPr="0087388F">
        <w:rPr>
          <w:spacing w:val="-4"/>
        </w:rPr>
        <w:t xml:space="preserve"> </w:t>
      </w:r>
      <w:r w:rsidRPr="0087388F">
        <w:t>мальчиков к</w:t>
      </w:r>
      <w:r w:rsidRPr="0087388F">
        <w:rPr>
          <w:spacing w:val="2"/>
        </w:rPr>
        <w:t xml:space="preserve"> </w:t>
      </w:r>
      <w:r w:rsidRPr="0087388F">
        <w:t>четырем годам</w:t>
      </w:r>
      <w:r w:rsidRPr="0087388F">
        <w:rPr>
          <w:spacing w:val="-1"/>
        </w:rPr>
        <w:t xml:space="preserve"> </w:t>
      </w:r>
      <w:r w:rsidRPr="0087388F">
        <w:t>достигает</w:t>
      </w:r>
      <w:r w:rsidRPr="0087388F">
        <w:rPr>
          <w:spacing w:val="1"/>
        </w:rPr>
        <w:t xml:space="preserve"> </w:t>
      </w:r>
      <w:r w:rsidRPr="0087388F">
        <w:t>102 см,</w:t>
      </w:r>
      <w:r w:rsidRPr="0087388F">
        <w:rPr>
          <w:spacing w:val="1"/>
        </w:rPr>
        <w:t xml:space="preserve"> </w:t>
      </w:r>
      <w:r w:rsidRPr="0087388F">
        <w:t>а</w:t>
      </w:r>
      <w:r w:rsidRPr="0087388F">
        <w:rPr>
          <w:spacing w:val="1"/>
        </w:rPr>
        <w:t xml:space="preserve"> </w:t>
      </w:r>
      <w:r w:rsidRPr="0087388F">
        <w:t>у</w:t>
      </w:r>
      <w:r w:rsidRPr="0087388F">
        <w:rPr>
          <w:spacing w:val="-5"/>
        </w:rPr>
        <w:t xml:space="preserve"> </w:t>
      </w:r>
      <w:r w:rsidRPr="0087388F">
        <w:t>девочек</w:t>
      </w:r>
      <w:r w:rsidRPr="0087388F">
        <w:rPr>
          <w:spacing w:val="1"/>
        </w:rPr>
        <w:t xml:space="preserve"> </w:t>
      </w:r>
      <w:r w:rsidRPr="0087388F">
        <w:t>-</w:t>
      </w:r>
      <w:r w:rsidRPr="0087388F">
        <w:rPr>
          <w:spacing w:val="-2"/>
        </w:rPr>
        <w:t xml:space="preserve"> </w:t>
      </w:r>
      <w:r w:rsidRPr="0087388F">
        <w:t>100,6 см.</w:t>
      </w:r>
    </w:p>
    <w:p w14:paraId="7E2C074F" w14:textId="77777777" w:rsidR="00BB340C" w:rsidRPr="0087388F" w:rsidRDefault="0021290F" w:rsidP="005D6A35">
      <w:pPr>
        <w:pStyle w:val="2"/>
        <w:spacing w:line="276" w:lineRule="auto"/>
        <w:ind w:left="0" w:firstLine="709"/>
      </w:pPr>
      <w:r w:rsidRPr="0087388F">
        <w:t>Функциональное</w:t>
      </w:r>
      <w:r w:rsidRPr="0087388F">
        <w:rPr>
          <w:spacing w:val="-4"/>
        </w:rPr>
        <w:t xml:space="preserve"> </w:t>
      </w:r>
      <w:r w:rsidRPr="0087388F">
        <w:t>созревание</w:t>
      </w:r>
    </w:p>
    <w:p w14:paraId="7A216A84" w14:textId="77777777" w:rsidR="00BB340C" w:rsidRPr="0087388F" w:rsidRDefault="0021290F" w:rsidP="005D6A35">
      <w:pPr>
        <w:pStyle w:val="a3"/>
        <w:spacing w:line="276" w:lineRule="auto"/>
        <w:ind w:left="0" w:firstLine="709"/>
      </w:pPr>
      <w:r w:rsidRPr="0087388F">
        <w:t>В данном возрасте уровень развития скелета и мышечной системы определяет возможность</w:t>
      </w:r>
      <w:r w:rsidRPr="0087388F">
        <w:rPr>
          <w:spacing w:val="-57"/>
        </w:rPr>
        <w:t xml:space="preserve"> </w:t>
      </w:r>
      <w:r w:rsidRPr="0087388F">
        <w:t>формирования</w:t>
      </w:r>
      <w:r w:rsidRPr="0087388F">
        <w:rPr>
          <w:spacing w:val="-1"/>
        </w:rPr>
        <w:t xml:space="preserve"> </w:t>
      </w:r>
      <w:r w:rsidRPr="0087388F">
        <w:t>осанки,</w:t>
      </w:r>
      <w:r w:rsidRPr="0087388F">
        <w:rPr>
          <w:spacing w:val="-3"/>
        </w:rPr>
        <w:t xml:space="preserve"> </w:t>
      </w:r>
      <w:r w:rsidRPr="0087388F">
        <w:t>свода</w:t>
      </w:r>
      <w:r w:rsidRPr="0087388F">
        <w:rPr>
          <w:spacing w:val="-3"/>
        </w:rPr>
        <w:t xml:space="preserve"> </w:t>
      </w:r>
      <w:r w:rsidRPr="0087388F">
        <w:t>стопы, базовых</w:t>
      </w:r>
      <w:r w:rsidRPr="0087388F">
        <w:rPr>
          <w:spacing w:val="2"/>
        </w:rPr>
        <w:t xml:space="preserve"> </w:t>
      </w:r>
      <w:r w:rsidRPr="0087388F">
        <w:t>двигательных</w:t>
      </w:r>
      <w:r w:rsidRPr="0087388F">
        <w:rPr>
          <w:spacing w:val="1"/>
        </w:rPr>
        <w:t xml:space="preserve"> </w:t>
      </w:r>
      <w:r w:rsidRPr="0087388F">
        <w:t>стереотипов.</w:t>
      </w:r>
    </w:p>
    <w:p w14:paraId="6F003DDD" w14:textId="77777777" w:rsidR="00BB340C" w:rsidRPr="0087388F" w:rsidRDefault="0021290F" w:rsidP="005D6A35">
      <w:pPr>
        <w:pStyle w:val="a3"/>
        <w:spacing w:line="276" w:lineRule="auto"/>
        <w:ind w:left="0" w:firstLine="709"/>
      </w:pPr>
      <w:r w:rsidRPr="0087388F">
        <w:t>Продолжается</w:t>
      </w:r>
      <w:r w:rsidRPr="0087388F">
        <w:rPr>
          <w:spacing w:val="1"/>
        </w:rPr>
        <w:t xml:space="preserve"> </w:t>
      </w:r>
      <w:r w:rsidRPr="0087388F">
        <w:t>формирование</w:t>
      </w:r>
      <w:r w:rsidRPr="0087388F">
        <w:rPr>
          <w:spacing w:val="1"/>
        </w:rPr>
        <w:t xml:space="preserve"> </w:t>
      </w:r>
      <w:r w:rsidRPr="0087388F">
        <w:t>физиологических</w:t>
      </w:r>
      <w:r w:rsidRPr="0087388F">
        <w:rPr>
          <w:spacing w:val="1"/>
        </w:rPr>
        <w:t xml:space="preserve"> </w:t>
      </w:r>
      <w:r w:rsidRPr="0087388F">
        <w:t>систем</w:t>
      </w:r>
      <w:r w:rsidRPr="0087388F">
        <w:rPr>
          <w:spacing w:val="1"/>
        </w:rPr>
        <w:t xml:space="preserve"> </w:t>
      </w:r>
      <w:r w:rsidRPr="0087388F">
        <w:t>организма:</w:t>
      </w:r>
      <w:r w:rsidRPr="0087388F">
        <w:rPr>
          <w:spacing w:val="1"/>
        </w:rPr>
        <w:t xml:space="preserve"> </w:t>
      </w:r>
      <w:r w:rsidRPr="0087388F">
        <w:t>дыхания,</w:t>
      </w:r>
      <w:r w:rsidRPr="0087388F">
        <w:rPr>
          <w:spacing w:val="1"/>
        </w:rPr>
        <w:t xml:space="preserve"> </w:t>
      </w:r>
      <w:r w:rsidRPr="0087388F">
        <w:t>кровообращения</w:t>
      </w:r>
      <w:r w:rsidRPr="0087388F">
        <w:rPr>
          <w:spacing w:val="-1"/>
        </w:rPr>
        <w:t xml:space="preserve"> </w:t>
      </w:r>
      <w:r w:rsidRPr="0087388F">
        <w:t>терморегуляции, обеспечения обмена</w:t>
      </w:r>
      <w:r w:rsidRPr="0087388F">
        <w:rPr>
          <w:spacing w:val="-1"/>
        </w:rPr>
        <w:t xml:space="preserve"> </w:t>
      </w:r>
      <w:r w:rsidRPr="0087388F">
        <w:t>веществ.</w:t>
      </w:r>
    </w:p>
    <w:p w14:paraId="7752477C" w14:textId="77777777" w:rsidR="00BB340C" w:rsidRPr="0087388F" w:rsidRDefault="0021290F" w:rsidP="005D6A35">
      <w:pPr>
        <w:pStyle w:val="a3"/>
        <w:spacing w:line="276" w:lineRule="auto"/>
        <w:ind w:left="0" w:firstLine="709"/>
      </w:pPr>
      <w:r w:rsidRPr="0087388F">
        <w:t>Данный</w:t>
      </w:r>
      <w:r w:rsidRPr="0087388F">
        <w:rPr>
          <w:spacing w:val="1"/>
        </w:rPr>
        <w:t xml:space="preserve"> </w:t>
      </w:r>
      <w:r w:rsidRPr="0087388F">
        <w:t>возраст</w:t>
      </w:r>
      <w:r w:rsidRPr="0087388F">
        <w:rPr>
          <w:spacing w:val="1"/>
        </w:rPr>
        <w:t xml:space="preserve"> </w:t>
      </w:r>
      <w:r w:rsidRPr="0087388F">
        <w:t>характеризуется</w:t>
      </w:r>
      <w:r w:rsidRPr="0087388F">
        <w:rPr>
          <w:spacing w:val="1"/>
        </w:rPr>
        <w:t xml:space="preserve"> </w:t>
      </w:r>
      <w:r w:rsidRPr="0087388F">
        <w:t>интенсивным</w:t>
      </w:r>
      <w:r w:rsidRPr="0087388F">
        <w:rPr>
          <w:spacing w:val="1"/>
        </w:rPr>
        <w:t xml:space="preserve"> </w:t>
      </w:r>
      <w:r w:rsidRPr="0087388F">
        <w:t>созреванием</w:t>
      </w:r>
      <w:r w:rsidRPr="0087388F">
        <w:rPr>
          <w:spacing w:val="1"/>
        </w:rPr>
        <w:t xml:space="preserve"> </w:t>
      </w:r>
      <w:r w:rsidRPr="0087388F">
        <w:t>нейронного</w:t>
      </w:r>
      <w:r w:rsidRPr="0087388F">
        <w:rPr>
          <w:spacing w:val="1"/>
        </w:rPr>
        <w:t xml:space="preserve"> </w:t>
      </w:r>
      <w:r w:rsidRPr="0087388F">
        <w:t>аппарата</w:t>
      </w:r>
      <w:r w:rsidRPr="0087388F">
        <w:rPr>
          <w:spacing w:val="-57"/>
        </w:rPr>
        <w:t xml:space="preserve"> </w:t>
      </w:r>
      <w:r w:rsidRPr="0087388F">
        <w:t>проекционной</w:t>
      </w:r>
      <w:r w:rsidRPr="0087388F">
        <w:rPr>
          <w:spacing w:val="-1"/>
        </w:rPr>
        <w:t xml:space="preserve"> </w:t>
      </w:r>
      <w:r w:rsidRPr="0087388F">
        <w:t>и ассоциативной</w:t>
      </w:r>
      <w:r w:rsidRPr="0087388F">
        <w:rPr>
          <w:spacing w:val="-2"/>
        </w:rPr>
        <w:t xml:space="preserve"> </w:t>
      </w:r>
      <w:r w:rsidRPr="0087388F">
        <w:t>коры</w:t>
      </w:r>
      <w:r w:rsidRPr="0087388F">
        <w:rPr>
          <w:spacing w:val="-1"/>
        </w:rPr>
        <w:t xml:space="preserve"> </w:t>
      </w:r>
      <w:r w:rsidRPr="0087388F">
        <w:t>больших</w:t>
      </w:r>
      <w:r w:rsidRPr="0087388F">
        <w:rPr>
          <w:spacing w:val="-1"/>
        </w:rPr>
        <w:t xml:space="preserve"> </w:t>
      </w:r>
      <w:r w:rsidRPr="0087388F">
        <w:t>полушарий.</w:t>
      </w:r>
    </w:p>
    <w:p w14:paraId="2A8D5829" w14:textId="77777777" w:rsidR="00BB340C" w:rsidRPr="0087388F" w:rsidRDefault="0021290F" w:rsidP="005D6A35">
      <w:pPr>
        <w:pStyle w:val="a3"/>
        <w:spacing w:line="276" w:lineRule="auto"/>
        <w:ind w:left="0" w:firstLine="709"/>
      </w:pPr>
      <w:r w:rsidRPr="0087388F">
        <w:rPr>
          <w:b/>
          <w:i/>
        </w:rPr>
        <w:t>Психические</w:t>
      </w:r>
      <w:r w:rsidRPr="0087388F">
        <w:rPr>
          <w:b/>
          <w:i/>
          <w:spacing w:val="1"/>
        </w:rPr>
        <w:t xml:space="preserve"> </w:t>
      </w:r>
      <w:r w:rsidRPr="0087388F">
        <w:rPr>
          <w:b/>
          <w:i/>
        </w:rPr>
        <w:t>функции.</w:t>
      </w:r>
      <w:r w:rsidRPr="0087388F">
        <w:rPr>
          <w:b/>
          <w:i/>
          <w:spacing w:val="1"/>
        </w:rPr>
        <w:t xml:space="preserve"> </w:t>
      </w:r>
      <w:r w:rsidRPr="0087388F">
        <w:t>В</w:t>
      </w:r>
      <w:r w:rsidRPr="0087388F">
        <w:rPr>
          <w:spacing w:val="1"/>
        </w:rPr>
        <w:t xml:space="preserve"> </w:t>
      </w:r>
      <w:r w:rsidRPr="0087388F">
        <w:t>три-четыре</w:t>
      </w:r>
      <w:r w:rsidRPr="0087388F">
        <w:rPr>
          <w:spacing w:val="1"/>
        </w:rPr>
        <w:t xml:space="preserve"> </w:t>
      </w:r>
      <w:r w:rsidRPr="0087388F">
        <w:t>года</w:t>
      </w:r>
      <w:r w:rsidRPr="0087388F">
        <w:rPr>
          <w:spacing w:val="1"/>
        </w:rPr>
        <w:t xml:space="preserve"> </w:t>
      </w:r>
      <w:r w:rsidRPr="0087388F">
        <w:t>память</w:t>
      </w:r>
      <w:r w:rsidRPr="0087388F">
        <w:rPr>
          <w:spacing w:val="1"/>
        </w:rPr>
        <w:t xml:space="preserve"> </w:t>
      </w:r>
      <w:r w:rsidRPr="0087388F">
        <w:t>ребенка</w:t>
      </w:r>
      <w:r w:rsidRPr="0087388F">
        <w:rPr>
          <w:spacing w:val="1"/>
        </w:rPr>
        <w:t xml:space="preserve"> </w:t>
      </w:r>
      <w:r w:rsidRPr="0087388F">
        <w:t>носит</w:t>
      </w:r>
      <w:r w:rsidRPr="0087388F">
        <w:rPr>
          <w:spacing w:val="1"/>
        </w:rPr>
        <w:t xml:space="preserve"> </w:t>
      </w:r>
      <w:r w:rsidRPr="0087388F">
        <w:t>непроизвольный,</w:t>
      </w:r>
      <w:r w:rsidRPr="0087388F">
        <w:rPr>
          <w:spacing w:val="-57"/>
        </w:rPr>
        <w:t xml:space="preserve"> </w:t>
      </w:r>
      <w:r w:rsidRPr="0087388F">
        <w:t>непосредственный</w:t>
      </w:r>
      <w:r w:rsidRPr="0087388F">
        <w:rPr>
          <w:spacing w:val="1"/>
        </w:rPr>
        <w:t xml:space="preserve"> </w:t>
      </w:r>
      <w:r w:rsidRPr="0087388F">
        <w:t>характер.</w:t>
      </w:r>
      <w:r w:rsidRPr="0087388F">
        <w:rPr>
          <w:spacing w:val="1"/>
        </w:rPr>
        <w:t xml:space="preserve"> </w:t>
      </w:r>
      <w:r w:rsidRPr="0087388F">
        <w:t>Наряду</w:t>
      </w:r>
      <w:r w:rsidRPr="0087388F">
        <w:rPr>
          <w:spacing w:val="1"/>
        </w:rPr>
        <w:t xml:space="preserve"> </w:t>
      </w:r>
      <w:r w:rsidRPr="0087388F">
        <w:t>с</w:t>
      </w:r>
      <w:r w:rsidRPr="0087388F">
        <w:rPr>
          <w:spacing w:val="1"/>
        </w:rPr>
        <w:t xml:space="preserve"> </w:t>
      </w:r>
      <w:r w:rsidRPr="0087388F">
        <w:t>непроизвольной</w:t>
      </w:r>
      <w:r w:rsidRPr="0087388F">
        <w:rPr>
          <w:spacing w:val="1"/>
        </w:rPr>
        <w:t xml:space="preserve"> </w:t>
      </w:r>
      <w:r w:rsidRPr="0087388F">
        <w:t>памятью,</w:t>
      </w:r>
      <w:r w:rsidRPr="0087388F">
        <w:rPr>
          <w:spacing w:val="1"/>
        </w:rPr>
        <w:t xml:space="preserve"> </w:t>
      </w:r>
      <w:r w:rsidRPr="0087388F">
        <w:t>начинает</w:t>
      </w:r>
      <w:r w:rsidRPr="0087388F">
        <w:rPr>
          <w:spacing w:val="1"/>
        </w:rPr>
        <w:t xml:space="preserve"> </w:t>
      </w:r>
      <w:r w:rsidRPr="0087388F">
        <w:t>формироваться</w:t>
      </w:r>
      <w:r w:rsidRPr="0087388F">
        <w:rPr>
          <w:spacing w:val="1"/>
        </w:rPr>
        <w:t xml:space="preserve"> </w:t>
      </w:r>
      <w:r w:rsidRPr="0087388F">
        <w:t>и</w:t>
      </w:r>
      <w:r w:rsidRPr="0087388F">
        <w:rPr>
          <w:spacing w:val="1"/>
        </w:rPr>
        <w:t xml:space="preserve"> </w:t>
      </w:r>
      <w:r w:rsidRPr="0087388F">
        <w:t>произвольная</w:t>
      </w:r>
      <w:r w:rsidRPr="0087388F">
        <w:rPr>
          <w:spacing w:val="1"/>
        </w:rPr>
        <w:t xml:space="preserve"> </w:t>
      </w:r>
      <w:r w:rsidRPr="0087388F">
        <w:t>память.</w:t>
      </w:r>
      <w:r w:rsidRPr="0087388F">
        <w:rPr>
          <w:spacing w:val="1"/>
        </w:rPr>
        <w:t xml:space="preserve"> </w:t>
      </w:r>
      <w:r w:rsidRPr="0087388F">
        <w:t>Ребенок</w:t>
      </w:r>
      <w:r w:rsidRPr="0087388F">
        <w:rPr>
          <w:spacing w:val="1"/>
        </w:rPr>
        <w:t xml:space="preserve"> </w:t>
      </w:r>
      <w:r w:rsidRPr="0087388F">
        <w:t>запоминает</w:t>
      </w:r>
      <w:r w:rsidRPr="0087388F">
        <w:rPr>
          <w:spacing w:val="1"/>
        </w:rPr>
        <w:t xml:space="preserve"> </w:t>
      </w:r>
      <w:r w:rsidRPr="0087388F">
        <w:t>эмоционально</w:t>
      </w:r>
      <w:r w:rsidRPr="0087388F">
        <w:rPr>
          <w:spacing w:val="1"/>
        </w:rPr>
        <w:t xml:space="preserve"> </w:t>
      </w:r>
      <w:r w:rsidRPr="0087388F">
        <w:t>значимую</w:t>
      </w:r>
      <w:r w:rsidRPr="0087388F">
        <w:rPr>
          <w:spacing w:val="1"/>
        </w:rPr>
        <w:t xml:space="preserve"> </w:t>
      </w:r>
      <w:r w:rsidRPr="0087388F">
        <w:t>информацию.</w:t>
      </w:r>
      <w:r w:rsidRPr="0087388F">
        <w:rPr>
          <w:spacing w:val="1"/>
        </w:rPr>
        <w:t xml:space="preserve"> </w:t>
      </w:r>
      <w:r w:rsidRPr="0087388F">
        <w:t>На</w:t>
      </w:r>
      <w:r w:rsidRPr="0087388F">
        <w:rPr>
          <w:spacing w:val="1"/>
        </w:rPr>
        <w:t xml:space="preserve"> </w:t>
      </w:r>
      <w:r w:rsidRPr="0087388F">
        <w:t>основе</w:t>
      </w:r>
      <w:r w:rsidRPr="0087388F">
        <w:rPr>
          <w:spacing w:val="1"/>
        </w:rPr>
        <w:t xml:space="preserve"> </w:t>
      </w:r>
      <w:r w:rsidRPr="0087388F">
        <w:t>накопления</w:t>
      </w:r>
      <w:r w:rsidRPr="0087388F">
        <w:rPr>
          <w:spacing w:val="48"/>
        </w:rPr>
        <w:t xml:space="preserve"> </w:t>
      </w:r>
      <w:r w:rsidRPr="0087388F">
        <w:t>представлений</w:t>
      </w:r>
      <w:r w:rsidRPr="0087388F">
        <w:rPr>
          <w:spacing w:val="50"/>
        </w:rPr>
        <w:t xml:space="preserve"> </w:t>
      </w:r>
      <w:r w:rsidRPr="0087388F">
        <w:t>о</w:t>
      </w:r>
      <w:r w:rsidRPr="0087388F">
        <w:rPr>
          <w:spacing w:val="49"/>
        </w:rPr>
        <w:t xml:space="preserve"> </w:t>
      </w:r>
      <w:r w:rsidRPr="0087388F">
        <w:t>предметах</w:t>
      </w:r>
      <w:r w:rsidRPr="0087388F">
        <w:rPr>
          <w:spacing w:val="53"/>
        </w:rPr>
        <w:t xml:space="preserve"> </w:t>
      </w:r>
      <w:r w:rsidRPr="0087388F">
        <w:t>окружающего</w:t>
      </w:r>
      <w:r w:rsidRPr="0087388F">
        <w:rPr>
          <w:spacing w:val="51"/>
        </w:rPr>
        <w:t xml:space="preserve"> </w:t>
      </w:r>
      <w:r w:rsidRPr="0087388F">
        <w:t>мира</w:t>
      </w:r>
      <w:r w:rsidRPr="0087388F">
        <w:rPr>
          <w:spacing w:val="52"/>
        </w:rPr>
        <w:t xml:space="preserve"> </w:t>
      </w:r>
      <w:r w:rsidRPr="0087388F">
        <w:t>у</w:t>
      </w:r>
      <w:r w:rsidRPr="0087388F">
        <w:rPr>
          <w:spacing w:val="47"/>
        </w:rPr>
        <w:t xml:space="preserve"> </w:t>
      </w:r>
      <w:r w:rsidRPr="0087388F">
        <w:t>ребенка</w:t>
      </w:r>
      <w:r w:rsidRPr="0087388F">
        <w:rPr>
          <w:spacing w:val="51"/>
        </w:rPr>
        <w:t xml:space="preserve"> </w:t>
      </w:r>
      <w:r w:rsidRPr="0087388F">
        <w:t>интенсивно</w:t>
      </w:r>
      <w:r w:rsidRPr="0087388F">
        <w:rPr>
          <w:spacing w:val="51"/>
        </w:rPr>
        <w:t xml:space="preserve"> </w:t>
      </w:r>
      <w:r w:rsidRPr="0087388F">
        <w:t>развивается</w:t>
      </w:r>
    </w:p>
    <w:p w14:paraId="0B7BD6F8" w14:textId="77777777" w:rsidR="00BB340C" w:rsidRPr="0087388F" w:rsidRDefault="0021290F" w:rsidP="005D6A35">
      <w:pPr>
        <w:pStyle w:val="a3"/>
        <w:spacing w:line="276" w:lineRule="auto"/>
        <w:ind w:left="0" w:firstLine="709"/>
      </w:pPr>
      <w:r w:rsidRPr="0087388F">
        <w:t>образное</w:t>
      </w:r>
      <w:r w:rsidRPr="0087388F">
        <w:rPr>
          <w:spacing w:val="1"/>
        </w:rPr>
        <w:t xml:space="preserve"> </w:t>
      </w:r>
      <w:r w:rsidRPr="0087388F">
        <w:t>мышление,</w:t>
      </w:r>
      <w:r w:rsidRPr="0087388F">
        <w:rPr>
          <w:spacing w:val="1"/>
        </w:rPr>
        <w:t xml:space="preserve"> </w:t>
      </w:r>
      <w:r w:rsidRPr="0087388F">
        <w:t>воображение.</w:t>
      </w:r>
      <w:r w:rsidRPr="0087388F">
        <w:rPr>
          <w:spacing w:val="1"/>
        </w:rPr>
        <w:t xml:space="preserve"> </w:t>
      </w:r>
      <w:r w:rsidRPr="0087388F">
        <w:t>Продолжается</w:t>
      </w:r>
      <w:r w:rsidRPr="0087388F">
        <w:rPr>
          <w:spacing w:val="1"/>
        </w:rPr>
        <w:t xml:space="preserve"> </w:t>
      </w:r>
      <w:r w:rsidRPr="0087388F">
        <w:t>формирование</w:t>
      </w:r>
      <w:r w:rsidRPr="0087388F">
        <w:rPr>
          <w:spacing w:val="1"/>
        </w:rPr>
        <w:t xml:space="preserve"> </w:t>
      </w:r>
      <w:r w:rsidRPr="0087388F">
        <w:t>речи,</w:t>
      </w:r>
      <w:r w:rsidRPr="0087388F">
        <w:rPr>
          <w:spacing w:val="1"/>
        </w:rPr>
        <w:t xml:space="preserve"> </w:t>
      </w:r>
      <w:r w:rsidRPr="0087388F">
        <w:t>накопление</w:t>
      </w:r>
      <w:r w:rsidRPr="0087388F">
        <w:rPr>
          <w:spacing w:val="1"/>
        </w:rPr>
        <w:t xml:space="preserve"> </w:t>
      </w:r>
      <w:r w:rsidRPr="0087388F">
        <w:t>словаря,</w:t>
      </w:r>
      <w:r w:rsidRPr="0087388F">
        <w:rPr>
          <w:spacing w:val="1"/>
        </w:rPr>
        <w:t xml:space="preserve"> </w:t>
      </w:r>
      <w:r w:rsidRPr="0087388F">
        <w:t>развитие</w:t>
      </w:r>
      <w:r w:rsidRPr="0087388F">
        <w:rPr>
          <w:spacing w:val="-2"/>
        </w:rPr>
        <w:t xml:space="preserve"> </w:t>
      </w:r>
      <w:r w:rsidRPr="0087388F">
        <w:t>связной речи.</w:t>
      </w:r>
    </w:p>
    <w:p w14:paraId="28F292CE" w14:textId="77777777" w:rsidR="00BB340C" w:rsidRPr="0087388F" w:rsidRDefault="0021290F" w:rsidP="005D6A35">
      <w:pPr>
        <w:pStyle w:val="a3"/>
        <w:spacing w:line="276" w:lineRule="auto"/>
        <w:ind w:left="0" w:firstLine="709"/>
      </w:pPr>
      <w:r w:rsidRPr="0087388F">
        <w:t xml:space="preserve">В три-четыре года внимание </w:t>
      </w:r>
      <w:proofErr w:type="spellStart"/>
      <w:r w:rsidRPr="0087388F">
        <w:t>ребѐнка</w:t>
      </w:r>
      <w:proofErr w:type="spellEnd"/>
      <w:r w:rsidRPr="0087388F">
        <w:t xml:space="preserve"> носит непроизвольный, непосредственный характер.</w:t>
      </w:r>
      <w:r w:rsidRPr="0087388F">
        <w:rPr>
          <w:spacing w:val="1"/>
        </w:rPr>
        <w:t xml:space="preserve"> </w:t>
      </w:r>
      <w:r w:rsidRPr="0087388F">
        <w:t xml:space="preserve">Отмечается двусторонняя связь восприятия и внимания </w:t>
      </w:r>
      <w:r w:rsidR="001072B2">
        <w:t>-</w:t>
      </w:r>
      <w:r w:rsidRPr="0087388F">
        <w:t xml:space="preserve"> внимание регулируется восприятием</w:t>
      </w:r>
      <w:r w:rsidRPr="0087388F">
        <w:rPr>
          <w:spacing w:val="1"/>
        </w:rPr>
        <w:t xml:space="preserve"> </w:t>
      </w:r>
      <w:r w:rsidRPr="0087388F">
        <w:t xml:space="preserve">(увидел яркое </w:t>
      </w:r>
      <w:r w:rsidR="001072B2">
        <w:t>-</w:t>
      </w:r>
      <w:r w:rsidRPr="0087388F">
        <w:t xml:space="preserve"> обратил внимание). В младшем дошкольном возрасте развивается перцептивная</w:t>
      </w:r>
      <w:r w:rsidRPr="0087388F">
        <w:rPr>
          <w:spacing w:val="1"/>
        </w:rPr>
        <w:t xml:space="preserve"> </w:t>
      </w:r>
      <w:r w:rsidRPr="0087388F">
        <w:t xml:space="preserve">деятельность. Дети от использования </w:t>
      </w:r>
      <w:proofErr w:type="spellStart"/>
      <w:r w:rsidRPr="0087388F">
        <w:t>предэталонов</w:t>
      </w:r>
      <w:proofErr w:type="spellEnd"/>
      <w:r w:rsidRPr="0087388F">
        <w:t xml:space="preserve"> </w:t>
      </w:r>
      <w:r w:rsidR="001072B2">
        <w:t>-</w:t>
      </w:r>
      <w:r w:rsidRPr="0087388F">
        <w:t xml:space="preserve"> индивидуальных единиц восприятия </w:t>
      </w:r>
      <w:r w:rsidR="001072B2">
        <w:t>-</w:t>
      </w:r>
      <w:r w:rsidRPr="0087388F">
        <w:rPr>
          <w:spacing w:val="1"/>
        </w:rPr>
        <w:t xml:space="preserve"> </w:t>
      </w:r>
      <w:r w:rsidRPr="0087388F">
        <w:t xml:space="preserve">переходят к сенсорным эталонам </w:t>
      </w:r>
      <w:r w:rsidR="001072B2">
        <w:t>-</w:t>
      </w:r>
      <w:r w:rsidRPr="0087388F">
        <w:t xml:space="preserve"> культурно выработанным средствам восприятия. К концу</w:t>
      </w:r>
      <w:r w:rsidRPr="0087388F">
        <w:rPr>
          <w:spacing w:val="1"/>
        </w:rPr>
        <w:t xml:space="preserve"> </w:t>
      </w:r>
      <w:r w:rsidRPr="0087388F">
        <w:t>младшего дошкольного возраста дети могут воспринимать до пяти и более форм предметов и до</w:t>
      </w:r>
      <w:r w:rsidRPr="0087388F">
        <w:rPr>
          <w:spacing w:val="1"/>
        </w:rPr>
        <w:t xml:space="preserve"> </w:t>
      </w:r>
      <w:r w:rsidRPr="0087388F">
        <w:t>семи</w:t>
      </w:r>
      <w:r w:rsidRPr="0087388F">
        <w:rPr>
          <w:spacing w:val="1"/>
        </w:rPr>
        <w:t xml:space="preserve"> </w:t>
      </w:r>
      <w:r w:rsidRPr="0087388F">
        <w:t>и</w:t>
      </w:r>
      <w:r w:rsidRPr="0087388F">
        <w:rPr>
          <w:spacing w:val="1"/>
        </w:rPr>
        <w:t xml:space="preserve"> </w:t>
      </w:r>
      <w:r w:rsidRPr="0087388F">
        <w:t>более</w:t>
      </w:r>
      <w:r w:rsidRPr="0087388F">
        <w:rPr>
          <w:spacing w:val="1"/>
        </w:rPr>
        <w:t xml:space="preserve"> </w:t>
      </w:r>
      <w:r w:rsidRPr="0087388F">
        <w:t>цветов,</w:t>
      </w:r>
      <w:r w:rsidRPr="0087388F">
        <w:rPr>
          <w:spacing w:val="1"/>
        </w:rPr>
        <w:t xml:space="preserve"> </w:t>
      </w:r>
      <w:r w:rsidRPr="0087388F">
        <w:t>способны</w:t>
      </w:r>
      <w:r w:rsidRPr="0087388F">
        <w:rPr>
          <w:spacing w:val="1"/>
        </w:rPr>
        <w:t xml:space="preserve"> </w:t>
      </w:r>
      <w:r w:rsidRPr="0087388F">
        <w:t>дифференцировать</w:t>
      </w:r>
      <w:r w:rsidRPr="0087388F">
        <w:rPr>
          <w:spacing w:val="1"/>
        </w:rPr>
        <w:t xml:space="preserve"> </w:t>
      </w:r>
      <w:r w:rsidRPr="0087388F">
        <w:t>предметы</w:t>
      </w:r>
      <w:r w:rsidRPr="0087388F">
        <w:rPr>
          <w:spacing w:val="1"/>
        </w:rPr>
        <w:t xml:space="preserve"> </w:t>
      </w:r>
      <w:r w:rsidRPr="0087388F">
        <w:t>по</w:t>
      </w:r>
      <w:r w:rsidRPr="0087388F">
        <w:rPr>
          <w:spacing w:val="1"/>
        </w:rPr>
        <w:t xml:space="preserve"> </w:t>
      </w:r>
      <w:r w:rsidRPr="0087388F">
        <w:t>величине,</w:t>
      </w:r>
      <w:r w:rsidRPr="0087388F">
        <w:rPr>
          <w:spacing w:val="1"/>
        </w:rPr>
        <w:t xml:space="preserve"> </w:t>
      </w:r>
      <w:r w:rsidRPr="0087388F">
        <w:t>ориентироваться</w:t>
      </w:r>
      <w:r w:rsidRPr="0087388F">
        <w:rPr>
          <w:spacing w:val="1"/>
        </w:rPr>
        <w:t xml:space="preserve"> </w:t>
      </w:r>
      <w:r w:rsidRPr="0087388F">
        <w:t>в</w:t>
      </w:r>
      <w:r w:rsidRPr="0087388F">
        <w:rPr>
          <w:spacing w:val="-57"/>
        </w:rPr>
        <w:t xml:space="preserve"> </w:t>
      </w:r>
      <w:r w:rsidRPr="0087388F">
        <w:t>пространстве группы детского сада, а при определенной организации образовательного процесса и</w:t>
      </w:r>
      <w:r w:rsidRPr="0087388F">
        <w:rPr>
          <w:spacing w:val="-57"/>
        </w:rPr>
        <w:t xml:space="preserve"> </w:t>
      </w:r>
      <w:r w:rsidRPr="0087388F">
        <w:t>во</w:t>
      </w:r>
      <w:r w:rsidRPr="0087388F">
        <w:rPr>
          <w:spacing w:val="-2"/>
        </w:rPr>
        <w:t xml:space="preserve"> </w:t>
      </w:r>
      <w:r w:rsidRPr="0087388F">
        <w:t>всех</w:t>
      </w:r>
      <w:r w:rsidRPr="0087388F">
        <w:rPr>
          <w:spacing w:val="2"/>
        </w:rPr>
        <w:t xml:space="preserve"> </w:t>
      </w:r>
      <w:r w:rsidRPr="0087388F">
        <w:t>знакомых</w:t>
      </w:r>
      <w:r w:rsidRPr="0087388F">
        <w:rPr>
          <w:spacing w:val="1"/>
        </w:rPr>
        <w:t xml:space="preserve"> </w:t>
      </w:r>
      <w:r w:rsidRPr="0087388F">
        <w:t>ему</w:t>
      </w:r>
      <w:r w:rsidRPr="0087388F">
        <w:rPr>
          <w:spacing w:val="-6"/>
        </w:rPr>
        <w:t xml:space="preserve"> </w:t>
      </w:r>
      <w:r w:rsidRPr="0087388F">
        <w:t>помещениях</w:t>
      </w:r>
      <w:r w:rsidRPr="0087388F">
        <w:rPr>
          <w:spacing w:val="1"/>
        </w:rPr>
        <w:t xml:space="preserve"> </w:t>
      </w:r>
      <w:r w:rsidRPr="0087388F">
        <w:t>образовательной</w:t>
      </w:r>
      <w:r w:rsidRPr="0087388F">
        <w:rPr>
          <w:spacing w:val="4"/>
        </w:rPr>
        <w:t xml:space="preserve"> </w:t>
      </w:r>
      <w:r w:rsidRPr="0087388F">
        <w:t>организации.</w:t>
      </w:r>
    </w:p>
    <w:p w14:paraId="7CF6B0D7" w14:textId="77777777" w:rsidR="00BB340C" w:rsidRPr="0087388F" w:rsidRDefault="0021290F" w:rsidP="005D6A35">
      <w:pPr>
        <w:pStyle w:val="a3"/>
        <w:spacing w:line="276" w:lineRule="auto"/>
        <w:ind w:left="0" w:firstLine="709"/>
      </w:pPr>
      <w:r w:rsidRPr="0087388F">
        <w:rPr>
          <w:b/>
          <w:i/>
        </w:rPr>
        <w:t xml:space="preserve">Детские виды деятельности. </w:t>
      </w:r>
      <w:r w:rsidRPr="0087388F">
        <w:t>Система значимых отношений ребенка с социальной средой</w:t>
      </w:r>
      <w:r w:rsidRPr="0087388F">
        <w:rPr>
          <w:spacing w:val="-57"/>
        </w:rPr>
        <w:t xml:space="preserve"> </w:t>
      </w:r>
      <w:r w:rsidRPr="0087388F">
        <w:t>определяется возможностями познавательной сферы, наличием образного мышления, наличием</w:t>
      </w:r>
      <w:r w:rsidRPr="0087388F">
        <w:rPr>
          <w:spacing w:val="1"/>
        </w:rPr>
        <w:t xml:space="preserve"> </w:t>
      </w:r>
      <w:r w:rsidRPr="0087388F">
        <w:t>самосознания</w:t>
      </w:r>
      <w:r w:rsidRPr="0087388F">
        <w:rPr>
          <w:spacing w:val="1"/>
        </w:rPr>
        <w:t xml:space="preserve"> </w:t>
      </w:r>
      <w:r w:rsidRPr="0087388F">
        <w:t>и</w:t>
      </w:r>
      <w:r w:rsidRPr="0087388F">
        <w:rPr>
          <w:spacing w:val="1"/>
        </w:rPr>
        <w:t xml:space="preserve"> </w:t>
      </w:r>
      <w:r w:rsidRPr="0087388F">
        <w:t>начальными</w:t>
      </w:r>
      <w:r w:rsidRPr="0087388F">
        <w:rPr>
          <w:spacing w:val="1"/>
        </w:rPr>
        <w:t xml:space="preserve"> </w:t>
      </w:r>
      <w:r w:rsidRPr="0087388F">
        <w:t>формами</w:t>
      </w:r>
      <w:r w:rsidRPr="0087388F">
        <w:rPr>
          <w:spacing w:val="1"/>
        </w:rPr>
        <w:t xml:space="preserve"> </w:t>
      </w:r>
      <w:r w:rsidRPr="0087388F">
        <w:t>произвольного</w:t>
      </w:r>
      <w:r w:rsidRPr="0087388F">
        <w:rPr>
          <w:spacing w:val="1"/>
        </w:rPr>
        <w:t xml:space="preserve"> </w:t>
      </w:r>
      <w:r w:rsidRPr="0087388F">
        <w:t>поведения</w:t>
      </w:r>
      <w:r w:rsidRPr="0087388F">
        <w:rPr>
          <w:spacing w:val="1"/>
        </w:rPr>
        <w:t xml:space="preserve"> </w:t>
      </w:r>
      <w:r w:rsidRPr="0087388F">
        <w:t>(действие</w:t>
      </w:r>
      <w:r w:rsidRPr="0087388F">
        <w:rPr>
          <w:spacing w:val="1"/>
        </w:rPr>
        <w:t xml:space="preserve"> </w:t>
      </w:r>
      <w:r w:rsidRPr="0087388F">
        <w:t>по</w:t>
      </w:r>
      <w:r w:rsidRPr="0087388F">
        <w:rPr>
          <w:spacing w:val="1"/>
        </w:rPr>
        <w:t xml:space="preserve"> </w:t>
      </w:r>
      <w:r w:rsidRPr="0087388F">
        <w:t>инструкции,</w:t>
      </w:r>
      <w:r w:rsidRPr="0087388F">
        <w:rPr>
          <w:spacing w:val="1"/>
        </w:rPr>
        <w:t xml:space="preserve"> </w:t>
      </w:r>
      <w:r w:rsidRPr="0087388F">
        <w:t>действие по образцу). Социальная ситуация развития характеризуется выраженным интересом</w:t>
      </w:r>
      <w:r w:rsidRPr="0087388F">
        <w:rPr>
          <w:spacing w:val="1"/>
        </w:rPr>
        <w:t xml:space="preserve"> </w:t>
      </w:r>
      <w:r w:rsidRPr="0087388F">
        <w:t>ребенка к системе социальных отношений между людьми (мама-дочка, врач-пациент), ребенок</w:t>
      </w:r>
      <w:r w:rsidRPr="0087388F">
        <w:rPr>
          <w:spacing w:val="1"/>
        </w:rPr>
        <w:t xml:space="preserve"> </w:t>
      </w:r>
      <w:r w:rsidRPr="0087388F">
        <w:t>хочет подражать взрослому, быть «как взрослый». Противоречие между стремлением быть «как</w:t>
      </w:r>
      <w:r w:rsidRPr="0087388F">
        <w:rPr>
          <w:spacing w:val="1"/>
        </w:rPr>
        <w:t xml:space="preserve"> </w:t>
      </w:r>
      <w:r w:rsidRPr="0087388F">
        <w:t>взрослый» и невозможностью непосредственного воплощения данного стремления приводит к</w:t>
      </w:r>
      <w:r w:rsidRPr="0087388F">
        <w:rPr>
          <w:spacing w:val="1"/>
        </w:rPr>
        <w:t xml:space="preserve"> </w:t>
      </w:r>
      <w:r w:rsidRPr="0087388F">
        <w:t>формированию</w:t>
      </w:r>
      <w:r w:rsidRPr="0087388F">
        <w:rPr>
          <w:spacing w:val="1"/>
        </w:rPr>
        <w:t xml:space="preserve"> </w:t>
      </w:r>
      <w:r w:rsidRPr="0087388F">
        <w:t>игровой</w:t>
      </w:r>
      <w:r w:rsidRPr="0087388F">
        <w:rPr>
          <w:spacing w:val="1"/>
        </w:rPr>
        <w:t xml:space="preserve"> </w:t>
      </w:r>
      <w:r w:rsidRPr="0087388F">
        <w:t>деятельности,</w:t>
      </w:r>
      <w:r w:rsidRPr="0087388F">
        <w:rPr>
          <w:spacing w:val="1"/>
        </w:rPr>
        <w:t xml:space="preserve"> </w:t>
      </w:r>
      <w:r w:rsidRPr="0087388F">
        <w:t>где</w:t>
      </w:r>
      <w:r w:rsidRPr="0087388F">
        <w:rPr>
          <w:spacing w:val="1"/>
        </w:rPr>
        <w:t xml:space="preserve"> </w:t>
      </w:r>
      <w:r w:rsidRPr="0087388F">
        <w:t>ребенок</w:t>
      </w:r>
      <w:r w:rsidRPr="0087388F">
        <w:rPr>
          <w:spacing w:val="1"/>
        </w:rPr>
        <w:t xml:space="preserve"> </w:t>
      </w:r>
      <w:r w:rsidRPr="0087388F">
        <w:t>в</w:t>
      </w:r>
      <w:r w:rsidRPr="0087388F">
        <w:rPr>
          <w:spacing w:val="1"/>
        </w:rPr>
        <w:t xml:space="preserve"> </w:t>
      </w:r>
      <w:r w:rsidRPr="0087388F">
        <w:t>доступной</w:t>
      </w:r>
      <w:r w:rsidRPr="0087388F">
        <w:rPr>
          <w:spacing w:val="1"/>
        </w:rPr>
        <w:t xml:space="preserve"> </w:t>
      </w:r>
      <w:r w:rsidRPr="0087388F">
        <w:t>для</w:t>
      </w:r>
      <w:r w:rsidRPr="0087388F">
        <w:rPr>
          <w:spacing w:val="1"/>
        </w:rPr>
        <w:t xml:space="preserve"> </w:t>
      </w:r>
      <w:r w:rsidRPr="0087388F">
        <w:t>него</w:t>
      </w:r>
      <w:r w:rsidRPr="0087388F">
        <w:rPr>
          <w:spacing w:val="1"/>
        </w:rPr>
        <w:t xml:space="preserve"> </w:t>
      </w:r>
      <w:r w:rsidRPr="0087388F">
        <w:t>форме</w:t>
      </w:r>
      <w:r w:rsidRPr="0087388F">
        <w:rPr>
          <w:spacing w:val="1"/>
        </w:rPr>
        <w:t xml:space="preserve"> </w:t>
      </w:r>
      <w:r w:rsidRPr="0087388F">
        <w:t>отображает</w:t>
      </w:r>
      <w:r w:rsidRPr="0087388F">
        <w:rPr>
          <w:spacing w:val="1"/>
        </w:rPr>
        <w:t xml:space="preserve"> </w:t>
      </w:r>
      <w:r w:rsidRPr="0087388F">
        <w:t>систему человеческих</w:t>
      </w:r>
      <w:r w:rsidRPr="0087388F">
        <w:rPr>
          <w:spacing w:val="1"/>
        </w:rPr>
        <w:t xml:space="preserve"> </w:t>
      </w:r>
      <w:r w:rsidRPr="0087388F">
        <w:t>взаимоотношений,</w:t>
      </w:r>
      <w:r w:rsidRPr="0087388F">
        <w:rPr>
          <w:spacing w:val="1"/>
        </w:rPr>
        <w:t xml:space="preserve"> </w:t>
      </w:r>
      <w:r w:rsidRPr="0087388F">
        <w:t>осваивает</w:t>
      </w:r>
      <w:r w:rsidRPr="0087388F">
        <w:rPr>
          <w:spacing w:val="1"/>
        </w:rPr>
        <w:t xml:space="preserve"> </w:t>
      </w:r>
      <w:r w:rsidRPr="0087388F">
        <w:t>и</w:t>
      </w:r>
      <w:r w:rsidRPr="0087388F">
        <w:rPr>
          <w:spacing w:val="1"/>
        </w:rPr>
        <w:t xml:space="preserve"> </w:t>
      </w:r>
      <w:r w:rsidRPr="0087388F">
        <w:t>применяет</w:t>
      </w:r>
      <w:r w:rsidRPr="0087388F">
        <w:rPr>
          <w:spacing w:val="1"/>
        </w:rPr>
        <w:t xml:space="preserve"> </w:t>
      </w:r>
      <w:r w:rsidRPr="0087388F">
        <w:t>нормы и</w:t>
      </w:r>
      <w:r w:rsidRPr="0087388F">
        <w:rPr>
          <w:spacing w:val="1"/>
        </w:rPr>
        <w:t xml:space="preserve"> </w:t>
      </w:r>
      <w:r w:rsidRPr="0087388F">
        <w:t>правила общения и</w:t>
      </w:r>
      <w:r w:rsidRPr="0087388F">
        <w:rPr>
          <w:spacing w:val="1"/>
        </w:rPr>
        <w:t xml:space="preserve"> </w:t>
      </w:r>
      <w:r w:rsidRPr="0087388F">
        <w:t>взаимодействия</w:t>
      </w:r>
      <w:r w:rsidRPr="0087388F">
        <w:rPr>
          <w:spacing w:val="1"/>
        </w:rPr>
        <w:t xml:space="preserve"> </w:t>
      </w:r>
      <w:r w:rsidRPr="0087388F">
        <w:t>человека</w:t>
      </w:r>
      <w:r w:rsidRPr="0087388F">
        <w:rPr>
          <w:spacing w:val="1"/>
        </w:rPr>
        <w:t xml:space="preserve"> </w:t>
      </w:r>
      <w:r w:rsidRPr="0087388F">
        <w:t>в</w:t>
      </w:r>
      <w:r w:rsidRPr="0087388F">
        <w:rPr>
          <w:spacing w:val="1"/>
        </w:rPr>
        <w:t xml:space="preserve"> </w:t>
      </w:r>
      <w:r w:rsidRPr="0087388F">
        <w:t>разных</w:t>
      </w:r>
      <w:r w:rsidRPr="0087388F">
        <w:rPr>
          <w:spacing w:val="1"/>
        </w:rPr>
        <w:t xml:space="preserve"> </w:t>
      </w:r>
      <w:r w:rsidRPr="0087388F">
        <w:t>сферах</w:t>
      </w:r>
      <w:r w:rsidRPr="0087388F">
        <w:rPr>
          <w:spacing w:val="1"/>
        </w:rPr>
        <w:t xml:space="preserve"> </w:t>
      </w:r>
      <w:r w:rsidRPr="0087388F">
        <w:t>жизни.</w:t>
      </w:r>
      <w:r w:rsidRPr="0087388F">
        <w:rPr>
          <w:spacing w:val="1"/>
        </w:rPr>
        <w:t xml:space="preserve"> </w:t>
      </w:r>
      <w:r w:rsidRPr="0087388F">
        <w:t>Игра</w:t>
      </w:r>
      <w:r w:rsidRPr="0087388F">
        <w:rPr>
          <w:spacing w:val="1"/>
        </w:rPr>
        <w:t xml:space="preserve"> </w:t>
      </w:r>
      <w:r w:rsidRPr="0087388F">
        <w:t>детей</w:t>
      </w:r>
      <w:r w:rsidRPr="0087388F">
        <w:rPr>
          <w:spacing w:val="1"/>
        </w:rPr>
        <w:t xml:space="preserve"> </w:t>
      </w:r>
      <w:r w:rsidRPr="0087388F">
        <w:t>в</w:t>
      </w:r>
      <w:r w:rsidRPr="0087388F">
        <w:rPr>
          <w:spacing w:val="1"/>
        </w:rPr>
        <w:t xml:space="preserve"> </w:t>
      </w:r>
      <w:r w:rsidRPr="0087388F">
        <w:t>три-четыре</w:t>
      </w:r>
      <w:r w:rsidRPr="0087388F">
        <w:rPr>
          <w:spacing w:val="1"/>
        </w:rPr>
        <w:t xml:space="preserve"> </w:t>
      </w:r>
      <w:r w:rsidRPr="0087388F">
        <w:t>года</w:t>
      </w:r>
      <w:r w:rsidRPr="0087388F">
        <w:rPr>
          <w:spacing w:val="1"/>
        </w:rPr>
        <w:t xml:space="preserve"> </w:t>
      </w:r>
      <w:r w:rsidRPr="0087388F">
        <w:t>отличается</w:t>
      </w:r>
      <w:r w:rsidRPr="0087388F">
        <w:rPr>
          <w:spacing w:val="1"/>
        </w:rPr>
        <w:t xml:space="preserve"> </w:t>
      </w:r>
      <w:r w:rsidRPr="0087388F">
        <w:t>однообразием сюжетов, где центральным содержанием игровой деятельности является действие с</w:t>
      </w:r>
      <w:r w:rsidRPr="0087388F">
        <w:rPr>
          <w:spacing w:val="1"/>
        </w:rPr>
        <w:t xml:space="preserve"> </w:t>
      </w:r>
      <w:r w:rsidRPr="0087388F">
        <w:t xml:space="preserve">игрушкой, игра протекает либо в индивидуальной форме, либо в паре, </w:t>
      </w:r>
      <w:r w:rsidRPr="0087388F">
        <w:lastRenderedPageBreak/>
        <w:t>нарушение логики игры</w:t>
      </w:r>
      <w:r w:rsidRPr="0087388F">
        <w:rPr>
          <w:spacing w:val="1"/>
        </w:rPr>
        <w:t xml:space="preserve"> </w:t>
      </w:r>
      <w:r w:rsidRPr="0087388F">
        <w:t>ребенком</w:t>
      </w:r>
      <w:r w:rsidRPr="0087388F">
        <w:rPr>
          <w:spacing w:val="-2"/>
        </w:rPr>
        <w:t xml:space="preserve"> </w:t>
      </w:r>
      <w:r w:rsidRPr="0087388F">
        <w:t>не</w:t>
      </w:r>
      <w:r w:rsidRPr="0087388F">
        <w:rPr>
          <w:spacing w:val="-1"/>
        </w:rPr>
        <w:t xml:space="preserve"> </w:t>
      </w:r>
      <w:r w:rsidRPr="0087388F">
        <w:t>опротестовывается.</w:t>
      </w:r>
    </w:p>
    <w:p w14:paraId="1EEB174D" w14:textId="77777777" w:rsidR="00BB340C" w:rsidRPr="0087388F" w:rsidRDefault="0021290F" w:rsidP="005D6A35">
      <w:pPr>
        <w:pStyle w:val="a3"/>
        <w:spacing w:line="276" w:lineRule="auto"/>
        <w:ind w:left="0" w:firstLine="709"/>
      </w:pPr>
      <w:r w:rsidRPr="0087388F">
        <w:t>В</w:t>
      </w:r>
      <w:r w:rsidRPr="0087388F">
        <w:rPr>
          <w:spacing w:val="1"/>
        </w:rPr>
        <w:t xml:space="preserve"> </w:t>
      </w:r>
      <w:r w:rsidRPr="0087388F">
        <w:t>данный</w:t>
      </w:r>
      <w:r w:rsidRPr="0087388F">
        <w:rPr>
          <w:spacing w:val="1"/>
        </w:rPr>
        <w:t xml:space="preserve"> </w:t>
      </w:r>
      <w:r w:rsidRPr="0087388F">
        <w:t>период</w:t>
      </w:r>
      <w:r w:rsidRPr="0087388F">
        <w:rPr>
          <w:spacing w:val="1"/>
        </w:rPr>
        <w:t xml:space="preserve"> </w:t>
      </w:r>
      <w:r w:rsidRPr="0087388F">
        <w:t>начинают</w:t>
      </w:r>
      <w:r w:rsidRPr="0087388F">
        <w:rPr>
          <w:spacing w:val="1"/>
        </w:rPr>
        <w:t xml:space="preserve"> </w:t>
      </w:r>
      <w:r w:rsidRPr="0087388F">
        <w:t>формироваться</w:t>
      </w:r>
      <w:r w:rsidRPr="0087388F">
        <w:rPr>
          <w:spacing w:val="1"/>
        </w:rPr>
        <w:t xml:space="preserve"> </w:t>
      </w:r>
      <w:r w:rsidRPr="0087388F">
        <w:t>продуктивные</w:t>
      </w:r>
      <w:r w:rsidRPr="0087388F">
        <w:rPr>
          <w:spacing w:val="1"/>
        </w:rPr>
        <w:t xml:space="preserve"> </w:t>
      </w:r>
      <w:r w:rsidRPr="0087388F">
        <w:t>виды</w:t>
      </w:r>
      <w:r w:rsidRPr="0087388F">
        <w:rPr>
          <w:spacing w:val="61"/>
        </w:rPr>
        <w:t xml:space="preserve"> </w:t>
      </w:r>
      <w:r w:rsidRPr="0087388F">
        <w:t>деятельности,</w:t>
      </w:r>
      <w:r w:rsidRPr="0087388F">
        <w:rPr>
          <w:spacing w:val="1"/>
        </w:rPr>
        <w:t xml:space="preserve"> </w:t>
      </w:r>
      <w:r w:rsidRPr="0087388F">
        <w:t>формируются первичные навыки рисования, лепки, конструирования. Графические образы пока</w:t>
      </w:r>
      <w:r w:rsidRPr="0087388F">
        <w:rPr>
          <w:spacing w:val="1"/>
        </w:rPr>
        <w:t xml:space="preserve"> </w:t>
      </w:r>
      <w:r w:rsidRPr="0087388F">
        <w:t>бедны, у одних детей в изображениях отсутствуют детали, у других рисунки могут быть более</w:t>
      </w:r>
      <w:r w:rsidRPr="0087388F">
        <w:rPr>
          <w:spacing w:val="1"/>
        </w:rPr>
        <w:t xml:space="preserve"> </w:t>
      </w:r>
      <w:r w:rsidRPr="0087388F">
        <w:t>детализированы.</w:t>
      </w:r>
      <w:r w:rsidRPr="0087388F">
        <w:rPr>
          <w:spacing w:val="-1"/>
        </w:rPr>
        <w:t xml:space="preserve"> </w:t>
      </w:r>
      <w:r w:rsidRPr="0087388F">
        <w:t>Дети</w:t>
      </w:r>
      <w:r w:rsidRPr="0087388F">
        <w:rPr>
          <w:spacing w:val="-1"/>
        </w:rPr>
        <w:t xml:space="preserve"> </w:t>
      </w:r>
      <w:r w:rsidRPr="0087388F">
        <w:t>начинают активно</w:t>
      </w:r>
      <w:r w:rsidRPr="0087388F">
        <w:rPr>
          <w:spacing w:val="-1"/>
        </w:rPr>
        <w:t xml:space="preserve"> </w:t>
      </w:r>
      <w:r w:rsidRPr="0087388F">
        <w:t>использовать</w:t>
      </w:r>
      <w:r w:rsidRPr="0087388F">
        <w:rPr>
          <w:spacing w:val="-1"/>
        </w:rPr>
        <w:t xml:space="preserve"> </w:t>
      </w:r>
      <w:r w:rsidRPr="0087388F">
        <w:t>цвет.</w:t>
      </w:r>
    </w:p>
    <w:p w14:paraId="3BE9ADBB" w14:textId="77777777" w:rsidR="00BB340C" w:rsidRPr="0087388F" w:rsidRDefault="0021290F" w:rsidP="005D6A35">
      <w:pPr>
        <w:pStyle w:val="a3"/>
        <w:spacing w:line="276" w:lineRule="auto"/>
        <w:ind w:left="0" w:firstLine="709"/>
      </w:pPr>
      <w:r w:rsidRPr="0087388F">
        <w:t>Большое</w:t>
      </w:r>
      <w:r w:rsidRPr="0087388F">
        <w:rPr>
          <w:spacing w:val="1"/>
        </w:rPr>
        <w:t xml:space="preserve"> </w:t>
      </w:r>
      <w:r w:rsidRPr="0087388F">
        <w:t>значение</w:t>
      </w:r>
      <w:r w:rsidRPr="0087388F">
        <w:rPr>
          <w:spacing w:val="1"/>
        </w:rPr>
        <w:t xml:space="preserve"> </w:t>
      </w:r>
      <w:r w:rsidRPr="0087388F">
        <w:t>для</w:t>
      </w:r>
      <w:r w:rsidRPr="0087388F">
        <w:rPr>
          <w:spacing w:val="1"/>
        </w:rPr>
        <w:t xml:space="preserve"> </w:t>
      </w:r>
      <w:r w:rsidRPr="0087388F">
        <w:t>развития</w:t>
      </w:r>
      <w:r w:rsidRPr="0087388F">
        <w:rPr>
          <w:spacing w:val="1"/>
        </w:rPr>
        <w:t xml:space="preserve"> </w:t>
      </w:r>
      <w:r w:rsidRPr="0087388F">
        <w:t>мелкой</w:t>
      </w:r>
      <w:r w:rsidRPr="0087388F">
        <w:rPr>
          <w:spacing w:val="1"/>
        </w:rPr>
        <w:t xml:space="preserve"> </w:t>
      </w:r>
      <w:r w:rsidRPr="0087388F">
        <w:t>моторики</w:t>
      </w:r>
      <w:r w:rsidRPr="0087388F">
        <w:rPr>
          <w:spacing w:val="1"/>
        </w:rPr>
        <w:t xml:space="preserve"> </w:t>
      </w:r>
      <w:r w:rsidRPr="0087388F">
        <w:t>имеет</w:t>
      </w:r>
      <w:r w:rsidRPr="0087388F">
        <w:rPr>
          <w:spacing w:val="1"/>
        </w:rPr>
        <w:t xml:space="preserve"> </w:t>
      </w:r>
      <w:r w:rsidRPr="0087388F">
        <w:t>лепка.</w:t>
      </w:r>
      <w:r w:rsidRPr="0087388F">
        <w:rPr>
          <w:spacing w:val="1"/>
        </w:rPr>
        <w:t xml:space="preserve"> </w:t>
      </w:r>
      <w:r w:rsidRPr="0087388F">
        <w:t>Дети</w:t>
      </w:r>
      <w:r w:rsidRPr="0087388F">
        <w:rPr>
          <w:spacing w:val="1"/>
        </w:rPr>
        <w:t xml:space="preserve"> </w:t>
      </w:r>
      <w:r w:rsidRPr="0087388F">
        <w:t>способны</w:t>
      </w:r>
      <w:r w:rsidRPr="0087388F">
        <w:rPr>
          <w:spacing w:val="1"/>
        </w:rPr>
        <w:t xml:space="preserve"> </w:t>
      </w:r>
      <w:r w:rsidRPr="0087388F">
        <w:t>под</w:t>
      </w:r>
      <w:r w:rsidRPr="0087388F">
        <w:rPr>
          <w:spacing w:val="1"/>
        </w:rPr>
        <w:t xml:space="preserve"> </w:t>
      </w:r>
      <w:r w:rsidRPr="0087388F">
        <w:t>руководством взрослого</w:t>
      </w:r>
      <w:r w:rsidRPr="0087388F">
        <w:rPr>
          <w:spacing w:val="-1"/>
        </w:rPr>
        <w:t xml:space="preserve"> </w:t>
      </w:r>
      <w:r w:rsidRPr="0087388F">
        <w:t>вылепить</w:t>
      </w:r>
      <w:r w:rsidRPr="0087388F">
        <w:rPr>
          <w:spacing w:val="1"/>
        </w:rPr>
        <w:t xml:space="preserve"> </w:t>
      </w:r>
      <w:r w:rsidRPr="0087388F">
        <w:t>простые</w:t>
      </w:r>
      <w:r w:rsidRPr="0087388F">
        <w:rPr>
          <w:spacing w:val="-1"/>
        </w:rPr>
        <w:t xml:space="preserve"> </w:t>
      </w:r>
      <w:r w:rsidRPr="0087388F">
        <w:t>предметы.</w:t>
      </w:r>
    </w:p>
    <w:p w14:paraId="0EBAA0B9" w14:textId="77777777" w:rsidR="00BB340C" w:rsidRPr="0087388F" w:rsidRDefault="0021290F" w:rsidP="005D6A35">
      <w:pPr>
        <w:pStyle w:val="a3"/>
        <w:spacing w:line="276" w:lineRule="auto"/>
        <w:ind w:left="0" w:firstLine="709"/>
      </w:pPr>
      <w:r w:rsidRPr="0087388F">
        <w:t>Конструктивная деятельность в младшем дошкольном возрасте ограничена возведением</w:t>
      </w:r>
      <w:r w:rsidRPr="0087388F">
        <w:rPr>
          <w:spacing w:val="1"/>
        </w:rPr>
        <w:t xml:space="preserve"> </w:t>
      </w:r>
      <w:r w:rsidRPr="0087388F">
        <w:t>несложных построек</w:t>
      </w:r>
      <w:r w:rsidRPr="0087388F">
        <w:rPr>
          <w:spacing w:val="-2"/>
        </w:rPr>
        <w:t xml:space="preserve"> </w:t>
      </w:r>
      <w:r w:rsidRPr="0087388F">
        <w:t>по</w:t>
      </w:r>
      <w:r w:rsidRPr="0087388F">
        <w:rPr>
          <w:spacing w:val="-3"/>
        </w:rPr>
        <w:t xml:space="preserve"> </w:t>
      </w:r>
      <w:r w:rsidRPr="0087388F">
        <w:t>образцу</w:t>
      </w:r>
      <w:r w:rsidRPr="0087388F">
        <w:rPr>
          <w:spacing w:val="-8"/>
        </w:rPr>
        <w:t xml:space="preserve"> </w:t>
      </w:r>
      <w:r w:rsidRPr="0087388F">
        <w:t>и по замыслу.</w:t>
      </w:r>
    </w:p>
    <w:p w14:paraId="28B49F1E" w14:textId="77777777" w:rsidR="00BB340C" w:rsidRPr="0087388F" w:rsidRDefault="0021290F" w:rsidP="005D6A35">
      <w:pPr>
        <w:pStyle w:val="a3"/>
        <w:spacing w:line="276" w:lineRule="auto"/>
        <w:ind w:left="0" w:firstLine="709"/>
      </w:pPr>
      <w:r w:rsidRPr="0087388F">
        <w:rPr>
          <w:b/>
          <w:i/>
        </w:rPr>
        <w:t xml:space="preserve">Коммуникация и социализация. </w:t>
      </w:r>
      <w:r w:rsidRPr="0087388F">
        <w:t>В общении со взрослыми, наряду с ситуативно-деловой</w:t>
      </w:r>
      <w:r w:rsidRPr="0087388F">
        <w:rPr>
          <w:spacing w:val="1"/>
        </w:rPr>
        <w:t xml:space="preserve"> </w:t>
      </w:r>
      <w:r w:rsidRPr="0087388F">
        <w:t>формой</w:t>
      </w:r>
      <w:r w:rsidRPr="0087388F">
        <w:rPr>
          <w:spacing w:val="1"/>
        </w:rPr>
        <w:t xml:space="preserve"> </w:t>
      </w:r>
      <w:r w:rsidRPr="0087388F">
        <w:t>общения,</w:t>
      </w:r>
      <w:r w:rsidRPr="0087388F">
        <w:rPr>
          <w:spacing w:val="1"/>
        </w:rPr>
        <w:t xml:space="preserve"> </w:t>
      </w:r>
      <w:r w:rsidRPr="0087388F">
        <w:t>начинает</w:t>
      </w:r>
      <w:r w:rsidRPr="0087388F">
        <w:rPr>
          <w:spacing w:val="1"/>
        </w:rPr>
        <w:t xml:space="preserve"> </w:t>
      </w:r>
      <w:r w:rsidRPr="0087388F">
        <w:t>интенсивно</w:t>
      </w:r>
      <w:r w:rsidRPr="0087388F">
        <w:rPr>
          <w:spacing w:val="1"/>
        </w:rPr>
        <w:t xml:space="preserve"> </w:t>
      </w:r>
      <w:r w:rsidRPr="0087388F">
        <w:t>формироваться</w:t>
      </w:r>
      <w:r w:rsidRPr="0087388F">
        <w:rPr>
          <w:spacing w:val="1"/>
        </w:rPr>
        <w:t xml:space="preserve"> </w:t>
      </w:r>
      <w:proofErr w:type="spellStart"/>
      <w:r w:rsidRPr="0087388F">
        <w:t>внеситуативно</w:t>
      </w:r>
      <w:proofErr w:type="spellEnd"/>
      <w:r w:rsidRPr="0087388F">
        <w:t>-познавательная</w:t>
      </w:r>
      <w:r w:rsidRPr="0087388F">
        <w:rPr>
          <w:spacing w:val="1"/>
        </w:rPr>
        <w:t xml:space="preserve"> </w:t>
      </w:r>
      <w:r w:rsidRPr="0087388F">
        <w:t>форма</w:t>
      </w:r>
      <w:r w:rsidRPr="0087388F">
        <w:rPr>
          <w:spacing w:val="1"/>
        </w:rPr>
        <w:t xml:space="preserve"> </w:t>
      </w:r>
      <w:r w:rsidRPr="0087388F">
        <w:t>общения,</w:t>
      </w:r>
      <w:r w:rsidRPr="0087388F">
        <w:rPr>
          <w:spacing w:val="1"/>
        </w:rPr>
        <w:t xml:space="preserve"> </w:t>
      </w:r>
      <w:r w:rsidRPr="0087388F">
        <w:t>формируются</w:t>
      </w:r>
      <w:r w:rsidRPr="0087388F">
        <w:rPr>
          <w:spacing w:val="1"/>
        </w:rPr>
        <w:t xml:space="preserve"> </w:t>
      </w:r>
      <w:r w:rsidRPr="0087388F">
        <w:t>основы</w:t>
      </w:r>
      <w:r w:rsidRPr="0087388F">
        <w:rPr>
          <w:spacing w:val="1"/>
        </w:rPr>
        <w:t xml:space="preserve"> </w:t>
      </w:r>
      <w:r w:rsidRPr="0087388F">
        <w:t>познавательного</w:t>
      </w:r>
      <w:r w:rsidRPr="0087388F">
        <w:rPr>
          <w:spacing w:val="1"/>
        </w:rPr>
        <w:t xml:space="preserve"> </w:t>
      </w:r>
      <w:r w:rsidRPr="0087388F">
        <w:t>общения.</w:t>
      </w:r>
      <w:r w:rsidRPr="0087388F">
        <w:rPr>
          <w:spacing w:val="1"/>
        </w:rPr>
        <w:t xml:space="preserve"> </w:t>
      </w:r>
      <w:r w:rsidRPr="0087388F">
        <w:t>Со</w:t>
      </w:r>
      <w:r w:rsidRPr="0087388F">
        <w:rPr>
          <w:spacing w:val="1"/>
        </w:rPr>
        <w:t xml:space="preserve"> </w:t>
      </w:r>
      <w:r w:rsidRPr="0087388F">
        <w:t>сверстниками</w:t>
      </w:r>
      <w:r w:rsidRPr="0087388F">
        <w:rPr>
          <w:spacing w:val="1"/>
        </w:rPr>
        <w:t xml:space="preserve"> </w:t>
      </w:r>
      <w:r w:rsidRPr="0087388F">
        <w:t>интенсивно</w:t>
      </w:r>
      <w:r w:rsidRPr="0087388F">
        <w:rPr>
          <w:spacing w:val="1"/>
        </w:rPr>
        <w:t xml:space="preserve"> </w:t>
      </w:r>
      <w:r w:rsidRPr="0087388F">
        <w:t>формируется</w:t>
      </w:r>
      <w:r w:rsidRPr="0087388F">
        <w:rPr>
          <w:spacing w:val="1"/>
        </w:rPr>
        <w:t xml:space="preserve"> </w:t>
      </w:r>
      <w:r w:rsidRPr="0087388F">
        <w:t>ситуативно-деловая</w:t>
      </w:r>
      <w:r w:rsidRPr="0087388F">
        <w:rPr>
          <w:spacing w:val="1"/>
        </w:rPr>
        <w:t xml:space="preserve"> </w:t>
      </w:r>
      <w:r w:rsidRPr="0087388F">
        <w:t>форма</w:t>
      </w:r>
      <w:r w:rsidRPr="0087388F">
        <w:rPr>
          <w:spacing w:val="1"/>
        </w:rPr>
        <w:t xml:space="preserve"> </w:t>
      </w:r>
      <w:r w:rsidRPr="0087388F">
        <w:t>общения,</w:t>
      </w:r>
      <w:r w:rsidRPr="0087388F">
        <w:rPr>
          <w:spacing w:val="1"/>
        </w:rPr>
        <w:t xml:space="preserve"> </w:t>
      </w:r>
      <w:r w:rsidRPr="0087388F">
        <w:t>что</w:t>
      </w:r>
      <w:r w:rsidRPr="0087388F">
        <w:rPr>
          <w:spacing w:val="1"/>
        </w:rPr>
        <w:t xml:space="preserve"> </w:t>
      </w:r>
      <w:r w:rsidRPr="0087388F">
        <w:t>определяется</w:t>
      </w:r>
      <w:r w:rsidRPr="0087388F">
        <w:rPr>
          <w:spacing w:val="1"/>
        </w:rPr>
        <w:t xml:space="preserve"> </w:t>
      </w:r>
      <w:r w:rsidRPr="0087388F">
        <w:t>становлением</w:t>
      </w:r>
      <w:r w:rsidRPr="0087388F">
        <w:rPr>
          <w:spacing w:val="1"/>
        </w:rPr>
        <w:t xml:space="preserve"> </w:t>
      </w:r>
      <w:r w:rsidRPr="0087388F">
        <w:t>игровой</w:t>
      </w:r>
      <w:r w:rsidRPr="0087388F">
        <w:rPr>
          <w:spacing w:val="1"/>
        </w:rPr>
        <w:t xml:space="preserve"> </w:t>
      </w:r>
      <w:r w:rsidRPr="0087388F">
        <w:t>деятельности</w:t>
      </w:r>
      <w:r w:rsidRPr="0087388F">
        <w:rPr>
          <w:spacing w:val="1"/>
        </w:rPr>
        <w:t xml:space="preserve"> </w:t>
      </w:r>
      <w:r w:rsidRPr="0087388F">
        <w:t>и</w:t>
      </w:r>
      <w:r w:rsidRPr="0087388F">
        <w:rPr>
          <w:spacing w:val="1"/>
        </w:rPr>
        <w:t xml:space="preserve"> </w:t>
      </w:r>
      <w:r w:rsidRPr="0087388F">
        <w:t>необходимостью</w:t>
      </w:r>
      <w:r w:rsidRPr="0087388F">
        <w:rPr>
          <w:spacing w:val="1"/>
        </w:rPr>
        <w:t xml:space="preserve"> </w:t>
      </w:r>
      <w:r w:rsidRPr="0087388F">
        <w:t>согласовывать</w:t>
      </w:r>
      <w:r w:rsidRPr="0087388F">
        <w:rPr>
          <w:spacing w:val="1"/>
        </w:rPr>
        <w:t xml:space="preserve"> </w:t>
      </w:r>
      <w:r w:rsidRPr="0087388F">
        <w:t>действия</w:t>
      </w:r>
      <w:r w:rsidRPr="0087388F">
        <w:rPr>
          <w:spacing w:val="1"/>
        </w:rPr>
        <w:t xml:space="preserve"> </w:t>
      </w:r>
      <w:r w:rsidRPr="0087388F">
        <w:t>с</w:t>
      </w:r>
      <w:r w:rsidRPr="0087388F">
        <w:rPr>
          <w:spacing w:val="1"/>
        </w:rPr>
        <w:t xml:space="preserve"> </w:t>
      </w:r>
      <w:r w:rsidRPr="0087388F">
        <w:t>другим</w:t>
      </w:r>
      <w:r w:rsidRPr="0087388F">
        <w:rPr>
          <w:spacing w:val="1"/>
        </w:rPr>
        <w:t xml:space="preserve"> </w:t>
      </w:r>
      <w:r w:rsidRPr="0087388F">
        <w:t>ребенком</w:t>
      </w:r>
      <w:r w:rsidRPr="0087388F">
        <w:rPr>
          <w:spacing w:val="1"/>
        </w:rPr>
        <w:t xml:space="preserve"> </w:t>
      </w:r>
      <w:r w:rsidRPr="0087388F">
        <w:t>в</w:t>
      </w:r>
      <w:r w:rsidRPr="0087388F">
        <w:rPr>
          <w:spacing w:val="1"/>
        </w:rPr>
        <w:t xml:space="preserve"> </w:t>
      </w:r>
      <w:r w:rsidRPr="0087388F">
        <w:t>ходе</w:t>
      </w:r>
      <w:r w:rsidRPr="0087388F">
        <w:rPr>
          <w:spacing w:val="1"/>
        </w:rPr>
        <w:t xml:space="preserve"> </w:t>
      </w:r>
      <w:r w:rsidRPr="0087388F">
        <w:t>игрового</w:t>
      </w:r>
      <w:r w:rsidRPr="0087388F">
        <w:rPr>
          <w:spacing w:val="-57"/>
        </w:rPr>
        <w:t xml:space="preserve"> </w:t>
      </w:r>
      <w:r w:rsidRPr="0087388F">
        <w:t>взаимодействия.</w:t>
      </w:r>
      <w:r w:rsidRPr="0087388F">
        <w:rPr>
          <w:spacing w:val="1"/>
        </w:rPr>
        <w:t xml:space="preserve"> </w:t>
      </w:r>
      <w:r w:rsidRPr="0087388F">
        <w:t>Положительно-индифферентное</w:t>
      </w:r>
      <w:r w:rsidRPr="0087388F">
        <w:rPr>
          <w:spacing w:val="1"/>
        </w:rPr>
        <w:t xml:space="preserve"> </w:t>
      </w:r>
      <w:r w:rsidRPr="0087388F">
        <w:t>отношение</w:t>
      </w:r>
      <w:r w:rsidRPr="0087388F">
        <w:rPr>
          <w:spacing w:val="1"/>
        </w:rPr>
        <w:t xml:space="preserve"> </w:t>
      </w:r>
      <w:r w:rsidRPr="0087388F">
        <w:t>к</w:t>
      </w:r>
      <w:r w:rsidRPr="0087388F">
        <w:rPr>
          <w:spacing w:val="1"/>
        </w:rPr>
        <w:t xml:space="preserve"> </w:t>
      </w:r>
      <w:r w:rsidRPr="0087388F">
        <w:t>сверстнику,</w:t>
      </w:r>
      <w:r w:rsidRPr="0087388F">
        <w:rPr>
          <w:spacing w:val="1"/>
        </w:rPr>
        <w:t xml:space="preserve"> </w:t>
      </w:r>
      <w:r w:rsidRPr="0087388F">
        <w:t>преобладающее</w:t>
      </w:r>
      <w:r w:rsidRPr="0087388F">
        <w:rPr>
          <w:spacing w:val="1"/>
        </w:rPr>
        <w:t xml:space="preserve"> </w:t>
      </w:r>
      <w:r w:rsidRPr="0087388F">
        <w:t>в</w:t>
      </w:r>
      <w:r w:rsidRPr="0087388F">
        <w:rPr>
          <w:spacing w:val="1"/>
        </w:rPr>
        <w:t xml:space="preserve"> </w:t>
      </w:r>
      <w:r w:rsidRPr="0087388F">
        <w:t>раннем возрасте, сменяется конкурентным типом отношения к сверстнику, где другой ребенок</w:t>
      </w:r>
      <w:r w:rsidRPr="0087388F">
        <w:rPr>
          <w:spacing w:val="1"/>
        </w:rPr>
        <w:t xml:space="preserve"> </w:t>
      </w:r>
      <w:r w:rsidRPr="0087388F">
        <w:t>выступает</w:t>
      </w:r>
      <w:r w:rsidRPr="0087388F">
        <w:rPr>
          <w:spacing w:val="-1"/>
        </w:rPr>
        <w:t xml:space="preserve"> </w:t>
      </w:r>
      <w:r w:rsidRPr="0087388F">
        <w:t>в</w:t>
      </w:r>
      <w:r w:rsidRPr="0087388F">
        <w:rPr>
          <w:spacing w:val="-1"/>
        </w:rPr>
        <w:t xml:space="preserve"> </w:t>
      </w:r>
      <w:r w:rsidRPr="0087388F">
        <w:t>качестве</w:t>
      </w:r>
      <w:r w:rsidRPr="0087388F">
        <w:rPr>
          <w:spacing w:val="-1"/>
        </w:rPr>
        <w:t xml:space="preserve"> </w:t>
      </w:r>
      <w:r w:rsidRPr="0087388F">
        <w:t>средства</w:t>
      </w:r>
      <w:r w:rsidRPr="0087388F">
        <w:rPr>
          <w:spacing w:val="-1"/>
        </w:rPr>
        <w:t xml:space="preserve"> </w:t>
      </w:r>
      <w:r w:rsidRPr="0087388F">
        <w:t>самопознания.</w:t>
      </w:r>
    </w:p>
    <w:p w14:paraId="3449076F" w14:textId="77777777" w:rsidR="00E666D3" w:rsidRPr="0087388F" w:rsidRDefault="0021290F" w:rsidP="005D6A35">
      <w:pPr>
        <w:pStyle w:val="a3"/>
        <w:spacing w:line="276" w:lineRule="auto"/>
        <w:ind w:left="0" w:firstLine="709"/>
      </w:pPr>
      <w:r w:rsidRPr="0087388F">
        <w:rPr>
          <w:b/>
          <w:i/>
        </w:rPr>
        <w:t xml:space="preserve">Саморегуляция. </w:t>
      </w:r>
      <w:r w:rsidRPr="0087388F">
        <w:t>В три года у ребенка преобладает ситуативное поведение, произвольное</w:t>
      </w:r>
      <w:r w:rsidRPr="0087388F">
        <w:rPr>
          <w:spacing w:val="1"/>
        </w:rPr>
        <w:t xml:space="preserve"> </w:t>
      </w:r>
      <w:r w:rsidRPr="0087388F">
        <w:t>поведение,</w:t>
      </w:r>
      <w:r w:rsidRPr="0087388F">
        <w:rPr>
          <w:spacing w:val="1"/>
        </w:rPr>
        <w:t xml:space="preserve"> </w:t>
      </w:r>
      <w:r w:rsidRPr="0087388F">
        <w:t>в</w:t>
      </w:r>
      <w:r w:rsidRPr="0087388F">
        <w:rPr>
          <w:spacing w:val="1"/>
        </w:rPr>
        <w:t xml:space="preserve"> </w:t>
      </w:r>
      <w:r w:rsidRPr="0087388F">
        <w:t>основном,</w:t>
      </w:r>
      <w:r w:rsidRPr="0087388F">
        <w:rPr>
          <w:spacing w:val="1"/>
        </w:rPr>
        <w:t xml:space="preserve"> </w:t>
      </w:r>
      <w:r w:rsidRPr="0087388F">
        <w:t>регулируется</w:t>
      </w:r>
      <w:r w:rsidRPr="0087388F">
        <w:rPr>
          <w:spacing w:val="1"/>
        </w:rPr>
        <w:t xml:space="preserve"> </w:t>
      </w:r>
      <w:r w:rsidRPr="0087388F">
        <w:t>взрослым.</w:t>
      </w:r>
      <w:r w:rsidRPr="0087388F">
        <w:rPr>
          <w:spacing w:val="1"/>
        </w:rPr>
        <w:t xml:space="preserve"> </w:t>
      </w:r>
      <w:r w:rsidRPr="0087388F">
        <w:t>При</w:t>
      </w:r>
      <w:r w:rsidRPr="0087388F">
        <w:rPr>
          <w:spacing w:val="1"/>
        </w:rPr>
        <w:t xml:space="preserve"> </w:t>
      </w:r>
      <w:r w:rsidRPr="0087388F">
        <w:t>этом,</w:t>
      </w:r>
      <w:r w:rsidRPr="0087388F">
        <w:rPr>
          <w:spacing w:val="1"/>
        </w:rPr>
        <w:t xml:space="preserve"> </w:t>
      </w:r>
      <w:r w:rsidRPr="0087388F">
        <w:t>ребенок</w:t>
      </w:r>
      <w:r w:rsidRPr="0087388F">
        <w:rPr>
          <w:spacing w:val="1"/>
        </w:rPr>
        <w:t xml:space="preserve"> </w:t>
      </w:r>
      <w:r w:rsidRPr="0087388F">
        <w:t>может</w:t>
      </w:r>
      <w:r w:rsidRPr="0087388F">
        <w:rPr>
          <w:spacing w:val="1"/>
        </w:rPr>
        <w:t xml:space="preserve"> </w:t>
      </w:r>
      <w:r w:rsidRPr="0087388F">
        <w:t>действовать</w:t>
      </w:r>
      <w:r w:rsidRPr="0087388F">
        <w:rPr>
          <w:spacing w:val="1"/>
        </w:rPr>
        <w:t xml:space="preserve"> </w:t>
      </w:r>
      <w:r w:rsidRPr="0087388F">
        <w:t>по</w:t>
      </w:r>
      <w:r w:rsidRPr="0087388F">
        <w:rPr>
          <w:spacing w:val="1"/>
        </w:rPr>
        <w:t xml:space="preserve"> </w:t>
      </w:r>
      <w:r w:rsidRPr="0087388F">
        <w:t>инструкции,</w:t>
      </w:r>
      <w:r w:rsidRPr="0087388F">
        <w:rPr>
          <w:spacing w:val="1"/>
        </w:rPr>
        <w:t xml:space="preserve"> </w:t>
      </w:r>
      <w:r w:rsidRPr="0087388F">
        <w:t>состоящей</w:t>
      </w:r>
      <w:r w:rsidRPr="0087388F">
        <w:rPr>
          <w:spacing w:val="1"/>
        </w:rPr>
        <w:t xml:space="preserve"> </w:t>
      </w:r>
      <w:r w:rsidRPr="0087388F">
        <w:t>из</w:t>
      </w:r>
      <w:r w:rsidRPr="0087388F">
        <w:rPr>
          <w:spacing w:val="1"/>
        </w:rPr>
        <w:t xml:space="preserve"> </w:t>
      </w:r>
      <w:r w:rsidRPr="0087388F">
        <w:t>2-3</w:t>
      </w:r>
      <w:r w:rsidRPr="0087388F">
        <w:rPr>
          <w:spacing w:val="1"/>
        </w:rPr>
        <w:t xml:space="preserve"> </w:t>
      </w:r>
      <w:r w:rsidRPr="0087388F">
        <w:t>указаний.</w:t>
      </w:r>
      <w:r w:rsidRPr="0087388F">
        <w:rPr>
          <w:spacing w:val="1"/>
        </w:rPr>
        <w:t xml:space="preserve"> </w:t>
      </w:r>
      <w:r w:rsidRPr="0087388F">
        <w:t>Слово</w:t>
      </w:r>
      <w:r w:rsidRPr="0087388F">
        <w:rPr>
          <w:spacing w:val="1"/>
        </w:rPr>
        <w:t xml:space="preserve"> </w:t>
      </w:r>
      <w:r w:rsidRPr="0087388F">
        <w:t>играет</w:t>
      </w:r>
      <w:r w:rsidRPr="0087388F">
        <w:rPr>
          <w:spacing w:val="1"/>
        </w:rPr>
        <w:t xml:space="preserve"> </w:t>
      </w:r>
      <w:r w:rsidRPr="0087388F">
        <w:t>в</w:t>
      </w:r>
      <w:r w:rsidRPr="0087388F">
        <w:rPr>
          <w:spacing w:val="1"/>
        </w:rPr>
        <w:t xml:space="preserve"> </w:t>
      </w:r>
      <w:r w:rsidRPr="0087388F">
        <w:t>большей</w:t>
      </w:r>
      <w:r w:rsidRPr="0087388F">
        <w:rPr>
          <w:spacing w:val="1"/>
        </w:rPr>
        <w:t xml:space="preserve"> </w:t>
      </w:r>
      <w:r w:rsidRPr="0087388F">
        <w:t>степени</w:t>
      </w:r>
      <w:r w:rsidRPr="0087388F">
        <w:rPr>
          <w:spacing w:val="1"/>
        </w:rPr>
        <w:t xml:space="preserve"> </w:t>
      </w:r>
      <w:r w:rsidRPr="0087388F">
        <w:t>побудительную</w:t>
      </w:r>
      <w:r w:rsidRPr="0087388F">
        <w:rPr>
          <w:spacing w:val="1"/>
        </w:rPr>
        <w:t xml:space="preserve"> </w:t>
      </w:r>
      <w:r w:rsidRPr="0087388F">
        <w:t>функцию,</w:t>
      </w:r>
      <w:r w:rsidRPr="0087388F">
        <w:rPr>
          <w:spacing w:val="1"/>
        </w:rPr>
        <w:t xml:space="preserve"> </w:t>
      </w:r>
      <w:r w:rsidRPr="0087388F">
        <w:t>по</w:t>
      </w:r>
      <w:r w:rsidRPr="0087388F">
        <w:rPr>
          <w:spacing w:val="1"/>
        </w:rPr>
        <w:t xml:space="preserve"> </w:t>
      </w:r>
      <w:r w:rsidRPr="0087388F">
        <w:t>сравнению</w:t>
      </w:r>
      <w:r w:rsidRPr="0087388F">
        <w:rPr>
          <w:spacing w:val="1"/>
        </w:rPr>
        <w:t xml:space="preserve"> </w:t>
      </w:r>
      <w:r w:rsidRPr="0087388F">
        <w:t>с</w:t>
      </w:r>
      <w:r w:rsidRPr="0087388F">
        <w:rPr>
          <w:spacing w:val="1"/>
        </w:rPr>
        <w:t xml:space="preserve"> </w:t>
      </w:r>
      <w:r w:rsidRPr="0087388F">
        <w:t>функцией</w:t>
      </w:r>
      <w:r w:rsidRPr="0087388F">
        <w:rPr>
          <w:spacing w:val="1"/>
        </w:rPr>
        <w:t xml:space="preserve"> </w:t>
      </w:r>
      <w:r w:rsidRPr="0087388F">
        <w:t>торможения.</w:t>
      </w:r>
      <w:r w:rsidRPr="0087388F">
        <w:rPr>
          <w:spacing w:val="1"/>
        </w:rPr>
        <w:t xml:space="preserve"> </w:t>
      </w:r>
      <w:r w:rsidRPr="0087388F">
        <w:t>Эмоции</w:t>
      </w:r>
      <w:r w:rsidRPr="0087388F">
        <w:rPr>
          <w:spacing w:val="1"/>
        </w:rPr>
        <w:t xml:space="preserve"> </w:t>
      </w:r>
      <w:r w:rsidRPr="0087388F">
        <w:t>выполняют</w:t>
      </w:r>
      <w:r w:rsidRPr="0087388F">
        <w:rPr>
          <w:spacing w:val="1"/>
        </w:rPr>
        <w:t xml:space="preserve"> </w:t>
      </w:r>
      <w:r w:rsidRPr="0087388F">
        <w:t>регулирующую</w:t>
      </w:r>
      <w:r w:rsidRPr="0087388F">
        <w:rPr>
          <w:spacing w:val="1"/>
        </w:rPr>
        <w:t xml:space="preserve"> </w:t>
      </w:r>
      <w:r w:rsidRPr="0087388F">
        <w:t>роль,</w:t>
      </w:r>
      <w:r w:rsidRPr="0087388F">
        <w:rPr>
          <w:spacing w:val="1"/>
        </w:rPr>
        <w:t xml:space="preserve"> </w:t>
      </w:r>
      <w:r w:rsidRPr="0087388F">
        <w:t>накапливается</w:t>
      </w:r>
      <w:r w:rsidRPr="0087388F">
        <w:rPr>
          <w:spacing w:val="-2"/>
        </w:rPr>
        <w:t xml:space="preserve"> </w:t>
      </w:r>
      <w:r w:rsidRPr="0087388F">
        <w:t>эмоциональный</w:t>
      </w:r>
      <w:r w:rsidRPr="0087388F">
        <w:rPr>
          <w:spacing w:val="-1"/>
        </w:rPr>
        <w:t xml:space="preserve"> </w:t>
      </w:r>
      <w:r w:rsidRPr="0087388F">
        <w:t>опыт,</w:t>
      </w:r>
      <w:r w:rsidRPr="0087388F">
        <w:rPr>
          <w:spacing w:val="-4"/>
        </w:rPr>
        <w:t xml:space="preserve"> </w:t>
      </w:r>
      <w:r w:rsidRPr="0087388F">
        <w:t>позволяющий</w:t>
      </w:r>
      <w:r w:rsidRPr="0087388F">
        <w:rPr>
          <w:spacing w:val="-1"/>
        </w:rPr>
        <w:t xml:space="preserve"> </w:t>
      </w:r>
      <w:r w:rsidRPr="0087388F">
        <w:t>предвосхищать действия</w:t>
      </w:r>
      <w:r w:rsidRPr="0087388F">
        <w:rPr>
          <w:spacing w:val="-1"/>
        </w:rPr>
        <w:t xml:space="preserve"> </w:t>
      </w:r>
      <w:r w:rsidRPr="0087388F">
        <w:t>ребенка.</w:t>
      </w:r>
    </w:p>
    <w:p w14:paraId="70AEF660" w14:textId="77777777" w:rsidR="00BB340C" w:rsidRPr="0087388F" w:rsidRDefault="0021290F" w:rsidP="005D6A35">
      <w:pPr>
        <w:pStyle w:val="a3"/>
        <w:spacing w:line="276" w:lineRule="auto"/>
        <w:ind w:left="0" w:firstLine="709"/>
      </w:pPr>
      <w:r w:rsidRPr="0087388F">
        <w:rPr>
          <w:b/>
          <w:i/>
        </w:rPr>
        <w:t>Личность и самооценка</w:t>
      </w:r>
      <w:r w:rsidRPr="0087388F">
        <w:rPr>
          <w:b/>
        </w:rPr>
        <w:t xml:space="preserve">. </w:t>
      </w:r>
      <w:r w:rsidRPr="0087388F">
        <w:t>У ребенка начинает</w:t>
      </w:r>
      <w:r w:rsidRPr="0087388F">
        <w:rPr>
          <w:spacing w:val="1"/>
        </w:rPr>
        <w:t xml:space="preserve"> </w:t>
      </w:r>
      <w:r w:rsidRPr="0087388F">
        <w:t>формироваться периферия самосознания,</w:t>
      </w:r>
      <w:r w:rsidRPr="0087388F">
        <w:rPr>
          <w:spacing w:val="1"/>
        </w:rPr>
        <w:t xml:space="preserve"> </w:t>
      </w:r>
      <w:r w:rsidRPr="0087388F">
        <w:t>дифференцированная</w:t>
      </w:r>
      <w:r w:rsidRPr="0087388F">
        <w:rPr>
          <w:spacing w:val="1"/>
        </w:rPr>
        <w:t xml:space="preserve"> </w:t>
      </w:r>
      <w:r w:rsidRPr="0087388F">
        <w:t>самооценка.</w:t>
      </w:r>
      <w:r w:rsidRPr="0087388F">
        <w:rPr>
          <w:spacing w:val="1"/>
        </w:rPr>
        <w:t xml:space="preserve"> </w:t>
      </w:r>
      <w:r w:rsidRPr="0087388F">
        <w:t>Ребенок,</w:t>
      </w:r>
      <w:r w:rsidRPr="0087388F">
        <w:rPr>
          <w:spacing w:val="1"/>
        </w:rPr>
        <w:t xml:space="preserve"> </w:t>
      </w:r>
      <w:r w:rsidRPr="0087388F">
        <w:t>при</w:t>
      </w:r>
      <w:r w:rsidRPr="0087388F">
        <w:rPr>
          <w:spacing w:val="1"/>
        </w:rPr>
        <w:t xml:space="preserve"> </w:t>
      </w:r>
      <w:r w:rsidRPr="0087388F">
        <w:t>осознании</w:t>
      </w:r>
      <w:r w:rsidRPr="0087388F">
        <w:rPr>
          <w:spacing w:val="1"/>
        </w:rPr>
        <w:t xml:space="preserve"> </w:t>
      </w:r>
      <w:r w:rsidRPr="0087388F">
        <w:t>собственных</w:t>
      </w:r>
      <w:r w:rsidRPr="0087388F">
        <w:rPr>
          <w:spacing w:val="1"/>
        </w:rPr>
        <w:t xml:space="preserve"> </w:t>
      </w:r>
      <w:r w:rsidRPr="0087388F">
        <w:t>умений,</w:t>
      </w:r>
      <w:r w:rsidRPr="0087388F">
        <w:rPr>
          <w:spacing w:val="1"/>
        </w:rPr>
        <w:t xml:space="preserve"> </w:t>
      </w:r>
      <w:r w:rsidRPr="0087388F">
        <w:t>опирается</w:t>
      </w:r>
      <w:r w:rsidRPr="0087388F">
        <w:rPr>
          <w:spacing w:val="1"/>
        </w:rPr>
        <w:t xml:space="preserve"> </w:t>
      </w:r>
      <w:r w:rsidRPr="0087388F">
        <w:t>на</w:t>
      </w:r>
      <w:r w:rsidRPr="0087388F">
        <w:rPr>
          <w:spacing w:val="-57"/>
        </w:rPr>
        <w:t xml:space="preserve"> </w:t>
      </w:r>
      <w:r w:rsidRPr="0087388F">
        <w:t>оценку</w:t>
      </w:r>
      <w:r w:rsidRPr="0087388F">
        <w:rPr>
          <w:spacing w:val="1"/>
        </w:rPr>
        <w:t xml:space="preserve"> </w:t>
      </w:r>
      <w:r w:rsidRPr="0087388F">
        <w:t>взрослого,</w:t>
      </w:r>
      <w:r w:rsidRPr="0087388F">
        <w:rPr>
          <w:spacing w:val="1"/>
        </w:rPr>
        <w:t xml:space="preserve"> </w:t>
      </w:r>
      <w:r w:rsidRPr="0087388F">
        <w:t>к</w:t>
      </w:r>
      <w:r w:rsidRPr="0087388F">
        <w:rPr>
          <w:spacing w:val="1"/>
        </w:rPr>
        <w:t xml:space="preserve"> </w:t>
      </w:r>
      <w:r w:rsidRPr="0087388F">
        <w:t>четырем</w:t>
      </w:r>
      <w:r w:rsidRPr="0087388F">
        <w:rPr>
          <w:spacing w:val="1"/>
        </w:rPr>
        <w:t xml:space="preserve"> </w:t>
      </w:r>
      <w:r w:rsidRPr="0087388F">
        <w:t>годам</w:t>
      </w:r>
      <w:r w:rsidRPr="0087388F">
        <w:rPr>
          <w:spacing w:val="1"/>
        </w:rPr>
        <w:t xml:space="preserve"> </w:t>
      </w:r>
      <w:r w:rsidRPr="0087388F">
        <w:t>ребенок</w:t>
      </w:r>
      <w:r w:rsidRPr="0087388F">
        <w:rPr>
          <w:spacing w:val="1"/>
        </w:rPr>
        <w:t xml:space="preserve"> </w:t>
      </w:r>
      <w:r w:rsidRPr="0087388F">
        <w:t>начинает</w:t>
      </w:r>
      <w:r w:rsidRPr="0087388F">
        <w:rPr>
          <w:spacing w:val="1"/>
        </w:rPr>
        <w:t xml:space="preserve"> </w:t>
      </w:r>
      <w:r w:rsidRPr="0087388F">
        <w:t>сравнивать</w:t>
      </w:r>
      <w:r w:rsidRPr="0087388F">
        <w:rPr>
          <w:spacing w:val="1"/>
        </w:rPr>
        <w:t xml:space="preserve"> </w:t>
      </w:r>
      <w:r w:rsidRPr="0087388F">
        <w:t>свои</w:t>
      </w:r>
      <w:r w:rsidRPr="0087388F">
        <w:rPr>
          <w:spacing w:val="1"/>
        </w:rPr>
        <w:t xml:space="preserve"> </w:t>
      </w:r>
      <w:r w:rsidRPr="0087388F">
        <w:t>достижения</w:t>
      </w:r>
      <w:r w:rsidRPr="0087388F">
        <w:rPr>
          <w:spacing w:val="61"/>
        </w:rPr>
        <w:t xml:space="preserve"> </w:t>
      </w:r>
      <w:r w:rsidRPr="0087388F">
        <w:t>с</w:t>
      </w:r>
      <w:r w:rsidRPr="0087388F">
        <w:rPr>
          <w:spacing w:val="1"/>
        </w:rPr>
        <w:t xml:space="preserve"> </w:t>
      </w:r>
      <w:r w:rsidRPr="0087388F">
        <w:t>достижениями сверстников, что может повышать конфликтность между детьми. Данный возраст</w:t>
      </w:r>
      <w:r w:rsidRPr="0087388F">
        <w:rPr>
          <w:spacing w:val="1"/>
        </w:rPr>
        <w:t xml:space="preserve"> </w:t>
      </w:r>
      <w:r w:rsidRPr="0087388F">
        <w:t>связан</w:t>
      </w:r>
      <w:r w:rsidRPr="0087388F">
        <w:rPr>
          <w:spacing w:val="-1"/>
        </w:rPr>
        <w:t xml:space="preserve"> </w:t>
      </w:r>
      <w:r w:rsidRPr="0087388F">
        <w:t>с</w:t>
      </w:r>
      <w:r w:rsidRPr="0087388F">
        <w:rPr>
          <w:spacing w:val="-1"/>
        </w:rPr>
        <w:t xml:space="preserve"> </w:t>
      </w:r>
      <w:r w:rsidRPr="0087388F">
        <w:t>дебютом личности.</w:t>
      </w:r>
    </w:p>
    <w:p w14:paraId="032EC4E7" w14:textId="77777777" w:rsidR="00BB340C" w:rsidRPr="0087388F" w:rsidRDefault="00BB340C" w:rsidP="005D6A35">
      <w:pPr>
        <w:pStyle w:val="a3"/>
        <w:spacing w:line="276" w:lineRule="auto"/>
        <w:ind w:left="0" w:firstLine="709"/>
        <w:jc w:val="left"/>
      </w:pPr>
    </w:p>
    <w:p w14:paraId="3444877E" w14:textId="77777777" w:rsidR="00BB340C" w:rsidRPr="0087388F" w:rsidRDefault="00482C6F" w:rsidP="005D6A35">
      <w:pPr>
        <w:pStyle w:val="1"/>
        <w:spacing w:line="276" w:lineRule="auto"/>
        <w:ind w:left="0" w:firstLine="709"/>
        <w:jc w:val="both"/>
      </w:pPr>
      <w:r w:rsidRPr="0087388F">
        <w:t>1.</w:t>
      </w:r>
      <w:r w:rsidR="00B34936">
        <w:t>5</w:t>
      </w:r>
      <w:r w:rsidRPr="0087388F">
        <w:t>.3.2.</w:t>
      </w:r>
      <w:r w:rsidR="00E666D3" w:rsidRPr="0087388F">
        <w:t xml:space="preserve"> </w:t>
      </w:r>
      <w:r w:rsidR="0021290F" w:rsidRPr="0087388F">
        <w:t>Средняя</w:t>
      </w:r>
      <w:r w:rsidR="0021290F" w:rsidRPr="0087388F">
        <w:rPr>
          <w:spacing w:val="-3"/>
        </w:rPr>
        <w:t xml:space="preserve"> </w:t>
      </w:r>
      <w:r w:rsidR="0021290F" w:rsidRPr="0087388F">
        <w:t>группа</w:t>
      </w:r>
      <w:r w:rsidR="0021290F" w:rsidRPr="0087388F">
        <w:rPr>
          <w:spacing w:val="-3"/>
        </w:rPr>
        <w:t xml:space="preserve"> </w:t>
      </w:r>
      <w:r w:rsidR="0021290F" w:rsidRPr="0087388F">
        <w:t>(пятый</w:t>
      </w:r>
      <w:r w:rsidR="0021290F" w:rsidRPr="0087388F">
        <w:rPr>
          <w:spacing w:val="-4"/>
        </w:rPr>
        <w:t xml:space="preserve"> </w:t>
      </w:r>
      <w:r w:rsidR="0021290F" w:rsidRPr="0087388F">
        <w:t>год</w:t>
      </w:r>
      <w:r w:rsidR="0021290F" w:rsidRPr="0087388F">
        <w:rPr>
          <w:spacing w:val="-4"/>
        </w:rPr>
        <w:t xml:space="preserve"> </w:t>
      </w:r>
      <w:r w:rsidR="0021290F" w:rsidRPr="0087388F">
        <w:t>жизни)</w:t>
      </w:r>
    </w:p>
    <w:p w14:paraId="440EC1BF" w14:textId="77777777" w:rsidR="00BB340C" w:rsidRPr="0087388F" w:rsidRDefault="0021290F" w:rsidP="005D6A35">
      <w:pPr>
        <w:pStyle w:val="2"/>
        <w:spacing w:line="276" w:lineRule="auto"/>
        <w:ind w:left="0" w:firstLine="709"/>
      </w:pPr>
      <w:proofErr w:type="spellStart"/>
      <w:r w:rsidRPr="0087388F">
        <w:t>Росто</w:t>
      </w:r>
      <w:proofErr w:type="spellEnd"/>
      <w:r w:rsidRPr="0087388F">
        <w:t>-весовые</w:t>
      </w:r>
      <w:r w:rsidRPr="0087388F">
        <w:rPr>
          <w:spacing w:val="-3"/>
        </w:rPr>
        <w:t xml:space="preserve"> </w:t>
      </w:r>
      <w:r w:rsidRPr="0087388F">
        <w:t>характеристики</w:t>
      </w:r>
    </w:p>
    <w:p w14:paraId="052B861F" w14:textId="77777777" w:rsidR="00BB340C" w:rsidRPr="0087388F" w:rsidRDefault="0021290F" w:rsidP="005D6A35">
      <w:pPr>
        <w:pStyle w:val="a3"/>
        <w:spacing w:line="276" w:lineRule="auto"/>
        <w:ind w:left="0" w:firstLine="709"/>
      </w:pPr>
      <w:r w:rsidRPr="0087388F">
        <w:t xml:space="preserve">Средний вес девочек изменяется от 16 кг в четыре года до 18,4 кг в пять лет, у мальчиков </w:t>
      </w:r>
      <w:r w:rsidR="001072B2">
        <w:t>-</w:t>
      </w:r>
      <w:r w:rsidRPr="0087388F">
        <w:rPr>
          <w:spacing w:val="1"/>
        </w:rPr>
        <w:t xml:space="preserve"> </w:t>
      </w:r>
      <w:r w:rsidRPr="0087388F">
        <w:t>от 17 кг в четыре года до 19,7 кг в пять лет. Средняя длина тела у девочек изменяется от 100 см в</w:t>
      </w:r>
      <w:r w:rsidRPr="0087388F">
        <w:rPr>
          <w:spacing w:val="1"/>
        </w:rPr>
        <w:t xml:space="preserve"> </w:t>
      </w:r>
      <w:r w:rsidRPr="0087388F">
        <w:t>четыре</w:t>
      </w:r>
      <w:r w:rsidRPr="0087388F">
        <w:rPr>
          <w:spacing w:val="-2"/>
        </w:rPr>
        <w:t xml:space="preserve"> </w:t>
      </w:r>
      <w:r w:rsidRPr="0087388F">
        <w:t>года</w:t>
      </w:r>
      <w:r w:rsidRPr="0087388F">
        <w:rPr>
          <w:spacing w:val="-1"/>
        </w:rPr>
        <w:t xml:space="preserve"> </w:t>
      </w:r>
      <w:r w:rsidRPr="0087388F">
        <w:t>до 109</w:t>
      </w:r>
      <w:r w:rsidRPr="0087388F">
        <w:rPr>
          <w:spacing w:val="1"/>
        </w:rPr>
        <w:t xml:space="preserve"> </w:t>
      </w:r>
      <w:r w:rsidRPr="0087388F">
        <w:t>см</w:t>
      </w:r>
      <w:r w:rsidRPr="0087388F">
        <w:rPr>
          <w:spacing w:val="-1"/>
        </w:rPr>
        <w:t xml:space="preserve"> </w:t>
      </w:r>
      <w:r w:rsidRPr="0087388F">
        <w:t>в</w:t>
      </w:r>
      <w:r w:rsidRPr="0087388F">
        <w:rPr>
          <w:spacing w:val="1"/>
        </w:rPr>
        <w:t xml:space="preserve"> </w:t>
      </w:r>
      <w:r w:rsidRPr="0087388F">
        <w:t>пять</w:t>
      </w:r>
      <w:r w:rsidRPr="0087388F">
        <w:rPr>
          <w:spacing w:val="1"/>
        </w:rPr>
        <w:t xml:space="preserve"> </w:t>
      </w:r>
      <w:r w:rsidRPr="0087388F">
        <w:t>лет,</w:t>
      </w:r>
      <w:r w:rsidRPr="0087388F">
        <w:rPr>
          <w:spacing w:val="2"/>
        </w:rPr>
        <w:t xml:space="preserve"> </w:t>
      </w:r>
      <w:r w:rsidRPr="0087388F">
        <w:t>у</w:t>
      </w:r>
      <w:r w:rsidRPr="0087388F">
        <w:rPr>
          <w:spacing w:val="-8"/>
        </w:rPr>
        <w:t xml:space="preserve"> </w:t>
      </w:r>
      <w:r w:rsidRPr="0087388F">
        <w:t>мальчиков</w:t>
      </w:r>
      <w:r w:rsidRPr="0087388F">
        <w:rPr>
          <w:spacing w:val="-1"/>
        </w:rPr>
        <w:t xml:space="preserve"> </w:t>
      </w:r>
      <w:r w:rsidRPr="0087388F">
        <w:t>– от</w:t>
      </w:r>
      <w:r w:rsidRPr="0087388F">
        <w:rPr>
          <w:spacing w:val="1"/>
        </w:rPr>
        <w:t xml:space="preserve"> </w:t>
      </w:r>
      <w:r w:rsidRPr="0087388F">
        <w:t>102 см</w:t>
      </w:r>
      <w:r w:rsidRPr="0087388F">
        <w:rPr>
          <w:spacing w:val="-2"/>
        </w:rPr>
        <w:t xml:space="preserve"> </w:t>
      </w:r>
      <w:r w:rsidRPr="0087388F">
        <w:t>в</w:t>
      </w:r>
      <w:r w:rsidRPr="0087388F">
        <w:rPr>
          <w:spacing w:val="-1"/>
        </w:rPr>
        <w:t xml:space="preserve"> </w:t>
      </w:r>
      <w:r w:rsidRPr="0087388F">
        <w:t>четыре</w:t>
      </w:r>
      <w:r w:rsidRPr="0087388F">
        <w:rPr>
          <w:spacing w:val="-1"/>
        </w:rPr>
        <w:t xml:space="preserve"> </w:t>
      </w:r>
      <w:r w:rsidRPr="0087388F">
        <w:t>года</w:t>
      </w:r>
      <w:r w:rsidRPr="0087388F">
        <w:rPr>
          <w:spacing w:val="-2"/>
        </w:rPr>
        <w:t xml:space="preserve"> </w:t>
      </w:r>
      <w:r w:rsidRPr="0087388F">
        <w:t>до</w:t>
      </w:r>
      <w:r w:rsidRPr="0087388F">
        <w:rPr>
          <w:spacing w:val="1"/>
        </w:rPr>
        <w:t xml:space="preserve"> </w:t>
      </w:r>
      <w:r w:rsidRPr="0087388F">
        <w:t>110 см</w:t>
      </w:r>
      <w:r w:rsidRPr="0087388F">
        <w:rPr>
          <w:spacing w:val="-2"/>
        </w:rPr>
        <w:t xml:space="preserve"> </w:t>
      </w:r>
      <w:r w:rsidRPr="0087388F">
        <w:t>в</w:t>
      </w:r>
      <w:r w:rsidRPr="0087388F">
        <w:rPr>
          <w:spacing w:val="-1"/>
        </w:rPr>
        <w:t xml:space="preserve"> </w:t>
      </w:r>
      <w:r w:rsidRPr="0087388F">
        <w:t>пять</w:t>
      </w:r>
      <w:r w:rsidRPr="0087388F">
        <w:rPr>
          <w:spacing w:val="1"/>
        </w:rPr>
        <w:t xml:space="preserve"> </w:t>
      </w:r>
      <w:r w:rsidRPr="0087388F">
        <w:t>лет.</w:t>
      </w:r>
    </w:p>
    <w:p w14:paraId="71C4FC8B" w14:textId="77777777" w:rsidR="00BB340C" w:rsidRPr="0087388F" w:rsidRDefault="0021290F" w:rsidP="005D6A35">
      <w:pPr>
        <w:pStyle w:val="2"/>
        <w:spacing w:line="276" w:lineRule="auto"/>
        <w:ind w:left="0" w:firstLine="709"/>
      </w:pPr>
      <w:r w:rsidRPr="0087388F">
        <w:t>Функциональное</w:t>
      </w:r>
      <w:r w:rsidRPr="0087388F">
        <w:rPr>
          <w:spacing w:val="-4"/>
        </w:rPr>
        <w:t xml:space="preserve"> </w:t>
      </w:r>
      <w:r w:rsidRPr="0087388F">
        <w:t>созревание</w:t>
      </w:r>
    </w:p>
    <w:p w14:paraId="2D1963EC" w14:textId="77777777" w:rsidR="00BB340C" w:rsidRPr="0087388F" w:rsidRDefault="0021290F" w:rsidP="005D6A35">
      <w:pPr>
        <w:pStyle w:val="a3"/>
        <w:spacing w:line="276" w:lineRule="auto"/>
        <w:ind w:left="0" w:firstLine="709"/>
      </w:pPr>
      <w:r w:rsidRPr="0087388F">
        <w:t>Данный</w:t>
      </w:r>
      <w:r w:rsidRPr="0087388F">
        <w:rPr>
          <w:spacing w:val="1"/>
        </w:rPr>
        <w:t xml:space="preserve"> </w:t>
      </w:r>
      <w:r w:rsidRPr="0087388F">
        <w:t>возраст</w:t>
      </w:r>
      <w:r w:rsidRPr="0087388F">
        <w:rPr>
          <w:spacing w:val="1"/>
        </w:rPr>
        <w:t xml:space="preserve"> </w:t>
      </w:r>
      <w:r w:rsidRPr="0087388F">
        <w:t>характеризуется</w:t>
      </w:r>
      <w:r w:rsidRPr="0087388F">
        <w:rPr>
          <w:spacing w:val="1"/>
        </w:rPr>
        <w:t xml:space="preserve"> </w:t>
      </w:r>
      <w:r w:rsidRPr="0087388F">
        <w:t>интенсивным</w:t>
      </w:r>
      <w:r w:rsidRPr="0087388F">
        <w:rPr>
          <w:spacing w:val="1"/>
        </w:rPr>
        <w:t xml:space="preserve"> </w:t>
      </w:r>
      <w:r w:rsidRPr="0087388F">
        <w:t>созреванием</w:t>
      </w:r>
      <w:r w:rsidRPr="0087388F">
        <w:rPr>
          <w:spacing w:val="1"/>
        </w:rPr>
        <w:t xml:space="preserve"> </w:t>
      </w:r>
      <w:r w:rsidRPr="0087388F">
        <w:t>нейронного</w:t>
      </w:r>
      <w:r w:rsidRPr="0087388F">
        <w:rPr>
          <w:spacing w:val="1"/>
        </w:rPr>
        <w:t xml:space="preserve"> </w:t>
      </w:r>
      <w:r w:rsidRPr="0087388F">
        <w:t>аппарата</w:t>
      </w:r>
      <w:r w:rsidRPr="0087388F">
        <w:rPr>
          <w:spacing w:val="-57"/>
        </w:rPr>
        <w:t xml:space="preserve"> </w:t>
      </w:r>
      <w:r w:rsidRPr="0087388F">
        <w:t>ассоциативной</w:t>
      </w:r>
      <w:r w:rsidRPr="0087388F">
        <w:rPr>
          <w:spacing w:val="1"/>
        </w:rPr>
        <w:t xml:space="preserve"> </w:t>
      </w:r>
      <w:r w:rsidRPr="0087388F">
        <w:t>коры</w:t>
      </w:r>
      <w:r w:rsidRPr="0087388F">
        <w:rPr>
          <w:spacing w:val="1"/>
        </w:rPr>
        <w:t xml:space="preserve"> </w:t>
      </w:r>
      <w:r w:rsidRPr="0087388F">
        <w:t>больших</w:t>
      </w:r>
      <w:r w:rsidRPr="0087388F">
        <w:rPr>
          <w:spacing w:val="1"/>
        </w:rPr>
        <w:t xml:space="preserve"> </w:t>
      </w:r>
      <w:r w:rsidRPr="0087388F">
        <w:t>полушарий.</w:t>
      </w:r>
      <w:r w:rsidRPr="0087388F">
        <w:rPr>
          <w:spacing w:val="1"/>
        </w:rPr>
        <w:t xml:space="preserve"> </w:t>
      </w:r>
      <w:r w:rsidRPr="0087388F">
        <w:t>Возрастание</w:t>
      </w:r>
      <w:r w:rsidRPr="0087388F">
        <w:rPr>
          <w:spacing w:val="1"/>
        </w:rPr>
        <w:t xml:space="preserve"> </w:t>
      </w:r>
      <w:r w:rsidRPr="0087388F">
        <w:t>специализации</w:t>
      </w:r>
      <w:r w:rsidRPr="0087388F">
        <w:rPr>
          <w:spacing w:val="1"/>
        </w:rPr>
        <w:t xml:space="preserve"> </w:t>
      </w:r>
      <w:r w:rsidRPr="0087388F">
        <w:t>корковых</w:t>
      </w:r>
      <w:r w:rsidRPr="0087388F">
        <w:rPr>
          <w:spacing w:val="1"/>
        </w:rPr>
        <w:t xml:space="preserve"> </w:t>
      </w:r>
      <w:r w:rsidRPr="0087388F">
        <w:t>зон</w:t>
      </w:r>
      <w:r w:rsidRPr="0087388F">
        <w:rPr>
          <w:spacing w:val="1"/>
        </w:rPr>
        <w:t xml:space="preserve"> </w:t>
      </w:r>
      <w:r w:rsidRPr="0087388F">
        <w:t>и</w:t>
      </w:r>
      <w:r w:rsidRPr="0087388F">
        <w:rPr>
          <w:spacing w:val="1"/>
        </w:rPr>
        <w:t xml:space="preserve"> </w:t>
      </w:r>
      <w:r w:rsidRPr="0087388F">
        <w:t>межполушарных связей. Правое</w:t>
      </w:r>
      <w:r w:rsidRPr="0087388F">
        <w:rPr>
          <w:spacing w:val="-2"/>
        </w:rPr>
        <w:t xml:space="preserve"> </w:t>
      </w:r>
      <w:r w:rsidRPr="0087388F">
        <w:t>полушарие</w:t>
      </w:r>
      <w:r w:rsidRPr="0087388F">
        <w:rPr>
          <w:spacing w:val="-2"/>
        </w:rPr>
        <w:t xml:space="preserve"> </w:t>
      </w:r>
      <w:r w:rsidRPr="0087388F">
        <w:t>является ведущим.</w:t>
      </w:r>
    </w:p>
    <w:p w14:paraId="421B1F4A" w14:textId="77777777" w:rsidR="00BB340C" w:rsidRPr="0087388F" w:rsidRDefault="0021290F" w:rsidP="005D6A35">
      <w:pPr>
        <w:pStyle w:val="a3"/>
        <w:spacing w:line="276" w:lineRule="auto"/>
        <w:ind w:left="0" w:firstLine="709"/>
      </w:pPr>
      <w:r w:rsidRPr="0087388F">
        <w:t>Продолжается</w:t>
      </w:r>
      <w:r w:rsidRPr="0087388F">
        <w:rPr>
          <w:spacing w:val="1"/>
        </w:rPr>
        <w:t xml:space="preserve"> </w:t>
      </w:r>
      <w:r w:rsidRPr="0087388F">
        <w:t>развитие</w:t>
      </w:r>
      <w:r w:rsidRPr="0087388F">
        <w:rPr>
          <w:spacing w:val="1"/>
        </w:rPr>
        <w:t xml:space="preserve"> </w:t>
      </w:r>
      <w:r w:rsidRPr="0087388F">
        <w:t>скелета,</w:t>
      </w:r>
      <w:r w:rsidRPr="0087388F">
        <w:rPr>
          <w:spacing w:val="1"/>
        </w:rPr>
        <w:t xml:space="preserve"> </w:t>
      </w:r>
      <w:r w:rsidRPr="0087388F">
        <w:t>мышц,</w:t>
      </w:r>
      <w:r w:rsidRPr="0087388F">
        <w:rPr>
          <w:spacing w:val="1"/>
        </w:rPr>
        <w:t xml:space="preserve"> </w:t>
      </w:r>
      <w:r w:rsidRPr="0087388F">
        <w:t>изменяются</w:t>
      </w:r>
      <w:r w:rsidRPr="0087388F">
        <w:rPr>
          <w:spacing w:val="1"/>
        </w:rPr>
        <w:t xml:space="preserve"> </w:t>
      </w:r>
      <w:r w:rsidRPr="0087388F">
        <w:t>пропорции</w:t>
      </w:r>
      <w:r w:rsidRPr="0087388F">
        <w:rPr>
          <w:spacing w:val="1"/>
        </w:rPr>
        <w:t xml:space="preserve"> </w:t>
      </w:r>
      <w:r w:rsidRPr="0087388F">
        <w:t>тела.</w:t>
      </w:r>
      <w:r w:rsidRPr="0087388F">
        <w:rPr>
          <w:spacing w:val="1"/>
        </w:rPr>
        <w:t xml:space="preserve"> </w:t>
      </w:r>
      <w:r w:rsidRPr="0087388F">
        <w:t>Слабо,</w:t>
      </w:r>
      <w:r w:rsidRPr="0087388F">
        <w:rPr>
          <w:spacing w:val="61"/>
        </w:rPr>
        <w:t xml:space="preserve"> </w:t>
      </w:r>
      <w:r w:rsidRPr="0087388F">
        <w:t>но</w:t>
      </w:r>
      <w:r w:rsidRPr="0087388F">
        <w:rPr>
          <w:spacing w:val="1"/>
        </w:rPr>
        <w:t xml:space="preserve"> </w:t>
      </w:r>
      <w:r w:rsidRPr="0087388F">
        <w:t>проявляются</w:t>
      </w:r>
      <w:r w:rsidRPr="0087388F">
        <w:rPr>
          <w:spacing w:val="-1"/>
        </w:rPr>
        <w:t xml:space="preserve"> </w:t>
      </w:r>
      <w:r w:rsidRPr="0087388F">
        <w:t>различия</w:t>
      </w:r>
      <w:r w:rsidRPr="0087388F">
        <w:rPr>
          <w:spacing w:val="-3"/>
        </w:rPr>
        <w:t xml:space="preserve"> </w:t>
      </w:r>
      <w:r w:rsidRPr="0087388F">
        <w:t>в</w:t>
      </w:r>
      <w:r w:rsidRPr="0087388F">
        <w:rPr>
          <w:spacing w:val="-1"/>
        </w:rPr>
        <w:t xml:space="preserve"> </w:t>
      </w:r>
      <w:r w:rsidRPr="0087388F">
        <w:t>строении тела</w:t>
      </w:r>
      <w:r w:rsidRPr="0087388F">
        <w:rPr>
          <w:spacing w:val="-1"/>
        </w:rPr>
        <w:t xml:space="preserve"> </w:t>
      </w:r>
      <w:r w:rsidRPr="0087388F">
        <w:t>мальчиков и девочек.</w:t>
      </w:r>
    </w:p>
    <w:p w14:paraId="258C2975" w14:textId="77777777" w:rsidR="00BB340C" w:rsidRPr="0087388F" w:rsidRDefault="0021290F" w:rsidP="005D6A35">
      <w:pPr>
        <w:pStyle w:val="a3"/>
        <w:spacing w:line="276" w:lineRule="auto"/>
        <w:ind w:left="0" w:firstLine="709"/>
      </w:pPr>
      <w:r w:rsidRPr="0087388F">
        <w:rPr>
          <w:b/>
          <w:i/>
        </w:rPr>
        <w:t>Психические</w:t>
      </w:r>
      <w:r w:rsidRPr="0087388F">
        <w:rPr>
          <w:b/>
          <w:i/>
          <w:spacing w:val="1"/>
        </w:rPr>
        <w:t xml:space="preserve"> </w:t>
      </w:r>
      <w:r w:rsidRPr="0087388F">
        <w:rPr>
          <w:b/>
          <w:i/>
        </w:rPr>
        <w:t>функции.</w:t>
      </w:r>
      <w:r w:rsidRPr="0087388F">
        <w:rPr>
          <w:b/>
          <w:i/>
          <w:spacing w:val="1"/>
        </w:rPr>
        <w:t xml:space="preserve"> </w:t>
      </w:r>
      <w:r w:rsidRPr="0087388F">
        <w:t>Ведущим</w:t>
      </w:r>
      <w:r w:rsidRPr="0087388F">
        <w:rPr>
          <w:spacing w:val="1"/>
        </w:rPr>
        <w:t xml:space="preserve"> </w:t>
      </w:r>
      <w:r w:rsidRPr="0087388F">
        <w:t>психическим</w:t>
      </w:r>
      <w:r w:rsidRPr="0087388F">
        <w:rPr>
          <w:spacing w:val="1"/>
        </w:rPr>
        <w:t xml:space="preserve"> </w:t>
      </w:r>
      <w:r w:rsidRPr="0087388F">
        <w:t>процессом</w:t>
      </w:r>
      <w:r w:rsidRPr="0087388F">
        <w:rPr>
          <w:spacing w:val="1"/>
        </w:rPr>
        <w:t xml:space="preserve"> </w:t>
      </w:r>
      <w:r w:rsidRPr="0087388F">
        <w:t>в</w:t>
      </w:r>
      <w:r w:rsidRPr="0087388F">
        <w:rPr>
          <w:spacing w:val="1"/>
        </w:rPr>
        <w:t xml:space="preserve"> </w:t>
      </w:r>
      <w:r w:rsidRPr="0087388F">
        <w:t>данном</w:t>
      </w:r>
      <w:r w:rsidRPr="0087388F">
        <w:rPr>
          <w:spacing w:val="1"/>
        </w:rPr>
        <w:t xml:space="preserve"> </w:t>
      </w:r>
      <w:r w:rsidRPr="0087388F">
        <w:t>возрасте</w:t>
      </w:r>
      <w:r w:rsidRPr="0087388F">
        <w:rPr>
          <w:spacing w:val="1"/>
        </w:rPr>
        <w:t xml:space="preserve"> </w:t>
      </w:r>
      <w:r w:rsidRPr="0087388F">
        <w:t>является</w:t>
      </w:r>
      <w:r w:rsidRPr="0087388F">
        <w:rPr>
          <w:spacing w:val="1"/>
        </w:rPr>
        <w:t xml:space="preserve"> </w:t>
      </w:r>
      <w:r w:rsidRPr="0087388F">
        <w:t>память.</w:t>
      </w:r>
      <w:r w:rsidRPr="0087388F">
        <w:rPr>
          <w:spacing w:val="1"/>
        </w:rPr>
        <w:t xml:space="preserve"> </w:t>
      </w:r>
      <w:r w:rsidRPr="0087388F">
        <w:t>В</w:t>
      </w:r>
      <w:r w:rsidRPr="0087388F">
        <w:rPr>
          <w:spacing w:val="1"/>
        </w:rPr>
        <w:t xml:space="preserve"> </w:t>
      </w:r>
      <w:r w:rsidRPr="0087388F">
        <w:t>четыре-пять</w:t>
      </w:r>
      <w:r w:rsidRPr="0087388F">
        <w:rPr>
          <w:spacing w:val="1"/>
        </w:rPr>
        <w:t xml:space="preserve"> </w:t>
      </w:r>
      <w:r w:rsidRPr="0087388F">
        <w:t>лет</w:t>
      </w:r>
      <w:r w:rsidRPr="0087388F">
        <w:rPr>
          <w:spacing w:val="1"/>
        </w:rPr>
        <w:t xml:space="preserve"> </w:t>
      </w:r>
      <w:r w:rsidRPr="0087388F">
        <w:t>интенсивно</w:t>
      </w:r>
      <w:r w:rsidRPr="0087388F">
        <w:rPr>
          <w:spacing w:val="1"/>
        </w:rPr>
        <w:t xml:space="preserve"> </w:t>
      </w:r>
      <w:r w:rsidRPr="0087388F">
        <w:t>формируется</w:t>
      </w:r>
      <w:r w:rsidRPr="0087388F">
        <w:rPr>
          <w:spacing w:val="1"/>
        </w:rPr>
        <w:t xml:space="preserve"> </w:t>
      </w:r>
      <w:r w:rsidRPr="0087388F">
        <w:t>произвольная</w:t>
      </w:r>
      <w:r w:rsidRPr="0087388F">
        <w:rPr>
          <w:spacing w:val="1"/>
        </w:rPr>
        <w:t xml:space="preserve"> </w:t>
      </w:r>
      <w:r w:rsidRPr="0087388F">
        <w:t>память,</w:t>
      </w:r>
      <w:r w:rsidRPr="0087388F">
        <w:rPr>
          <w:spacing w:val="1"/>
        </w:rPr>
        <w:t xml:space="preserve"> </w:t>
      </w:r>
      <w:r w:rsidRPr="0087388F">
        <w:t>но</w:t>
      </w:r>
      <w:r w:rsidRPr="0087388F">
        <w:rPr>
          <w:spacing w:val="1"/>
        </w:rPr>
        <w:t xml:space="preserve"> </w:t>
      </w:r>
      <w:r w:rsidRPr="0087388F">
        <w:t>эффективность</w:t>
      </w:r>
      <w:r w:rsidRPr="0087388F">
        <w:rPr>
          <w:spacing w:val="1"/>
        </w:rPr>
        <w:t xml:space="preserve"> </w:t>
      </w:r>
      <w:r w:rsidRPr="0087388F">
        <w:t>непроизвольного</w:t>
      </w:r>
      <w:r w:rsidRPr="0087388F">
        <w:rPr>
          <w:spacing w:val="1"/>
        </w:rPr>
        <w:t xml:space="preserve"> </w:t>
      </w:r>
      <w:r w:rsidRPr="0087388F">
        <w:t>запоминания</w:t>
      </w:r>
      <w:r w:rsidRPr="0087388F">
        <w:rPr>
          <w:spacing w:val="1"/>
        </w:rPr>
        <w:t xml:space="preserve"> </w:t>
      </w:r>
      <w:r w:rsidRPr="0087388F">
        <w:t>выше,</w:t>
      </w:r>
      <w:r w:rsidRPr="0087388F">
        <w:rPr>
          <w:spacing w:val="1"/>
        </w:rPr>
        <w:t xml:space="preserve"> </w:t>
      </w:r>
      <w:r w:rsidRPr="0087388F">
        <w:t>чем</w:t>
      </w:r>
      <w:r w:rsidRPr="0087388F">
        <w:rPr>
          <w:spacing w:val="1"/>
        </w:rPr>
        <w:t xml:space="preserve"> </w:t>
      </w:r>
      <w:r w:rsidRPr="0087388F">
        <w:t>произвольного.</w:t>
      </w:r>
      <w:r w:rsidRPr="0087388F">
        <w:rPr>
          <w:spacing w:val="1"/>
        </w:rPr>
        <w:t xml:space="preserve"> </w:t>
      </w:r>
      <w:r w:rsidRPr="0087388F">
        <w:t>Начинает</w:t>
      </w:r>
      <w:r w:rsidRPr="0087388F">
        <w:rPr>
          <w:spacing w:val="1"/>
        </w:rPr>
        <w:t xml:space="preserve"> </w:t>
      </w:r>
      <w:r w:rsidRPr="0087388F">
        <w:t>формироваться</w:t>
      </w:r>
      <w:r w:rsidRPr="0087388F">
        <w:rPr>
          <w:spacing w:val="1"/>
        </w:rPr>
        <w:t xml:space="preserve"> </w:t>
      </w:r>
      <w:r w:rsidRPr="0087388F">
        <w:t>опосредованная память, но непосредственное запоминание преобладает. Возрастает объем памяти,</w:t>
      </w:r>
      <w:r w:rsidRPr="0087388F">
        <w:rPr>
          <w:spacing w:val="-57"/>
        </w:rPr>
        <w:t xml:space="preserve"> </w:t>
      </w:r>
      <w:r w:rsidRPr="0087388F">
        <w:t>дети запоминают до 7-8</w:t>
      </w:r>
      <w:r w:rsidRPr="0087388F">
        <w:rPr>
          <w:spacing w:val="-3"/>
        </w:rPr>
        <w:t xml:space="preserve"> </w:t>
      </w:r>
      <w:r w:rsidRPr="0087388F">
        <w:t>названий</w:t>
      </w:r>
      <w:r w:rsidRPr="0087388F">
        <w:rPr>
          <w:spacing w:val="-2"/>
        </w:rPr>
        <w:t xml:space="preserve"> </w:t>
      </w:r>
      <w:r w:rsidRPr="0087388F">
        <w:t>предметов.</w:t>
      </w:r>
    </w:p>
    <w:p w14:paraId="0D1F439A" w14:textId="77777777" w:rsidR="00BB340C" w:rsidRPr="0087388F" w:rsidRDefault="0021290F" w:rsidP="005D6A35">
      <w:pPr>
        <w:pStyle w:val="a3"/>
        <w:spacing w:line="276" w:lineRule="auto"/>
        <w:ind w:left="0" w:firstLine="709"/>
      </w:pPr>
      <w:r w:rsidRPr="0087388F">
        <w:t>К концу пятого года жизни восприятие становится более развитым. Интеллектуализация</w:t>
      </w:r>
      <w:r w:rsidRPr="0087388F">
        <w:rPr>
          <w:spacing w:val="1"/>
        </w:rPr>
        <w:t xml:space="preserve"> </w:t>
      </w:r>
      <w:r w:rsidRPr="0087388F">
        <w:t>процессов</w:t>
      </w:r>
      <w:r w:rsidRPr="0087388F">
        <w:rPr>
          <w:spacing w:val="1"/>
        </w:rPr>
        <w:t xml:space="preserve"> </w:t>
      </w:r>
      <w:r w:rsidRPr="0087388F">
        <w:t>восприятия</w:t>
      </w:r>
      <w:r w:rsidRPr="0087388F">
        <w:rPr>
          <w:spacing w:val="1"/>
        </w:rPr>
        <w:t xml:space="preserve"> </w:t>
      </w:r>
      <w:r w:rsidRPr="0087388F">
        <w:t>–</w:t>
      </w:r>
      <w:r w:rsidRPr="0087388F">
        <w:rPr>
          <w:spacing w:val="1"/>
        </w:rPr>
        <w:t xml:space="preserve"> </w:t>
      </w:r>
      <w:r w:rsidRPr="0087388F">
        <w:t>разложение</w:t>
      </w:r>
      <w:r w:rsidRPr="0087388F">
        <w:rPr>
          <w:spacing w:val="1"/>
        </w:rPr>
        <w:t xml:space="preserve"> </w:t>
      </w:r>
      <w:r w:rsidRPr="0087388F">
        <w:t>предметов</w:t>
      </w:r>
      <w:r w:rsidRPr="0087388F">
        <w:rPr>
          <w:spacing w:val="1"/>
        </w:rPr>
        <w:t xml:space="preserve"> </w:t>
      </w:r>
      <w:r w:rsidRPr="0087388F">
        <w:t>и</w:t>
      </w:r>
      <w:r w:rsidRPr="0087388F">
        <w:rPr>
          <w:spacing w:val="1"/>
        </w:rPr>
        <w:t xml:space="preserve"> </w:t>
      </w:r>
      <w:r w:rsidRPr="0087388F">
        <w:t>образов</w:t>
      </w:r>
      <w:r w:rsidRPr="0087388F">
        <w:rPr>
          <w:spacing w:val="1"/>
        </w:rPr>
        <w:t xml:space="preserve"> </w:t>
      </w:r>
      <w:r w:rsidRPr="0087388F">
        <w:t>на</w:t>
      </w:r>
      <w:r w:rsidRPr="0087388F">
        <w:rPr>
          <w:spacing w:val="1"/>
        </w:rPr>
        <w:t xml:space="preserve"> </w:t>
      </w:r>
      <w:r w:rsidRPr="0087388F">
        <w:t>сенсорные</w:t>
      </w:r>
      <w:r w:rsidRPr="0087388F">
        <w:rPr>
          <w:spacing w:val="1"/>
        </w:rPr>
        <w:t xml:space="preserve"> </w:t>
      </w:r>
      <w:r w:rsidRPr="0087388F">
        <w:t>эталоны.</w:t>
      </w:r>
      <w:r w:rsidRPr="0087388F">
        <w:rPr>
          <w:spacing w:val="1"/>
        </w:rPr>
        <w:t xml:space="preserve"> </w:t>
      </w:r>
      <w:r w:rsidRPr="0087388F">
        <w:t>Восприятие</w:t>
      </w:r>
      <w:r w:rsidRPr="0087388F">
        <w:rPr>
          <w:spacing w:val="-57"/>
        </w:rPr>
        <w:t xml:space="preserve"> </w:t>
      </w:r>
      <w:r w:rsidRPr="0087388F">
        <w:lastRenderedPageBreak/>
        <w:t>опосредуется</w:t>
      </w:r>
      <w:r w:rsidRPr="0087388F">
        <w:rPr>
          <w:spacing w:val="1"/>
        </w:rPr>
        <w:t xml:space="preserve"> </w:t>
      </w:r>
      <w:r w:rsidRPr="0087388F">
        <w:t>системой</w:t>
      </w:r>
      <w:r w:rsidRPr="0087388F">
        <w:rPr>
          <w:spacing w:val="1"/>
        </w:rPr>
        <w:t xml:space="preserve"> </w:t>
      </w:r>
      <w:r w:rsidRPr="0087388F">
        <w:t>сенсорных</w:t>
      </w:r>
      <w:r w:rsidRPr="0087388F">
        <w:rPr>
          <w:spacing w:val="1"/>
        </w:rPr>
        <w:t xml:space="preserve"> </w:t>
      </w:r>
      <w:r w:rsidRPr="0087388F">
        <w:t>эталонов</w:t>
      </w:r>
      <w:r w:rsidRPr="0087388F">
        <w:rPr>
          <w:spacing w:val="1"/>
        </w:rPr>
        <w:t xml:space="preserve"> </w:t>
      </w:r>
      <w:r w:rsidRPr="0087388F">
        <w:t>и</w:t>
      </w:r>
      <w:r w:rsidRPr="0087388F">
        <w:rPr>
          <w:spacing w:val="1"/>
        </w:rPr>
        <w:t xml:space="preserve"> </w:t>
      </w:r>
      <w:r w:rsidRPr="0087388F">
        <w:t>способами</w:t>
      </w:r>
      <w:r w:rsidRPr="0087388F">
        <w:rPr>
          <w:spacing w:val="1"/>
        </w:rPr>
        <w:t xml:space="preserve"> </w:t>
      </w:r>
      <w:r w:rsidRPr="0087388F">
        <w:t>обследования.</w:t>
      </w:r>
      <w:r w:rsidRPr="0087388F">
        <w:rPr>
          <w:spacing w:val="1"/>
        </w:rPr>
        <w:t xml:space="preserve"> </w:t>
      </w:r>
      <w:r w:rsidRPr="0087388F">
        <w:t>Наряду</w:t>
      </w:r>
      <w:r w:rsidRPr="0087388F">
        <w:rPr>
          <w:spacing w:val="1"/>
        </w:rPr>
        <w:t xml:space="preserve"> </w:t>
      </w:r>
      <w:r w:rsidRPr="0087388F">
        <w:t>с</w:t>
      </w:r>
      <w:r w:rsidRPr="0087388F">
        <w:rPr>
          <w:spacing w:val="1"/>
        </w:rPr>
        <w:t xml:space="preserve"> </w:t>
      </w:r>
      <w:r w:rsidRPr="0087388F">
        <w:t>действиями</w:t>
      </w:r>
      <w:r w:rsidRPr="0087388F">
        <w:rPr>
          <w:spacing w:val="-57"/>
        </w:rPr>
        <w:t xml:space="preserve"> </w:t>
      </w:r>
      <w:r w:rsidRPr="0087388F">
        <w:t>идентификации и приравнивания к образцу, интенсивно формируются перцептивные действия</w:t>
      </w:r>
      <w:r w:rsidRPr="0087388F">
        <w:rPr>
          <w:spacing w:val="1"/>
        </w:rPr>
        <w:t xml:space="preserve"> </w:t>
      </w:r>
      <w:r w:rsidRPr="0087388F">
        <w:t>наглядного моделирования (в основном, через продуктивные виды деятельности). Дети способны</w:t>
      </w:r>
      <w:r w:rsidRPr="0087388F">
        <w:rPr>
          <w:spacing w:val="1"/>
        </w:rPr>
        <w:t xml:space="preserve"> </w:t>
      </w:r>
      <w:r w:rsidRPr="0087388F">
        <w:t>упорядочить</w:t>
      </w:r>
      <w:r w:rsidRPr="0087388F">
        <w:rPr>
          <w:spacing w:val="1"/>
        </w:rPr>
        <w:t xml:space="preserve"> </w:t>
      </w:r>
      <w:r w:rsidRPr="0087388F">
        <w:t>группы</w:t>
      </w:r>
      <w:r w:rsidRPr="0087388F">
        <w:rPr>
          <w:spacing w:val="1"/>
        </w:rPr>
        <w:t xml:space="preserve"> </w:t>
      </w:r>
      <w:r w:rsidRPr="0087388F">
        <w:t>предметов</w:t>
      </w:r>
      <w:r w:rsidRPr="0087388F">
        <w:rPr>
          <w:spacing w:val="1"/>
        </w:rPr>
        <w:t xml:space="preserve"> </w:t>
      </w:r>
      <w:r w:rsidRPr="0087388F">
        <w:t>по</w:t>
      </w:r>
      <w:r w:rsidRPr="0087388F">
        <w:rPr>
          <w:spacing w:val="1"/>
        </w:rPr>
        <w:t xml:space="preserve"> </w:t>
      </w:r>
      <w:r w:rsidRPr="0087388F">
        <w:t>сенсорному</w:t>
      </w:r>
      <w:r w:rsidRPr="0087388F">
        <w:rPr>
          <w:spacing w:val="1"/>
        </w:rPr>
        <w:t xml:space="preserve"> </w:t>
      </w:r>
      <w:r w:rsidRPr="0087388F">
        <w:t>признаку</w:t>
      </w:r>
      <w:r w:rsidRPr="0087388F">
        <w:rPr>
          <w:spacing w:val="1"/>
        </w:rPr>
        <w:t xml:space="preserve"> </w:t>
      </w:r>
      <w:r w:rsidRPr="0087388F">
        <w:t>—</w:t>
      </w:r>
      <w:r w:rsidRPr="0087388F">
        <w:rPr>
          <w:spacing w:val="1"/>
        </w:rPr>
        <w:t xml:space="preserve"> </w:t>
      </w:r>
      <w:r w:rsidRPr="0087388F">
        <w:t>величине,</w:t>
      </w:r>
      <w:r w:rsidRPr="0087388F">
        <w:rPr>
          <w:spacing w:val="1"/>
        </w:rPr>
        <w:t xml:space="preserve"> </w:t>
      </w:r>
      <w:r w:rsidRPr="0087388F">
        <w:t>цвету;</w:t>
      </w:r>
      <w:r w:rsidRPr="0087388F">
        <w:rPr>
          <w:spacing w:val="1"/>
        </w:rPr>
        <w:t xml:space="preserve"> </w:t>
      </w:r>
      <w:r w:rsidRPr="0087388F">
        <w:t>выделить</w:t>
      </w:r>
      <w:r w:rsidRPr="0087388F">
        <w:rPr>
          <w:spacing w:val="1"/>
        </w:rPr>
        <w:t xml:space="preserve"> </w:t>
      </w:r>
      <w:r w:rsidRPr="0087388F">
        <w:t>такие</w:t>
      </w:r>
      <w:r w:rsidRPr="0087388F">
        <w:rPr>
          <w:spacing w:val="1"/>
        </w:rPr>
        <w:t xml:space="preserve"> </w:t>
      </w:r>
      <w:r w:rsidRPr="0087388F">
        <w:t>параметры, как высота, длина и ширина. Совершенствуется ориентация в пространстве. Основной</w:t>
      </w:r>
      <w:r w:rsidRPr="0087388F">
        <w:rPr>
          <w:spacing w:val="1"/>
        </w:rPr>
        <w:t xml:space="preserve"> </w:t>
      </w:r>
      <w:r w:rsidRPr="0087388F">
        <w:t>характеристикой мышления детей четырех-пяти лет является эгоцентризм. Наряду с интенсивным</w:t>
      </w:r>
      <w:r w:rsidRPr="0087388F">
        <w:rPr>
          <w:spacing w:val="1"/>
        </w:rPr>
        <w:t xml:space="preserve"> </w:t>
      </w:r>
      <w:r w:rsidRPr="0087388F">
        <w:t>развитием образного мышления и расширением кругозора, начинает формироваться наглядно-</w:t>
      </w:r>
      <w:r w:rsidRPr="0087388F">
        <w:rPr>
          <w:spacing w:val="1"/>
        </w:rPr>
        <w:t xml:space="preserve"> </w:t>
      </w:r>
      <w:r w:rsidRPr="0087388F">
        <w:t>схематическое</w:t>
      </w:r>
      <w:r w:rsidRPr="0087388F">
        <w:rPr>
          <w:spacing w:val="1"/>
        </w:rPr>
        <w:t xml:space="preserve"> </w:t>
      </w:r>
      <w:r w:rsidRPr="0087388F">
        <w:t>мышление.</w:t>
      </w:r>
      <w:r w:rsidRPr="0087388F">
        <w:rPr>
          <w:spacing w:val="1"/>
        </w:rPr>
        <w:t xml:space="preserve"> </w:t>
      </w:r>
      <w:r w:rsidRPr="0087388F">
        <w:t>Интенсивно</w:t>
      </w:r>
      <w:r w:rsidRPr="0087388F">
        <w:rPr>
          <w:spacing w:val="1"/>
        </w:rPr>
        <w:t xml:space="preserve"> </w:t>
      </w:r>
      <w:r w:rsidRPr="0087388F">
        <w:t>формируется</w:t>
      </w:r>
      <w:r w:rsidRPr="0087388F">
        <w:rPr>
          <w:spacing w:val="1"/>
        </w:rPr>
        <w:t xml:space="preserve"> </w:t>
      </w:r>
      <w:r w:rsidRPr="0087388F">
        <w:t>воображение.</w:t>
      </w:r>
      <w:r w:rsidRPr="0087388F">
        <w:rPr>
          <w:spacing w:val="1"/>
        </w:rPr>
        <w:t xml:space="preserve"> </w:t>
      </w:r>
      <w:r w:rsidRPr="0087388F">
        <w:t>Формируются</w:t>
      </w:r>
      <w:r w:rsidRPr="0087388F">
        <w:rPr>
          <w:spacing w:val="1"/>
        </w:rPr>
        <w:t xml:space="preserve"> </w:t>
      </w:r>
      <w:r w:rsidRPr="0087388F">
        <w:t>такие</w:t>
      </w:r>
      <w:r w:rsidRPr="0087388F">
        <w:rPr>
          <w:spacing w:val="1"/>
        </w:rPr>
        <w:t xml:space="preserve"> </w:t>
      </w:r>
      <w:r w:rsidRPr="0087388F">
        <w:t>его</w:t>
      </w:r>
      <w:r w:rsidRPr="0087388F">
        <w:rPr>
          <w:spacing w:val="1"/>
        </w:rPr>
        <w:t xml:space="preserve"> </w:t>
      </w:r>
      <w:r w:rsidRPr="0087388F">
        <w:t>особенности,</w:t>
      </w:r>
      <w:r w:rsidRPr="0087388F">
        <w:rPr>
          <w:spacing w:val="1"/>
        </w:rPr>
        <w:t xml:space="preserve"> </w:t>
      </w:r>
      <w:r w:rsidRPr="0087388F">
        <w:t>как</w:t>
      </w:r>
      <w:r w:rsidRPr="0087388F">
        <w:rPr>
          <w:spacing w:val="1"/>
        </w:rPr>
        <w:t xml:space="preserve"> </w:t>
      </w:r>
      <w:r w:rsidRPr="0087388F">
        <w:t>беглость,</w:t>
      </w:r>
      <w:r w:rsidRPr="0087388F">
        <w:rPr>
          <w:spacing w:val="1"/>
        </w:rPr>
        <w:t xml:space="preserve"> </w:t>
      </w:r>
      <w:r w:rsidRPr="0087388F">
        <w:t>гибкость.</w:t>
      </w:r>
      <w:r w:rsidRPr="0087388F">
        <w:rPr>
          <w:spacing w:val="1"/>
        </w:rPr>
        <w:t xml:space="preserve"> </w:t>
      </w:r>
      <w:r w:rsidRPr="0087388F">
        <w:t>С</w:t>
      </w:r>
      <w:r w:rsidRPr="0087388F">
        <w:rPr>
          <w:spacing w:val="1"/>
        </w:rPr>
        <w:t xml:space="preserve"> </w:t>
      </w:r>
      <w:r w:rsidRPr="0087388F">
        <w:t>четырех</w:t>
      </w:r>
      <w:r w:rsidRPr="0087388F">
        <w:rPr>
          <w:spacing w:val="1"/>
        </w:rPr>
        <w:t xml:space="preserve"> </w:t>
      </w:r>
      <w:r w:rsidRPr="0087388F">
        <w:t>лет</w:t>
      </w:r>
      <w:r w:rsidRPr="0087388F">
        <w:rPr>
          <w:spacing w:val="1"/>
        </w:rPr>
        <w:t xml:space="preserve"> </w:t>
      </w:r>
      <w:r w:rsidRPr="0087388F">
        <w:t>внимание</w:t>
      </w:r>
      <w:r w:rsidRPr="0087388F">
        <w:rPr>
          <w:spacing w:val="1"/>
        </w:rPr>
        <w:t xml:space="preserve"> </w:t>
      </w:r>
      <w:r w:rsidRPr="0087388F">
        <w:t>становится</w:t>
      </w:r>
      <w:r w:rsidRPr="0087388F">
        <w:rPr>
          <w:spacing w:val="1"/>
        </w:rPr>
        <w:t xml:space="preserve"> </w:t>
      </w:r>
      <w:r w:rsidRPr="0087388F">
        <w:t>произвольным,</w:t>
      </w:r>
      <w:r w:rsidRPr="0087388F">
        <w:rPr>
          <w:spacing w:val="1"/>
        </w:rPr>
        <w:t xml:space="preserve"> </w:t>
      </w:r>
      <w:r w:rsidRPr="0087388F">
        <w:t>увеличивается</w:t>
      </w:r>
      <w:r w:rsidRPr="0087388F">
        <w:rPr>
          <w:spacing w:val="1"/>
        </w:rPr>
        <w:t xml:space="preserve"> </w:t>
      </w:r>
      <w:r w:rsidRPr="0087388F">
        <w:t>устойчивость</w:t>
      </w:r>
      <w:r w:rsidRPr="0087388F">
        <w:rPr>
          <w:spacing w:val="1"/>
        </w:rPr>
        <w:t xml:space="preserve"> </w:t>
      </w:r>
      <w:r w:rsidRPr="0087388F">
        <w:t>произвольного</w:t>
      </w:r>
      <w:r w:rsidRPr="0087388F">
        <w:rPr>
          <w:spacing w:val="1"/>
        </w:rPr>
        <w:t xml:space="preserve"> </w:t>
      </w:r>
      <w:r w:rsidRPr="0087388F">
        <w:t>внимания.</w:t>
      </w:r>
      <w:r w:rsidRPr="0087388F">
        <w:rPr>
          <w:spacing w:val="1"/>
        </w:rPr>
        <w:t xml:space="preserve"> </w:t>
      </w:r>
      <w:r w:rsidRPr="0087388F">
        <w:t>На</w:t>
      </w:r>
      <w:r w:rsidRPr="0087388F">
        <w:rPr>
          <w:spacing w:val="1"/>
        </w:rPr>
        <w:t xml:space="preserve"> </w:t>
      </w:r>
      <w:r w:rsidRPr="0087388F">
        <w:t>пятом</w:t>
      </w:r>
      <w:r w:rsidRPr="0087388F">
        <w:rPr>
          <w:spacing w:val="1"/>
        </w:rPr>
        <w:t xml:space="preserve"> </w:t>
      </w:r>
      <w:r w:rsidRPr="0087388F">
        <w:t>году</w:t>
      </w:r>
      <w:r w:rsidRPr="0087388F">
        <w:rPr>
          <w:spacing w:val="1"/>
        </w:rPr>
        <w:t xml:space="preserve"> </w:t>
      </w:r>
      <w:r w:rsidRPr="0087388F">
        <w:t>жизни</w:t>
      </w:r>
      <w:r w:rsidRPr="0087388F">
        <w:rPr>
          <w:spacing w:val="1"/>
        </w:rPr>
        <w:t xml:space="preserve"> </w:t>
      </w:r>
      <w:r w:rsidRPr="0087388F">
        <w:t>улучшается</w:t>
      </w:r>
      <w:r w:rsidRPr="0087388F">
        <w:rPr>
          <w:spacing w:val="1"/>
        </w:rPr>
        <w:t xml:space="preserve"> </w:t>
      </w:r>
      <w:r w:rsidRPr="0087388F">
        <w:t>произношение</w:t>
      </w:r>
      <w:r w:rsidRPr="0087388F">
        <w:rPr>
          <w:spacing w:val="1"/>
        </w:rPr>
        <w:t xml:space="preserve"> </w:t>
      </w:r>
      <w:r w:rsidRPr="0087388F">
        <w:t>звуков</w:t>
      </w:r>
      <w:r w:rsidRPr="0087388F">
        <w:rPr>
          <w:spacing w:val="1"/>
        </w:rPr>
        <w:t xml:space="preserve"> </w:t>
      </w:r>
      <w:r w:rsidRPr="0087388F">
        <w:t>и</w:t>
      </w:r>
      <w:r w:rsidRPr="0087388F">
        <w:rPr>
          <w:spacing w:val="1"/>
        </w:rPr>
        <w:t xml:space="preserve"> </w:t>
      </w:r>
      <w:r w:rsidRPr="0087388F">
        <w:t>дикция,</w:t>
      </w:r>
      <w:r w:rsidRPr="0087388F">
        <w:rPr>
          <w:spacing w:val="1"/>
        </w:rPr>
        <w:t xml:space="preserve"> </w:t>
      </w:r>
      <w:r w:rsidRPr="0087388F">
        <w:t>расширяется</w:t>
      </w:r>
      <w:r w:rsidRPr="0087388F">
        <w:rPr>
          <w:spacing w:val="1"/>
        </w:rPr>
        <w:t xml:space="preserve"> </w:t>
      </w:r>
      <w:r w:rsidRPr="0087388F">
        <w:t>словарь,</w:t>
      </w:r>
      <w:r w:rsidRPr="0087388F">
        <w:rPr>
          <w:spacing w:val="1"/>
        </w:rPr>
        <w:t xml:space="preserve"> </w:t>
      </w:r>
      <w:r w:rsidRPr="0087388F">
        <w:t>связная</w:t>
      </w:r>
      <w:r w:rsidRPr="0087388F">
        <w:rPr>
          <w:spacing w:val="1"/>
        </w:rPr>
        <w:t xml:space="preserve"> </w:t>
      </w:r>
      <w:r w:rsidRPr="0087388F">
        <w:t>и</w:t>
      </w:r>
      <w:r w:rsidRPr="0087388F">
        <w:rPr>
          <w:spacing w:val="1"/>
        </w:rPr>
        <w:t xml:space="preserve"> </w:t>
      </w:r>
      <w:r w:rsidRPr="0087388F">
        <w:t>диалогическая</w:t>
      </w:r>
      <w:r w:rsidRPr="0087388F">
        <w:rPr>
          <w:spacing w:val="1"/>
        </w:rPr>
        <w:t xml:space="preserve"> </w:t>
      </w:r>
      <w:r w:rsidRPr="0087388F">
        <w:t>речь.</w:t>
      </w:r>
      <w:r w:rsidRPr="0087388F">
        <w:rPr>
          <w:spacing w:val="1"/>
        </w:rPr>
        <w:t xml:space="preserve"> </w:t>
      </w:r>
      <w:r w:rsidRPr="0087388F">
        <w:t>Речь</w:t>
      </w:r>
      <w:r w:rsidRPr="0087388F">
        <w:rPr>
          <w:spacing w:val="1"/>
        </w:rPr>
        <w:t xml:space="preserve"> </w:t>
      </w:r>
      <w:r w:rsidRPr="0087388F">
        <w:t>становится предметом активности детей. Для детей данного возраста характерно словотворчество.</w:t>
      </w:r>
      <w:r w:rsidRPr="0087388F">
        <w:rPr>
          <w:spacing w:val="1"/>
        </w:rPr>
        <w:t xml:space="preserve"> </w:t>
      </w:r>
      <w:r w:rsidRPr="0087388F">
        <w:t>Интерес</w:t>
      </w:r>
      <w:r w:rsidRPr="0087388F">
        <w:rPr>
          <w:spacing w:val="1"/>
        </w:rPr>
        <w:t xml:space="preserve"> </w:t>
      </w:r>
      <w:r w:rsidRPr="0087388F">
        <w:t>вызывают</w:t>
      </w:r>
      <w:r w:rsidRPr="0087388F">
        <w:rPr>
          <w:spacing w:val="1"/>
        </w:rPr>
        <w:t xml:space="preserve"> </w:t>
      </w:r>
      <w:r w:rsidRPr="0087388F">
        <w:t>ритмическая</w:t>
      </w:r>
      <w:r w:rsidRPr="0087388F">
        <w:rPr>
          <w:spacing w:val="1"/>
        </w:rPr>
        <w:t xml:space="preserve"> </w:t>
      </w:r>
      <w:r w:rsidRPr="0087388F">
        <w:t>структура</w:t>
      </w:r>
      <w:r w:rsidRPr="0087388F">
        <w:rPr>
          <w:spacing w:val="1"/>
        </w:rPr>
        <w:t xml:space="preserve"> </w:t>
      </w:r>
      <w:r w:rsidRPr="0087388F">
        <w:t>речи,</w:t>
      </w:r>
      <w:r w:rsidRPr="0087388F">
        <w:rPr>
          <w:spacing w:val="1"/>
        </w:rPr>
        <w:t xml:space="preserve"> </w:t>
      </w:r>
      <w:r w:rsidRPr="0087388F">
        <w:t>рифмы.</w:t>
      </w:r>
      <w:r w:rsidRPr="0087388F">
        <w:rPr>
          <w:spacing w:val="1"/>
        </w:rPr>
        <w:t xml:space="preserve"> </w:t>
      </w:r>
      <w:r w:rsidRPr="0087388F">
        <w:t>Развивается</w:t>
      </w:r>
      <w:r w:rsidRPr="0087388F">
        <w:rPr>
          <w:spacing w:val="1"/>
        </w:rPr>
        <w:t xml:space="preserve"> </w:t>
      </w:r>
      <w:r w:rsidRPr="0087388F">
        <w:t>грамматическая</w:t>
      </w:r>
      <w:r w:rsidRPr="0087388F">
        <w:rPr>
          <w:spacing w:val="60"/>
        </w:rPr>
        <w:t xml:space="preserve"> </w:t>
      </w:r>
      <w:r w:rsidRPr="0087388F">
        <w:t>сторона</w:t>
      </w:r>
      <w:r w:rsidRPr="0087388F">
        <w:rPr>
          <w:spacing w:val="1"/>
        </w:rPr>
        <w:t xml:space="preserve"> </w:t>
      </w:r>
      <w:r w:rsidRPr="0087388F">
        <w:t>речи.</w:t>
      </w:r>
      <w:r w:rsidRPr="0087388F">
        <w:rPr>
          <w:spacing w:val="1"/>
        </w:rPr>
        <w:t xml:space="preserve"> </w:t>
      </w:r>
      <w:r w:rsidRPr="0087388F">
        <w:t>В</w:t>
      </w:r>
      <w:r w:rsidRPr="0087388F">
        <w:rPr>
          <w:spacing w:val="1"/>
        </w:rPr>
        <w:t xml:space="preserve"> </w:t>
      </w:r>
      <w:r w:rsidRPr="0087388F">
        <w:t>период</w:t>
      </w:r>
      <w:r w:rsidRPr="0087388F">
        <w:rPr>
          <w:spacing w:val="1"/>
        </w:rPr>
        <w:t xml:space="preserve"> </w:t>
      </w:r>
      <w:r w:rsidRPr="0087388F">
        <w:t>четырех-пяти</w:t>
      </w:r>
      <w:r w:rsidRPr="0087388F">
        <w:rPr>
          <w:spacing w:val="1"/>
        </w:rPr>
        <w:t xml:space="preserve"> </w:t>
      </w:r>
      <w:r w:rsidRPr="0087388F">
        <w:t>лет</w:t>
      </w:r>
      <w:r w:rsidRPr="0087388F">
        <w:rPr>
          <w:spacing w:val="1"/>
        </w:rPr>
        <w:t xml:space="preserve"> </w:t>
      </w:r>
      <w:r w:rsidRPr="0087388F">
        <w:t>формируются</w:t>
      </w:r>
      <w:r w:rsidRPr="0087388F">
        <w:rPr>
          <w:spacing w:val="1"/>
        </w:rPr>
        <w:t xml:space="preserve"> </w:t>
      </w:r>
      <w:r w:rsidRPr="0087388F">
        <w:t>основы</w:t>
      </w:r>
      <w:r w:rsidRPr="0087388F">
        <w:rPr>
          <w:spacing w:val="1"/>
        </w:rPr>
        <w:t xml:space="preserve"> </w:t>
      </w:r>
      <w:r w:rsidRPr="0087388F">
        <w:t>познавательной</w:t>
      </w:r>
      <w:r w:rsidRPr="0087388F">
        <w:rPr>
          <w:spacing w:val="1"/>
        </w:rPr>
        <w:t xml:space="preserve"> </w:t>
      </w:r>
      <w:r w:rsidRPr="0087388F">
        <w:t>активности</w:t>
      </w:r>
      <w:r w:rsidRPr="0087388F">
        <w:rPr>
          <w:spacing w:val="1"/>
        </w:rPr>
        <w:t xml:space="preserve"> </w:t>
      </w:r>
      <w:r w:rsidRPr="0087388F">
        <w:t>и</w:t>
      </w:r>
      <w:r w:rsidRPr="0087388F">
        <w:rPr>
          <w:spacing w:val="1"/>
        </w:rPr>
        <w:t xml:space="preserve"> </w:t>
      </w:r>
      <w:r w:rsidRPr="0087388F">
        <w:t>любознательности.</w:t>
      </w:r>
    </w:p>
    <w:p w14:paraId="0371131C" w14:textId="77777777" w:rsidR="00BB340C" w:rsidRPr="0087388F" w:rsidRDefault="0021290F" w:rsidP="005D6A35">
      <w:pPr>
        <w:pStyle w:val="a3"/>
        <w:spacing w:line="276" w:lineRule="auto"/>
        <w:ind w:left="0" w:firstLine="709"/>
      </w:pPr>
      <w:r w:rsidRPr="0087388F">
        <w:rPr>
          <w:b/>
          <w:i/>
        </w:rPr>
        <w:t>Детские виды деятельности</w:t>
      </w:r>
      <w:r w:rsidRPr="0087388F">
        <w:rPr>
          <w:b/>
        </w:rPr>
        <w:t xml:space="preserve">. </w:t>
      </w:r>
      <w:r w:rsidRPr="0087388F">
        <w:t>На пятом году жизни ребенок осваивает сложную систему</w:t>
      </w:r>
      <w:r w:rsidRPr="0087388F">
        <w:rPr>
          <w:spacing w:val="1"/>
        </w:rPr>
        <w:t xml:space="preserve"> </w:t>
      </w:r>
      <w:r w:rsidRPr="0087388F">
        <w:t>норм</w:t>
      </w:r>
      <w:r w:rsidRPr="0087388F">
        <w:rPr>
          <w:spacing w:val="1"/>
        </w:rPr>
        <w:t xml:space="preserve"> </w:t>
      </w:r>
      <w:r w:rsidRPr="0087388F">
        <w:t>и</w:t>
      </w:r>
      <w:r w:rsidRPr="0087388F">
        <w:rPr>
          <w:spacing w:val="1"/>
        </w:rPr>
        <w:t xml:space="preserve"> </w:t>
      </w:r>
      <w:r w:rsidRPr="0087388F">
        <w:t>правил,</w:t>
      </w:r>
      <w:r w:rsidRPr="0087388F">
        <w:rPr>
          <w:spacing w:val="1"/>
        </w:rPr>
        <w:t xml:space="preserve"> </w:t>
      </w:r>
      <w:r w:rsidRPr="0087388F">
        <w:t>принятых</w:t>
      </w:r>
      <w:r w:rsidRPr="0087388F">
        <w:rPr>
          <w:spacing w:val="1"/>
        </w:rPr>
        <w:t xml:space="preserve"> </w:t>
      </w:r>
      <w:r w:rsidRPr="0087388F">
        <w:t>в</w:t>
      </w:r>
      <w:r w:rsidRPr="0087388F">
        <w:rPr>
          <w:spacing w:val="1"/>
        </w:rPr>
        <w:t xml:space="preserve"> </w:t>
      </w:r>
      <w:r w:rsidRPr="0087388F">
        <w:t>социуме.</w:t>
      </w:r>
      <w:r w:rsidRPr="0087388F">
        <w:rPr>
          <w:spacing w:val="1"/>
        </w:rPr>
        <w:t xml:space="preserve"> </w:t>
      </w:r>
      <w:r w:rsidRPr="0087388F">
        <w:t>Формируется</w:t>
      </w:r>
      <w:r w:rsidRPr="0087388F">
        <w:rPr>
          <w:spacing w:val="1"/>
        </w:rPr>
        <w:t xml:space="preserve"> </w:t>
      </w:r>
      <w:r w:rsidRPr="0087388F">
        <w:t>развернутая</w:t>
      </w:r>
      <w:r w:rsidRPr="0087388F">
        <w:rPr>
          <w:spacing w:val="1"/>
        </w:rPr>
        <w:t xml:space="preserve"> </w:t>
      </w:r>
      <w:r w:rsidRPr="0087388F">
        <w:t>сюжетно-ролевая</w:t>
      </w:r>
      <w:r w:rsidRPr="0087388F">
        <w:rPr>
          <w:spacing w:val="1"/>
        </w:rPr>
        <w:t xml:space="preserve"> </w:t>
      </w:r>
      <w:r w:rsidRPr="0087388F">
        <w:t>игра,</w:t>
      </w:r>
      <w:r w:rsidRPr="0087388F">
        <w:rPr>
          <w:spacing w:val="1"/>
        </w:rPr>
        <w:t xml:space="preserve"> </w:t>
      </w:r>
      <w:r w:rsidRPr="0087388F">
        <w:t>где</w:t>
      </w:r>
      <w:r w:rsidRPr="0087388F">
        <w:rPr>
          <w:spacing w:val="1"/>
        </w:rPr>
        <w:t xml:space="preserve"> </w:t>
      </w:r>
      <w:r w:rsidRPr="0087388F">
        <w:t>центральным содержанием выступает моделирование системы человеческих отношений в ходе</w:t>
      </w:r>
      <w:r w:rsidRPr="0087388F">
        <w:rPr>
          <w:spacing w:val="1"/>
        </w:rPr>
        <w:t xml:space="preserve"> </w:t>
      </w:r>
      <w:r w:rsidRPr="0087388F">
        <w:t>выполнения</w:t>
      </w:r>
      <w:r w:rsidRPr="0087388F">
        <w:rPr>
          <w:spacing w:val="1"/>
        </w:rPr>
        <w:t xml:space="preserve"> </w:t>
      </w:r>
      <w:r w:rsidRPr="0087388F">
        <w:t>игровой</w:t>
      </w:r>
      <w:r w:rsidRPr="0087388F">
        <w:rPr>
          <w:spacing w:val="1"/>
        </w:rPr>
        <w:t xml:space="preserve"> </w:t>
      </w:r>
      <w:r w:rsidRPr="0087388F">
        <w:t>роли.</w:t>
      </w:r>
      <w:r w:rsidRPr="0087388F">
        <w:rPr>
          <w:spacing w:val="1"/>
        </w:rPr>
        <w:t xml:space="preserve"> </w:t>
      </w:r>
      <w:r w:rsidRPr="0087388F">
        <w:t>В</w:t>
      </w:r>
      <w:r w:rsidRPr="0087388F">
        <w:rPr>
          <w:spacing w:val="1"/>
        </w:rPr>
        <w:t xml:space="preserve"> </w:t>
      </w:r>
      <w:r w:rsidRPr="0087388F">
        <w:t>данном</w:t>
      </w:r>
      <w:r w:rsidRPr="0087388F">
        <w:rPr>
          <w:spacing w:val="1"/>
        </w:rPr>
        <w:t xml:space="preserve"> </w:t>
      </w:r>
      <w:r w:rsidRPr="0087388F">
        <w:t>возрасте</w:t>
      </w:r>
      <w:r w:rsidRPr="0087388F">
        <w:rPr>
          <w:spacing w:val="1"/>
        </w:rPr>
        <w:t xml:space="preserve"> </w:t>
      </w:r>
      <w:r w:rsidRPr="0087388F">
        <w:t>в</w:t>
      </w:r>
      <w:r w:rsidRPr="0087388F">
        <w:rPr>
          <w:spacing w:val="1"/>
        </w:rPr>
        <w:t xml:space="preserve"> </w:t>
      </w:r>
      <w:r w:rsidRPr="0087388F">
        <w:t>игре</w:t>
      </w:r>
      <w:r w:rsidRPr="0087388F">
        <w:rPr>
          <w:spacing w:val="1"/>
        </w:rPr>
        <w:t xml:space="preserve"> </w:t>
      </w:r>
      <w:r w:rsidRPr="0087388F">
        <w:t>дети</w:t>
      </w:r>
      <w:r w:rsidRPr="0087388F">
        <w:rPr>
          <w:spacing w:val="1"/>
        </w:rPr>
        <w:t xml:space="preserve"> </w:t>
      </w:r>
      <w:r w:rsidRPr="0087388F">
        <w:t>различают</w:t>
      </w:r>
      <w:r w:rsidRPr="0087388F">
        <w:rPr>
          <w:spacing w:val="1"/>
        </w:rPr>
        <w:t xml:space="preserve"> </w:t>
      </w:r>
      <w:r w:rsidRPr="0087388F">
        <w:t>игровые</w:t>
      </w:r>
      <w:r w:rsidRPr="0087388F">
        <w:rPr>
          <w:spacing w:val="1"/>
        </w:rPr>
        <w:t xml:space="preserve"> </w:t>
      </w:r>
      <w:r w:rsidRPr="0087388F">
        <w:t>и</w:t>
      </w:r>
      <w:r w:rsidRPr="0087388F">
        <w:rPr>
          <w:spacing w:val="1"/>
        </w:rPr>
        <w:t xml:space="preserve"> </w:t>
      </w:r>
      <w:r w:rsidRPr="0087388F">
        <w:t>реальные</w:t>
      </w:r>
      <w:r w:rsidRPr="0087388F">
        <w:rPr>
          <w:spacing w:val="1"/>
        </w:rPr>
        <w:t xml:space="preserve"> </w:t>
      </w:r>
      <w:r w:rsidRPr="0087388F">
        <w:t>отношения, характерна ролевая речь. Конфликты чаще возникают в ходе распределения ролей,</w:t>
      </w:r>
      <w:r w:rsidRPr="0087388F">
        <w:rPr>
          <w:spacing w:val="1"/>
        </w:rPr>
        <w:t xml:space="preserve"> </w:t>
      </w:r>
      <w:r w:rsidRPr="0087388F">
        <w:t>роли</w:t>
      </w:r>
      <w:r w:rsidRPr="0087388F">
        <w:rPr>
          <w:spacing w:val="11"/>
        </w:rPr>
        <w:t xml:space="preserve"> </w:t>
      </w:r>
      <w:r w:rsidRPr="0087388F">
        <w:t>могут</w:t>
      </w:r>
      <w:r w:rsidRPr="0087388F">
        <w:rPr>
          <w:spacing w:val="11"/>
        </w:rPr>
        <w:t xml:space="preserve"> </w:t>
      </w:r>
      <w:r w:rsidRPr="0087388F">
        <w:t>меняться</w:t>
      </w:r>
      <w:r w:rsidRPr="0087388F">
        <w:rPr>
          <w:spacing w:val="10"/>
        </w:rPr>
        <w:t xml:space="preserve"> </w:t>
      </w:r>
      <w:r w:rsidRPr="0087388F">
        <w:t>в</w:t>
      </w:r>
      <w:r w:rsidRPr="0087388F">
        <w:rPr>
          <w:spacing w:val="10"/>
        </w:rPr>
        <w:t xml:space="preserve"> </w:t>
      </w:r>
      <w:r w:rsidRPr="0087388F">
        <w:t>ходе</w:t>
      </w:r>
      <w:r w:rsidRPr="0087388F">
        <w:rPr>
          <w:spacing w:val="7"/>
        </w:rPr>
        <w:t xml:space="preserve"> </w:t>
      </w:r>
      <w:r w:rsidRPr="0087388F">
        <w:t>игры.</w:t>
      </w:r>
      <w:r w:rsidRPr="0087388F">
        <w:rPr>
          <w:spacing w:val="10"/>
        </w:rPr>
        <w:t xml:space="preserve"> </w:t>
      </w:r>
      <w:r w:rsidRPr="0087388F">
        <w:t>Игра</w:t>
      </w:r>
      <w:r w:rsidRPr="0087388F">
        <w:rPr>
          <w:spacing w:val="9"/>
        </w:rPr>
        <w:t xml:space="preserve"> </w:t>
      </w:r>
      <w:r w:rsidRPr="0087388F">
        <w:t>носит</w:t>
      </w:r>
      <w:r w:rsidRPr="0087388F">
        <w:rPr>
          <w:spacing w:val="11"/>
        </w:rPr>
        <w:t xml:space="preserve"> </w:t>
      </w:r>
      <w:r w:rsidRPr="0087388F">
        <w:t>процессуальный,</w:t>
      </w:r>
      <w:r w:rsidRPr="0087388F">
        <w:rPr>
          <w:spacing w:val="8"/>
        </w:rPr>
        <w:t xml:space="preserve"> </w:t>
      </w:r>
      <w:r w:rsidRPr="0087388F">
        <w:t>творческий</w:t>
      </w:r>
      <w:r w:rsidRPr="0087388F">
        <w:rPr>
          <w:spacing w:val="9"/>
        </w:rPr>
        <w:t xml:space="preserve"> </w:t>
      </w:r>
      <w:r w:rsidRPr="0087388F">
        <w:t>характер.</w:t>
      </w:r>
      <w:r w:rsidRPr="0087388F">
        <w:rPr>
          <w:spacing w:val="8"/>
        </w:rPr>
        <w:t xml:space="preserve"> </w:t>
      </w:r>
      <w:r w:rsidRPr="0087388F">
        <w:t>Детям</w:t>
      </w:r>
      <w:r w:rsidR="00E666D3" w:rsidRPr="0087388F">
        <w:t xml:space="preserve"> д</w:t>
      </w:r>
      <w:r w:rsidRPr="0087388F">
        <w:t>оступны игры с правилами, дидактические игры.</w:t>
      </w:r>
      <w:r w:rsidRPr="0087388F">
        <w:rPr>
          <w:spacing w:val="1"/>
        </w:rPr>
        <w:t xml:space="preserve"> </w:t>
      </w:r>
      <w:r w:rsidRPr="0087388F">
        <w:t>Развивается изобразительная деятельность.</w:t>
      </w:r>
      <w:r w:rsidRPr="0087388F">
        <w:rPr>
          <w:spacing w:val="1"/>
        </w:rPr>
        <w:t xml:space="preserve"> </w:t>
      </w:r>
      <w:r w:rsidRPr="0087388F">
        <w:t>Совершенствуется</w:t>
      </w:r>
      <w:r w:rsidRPr="0087388F">
        <w:rPr>
          <w:spacing w:val="1"/>
        </w:rPr>
        <w:t xml:space="preserve"> </w:t>
      </w:r>
      <w:r w:rsidRPr="0087388F">
        <w:t>техническая</w:t>
      </w:r>
      <w:r w:rsidRPr="0087388F">
        <w:rPr>
          <w:spacing w:val="1"/>
        </w:rPr>
        <w:t xml:space="preserve"> </w:t>
      </w:r>
      <w:r w:rsidRPr="0087388F">
        <w:t>сторона</w:t>
      </w:r>
      <w:r w:rsidRPr="0087388F">
        <w:rPr>
          <w:spacing w:val="1"/>
        </w:rPr>
        <w:t xml:space="preserve"> </w:t>
      </w:r>
      <w:r w:rsidRPr="0087388F">
        <w:t>изобразительной</w:t>
      </w:r>
      <w:r w:rsidRPr="0087388F">
        <w:rPr>
          <w:spacing w:val="1"/>
        </w:rPr>
        <w:t xml:space="preserve"> </w:t>
      </w:r>
      <w:r w:rsidRPr="0087388F">
        <w:t>деятельности,</w:t>
      </w:r>
      <w:r w:rsidRPr="0087388F">
        <w:rPr>
          <w:spacing w:val="1"/>
        </w:rPr>
        <w:t xml:space="preserve"> </w:t>
      </w:r>
      <w:r w:rsidRPr="0087388F">
        <w:t>замысел</w:t>
      </w:r>
      <w:r w:rsidRPr="0087388F">
        <w:rPr>
          <w:spacing w:val="1"/>
        </w:rPr>
        <w:t xml:space="preserve"> </w:t>
      </w:r>
      <w:r w:rsidRPr="0087388F">
        <w:t>смещается</w:t>
      </w:r>
      <w:r w:rsidRPr="0087388F">
        <w:rPr>
          <w:spacing w:val="60"/>
        </w:rPr>
        <w:t xml:space="preserve"> </w:t>
      </w:r>
      <w:r w:rsidRPr="0087388F">
        <w:t>с</w:t>
      </w:r>
      <w:r w:rsidRPr="0087388F">
        <w:rPr>
          <w:spacing w:val="1"/>
        </w:rPr>
        <w:t xml:space="preserve"> </w:t>
      </w:r>
      <w:r w:rsidRPr="0087388F">
        <w:t>конца на начало рисования. Дети</w:t>
      </w:r>
      <w:r w:rsidRPr="0087388F">
        <w:rPr>
          <w:spacing w:val="1"/>
        </w:rPr>
        <w:t xml:space="preserve"> </w:t>
      </w:r>
      <w:r w:rsidRPr="0087388F">
        <w:t>могут</w:t>
      </w:r>
      <w:r w:rsidRPr="0087388F">
        <w:rPr>
          <w:spacing w:val="1"/>
        </w:rPr>
        <w:t xml:space="preserve"> </w:t>
      </w:r>
      <w:r w:rsidRPr="0087388F">
        <w:t>рисовать</w:t>
      </w:r>
      <w:r w:rsidRPr="0087388F">
        <w:rPr>
          <w:spacing w:val="1"/>
        </w:rPr>
        <w:t xml:space="preserve"> </w:t>
      </w:r>
      <w:r w:rsidRPr="0087388F">
        <w:t>основные геометрические фигуры, вырезать</w:t>
      </w:r>
      <w:r w:rsidRPr="0087388F">
        <w:rPr>
          <w:spacing w:val="1"/>
        </w:rPr>
        <w:t xml:space="preserve"> </w:t>
      </w:r>
      <w:r w:rsidRPr="0087388F">
        <w:t>ножницами,</w:t>
      </w:r>
      <w:r w:rsidRPr="0087388F">
        <w:rPr>
          <w:spacing w:val="-1"/>
        </w:rPr>
        <w:t xml:space="preserve"> </w:t>
      </w:r>
      <w:r w:rsidRPr="0087388F">
        <w:t>наклеивать</w:t>
      </w:r>
      <w:r w:rsidRPr="0087388F">
        <w:rPr>
          <w:spacing w:val="-1"/>
        </w:rPr>
        <w:t xml:space="preserve"> </w:t>
      </w:r>
      <w:r w:rsidRPr="0087388F">
        <w:t>изображения</w:t>
      </w:r>
      <w:r w:rsidRPr="0087388F">
        <w:rPr>
          <w:spacing w:val="-3"/>
        </w:rPr>
        <w:t xml:space="preserve"> </w:t>
      </w:r>
      <w:r w:rsidRPr="0087388F">
        <w:t>на</w:t>
      </w:r>
      <w:r w:rsidRPr="0087388F">
        <w:rPr>
          <w:spacing w:val="-1"/>
        </w:rPr>
        <w:t xml:space="preserve"> </w:t>
      </w:r>
      <w:r w:rsidRPr="0087388F">
        <w:t>бумагу</w:t>
      </w:r>
      <w:r w:rsidRPr="0087388F">
        <w:rPr>
          <w:spacing w:val="-3"/>
        </w:rPr>
        <w:t xml:space="preserve"> </w:t>
      </w:r>
      <w:r w:rsidRPr="0087388F">
        <w:t>и</w:t>
      </w:r>
      <w:r w:rsidRPr="0087388F">
        <w:rPr>
          <w:spacing w:val="-1"/>
        </w:rPr>
        <w:t xml:space="preserve"> </w:t>
      </w:r>
      <w:r w:rsidRPr="0087388F">
        <w:t>т. д.</w:t>
      </w:r>
    </w:p>
    <w:p w14:paraId="23F6DA70" w14:textId="77777777" w:rsidR="00BB340C" w:rsidRPr="0087388F" w:rsidRDefault="0021290F" w:rsidP="005D6A35">
      <w:pPr>
        <w:pStyle w:val="a3"/>
        <w:spacing w:line="276" w:lineRule="auto"/>
        <w:ind w:left="0" w:firstLine="709"/>
      </w:pPr>
      <w:r w:rsidRPr="0087388F">
        <w:t>Усложняется</w:t>
      </w:r>
      <w:r w:rsidRPr="0087388F">
        <w:rPr>
          <w:spacing w:val="1"/>
        </w:rPr>
        <w:t xml:space="preserve"> </w:t>
      </w:r>
      <w:r w:rsidRPr="0087388F">
        <w:t>конструирование.</w:t>
      </w:r>
      <w:r w:rsidRPr="0087388F">
        <w:rPr>
          <w:spacing w:val="1"/>
        </w:rPr>
        <w:t xml:space="preserve"> </w:t>
      </w:r>
      <w:r w:rsidRPr="0087388F">
        <w:t>Формируются</w:t>
      </w:r>
      <w:r w:rsidRPr="0087388F">
        <w:rPr>
          <w:spacing w:val="1"/>
        </w:rPr>
        <w:t xml:space="preserve"> </w:t>
      </w:r>
      <w:r w:rsidRPr="0087388F">
        <w:t>навыки</w:t>
      </w:r>
      <w:r w:rsidRPr="0087388F">
        <w:rPr>
          <w:spacing w:val="1"/>
        </w:rPr>
        <w:t xml:space="preserve"> </w:t>
      </w:r>
      <w:r w:rsidRPr="0087388F">
        <w:t>конструирования</w:t>
      </w:r>
      <w:r w:rsidRPr="0087388F">
        <w:rPr>
          <w:spacing w:val="1"/>
        </w:rPr>
        <w:t xml:space="preserve"> </w:t>
      </w:r>
      <w:r w:rsidRPr="0087388F">
        <w:t>по</w:t>
      </w:r>
      <w:r w:rsidRPr="0087388F">
        <w:rPr>
          <w:spacing w:val="1"/>
        </w:rPr>
        <w:t xml:space="preserve"> </w:t>
      </w:r>
      <w:r w:rsidRPr="0087388F">
        <w:t>образцу,</w:t>
      </w:r>
      <w:r w:rsidRPr="0087388F">
        <w:rPr>
          <w:spacing w:val="1"/>
        </w:rPr>
        <w:t xml:space="preserve"> </w:t>
      </w:r>
      <w:r w:rsidRPr="0087388F">
        <w:t>доступно</w:t>
      </w:r>
      <w:r w:rsidRPr="0087388F">
        <w:rPr>
          <w:spacing w:val="1"/>
        </w:rPr>
        <w:t xml:space="preserve"> </w:t>
      </w:r>
      <w:r w:rsidRPr="0087388F">
        <w:t>конструирование</w:t>
      </w:r>
      <w:r w:rsidRPr="0087388F">
        <w:rPr>
          <w:spacing w:val="1"/>
        </w:rPr>
        <w:t xml:space="preserve"> </w:t>
      </w:r>
      <w:r w:rsidRPr="0087388F">
        <w:t>по</w:t>
      </w:r>
      <w:r w:rsidRPr="0087388F">
        <w:rPr>
          <w:spacing w:val="1"/>
        </w:rPr>
        <w:t xml:space="preserve"> </w:t>
      </w:r>
      <w:r w:rsidRPr="0087388F">
        <w:t>схеме,</w:t>
      </w:r>
      <w:r w:rsidRPr="0087388F">
        <w:rPr>
          <w:spacing w:val="1"/>
        </w:rPr>
        <w:t xml:space="preserve"> </w:t>
      </w:r>
      <w:r w:rsidRPr="0087388F">
        <w:t>по</w:t>
      </w:r>
      <w:r w:rsidRPr="0087388F">
        <w:rPr>
          <w:spacing w:val="1"/>
        </w:rPr>
        <w:t xml:space="preserve"> </w:t>
      </w:r>
      <w:r w:rsidRPr="0087388F">
        <w:t>условию</w:t>
      </w:r>
      <w:r w:rsidRPr="0087388F">
        <w:rPr>
          <w:spacing w:val="1"/>
        </w:rPr>
        <w:t xml:space="preserve"> </w:t>
      </w:r>
      <w:r w:rsidRPr="0087388F">
        <w:t>и</w:t>
      </w:r>
      <w:r w:rsidRPr="0087388F">
        <w:rPr>
          <w:spacing w:val="1"/>
        </w:rPr>
        <w:t xml:space="preserve"> </w:t>
      </w:r>
      <w:r w:rsidRPr="0087388F">
        <w:t>по</w:t>
      </w:r>
      <w:r w:rsidRPr="0087388F">
        <w:rPr>
          <w:spacing w:val="1"/>
        </w:rPr>
        <w:t xml:space="preserve"> </w:t>
      </w:r>
      <w:r w:rsidRPr="0087388F">
        <w:t>замыслу,</w:t>
      </w:r>
      <w:r w:rsidRPr="0087388F">
        <w:rPr>
          <w:spacing w:val="1"/>
        </w:rPr>
        <w:t xml:space="preserve"> </w:t>
      </w:r>
      <w:r w:rsidRPr="0087388F">
        <w:t>а</w:t>
      </w:r>
      <w:r w:rsidRPr="0087388F">
        <w:rPr>
          <w:spacing w:val="1"/>
        </w:rPr>
        <w:t xml:space="preserve"> </w:t>
      </w:r>
      <w:r w:rsidRPr="0087388F">
        <w:t>также</w:t>
      </w:r>
      <w:r w:rsidRPr="0087388F">
        <w:rPr>
          <w:spacing w:val="1"/>
        </w:rPr>
        <w:t xml:space="preserve"> </w:t>
      </w:r>
      <w:r w:rsidRPr="0087388F">
        <w:t>планирование</w:t>
      </w:r>
      <w:r w:rsidRPr="0087388F">
        <w:rPr>
          <w:spacing w:val="-57"/>
        </w:rPr>
        <w:t xml:space="preserve"> </w:t>
      </w:r>
      <w:r w:rsidRPr="0087388F">
        <w:t>последовательности действий.</w:t>
      </w:r>
    </w:p>
    <w:p w14:paraId="5026B62E" w14:textId="77777777" w:rsidR="00BB340C" w:rsidRPr="0087388F" w:rsidRDefault="0021290F" w:rsidP="005D6A35">
      <w:pPr>
        <w:pStyle w:val="a3"/>
        <w:spacing w:line="276" w:lineRule="auto"/>
        <w:ind w:left="0" w:firstLine="709"/>
      </w:pPr>
      <w:r w:rsidRPr="0087388F">
        <w:t>Продуктивные</w:t>
      </w:r>
      <w:r w:rsidRPr="0087388F">
        <w:rPr>
          <w:spacing w:val="-6"/>
        </w:rPr>
        <w:t xml:space="preserve"> </w:t>
      </w:r>
      <w:r w:rsidRPr="0087388F">
        <w:t>виды</w:t>
      </w:r>
      <w:r w:rsidRPr="0087388F">
        <w:rPr>
          <w:spacing w:val="-3"/>
        </w:rPr>
        <w:t xml:space="preserve"> </w:t>
      </w:r>
      <w:r w:rsidRPr="0087388F">
        <w:t>деятельности</w:t>
      </w:r>
      <w:r w:rsidRPr="0087388F">
        <w:rPr>
          <w:spacing w:val="-2"/>
        </w:rPr>
        <w:t xml:space="preserve"> </w:t>
      </w:r>
      <w:r w:rsidRPr="0087388F">
        <w:t>способствуют</w:t>
      </w:r>
      <w:r w:rsidRPr="0087388F">
        <w:rPr>
          <w:spacing w:val="-3"/>
        </w:rPr>
        <w:t xml:space="preserve"> </w:t>
      </w:r>
      <w:r w:rsidRPr="0087388F">
        <w:t>развитию</w:t>
      </w:r>
      <w:r w:rsidRPr="0087388F">
        <w:rPr>
          <w:spacing w:val="-4"/>
        </w:rPr>
        <w:t xml:space="preserve"> </w:t>
      </w:r>
      <w:r w:rsidRPr="0087388F">
        <w:t>мелкой</w:t>
      </w:r>
      <w:r w:rsidRPr="0087388F">
        <w:rPr>
          <w:spacing w:val="-3"/>
        </w:rPr>
        <w:t xml:space="preserve"> </w:t>
      </w:r>
      <w:r w:rsidRPr="0087388F">
        <w:t>моторики</w:t>
      </w:r>
      <w:r w:rsidRPr="0087388F">
        <w:rPr>
          <w:spacing w:val="-3"/>
        </w:rPr>
        <w:t xml:space="preserve"> </w:t>
      </w:r>
      <w:r w:rsidRPr="0087388F">
        <w:t>рук.</w:t>
      </w:r>
    </w:p>
    <w:p w14:paraId="7827E517" w14:textId="77777777" w:rsidR="00BB340C" w:rsidRPr="0087388F" w:rsidRDefault="0021290F" w:rsidP="005D6A35">
      <w:pPr>
        <w:pStyle w:val="a3"/>
        <w:spacing w:line="276" w:lineRule="auto"/>
        <w:ind w:left="0" w:firstLine="709"/>
      </w:pPr>
      <w:r w:rsidRPr="0087388F">
        <w:rPr>
          <w:b/>
          <w:i/>
        </w:rPr>
        <w:t>Коммуникация</w:t>
      </w:r>
      <w:r w:rsidRPr="0087388F">
        <w:rPr>
          <w:b/>
          <w:i/>
          <w:spacing w:val="1"/>
        </w:rPr>
        <w:t xml:space="preserve"> </w:t>
      </w:r>
      <w:r w:rsidRPr="0087388F">
        <w:rPr>
          <w:b/>
          <w:i/>
        </w:rPr>
        <w:t>и</w:t>
      </w:r>
      <w:r w:rsidRPr="0087388F">
        <w:rPr>
          <w:b/>
          <w:i/>
          <w:spacing w:val="1"/>
        </w:rPr>
        <w:t xml:space="preserve"> </w:t>
      </w:r>
      <w:r w:rsidRPr="0087388F">
        <w:rPr>
          <w:b/>
          <w:i/>
        </w:rPr>
        <w:t>социализация</w:t>
      </w:r>
      <w:r w:rsidRPr="0087388F">
        <w:rPr>
          <w:b/>
        </w:rPr>
        <w:t>.</w:t>
      </w:r>
      <w:r w:rsidRPr="0087388F">
        <w:rPr>
          <w:b/>
          <w:spacing w:val="1"/>
        </w:rPr>
        <w:t xml:space="preserve"> </w:t>
      </w:r>
      <w:r w:rsidRPr="0087388F">
        <w:t>В</w:t>
      </w:r>
      <w:r w:rsidRPr="0087388F">
        <w:rPr>
          <w:spacing w:val="1"/>
        </w:rPr>
        <w:t xml:space="preserve"> </w:t>
      </w:r>
      <w:r w:rsidRPr="0087388F">
        <w:t>общении</w:t>
      </w:r>
      <w:r w:rsidRPr="0087388F">
        <w:rPr>
          <w:spacing w:val="1"/>
        </w:rPr>
        <w:t xml:space="preserve"> </w:t>
      </w:r>
      <w:r w:rsidRPr="0087388F">
        <w:t>со</w:t>
      </w:r>
      <w:r w:rsidRPr="0087388F">
        <w:rPr>
          <w:spacing w:val="1"/>
        </w:rPr>
        <w:t xml:space="preserve"> </w:t>
      </w:r>
      <w:r w:rsidRPr="0087388F">
        <w:t>взрослыми</w:t>
      </w:r>
      <w:r w:rsidRPr="0087388F">
        <w:rPr>
          <w:spacing w:val="1"/>
        </w:rPr>
        <w:t xml:space="preserve"> </w:t>
      </w:r>
      <w:r w:rsidRPr="0087388F">
        <w:t>интенсивно</w:t>
      </w:r>
      <w:r w:rsidRPr="0087388F">
        <w:rPr>
          <w:spacing w:val="1"/>
        </w:rPr>
        <w:t xml:space="preserve"> </w:t>
      </w:r>
      <w:r w:rsidRPr="0087388F">
        <w:t>формируются</w:t>
      </w:r>
      <w:r w:rsidRPr="0087388F">
        <w:rPr>
          <w:spacing w:val="1"/>
        </w:rPr>
        <w:t xml:space="preserve"> </w:t>
      </w:r>
      <w:proofErr w:type="spellStart"/>
      <w:r w:rsidRPr="0087388F">
        <w:t>внеситуативные</w:t>
      </w:r>
      <w:proofErr w:type="spellEnd"/>
      <w:r w:rsidRPr="0087388F">
        <w:t xml:space="preserve"> формы общения, в частности </w:t>
      </w:r>
      <w:r w:rsidR="001072B2">
        <w:t>-</w:t>
      </w:r>
      <w:r w:rsidRPr="0087388F">
        <w:t xml:space="preserve"> </w:t>
      </w:r>
      <w:proofErr w:type="spellStart"/>
      <w:r w:rsidRPr="0087388F">
        <w:t>внеситуативно</w:t>
      </w:r>
      <w:proofErr w:type="spellEnd"/>
      <w:r w:rsidRPr="0087388F">
        <w:t>-познавательная форма общения,</w:t>
      </w:r>
      <w:r w:rsidRPr="0087388F">
        <w:rPr>
          <w:spacing w:val="1"/>
        </w:rPr>
        <w:t xml:space="preserve"> </w:t>
      </w:r>
      <w:r w:rsidRPr="0087388F">
        <w:t>возраст «почемучек» приходится именно на четыре-пять лет. У детей формируется потребность в</w:t>
      </w:r>
      <w:r w:rsidRPr="0087388F">
        <w:rPr>
          <w:spacing w:val="1"/>
        </w:rPr>
        <w:t xml:space="preserve"> </w:t>
      </w:r>
      <w:r w:rsidRPr="0087388F">
        <w:t>уважении</w:t>
      </w:r>
      <w:r w:rsidRPr="0087388F">
        <w:rPr>
          <w:spacing w:val="1"/>
        </w:rPr>
        <w:t xml:space="preserve"> </w:t>
      </w:r>
      <w:r w:rsidRPr="0087388F">
        <w:t>со</w:t>
      </w:r>
      <w:r w:rsidRPr="0087388F">
        <w:rPr>
          <w:spacing w:val="1"/>
        </w:rPr>
        <w:t xml:space="preserve"> </w:t>
      </w:r>
      <w:r w:rsidRPr="0087388F">
        <w:t>стороны</w:t>
      </w:r>
      <w:r w:rsidRPr="0087388F">
        <w:rPr>
          <w:spacing w:val="1"/>
        </w:rPr>
        <w:t xml:space="preserve"> </w:t>
      </w:r>
      <w:r w:rsidRPr="0087388F">
        <w:t>взрослого,</w:t>
      </w:r>
      <w:r w:rsidRPr="0087388F">
        <w:rPr>
          <w:spacing w:val="1"/>
        </w:rPr>
        <w:t xml:space="preserve"> </w:t>
      </w:r>
      <w:r w:rsidRPr="0087388F">
        <w:t>для</w:t>
      </w:r>
      <w:r w:rsidRPr="0087388F">
        <w:rPr>
          <w:spacing w:val="1"/>
        </w:rPr>
        <w:t xml:space="preserve"> </w:t>
      </w:r>
      <w:r w:rsidRPr="0087388F">
        <w:t>них</w:t>
      </w:r>
      <w:r w:rsidRPr="0087388F">
        <w:rPr>
          <w:spacing w:val="1"/>
        </w:rPr>
        <w:t xml:space="preserve"> </w:t>
      </w:r>
      <w:r w:rsidRPr="0087388F">
        <w:t>оказывается</w:t>
      </w:r>
      <w:r w:rsidRPr="0087388F">
        <w:rPr>
          <w:spacing w:val="1"/>
        </w:rPr>
        <w:t xml:space="preserve"> </w:t>
      </w:r>
      <w:r w:rsidRPr="0087388F">
        <w:t>чрезвычайно</w:t>
      </w:r>
      <w:r w:rsidRPr="0087388F">
        <w:rPr>
          <w:spacing w:val="1"/>
        </w:rPr>
        <w:t xml:space="preserve"> </w:t>
      </w:r>
      <w:r w:rsidRPr="0087388F">
        <w:t>важной</w:t>
      </w:r>
      <w:r w:rsidRPr="0087388F">
        <w:rPr>
          <w:spacing w:val="1"/>
        </w:rPr>
        <w:t xml:space="preserve"> </w:t>
      </w:r>
      <w:r w:rsidRPr="0087388F">
        <w:t>его</w:t>
      </w:r>
      <w:r w:rsidRPr="0087388F">
        <w:rPr>
          <w:spacing w:val="1"/>
        </w:rPr>
        <w:t xml:space="preserve"> </w:t>
      </w:r>
      <w:r w:rsidRPr="0087388F">
        <w:t>похвала.</w:t>
      </w:r>
      <w:r w:rsidRPr="0087388F">
        <w:rPr>
          <w:spacing w:val="1"/>
        </w:rPr>
        <w:t xml:space="preserve"> </w:t>
      </w:r>
      <w:r w:rsidRPr="0087388F">
        <w:t>Это</w:t>
      </w:r>
      <w:r w:rsidRPr="0087388F">
        <w:rPr>
          <w:spacing w:val="1"/>
        </w:rPr>
        <w:t xml:space="preserve"> </w:t>
      </w:r>
      <w:r w:rsidRPr="0087388F">
        <w:t>приводит к их повышенной обидчивости на замечания. Повышенная обидчивость представляет</w:t>
      </w:r>
      <w:r w:rsidRPr="0087388F">
        <w:rPr>
          <w:spacing w:val="1"/>
        </w:rPr>
        <w:t xml:space="preserve"> </w:t>
      </w:r>
      <w:r w:rsidRPr="0087388F">
        <w:t>собой</w:t>
      </w:r>
      <w:r w:rsidRPr="0087388F">
        <w:rPr>
          <w:spacing w:val="1"/>
        </w:rPr>
        <w:t xml:space="preserve"> </w:t>
      </w:r>
      <w:r w:rsidRPr="0087388F">
        <w:t>возрастной</w:t>
      </w:r>
      <w:r w:rsidRPr="0087388F">
        <w:rPr>
          <w:spacing w:val="1"/>
        </w:rPr>
        <w:t xml:space="preserve"> </w:t>
      </w:r>
      <w:r w:rsidRPr="0087388F">
        <w:t>феномен.</w:t>
      </w:r>
      <w:r w:rsidRPr="0087388F">
        <w:rPr>
          <w:spacing w:val="1"/>
        </w:rPr>
        <w:t xml:space="preserve"> </w:t>
      </w:r>
      <w:r w:rsidRPr="0087388F">
        <w:t>Со</w:t>
      </w:r>
      <w:r w:rsidRPr="0087388F">
        <w:rPr>
          <w:spacing w:val="1"/>
        </w:rPr>
        <w:t xml:space="preserve"> </w:t>
      </w:r>
      <w:r w:rsidRPr="0087388F">
        <w:t>сверстниками</w:t>
      </w:r>
      <w:r w:rsidRPr="0087388F">
        <w:rPr>
          <w:spacing w:val="1"/>
        </w:rPr>
        <w:t xml:space="preserve"> </w:t>
      </w:r>
      <w:r w:rsidRPr="0087388F">
        <w:t>продолжает</w:t>
      </w:r>
      <w:r w:rsidRPr="0087388F">
        <w:rPr>
          <w:spacing w:val="1"/>
        </w:rPr>
        <w:t xml:space="preserve"> </w:t>
      </w:r>
      <w:r w:rsidRPr="0087388F">
        <w:t>формироваться</w:t>
      </w:r>
      <w:r w:rsidRPr="0087388F">
        <w:rPr>
          <w:spacing w:val="1"/>
        </w:rPr>
        <w:t xml:space="preserve"> </w:t>
      </w:r>
      <w:r w:rsidRPr="0087388F">
        <w:t>ситуативно-деловая</w:t>
      </w:r>
      <w:r w:rsidRPr="0087388F">
        <w:rPr>
          <w:spacing w:val="1"/>
        </w:rPr>
        <w:t xml:space="preserve"> </w:t>
      </w:r>
      <w:r w:rsidRPr="0087388F">
        <w:t>форма общения, что определяется развитием развернутой сюжетно-ролевой игры и совместными</w:t>
      </w:r>
      <w:r w:rsidRPr="0087388F">
        <w:rPr>
          <w:spacing w:val="1"/>
        </w:rPr>
        <w:t xml:space="preserve"> </w:t>
      </w:r>
      <w:r w:rsidRPr="0087388F">
        <w:t>видами деятельности со сверстниками.</w:t>
      </w:r>
      <w:r w:rsidRPr="0087388F">
        <w:rPr>
          <w:spacing w:val="1"/>
        </w:rPr>
        <w:t xml:space="preserve"> </w:t>
      </w:r>
      <w:r w:rsidRPr="0087388F">
        <w:t>При этом, характер межличностных отношений отличает</w:t>
      </w:r>
      <w:r w:rsidRPr="0087388F">
        <w:rPr>
          <w:spacing w:val="1"/>
        </w:rPr>
        <w:t xml:space="preserve"> </w:t>
      </w:r>
      <w:r w:rsidRPr="0087388F">
        <w:t>ярко выраженный интерес по отношению к сверстнику, высокую значимость сверстника, ребенок</w:t>
      </w:r>
      <w:r w:rsidRPr="0087388F">
        <w:rPr>
          <w:spacing w:val="1"/>
        </w:rPr>
        <w:t xml:space="preserve"> </w:t>
      </w:r>
      <w:r w:rsidRPr="0087388F">
        <w:t>болезненно</w:t>
      </w:r>
      <w:r w:rsidRPr="0087388F">
        <w:rPr>
          <w:spacing w:val="1"/>
        </w:rPr>
        <w:t xml:space="preserve"> </w:t>
      </w:r>
      <w:r w:rsidRPr="0087388F">
        <w:t>реагирует</w:t>
      </w:r>
      <w:r w:rsidRPr="0087388F">
        <w:rPr>
          <w:spacing w:val="1"/>
        </w:rPr>
        <w:t xml:space="preserve"> </w:t>
      </w:r>
      <w:r w:rsidRPr="0087388F">
        <w:t>на</w:t>
      </w:r>
      <w:r w:rsidRPr="0087388F">
        <w:rPr>
          <w:spacing w:val="1"/>
        </w:rPr>
        <w:t xml:space="preserve"> </w:t>
      </w:r>
      <w:r w:rsidRPr="0087388F">
        <w:t>похвалу</w:t>
      </w:r>
      <w:r w:rsidRPr="0087388F">
        <w:rPr>
          <w:spacing w:val="1"/>
        </w:rPr>
        <w:t xml:space="preserve"> </w:t>
      </w:r>
      <w:r w:rsidRPr="0087388F">
        <w:t>другого</w:t>
      </w:r>
      <w:r w:rsidRPr="0087388F">
        <w:rPr>
          <w:spacing w:val="1"/>
        </w:rPr>
        <w:t xml:space="preserve"> </w:t>
      </w:r>
      <w:r w:rsidRPr="0087388F">
        <w:t>ребенка</w:t>
      </w:r>
      <w:r w:rsidRPr="0087388F">
        <w:rPr>
          <w:spacing w:val="1"/>
        </w:rPr>
        <w:t xml:space="preserve"> </w:t>
      </w:r>
      <w:r w:rsidRPr="0087388F">
        <w:t>со</w:t>
      </w:r>
      <w:r w:rsidRPr="0087388F">
        <w:rPr>
          <w:spacing w:val="1"/>
        </w:rPr>
        <w:t xml:space="preserve"> </w:t>
      </w:r>
      <w:r w:rsidRPr="0087388F">
        <w:t>стороны</w:t>
      </w:r>
      <w:r w:rsidRPr="0087388F">
        <w:rPr>
          <w:spacing w:val="1"/>
        </w:rPr>
        <w:t xml:space="preserve"> </w:t>
      </w:r>
      <w:r w:rsidRPr="0087388F">
        <w:t>взрослых,</w:t>
      </w:r>
      <w:r w:rsidRPr="0087388F">
        <w:rPr>
          <w:spacing w:val="1"/>
        </w:rPr>
        <w:t xml:space="preserve"> </w:t>
      </w:r>
      <w:r w:rsidRPr="0087388F">
        <w:t>конфликтность</w:t>
      </w:r>
      <w:r w:rsidRPr="0087388F">
        <w:rPr>
          <w:spacing w:val="1"/>
        </w:rPr>
        <w:t xml:space="preserve"> </w:t>
      </w:r>
      <w:r w:rsidRPr="0087388F">
        <w:t>со</w:t>
      </w:r>
      <w:r w:rsidRPr="0087388F">
        <w:rPr>
          <w:spacing w:val="1"/>
        </w:rPr>
        <w:t xml:space="preserve"> </w:t>
      </w:r>
      <w:r w:rsidRPr="0087388F">
        <w:t>сверстниками</w:t>
      </w:r>
      <w:r w:rsidRPr="0087388F">
        <w:rPr>
          <w:spacing w:val="1"/>
        </w:rPr>
        <w:t xml:space="preserve"> </w:t>
      </w:r>
      <w:r w:rsidRPr="0087388F">
        <w:t>также</w:t>
      </w:r>
      <w:r w:rsidRPr="0087388F">
        <w:rPr>
          <w:spacing w:val="1"/>
        </w:rPr>
        <w:t xml:space="preserve"> </w:t>
      </w:r>
      <w:r w:rsidRPr="0087388F">
        <w:t>характерна</w:t>
      </w:r>
      <w:r w:rsidRPr="0087388F">
        <w:rPr>
          <w:spacing w:val="1"/>
        </w:rPr>
        <w:t xml:space="preserve"> </w:t>
      </w:r>
      <w:r w:rsidRPr="0087388F">
        <w:t>для</w:t>
      </w:r>
      <w:r w:rsidRPr="0087388F">
        <w:rPr>
          <w:spacing w:val="1"/>
        </w:rPr>
        <w:t xml:space="preserve"> </w:t>
      </w:r>
      <w:r w:rsidRPr="0087388F">
        <w:t>данного</w:t>
      </w:r>
      <w:r w:rsidRPr="0087388F">
        <w:rPr>
          <w:spacing w:val="1"/>
        </w:rPr>
        <w:t xml:space="preserve"> </w:t>
      </w:r>
      <w:r w:rsidRPr="0087388F">
        <w:t>возраста.</w:t>
      </w:r>
      <w:r w:rsidRPr="0087388F">
        <w:rPr>
          <w:spacing w:val="1"/>
        </w:rPr>
        <w:t xml:space="preserve"> </w:t>
      </w:r>
      <w:r w:rsidRPr="0087388F">
        <w:t>В</w:t>
      </w:r>
      <w:r w:rsidRPr="0087388F">
        <w:rPr>
          <w:spacing w:val="1"/>
        </w:rPr>
        <w:t xml:space="preserve"> </w:t>
      </w:r>
      <w:r w:rsidRPr="0087388F">
        <w:t>группе</w:t>
      </w:r>
      <w:r w:rsidRPr="0087388F">
        <w:rPr>
          <w:spacing w:val="1"/>
        </w:rPr>
        <w:t xml:space="preserve"> </w:t>
      </w:r>
      <w:r w:rsidRPr="0087388F">
        <w:t>формируется</w:t>
      </w:r>
      <w:r w:rsidRPr="0087388F">
        <w:rPr>
          <w:spacing w:val="60"/>
        </w:rPr>
        <w:t xml:space="preserve"> </w:t>
      </w:r>
      <w:r w:rsidRPr="0087388F">
        <w:t>стабильная</w:t>
      </w:r>
      <w:r w:rsidRPr="0087388F">
        <w:rPr>
          <w:spacing w:val="1"/>
        </w:rPr>
        <w:t xml:space="preserve"> </w:t>
      </w:r>
      <w:r w:rsidRPr="0087388F">
        <w:t>структура</w:t>
      </w:r>
      <w:r w:rsidRPr="0087388F">
        <w:rPr>
          <w:spacing w:val="1"/>
        </w:rPr>
        <w:t xml:space="preserve"> </w:t>
      </w:r>
      <w:r w:rsidRPr="0087388F">
        <w:t>взаимоотношений</w:t>
      </w:r>
      <w:r w:rsidRPr="0087388F">
        <w:rPr>
          <w:spacing w:val="1"/>
        </w:rPr>
        <w:t xml:space="preserve"> </w:t>
      </w:r>
      <w:r w:rsidRPr="0087388F">
        <w:t>между</w:t>
      </w:r>
      <w:r w:rsidRPr="0087388F">
        <w:rPr>
          <w:spacing w:val="1"/>
        </w:rPr>
        <w:t xml:space="preserve"> </w:t>
      </w:r>
      <w:r w:rsidRPr="0087388F">
        <w:t>детьми,</w:t>
      </w:r>
      <w:r w:rsidRPr="0087388F">
        <w:rPr>
          <w:spacing w:val="1"/>
        </w:rPr>
        <w:t xml:space="preserve"> </w:t>
      </w:r>
      <w:r w:rsidRPr="0087388F">
        <w:t>определяющая</w:t>
      </w:r>
      <w:r w:rsidRPr="0087388F">
        <w:rPr>
          <w:spacing w:val="1"/>
        </w:rPr>
        <w:t xml:space="preserve"> </w:t>
      </w:r>
      <w:r w:rsidRPr="0087388F">
        <w:t>социометрический</w:t>
      </w:r>
      <w:r w:rsidRPr="0087388F">
        <w:rPr>
          <w:spacing w:val="1"/>
        </w:rPr>
        <w:t xml:space="preserve"> </w:t>
      </w:r>
      <w:r w:rsidRPr="0087388F">
        <w:t>статус</w:t>
      </w:r>
      <w:r w:rsidRPr="0087388F">
        <w:rPr>
          <w:spacing w:val="1"/>
        </w:rPr>
        <w:t xml:space="preserve"> </w:t>
      </w:r>
      <w:r w:rsidRPr="0087388F">
        <w:t>каждого</w:t>
      </w:r>
      <w:r w:rsidRPr="0087388F">
        <w:rPr>
          <w:spacing w:val="1"/>
        </w:rPr>
        <w:t xml:space="preserve"> </w:t>
      </w:r>
      <w:r w:rsidRPr="0087388F">
        <w:t>ребенка.</w:t>
      </w:r>
    </w:p>
    <w:p w14:paraId="2D8C9027" w14:textId="77777777" w:rsidR="00BB340C" w:rsidRPr="0087388F" w:rsidRDefault="0021290F" w:rsidP="005D6A35">
      <w:pPr>
        <w:pStyle w:val="a3"/>
        <w:spacing w:line="276" w:lineRule="auto"/>
        <w:ind w:left="0" w:firstLine="709"/>
      </w:pPr>
      <w:r w:rsidRPr="0087388F">
        <w:rPr>
          <w:b/>
          <w:i/>
        </w:rPr>
        <w:t>Саморегуляция.</w:t>
      </w:r>
      <w:r w:rsidRPr="0087388F">
        <w:rPr>
          <w:b/>
          <w:i/>
          <w:spacing w:val="1"/>
        </w:rPr>
        <w:t xml:space="preserve"> </w:t>
      </w:r>
      <w:r w:rsidRPr="0087388F">
        <w:t>В</w:t>
      </w:r>
      <w:r w:rsidRPr="0087388F">
        <w:rPr>
          <w:spacing w:val="1"/>
        </w:rPr>
        <w:t xml:space="preserve"> </w:t>
      </w:r>
      <w:r w:rsidRPr="0087388F">
        <w:t>период</w:t>
      </w:r>
      <w:r w:rsidRPr="0087388F">
        <w:rPr>
          <w:spacing w:val="1"/>
        </w:rPr>
        <w:t xml:space="preserve"> </w:t>
      </w:r>
      <w:r w:rsidRPr="0087388F">
        <w:t>от</w:t>
      </w:r>
      <w:r w:rsidRPr="0087388F">
        <w:rPr>
          <w:spacing w:val="1"/>
        </w:rPr>
        <w:t xml:space="preserve"> </w:t>
      </w:r>
      <w:r w:rsidRPr="0087388F">
        <w:t>четырех</w:t>
      </w:r>
      <w:r w:rsidRPr="0087388F">
        <w:rPr>
          <w:spacing w:val="1"/>
        </w:rPr>
        <w:t xml:space="preserve"> </w:t>
      </w:r>
      <w:r w:rsidRPr="0087388F">
        <w:t>до</w:t>
      </w:r>
      <w:r w:rsidRPr="0087388F">
        <w:rPr>
          <w:spacing w:val="1"/>
        </w:rPr>
        <w:t xml:space="preserve"> </w:t>
      </w:r>
      <w:r w:rsidRPr="0087388F">
        <w:t>пяти</w:t>
      </w:r>
      <w:r w:rsidRPr="0087388F">
        <w:rPr>
          <w:spacing w:val="1"/>
        </w:rPr>
        <w:t xml:space="preserve"> </w:t>
      </w:r>
      <w:r w:rsidRPr="0087388F">
        <w:t>лет</w:t>
      </w:r>
      <w:r w:rsidRPr="0087388F">
        <w:rPr>
          <w:spacing w:val="1"/>
        </w:rPr>
        <w:t xml:space="preserve"> </w:t>
      </w:r>
      <w:r w:rsidRPr="0087388F">
        <w:t>существенно</w:t>
      </w:r>
      <w:r w:rsidRPr="0087388F">
        <w:rPr>
          <w:spacing w:val="1"/>
        </w:rPr>
        <w:t xml:space="preserve"> </w:t>
      </w:r>
      <w:r w:rsidRPr="0087388F">
        <w:t>возрастает</w:t>
      </w:r>
      <w:r w:rsidRPr="0087388F">
        <w:rPr>
          <w:spacing w:val="1"/>
        </w:rPr>
        <w:t xml:space="preserve"> </w:t>
      </w:r>
      <w:r w:rsidRPr="0087388F">
        <w:t>роль</w:t>
      </w:r>
      <w:r w:rsidRPr="0087388F">
        <w:rPr>
          <w:spacing w:val="1"/>
        </w:rPr>
        <w:t xml:space="preserve"> </w:t>
      </w:r>
      <w:r w:rsidRPr="0087388F">
        <w:t>регулятивных</w:t>
      </w:r>
      <w:r w:rsidRPr="0087388F">
        <w:rPr>
          <w:spacing w:val="1"/>
        </w:rPr>
        <w:t xml:space="preserve"> </w:t>
      </w:r>
      <w:r w:rsidRPr="0087388F">
        <w:t>механизмов</w:t>
      </w:r>
      <w:r w:rsidRPr="0087388F">
        <w:rPr>
          <w:spacing w:val="1"/>
        </w:rPr>
        <w:t xml:space="preserve"> </w:t>
      </w:r>
      <w:r w:rsidRPr="0087388F">
        <w:t>поведения.</w:t>
      </w:r>
      <w:r w:rsidRPr="0087388F">
        <w:rPr>
          <w:spacing w:val="1"/>
        </w:rPr>
        <w:t xml:space="preserve"> </w:t>
      </w:r>
      <w:r w:rsidRPr="0087388F">
        <w:t>Потребность</w:t>
      </w:r>
      <w:r w:rsidRPr="0087388F">
        <w:rPr>
          <w:spacing w:val="1"/>
        </w:rPr>
        <w:t xml:space="preserve"> </w:t>
      </w:r>
      <w:r w:rsidRPr="0087388F">
        <w:t>в</w:t>
      </w:r>
      <w:r w:rsidRPr="0087388F">
        <w:rPr>
          <w:spacing w:val="1"/>
        </w:rPr>
        <w:t xml:space="preserve"> </w:t>
      </w:r>
      <w:r w:rsidRPr="0087388F">
        <w:t>самовыражении</w:t>
      </w:r>
      <w:r w:rsidRPr="0087388F">
        <w:rPr>
          <w:spacing w:val="1"/>
        </w:rPr>
        <w:t xml:space="preserve"> </w:t>
      </w:r>
      <w:r w:rsidRPr="0087388F">
        <w:t>(стремление</w:t>
      </w:r>
      <w:r w:rsidRPr="0087388F">
        <w:rPr>
          <w:spacing w:val="1"/>
        </w:rPr>
        <w:t xml:space="preserve"> </w:t>
      </w:r>
      <w:r w:rsidRPr="0087388F">
        <w:t>быть</w:t>
      </w:r>
      <w:r w:rsidRPr="0087388F">
        <w:rPr>
          <w:spacing w:val="1"/>
        </w:rPr>
        <w:t xml:space="preserve"> </w:t>
      </w:r>
      <w:r w:rsidRPr="0087388F">
        <w:t>компетентным в доступных</w:t>
      </w:r>
      <w:r w:rsidRPr="0087388F">
        <w:rPr>
          <w:spacing w:val="1"/>
        </w:rPr>
        <w:t xml:space="preserve"> </w:t>
      </w:r>
      <w:r w:rsidRPr="0087388F">
        <w:t>видах</w:t>
      </w:r>
      <w:r w:rsidRPr="0087388F">
        <w:rPr>
          <w:spacing w:val="1"/>
        </w:rPr>
        <w:t xml:space="preserve"> </w:t>
      </w:r>
      <w:r w:rsidRPr="0087388F">
        <w:t>деятельности) определяет развитие произвольности. В игре</w:t>
      </w:r>
      <w:r w:rsidRPr="0087388F">
        <w:rPr>
          <w:spacing w:val="1"/>
        </w:rPr>
        <w:t xml:space="preserve"> </w:t>
      </w:r>
      <w:r w:rsidRPr="0087388F">
        <w:t>ребенок может управлять собственным поведением, опираясь на систему правил, заложенных в</w:t>
      </w:r>
      <w:r w:rsidRPr="0087388F">
        <w:rPr>
          <w:spacing w:val="1"/>
        </w:rPr>
        <w:t xml:space="preserve"> </w:t>
      </w:r>
      <w:r w:rsidRPr="0087388F">
        <w:lastRenderedPageBreak/>
        <w:t>данной</w:t>
      </w:r>
      <w:r w:rsidRPr="0087388F">
        <w:rPr>
          <w:spacing w:val="1"/>
        </w:rPr>
        <w:t xml:space="preserve"> </w:t>
      </w:r>
      <w:r w:rsidRPr="0087388F">
        <w:t>роли.</w:t>
      </w:r>
      <w:r w:rsidRPr="0087388F">
        <w:rPr>
          <w:spacing w:val="1"/>
        </w:rPr>
        <w:t xml:space="preserve"> </w:t>
      </w:r>
      <w:r w:rsidRPr="0087388F">
        <w:t>Ребенку</w:t>
      </w:r>
      <w:r w:rsidRPr="0087388F">
        <w:rPr>
          <w:spacing w:val="1"/>
        </w:rPr>
        <w:t xml:space="preserve"> </w:t>
      </w:r>
      <w:r w:rsidRPr="0087388F">
        <w:t>доступно</w:t>
      </w:r>
      <w:r w:rsidRPr="0087388F">
        <w:rPr>
          <w:spacing w:val="1"/>
        </w:rPr>
        <w:t xml:space="preserve"> </w:t>
      </w:r>
      <w:r w:rsidRPr="0087388F">
        <w:t>осознание</w:t>
      </w:r>
      <w:r w:rsidRPr="0087388F">
        <w:rPr>
          <w:spacing w:val="1"/>
        </w:rPr>
        <w:t xml:space="preserve"> </w:t>
      </w:r>
      <w:r w:rsidRPr="0087388F">
        <w:t>основных</w:t>
      </w:r>
      <w:r w:rsidRPr="0087388F">
        <w:rPr>
          <w:spacing w:val="1"/>
        </w:rPr>
        <w:t xml:space="preserve"> </w:t>
      </w:r>
      <w:r w:rsidRPr="0087388F">
        <w:t>правил</w:t>
      </w:r>
      <w:r w:rsidRPr="0087388F">
        <w:rPr>
          <w:spacing w:val="1"/>
        </w:rPr>
        <w:t xml:space="preserve"> </w:t>
      </w:r>
      <w:r w:rsidRPr="0087388F">
        <w:t>поведения</w:t>
      </w:r>
      <w:r w:rsidRPr="0087388F">
        <w:rPr>
          <w:spacing w:val="1"/>
        </w:rPr>
        <w:t xml:space="preserve"> </w:t>
      </w:r>
      <w:r w:rsidRPr="0087388F">
        <w:t>в</w:t>
      </w:r>
      <w:r w:rsidRPr="0087388F">
        <w:rPr>
          <w:spacing w:val="1"/>
        </w:rPr>
        <w:t xml:space="preserve"> </w:t>
      </w:r>
      <w:r w:rsidRPr="0087388F">
        <w:t>ходе</w:t>
      </w:r>
      <w:r w:rsidRPr="0087388F">
        <w:rPr>
          <w:spacing w:val="1"/>
        </w:rPr>
        <w:t xml:space="preserve"> </w:t>
      </w:r>
      <w:r w:rsidRPr="0087388F">
        <w:t>общения</w:t>
      </w:r>
      <w:r w:rsidRPr="0087388F">
        <w:rPr>
          <w:spacing w:val="1"/>
        </w:rPr>
        <w:t xml:space="preserve"> </w:t>
      </w:r>
      <w:r w:rsidRPr="0087388F">
        <w:t>и</w:t>
      </w:r>
      <w:r w:rsidRPr="0087388F">
        <w:rPr>
          <w:spacing w:val="1"/>
        </w:rPr>
        <w:t xml:space="preserve"> </w:t>
      </w:r>
      <w:r w:rsidRPr="0087388F">
        <w:t>поведения</w:t>
      </w:r>
      <w:r w:rsidRPr="0087388F">
        <w:rPr>
          <w:spacing w:val="1"/>
        </w:rPr>
        <w:t xml:space="preserve"> </w:t>
      </w:r>
      <w:r w:rsidRPr="0087388F">
        <w:t>в</w:t>
      </w:r>
      <w:r w:rsidRPr="0087388F">
        <w:rPr>
          <w:spacing w:val="1"/>
        </w:rPr>
        <w:t xml:space="preserve"> </w:t>
      </w:r>
      <w:r w:rsidRPr="0087388F">
        <w:t>социуме.</w:t>
      </w:r>
      <w:r w:rsidRPr="0087388F">
        <w:rPr>
          <w:spacing w:val="1"/>
        </w:rPr>
        <w:t xml:space="preserve"> </w:t>
      </w:r>
      <w:r w:rsidRPr="0087388F">
        <w:t>Речь</w:t>
      </w:r>
      <w:r w:rsidRPr="0087388F">
        <w:rPr>
          <w:spacing w:val="1"/>
        </w:rPr>
        <w:t xml:space="preserve"> </w:t>
      </w:r>
      <w:r w:rsidRPr="0087388F">
        <w:t>начинает</w:t>
      </w:r>
      <w:r w:rsidRPr="0087388F">
        <w:rPr>
          <w:spacing w:val="1"/>
        </w:rPr>
        <w:t xml:space="preserve"> </w:t>
      </w:r>
      <w:r w:rsidRPr="0087388F">
        <w:t>выполнять</w:t>
      </w:r>
      <w:r w:rsidRPr="0087388F">
        <w:rPr>
          <w:spacing w:val="1"/>
        </w:rPr>
        <w:t xml:space="preserve"> </w:t>
      </w:r>
      <w:r w:rsidRPr="0087388F">
        <w:t>роль</w:t>
      </w:r>
      <w:r w:rsidRPr="0087388F">
        <w:rPr>
          <w:spacing w:val="1"/>
        </w:rPr>
        <w:t xml:space="preserve"> </w:t>
      </w:r>
      <w:r w:rsidRPr="0087388F">
        <w:t>планирования</w:t>
      </w:r>
      <w:r w:rsidRPr="0087388F">
        <w:rPr>
          <w:spacing w:val="1"/>
        </w:rPr>
        <w:t xml:space="preserve"> </w:t>
      </w:r>
      <w:r w:rsidRPr="0087388F">
        <w:t>и</w:t>
      </w:r>
      <w:r w:rsidRPr="0087388F">
        <w:rPr>
          <w:spacing w:val="1"/>
        </w:rPr>
        <w:t xml:space="preserve"> </w:t>
      </w:r>
      <w:r w:rsidRPr="0087388F">
        <w:t>регуляции</w:t>
      </w:r>
      <w:r w:rsidRPr="0087388F">
        <w:rPr>
          <w:spacing w:val="1"/>
        </w:rPr>
        <w:t xml:space="preserve"> </w:t>
      </w:r>
      <w:r w:rsidRPr="0087388F">
        <w:t>поведения.</w:t>
      </w:r>
      <w:r w:rsidRPr="0087388F">
        <w:rPr>
          <w:spacing w:val="1"/>
        </w:rPr>
        <w:t xml:space="preserve"> </w:t>
      </w:r>
      <w:r w:rsidRPr="0087388F">
        <w:t>Интенсивно</w:t>
      </w:r>
      <w:r w:rsidRPr="0087388F">
        <w:rPr>
          <w:spacing w:val="1"/>
        </w:rPr>
        <w:t xml:space="preserve"> </w:t>
      </w:r>
      <w:r w:rsidRPr="0087388F">
        <w:t>формируются</w:t>
      </w:r>
      <w:r w:rsidRPr="0087388F">
        <w:rPr>
          <w:spacing w:val="1"/>
        </w:rPr>
        <w:t xml:space="preserve"> </w:t>
      </w:r>
      <w:r w:rsidRPr="0087388F">
        <w:t>социальные</w:t>
      </w:r>
      <w:r w:rsidRPr="0087388F">
        <w:rPr>
          <w:spacing w:val="1"/>
        </w:rPr>
        <w:t xml:space="preserve"> </w:t>
      </w:r>
      <w:r w:rsidRPr="0087388F">
        <w:t>эмоции</w:t>
      </w:r>
      <w:r w:rsidRPr="0087388F">
        <w:rPr>
          <w:spacing w:val="1"/>
        </w:rPr>
        <w:t xml:space="preserve"> </w:t>
      </w:r>
      <w:r w:rsidRPr="0087388F">
        <w:t>(чувство</w:t>
      </w:r>
      <w:r w:rsidRPr="0087388F">
        <w:rPr>
          <w:spacing w:val="1"/>
        </w:rPr>
        <w:t xml:space="preserve"> </w:t>
      </w:r>
      <w:r w:rsidRPr="0087388F">
        <w:t>стыда,</w:t>
      </w:r>
      <w:r w:rsidRPr="0087388F">
        <w:rPr>
          <w:spacing w:val="1"/>
        </w:rPr>
        <w:t xml:space="preserve"> </w:t>
      </w:r>
      <w:r w:rsidRPr="0087388F">
        <w:t>смущение,</w:t>
      </w:r>
      <w:r w:rsidRPr="0087388F">
        <w:rPr>
          <w:spacing w:val="1"/>
        </w:rPr>
        <w:t xml:space="preserve"> </w:t>
      </w:r>
      <w:r w:rsidRPr="0087388F">
        <w:t>гордость,</w:t>
      </w:r>
      <w:r w:rsidRPr="0087388F">
        <w:rPr>
          <w:spacing w:val="1"/>
        </w:rPr>
        <w:t xml:space="preserve"> </w:t>
      </w:r>
      <w:r w:rsidRPr="0087388F">
        <w:t>зависть,</w:t>
      </w:r>
      <w:r w:rsidRPr="0087388F">
        <w:rPr>
          <w:spacing w:val="1"/>
        </w:rPr>
        <w:t xml:space="preserve"> </w:t>
      </w:r>
      <w:r w:rsidRPr="0087388F">
        <w:t>переживание успеха-неуспеха</w:t>
      </w:r>
      <w:r w:rsidRPr="0087388F">
        <w:rPr>
          <w:spacing w:val="-1"/>
        </w:rPr>
        <w:t xml:space="preserve"> </w:t>
      </w:r>
      <w:r w:rsidRPr="0087388F">
        <w:t>и др.).</w:t>
      </w:r>
    </w:p>
    <w:p w14:paraId="0482F81F" w14:textId="77777777" w:rsidR="00BB340C" w:rsidRPr="0087388F" w:rsidRDefault="0021290F" w:rsidP="005D6A35">
      <w:pPr>
        <w:pStyle w:val="a3"/>
        <w:spacing w:line="276" w:lineRule="auto"/>
        <w:ind w:left="0" w:firstLine="709"/>
      </w:pPr>
      <w:r w:rsidRPr="0087388F">
        <w:rPr>
          <w:b/>
          <w:i/>
        </w:rPr>
        <w:t xml:space="preserve">Личность и самооценка. </w:t>
      </w:r>
      <w:r w:rsidRPr="0087388F">
        <w:t>У ребенка интенсивно формируется периферия самосознания,</w:t>
      </w:r>
      <w:r w:rsidRPr="0087388F">
        <w:rPr>
          <w:spacing w:val="1"/>
        </w:rPr>
        <w:t xml:space="preserve"> </w:t>
      </w:r>
      <w:r w:rsidRPr="0087388F">
        <w:t>продолжает формироваться дифференцированная самооценка. Оценка взрослого, оценка взрослым</w:t>
      </w:r>
      <w:r w:rsidRPr="0087388F">
        <w:rPr>
          <w:spacing w:val="-57"/>
        </w:rPr>
        <w:t xml:space="preserve"> </w:t>
      </w:r>
      <w:r w:rsidRPr="0087388F">
        <w:t>других детей, а также механизм сравнения своих результатов деятельности с результатами других</w:t>
      </w:r>
      <w:r w:rsidRPr="0087388F">
        <w:rPr>
          <w:spacing w:val="1"/>
        </w:rPr>
        <w:t xml:space="preserve"> </w:t>
      </w:r>
      <w:r w:rsidRPr="0087388F">
        <w:t>детей</w:t>
      </w:r>
      <w:r w:rsidRPr="0087388F">
        <w:rPr>
          <w:spacing w:val="1"/>
        </w:rPr>
        <w:t xml:space="preserve"> </w:t>
      </w:r>
      <w:r w:rsidRPr="0087388F">
        <w:t>оказывают</w:t>
      </w:r>
      <w:r w:rsidRPr="0087388F">
        <w:rPr>
          <w:spacing w:val="1"/>
        </w:rPr>
        <w:t xml:space="preserve"> </w:t>
      </w:r>
      <w:r w:rsidRPr="0087388F">
        <w:t>существенное</w:t>
      </w:r>
      <w:r w:rsidRPr="0087388F">
        <w:rPr>
          <w:spacing w:val="1"/>
        </w:rPr>
        <w:t xml:space="preserve"> </w:t>
      </w:r>
      <w:r w:rsidRPr="0087388F">
        <w:t>влияние</w:t>
      </w:r>
      <w:r w:rsidRPr="0087388F">
        <w:rPr>
          <w:spacing w:val="1"/>
        </w:rPr>
        <w:t xml:space="preserve"> </w:t>
      </w:r>
      <w:r w:rsidRPr="0087388F">
        <w:t>на</w:t>
      </w:r>
      <w:r w:rsidRPr="0087388F">
        <w:rPr>
          <w:spacing w:val="1"/>
        </w:rPr>
        <w:t xml:space="preserve"> </w:t>
      </w:r>
      <w:r w:rsidRPr="0087388F">
        <w:t>характер</w:t>
      </w:r>
      <w:r w:rsidRPr="0087388F">
        <w:rPr>
          <w:spacing w:val="1"/>
        </w:rPr>
        <w:t xml:space="preserve"> </w:t>
      </w:r>
      <w:r w:rsidRPr="0087388F">
        <w:t>самооценки</w:t>
      </w:r>
      <w:r w:rsidRPr="0087388F">
        <w:rPr>
          <w:spacing w:val="1"/>
        </w:rPr>
        <w:t xml:space="preserve"> </w:t>
      </w:r>
      <w:r w:rsidRPr="0087388F">
        <w:t>и</w:t>
      </w:r>
      <w:r w:rsidRPr="0087388F">
        <w:rPr>
          <w:spacing w:val="1"/>
        </w:rPr>
        <w:t xml:space="preserve"> </w:t>
      </w:r>
      <w:r w:rsidRPr="0087388F">
        <w:t>самосознания.</w:t>
      </w:r>
      <w:r w:rsidRPr="0087388F">
        <w:rPr>
          <w:spacing w:val="1"/>
        </w:rPr>
        <w:t xml:space="preserve"> </w:t>
      </w:r>
      <w:r w:rsidRPr="0087388F">
        <w:t>Появляется</w:t>
      </w:r>
      <w:r w:rsidRPr="0087388F">
        <w:rPr>
          <w:spacing w:val="1"/>
        </w:rPr>
        <w:t xml:space="preserve"> </w:t>
      </w:r>
      <w:r w:rsidRPr="0087388F">
        <w:t>краткосрочная</w:t>
      </w:r>
      <w:r w:rsidRPr="0087388F">
        <w:rPr>
          <w:spacing w:val="-1"/>
        </w:rPr>
        <w:t xml:space="preserve"> </w:t>
      </w:r>
      <w:r w:rsidRPr="0087388F">
        <w:t>временная перспектива</w:t>
      </w:r>
      <w:r w:rsidRPr="0087388F">
        <w:rPr>
          <w:spacing w:val="-3"/>
        </w:rPr>
        <w:t xml:space="preserve"> </w:t>
      </w:r>
      <w:r w:rsidRPr="0087388F">
        <w:t>(вчера-сегодня-завтра, было-будет).</w:t>
      </w:r>
    </w:p>
    <w:p w14:paraId="2F756979" w14:textId="77777777" w:rsidR="00BB340C" w:rsidRPr="0087388F" w:rsidRDefault="00BB340C" w:rsidP="005D6A35">
      <w:pPr>
        <w:pStyle w:val="a3"/>
        <w:spacing w:line="276" w:lineRule="auto"/>
        <w:ind w:left="0" w:firstLine="709"/>
        <w:jc w:val="left"/>
      </w:pPr>
    </w:p>
    <w:p w14:paraId="465C00E0" w14:textId="77777777" w:rsidR="00BB340C" w:rsidRPr="0087388F" w:rsidRDefault="007573A1" w:rsidP="005D6A35">
      <w:pPr>
        <w:pStyle w:val="1"/>
        <w:spacing w:line="276" w:lineRule="auto"/>
        <w:ind w:left="0" w:firstLine="709"/>
      </w:pPr>
      <w:r w:rsidRPr="0087388F">
        <w:t>1.</w:t>
      </w:r>
      <w:r w:rsidR="00B34936">
        <w:t>5</w:t>
      </w:r>
      <w:r w:rsidRPr="0087388F">
        <w:t>.3.3</w:t>
      </w:r>
      <w:r w:rsidR="00E666D3" w:rsidRPr="0087388F">
        <w:t xml:space="preserve">. </w:t>
      </w:r>
      <w:r w:rsidR="0021290F" w:rsidRPr="0087388F">
        <w:t>Старшая</w:t>
      </w:r>
      <w:r w:rsidR="0021290F" w:rsidRPr="0087388F">
        <w:rPr>
          <w:spacing w:val="-3"/>
        </w:rPr>
        <w:t xml:space="preserve"> </w:t>
      </w:r>
      <w:r w:rsidR="0021290F" w:rsidRPr="0087388F">
        <w:t>группа</w:t>
      </w:r>
      <w:r w:rsidR="0021290F" w:rsidRPr="0087388F">
        <w:rPr>
          <w:spacing w:val="-2"/>
        </w:rPr>
        <w:t xml:space="preserve"> </w:t>
      </w:r>
      <w:r w:rsidR="0021290F" w:rsidRPr="0087388F">
        <w:t>(шестой</w:t>
      </w:r>
      <w:r w:rsidR="0021290F" w:rsidRPr="0087388F">
        <w:rPr>
          <w:spacing w:val="-2"/>
        </w:rPr>
        <w:t xml:space="preserve"> </w:t>
      </w:r>
      <w:r w:rsidR="0021290F" w:rsidRPr="0087388F">
        <w:t>год</w:t>
      </w:r>
      <w:r w:rsidR="0021290F" w:rsidRPr="0087388F">
        <w:rPr>
          <w:spacing w:val="-2"/>
        </w:rPr>
        <w:t xml:space="preserve"> </w:t>
      </w:r>
      <w:r w:rsidR="0021290F" w:rsidRPr="0087388F">
        <w:t>жизни)</w:t>
      </w:r>
    </w:p>
    <w:p w14:paraId="529A7AE0" w14:textId="77777777" w:rsidR="00BB340C" w:rsidRPr="0087388F" w:rsidRDefault="0021290F" w:rsidP="005D6A35">
      <w:pPr>
        <w:pStyle w:val="2"/>
        <w:spacing w:line="276" w:lineRule="auto"/>
        <w:ind w:left="0" w:firstLine="709"/>
        <w:jc w:val="left"/>
      </w:pPr>
      <w:proofErr w:type="spellStart"/>
      <w:r w:rsidRPr="0087388F">
        <w:t>Росто</w:t>
      </w:r>
      <w:proofErr w:type="spellEnd"/>
      <w:r w:rsidRPr="0087388F">
        <w:t>-весовые</w:t>
      </w:r>
      <w:r w:rsidRPr="0087388F">
        <w:rPr>
          <w:spacing w:val="-3"/>
        </w:rPr>
        <w:t xml:space="preserve"> </w:t>
      </w:r>
      <w:r w:rsidRPr="0087388F">
        <w:t>характеристики</w:t>
      </w:r>
    </w:p>
    <w:p w14:paraId="0B68B3A0" w14:textId="77777777" w:rsidR="00BB340C" w:rsidRPr="0087388F" w:rsidRDefault="0021290F" w:rsidP="001C56B5">
      <w:pPr>
        <w:pStyle w:val="a3"/>
        <w:spacing w:line="276" w:lineRule="auto"/>
        <w:ind w:left="0" w:firstLine="709"/>
      </w:pPr>
      <w:r w:rsidRPr="0087388F">
        <w:t>Средний</w:t>
      </w:r>
      <w:r w:rsidRPr="0087388F">
        <w:rPr>
          <w:spacing w:val="7"/>
        </w:rPr>
        <w:t xml:space="preserve"> </w:t>
      </w:r>
      <w:r w:rsidRPr="0087388F">
        <w:t>вес</w:t>
      </w:r>
      <w:r w:rsidRPr="0087388F">
        <w:rPr>
          <w:spacing w:val="9"/>
        </w:rPr>
        <w:t xml:space="preserve"> </w:t>
      </w:r>
      <w:r w:rsidRPr="0087388F">
        <w:t>у</w:t>
      </w:r>
      <w:r w:rsidRPr="0087388F">
        <w:rPr>
          <w:spacing w:val="3"/>
        </w:rPr>
        <w:t xml:space="preserve"> </w:t>
      </w:r>
      <w:r w:rsidRPr="0087388F">
        <w:t>мальчиков</w:t>
      </w:r>
      <w:r w:rsidRPr="0087388F">
        <w:rPr>
          <w:spacing w:val="7"/>
        </w:rPr>
        <w:t xml:space="preserve"> </w:t>
      </w:r>
      <w:r w:rsidRPr="0087388F">
        <w:t>изменяется</w:t>
      </w:r>
      <w:r w:rsidRPr="0087388F">
        <w:rPr>
          <w:spacing w:val="8"/>
        </w:rPr>
        <w:t xml:space="preserve"> </w:t>
      </w:r>
      <w:r w:rsidRPr="0087388F">
        <w:t>от</w:t>
      </w:r>
      <w:r w:rsidRPr="0087388F">
        <w:rPr>
          <w:spacing w:val="13"/>
        </w:rPr>
        <w:t xml:space="preserve"> </w:t>
      </w:r>
      <w:r w:rsidRPr="0087388F">
        <w:t>19,7</w:t>
      </w:r>
      <w:r w:rsidRPr="0087388F">
        <w:rPr>
          <w:spacing w:val="6"/>
        </w:rPr>
        <w:t xml:space="preserve"> </w:t>
      </w:r>
      <w:r w:rsidRPr="0087388F">
        <w:t>кг</w:t>
      </w:r>
      <w:r w:rsidRPr="0087388F">
        <w:rPr>
          <w:spacing w:val="8"/>
        </w:rPr>
        <w:t xml:space="preserve"> </w:t>
      </w:r>
      <w:r w:rsidRPr="0087388F">
        <w:t>в</w:t>
      </w:r>
      <w:r w:rsidRPr="0087388F">
        <w:rPr>
          <w:spacing w:val="9"/>
        </w:rPr>
        <w:t xml:space="preserve"> </w:t>
      </w:r>
      <w:r w:rsidRPr="0087388F">
        <w:t>пять</w:t>
      </w:r>
      <w:r w:rsidRPr="0087388F">
        <w:rPr>
          <w:spacing w:val="8"/>
        </w:rPr>
        <w:t xml:space="preserve"> </w:t>
      </w:r>
      <w:r w:rsidRPr="0087388F">
        <w:t>лет</w:t>
      </w:r>
      <w:r w:rsidRPr="0087388F">
        <w:rPr>
          <w:spacing w:val="9"/>
        </w:rPr>
        <w:t xml:space="preserve"> </w:t>
      </w:r>
      <w:r w:rsidRPr="0087388F">
        <w:t>до</w:t>
      </w:r>
      <w:r w:rsidRPr="0087388F">
        <w:rPr>
          <w:spacing w:val="9"/>
        </w:rPr>
        <w:t xml:space="preserve"> </w:t>
      </w:r>
      <w:r w:rsidRPr="0087388F">
        <w:t>21,9</w:t>
      </w:r>
      <w:r w:rsidRPr="0087388F">
        <w:rPr>
          <w:spacing w:val="6"/>
        </w:rPr>
        <w:t xml:space="preserve"> </w:t>
      </w:r>
      <w:r w:rsidRPr="0087388F">
        <w:t>кг</w:t>
      </w:r>
      <w:r w:rsidRPr="0087388F">
        <w:rPr>
          <w:spacing w:val="5"/>
        </w:rPr>
        <w:t xml:space="preserve"> </w:t>
      </w:r>
      <w:r w:rsidRPr="0087388F">
        <w:t>в</w:t>
      </w:r>
      <w:r w:rsidRPr="0087388F">
        <w:rPr>
          <w:spacing w:val="9"/>
        </w:rPr>
        <w:t xml:space="preserve"> </w:t>
      </w:r>
      <w:r w:rsidRPr="0087388F">
        <w:t>шесть</w:t>
      </w:r>
      <w:r w:rsidRPr="0087388F">
        <w:rPr>
          <w:spacing w:val="10"/>
        </w:rPr>
        <w:t xml:space="preserve"> </w:t>
      </w:r>
      <w:r w:rsidRPr="0087388F">
        <w:t>лет,</w:t>
      </w:r>
      <w:r w:rsidRPr="0087388F">
        <w:rPr>
          <w:spacing w:val="11"/>
        </w:rPr>
        <w:t xml:space="preserve"> </w:t>
      </w:r>
      <w:r w:rsidRPr="0087388F">
        <w:t>у</w:t>
      </w:r>
      <w:r w:rsidRPr="0087388F">
        <w:rPr>
          <w:spacing w:val="2"/>
        </w:rPr>
        <w:t xml:space="preserve"> </w:t>
      </w:r>
      <w:r w:rsidRPr="0087388F">
        <w:t>девочек</w:t>
      </w:r>
      <w:r w:rsidR="001C56B5">
        <w:t xml:space="preserve"> </w:t>
      </w:r>
      <w:r w:rsidR="001072B2">
        <w:t>-</w:t>
      </w:r>
      <w:r w:rsidRPr="0087388F">
        <w:rPr>
          <w:spacing w:val="13"/>
        </w:rPr>
        <w:t xml:space="preserve"> </w:t>
      </w:r>
      <w:r w:rsidRPr="0087388F">
        <w:t>от</w:t>
      </w:r>
      <w:r w:rsidRPr="0087388F">
        <w:rPr>
          <w:spacing w:val="15"/>
        </w:rPr>
        <w:t xml:space="preserve"> </w:t>
      </w:r>
      <w:r w:rsidRPr="0087388F">
        <w:t>18,5</w:t>
      </w:r>
      <w:r w:rsidRPr="0087388F">
        <w:rPr>
          <w:spacing w:val="13"/>
        </w:rPr>
        <w:t xml:space="preserve"> </w:t>
      </w:r>
      <w:r w:rsidRPr="0087388F">
        <w:t>кг</w:t>
      </w:r>
      <w:r w:rsidRPr="0087388F">
        <w:rPr>
          <w:spacing w:val="14"/>
        </w:rPr>
        <w:t xml:space="preserve"> </w:t>
      </w:r>
      <w:r w:rsidRPr="0087388F">
        <w:t>в</w:t>
      </w:r>
      <w:r w:rsidRPr="0087388F">
        <w:rPr>
          <w:spacing w:val="13"/>
        </w:rPr>
        <w:t xml:space="preserve"> </w:t>
      </w:r>
      <w:r w:rsidRPr="0087388F">
        <w:t>пять</w:t>
      </w:r>
      <w:r w:rsidRPr="0087388F">
        <w:rPr>
          <w:spacing w:val="15"/>
        </w:rPr>
        <w:t xml:space="preserve"> </w:t>
      </w:r>
      <w:r w:rsidRPr="0087388F">
        <w:t>лет</w:t>
      </w:r>
      <w:r w:rsidRPr="0087388F">
        <w:rPr>
          <w:spacing w:val="11"/>
        </w:rPr>
        <w:t xml:space="preserve"> </w:t>
      </w:r>
      <w:r w:rsidRPr="0087388F">
        <w:t>до</w:t>
      </w:r>
      <w:r w:rsidRPr="0087388F">
        <w:rPr>
          <w:spacing w:val="15"/>
        </w:rPr>
        <w:t xml:space="preserve"> </w:t>
      </w:r>
      <w:r w:rsidRPr="0087388F">
        <w:t>21,3</w:t>
      </w:r>
      <w:r w:rsidRPr="0087388F">
        <w:rPr>
          <w:spacing w:val="13"/>
        </w:rPr>
        <w:t xml:space="preserve"> </w:t>
      </w:r>
      <w:r w:rsidRPr="0087388F">
        <w:t>кг</w:t>
      </w:r>
      <w:r w:rsidRPr="0087388F">
        <w:rPr>
          <w:spacing w:val="14"/>
        </w:rPr>
        <w:t xml:space="preserve"> </w:t>
      </w:r>
      <w:r w:rsidRPr="0087388F">
        <w:t>в</w:t>
      </w:r>
      <w:r w:rsidRPr="0087388F">
        <w:rPr>
          <w:spacing w:val="13"/>
        </w:rPr>
        <w:t xml:space="preserve"> </w:t>
      </w:r>
      <w:r w:rsidRPr="0087388F">
        <w:t>шесть</w:t>
      </w:r>
      <w:r w:rsidRPr="0087388F">
        <w:rPr>
          <w:spacing w:val="16"/>
        </w:rPr>
        <w:t xml:space="preserve"> </w:t>
      </w:r>
      <w:r w:rsidRPr="0087388F">
        <w:t>лет.</w:t>
      </w:r>
      <w:r w:rsidRPr="0087388F">
        <w:rPr>
          <w:spacing w:val="13"/>
        </w:rPr>
        <w:t xml:space="preserve"> </w:t>
      </w:r>
      <w:r w:rsidRPr="0087388F">
        <w:t>Средняя</w:t>
      </w:r>
      <w:r w:rsidRPr="0087388F">
        <w:rPr>
          <w:spacing w:val="14"/>
        </w:rPr>
        <w:t xml:space="preserve"> </w:t>
      </w:r>
      <w:r w:rsidRPr="0087388F">
        <w:t>длина</w:t>
      </w:r>
      <w:r w:rsidRPr="0087388F">
        <w:rPr>
          <w:spacing w:val="12"/>
        </w:rPr>
        <w:t xml:space="preserve"> </w:t>
      </w:r>
      <w:r w:rsidRPr="0087388F">
        <w:t>тела</w:t>
      </w:r>
      <w:r w:rsidRPr="0087388F">
        <w:rPr>
          <w:spacing w:val="15"/>
        </w:rPr>
        <w:t xml:space="preserve"> </w:t>
      </w:r>
      <w:r w:rsidRPr="0087388F">
        <w:t>у</w:t>
      </w:r>
      <w:r w:rsidRPr="0087388F">
        <w:rPr>
          <w:spacing w:val="10"/>
        </w:rPr>
        <w:t xml:space="preserve"> </w:t>
      </w:r>
      <w:r w:rsidRPr="0087388F">
        <w:t>мальчиков</w:t>
      </w:r>
      <w:r w:rsidRPr="0087388F">
        <w:rPr>
          <w:spacing w:val="13"/>
        </w:rPr>
        <w:t xml:space="preserve"> </w:t>
      </w:r>
      <w:r w:rsidRPr="0087388F">
        <w:t>от</w:t>
      </w:r>
      <w:r w:rsidRPr="0087388F">
        <w:rPr>
          <w:spacing w:val="17"/>
        </w:rPr>
        <w:t xml:space="preserve"> </w:t>
      </w:r>
      <w:r w:rsidRPr="0087388F">
        <w:t>110,4</w:t>
      </w:r>
      <w:r w:rsidRPr="0087388F">
        <w:rPr>
          <w:spacing w:val="14"/>
        </w:rPr>
        <w:t xml:space="preserve"> </w:t>
      </w:r>
      <w:r w:rsidRPr="0087388F">
        <w:t>см</w:t>
      </w:r>
      <w:r w:rsidRPr="0087388F">
        <w:rPr>
          <w:spacing w:val="12"/>
        </w:rPr>
        <w:t xml:space="preserve"> </w:t>
      </w:r>
      <w:r w:rsidRPr="0087388F">
        <w:t>в</w:t>
      </w:r>
      <w:r w:rsidRPr="0087388F">
        <w:rPr>
          <w:spacing w:val="14"/>
        </w:rPr>
        <w:t xml:space="preserve"> </w:t>
      </w:r>
      <w:r w:rsidRPr="0087388F">
        <w:t>пять</w:t>
      </w:r>
      <w:r w:rsidRPr="0087388F">
        <w:rPr>
          <w:spacing w:val="-57"/>
        </w:rPr>
        <w:t xml:space="preserve"> </w:t>
      </w:r>
      <w:r w:rsidRPr="0087388F">
        <w:t>лет</w:t>
      </w:r>
      <w:r w:rsidRPr="0087388F">
        <w:rPr>
          <w:spacing w:val="-1"/>
        </w:rPr>
        <w:t xml:space="preserve"> </w:t>
      </w:r>
      <w:r w:rsidRPr="0087388F">
        <w:t>до 115,9</w:t>
      </w:r>
      <w:r w:rsidRPr="0087388F">
        <w:rPr>
          <w:spacing w:val="-1"/>
        </w:rPr>
        <w:t xml:space="preserve"> </w:t>
      </w:r>
      <w:r w:rsidRPr="0087388F">
        <w:t>см</w:t>
      </w:r>
      <w:r w:rsidRPr="0087388F">
        <w:rPr>
          <w:spacing w:val="-1"/>
        </w:rPr>
        <w:t xml:space="preserve"> </w:t>
      </w:r>
      <w:r w:rsidRPr="0087388F">
        <w:t>в</w:t>
      </w:r>
      <w:r w:rsidRPr="0087388F">
        <w:rPr>
          <w:spacing w:val="-2"/>
        </w:rPr>
        <w:t xml:space="preserve"> </w:t>
      </w:r>
      <w:r w:rsidRPr="0087388F">
        <w:t>шесть</w:t>
      </w:r>
      <w:r w:rsidRPr="0087388F">
        <w:rPr>
          <w:spacing w:val="1"/>
        </w:rPr>
        <w:t xml:space="preserve"> </w:t>
      </w:r>
      <w:r w:rsidRPr="0087388F">
        <w:t>лет,</w:t>
      </w:r>
      <w:r w:rsidRPr="0087388F">
        <w:rPr>
          <w:spacing w:val="2"/>
        </w:rPr>
        <w:t xml:space="preserve"> </w:t>
      </w:r>
      <w:r w:rsidRPr="0087388F">
        <w:t>у</w:t>
      </w:r>
      <w:r w:rsidRPr="0087388F">
        <w:rPr>
          <w:spacing w:val="-5"/>
        </w:rPr>
        <w:t xml:space="preserve"> </w:t>
      </w:r>
      <w:r w:rsidRPr="0087388F">
        <w:t>девочек</w:t>
      </w:r>
      <w:r w:rsidRPr="0087388F">
        <w:rPr>
          <w:spacing w:val="2"/>
        </w:rPr>
        <w:t xml:space="preserve"> </w:t>
      </w:r>
      <w:r w:rsidR="001072B2">
        <w:t>-</w:t>
      </w:r>
      <w:r w:rsidRPr="0087388F">
        <w:rPr>
          <w:spacing w:val="-1"/>
        </w:rPr>
        <w:t xml:space="preserve"> </w:t>
      </w:r>
      <w:r w:rsidRPr="0087388F">
        <w:t>от 109,0 см</w:t>
      </w:r>
      <w:r w:rsidRPr="0087388F">
        <w:rPr>
          <w:spacing w:val="-1"/>
        </w:rPr>
        <w:t xml:space="preserve"> </w:t>
      </w:r>
      <w:r w:rsidRPr="0087388F">
        <w:t>в</w:t>
      </w:r>
      <w:r w:rsidRPr="0087388F">
        <w:rPr>
          <w:spacing w:val="-1"/>
        </w:rPr>
        <w:t xml:space="preserve"> </w:t>
      </w:r>
      <w:r w:rsidRPr="0087388F">
        <w:t>пять лет до 115,7 см</w:t>
      </w:r>
      <w:r w:rsidRPr="0087388F">
        <w:rPr>
          <w:spacing w:val="-1"/>
        </w:rPr>
        <w:t xml:space="preserve"> </w:t>
      </w:r>
      <w:r w:rsidRPr="0087388F">
        <w:t>в</w:t>
      </w:r>
      <w:r w:rsidRPr="0087388F">
        <w:rPr>
          <w:spacing w:val="-1"/>
        </w:rPr>
        <w:t xml:space="preserve"> </w:t>
      </w:r>
      <w:r w:rsidRPr="0087388F">
        <w:t>шесть</w:t>
      </w:r>
      <w:r w:rsidRPr="0087388F">
        <w:rPr>
          <w:spacing w:val="1"/>
        </w:rPr>
        <w:t xml:space="preserve"> </w:t>
      </w:r>
      <w:r w:rsidRPr="0087388F">
        <w:t>лет.</w:t>
      </w:r>
    </w:p>
    <w:p w14:paraId="4ABFC935" w14:textId="77777777" w:rsidR="00BB340C" w:rsidRPr="0087388F" w:rsidRDefault="0021290F" w:rsidP="005D6A35">
      <w:pPr>
        <w:pStyle w:val="2"/>
        <w:spacing w:line="276" w:lineRule="auto"/>
        <w:ind w:left="0" w:firstLine="709"/>
      </w:pPr>
      <w:r w:rsidRPr="0087388F">
        <w:t>Функциональное</w:t>
      </w:r>
      <w:r w:rsidRPr="0087388F">
        <w:rPr>
          <w:spacing w:val="-4"/>
        </w:rPr>
        <w:t xml:space="preserve"> </w:t>
      </w:r>
      <w:r w:rsidRPr="0087388F">
        <w:t>созревание</w:t>
      </w:r>
    </w:p>
    <w:p w14:paraId="3A96C60E" w14:textId="77777777" w:rsidR="00E666D3" w:rsidRPr="0087388F" w:rsidRDefault="0021290F" w:rsidP="005D6A35">
      <w:pPr>
        <w:pStyle w:val="a3"/>
        <w:spacing w:line="276" w:lineRule="auto"/>
        <w:ind w:left="0" w:firstLine="709"/>
      </w:pPr>
      <w:r w:rsidRPr="0087388F">
        <w:t>Развитие</w:t>
      </w:r>
      <w:r w:rsidRPr="0087388F">
        <w:rPr>
          <w:spacing w:val="1"/>
        </w:rPr>
        <w:t xml:space="preserve"> </w:t>
      </w:r>
      <w:r w:rsidRPr="0087388F">
        <w:t>центральной</w:t>
      </w:r>
      <w:r w:rsidRPr="0087388F">
        <w:rPr>
          <w:spacing w:val="1"/>
        </w:rPr>
        <w:t xml:space="preserve"> </w:t>
      </w:r>
      <w:r w:rsidRPr="0087388F">
        <w:t>нервной</w:t>
      </w:r>
      <w:r w:rsidRPr="0087388F">
        <w:rPr>
          <w:spacing w:val="1"/>
        </w:rPr>
        <w:t xml:space="preserve"> </w:t>
      </w:r>
      <w:r w:rsidRPr="0087388F">
        <w:t>и</w:t>
      </w:r>
      <w:r w:rsidRPr="0087388F">
        <w:rPr>
          <w:spacing w:val="1"/>
        </w:rPr>
        <w:t xml:space="preserve"> </w:t>
      </w:r>
      <w:r w:rsidRPr="0087388F">
        <w:t>опорно-двигательной</w:t>
      </w:r>
      <w:r w:rsidRPr="0087388F">
        <w:rPr>
          <w:spacing w:val="1"/>
        </w:rPr>
        <w:t xml:space="preserve"> </w:t>
      </w:r>
      <w:r w:rsidRPr="0087388F">
        <w:t>систем,</w:t>
      </w:r>
      <w:r w:rsidRPr="0087388F">
        <w:rPr>
          <w:spacing w:val="1"/>
        </w:rPr>
        <w:t xml:space="preserve"> </w:t>
      </w:r>
      <w:r w:rsidRPr="0087388F">
        <w:t>зрительно-моторной</w:t>
      </w:r>
      <w:r w:rsidRPr="0087388F">
        <w:rPr>
          <w:spacing w:val="1"/>
        </w:rPr>
        <w:t xml:space="preserve"> </w:t>
      </w:r>
      <w:r w:rsidRPr="0087388F">
        <w:t>координации</w:t>
      </w:r>
      <w:r w:rsidRPr="0087388F">
        <w:rPr>
          <w:spacing w:val="1"/>
        </w:rPr>
        <w:t xml:space="preserve"> </w:t>
      </w:r>
      <w:r w:rsidRPr="0087388F">
        <w:t>позволяет</w:t>
      </w:r>
      <w:r w:rsidRPr="0087388F">
        <w:rPr>
          <w:spacing w:val="1"/>
        </w:rPr>
        <w:t xml:space="preserve"> </w:t>
      </w:r>
      <w:r w:rsidRPr="0087388F">
        <w:t>ребенку</w:t>
      </w:r>
      <w:r w:rsidRPr="0087388F">
        <w:rPr>
          <w:spacing w:val="1"/>
        </w:rPr>
        <w:t xml:space="preserve"> </w:t>
      </w:r>
      <w:r w:rsidRPr="0087388F">
        <w:t>значительно</w:t>
      </w:r>
      <w:r w:rsidRPr="0087388F">
        <w:rPr>
          <w:spacing w:val="1"/>
        </w:rPr>
        <w:t xml:space="preserve"> </w:t>
      </w:r>
      <w:r w:rsidRPr="0087388F">
        <w:t>расширить</w:t>
      </w:r>
      <w:r w:rsidRPr="0087388F">
        <w:rPr>
          <w:spacing w:val="1"/>
        </w:rPr>
        <w:t xml:space="preserve"> </w:t>
      </w:r>
      <w:r w:rsidRPr="0087388F">
        <w:t>доступный</w:t>
      </w:r>
      <w:r w:rsidRPr="0087388F">
        <w:rPr>
          <w:spacing w:val="1"/>
        </w:rPr>
        <w:t xml:space="preserve"> </w:t>
      </w:r>
      <w:r w:rsidRPr="0087388F">
        <w:t>набор</w:t>
      </w:r>
      <w:r w:rsidRPr="0087388F">
        <w:rPr>
          <w:spacing w:val="1"/>
        </w:rPr>
        <w:t xml:space="preserve"> </w:t>
      </w:r>
      <w:r w:rsidRPr="0087388F">
        <w:t>двигательных</w:t>
      </w:r>
      <w:r w:rsidRPr="0087388F">
        <w:rPr>
          <w:spacing w:val="1"/>
        </w:rPr>
        <w:t xml:space="preserve"> </w:t>
      </w:r>
      <w:r w:rsidRPr="0087388F">
        <w:t>стереотипов.</w:t>
      </w:r>
    </w:p>
    <w:p w14:paraId="4538CBB8" w14:textId="77777777" w:rsidR="00BB340C" w:rsidRPr="0087388F" w:rsidRDefault="0021290F" w:rsidP="005D6A35">
      <w:pPr>
        <w:pStyle w:val="a3"/>
        <w:spacing w:line="276" w:lineRule="auto"/>
        <w:ind w:left="0" w:firstLine="709"/>
      </w:pPr>
      <w:r w:rsidRPr="0087388F">
        <w:rPr>
          <w:b/>
        </w:rPr>
        <w:t xml:space="preserve">Психические функции. </w:t>
      </w:r>
      <w:r w:rsidRPr="0087388F">
        <w:t>В период от пяти до шести лет детям доступно опосредованное</w:t>
      </w:r>
      <w:r w:rsidRPr="0087388F">
        <w:rPr>
          <w:spacing w:val="1"/>
        </w:rPr>
        <w:t xml:space="preserve"> </w:t>
      </w:r>
      <w:r w:rsidRPr="0087388F">
        <w:t>запоминание. Эффективность запоминания с помощью внешних средств (картинок, пиктограмм)</w:t>
      </w:r>
      <w:r w:rsidRPr="0087388F">
        <w:rPr>
          <w:spacing w:val="1"/>
        </w:rPr>
        <w:t xml:space="preserve"> </w:t>
      </w:r>
      <w:r w:rsidRPr="0087388F">
        <w:t>может возрастать в 2 раза. В старшем дошкольном возрасте продолжает развиваться образное</w:t>
      </w:r>
      <w:r w:rsidRPr="0087388F">
        <w:rPr>
          <w:spacing w:val="1"/>
        </w:rPr>
        <w:t xml:space="preserve"> </w:t>
      </w:r>
      <w:r w:rsidRPr="0087388F">
        <w:t>мышление.</w:t>
      </w:r>
      <w:r w:rsidRPr="0087388F">
        <w:rPr>
          <w:spacing w:val="1"/>
        </w:rPr>
        <w:t xml:space="preserve"> </w:t>
      </w:r>
      <w:r w:rsidRPr="0087388F">
        <w:t>Дети</w:t>
      </w:r>
      <w:r w:rsidRPr="0087388F">
        <w:rPr>
          <w:spacing w:val="1"/>
        </w:rPr>
        <w:t xml:space="preserve"> </w:t>
      </w:r>
      <w:r w:rsidRPr="0087388F">
        <w:t>способны</w:t>
      </w:r>
      <w:r w:rsidRPr="0087388F">
        <w:rPr>
          <w:spacing w:val="1"/>
        </w:rPr>
        <w:t xml:space="preserve"> </w:t>
      </w:r>
      <w:r w:rsidRPr="0087388F">
        <w:t>не</w:t>
      </w:r>
      <w:r w:rsidRPr="0087388F">
        <w:rPr>
          <w:spacing w:val="1"/>
        </w:rPr>
        <w:t xml:space="preserve"> </w:t>
      </w:r>
      <w:r w:rsidRPr="0087388F">
        <w:t>только</w:t>
      </w:r>
      <w:r w:rsidRPr="0087388F">
        <w:rPr>
          <w:spacing w:val="1"/>
        </w:rPr>
        <w:t xml:space="preserve"> </w:t>
      </w:r>
      <w:r w:rsidRPr="0087388F">
        <w:t>решить</w:t>
      </w:r>
      <w:r w:rsidRPr="0087388F">
        <w:rPr>
          <w:spacing w:val="1"/>
        </w:rPr>
        <w:t xml:space="preserve"> </w:t>
      </w:r>
      <w:r w:rsidRPr="0087388F">
        <w:t>задачу</w:t>
      </w:r>
      <w:r w:rsidRPr="0087388F">
        <w:rPr>
          <w:spacing w:val="1"/>
        </w:rPr>
        <w:t xml:space="preserve"> </w:t>
      </w:r>
      <w:r w:rsidRPr="0087388F">
        <w:t>в</w:t>
      </w:r>
      <w:r w:rsidRPr="0087388F">
        <w:rPr>
          <w:spacing w:val="1"/>
        </w:rPr>
        <w:t xml:space="preserve"> </w:t>
      </w:r>
      <w:r w:rsidRPr="0087388F">
        <w:t>наглядном</w:t>
      </w:r>
      <w:r w:rsidRPr="0087388F">
        <w:rPr>
          <w:spacing w:val="1"/>
        </w:rPr>
        <w:t xml:space="preserve"> </w:t>
      </w:r>
      <w:r w:rsidRPr="0087388F">
        <w:t>плане,</w:t>
      </w:r>
      <w:r w:rsidRPr="0087388F">
        <w:rPr>
          <w:spacing w:val="1"/>
        </w:rPr>
        <w:t xml:space="preserve"> </w:t>
      </w:r>
      <w:r w:rsidRPr="0087388F">
        <w:t>но</w:t>
      </w:r>
      <w:r w:rsidRPr="0087388F">
        <w:rPr>
          <w:spacing w:val="1"/>
        </w:rPr>
        <w:t xml:space="preserve"> </w:t>
      </w:r>
      <w:r w:rsidRPr="0087388F">
        <w:t>и</w:t>
      </w:r>
      <w:r w:rsidRPr="0087388F">
        <w:rPr>
          <w:spacing w:val="1"/>
        </w:rPr>
        <w:t xml:space="preserve"> </w:t>
      </w:r>
      <w:r w:rsidRPr="0087388F">
        <w:t>совершить</w:t>
      </w:r>
      <w:r w:rsidRPr="0087388F">
        <w:rPr>
          <w:spacing w:val="1"/>
        </w:rPr>
        <w:t xml:space="preserve"> </w:t>
      </w:r>
      <w:r w:rsidRPr="0087388F">
        <w:t>преобразования объекта, указать, в какой последовательности объекты вступят во взаимодействие</w:t>
      </w:r>
      <w:r w:rsidRPr="0087388F">
        <w:rPr>
          <w:spacing w:val="1"/>
        </w:rPr>
        <w:t xml:space="preserve"> </w:t>
      </w:r>
      <w:r w:rsidRPr="0087388F">
        <w:t>и</w:t>
      </w:r>
      <w:r w:rsidRPr="0087388F">
        <w:rPr>
          <w:spacing w:val="1"/>
        </w:rPr>
        <w:t xml:space="preserve"> </w:t>
      </w:r>
      <w:r w:rsidRPr="0087388F">
        <w:t>т.д.</w:t>
      </w:r>
      <w:r w:rsidRPr="0087388F">
        <w:rPr>
          <w:spacing w:val="1"/>
        </w:rPr>
        <w:t xml:space="preserve"> </w:t>
      </w:r>
      <w:r w:rsidRPr="0087388F">
        <w:t>Эгоцентризм</w:t>
      </w:r>
      <w:r w:rsidRPr="0087388F">
        <w:rPr>
          <w:spacing w:val="1"/>
        </w:rPr>
        <w:t xml:space="preserve"> </w:t>
      </w:r>
      <w:r w:rsidRPr="0087388F">
        <w:t>детского</w:t>
      </w:r>
      <w:r w:rsidRPr="0087388F">
        <w:rPr>
          <w:spacing w:val="1"/>
        </w:rPr>
        <w:t xml:space="preserve"> </w:t>
      </w:r>
      <w:r w:rsidRPr="0087388F">
        <w:t>мышления</w:t>
      </w:r>
      <w:r w:rsidRPr="0087388F">
        <w:rPr>
          <w:spacing w:val="1"/>
        </w:rPr>
        <w:t xml:space="preserve"> </w:t>
      </w:r>
      <w:r w:rsidRPr="0087388F">
        <w:t>сохраняется.</w:t>
      </w:r>
      <w:r w:rsidRPr="0087388F">
        <w:rPr>
          <w:spacing w:val="1"/>
        </w:rPr>
        <w:t xml:space="preserve"> </w:t>
      </w:r>
      <w:r w:rsidRPr="0087388F">
        <w:t>Основой</w:t>
      </w:r>
      <w:r w:rsidRPr="0087388F">
        <w:rPr>
          <w:spacing w:val="1"/>
        </w:rPr>
        <w:t xml:space="preserve"> </w:t>
      </w:r>
      <w:r w:rsidRPr="0087388F">
        <w:t>развития</w:t>
      </w:r>
      <w:r w:rsidRPr="0087388F">
        <w:rPr>
          <w:spacing w:val="1"/>
        </w:rPr>
        <w:t xml:space="preserve"> </w:t>
      </w:r>
      <w:r w:rsidRPr="0087388F">
        <w:t>мыслительных</w:t>
      </w:r>
      <w:r w:rsidRPr="0087388F">
        <w:rPr>
          <w:spacing w:val="1"/>
        </w:rPr>
        <w:t xml:space="preserve"> </w:t>
      </w:r>
      <w:r w:rsidRPr="0087388F">
        <w:t>способностей</w:t>
      </w:r>
      <w:r w:rsidRPr="0087388F">
        <w:rPr>
          <w:spacing w:val="1"/>
        </w:rPr>
        <w:t xml:space="preserve"> </w:t>
      </w:r>
      <w:r w:rsidRPr="0087388F">
        <w:t>в</w:t>
      </w:r>
      <w:r w:rsidRPr="0087388F">
        <w:rPr>
          <w:spacing w:val="1"/>
        </w:rPr>
        <w:t xml:space="preserve"> </w:t>
      </w:r>
      <w:r w:rsidRPr="0087388F">
        <w:t>данном</w:t>
      </w:r>
      <w:r w:rsidRPr="0087388F">
        <w:rPr>
          <w:spacing w:val="1"/>
        </w:rPr>
        <w:t xml:space="preserve"> </w:t>
      </w:r>
      <w:r w:rsidRPr="0087388F">
        <w:t>возрасте</w:t>
      </w:r>
      <w:r w:rsidRPr="0087388F">
        <w:rPr>
          <w:spacing w:val="1"/>
        </w:rPr>
        <w:t xml:space="preserve"> </w:t>
      </w:r>
      <w:r w:rsidRPr="0087388F">
        <w:t>является</w:t>
      </w:r>
      <w:r w:rsidRPr="0087388F">
        <w:rPr>
          <w:spacing w:val="1"/>
        </w:rPr>
        <w:t xml:space="preserve"> </w:t>
      </w:r>
      <w:r w:rsidRPr="0087388F">
        <w:t>наглядно-схематическое</w:t>
      </w:r>
      <w:r w:rsidRPr="0087388F">
        <w:rPr>
          <w:spacing w:val="1"/>
        </w:rPr>
        <w:t xml:space="preserve"> </w:t>
      </w:r>
      <w:r w:rsidRPr="0087388F">
        <w:t>мышление,</w:t>
      </w:r>
      <w:r w:rsidRPr="0087388F">
        <w:rPr>
          <w:spacing w:val="1"/>
        </w:rPr>
        <w:t xml:space="preserve"> </w:t>
      </w:r>
      <w:r w:rsidRPr="0087388F">
        <w:t>начинают</w:t>
      </w:r>
      <w:r w:rsidRPr="0087388F">
        <w:rPr>
          <w:spacing w:val="1"/>
        </w:rPr>
        <w:t xml:space="preserve"> </w:t>
      </w:r>
      <w:r w:rsidRPr="0087388F">
        <w:t>развиваться</w:t>
      </w:r>
      <w:r w:rsidRPr="0087388F">
        <w:rPr>
          <w:spacing w:val="1"/>
        </w:rPr>
        <w:t xml:space="preserve"> </w:t>
      </w:r>
      <w:r w:rsidRPr="0087388F">
        <w:t>основы</w:t>
      </w:r>
      <w:r w:rsidRPr="0087388F">
        <w:rPr>
          <w:spacing w:val="1"/>
        </w:rPr>
        <w:t xml:space="preserve"> </w:t>
      </w:r>
      <w:r w:rsidRPr="0087388F">
        <w:t>логического</w:t>
      </w:r>
      <w:r w:rsidRPr="0087388F">
        <w:rPr>
          <w:spacing w:val="1"/>
        </w:rPr>
        <w:t xml:space="preserve"> </w:t>
      </w:r>
      <w:r w:rsidRPr="0087388F">
        <w:t>мышления.</w:t>
      </w:r>
      <w:r w:rsidRPr="0087388F">
        <w:rPr>
          <w:spacing w:val="1"/>
        </w:rPr>
        <w:t xml:space="preserve"> </w:t>
      </w:r>
      <w:r w:rsidRPr="0087388F">
        <w:t>Формируются</w:t>
      </w:r>
      <w:r w:rsidRPr="0087388F">
        <w:rPr>
          <w:spacing w:val="1"/>
        </w:rPr>
        <w:t xml:space="preserve"> </w:t>
      </w:r>
      <w:r w:rsidRPr="0087388F">
        <w:t>обобщения,</w:t>
      </w:r>
      <w:r w:rsidRPr="0087388F">
        <w:rPr>
          <w:spacing w:val="1"/>
        </w:rPr>
        <w:t xml:space="preserve"> </w:t>
      </w:r>
      <w:r w:rsidRPr="0087388F">
        <w:t>что</w:t>
      </w:r>
      <w:r w:rsidRPr="0087388F">
        <w:rPr>
          <w:spacing w:val="1"/>
        </w:rPr>
        <w:t xml:space="preserve"> </w:t>
      </w:r>
      <w:r w:rsidRPr="0087388F">
        <w:t>является</w:t>
      </w:r>
      <w:r w:rsidRPr="0087388F">
        <w:rPr>
          <w:spacing w:val="1"/>
        </w:rPr>
        <w:t xml:space="preserve"> </w:t>
      </w:r>
      <w:r w:rsidRPr="0087388F">
        <w:t>основой</w:t>
      </w:r>
      <w:r w:rsidRPr="0087388F">
        <w:rPr>
          <w:spacing w:val="1"/>
        </w:rPr>
        <w:t xml:space="preserve"> </w:t>
      </w:r>
      <w:r w:rsidRPr="0087388F">
        <w:t>словесно-логического мышления. Интенсивно формируется творческое воображение. Наряду с</w:t>
      </w:r>
      <w:r w:rsidRPr="0087388F">
        <w:rPr>
          <w:spacing w:val="1"/>
        </w:rPr>
        <w:t xml:space="preserve"> </w:t>
      </w:r>
      <w:r w:rsidRPr="0087388F">
        <w:t>образной</w:t>
      </w:r>
      <w:r w:rsidRPr="0087388F">
        <w:rPr>
          <w:spacing w:val="1"/>
        </w:rPr>
        <w:t xml:space="preserve"> </w:t>
      </w:r>
      <w:r w:rsidRPr="0087388F">
        <w:t>креативностью,</w:t>
      </w:r>
      <w:r w:rsidRPr="0087388F">
        <w:rPr>
          <w:spacing w:val="1"/>
        </w:rPr>
        <w:t xml:space="preserve"> </w:t>
      </w:r>
      <w:r w:rsidRPr="0087388F">
        <w:t>интенсивно</w:t>
      </w:r>
      <w:r w:rsidRPr="0087388F">
        <w:rPr>
          <w:spacing w:val="1"/>
        </w:rPr>
        <w:t xml:space="preserve"> </w:t>
      </w:r>
      <w:r w:rsidRPr="0087388F">
        <w:t>развивается</w:t>
      </w:r>
      <w:r w:rsidRPr="0087388F">
        <w:rPr>
          <w:spacing w:val="1"/>
        </w:rPr>
        <w:t xml:space="preserve"> </w:t>
      </w:r>
      <w:r w:rsidRPr="0087388F">
        <w:t>и</w:t>
      </w:r>
      <w:r w:rsidRPr="0087388F">
        <w:rPr>
          <w:spacing w:val="1"/>
        </w:rPr>
        <w:t xml:space="preserve"> </w:t>
      </w:r>
      <w:r w:rsidRPr="0087388F">
        <w:t>вербальная</w:t>
      </w:r>
      <w:r w:rsidRPr="0087388F">
        <w:rPr>
          <w:spacing w:val="1"/>
        </w:rPr>
        <w:t xml:space="preserve"> </w:t>
      </w:r>
      <w:r w:rsidRPr="0087388F">
        <w:t>креативность</w:t>
      </w:r>
      <w:r w:rsidRPr="0087388F">
        <w:rPr>
          <w:spacing w:val="1"/>
        </w:rPr>
        <w:t xml:space="preserve"> </w:t>
      </w:r>
      <w:r w:rsidRPr="0087388F">
        <w:t>по</w:t>
      </w:r>
      <w:r w:rsidRPr="0087388F">
        <w:rPr>
          <w:spacing w:val="1"/>
        </w:rPr>
        <w:t xml:space="preserve"> </w:t>
      </w:r>
      <w:r w:rsidRPr="0087388F">
        <w:t>параметрам</w:t>
      </w:r>
      <w:r w:rsidRPr="0087388F">
        <w:rPr>
          <w:spacing w:val="1"/>
        </w:rPr>
        <w:t xml:space="preserve"> </w:t>
      </w:r>
      <w:r w:rsidRPr="0087388F">
        <w:t>беглости,</w:t>
      </w:r>
      <w:r w:rsidRPr="0087388F">
        <w:rPr>
          <w:spacing w:val="1"/>
        </w:rPr>
        <w:t xml:space="preserve"> </w:t>
      </w:r>
      <w:r w:rsidRPr="0087388F">
        <w:t>гибкости,</w:t>
      </w:r>
      <w:r w:rsidRPr="0087388F">
        <w:rPr>
          <w:spacing w:val="1"/>
        </w:rPr>
        <w:t xml:space="preserve"> </w:t>
      </w:r>
      <w:r w:rsidRPr="0087388F">
        <w:t>оригинальности</w:t>
      </w:r>
      <w:r w:rsidRPr="0087388F">
        <w:rPr>
          <w:spacing w:val="1"/>
        </w:rPr>
        <w:t xml:space="preserve"> </w:t>
      </w:r>
      <w:r w:rsidRPr="0087388F">
        <w:t>и</w:t>
      </w:r>
      <w:r w:rsidRPr="0087388F">
        <w:rPr>
          <w:spacing w:val="1"/>
        </w:rPr>
        <w:t xml:space="preserve"> </w:t>
      </w:r>
      <w:r w:rsidRPr="0087388F">
        <w:t>разработанности.</w:t>
      </w:r>
      <w:r w:rsidRPr="0087388F">
        <w:rPr>
          <w:spacing w:val="1"/>
        </w:rPr>
        <w:t xml:space="preserve"> </w:t>
      </w:r>
      <w:r w:rsidRPr="0087388F">
        <w:t>Увеличивается</w:t>
      </w:r>
      <w:r w:rsidRPr="0087388F">
        <w:rPr>
          <w:spacing w:val="1"/>
        </w:rPr>
        <w:t xml:space="preserve"> </w:t>
      </w:r>
      <w:r w:rsidRPr="0087388F">
        <w:t>устойчивость,</w:t>
      </w:r>
      <w:r w:rsidRPr="0087388F">
        <w:rPr>
          <w:spacing w:val="1"/>
        </w:rPr>
        <w:t xml:space="preserve"> </w:t>
      </w:r>
      <w:r w:rsidRPr="0087388F">
        <w:t>распределение, переключаемость внимания. Развитие речи идет в направлении развития словаря,</w:t>
      </w:r>
      <w:r w:rsidRPr="0087388F">
        <w:rPr>
          <w:spacing w:val="1"/>
        </w:rPr>
        <w:t xml:space="preserve"> </w:t>
      </w:r>
      <w:r w:rsidRPr="0087388F">
        <w:t>грамматической стороны речи, связной речи, ребенку доступен фонематический анализ слова, что</w:t>
      </w:r>
      <w:r w:rsidRPr="0087388F">
        <w:rPr>
          <w:spacing w:val="1"/>
        </w:rPr>
        <w:t xml:space="preserve"> </w:t>
      </w:r>
      <w:r w:rsidRPr="0087388F">
        <w:t>является</w:t>
      </w:r>
      <w:r w:rsidRPr="0087388F">
        <w:rPr>
          <w:spacing w:val="1"/>
        </w:rPr>
        <w:t xml:space="preserve"> </w:t>
      </w:r>
      <w:r w:rsidRPr="0087388F">
        <w:t>основой</w:t>
      </w:r>
      <w:r w:rsidRPr="0087388F">
        <w:rPr>
          <w:spacing w:val="1"/>
        </w:rPr>
        <w:t xml:space="preserve"> </w:t>
      </w:r>
      <w:r w:rsidRPr="0087388F">
        <w:t>для</w:t>
      </w:r>
      <w:r w:rsidRPr="0087388F">
        <w:rPr>
          <w:spacing w:val="1"/>
        </w:rPr>
        <w:t xml:space="preserve"> </w:t>
      </w:r>
      <w:r w:rsidRPr="0087388F">
        <w:t>освоения</w:t>
      </w:r>
      <w:r w:rsidRPr="0087388F">
        <w:rPr>
          <w:spacing w:val="1"/>
        </w:rPr>
        <w:t xml:space="preserve"> </w:t>
      </w:r>
      <w:r w:rsidRPr="0087388F">
        <w:t>навыков</w:t>
      </w:r>
      <w:r w:rsidRPr="0087388F">
        <w:rPr>
          <w:spacing w:val="1"/>
        </w:rPr>
        <w:t xml:space="preserve"> </w:t>
      </w:r>
      <w:r w:rsidRPr="0087388F">
        <w:t>чтения.</w:t>
      </w:r>
      <w:r w:rsidRPr="0087388F">
        <w:rPr>
          <w:spacing w:val="1"/>
        </w:rPr>
        <w:t xml:space="preserve"> </w:t>
      </w:r>
      <w:r w:rsidRPr="0087388F">
        <w:t>Проявляется</w:t>
      </w:r>
      <w:r w:rsidRPr="0087388F">
        <w:rPr>
          <w:spacing w:val="1"/>
        </w:rPr>
        <w:t xml:space="preserve"> </w:t>
      </w:r>
      <w:r w:rsidRPr="0087388F">
        <w:t>любознательность</w:t>
      </w:r>
      <w:r w:rsidRPr="0087388F">
        <w:rPr>
          <w:spacing w:val="1"/>
        </w:rPr>
        <w:t xml:space="preserve"> </w:t>
      </w:r>
      <w:r w:rsidRPr="0087388F">
        <w:t>ребенка,</w:t>
      </w:r>
      <w:r w:rsidRPr="0087388F">
        <w:rPr>
          <w:spacing w:val="1"/>
        </w:rPr>
        <w:t xml:space="preserve"> </w:t>
      </w:r>
      <w:r w:rsidRPr="0087388F">
        <w:t>расширяется</w:t>
      </w:r>
      <w:r w:rsidRPr="0087388F">
        <w:rPr>
          <w:spacing w:val="-1"/>
        </w:rPr>
        <w:t xml:space="preserve"> </w:t>
      </w:r>
      <w:r w:rsidRPr="0087388F">
        <w:t>круг</w:t>
      </w:r>
      <w:r w:rsidRPr="0087388F">
        <w:rPr>
          <w:spacing w:val="-2"/>
        </w:rPr>
        <w:t xml:space="preserve"> </w:t>
      </w:r>
      <w:r w:rsidRPr="0087388F">
        <w:t>познавательных интересов. Складывается</w:t>
      </w:r>
      <w:r w:rsidRPr="0087388F">
        <w:rPr>
          <w:spacing w:val="-1"/>
        </w:rPr>
        <w:t xml:space="preserve"> </w:t>
      </w:r>
      <w:r w:rsidRPr="0087388F">
        <w:t>первичная</w:t>
      </w:r>
      <w:r w:rsidRPr="0087388F">
        <w:rPr>
          <w:spacing w:val="-1"/>
        </w:rPr>
        <w:t xml:space="preserve"> </w:t>
      </w:r>
      <w:r w:rsidRPr="0087388F">
        <w:t>картина</w:t>
      </w:r>
      <w:r w:rsidRPr="0087388F">
        <w:rPr>
          <w:spacing w:val="-1"/>
        </w:rPr>
        <w:t xml:space="preserve"> </w:t>
      </w:r>
      <w:r w:rsidRPr="0087388F">
        <w:t>мира.</w:t>
      </w:r>
    </w:p>
    <w:p w14:paraId="2EEC3A5F" w14:textId="77777777" w:rsidR="00BB340C" w:rsidRPr="0087388F" w:rsidRDefault="0021290F" w:rsidP="005D6A35">
      <w:pPr>
        <w:pStyle w:val="a3"/>
        <w:spacing w:line="276" w:lineRule="auto"/>
        <w:ind w:left="0" w:firstLine="709"/>
      </w:pPr>
      <w:r w:rsidRPr="0087388F">
        <w:rPr>
          <w:b/>
          <w:i/>
        </w:rPr>
        <w:t>Детские</w:t>
      </w:r>
      <w:r w:rsidRPr="0087388F">
        <w:rPr>
          <w:b/>
          <w:i/>
          <w:spacing w:val="1"/>
        </w:rPr>
        <w:t xml:space="preserve"> </w:t>
      </w:r>
      <w:r w:rsidRPr="0087388F">
        <w:rPr>
          <w:b/>
          <w:i/>
        </w:rPr>
        <w:t>виды</w:t>
      </w:r>
      <w:r w:rsidRPr="0087388F">
        <w:rPr>
          <w:b/>
          <w:i/>
          <w:spacing w:val="1"/>
        </w:rPr>
        <w:t xml:space="preserve"> </w:t>
      </w:r>
      <w:r w:rsidRPr="0087388F">
        <w:rPr>
          <w:b/>
          <w:i/>
        </w:rPr>
        <w:t>деятельности.</w:t>
      </w:r>
      <w:r w:rsidRPr="0087388F">
        <w:rPr>
          <w:b/>
          <w:i/>
          <w:spacing w:val="1"/>
        </w:rPr>
        <w:t xml:space="preserve"> </w:t>
      </w:r>
      <w:r w:rsidRPr="0087388F">
        <w:t>У</w:t>
      </w:r>
      <w:r w:rsidRPr="0087388F">
        <w:rPr>
          <w:spacing w:val="1"/>
        </w:rPr>
        <w:t xml:space="preserve"> </w:t>
      </w:r>
      <w:r w:rsidRPr="0087388F">
        <w:t>детей</w:t>
      </w:r>
      <w:r w:rsidRPr="0087388F">
        <w:rPr>
          <w:spacing w:val="1"/>
        </w:rPr>
        <w:t xml:space="preserve"> </w:t>
      </w:r>
      <w:r w:rsidRPr="0087388F">
        <w:t>шестого</w:t>
      </w:r>
      <w:r w:rsidRPr="0087388F">
        <w:rPr>
          <w:spacing w:val="1"/>
        </w:rPr>
        <w:t xml:space="preserve"> </w:t>
      </w:r>
      <w:r w:rsidRPr="0087388F">
        <w:t>года</w:t>
      </w:r>
      <w:r w:rsidRPr="0087388F">
        <w:rPr>
          <w:spacing w:val="1"/>
        </w:rPr>
        <w:t xml:space="preserve"> </w:t>
      </w:r>
      <w:r w:rsidRPr="0087388F">
        <w:t>жизни</w:t>
      </w:r>
      <w:r w:rsidRPr="0087388F">
        <w:rPr>
          <w:spacing w:val="1"/>
        </w:rPr>
        <w:t xml:space="preserve"> </w:t>
      </w:r>
      <w:r w:rsidRPr="0087388F">
        <w:t>отмечается</w:t>
      </w:r>
      <w:r w:rsidRPr="0087388F">
        <w:rPr>
          <w:spacing w:val="1"/>
        </w:rPr>
        <w:t xml:space="preserve"> </w:t>
      </w:r>
      <w:r w:rsidRPr="0087388F">
        <w:t>существенное</w:t>
      </w:r>
      <w:r w:rsidRPr="0087388F">
        <w:rPr>
          <w:spacing w:val="1"/>
        </w:rPr>
        <w:t xml:space="preserve"> </w:t>
      </w:r>
      <w:r w:rsidRPr="0087388F">
        <w:t>расширение</w:t>
      </w:r>
      <w:r w:rsidRPr="0087388F">
        <w:rPr>
          <w:spacing w:val="1"/>
        </w:rPr>
        <w:t xml:space="preserve"> </w:t>
      </w:r>
      <w:r w:rsidRPr="0087388F">
        <w:t>регулятивных</w:t>
      </w:r>
      <w:r w:rsidRPr="0087388F">
        <w:rPr>
          <w:spacing w:val="1"/>
        </w:rPr>
        <w:t xml:space="preserve"> </w:t>
      </w:r>
      <w:r w:rsidRPr="0087388F">
        <w:t>способностей</w:t>
      </w:r>
      <w:r w:rsidRPr="0087388F">
        <w:rPr>
          <w:spacing w:val="1"/>
        </w:rPr>
        <w:t xml:space="preserve"> </w:t>
      </w:r>
      <w:r w:rsidRPr="0087388F">
        <w:t>поведения,</w:t>
      </w:r>
      <w:r w:rsidRPr="0087388F">
        <w:rPr>
          <w:spacing w:val="1"/>
        </w:rPr>
        <w:t xml:space="preserve"> </w:t>
      </w:r>
      <w:r w:rsidRPr="0087388F">
        <w:t>за</w:t>
      </w:r>
      <w:r w:rsidRPr="0087388F">
        <w:rPr>
          <w:spacing w:val="1"/>
        </w:rPr>
        <w:t xml:space="preserve"> </w:t>
      </w:r>
      <w:r w:rsidRPr="0087388F">
        <w:t>счет</w:t>
      </w:r>
      <w:r w:rsidRPr="0087388F">
        <w:rPr>
          <w:spacing w:val="1"/>
        </w:rPr>
        <w:t xml:space="preserve"> </w:t>
      </w:r>
      <w:r w:rsidRPr="0087388F">
        <w:t>усложнения</w:t>
      </w:r>
      <w:r w:rsidRPr="0087388F">
        <w:rPr>
          <w:spacing w:val="1"/>
        </w:rPr>
        <w:t xml:space="preserve"> </w:t>
      </w:r>
      <w:r w:rsidRPr="0087388F">
        <w:t>системы</w:t>
      </w:r>
      <w:r w:rsidRPr="0087388F">
        <w:rPr>
          <w:spacing w:val="1"/>
        </w:rPr>
        <w:t xml:space="preserve"> </w:t>
      </w:r>
      <w:r w:rsidRPr="0087388F">
        <w:t>взаимоотношений</w:t>
      </w:r>
      <w:r w:rsidRPr="0087388F">
        <w:rPr>
          <w:spacing w:val="1"/>
        </w:rPr>
        <w:t xml:space="preserve"> </w:t>
      </w:r>
      <w:r w:rsidRPr="0087388F">
        <w:t>со</w:t>
      </w:r>
      <w:r w:rsidRPr="0087388F">
        <w:rPr>
          <w:spacing w:val="1"/>
        </w:rPr>
        <w:t xml:space="preserve"> </w:t>
      </w:r>
      <w:r w:rsidRPr="0087388F">
        <w:t>взрослыми</w:t>
      </w:r>
      <w:r w:rsidRPr="0087388F">
        <w:rPr>
          <w:spacing w:val="1"/>
        </w:rPr>
        <w:t xml:space="preserve"> </w:t>
      </w:r>
      <w:r w:rsidRPr="0087388F">
        <w:t>и</w:t>
      </w:r>
      <w:r w:rsidRPr="0087388F">
        <w:rPr>
          <w:spacing w:val="1"/>
        </w:rPr>
        <w:t xml:space="preserve"> </w:t>
      </w:r>
      <w:r w:rsidRPr="0087388F">
        <w:t>со</w:t>
      </w:r>
      <w:r w:rsidRPr="0087388F">
        <w:rPr>
          <w:spacing w:val="1"/>
        </w:rPr>
        <w:t xml:space="preserve"> </w:t>
      </w:r>
      <w:r w:rsidRPr="0087388F">
        <w:t>сверстниками.</w:t>
      </w:r>
      <w:r w:rsidRPr="0087388F">
        <w:rPr>
          <w:spacing w:val="1"/>
        </w:rPr>
        <w:t xml:space="preserve"> </w:t>
      </w:r>
      <w:r w:rsidRPr="0087388F">
        <w:t>Творческая</w:t>
      </w:r>
      <w:r w:rsidRPr="0087388F">
        <w:rPr>
          <w:spacing w:val="1"/>
        </w:rPr>
        <w:t xml:space="preserve"> </w:t>
      </w:r>
      <w:r w:rsidRPr="0087388F">
        <w:t>сюжетно-ролевая</w:t>
      </w:r>
      <w:r w:rsidRPr="0087388F">
        <w:rPr>
          <w:spacing w:val="1"/>
        </w:rPr>
        <w:t xml:space="preserve"> </w:t>
      </w:r>
      <w:r w:rsidRPr="0087388F">
        <w:t>игра</w:t>
      </w:r>
      <w:r w:rsidRPr="0087388F">
        <w:rPr>
          <w:spacing w:val="1"/>
        </w:rPr>
        <w:t xml:space="preserve"> </w:t>
      </w:r>
      <w:r w:rsidRPr="0087388F">
        <w:t>имеет</w:t>
      </w:r>
      <w:r w:rsidRPr="0087388F">
        <w:rPr>
          <w:spacing w:val="1"/>
        </w:rPr>
        <w:t xml:space="preserve"> </w:t>
      </w:r>
      <w:r w:rsidRPr="0087388F">
        <w:t>сложную структуру. В игре могут принимать участие несколько детей (до 5-6 человек). Дети</w:t>
      </w:r>
      <w:r w:rsidRPr="0087388F">
        <w:rPr>
          <w:spacing w:val="1"/>
        </w:rPr>
        <w:t xml:space="preserve"> </w:t>
      </w:r>
      <w:r w:rsidRPr="0087388F">
        <w:t>шестого</w:t>
      </w:r>
      <w:r w:rsidRPr="0087388F">
        <w:rPr>
          <w:spacing w:val="1"/>
        </w:rPr>
        <w:t xml:space="preserve"> </w:t>
      </w:r>
      <w:r w:rsidRPr="0087388F">
        <w:t>года</w:t>
      </w:r>
      <w:r w:rsidRPr="0087388F">
        <w:rPr>
          <w:spacing w:val="1"/>
        </w:rPr>
        <w:t xml:space="preserve"> </w:t>
      </w:r>
      <w:r w:rsidRPr="0087388F">
        <w:t>жизни</w:t>
      </w:r>
      <w:r w:rsidRPr="0087388F">
        <w:rPr>
          <w:spacing w:val="1"/>
        </w:rPr>
        <w:t xml:space="preserve"> </w:t>
      </w:r>
      <w:r w:rsidRPr="0087388F">
        <w:t>могут</w:t>
      </w:r>
      <w:r w:rsidRPr="0087388F">
        <w:rPr>
          <w:spacing w:val="1"/>
        </w:rPr>
        <w:t xml:space="preserve"> </w:t>
      </w:r>
      <w:r w:rsidRPr="0087388F">
        <w:t>планировать</w:t>
      </w:r>
      <w:r w:rsidRPr="0087388F">
        <w:rPr>
          <w:spacing w:val="1"/>
        </w:rPr>
        <w:t xml:space="preserve"> </w:t>
      </w:r>
      <w:r w:rsidRPr="0087388F">
        <w:t>и</w:t>
      </w:r>
      <w:r w:rsidRPr="0087388F">
        <w:rPr>
          <w:spacing w:val="1"/>
        </w:rPr>
        <w:t xml:space="preserve"> </w:t>
      </w:r>
      <w:r w:rsidRPr="0087388F">
        <w:t>распределять</w:t>
      </w:r>
      <w:r w:rsidRPr="0087388F">
        <w:rPr>
          <w:spacing w:val="1"/>
        </w:rPr>
        <w:t xml:space="preserve"> </w:t>
      </w:r>
      <w:r w:rsidRPr="0087388F">
        <w:t>роли</w:t>
      </w:r>
      <w:r w:rsidRPr="0087388F">
        <w:rPr>
          <w:spacing w:val="1"/>
        </w:rPr>
        <w:t xml:space="preserve"> </w:t>
      </w:r>
      <w:r w:rsidRPr="0087388F">
        <w:t>до</w:t>
      </w:r>
      <w:r w:rsidRPr="0087388F">
        <w:rPr>
          <w:spacing w:val="1"/>
        </w:rPr>
        <w:t xml:space="preserve"> </w:t>
      </w:r>
      <w:r w:rsidRPr="0087388F">
        <w:t>начала</w:t>
      </w:r>
      <w:r w:rsidRPr="0087388F">
        <w:rPr>
          <w:spacing w:val="1"/>
        </w:rPr>
        <w:t xml:space="preserve"> </w:t>
      </w:r>
      <w:r w:rsidRPr="0087388F">
        <w:t>игры</w:t>
      </w:r>
      <w:r w:rsidRPr="0087388F">
        <w:rPr>
          <w:spacing w:val="1"/>
        </w:rPr>
        <w:t xml:space="preserve"> </w:t>
      </w:r>
      <w:r w:rsidRPr="0087388F">
        <w:t>и</w:t>
      </w:r>
      <w:r w:rsidRPr="0087388F">
        <w:rPr>
          <w:spacing w:val="1"/>
        </w:rPr>
        <w:t xml:space="preserve"> </w:t>
      </w:r>
      <w:r w:rsidRPr="0087388F">
        <w:t>строят</w:t>
      </w:r>
      <w:r w:rsidRPr="0087388F">
        <w:rPr>
          <w:spacing w:val="1"/>
        </w:rPr>
        <w:t xml:space="preserve"> </w:t>
      </w:r>
      <w:r w:rsidRPr="0087388F">
        <w:t>свое</w:t>
      </w:r>
      <w:r w:rsidRPr="0087388F">
        <w:rPr>
          <w:spacing w:val="1"/>
        </w:rPr>
        <w:t xml:space="preserve"> </w:t>
      </w:r>
      <w:r w:rsidRPr="0087388F">
        <w:t>поведение,</w:t>
      </w:r>
      <w:r w:rsidRPr="0087388F">
        <w:rPr>
          <w:spacing w:val="1"/>
        </w:rPr>
        <w:t xml:space="preserve"> </w:t>
      </w:r>
      <w:r w:rsidRPr="0087388F">
        <w:t>придерживаясь</w:t>
      </w:r>
      <w:r w:rsidRPr="0087388F">
        <w:rPr>
          <w:spacing w:val="1"/>
        </w:rPr>
        <w:t xml:space="preserve"> </w:t>
      </w:r>
      <w:r w:rsidRPr="0087388F">
        <w:t>роли.</w:t>
      </w:r>
      <w:r w:rsidRPr="0087388F">
        <w:rPr>
          <w:spacing w:val="1"/>
        </w:rPr>
        <w:t xml:space="preserve"> </w:t>
      </w:r>
      <w:r w:rsidRPr="0087388F">
        <w:t>Игровое</w:t>
      </w:r>
      <w:r w:rsidRPr="0087388F">
        <w:rPr>
          <w:spacing w:val="1"/>
        </w:rPr>
        <w:t xml:space="preserve"> </w:t>
      </w:r>
      <w:r w:rsidRPr="0087388F">
        <w:t>взаимодействие</w:t>
      </w:r>
      <w:r w:rsidRPr="0087388F">
        <w:rPr>
          <w:spacing w:val="1"/>
        </w:rPr>
        <w:t xml:space="preserve"> </w:t>
      </w:r>
      <w:r w:rsidRPr="0087388F">
        <w:t>сопровождается</w:t>
      </w:r>
      <w:r w:rsidRPr="0087388F">
        <w:rPr>
          <w:spacing w:val="1"/>
        </w:rPr>
        <w:t xml:space="preserve"> </w:t>
      </w:r>
      <w:r w:rsidRPr="0087388F">
        <w:t>речью,</w:t>
      </w:r>
      <w:r w:rsidRPr="0087388F">
        <w:rPr>
          <w:spacing w:val="1"/>
        </w:rPr>
        <w:t xml:space="preserve"> </w:t>
      </w:r>
      <w:r w:rsidRPr="0087388F">
        <w:t>соответствующей</w:t>
      </w:r>
      <w:r w:rsidRPr="0087388F">
        <w:rPr>
          <w:spacing w:val="1"/>
        </w:rPr>
        <w:t xml:space="preserve"> </w:t>
      </w:r>
      <w:r w:rsidRPr="0087388F">
        <w:t>взятой</w:t>
      </w:r>
      <w:r w:rsidRPr="0087388F">
        <w:rPr>
          <w:spacing w:val="1"/>
        </w:rPr>
        <w:t xml:space="preserve"> </w:t>
      </w:r>
      <w:r w:rsidRPr="0087388F">
        <w:t>роли</w:t>
      </w:r>
      <w:r w:rsidRPr="0087388F">
        <w:rPr>
          <w:spacing w:val="1"/>
        </w:rPr>
        <w:t xml:space="preserve"> </w:t>
      </w:r>
      <w:r w:rsidRPr="0087388F">
        <w:t>по</w:t>
      </w:r>
      <w:r w:rsidRPr="0087388F">
        <w:rPr>
          <w:spacing w:val="1"/>
        </w:rPr>
        <w:t xml:space="preserve"> </w:t>
      </w:r>
      <w:r w:rsidRPr="0087388F">
        <w:t>содержанию</w:t>
      </w:r>
      <w:r w:rsidRPr="0087388F">
        <w:rPr>
          <w:spacing w:val="1"/>
        </w:rPr>
        <w:t xml:space="preserve"> </w:t>
      </w:r>
      <w:r w:rsidRPr="0087388F">
        <w:t>и</w:t>
      </w:r>
      <w:r w:rsidRPr="0087388F">
        <w:rPr>
          <w:spacing w:val="1"/>
        </w:rPr>
        <w:t xml:space="preserve"> </w:t>
      </w:r>
      <w:r w:rsidRPr="0087388F">
        <w:t>интонационно.</w:t>
      </w:r>
      <w:r w:rsidRPr="0087388F">
        <w:rPr>
          <w:spacing w:val="1"/>
        </w:rPr>
        <w:t xml:space="preserve"> </w:t>
      </w:r>
      <w:r w:rsidRPr="0087388F">
        <w:t>Нарушение</w:t>
      </w:r>
      <w:r w:rsidRPr="0087388F">
        <w:rPr>
          <w:spacing w:val="1"/>
        </w:rPr>
        <w:t xml:space="preserve"> </w:t>
      </w:r>
      <w:r w:rsidRPr="0087388F">
        <w:t>логики</w:t>
      </w:r>
      <w:r w:rsidRPr="0087388F">
        <w:rPr>
          <w:spacing w:val="1"/>
        </w:rPr>
        <w:t xml:space="preserve"> </w:t>
      </w:r>
      <w:r w:rsidRPr="0087388F">
        <w:t>игры</w:t>
      </w:r>
      <w:r w:rsidRPr="0087388F">
        <w:rPr>
          <w:spacing w:val="1"/>
        </w:rPr>
        <w:t xml:space="preserve"> </w:t>
      </w:r>
      <w:r w:rsidRPr="0087388F">
        <w:t>не</w:t>
      </w:r>
      <w:r w:rsidRPr="0087388F">
        <w:rPr>
          <w:spacing w:val="1"/>
        </w:rPr>
        <w:t xml:space="preserve"> </w:t>
      </w:r>
      <w:r w:rsidRPr="0087388F">
        <w:t>принимается и обосновывается. При распределении ролей могут возникать конфликты, связанные</w:t>
      </w:r>
      <w:r w:rsidRPr="0087388F">
        <w:rPr>
          <w:spacing w:val="1"/>
        </w:rPr>
        <w:t xml:space="preserve"> </w:t>
      </w:r>
      <w:r w:rsidRPr="0087388F">
        <w:t>с субординацией ролевого поведения, а также нарушением правил. Сюжеты игр становятся более</w:t>
      </w:r>
      <w:r w:rsidRPr="0087388F">
        <w:rPr>
          <w:spacing w:val="1"/>
        </w:rPr>
        <w:t xml:space="preserve"> </w:t>
      </w:r>
      <w:r w:rsidRPr="0087388F">
        <w:t>разнообразными,</w:t>
      </w:r>
      <w:r w:rsidRPr="0087388F">
        <w:rPr>
          <w:spacing w:val="-1"/>
        </w:rPr>
        <w:t xml:space="preserve"> </w:t>
      </w:r>
      <w:r w:rsidRPr="0087388F">
        <w:t>содержание</w:t>
      </w:r>
      <w:r w:rsidRPr="0087388F">
        <w:rPr>
          <w:spacing w:val="-2"/>
        </w:rPr>
        <w:t xml:space="preserve"> </w:t>
      </w:r>
      <w:r w:rsidRPr="0087388F">
        <w:t>игр</w:t>
      </w:r>
      <w:r w:rsidRPr="0087388F">
        <w:rPr>
          <w:spacing w:val="-1"/>
        </w:rPr>
        <w:t xml:space="preserve"> </w:t>
      </w:r>
      <w:r w:rsidRPr="0087388F">
        <w:t>определяется</w:t>
      </w:r>
      <w:r w:rsidRPr="0087388F">
        <w:rPr>
          <w:spacing w:val="-1"/>
        </w:rPr>
        <w:t xml:space="preserve"> </w:t>
      </w:r>
      <w:r w:rsidRPr="0087388F">
        <w:t>логикой</w:t>
      </w:r>
      <w:r w:rsidRPr="0087388F">
        <w:rPr>
          <w:spacing w:val="-3"/>
        </w:rPr>
        <w:t xml:space="preserve"> </w:t>
      </w:r>
      <w:r w:rsidRPr="0087388F">
        <w:t>игры</w:t>
      </w:r>
      <w:r w:rsidRPr="0087388F">
        <w:rPr>
          <w:spacing w:val="-1"/>
        </w:rPr>
        <w:t xml:space="preserve"> </w:t>
      </w:r>
      <w:r w:rsidRPr="0087388F">
        <w:t>и</w:t>
      </w:r>
      <w:r w:rsidRPr="0087388F">
        <w:rPr>
          <w:spacing w:val="-2"/>
        </w:rPr>
        <w:t xml:space="preserve"> </w:t>
      </w:r>
      <w:r w:rsidRPr="0087388F">
        <w:t xml:space="preserve">системой </w:t>
      </w:r>
      <w:r w:rsidRPr="0087388F">
        <w:lastRenderedPageBreak/>
        <w:t>правил.</w:t>
      </w:r>
    </w:p>
    <w:p w14:paraId="378810E6" w14:textId="77777777" w:rsidR="00BB340C" w:rsidRPr="0087388F" w:rsidRDefault="0021290F" w:rsidP="005D6A35">
      <w:pPr>
        <w:pStyle w:val="a3"/>
        <w:spacing w:line="276" w:lineRule="auto"/>
        <w:ind w:left="0" w:firstLine="709"/>
      </w:pPr>
      <w:r w:rsidRPr="0087388F">
        <w:t>Интенсивно</w:t>
      </w:r>
      <w:r w:rsidRPr="0087388F">
        <w:rPr>
          <w:spacing w:val="1"/>
        </w:rPr>
        <w:t xml:space="preserve"> </w:t>
      </w:r>
      <w:r w:rsidRPr="0087388F">
        <w:t>развиваются</w:t>
      </w:r>
      <w:r w:rsidRPr="0087388F">
        <w:rPr>
          <w:spacing w:val="1"/>
        </w:rPr>
        <w:t xml:space="preserve"> </w:t>
      </w:r>
      <w:r w:rsidRPr="0087388F">
        <w:t>продуктивные</w:t>
      </w:r>
      <w:r w:rsidRPr="0087388F">
        <w:rPr>
          <w:spacing w:val="1"/>
        </w:rPr>
        <w:t xml:space="preserve"> </w:t>
      </w:r>
      <w:r w:rsidRPr="0087388F">
        <w:t>виды</w:t>
      </w:r>
      <w:r w:rsidRPr="0087388F">
        <w:rPr>
          <w:spacing w:val="1"/>
        </w:rPr>
        <w:t xml:space="preserve"> </w:t>
      </w:r>
      <w:r w:rsidRPr="0087388F">
        <w:t>деятельности,</w:t>
      </w:r>
      <w:r w:rsidRPr="0087388F">
        <w:rPr>
          <w:spacing w:val="1"/>
        </w:rPr>
        <w:t xml:space="preserve"> </w:t>
      </w:r>
      <w:r w:rsidRPr="0087388F">
        <w:t>которые</w:t>
      </w:r>
      <w:r w:rsidRPr="0087388F">
        <w:rPr>
          <w:spacing w:val="1"/>
        </w:rPr>
        <w:t xml:space="preserve"> </w:t>
      </w:r>
      <w:r w:rsidRPr="0087388F">
        <w:t>способствуют</w:t>
      </w:r>
      <w:r w:rsidRPr="0087388F">
        <w:rPr>
          <w:spacing w:val="1"/>
        </w:rPr>
        <w:t xml:space="preserve"> </w:t>
      </w:r>
      <w:r w:rsidRPr="0087388F">
        <w:t>развитию</w:t>
      </w:r>
      <w:r w:rsidRPr="0087388F">
        <w:rPr>
          <w:spacing w:val="-3"/>
        </w:rPr>
        <w:t xml:space="preserve"> </w:t>
      </w:r>
      <w:r w:rsidRPr="0087388F">
        <w:t>творческого воображения и</w:t>
      </w:r>
      <w:r w:rsidRPr="0087388F">
        <w:rPr>
          <w:spacing w:val="-1"/>
        </w:rPr>
        <w:t xml:space="preserve"> </w:t>
      </w:r>
      <w:r w:rsidRPr="0087388F">
        <w:t>самовыражения ребенка.</w:t>
      </w:r>
    </w:p>
    <w:p w14:paraId="79FD1ED8" w14:textId="77777777" w:rsidR="00BB340C" w:rsidRPr="0087388F" w:rsidRDefault="0021290F" w:rsidP="005D6A35">
      <w:pPr>
        <w:pStyle w:val="a3"/>
        <w:spacing w:line="276" w:lineRule="auto"/>
        <w:ind w:left="0" w:firstLine="709"/>
      </w:pPr>
      <w:r w:rsidRPr="0087388F">
        <w:t>Детям доступны рисование, конструирование, лепка, аппликация по образцу, условию и по</w:t>
      </w:r>
      <w:r w:rsidRPr="0087388F">
        <w:rPr>
          <w:spacing w:val="1"/>
        </w:rPr>
        <w:t xml:space="preserve"> </w:t>
      </w:r>
      <w:r w:rsidRPr="0087388F">
        <w:t>замыслу самого ребенка. Необходимо отметить, что сюжетно-ролевая игра и продуктивные виды</w:t>
      </w:r>
      <w:r w:rsidRPr="0087388F">
        <w:rPr>
          <w:spacing w:val="1"/>
        </w:rPr>
        <w:t xml:space="preserve"> </w:t>
      </w:r>
      <w:r w:rsidRPr="0087388F">
        <w:t>деятельности</w:t>
      </w:r>
      <w:r w:rsidRPr="0087388F">
        <w:rPr>
          <w:spacing w:val="1"/>
        </w:rPr>
        <w:t xml:space="preserve"> </w:t>
      </w:r>
      <w:r w:rsidRPr="0087388F">
        <w:t>в</w:t>
      </w:r>
      <w:r w:rsidRPr="0087388F">
        <w:rPr>
          <w:spacing w:val="1"/>
        </w:rPr>
        <w:t xml:space="preserve"> </w:t>
      </w:r>
      <w:r w:rsidRPr="0087388F">
        <w:t>пять-шесть</w:t>
      </w:r>
      <w:r w:rsidRPr="0087388F">
        <w:rPr>
          <w:spacing w:val="1"/>
        </w:rPr>
        <w:t xml:space="preserve"> </w:t>
      </w:r>
      <w:r w:rsidRPr="0087388F">
        <w:t>лет</w:t>
      </w:r>
      <w:r w:rsidRPr="0087388F">
        <w:rPr>
          <w:spacing w:val="1"/>
        </w:rPr>
        <w:t xml:space="preserve"> </w:t>
      </w:r>
      <w:r w:rsidRPr="0087388F">
        <w:t>приобретают</w:t>
      </w:r>
      <w:r w:rsidRPr="0087388F">
        <w:rPr>
          <w:spacing w:val="1"/>
        </w:rPr>
        <w:t xml:space="preserve"> </w:t>
      </w:r>
      <w:r w:rsidRPr="0087388F">
        <w:t>целостные</w:t>
      </w:r>
      <w:r w:rsidRPr="0087388F">
        <w:rPr>
          <w:spacing w:val="1"/>
        </w:rPr>
        <w:t xml:space="preserve"> </w:t>
      </w:r>
      <w:r w:rsidRPr="0087388F">
        <w:t>формы</w:t>
      </w:r>
      <w:r w:rsidRPr="0087388F">
        <w:rPr>
          <w:spacing w:val="1"/>
        </w:rPr>
        <w:t xml:space="preserve"> </w:t>
      </w:r>
      <w:r w:rsidRPr="0087388F">
        <w:t>поведения,</w:t>
      </w:r>
      <w:r w:rsidRPr="0087388F">
        <w:rPr>
          <w:spacing w:val="1"/>
        </w:rPr>
        <w:t xml:space="preserve"> </w:t>
      </w:r>
      <w:r w:rsidRPr="0087388F">
        <w:t>где</w:t>
      </w:r>
      <w:r w:rsidRPr="0087388F">
        <w:rPr>
          <w:spacing w:val="1"/>
        </w:rPr>
        <w:t xml:space="preserve"> </w:t>
      </w:r>
      <w:r w:rsidRPr="0087388F">
        <w:t>требуется</w:t>
      </w:r>
      <w:r w:rsidRPr="0087388F">
        <w:rPr>
          <w:spacing w:val="-57"/>
        </w:rPr>
        <w:t xml:space="preserve"> </w:t>
      </w:r>
      <w:r w:rsidRPr="0087388F">
        <w:t>целеполагание,</w:t>
      </w:r>
      <w:r w:rsidRPr="0087388F">
        <w:rPr>
          <w:spacing w:val="1"/>
        </w:rPr>
        <w:t xml:space="preserve"> </w:t>
      </w:r>
      <w:r w:rsidRPr="0087388F">
        <w:t>планирование</w:t>
      </w:r>
      <w:r w:rsidRPr="0087388F">
        <w:rPr>
          <w:spacing w:val="1"/>
        </w:rPr>
        <w:t xml:space="preserve"> </w:t>
      </w:r>
      <w:r w:rsidRPr="0087388F">
        <w:t>деятельности,</w:t>
      </w:r>
      <w:r w:rsidRPr="0087388F">
        <w:rPr>
          <w:spacing w:val="1"/>
        </w:rPr>
        <w:t xml:space="preserve"> </w:t>
      </w:r>
      <w:r w:rsidRPr="0087388F">
        <w:t>осуществление</w:t>
      </w:r>
      <w:r w:rsidRPr="0087388F">
        <w:rPr>
          <w:spacing w:val="1"/>
        </w:rPr>
        <w:t xml:space="preserve"> </w:t>
      </w:r>
      <w:r w:rsidRPr="0087388F">
        <w:t>действий,</w:t>
      </w:r>
      <w:r w:rsidRPr="0087388F">
        <w:rPr>
          <w:spacing w:val="1"/>
        </w:rPr>
        <w:t xml:space="preserve"> </w:t>
      </w:r>
      <w:r w:rsidRPr="0087388F">
        <w:t>контроль</w:t>
      </w:r>
      <w:r w:rsidRPr="0087388F">
        <w:rPr>
          <w:spacing w:val="1"/>
        </w:rPr>
        <w:t xml:space="preserve"> </w:t>
      </w:r>
      <w:r w:rsidRPr="0087388F">
        <w:t>и</w:t>
      </w:r>
      <w:r w:rsidRPr="0087388F">
        <w:rPr>
          <w:spacing w:val="1"/>
        </w:rPr>
        <w:t xml:space="preserve"> </w:t>
      </w:r>
      <w:r w:rsidRPr="0087388F">
        <w:t>оценка.</w:t>
      </w:r>
      <w:r w:rsidRPr="0087388F">
        <w:rPr>
          <w:spacing w:val="1"/>
        </w:rPr>
        <w:t xml:space="preserve"> </w:t>
      </w:r>
      <w:r w:rsidRPr="0087388F">
        <w:t>Продуктивные</w:t>
      </w:r>
      <w:r w:rsidRPr="0087388F">
        <w:rPr>
          <w:spacing w:val="-3"/>
        </w:rPr>
        <w:t xml:space="preserve"> </w:t>
      </w:r>
      <w:r w:rsidRPr="0087388F">
        <w:t>виды</w:t>
      </w:r>
      <w:r w:rsidRPr="0087388F">
        <w:rPr>
          <w:spacing w:val="-1"/>
        </w:rPr>
        <w:t xml:space="preserve"> </w:t>
      </w:r>
      <w:r w:rsidRPr="0087388F">
        <w:t>деятельности могут</w:t>
      </w:r>
      <w:r w:rsidRPr="0087388F">
        <w:rPr>
          <w:spacing w:val="-1"/>
        </w:rPr>
        <w:t xml:space="preserve"> </w:t>
      </w:r>
      <w:r w:rsidRPr="0087388F">
        <w:t>осуществляться в</w:t>
      </w:r>
      <w:r w:rsidRPr="0087388F">
        <w:rPr>
          <w:spacing w:val="-2"/>
        </w:rPr>
        <w:t xml:space="preserve"> </w:t>
      </w:r>
      <w:r w:rsidRPr="0087388F">
        <w:t>ходе</w:t>
      </w:r>
      <w:r w:rsidRPr="0087388F">
        <w:rPr>
          <w:spacing w:val="-2"/>
        </w:rPr>
        <w:t xml:space="preserve"> </w:t>
      </w:r>
      <w:r w:rsidRPr="0087388F">
        <w:t>совместной</w:t>
      </w:r>
      <w:r w:rsidRPr="0087388F">
        <w:rPr>
          <w:spacing w:val="-1"/>
        </w:rPr>
        <w:t xml:space="preserve"> </w:t>
      </w:r>
      <w:r w:rsidRPr="0087388F">
        <w:t>деятельности.</w:t>
      </w:r>
    </w:p>
    <w:p w14:paraId="7E9535C2" w14:textId="77777777" w:rsidR="00BB340C" w:rsidRPr="0087388F" w:rsidRDefault="0021290F" w:rsidP="005D6A35">
      <w:pPr>
        <w:pStyle w:val="a3"/>
        <w:spacing w:line="276" w:lineRule="auto"/>
        <w:ind w:left="0" w:firstLine="709"/>
      </w:pPr>
      <w:r w:rsidRPr="0087388F">
        <w:rPr>
          <w:b/>
          <w:i/>
        </w:rPr>
        <w:t>Коммуникация</w:t>
      </w:r>
      <w:r w:rsidRPr="0087388F">
        <w:rPr>
          <w:b/>
          <w:i/>
          <w:spacing w:val="1"/>
        </w:rPr>
        <w:t xml:space="preserve"> </w:t>
      </w:r>
      <w:r w:rsidRPr="0087388F">
        <w:rPr>
          <w:b/>
          <w:i/>
        </w:rPr>
        <w:t>и</w:t>
      </w:r>
      <w:r w:rsidRPr="0087388F">
        <w:rPr>
          <w:b/>
          <w:i/>
          <w:spacing w:val="1"/>
        </w:rPr>
        <w:t xml:space="preserve"> </w:t>
      </w:r>
      <w:r w:rsidRPr="0087388F">
        <w:rPr>
          <w:b/>
          <w:i/>
        </w:rPr>
        <w:t>социализация.</w:t>
      </w:r>
      <w:r w:rsidRPr="0087388F">
        <w:rPr>
          <w:b/>
          <w:i/>
          <w:spacing w:val="1"/>
        </w:rPr>
        <w:t xml:space="preserve"> </w:t>
      </w:r>
      <w:r w:rsidRPr="0087388F">
        <w:t>В</w:t>
      </w:r>
      <w:r w:rsidRPr="0087388F">
        <w:rPr>
          <w:spacing w:val="1"/>
        </w:rPr>
        <w:t xml:space="preserve"> </w:t>
      </w:r>
      <w:r w:rsidRPr="0087388F">
        <w:t>общении</w:t>
      </w:r>
      <w:r w:rsidRPr="0087388F">
        <w:rPr>
          <w:spacing w:val="1"/>
        </w:rPr>
        <w:t xml:space="preserve"> </w:t>
      </w:r>
      <w:r w:rsidRPr="0087388F">
        <w:t>со</w:t>
      </w:r>
      <w:r w:rsidRPr="0087388F">
        <w:rPr>
          <w:spacing w:val="1"/>
        </w:rPr>
        <w:t xml:space="preserve"> </w:t>
      </w:r>
      <w:r w:rsidRPr="0087388F">
        <w:t>взрослыми</w:t>
      </w:r>
      <w:r w:rsidRPr="0087388F">
        <w:rPr>
          <w:spacing w:val="1"/>
        </w:rPr>
        <w:t xml:space="preserve"> </w:t>
      </w:r>
      <w:r w:rsidRPr="0087388F">
        <w:t>интенсивно</w:t>
      </w:r>
      <w:r w:rsidRPr="0087388F">
        <w:rPr>
          <w:spacing w:val="1"/>
        </w:rPr>
        <w:t xml:space="preserve"> </w:t>
      </w:r>
      <w:r w:rsidRPr="0087388F">
        <w:t>формируются</w:t>
      </w:r>
      <w:r w:rsidRPr="0087388F">
        <w:rPr>
          <w:spacing w:val="1"/>
        </w:rPr>
        <w:t xml:space="preserve"> </w:t>
      </w:r>
      <w:proofErr w:type="spellStart"/>
      <w:r w:rsidRPr="0087388F">
        <w:t>внеситуативно</w:t>
      </w:r>
      <w:proofErr w:type="spellEnd"/>
      <w:r w:rsidRPr="0087388F">
        <w:t xml:space="preserve">-познавательная и </w:t>
      </w:r>
      <w:proofErr w:type="spellStart"/>
      <w:r w:rsidRPr="0087388F">
        <w:t>внеситуативно</w:t>
      </w:r>
      <w:proofErr w:type="spellEnd"/>
      <w:r w:rsidRPr="0087388F">
        <w:t>-личностная форма общения. У детей формируется</w:t>
      </w:r>
      <w:r w:rsidRPr="0087388F">
        <w:rPr>
          <w:spacing w:val="-57"/>
        </w:rPr>
        <w:t xml:space="preserve"> </w:t>
      </w:r>
      <w:r w:rsidRPr="0087388F">
        <w:t>потребность</w:t>
      </w:r>
      <w:r w:rsidRPr="0087388F">
        <w:rPr>
          <w:spacing w:val="1"/>
        </w:rPr>
        <w:t xml:space="preserve"> </w:t>
      </w:r>
      <w:r w:rsidRPr="0087388F">
        <w:t>в</w:t>
      </w:r>
      <w:r w:rsidRPr="0087388F">
        <w:rPr>
          <w:spacing w:val="1"/>
        </w:rPr>
        <w:t xml:space="preserve"> </w:t>
      </w:r>
      <w:r w:rsidRPr="0087388F">
        <w:t>самоутверждении</w:t>
      </w:r>
      <w:r w:rsidRPr="0087388F">
        <w:rPr>
          <w:spacing w:val="1"/>
        </w:rPr>
        <w:t xml:space="preserve"> </w:t>
      </w:r>
      <w:r w:rsidRPr="0087388F">
        <w:t>через</w:t>
      </w:r>
      <w:r w:rsidRPr="0087388F">
        <w:rPr>
          <w:spacing w:val="1"/>
        </w:rPr>
        <w:t xml:space="preserve"> </w:t>
      </w:r>
      <w:r w:rsidRPr="0087388F">
        <w:t>возможность</w:t>
      </w:r>
      <w:r w:rsidRPr="0087388F">
        <w:rPr>
          <w:spacing w:val="1"/>
        </w:rPr>
        <w:t xml:space="preserve"> </w:t>
      </w:r>
      <w:r w:rsidRPr="0087388F">
        <w:t>соответствовать</w:t>
      </w:r>
      <w:r w:rsidRPr="0087388F">
        <w:rPr>
          <w:spacing w:val="1"/>
        </w:rPr>
        <w:t xml:space="preserve"> </w:t>
      </w:r>
      <w:r w:rsidRPr="0087388F">
        <w:t>нормам,</w:t>
      </w:r>
      <w:r w:rsidRPr="0087388F">
        <w:rPr>
          <w:spacing w:val="1"/>
        </w:rPr>
        <w:t xml:space="preserve"> </w:t>
      </w:r>
      <w:r w:rsidRPr="0087388F">
        <w:t>правилам,</w:t>
      </w:r>
      <w:r w:rsidRPr="0087388F">
        <w:rPr>
          <w:spacing w:val="1"/>
        </w:rPr>
        <w:t xml:space="preserve"> </w:t>
      </w:r>
      <w:r w:rsidRPr="0087388F">
        <w:t>ожиданиям,</w:t>
      </w:r>
      <w:r w:rsidRPr="0087388F">
        <w:rPr>
          <w:spacing w:val="1"/>
        </w:rPr>
        <w:t xml:space="preserve"> </w:t>
      </w:r>
      <w:r w:rsidRPr="0087388F">
        <w:t>транслируемым</w:t>
      </w:r>
      <w:r w:rsidRPr="0087388F">
        <w:rPr>
          <w:spacing w:val="1"/>
        </w:rPr>
        <w:t xml:space="preserve"> </w:t>
      </w:r>
      <w:r w:rsidRPr="0087388F">
        <w:t>со</w:t>
      </w:r>
      <w:r w:rsidRPr="0087388F">
        <w:rPr>
          <w:spacing w:val="1"/>
        </w:rPr>
        <w:t xml:space="preserve"> </w:t>
      </w:r>
      <w:r w:rsidRPr="0087388F">
        <w:t>стороны</w:t>
      </w:r>
      <w:r w:rsidRPr="0087388F">
        <w:rPr>
          <w:spacing w:val="1"/>
        </w:rPr>
        <w:t xml:space="preserve"> </w:t>
      </w:r>
      <w:r w:rsidRPr="0087388F">
        <w:t>взрослых.</w:t>
      </w:r>
      <w:r w:rsidRPr="0087388F">
        <w:rPr>
          <w:spacing w:val="1"/>
        </w:rPr>
        <w:t xml:space="preserve"> </w:t>
      </w:r>
      <w:r w:rsidRPr="0087388F">
        <w:t>Со</w:t>
      </w:r>
      <w:r w:rsidRPr="0087388F">
        <w:rPr>
          <w:spacing w:val="1"/>
        </w:rPr>
        <w:t xml:space="preserve"> </w:t>
      </w:r>
      <w:r w:rsidRPr="0087388F">
        <w:t>сверстниками</w:t>
      </w:r>
      <w:r w:rsidRPr="0087388F">
        <w:rPr>
          <w:spacing w:val="1"/>
        </w:rPr>
        <w:t xml:space="preserve"> </w:t>
      </w:r>
      <w:r w:rsidRPr="0087388F">
        <w:t>начинает</w:t>
      </w:r>
      <w:r w:rsidRPr="0087388F">
        <w:rPr>
          <w:spacing w:val="1"/>
        </w:rPr>
        <w:t xml:space="preserve"> </w:t>
      </w:r>
      <w:r w:rsidRPr="0087388F">
        <w:t>формироваться</w:t>
      </w:r>
      <w:r w:rsidRPr="0087388F">
        <w:rPr>
          <w:spacing w:val="1"/>
        </w:rPr>
        <w:t xml:space="preserve"> </w:t>
      </w:r>
      <w:proofErr w:type="spellStart"/>
      <w:r w:rsidRPr="0087388F">
        <w:t>внеситуативно</w:t>
      </w:r>
      <w:proofErr w:type="spellEnd"/>
      <w:r w:rsidRPr="0087388F">
        <w:t>-деловая форма общения, что определяется возрастающим интересом к личности</w:t>
      </w:r>
      <w:r w:rsidRPr="0087388F">
        <w:rPr>
          <w:spacing w:val="1"/>
        </w:rPr>
        <w:t xml:space="preserve"> </w:t>
      </w:r>
      <w:r w:rsidRPr="0087388F">
        <w:t>сверстника, появляются избирательные отношения, чувство привязанности к определенным детям,</w:t>
      </w:r>
      <w:r w:rsidRPr="0087388F">
        <w:rPr>
          <w:spacing w:val="-57"/>
        </w:rPr>
        <w:t xml:space="preserve"> </w:t>
      </w:r>
      <w:r w:rsidRPr="0087388F">
        <w:t>дружба.</w:t>
      </w:r>
      <w:r w:rsidRPr="0087388F">
        <w:rPr>
          <w:spacing w:val="1"/>
        </w:rPr>
        <w:t xml:space="preserve"> </w:t>
      </w:r>
      <w:r w:rsidRPr="0087388F">
        <w:t>Характер межличностных отношений отличает выраженный интерес по отношению к</w:t>
      </w:r>
      <w:r w:rsidRPr="0087388F">
        <w:rPr>
          <w:spacing w:val="1"/>
        </w:rPr>
        <w:t xml:space="preserve"> </w:t>
      </w:r>
      <w:r w:rsidRPr="0087388F">
        <w:t>сверстнику,</w:t>
      </w:r>
      <w:r w:rsidRPr="0087388F">
        <w:rPr>
          <w:spacing w:val="1"/>
        </w:rPr>
        <w:t xml:space="preserve"> </w:t>
      </w:r>
      <w:r w:rsidRPr="0087388F">
        <w:t>высокую</w:t>
      </w:r>
      <w:r w:rsidRPr="0087388F">
        <w:rPr>
          <w:spacing w:val="1"/>
        </w:rPr>
        <w:t xml:space="preserve"> </w:t>
      </w:r>
      <w:r w:rsidRPr="0087388F">
        <w:t>значимость</w:t>
      </w:r>
      <w:r w:rsidRPr="0087388F">
        <w:rPr>
          <w:spacing w:val="1"/>
        </w:rPr>
        <w:t xml:space="preserve"> </w:t>
      </w:r>
      <w:r w:rsidRPr="0087388F">
        <w:t>сверстника,</w:t>
      </w:r>
      <w:r w:rsidRPr="0087388F">
        <w:rPr>
          <w:spacing w:val="1"/>
        </w:rPr>
        <w:t xml:space="preserve"> </w:t>
      </w:r>
      <w:r w:rsidRPr="0087388F">
        <w:t>возрастанием</w:t>
      </w:r>
      <w:r w:rsidRPr="0087388F">
        <w:rPr>
          <w:spacing w:val="1"/>
        </w:rPr>
        <w:t xml:space="preserve"> </w:t>
      </w:r>
      <w:proofErr w:type="spellStart"/>
      <w:r w:rsidRPr="0087388F">
        <w:t>просоциальных</w:t>
      </w:r>
      <w:proofErr w:type="spellEnd"/>
      <w:r w:rsidRPr="0087388F">
        <w:rPr>
          <w:spacing w:val="1"/>
        </w:rPr>
        <w:t xml:space="preserve"> </w:t>
      </w:r>
      <w:r w:rsidRPr="0087388F">
        <w:t>форм</w:t>
      </w:r>
      <w:r w:rsidRPr="0087388F">
        <w:rPr>
          <w:spacing w:val="1"/>
        </w:rPr>
        <w:t xml:space="preserve"> </w:t>
      </w:r>
      <w:r w:rsidRPr="0087388F">
        <w:t>поведения.</w:t>
      </w:r>
      <w:r w:rsidRPr="0087388F">
        <w:rPr>
          <w:spacing w:val="1"/>
        </w:rPr>
        <w:t xml:space="preserve"> </w:t>
      </w:r>
      <w:r w:rsidRPr="0087388F">
        <w:t>Детские</w:t>
      </w:r>
      <w:r w:rsidRPr="0087388F">
        <w:rPr>
          <w:spacing w:val="-2"/>
        </w:rPr>
        <w:t xml:space="preserve"> </w:t>
      </w:r>
      <w:r w:rsidRPr="0087388F">
        <w:t>группы</w:t>
      </w:r>
      <w:r w:rsidRPr="0087388F">
        <w:rPr>
          <w:spacing w:val="-1"/>
        </w:rPr>
        <w:t xml:space="preserve"> </w:t>
      </w:r>
      <w:r w:rsidRPr="0087388F">
        <w:t>характеризуются стабильной</w:t>
      </w:r>
      <w:r w:rsidRPr="0087388F">
        <w:rPr>
          <w:spacing w:val="-3"/>
        </w:rPr>
        <w:t xml:space="preserve"> </w:t>
      </w:r>
      <w:r w:rsidRPr="0087388F">
        <w:t>структурой</w:t>
      </w:r>
      <w:r w:rsidRPr="0087388F">
        <w:rPr>
          <w:spacing w:val="-1"/>
        </w:rPr>
        <w:t xml:space="preserve"> </w:t>
      </w:r>
      <w:r w:rsidRPr="0087388F">
        <w:t>взаимоотношений между</w:t>
      </w:r>
      <w:r w:rsidRPr="0087388F">
        <w:rPr>
          <w:spacing w:val="-6"/>
        </w:rPr>
        <w:t xml:space="preserve"> </w:t>
      </w:r>
      <w:r w:rsidRPr="0087388F">
        <w:t>детьми.</w:t>
      </w:r>
    </w:p>
    <w:p w14:paraId="3D3C45E4" w14:textId="77777777" w:rsidR="00E666D3" w:rsidRPr="0087388F" w:rsidRDefault="0021290F" w:rsidP="005D6A35">
      <w:pPr>
        <w:pStyle w:val="a3"/>
        <w:spacing w:line="276" w:lineRule="auto"/>
        <w:ind w:left="0" w:firstLine="709"/>
      </w:pPr>
      <w:r w:rsidRPr="0087388F">
        <w:rPr>
          <w:b/>
          <w:i/>
        </w:rPr>
        <w:t>Саморегуляция.</w:t>
      </w:r>
      <w:r w:rsidRPr="0087388F">
        <w:rPr>
          <w:b/>
          <w:i/>
          <w:spacing w:val="1"/>
        </w:rPr>
        <w:t xml:space="preserve"> </w:t>
      </w:r>
      <w:r w:rsidRPr="0087388F">
        <w:t>В</w:t>
      </w:r>
      <w:r w:rsidRPr="0087388F">
        <w:rPr>
          <w:spacing w:val="1"/>
        </w:rPr>
        <w:t xml:space="preserve"> </w:t>
      </w:r>
      <w:r w:rsidRPr="0087388F">
        <w:t>период</w:t>
      </w:r>
      <w:r w:rsidRPr="0087388F">
        <w:rPr>
          <w:spacing w:val="1"/>
        </w:rPr>
        <w:t xml:space="preserve"> </w:t>
      </w:r>
      <w:r w:rsidRPr="0087388F">
        <w:t>от</w:t>
      </w:r>
      <w:r w:rsidRPr="0087388F">
        <w:rPr>
          <w:spacing w:val="1"/>
        </w:rPr>
        <w:t xml:space="preserve"> </w:t>
      </w:r>
      <w:r w:rsidRPr="0087388F">
        <w:t>пяти</w:t>
      </w:r>
      <w:r w:rsidRPr="0087388F">
        <w:rPr>
          <w:spacing w:val="1"/>
        </w:rPr>
        <w:t xml:space="preserve"> </w:t>
      </w:r>
      <w:r w:rsidRPr="0087388F">
        <w:t>до</w:t>
      </w:r>
      <w:r w:rsidRPr="0087388F">
        <w:rPr>
          <w:spacing w:val="1"/>
        </w:rPr>
        <w:t xml:space="preserve"> </w:t>
      </w:r>
      <w:r w:rsidRPr="0087388F">
        <w:t>шести</w:t>
      </w:r>
      <w:r w:rsidRPr="0087388F">
        <w:rPr>
          <w:spacing w:val="1"/>
        </w:rPr>
        <w:t xml:space="preserve"> </w:t>
      </w:r>
      <w:r w:rsidRPr="0087388F">
        <w:t>лет</w:t>
      </w:r>
      <w:r w:rsidRPr="0087388F">
        <w:rPr>
          <w:spacing w:val="1"/>
        </w:rPr>
        <w:t xml:space="preserve"> </w:t>
      </w:r>
      <w:r w:rsidRPr="0087388F">
        <w:t>начинают</w:t>
      </w:r>
      <w:r w:rsidRPr="0087388F">
        <w:rPr>
          <w:spacing w:val="1"/>
        </w:rPr>
        <w:t xml:space="preserve"> </w:t>
      </w:r>
      <w:r w:rsidRPr="0087388F">
        <w:t>формироваться</w:t>
      </w:r>
      <w:r w:rsidRPr="0087388F">
        <w:rPr>
          <w:spacing w:val="1"/>
        </w:rPr>
        <w:t xml:space="preserve"> </w:t>
      </w:r>
      <w:r w:rsidRPr="0087388F">
        <w:t>устойчивые</w:t>
      </w:r>
      <w:r w:rsidRPr="0087388F">
        <w:rPr>
          <w:spacing w:val="-57"/>
        </w:rPr>
        <w:t xml:space="preserve"> </w:t>
      </w:r>
      <w:r w:rsidRPr="0087388F">
        <w:t>представления о том, «что такое хорошо» и «что такое плохо», которые становятся внутренними</w:t>
      </w:r>
      <w:r w:rsidRPr="0087388F">
        <w:rPr>
          <w:spacing w:val="1"/>
        </w:rPr>
        <w:t xml:space="preserve"> </w:t>
      </w:r>
      <w:r w:rsidRPr="0087388F">
        <w:t>регуляторами поведения ребенка. Формируется произвольность поведения, социально значимые</w:t>
      </w:r>
      <w:r w:rsidRPr="0087388F">
        <w:rPr>
          <w:spacing w:val="1"/>
        </w:rPr>
        <w:t xml:space="preserve"> </w:t>
      </w:r>
      <w:r w:rsidRPr="0087388F">
        <w:t>мотивы</w:t>
      </w:r>
      <w:r w:rsidRPr="0087388F">
        <w:rPr>
          <w:spacing w:val="-2"/>
        </w:rPr>
        <w:t xml:space="preserve"> </w:t>
      </w:r>
      <w:r w:rsidRPr="0087388F">
        <w:t>начинают</w:t>
      </w:r>
      <w:r w:rsidRPr="0087388F">
        <w:rPr>
          <w:spacing w:val="2"/>
        </w:rPr>
        <w:t xml:space="preserve"> </w:t>
      </w:r>
      <w:r w:rsidRPr="0087388F">
        <w:t>управлять</w:t>
      </w:r>
      <w:r w:rsidRPr="0087388F">
        <w:rPr>
          <w:spacing w:val="1"/>
        </w:rPr>
        <w:t xml:space="preserve"> </w:t>
      </w:r>
      <w:r w:rsidRPr="0087388F">
        <w:t>личными</w:t>
      </w:r>
      <w:r w:rsidRPr="0087388F">
        <w:rPr>
          <w:spacing w:val="-1"/>
        </w:rPr>
        <w:t xml:space="preserve"> </w:t>
      </w:r>
      <w:r w:rsidRPr="0087388F">
        <w:t>мотивами.</w:t>
      </w:r>
    </w:p>
    <w:p w14:paraId="4C5223C1" w14:textId="77777777" w:rsidR="00BB340C" w:rsidRPr="0087388F" w:rsidRDefault="0021290F" w:rsidP="005D6A35">
      <w:pPr>
        <w:pStyle w:val="a3"/>
        <w:spacing w:line="276" w:lineRule="auto"/>
        <w:ind w:left="0" w:firstLine="709"/>
      </w:pPr>
      <w:r w:rsidRPr="0087388F">
        <w:rPr>
          <w:b/>
          <w:i/>
        </w:rPr>
        <w:t>Личность</w:t>
      </w:r>
      <w:r w:rsidRPr="0087388F">
        <w:rPr>
          <w:b/>
          <w:i/>
          <w:spacing w:val="1"/>
        </w:rPr>
        <w:t xml:space="preserve"> </w:t>
      </w:r>
      <w:r w:rsidRPr="0087388F">
        <w:rPr>
          <w:b/>
          <w:i/>
        </w:rPr>
        <w:t>и</w:t>
      </w:r>
      <w:r w:rsidRPr="0087388F">
        <w:rPr>
          <w:b/>
          <w:i/>
          <w:spacing w:val="1"/>
        </w:rPr>
        <w:t xml:space="preserve"> </w:t>
      </w:r>
      <w:r w:rsidRPr="0087388F">
        <w:rPr>
          <w:b/>
          <w:i/>
        </w:rPr>
        <w:t>самооценка.</w:t>
      </w:r>
      <w:r w:rsidRPr="0087388F">
        <w:rPr>
          <w:b/>
          <w:i/>
          <w:spacing w:val="1"/>
        </w:rPr>
        <w:t xml:space="preserve"> </w:t>
      </w:r>
      <w:r w:rsidRPr="0087388F">
        <w:t>Складывается</w:t>
      </w:r>
      <w:r w:rsidRPr="0087388F">
        <w:rPr>
          <w:spacing w:val="1"/>
        </w:rPr>
        <w:t xml:space="preserve"> </w:t>
      </w:r>
      <w:r w:rsidRPr="0087388F">
        <w:t>первая</w:t>
      </w:r>
      <w:r w:rsidRPr="0087388F">
        <w:rPr>
          <w:spacing w:val="1"/>
        </w:rPr>
        <w:t xml:space="preserve"> </w:t>
      </w:r>
      <w:r w:rsidRPr="0087388F">
        <w:t>иерархия</w:t>
      </w:r>
      <w:r w:rsidRPr="0087388F">
        <w:rPr>
          <w:spacing w:val="1"/>
        </w:rPr>
        <w:t xml:space="preserve"> </w:t>
      </w:r>
      <w:r w:rsidRPr="0087388F">
        <w:t>мотивов.</w:t>
      </w:r>
      <w:r w:rsidRPr="0087388F">
        <w:rPr>
          <w:spacing w:val="1"/>
        </w:rPr>
        <w:t xml:space="preserve"> </w:t>
      </w:r>
      <w:r w:rsidRPr="0087388F">
        <w:t>Формируется</w:t>
      </w:r>
      <w:r w:rsidRPr="0087388F">
        <w:rPr>
          <w:spacing w:val="1"/>
        </w:rPr>
        <w:t xml:space="preserve"> </w:t>
      </w:r>
      <w:r w:rsidRPr="0087388F">
        <w:t>дифференцированность</w:t>
      </w:r>
      <w:r w:rsidRPr="0087388F">
        <w:rPr>
          <w:spacing w:val="1"/>
        </w:rPr>
        <w:t xml:space="preserve"> </w:t>
      </w:r>
      <w:r w:rsidRPr="0087388F">
        <w:t>самооценки.</w:t>
      </w:r>
      <w:r w:rsidRPr="0087388F">
        <w:rPr>
          <w:spacing w:val="1"/>
        </w:rPr>
        <w:t xml:space="preserve"> </w:t>
      </w:r>
      <w:r w:rsidRPr="0087388F">
        <w:t>Преобладает</w:t>
      </w:r>
      <w:r w:rsidRPr="0087388F">
        <w:rPr>
          <w:spacing w:val="1"/>
        </w:rPr>
        <w:t xml:space="preserve"> </w:t>
      </w:r>
      <w:r w:rsidRPr="0087388F">
        <w:t>высокая,</w:t>
      </w:r>
      <w:r w:rsidRPr="0087388F">
        <w:rPr>
          <w:spacing w:val="1"/>
        </w:rPr>
        <w:t xml:space="preserve"> </w:t>
      </w:r>
      <w:r w:rsidRPr="0087388F">
        <w:t>неадекватная</w:t>
      </w:r>
      <w:r w:rsidRPr="0087388F">
        <w:rPr>
          <w:spacing w:val="1"/>
        </w:rPr>
        <w:t xml:space="preserve"> </w:t>
      </w:r>
      <w:r w:rsidRPr="0087388F">
        <w:t>самооценка.</w:t>
      </w:r>
      <w:r w:rsidRPr="0087388F">
        <w:rPr>
          <w:spacing w:val="1"/>
        </w:rPr>
        <w:t xml:space="preserve"> </w:t>
      </w:r>
      <w:r w:rsidRPr="0087388F">
        <w:t>Ребенок</w:t>
      </w:r>
      <w:r w:rsidRPr="0087388F">
        <w:rPr>
          <w:spacing w:val="1"/>
        </w:rPr>
        <w:t xml:space="preserve"> </w:t>
      </w:r>
      <w:r w:rsidRPr="0087388F">
        <w:t>стремится</w:t>
      </w:r>
      <w:r w:rsidRPr="0087388F">
        <w:rPr>
          <w:spacing w:val="-1"/>
        </w:rPr>
        <w:t xml:space="preserve"> </w:t>
      </w:r>
      <w:r w:rsidRPr="0087388F">
        <w:t>к сохранению позитивной самооценки.</w:t>
      </w:r>
    </w:p>
    <w:p w14:paraId="06327A7C" w14:textId="77777777" w:rsidR="00BB340C" w:rsidRPr="0087388F" w:rsidRDefault="00BB340C" w:rsidP="005D6A35">
      <w:pPr>
        <w:pStyle w:val="a3"/>
        <w:spacing w:line="276" w:lineRule="auto"/>
        <w:ind w:left="0" w:firstLine="709"/>
        <w:jc w:val="left"/>
      </w:pPr>
    </w:p>
    <w:p w14:paraId="59919294" w14:textId="77777777" w:rsidR="00BB340C" w:rsidRPr="0087388F" w:rsidRDefault="007573A1" w:rsidP="005D6A35">
      <w:pPr>
        <w:pStyle w:val="1"/>
        <w:spacing w:line="276" w:lineRule="auto"/>
        <w:ind w:left="0" w:firstLine="709"/>
        <w:jc w:val="both"/>
      </w:pPr>
      <w:r w:rsidRPr="0087388F">
        <w:t>1.</w:t>
      </w:r>
      <w:r w:rsidR="005D6A35">
        <w:t>5</w:t>
      </w:r>
      <w:r w:rsidRPr="0087388F">
        <w:t>.3.4.</w:t>
      </w:r>
      <w:r w:rsidR="00E666D3" w:rsidRPr="0087388F">
        <w:t xml:space="preserve"> </w:t>
      </w:r>
      <w:r w:rsidR="0021290F" w:rsidRPr="0087388F">
        <w:t>Подготовительная</w:t>
      </w:r>
      <w:r w:rsidR="0021290F" w:rsidRPr="0087388F">
        <w:rPr>
          <w:spacing w:val="-5"/>
        </w:rPr>
        <w:t xml:space="preserve"> </w:t>
      </w:r>
      <w:r w:rsidR="0021290F" w:rsidRPr="0087388F">
        <w:t>к</w:t>
      </w:r>
      <w:r w:rsidR="0021290F" w:rsidRPr="0087388F">
        <w:rPr>
          <w:spacing w:val="-3"/>
        </w:rPr>
        <w:t xml:space="preserve"> </w:t>
      </w:r>
      <w:r w:rsidR="0021290F" w:rsidRPr="0087388F">
        <w:t>школе</w:t>
      </w:r>
      <w:r w:rsidR="0021290F" w:rsidRPr="0087388F">
        <w:rPr>
          <w:spacing w:val="-2"/>
        </w:rPr>
        <w:t xml:space="preserve"> </w:t>
      </w:r>
      <w:r w:rsidR="0021290F" w:rsidRPr="0087388F">
        <w:t>группа (седьмой</w:t>
      </w:r>
      <w:r w:rsidR="0021290F" w:rsidRPr="0087388F">
        <w:rPr>
          <w:spacing w:val="-1"/>
        </w:rPr>
        <w:t xml:space="preserve"> </w:t>
      </w:r>
      <w:r w:rsidR="0021290F" w:rsidRPr="0087388F">
        <w:t>год</w:t>
      </w:r>
      <w:r w:rsidR="0021290F" w:rsidRPr="0087388F">
        <w:rPr>
          <w:spacing w:val="-2"/>
        </w:rPr>
        <w:t xml:space="preserve"> </w:t>
      </w:r>
      <w:r w:rsidR="0021290F" w:rsidRPr="0087388F">
        <w:t>жизни)</w:t>
      </w:r>
    </w:p>
    <w:p w14:paraId="40B1260F" w14:textId="77777777" w:rsidR="00BB340C" w:rsidRPr="0087388F" w:rsidRDefault="0021290F" w:rsidP="005D6A35">
      <w:pPr>
        <w:pStyle w:val="2"/>
        <w:spacing w:line="276" w:lineRule="auto"/>
        <w:ind w:left="0" w:firstLine="709"/>
      </w:pPr>
      <w:proofErr w:type="spellStart"/>
      <w:r w:rsidRPr="0087388F">
        <w:t>Росто</w:t>
      </w:r>
      <w:proofErr w:type="spellEnd"/>
      <w:r w:rsidRPr="0087388F">
        <w:t>-весовые</w:t>
      </w:r>
      <w:r w:rsidRPr="0087388F">
        <w:rPr>
          <w:spacing w:val="-3"/>
        </w:rPr>
        <w:t xml:space="preserve"> </w:t>
      </w:r>
      <w:r w:rsidRPr="0087388F">
        <w:t>характеристики</w:t>
      </w:r>
    </w:p>
    <w:p w14:paraId="670DF5AC" w14:textId="77777777" w:rsidR="00BB340C" w:rsidRPr="0087388F" w:rsidRDefault="0021290F" w:rsidP="005D6A35">
      <w:pPr>
        <w:pStyle w:val="a3"/>
        <w:spacing w:line="276" w:lineRule="auto"/>
        <w:ind w:left="0" w:firstLine="709"/>
      </w:pPr>
      <w:r w:rsidRPr="0087388F">
        <w:t>Средний вес мальчиков к семи годам достигает 24,9 кг, девочек – 24,7 кг. Средняя длина</w:t>
      </w:r>
      <w:r w:rsidRPr="0087388F">
        <w:rPr>
          <w:spacing w:val="1"/>
        </w:rPr>
        <w:t xml:space="preserve"> </w:t>
      </w:r>
      <w:r w:rsidRPr="0087388F">
        <w:t>тела у</w:t>
      </w:r>
      <w:r w:rsidRPr="0087388F">
        <w:rPr>
          <w:spacing w:val="-3"/>
        </w:rPr>
        <w:t xml:space="preserve"> </w:t>
      </w:r>
      <w:r w:rsidRPr="0087388F">
        <w:t>мальчиков к</w:t>
      </w:r>
      <w:r w:rsidRPr="0087388F">
        <w:rPr>
          <w:spacing w:val="-1"/>
        </w:rPr>
        <w:t xml:space="preserve"> </w:t>
      </w:r>
      <w:r w:rsidRPr="0087388F">
        <w:t>семи годам</w:t>
      </w:r>
      <w:r w:rsidRPr="0087388F">
        <w:rPr>
          <w:spacing w:val="-1"/>
        </w:rPr>
        <w:t xml:space="preserve"> </w:t>
      </w:r>
      <w:r w:rsidRPr="0087388F">
        <w:t>достигает</w:t>
      </w:r>
      <w:r w:rsidRPr="0087388F">
        <w:rPr>
          <w:spacing w:val="3"/>
        </w:rPr>
        <w:t xml:space="preserve"> </w:t>
      </w:r>
      <w:r w:rsidRPr="0087388F">
        <w:t>123,9,</w:t>
      </w:r>
      <w:r w:rsidRPr="0087388F">
        <w:rPr>
          <w:spacing w:val="1"/>
        </w:rPr>
        <w:t xml:space="preserve"> </w:t>
      </w:r>
      <w:r w:rsidRPr="0087388F">
        <w:t>у</w:t>
      </w:r>
      <w:r w:rsidRPr="0087388F">
        <w:rPr>
          <w:spacing w:val="-5"/>
        </w:rPr>
        <w:t xml:space="preserve"> </w:t>
      </w:r>
      <w:r w:rsidRPr="0087388F">
        <w:t>девочек</w:t>
      </w:r>
      <w:r w:rsidRPr="0087388F">
        <w:rPr>
          <w:spacing w:val="1"/>
        </w:rPr>
        <w:t xml:space="preserve"> </w:t>
      </w:r>
      <w:r w:rsidRPr="0087388F">
        <w:t>– 123,6</w:t>
      </w:r>
      <w:r w:rsidRPr="0087388F">
        <w:rPr>
          <w:spacing w:val="-1"/>
        </w:rPr>
        <w:t xml:space="preserve"> </w:t>
      </w:r>
      <w:r w:rsidRPr="0087388F">
        <w:t>см.</w:t>
      </w:r>
    </w:p>
    <w:p w14:paraId="1D96BABA" w14:textId="77777777" w:rsidR="00BB340C" w:rsidRPr="0087388F" w:rsidRDefault="0021290F" w:rsidP="005D6A35">
      <w:pPr>
        <w:pStyle w:val="a3"/>
        <w:spacing w:line="276" w:lineRule="auto"/>
        <w:ind w:left="0" w:firstLine="709"/>
      </w:pPr>
      <w:r w:rsidRPr="0087388F">
        <w:t>В период от пяти до семи лет наблюдается выраженное увеличение скорости роста тела</w:t>
      </w:r>
      <w:r w:rsidRPr="0087388F">
        <w:rPr>
          <w:spacing w:val="1"/>
        </w:rPr>
        <w:t xml:space="preserve"> </w:t>
      </w:r>
      <w:r w:rsidRPr="0087388F">
        <w:t>ребенка в длину (</w:t>
      </w:r>
      <w:r w:rsidRPr="0087388F">
        <w:rPr>
          <w:i/>
        </w:rPr>
        <w:t>«</w:t>
      </w:r>
      <w:proofErr w:type="spellStart"/>
      <w:r w:rsidRPr="0087388F">
        <w:rPr>
          <w:i/>
        </w:rPr>
        <w:t>полуростовой</w:t>
      </w:r>
      <w:proofErr w:type="spellEnd"/>
      <w:r w:rsidRPr="0087388F">
        <w:rPr>
          <w:i/>
        </w:rPr>
        <w:t xml:space="preserve"> скачок роста»</w:t>
      </w:r>
      <w:r w:rsidRPr="0087388F">
        <w:t>), причем конечности в это время растут быстрее,</w:t>
      </w:r>
      <w:r w:rsidRPr="0087388F">
        <w:rPr>
          <w:spacing w:val="1"/>
        </w:rPr>
        <w:t xml:space="preserve"> </w:t>
      </w:r>
      <w:r w:rsidRPr="0087388F">
        <w:t>чем</w:t>
      </w:r>
      <w:r w:rsidRPr="0087388F">
        <w:rPr>
          <w:spacing w:val="-2"/>
        </w:rPr>
        <w:t xml:space="preserve"> </w:t>
      </w:r>
      <w:r w:rsidRPr="0087388F">
        <w:t>туловище. Изменяются кости, формирующие</w:t>
      </w:r>
      <w:r w:rsidRPr="0087388F">
        <w:rPr>
          <w:spacing w:val="-1"/>
        </w:rPr>
        <w:t xml:space="preserve"> </w:t>
      </w:r>
      <w:r w:rsidRPr="0087388F">
        <w:t>облик</w:t>
      </w:r>
      <w:r w:rsidRPr="0087388F">
        <w:rPr>
          <w:spacing w:val="-1"/>
        </w:rPr>
        <w:t xml:space="preserve"> </w:t>
      </w:r>
      <w:r w:rsidRPr="0087388F">
        <w:t>лица.</w:t>
      </w:r>
    </w:p>
    <w:p w14:paraId="3A8632FC" w14:textId="77777777" w:rsidR="00BB340C" w:rsidRPr="0087388F" w:rsidRDefault="0021290F" w:rsidP="005D6A35">
      <w:pPr>
        <w:pStyle w:val="2"/>
        <w:spacing w:line="276" w:lineRule="auto"/>
        <w:ind w:left="0" w:firstLine="709"/>
      </w:pPr>
      <w:r w:rsidRPr="0087388F">
        <w:t>Функциональное</w:t>
      </w:r>
      <w:r w:rsidRPr="0087388F">
        <w:rPr>
          <w:spacing w:val="-4"/>
        </w:rPr>
        <w:t xml:space="preserve"> </w:t>
      </w:r>
      <w:r w:rsidRPr="0087388F">
        <w:t>созревание</w:t>
      </w:r>
    </w:p>
    <w:p w14:paraId="495EB6FA" w14:textId="77777777" w:rsidR="00BB340C" w:rsidRPr="0087388F" w:rsidRDefault="0021290F" w:rsidP="005D6A35">
      <w:pPr>
        <w:pStyle w:val="a3"/>
        <w:spacing w:line="276" w:lineRule="auto"/>
        <w:ind w:left="0" w:firstLine="709"/>
      </w:pPr>
      <w:r w:rsidRPr="0087388F">
        <w:t>Уровень</w:t>
      </w:r>
      <w:r w:rsidRPr="0087388F">
        <w:rPr>
          <w:spacing w:val="1"/>
        </w:rPr>
        <w:t xml:space="preserve"> </w:t>
      </w:r>
      <w:r w:rsidRPr="0087388F">
        <w:t>развития</w:t>
      </w:r>
      <w:r w:rsidRPr="0087388F">
        <w:rPr>
          <w:spacing w:val="1"/>
        </w:rPr>
        <w:t xml:space="preserve"> </w:t>
      </w:r>
      <w:r w:rsidRPr="0087388F">
        <w:t>костной</w:t>
      </w:r>
      <w:r w:rsidRPr="0087388F">
        <w:rPr>
          <w:spacing w:val="1"/>
        </w:rPr>
        <w:t xml:space="preserve"> </w:t>
      </w:r>
      <w:r w:rsidRPr="0087388F">
        <w:t>и</w:t>
      </w:r>
      <w:r w:rsidRPr="0087388F">
        <w:rPr>
          <w:spacing w:val="1"/>
        </w:rPr>
        <w:t xml:space="preserve"> </w:t>
      </w:r>
      <w:r w:rsidRPr="0087388F">
        <w:t>мышечной</w:t>
      </w:r>
      <w:r w:rsidRPr="0087388F">
        <w:rPr>
          <w:spacing w:val="1"/>
        </w:rPr>
        <w:t xml:space="preserve"> </w:t>
      </w:r>
      <w:r w:rsidRPr="0087388F">
        <w:t>систем,</w:t>
      </w:r>
      <w:r w:rsidRPr="0087388F">
        <w:rPr>
          <w:spacing w:val="1"/>
        </w:rPr>
        <w:t xml:space="preserve"> </w:t>
      </w:r>
      <w:r w:rsidRPr="0087388F">
        <w:t>наработка</w:t>
      </w:r>
      <w:r w:rsidRPr="0087388F">
        <w:rPr>
          <w:spacing w:val="1"/>
        </w:rPr>
        <w:t xml:space="preserve"> </w:t>
      </w:r>
      <w:r w:rsidRPr="0087388F">
        <w:t>двигательных</w:t>
      </w:r>
      <w:r w:rsidRPr="0087388F">
        <w:rPr>
          <w:spacing w:val="1"/>
        </w:rPr>
        <w:t xml:space="preserve"> </w:t>
      </w:r>
      <w:r w:rsidRPr="0087388F">
        <w:t>стереотипов</w:t>
      </w:r>
      <w:r w:rsidRPr="0087388F">
        <w:rPr>
          <w:spacing w:val="1"/>
        </w:rPr>
        <w:t xml:space="preserve"> </w:t>
      </w:r>
      <w:r w:rsidRPr="0087388F">
        <w:t>отвечают</w:t>
      </w:r>
      <w:r w:rsidRPr="0087388F">
        <w:rPr>
          <w:spacing w:val="1"/>
        </w:rPr>
        <w:t xml:space="preserve"> </w:t>
      </w:r>
      <w:r w:rsidRPr="0087388F">
        <w:t>требованиям</w:t>
      </w:r>
      <w:r w:rsidRPr="0087388F">
        <w:rPr>
          <w:spacing w:val="1"/>
        </w:rPr>
        <w:t xml:space="preserve"> </w:t>
      </w:r>
      <w:r w:rsidRPr="0087388F">
        <w:t>длительных</w:t>
      </w:r>
      <w:r w:rsidRPr="0087388F">
        <w:rPr>
          <w:spacing w:val="1"/>
        </w:rPr>
        <w:t xml:space="preserve"> </w:t>
      </w:r>
      <w:r w:rsidRPr="0087388F">
        <w:t>подвижных</w:t>
      </w:r>
      <w:r w:rsidRPr="0087388F">
        <w:rPr>
          <w:spacing w:val="1"/>
        </w:rPr>
        <w:t xml:space="preserve"> </w:t>
      </w:r>
      <w:r w:rsidRPr="0087388F">
        <w:t>игр.</w:t>
      </w:r>
      <w:r w:rsidRPr="0087388F">
        <w:rPr>
          <w:spacing w:val="1"/>
        </w:rPr>
        <w:t xml:space="preserve"> </w:t>
      </w:r>
      <w:r w:rsidRPr="0087388F">
        <w:t>Скелетные</w:t>
      </w:r>
      <w:r w:rsidRPr="0087388F">
        <w:rPr>
          <w:spacing w:val="1"/>
        </w:rPr>
        <w:t xml:space="preserve"> </w:t>
      </w:r>
      <w:r w:rsidRPr="0087388F">
        <w:t>мышцы</w:t>
      </w:r>
      <w:r w:rsidRPr="0087388F">
        <w:rPr>
          <w:spacing w:val="1"/>
        </w:rPr>
        <w:t xml:space="preserve"> </w:t>
      </w:r>
      <w:r w:rsidRPr="0087388F">
        <w:t>детей</w:t>
      </w:r>
      <w:r w:rsidRPr="0087388F">
        <w:rPr>
          <w:spacing w:val="1"/>
        </w:rPr>
        <w:t xml:space="preserve"> </w:t>
      </w:r>
      <w:r w:rsidRPr="0087388F">
        <w:t>этого</w:t>
      </w:r>
      <w:r w:rsidRPr="0087388F">
        <w:rPr>
          <w:spacing w:val="1"/>
        </w:rPr>
        <w:t xml:space="preserve"> </w:t>
      </w:r>
      <w:r w:rsidRPr="0087388F">
        <w:t>возраста</w:t>
      </w:r>
      <w:r w:rsidRPr="0087388F">
        <w:rPr>
          <w:spacing w:val="1"/>
        </w:rPr>
        <w:t xml:space="preserve"> </w:t>
      </w:r>
      <w:r w:rsidRPr="0087388F">
        <w:t>хорошо</w:t>
      </w:r>
      <w:r w:rsidRPr="0087388F">
        <w:rPr>
          <w:spacing w:val="1"/>
        </w:rPr>
        <w:t xml:space="preserve"> </w:t>
      </w:r>
      <w:r w:rsidRPr="0087388F">
        <w:t>приспособлены</w:t>
      </w:r>
      <w:r w:rsidRPr="0087388F">
        <w:rPr>
          <w:spacing w:val="1"/>
        </w:rPr>
        <w:t xml:space="preserve"> </w:t>
      </w:r>
      <w:r w:rsidRPr="0087388F">
        <w:t>к</w:t>
      </w:r>
      <w:r w:rsidRPr="0087388F">
        <w:rPr>
          <w:spacing w:val="1"/>
        </w:rPr>
        <w:t xml:space="preserve"> </w:t>
      </w:r>
      <w:r w:rsidRPr="0087388F">
        <w:t>длительным,</w:t>
      </w:r>
      <w:r w:rsidRPr="0087388F">
        <w:rPr>
          <w:spacing w:val="1"/>
        </w:rPr>
        <w:t xml:space="preserve"> </w:t>
      </w:r>
      <w:r w:rsidRPr="0087388F">
        <w:t>но</w:t>
      </w:r>
      <w:r w:rsidRPr="0087388F">
        <w:rPr>
          <w:spacing w:val="1"/>
        </w:rPr>
        <w:t xml:space="preserve"> </w:t>
      </w:r>
      <w:r w:rsidRPr="0087388F">
        <w:t>не</w:t>
      </w:r>
      <w:r w:rsidRPr="0087388F">
        <w:rPr>
          <w:spacing w:val="1"/>
        </w:rPr>
        <w:t xml:space="preserve"> </w:t>
      </w:r>
      <w:r w:rsidRPr="0087388F">
        <w:t>слишком</w:t>
      </w:r>
      <w:r w:rsidRPr="0087388F">
        <w:rPr>
          <w:spacing w:val="1"/>
        </w:rPr>
        <w:t xml:space="preserve"> </w:t>
      </w:r>
      <w:r w:rsidRPr="0087388F">
        <w:t>высоким</w:t>
      </w:r>
      <w:r w:rsidRPr="0087388F">
        <w:rPr>
          <w:spacing w:val="1"/>
        </w:rPr>
        <w:t xml:space="preserve"> </w:t>
      </w:r>
      <w:r w:rsidRPr="0087388F">
        <w:t>по</w:t>
      </w:r>
      <w:r w:rsidRPr="0087388F">
        <w:rPr>
          <w:spacing w:val="1"/>
        </w:rPr>
        <w:t xml:space="preserve"> </w:t>
      </w:r>
      <w:r w:rsidRPr="0087388F">
        <w:t>точности</w:t>
      </w:r>
      <w:r w:rsidRPr="0087388F">
        <w:rPr>
          <w:spacing w:val="1"/>
        </w:rPr>
        <w:t xml:space="preserve"> </w:t>
      </w:r>
      <w:r w:rsidRPr="0087388F">
        <w:t>и</w:t>
      </w:r>
      <w:r w:rsidRPr="0087388F">
        <w:rPr>
          <w:spacing w:val="1"/>
        </w:rPr>
        <w:t xml:space="preserve"> </w:t>
      </w:r>
      <w:r w:rsidRPr="0087388F">
        <w:t>мощности</w:t>
      </w:r>
      <w:r w:rsidRPr="0087388F">
        <w:rPr>
          <w:spacing w:val="1"/>
        </w:rPr>
        <w:t xml:space="preserve"> </w:t>
      </w:r>
      <w:r w:rsidRPr="0087388F">
        <w:t>нагрузкам.</w:t>
      </w:r>
    </w:p>
    <w:p w14:paraId="519E6EF5" w14:textId="77777777" w:rsidR="00BB340C" w:rsidRPr="0087388F" w:rsidRDefault="0021290F" w:rsidP="005D6A35">
      <w:pPr>
        <w:pStyle w:val="a3"/>
        <w:spacing w:line="276" w:lineRule="auto"/>
        <w:ind w:left="0" w:firstLine="709"/>
      </w:pPr>
      <w:r w:rsidRPr="0087388F">
        <w:t>Качественные</w:t>
      </w:r>
      <w:r w:rsidRPr="0087388F">
        <w:rPr>
          <w:spacing w:val="1"/>
        </w:rPr>
        <w:t xml:space="preserve"> </w:t>
      </w:r>
      <w:r w:rsidRPr="0087388F">
        <w:t>изменения</w:t>
      </w:r>
      <w:r w:rsidRPr="0087388F">
        <w:rPr>
          <w:spacing w:val="1"/>
        </w:rPr>
        <w:t xml:space="preserve"> </w:t>
      </w:r>
      <w:r w:rsidRPr="0087388F">
        <w:t>в</w:t>
      </w:r>
      <w:r w:rsidRPr="0087388F">
        <w:rPr>
          <w:spacing w:val="1"/>
        </w:rPr>
        <w:t xml:space="preserve"> </w:t>
      </w:r>
      <w:r w:rsidRPr="0087388F">
        <w:t>развитии</w:t>
      </w:r>
      <w:r w:rsidRPr="0087388F">
        <w:rPr>
          <w:spacing w:val="1"/>
        </w:rPr>
        <w:t xml:space="preserve"> </w:t>
      </w:r>
      <w:r w:rsidRPr="0087388F">
        <w:t>телесной</w:t>
      </w:r>
      <w:r w:rsidRPr="0087388F">
        <w:rPr>
          <w:spacing w:val="1"/>
        </w:rPr>
        <w:t xml:space="preserve"> </w:t>
      </w:r>
      <w:r w:rsidRPr="0087388F">
        <w:t>сферы</w:t>
      </w:r>
      <w:r w:rsidRPr="0087388F">
        <w:rPr>
          <w:spacing w:val="1"/>
        </w:rPr>
        <w:t xml:space="preserve"> </w:t>
      </w:r>
      <w:r w:rsidRPr="0087388F">
        <w:t>ребенка</w:t>
      </w:r>
      <w:r w:rsidRPr="0087388F">
        <w:rPr>
          <w:spacing w:val="1"/>
        </w:rPr>
        <w:t xml:space="preserve"> </w:t>
      </w:r>
      <w:r w:rsidRPr="0087388F">
        <w:t>(</w:t>
      </w:r>
      <w:proofErr w:type="spellStart"/>
      <w:r w:rsidRPr="0087388F">
        <w:t>полуростовой</w:t>
      </w:r>
      <w:proofErr w:type="spellEnd"/>
      <w:r w:rsidRPr="0087388F">
        <w:rPr>
          <w:spacing w:val="1"/>
        </w:rPr>
        <w:t xml:space="preserve"> </w:t>
      </w:r>
      <w:r w:rsidRPr="0087388F">
        <w:t>скачок)</w:t>
      </w:r>
      <w:r w:rsidRPr="0087388F">
        <w:rPr>
          <w:spacing w:val="1"/>
        </w:rPr>
        <w:t xml:space="preserve"> </w:t>
      </w:r>
      <w:r w:rsidRPr="0087388F">
        <w:t>отражает</w:t>
      </w:r>
      <w:r w:rsidRPr="0087388F">
        <w:rPr>
          <w:spacing w:val="1"/>
        </w:rPr>
        <w:t xml:space="preserve"> </w:t>
      </w:r>
      <w:r w:rsidRPr="0087388F">
        <w:t>существенные</w:t>
      </w:r>
      <w:r w:rsidRPr="0087388F">
        <w:rPr>
          <w:spacing w:val="1"/>
        </w:rPr>
        <w:t xml:space="preserve"> </w:t>
      </w:r>
      <w:r w:rsidRPr="0087388F">
        <w:t>изменения</w:t>
      </w:r>
      <w:r w:rsidRPr="0087388F">
        <w:rPr>
          <w:spacing w:val="1"/>
        </w:rPr>
        <w:t xml:space="preserve"> </w:t>
      </w:r>
      <w:r w:rsidRPr="0087388F">
        <w:t>в</w:t>
      </w:r>
      <w:r w:rsidRPr="0087388F">
        <w:rPr>
          <w:spacing w:val="1"/>
        </w:rPr>
        <w:t xml:space="preserve"> </w:t>
      </w:r>
      <w:r w:rsidRPr="0087388F">
        <w:t>центральной</w:t>
      </w:r>
      <w:r w:rsidRPr="0087388F">
        <w:rPr>
          <w:spacing w:val="1"/>
        </w:rPr>
        <w:t xml:space="preserve"> </w:t>
      </w:r>
      <w:r w:rsidRPr="0087388F">
        <w:t>нервной</w:t>
      </w:r>
      <w:r w:rsidRPr="0087388F">
        <w:rPr>
          <w:spacing w:val="1"/>
        </w:rPr>
        <w:t xml:space="preserve"> </w:t>
      </w:r>
      <w:r w:rsidRPr="0087388F">
        <w:t>системе.</w:t>
      </w:r>
      <w:r w:rsidRPr="0087388F">
        <w:rPr>
          <w:spacing w:val="1"/>
        </w:rPr>
        <w:t xml:space="preserve"> </w:t>
      </w:r>
      <w:r w:rsidRPr="0087388F">
        <w:t>К</w:t>
      </w:r>
      <w:r w:rsidRPr="0087388F">
        <w:rPr>
          <w:spacing w:val="1"/>
        </w:rPr>
        <w:t xml:space="preserve"> </w:t>
      </w:r>
      <w:r w:rsidRPr="0087388F">
        <w:t>шести-семи</w:t>
      </w:r>
      <w:r w:rsidRPr="0087388F">
        <w:rPr>
          <w:spacing w:val="1"/>
        </w:rPr>
        <w:t xml:space="preserve"> </w:t>
      </w:r>
      <w:r w:rsidRPr="0087388F">
        <w:t>годам</w:t>
      </w:r>
      <w:r w:rsidRPr="0087388F">
        <w:rPr>
          <w:spacing w:val="1"/>
        </w:rPr>
        <w:t xml:space="preserve"> </w:t>
      </w:r>
      <w:r w:rsidRPr="0087388F">
        <w:t>продолжительность необходимого сна составляет 9-11 часов, при этом длительность цикла сна</w:t>
      </w:r>
      <w:r w:rsidRPr="0087388F">
        <w:rPr>
          <w:spacing w:val="1"/>
        </w:rPr>
        <w:t xml:space="preserve"> </w:t>
      </w:r>
      <w:r w:rsidRPr="0087388F">
        <w:t>возрастает</w:t>
      </w:r>
      <w:r w:rsidRPr="0087388F">
        <w:rPr>
          <w:spacing w:val="1"/>
        </w:rPr>
        <w:t xml:space="preserve"> </w:t>
      </w:r>
      <w:r w:rsidRPr="0087388F">
        <w:t>до</w:t>
      </w:r>
      <w:r w:rsidRPr="0087388F">
        <w:rPr>
          <w:spacing w:val="1"/>
        </w:rPr>
        <w:t xml:space="preserve"> </w:t>
      </w:r>
      <w:r w:rsidRPr="0087388F">
        <w:t>60-70</w:t>
      </w:r>
      <w:r w:rsidRPr="0087388F">
        <w:rPr>
          <w:spacing w:val="1"/>
        </w:rPr>
        <w:t xml:space="preserve"> </w:t>
      </w:r>
      <w:r w:rsidRPr="0087388F">
        <w:t>минут,</w:t>
      </w:r>
      <w:r w:rsidRPr="0087388F">
        <w:rPr>
          <w:spacing w:val="1"/>
        </w:rPr>
        <w:t xml:space="preserve"> </w:t>
      </w:r>
      <w:r w:rsidRPr="0087388F">
        <w:t>по</w:t>
      </w:r>
      <w:r w:rsidRPr="0087388F">
        <w:rPr>
          <w:spacing w:val="1"/>
        </w:rPr>
        <w:t xml:space="preserve"> </w:t>
      </w:r>
      <w:r w:rsidRPr="0087388F">
        <w:t>сравнению</w:t>
      </w:r>
      <w:r w:rsidRPr="0087388F">
        <w:rPr>
          <w:spacing w:val="1"/>
        </w:rPr>
        <w:t xml:space="preserve"> </w:t>
      </w:r>
      <w:r w:rsidRPr="0087388F">
        <w:t>с</w:t>
      </w:r>
      <w:r w:rsidRPr="0087388F">
        <w:rPr>
          <w:spacing w:val="1"/>
        </w:rPr>
        <w:t xml:space="preserve"> </w:t>
      </w:r>
      <w:r w:rsidRPr="0087388F">
        <w:t>45-50</w:t>
      </w:r>
      <w:r w:rsidRPr="0087388F">
        <w:rPr>
          <w:spacing w:val="1"/>
        </w:rPr>
        <w:t xml:space="preserve"> </w:t>
      </w:r>
      <w:r w:rsidRPr="0087388F">
        <w:t>минутам</w:t>
      </w:r>
      <w:r w:rsidRPr="0087388F">
        <w:rPr>
          <w:spacing w:val="1"/>
        </w:rPr>
        <w:t xml:space="preserve"> </w:t>
      </w:r>
      <w:r w:rsidRPr="0087388F">
        <w:t>у</w:t>
      </w:r>
      <w:r w:rsidRPr="0087388F">
        <w:rPr>
          <w:spacing w:val="1"/>
        </w:rPr>
        <w:t xml:space="preserve"> </w:t>
      </w:r>
      <w:r w:rsidRPr="0087388F">
        <w:t>детей</w:t>
      </w:r>
      <w:r w:rsidRPr="0087388F">
        <w:rPr>
          <w:spacing w:val="1"/>
        </w:rPr>
        <w:t xml:space="preserve"> </w:t>
      </w:r>
      <w:r w:rsidRPr="0087388F">
        <w:t>годовалого</w:t>
      </w:r>
      <w:r w:rsidRPr="0087388F">
        <w:rPr>
          <w:spacing w:val="1"/>
        </w:rPr>
        <w:t xml:space="preserve"> </w:t>
      </w:r>
      <w:r w:rsidRPr="0087388F">
        <w:t>возраста,</w:t>
      </w:r>
      <w:r w:rsidRPr="0087388F">
        <w:rPr>
          <w:spacing w:val="1"/>
        </w:rPr>
        <w:t xml:space="preserve"> </w:t>
      </w:r>
      <w:r w:rsidRPr="0087388F">
        <w:t>приближаясь</w:t>
      </w:r>
      <w:r w:rsidRPr="0087388F">
        <w:rPr>
          <w:spacing w:val="-1"/>
        </w:rPr>
        <w:t xml:space="preserve"> </w:t>
      </w:r>
      <w:r w:rsidRPr="0087388F">
        <w:t>к</w:t>
      </w:r>
      <w:r w:rsidRPr="0087388F">
        <w:rPr>
          <w:spacing w:val="-1"/>
        </w:rPr>
        <w:t xml:space="preserve"> </w:t>
      </w:r>
      <w:r w:rsidRPr="0087388F">
        <w:t>90 минутам,</w:t>
      </w:r>
      <w:r w:rsidRPr="0087388F">
        <w:rPr>
          <w:spacing w:val="-1"/>
        </w:rPr>
        <w:t xml:space="preserve"> </w:t>
      </w:r>
      <w:r w:rsidRPr="0087388F">
        <w:t>характерным</w:t>
      </w:r>
      <w:r w:rsidRPr="0087388F">
        <w:rPr>
          <w:spacing w:val="-2"/>
        </w:rPr>
        <w:t xml:space="preserve"> </w:t>
      </w:r>
      <w:r w:rsidRPr="0087388F">
        <w:t>для</w:t>
      </w:r>
      <w:r w:rsidRPr="0087388F">
        <w:rPr>
          <w:spacing w:val="-1"/>
        </w:rPr>
        <w:t xml:space="preserve"> </w:t>
      </w:r>
      <w:r w:rsidRPr="0087388F">
        <w:t>сна детей</w:t>
      </w:r>
      <w:r w:rsidRPr="0087388F">
        <w:rPr>
          <w:spacing w:val="-1"/>
        </w:rPr>
        <w:t xml:space="preserve"> </w:t>
      </w:r>
      <w:r w:rsidRPr="0087388F">
        <w:t>старшего</w:t>
      </w:r>
      <w:r w:rsidRPr="0087388F">
        <w:rPr>
          <w:spacing w:val="-1"/>
        </w:rPr>
        <w:t xml:space="preserve"> </w:t>
      </w:r>
      <w:r w:rsidRPr="0087388F">
        <w:t>возраста</w:t>
      </w:r>
      <w:r w:rsidRPr="0087388F">
        <w:rPr>
          <w:spacing w:val="-1"/>
        </w:rPr>
        <w:t xml:space="preserve"> </w:t>
      </w:r>
      <w:r w:rsidRPr="0087388F">
        <w:t>и взрослых.</w:t>
      </w:r>
    </w:p>
    <w:p w14:paraId="46139A8D" w14:textId="77777777" w:rsidR="00BB340C" w:rsidRPr="0087388F" w:rsidRDefault="0021290F" w:rsidP="005D6A35">
      <w:pPr>
        <w:pStyle w:val="a3"/>
        <w:spacing w:line="276" w:lineRule="auto"/>
        <w:ind w:left="0" w:firstLine="709"/>
      </w:pPr>
      <w:r w:rsidRPr="0087388F">
        <w:t>Важнейшим признаком морфофункциональной зрелости становится формирование тонкой</w:t>
      </w:r>
      <w:r w:rsidRPr="0087388F">
        <w:rPr>
          <w:spacing w:val="1"/>
        </w:rPr>
        <w:t xml:space="preserve"> </w:t>
      </w:r>
      <w:r w:rsidRPr="0087388F">
        <w:t>биомеханики работы кисти ребенка. К этому возрасту начинает формироваться способность к</w:t>
      </w:r>
      <w:r w:rsidRPr="0087388F">
        <w:rPr>
          <w:spacing w:val="1"/>
        </w:rPr>
        <w:t xml:space="preserve"> </w:t>
      </w:r>
      <w:r w:rsidRPr="0087388F">
        <w:t xml:space="preserve">сложным пространственным программам движения, в том числе к такой </w:t>
      </w:r>
      <w:r w:rsidRPr="0087388F">
        <w:lastRenderedPageBreak/>
        <w:t>важнейшей функции как</w:t>
      </w:r>
      <w:r w:rsidRPr="0087388F">
        <w:rPr>
          <w:spacing w:val="1"/>
        </w:rPr>
        <w:t xml:space="preserve"> </w:t>
      </w:r>
      <w:r w:rsidRPr="0087388F">
        <w:t>письму</w:t>
      </w:r>
      <w:r w:rsidRPr="0087388F">
        <w:rPr>
          <w:spacing w:val="-7"/>
        </w:rPr>
        <w:t xml:space="preserve"> </w:t>
      </w:r>
      <w:r w:rsidRPr="0087388F">
        <w:t>–</w:t>
      </w:r>
      <w:r w:rsidRPr="0087388F">
        <w:rPr>
          <w:spacing w:val="-1"/>
        </w:rPr>
        <w:t xml:space="preserve"> </w:t>
      </w:r>
      <w:r w:rsidRPr="0087388F">
        <w:t>отдельные</w:t>
      </w:r>
      <w:r w:rsidRPr="0087388F">
        <w:rPr>
          <w:spacing w:val="-2"/>
        </w:rPr>
        <w:t xml:space="preserve"> </w:t>
      </w:r>
      <w:r w:rsidRPr="0087388F">
        <w:t>элементы письма</w:t>
      </w:r>
      <w:r w:rsidRPr="0087388F">
        <w:rPr>
          <w:spacing w:val="-2"/>
        </w:rPr>
        <w:t xml:space="preserve"> </w:t>
      </w:r>
      <w:r w:rsidRPr="0087388F">
        <w:t>объединяются в</w:t>
      </w:r>
      <w:r w:rsidRPr="0087388F">
        <w:rPr>
          <w:spacing w:val="-1"/>
        </w:rPr>
        <w:t xml:space="preserve"> </w:t>
      </w:r>
      <w:r w:rsidRPr="0087388F">
        <w:t>буквы</w:t>
      </w:r>
      <w:r w:rsidRPr="0087388F">
        <w:rPr>
          <w:spacing w:val="-1"/>
        </w:rPr>
        <w:t xml:space="preserve"> </w:t>
      </w:r>
      <w:r w:rsidRPr="0087388F">
        <w:t>и</w:t>
      </w:r>
      <w:r w:rsidRPr="0087388F">
        <w:rPr>
          <w:spacing w:val="-1"/>
        </w:rPr>
        <w:t xml:space="preserve"> </w:t>
      </w:r>
      <w:r w:rsidRPr="0087388F">
        <w:t>слова.</w:t>
      </w:r>
    </w:p>
    <w:p w14:paraId="791CDC20" w14:textId="77777777" w:rsidR="00BB340C" w:rsidRPr="0087388F" w:rsidRDefault="0021290F" w:rsidP="005D6A35">
      <w:pPr>
        <w:pStyle w:val="a3"/>
        <w:spacing w:line="276" w:lineRule="auto"/>
        <w:ind w:left="0" w:firstLine="709"/>
      </w:pPr>
      <w:r w:rsidRPr="0087388F">
        <w:t>К пяти-шести годам в значительной степени развивается глазомер. Дети называют более</w:t>
      </w:r>
      <w:r w:rsidRPr="0087388F">
        <w:rPr>
          <w:spacing w:val="1"/>
        </w:rPr>
        <w:t xml:space="preserve"> </w:t>
      </w:r>
      <w:r w:rsidRPr="0087388F">
        <w:t>мелкие</w:t>
      </w:r>
      <w:r w:rsidRPr="0087388F">
        <w:rPr>
          <w:spacing w:val="1"/>
        </w:rPr>
        <w:t xml:space="preserve"> </w:t>
      </w:r>
      <w:r w:rsidRPr="0087388F">
        <w:t>детали,</w:t>
      </w:r>
      <w:r w:rsidRPr="0087388F">
        <w:rPr>
          <w:spacing w:val="1"/>
        </w:rPr>
        <w:t xml:space="preserve"> </w:t>
      </w:r>
      <w:r w:rsidRPr="0087388F">
        <w:t>присутствующие</w:t>
      </w:r>
      <w:r w:rsidRPr="0087388F">
        <w:rPr>
          <w:spacing w:val="1"/>
        </w:rPr>
        <w:t xml:space="preserve"> </w:t>
      </w:r>
      <w:r w:rsidRPr="0087388F">
        <w:t>в</w:t>
      </w:r>
      <w:r w:rsidRPr="0087388F">
        <w:rPr>
          <w:spacing w:val="1"/>
        </w:rPr>
        <w:t xml:space="preserve"> </w:t>
      </w:r>
      <w:r w:rsidRPr="0087388F">
        <w:t>изображении</w:t>
      </w:r>
      <w:r w:rsidRPr="0087388F">
        <w:rPr>
          <w:spacing w:val="1"/>
        </w:rPr>
        <w:t xml:space="preserve"> </w:t>
      </w:r>
      <w:r w:rsidRPr="0087388F">
        <w:t>предметов,</w:t>
      </w:r>
      <w:r w:rsidRPr="0087388F">
        <w:rPr>
          <w:spacing w:val="1"/>
        </w:rPr>
        <w:t xml:space="preserve"> </w:t>
      </w:r>
      <w:r w:rsidRPr="0087388F">
        <w:t>могут</w:t>
      </w:r>
      <w:r w:rsidRPr="0087388F">
        <w:rPr>
          <w:spacing w:val="1"/>
        </w:rPr>
        <w:t xml:space="preserve"> </w:t>
      </w:r>
      <w:r w:rsidRPr="0087388F">
        <w:t>дать</w:t>
      </w:r>
      <w:r w:rsidRPr="0087388F">
        <w:rPr>
          <w:spacing w:val="1"/>
        </w:rPr>
        <w:t xml:space="preserve"> </w:t>
      </w:r>
      <w:r w:rsidRPr="0087388F">
        <w:t>оценку</w:t>
      </w:r>
      <w:r w:rsidRPr="0087388F">
        <w:rPr>
          <w:spacing w:val="1"/>
        </w:rPr>
        <w:t xml:space="preserve"> </w:t>
      </w:r>
      <w:r w:rsidRPr="0087388F">
        <w:t>предметов</w:t>
      </w:r>
      <w:r w:rsidRPr="0087388F">
        <w:rPr>
          <w:spacing w:val="1"/>
        </w:rPr>
        <w:t xml:space="preserve"> </w:t>
      </w:r>
      <w:r w:rsidRPr="0087388F">
        <w:t>в</w:t>
      </w:r>
      <w:r w:rsidRPr="0087388F">
        <w:rPr>
          <w:spacing w:val="1"/>
        </w:rPr>
        <w:t xml:space="preserve"> </w:t>
      </w:r>
      <w:r w:rsidRPr="0087388F">
        <w:t>отношении</w:t>
      </w:r>
      <w:r w:rsidRPr="0087388F">
        <w:rPr>
          <w:spacing w:val="-1"/>
        </w:rPr>
        <w:t xml:space="preserve"> </w:t>
      </w:r>
      <w:r w:rsidRPr="0087388F">
        <w:t>их</w:t>
      </w:r>
      <w:r w:rsidRPr="0087388F">
        <w:rPr>
          <w:spacing w:val="-1"/>
        </w:rPr>
        <w:t xml:space="preserve"> </w:t>
      </w:r>
      <w:r w:rsidRPr="0087388F">
        <w:t>красоты, комбинации</w:t>
      </w:r>
      <w:r w:rsidRPr="0087388F">
        <w:rPr>
          <w:spacing w:val="-2"/>
        </w:rPr>
        <w:t xml:space="preserve"> </w:t>
      </w:r>
      <w:r w:rsidRPr="0087388F">
        <w:t>тех</w:t>
      </w:r>
      <w:r w:rsidRPr="0087388F">
        <w:rPr>
          <w:spacing w:val="-1"/>
        </w:rPr>
        <w:t xml:space="preserve"> </w:t>
      </w:r>
      <w:r w:rsidRPr="0087388F">
        <w:t>или</w:t>
      </w:r>
      <w:r w:rsidRPr="0087388F">
        <w:rPr>
          <w:spacing w:val="-2"/>
        </w:rPr>
        <w:t xml:space="preserve"> </w:t>
      </w:r>
      <w:r w:rsidRPr="0087388F">
        <w:t>иных черт.</w:t>
      </w:r>
    </w:p>
    <w:p w14:paraId="6335ADB6" w14:textId="77777777" w:rsidR="00BB340C" w:rsidRPr="0087388F" w:rsidRDefault="0021290F" w:rsidP="005D6A35">
      <w:pPr>
        <w:pStyle w:val="a3"/>
        <w:spacing w:line="276" w:lineRule="auto"/>
        <w:ind w:left="0" w:firstLine="709"/>
      </w:pPr>
      <w:r w:rsidRPr="0087388F">
        <w:t>Процессы</w:t>
      </w:r>
      <w:r w:rsidRPr="0087388F">
        <w:rPr>
          <w:spacing w:val="1"/>
        </w:rPr>
        <w:t xml:space="preserve"> </w:t>
      </w:r>
      <w:r w:rsidRPr="0087388F">
        <w:t>возбуждения</w:t>
      </w:r>
      <w:r w:rsidRPr="0087388F">
        <w:rPr>
          <w:spacing w:val="1"/>
        </w:rPr>
        <w:t xml:space="preserve"> </w:t>
      </w:r>
      <w:r w:rsidRPr="0087388F">
        <w:t>и</w:t>
      </w:r>
      <w:r w:rsidRPr="0087388F">
        <w:rPr>
          <w:spacing w:val="1"/>
        </w:rPr>
        <w:t xml:space="preserve"> </w:t>
      </w:r>
      <w:r w:rsidRPr="0087388F">
        <w:t>торможения</w:t>
      </w:r>
      <w:r w:rsidRPr="0087388F">
        <w:rPr>
          <w:spacing w:val="1"/>
        </w:rPr>
        <w:t xml:space="preserve"> </w:t>
      </w:r>
      <w:r w:rsidRPr="0087388F">
        <w:t>становятся</w:t>
      </w:r>
      <w:r w:rsidRPr="0087388F">
        <w:rPr>
          <w:spacing w:val="1"/>
        </w:rPr>
        <w:t xml:space="preserve"> </w:t>
      </w:r>
      <w:r w:rsidRPr="0087388F">
        <w:t>лучше</w:t>
      </w:r>
      <w:r w:rsidRPr="0087388F">
        <w:rPr>
          <w:spacing w:val="1"/>
        </w:rPr>
        <w:t xml:space="preserve"> </w:t>
      </w:r>
      <w:r w:rsidRPr="0087388F">
        <w:t>сбалансированными.</w:t>
      </w:r>
      <w:r w:rsidRPr="0087388F">
        <w:rPr>
          <w:spacing w:val="1"/>
        </w:rPr>
        <w:t xml:space="preserve"> </w:t>
      </w:r>
      <w:r w:rsidRPr="0087388F">
        <w:t>К</w:t>
      </w:r>
      <w:r w:rsidRPr="0087388F">
        <w:rPr>
          <w:spacing w:val="1"/>
        </w:rPr>
        <w:t xml:space="preserve"> </w:t>
      </w:r>
      <w:r w:rsidRPr="0087388F">
        <w:t>этому</w:t>
      </w:r>
      <w:r w:rsidRPr="0087388F">
        <w:rPr>
          <w:spacing w:val="1"/>
        </w:rPr>
        <w:t xml:space="preserve"> </w:t>
      </w:r>
      <w:r w:rsidRPr="0087388F">
        <w:t>возрасту</w:t>
      </w:r>
      <w:r w:rsidRPr="0087388F">
        <w:rPr>
          <w:spacing w:val="1"/>
        </w:rPr>
        <w:t xml:space="preserve"> </w:t>
      </w:r>
      <w:r w:rsidRPr="0087388F">
        <w:t>значительно</w:t>
      </w:r>
      <w:r w:rsidRPr="0087388F">
        <w:rPr>
          <w:spacing w:val="1"/>
        </w:rPr>
        <w:t xml:space="preserve"> </w:t>
      </w:r>
      <w:r w:rsidRPr="0087388F">
        <w:t>развиваются</w:t>
      </w:r>
      <w:r w:rsidRPr="0087388F">
        <w:rPr>
          <w:spacing w:val="1"/>
        </w:rPr>
        <w:t xml:space="preserve"> </w:t>
      </w:r>
      <w:r w:rsidRPr="0087388F">
        <w:t>такие</w:t>
      </w:r>
      <w:r w:rsidRPr="0087388F">
        <w:rPr>
          <w:spacing w:val="1"/>
        </w:rPr>
        <w:t xml:space="preserve"> </w:t>
      </w:r>
      <w:r w:rsidRPr="0087388F">
        <w:t>свойства</w:t>
      </w:r>
      <w:r w:rsidRPr="0087388F">
        <w:rPr>
          <w:spacing w:val="1"/>
        </w:rPr>
        <w:t xml:space="preserve"> </w:t>
      </w:r>
      <w:r w:rsidRPr="0087388F">
        <w:t>нервной</w:t>
      </w:r>
      <w:r w:rsidRPr="0087388F">
        <w:rPr>
          <w:spacing w:val="1"/>
        </w:rPr>
        <w:t xml:space="preserve"> </w:t>
      </w:r>
      <w:r w:rsidRPr="0087388F">
        <w:t>системы,</w:t>
      </w:r>
      <w:r w:rsidRPr="0087388F">
        <w:rPr>
          <w:spacing w:val="1"/>
        </w:rPr>
        <w:t xml:space="preserve"> </w:t>
      </w:r>
      <w:r w:rsidRPr="0087388F">
        <w:t>как</w:t>
      </w:r>
      <w:r w:rsidRPr="0087388F">
        <w:rPr>
          <w:spacing w:val="1"/>
        </w:rPr>
        <w:t xml:space="preserve"> </w:t>
      </w:r>
      <w:r w:rsidRPr="0087388F">
        <w:t>сила,</w:t>
      </w:r>
      <w:r w:rsidRPr="0087388F">
        <w:rPr>
          <w:spacing w:val="1"/>
        </w:rPr>
        <w:t xml:space="preserve"> </w:t>
      </w:r>
      <w:r w:rsidRPr="0087388F">
        <w:t>подвижность,</w:t>
      </w:r>
      <w:r w:rsidRPr="0087388F">
        <w:rPr>
          <w:spacing w:val="1"/>
        </w:rPr>
        <w:t xml:space="preserve"> </w:t>
      </w:r>
      <w:r w:rsidRPr="0087388F">
        <w:t>уравновешенность.</w:t>
      </w:r>
      <w:r w:rsidRPr="0087388F">
        <w:rPr>
          <w:spacing w:val="1"/>
        </w:rPr>
        <w:t xml:space="preserve"> </w:t>
      </w:r>
      <w:r w:rsidRPr="0087388F">
        <w:t>В</w:t>
      </w:r>
      <w:r w:rsidRPr="0087388F">
        <w:rPr>
          <w:spacing w:val="1"/>
        </w:rPr>
        <w:t xml:space="preserve"> </w:t>
      </w:r>
      <w:r w:rsidRPr="0087388F">
        <w:t>то</w:t>
      </w:r>
      <w:r w:rsidRPr="0087388F">
        <w:rPr>
          <w:spacing w:val="1"/>
        </w:rPr>
        <w:t xml:space="preserve"> </w:t>
      </w:r>
      <w:r w:rsidRPr="0087388F">
        <w:t>же</w:t>
      </w:r>
      <w:r w:rsidRPr="0087388F">
        <w:rPr>
          <w:spacing w:val="1"/>
        </w:rPr>
        <w:t xml:space="preserve"> </w:t>
      </w:r>
      <w:r w:rsidRPr="0087388F">
        <w:t>время</w:t>
      </w:r>
      <w:r w:rsidRPr="0087388F">
        <w:rPr>
          <w:spacing w:val="1"/>
        </w:rPr>
        <w:t xml:space="preserve"> </w:t>
      </w:r>
      <w:r w:rsidRPr="0087388F">
        <w:t>все</w:t>
      </w:r>
      <w:r w:rsidRPr="0087388F">
        <w:rPr>
          <w:spacing w:val="1"/>
        </w:rPr>
        <w:t xml:space="preserve"> </w:t>
      </w:r>
      <w:r w:rsidRPr="0087388F">
        <w:t>эти</w:t>
      </w:r>
      <w:r w:rsidRPr="0087388F">
        <w:rPr>
          <w:spacing w:val="1"/>
        </w:rPr>
        <w:t xml:space="preserve"> </w:t>
      </w:r>
      <w:r w:rsidRPr="0087388F">
        <w:t>свойства</w:t>
      </w:r>
      <w:r w:rsidRPr="0087388F">
        <w:rPr>
          <w:spacing w:val="1"/>
        </w:rPr>
        <w:t xml:space="preserve"> </w:t>
      </w:r>
      <w:r w:rsidRPr="0087388F">
        <w:t>нервных</w:t>
      </w:r>
      <w:r w:rsidRPr="0087388F">
        <w:rPr>
          <w:spacing w:val="1"/>
        </w:rPr>
        <w:t xml:space="preserve"> </w:t>
      </w:r>
      <w:r w:rsidRPr="0087388F">
        <w:t>процессов</w:t>
      </w:r>
      <w:r w:rsidRPr="0087388F">
        <w:rPr>
          <w:spacing w:val="1"/>
        </w:rPr>
        <w:t xml:space="preserve"> </w:t>
      </w:r>
      <w:r w:rsidRPr="0087388F">
        <w:t>характеризуются</w:t>
      </w:r>
      <w:r w:rsidRPr="0087388F">
        <w:rPr>
          <w:spacing w:val="1"/>
        </w:rPr>
        <w:t xml:space="preserve"> </w:t>
      </w:r>
      <w:r w:rsidRPr="0087388F">
        <w:t>неустойчивостью,</w:t>
      </w:r>
      <w:r w:rsidRPr="0087388F">
        <w:rPr>
          <w:spacing w:val="-1"/>
        </w:rPr>
        <w:t xml:space="preserve"> </w:t>
      </w:r>
      <w:r w:rsidRPr="0087388F">
        <w:t>высокой истощаемостью нервных</w:t>
      </w:r>
      <w:r w:rsidRPr="0087388F">
        <w:rPr>
          <w:spacing w:val="-1"/>
        </w:rPr>
        <w:t xml:space="preserve"> </w:t>
      </w:r>
      <w:r w:rsidRPr="0087388F">
        <w:t>центров.</w:t>
      </w:r>
    </w:p>
    <w:p w14:paraId="1D560326" w14:textId="77777777" w:rsidR="00BB340C" w:rsidRPr="0087388F" w:rsidRDefault="0021290F" w:rsidP="005D6A35">
      <w:pPr>
        <w:pStyle w:val="a3"/>
        <w:spacing w:line="276" w:lineRule="auto"/>
        <w:ind w:left="0" w:firstLine="709"/>
      </w:pPr>
      <w:r w:rsidRPr="0087388F">
        <w:rPr>
          <w:b/>
          <w:i/>
        </w:rPr>
        <w:t>Психические</w:t>
      </w:r>
      <w:r w:rsidRPr="0087388F">
        <w:rPr>
          <w:b/>
          <w:i/>
          <w:spacing w:val="1"/>
        </w:rPr>
        <w:t xml:space="preserve"> </w:t>
      </w:r>
      <w:r w:rsidRPr="0087388F">
        <w:rPr>
          <w:b/>
          <w:i/>
        </w:rPr>
        <w:t>функции.</w:t>
      </w:r>
      <w:r w:rsidRPr="0087388F">
        <w:rPr>
          <w:b/>
          <w:i/>
          <w:spacing w:val="1"/>
        </w:rPr>
        <w:t xml:space="preserve"> </w:t>
      </w:r>
      <w:r w:rsidRPr="0087388F">
        <w:t>К</w:t>
      </w:r>
      <w:r w:rsidRPr="0087388F">
        <w:rPr>
          <w:spacing w:val="1"/>
        </w:rPr>
        <w:t xml:space="preserve"> </w:t>
      </w:r>
      <w:r w:rsidRPr="0087388F">
        <w:t>шести-семи</w:t>
      </w:r>
      <w:r w:rsidRPr="0087388F">
        <w:rPr>
          <w:spacing w:val="1"/>
        </w:rPr>
        <w:t xml:space="preserve"> </w:t>
      </w:r>
      <w:r w:rsidRPr="0087388F">
        <w:t>годам</w:t>
      </w:r>
      <w:r w:rsidRPr="0087388F">
        <w:rPr>
          <w:spacing w:val="1"/>
        </w:rPr>
        <w:t xml:space="preserve"> </w:t>
      </w:r>
      <w:r w:rsidRPr="0087388F">
        <w:t>особую</w:t>
      </w:r>
      <w:r w:rsidRPr="0087388F">
        <w:rPr>
          <w:spacing w:val="1"/>
        </w:rPr>
        <w:t xml:space="preserve"> </w:t>
      </w:r>
      <w:r w:rsidRPr="0087388F">
        <w:t>значимость</w:t>
      </w:r>
      <w:r w:rsidRPr="0087388F">
        <w:rPr>
          <w:spacing w:val="1"/>
        </w:rPr>
        <w:t xml:space="preserve"> </w:t>
      </w:r>
      <w:r w:rsidRPr="0087388F">
        <w:t>приобретает</w:t>
      </w:r>
      <w:r w:rsidRPr="0087388F">
        <w:rPr>
          <w:spacing w:val="1"/>
        </w:rPr>
        <w:t xml:space="preserve"> </w:t>
      </w:r>
      <w:r w:rsidRPr="0087388F">
        <w:t>процесс</w:t>
      </w:r>
      <w:r w:rsidRPr="0087388F">
        <w:rPr>
          <w:spacing w:val="1"/>
        </w:rPr>
        <w:t xml:space="preserve"> </w:t>
      </w:r>
      <w:r w:rsidRPr="0087388F">
        <w:t>формирования «взрослых» механизмов восприятия. Формируется способность дифференцировать</w:t>
      </w:r>
      <w:r w:rsidRPr="0087388F">
        <w:rPr>
          <w:spacing w:val="1"/>
        </w:rPr>
        <w:t xml:space="preserve"> </w:t>
      </w:r>
      <w:r w:rsidRPr="0087388F">
        <w:t>слабо</w:t>
      </w:r>
      <w:r w:rsidRPr="0087388F">
        <w:rPr>
          <w:spacing w:val="1"/>
        </w:rPr>
        <w:t xml:space="preserve"> </w:t>
      </w:r>
      <w:r w:rsidRPr="0087388F">
        <w:t>различающиеся</w:t>
      </w:r>
      <w:r w:rsidRPr="0087388F">
        <w:rPr>
          <w:spacing w:val="1"/>
        </w:rPr>
        <w:t xml:space="preserve"> </w:t>
      </w:r>
      <w:r w:rsidRPr="0087388F">
        <w:t>по</w:t>
      </w:r>
      <w:r w:rsidRPr="0087388F">
        <w:rPr>
          <w:spacing w:val="1"/>
        </w:rPr>
        <w:t xml:space="preserve"> </w:t>
      </w:r>
      <w:r w:rsidRPr="0087388F">
        <w:t>физическим</w:t>
      </w:r>
      <w:r w:rsidRPr="0087388F">
        <w:rPr>
          <w:spacing w:val="1"/>
        </w:rPr>
        <w:t xml:space="preserve"> </w:t>
      </w:r>
      <w:r w:rsidRPr="0087388F">
        <w:t>характеристикам</w:t>
      </w:r>
      <w:r w:rsidRPr="0087388F">
        <w:rPr>
          <w:spacing w:val="1"/>
        </w:rPr>
        <w:t xml:space="preserve"> </w:t>
      </w:r>
      <w:r w:rsidRPr="0087388F">
        <w:t>и</w:t>
      </w:r>
      <w:r w:rsidRPr="0087388F">
        <w:rPr>
          <w:spacing w:val="1"/>
        </w:rPr>
        <w:t xml:space="preserve"> </w:t>
      </w:r>
      <w:r w:rsidRPr="0087388F">
        <w:t>редко</w:t>
      </w:r>
      <w:r w:rsidRPr="0087388F">
        <w:rPr>
          <w:spacing w:val="1"/>
        </w:rPr>
        <w:t xml:space="preserve"> </w:t>
      </w:r>
      <w:r w:rsidRPr="0087388F">
        <w:t>появляющиеся</w:t>
      </w:r>
      <w:r w:rsidRPr="0087388F">
        <w:rPr>
          <w:spacing w:val="61"/>
        </w:rPr>
        <w:t xml:space="preserve"> </w:t>
      </w:r>
      <w:r w:rsidRPr="0087388F">
        <w:t>сенсорные</w:t>
      </w:r>
      <w:r w:rsidRPr="0087388F">
        <w:rPr>
          <w:spacing w:val="-57"/>
        </w:rPr>
        <w:t xml:space="preserve"> </w:t>
      </w:r>
      <w:r w:rsidRPr="0087388F">
        <w:t>стимулы.</w:t>
      </w:r>
      <w:r w:rsidRPr="0087388F">
        <w:rPr>
          <w:spacing w:val="1"/>
        </w:rPr>
        <w:t xml:space="preserve"> </w:t>
      </w:r>
      <w:r w:rsidRPr="0087388F">
        <w:t>Качественные</w:t>
      </w:r>
      <w:r w:rsidRPr="0087388F">
        <w:rPr>
          <w:spacing w:val="1"/>
        </w:rPr>
        <w:t xml:space="preserve"> </w:t>
      </w:r>
      <w:r w:rsidRPr="0087388F">
        <w:t>перестройки</w:t>
      </w:r>
      <w:r w:rsidRPr="0087388F">
        <w:rPr>
          <w:spacing w:val="1"/>
        </w:rPr>
        <w:t xml:space="preserve"> </w:t>
      </w:r>
      <w:r w:rsidRPr="0087388F">
        <w:t>нейрофизиологических</w:t>
      </w:r>
      <w:r w:rsidRPr="0087388F">
        <w:rPr>
          <w:spacing w:val="1"/>
        </w:rPr>
        <w:t xml:space="preserve"> </w:t>
      </w:r>
      <w:r w:rsidRPr="0087388F">
        <w:t>механизмов</w:t>
      </w:r>
      <w:r w:rsidRPr="0087388F">
        <w:rPr>
          <w:spacing w:val="1"/>
        </w:rPr>
        <w:t xml:space="preserve"> </w:t>
      </w:r>
      <w:r w:rsidRPr="0087388F">
        <w:t>организации</w:t>
      </w:r>
      <w:r w:rsidRPr="0087388F">
        <w:rPr>
          <w:spacing w:val="1"/>
        </w:rPr>
        <w:t xml:space="preserve"> </w:t>
      </w:r>
      <w:r w:rsidRPr="0087388F">
        <w:t>системы</w:t>
      </w:r>
      <w:r w:rsidRPr="0087388F">
        <w:rPr>
          <w:spacing w:val="-57"/>
        </w:rPr>
        <w:t xml:space="preserve"> </w:t>
      </w:r>
      <w:r w:rsidRPr="0087388F">
        <w:t xml:space="preserve">восприятия позволяют рассматривать этот период как </w:t>
      </w:r>
      <w:r w:rsidRPr="0087388F">
        <w:rPr>
          <w:i/>
        </w:rPr>
        <w:t xml:space="preserve">сенситивный </w:t>
      </w:r>
      <w:r w:rsidRPr="0087388F">
        <w:t>для становления когнитивных</w:t>
      </w:r>
      <w:r w:rsidRPr="0087388F">
        <w:rPr>
          <w:spacing w:val="1"/>
        </w:rPr>
        <w:t xml:space="preserve"> </w:t>
      </w:r>
      <w:r w:rsidRPr="0087388F">
        <w:t>функций,</w:t>
      </w:r>
      <w:r w:rsidRPr="0087388F">
        <w:rPr>
          <w:spacing w:val="1"/>
        </w:rPr>
        <w:t xml:space="preserve"> </w:t>
      </w:r>
      <w:r w:rsidRPr="0087388F">
        <w:t>в</w:t>
      </w:r>
      <w:r w:rsidRPr="0087388F">
        <w:rPr>
          <w:spacing w:val="1"/>
        </w:rPr>
        <w:t xml:space="preserve"> </w:t>
      </w:r>
      <w:r w:rsidRPr="0087388F">
        <w:t>первую</w:t>
      </w:r>
      <w:r w:rsidRPr="0087388F">
        <w:rPr>
          <w:spacing w:val="1"/>
        </w:rPr>
        <w:t xml:space="preserve"> </w:t>
      </w:r>
      <w:r w:rsidRPr="0087388F">
        <w:t>очередь</w:t>
      </w:r>
      <w:r w:rsidRPr="0087388F">
        <w:rPr>
          <w:spacing w:val="1"/>
        </w:rPr>
        <w:t xml:space="preserve"> </w:t>
      </w:r>
      <w:r w:rsidRPr="0087388F">
        <w:t>произвольного</w:t>
      </w:r>
      <w:r w:rsidRPr="0087388F">
        <w:rPr>
          <w:spacing w:val="1"/>
        </w:rPr>
        <w:t xml:space="preserve"> </w:t>
      </w:r>
      <w:r w:rsidRPr="0087388F">
        <w:t>внимания</w:t>
      </w:r>
      <w:r w:rsidRPr="0087388F">
        <w:rPr>
          <w:spacing w:val="1"/>
        </w:rPr>
        <w:t xml:space="preserve"> </w:t>
      </w:r>
      <w:r w:rsidRPr="0087388F">
        <w:t>и</w:t>
      </w:r>
      <w:r w:rsidRPr="0087388F">
        <w:rPr>
          <w:spacing w:val="1"/>
        </w:rPr>
        <w:t xml:space="preserve"> </w:t>
      </w:r>
      <w:r w:rsidRPr="0087388F">
        <w:t>памяти.</w:t>
      </w:r>
      <w:r w:rsidRPr="0087388F">
        <w:rPr>
          <w:spacing w:val="1"/>
        </w:rPr>
        <w:t xml:space="preserve"> </w:t>
      </w:r>
      <w:r w:rsidRPr="0087388F">
        <w:t>Время</w:t>
      </w:r>
      <w:r w:rsidRPr="0087388F">
        <w:rPr>
          <w:spacing w:val="60"/>
        </w:rPr>
        <w:t xml:space="preserve"> </w:t>
      </w:r>
      <w:r w:rsidRPr="0087388F">
        <w:t>сосредоточенного</w:t>
      </w:r>
      <w:r w:rsidRPr="0087388F">
        <w:rPr>
          <w:spacing w:val="1"/>
        </w:rPr>
        <w:t xml:space="preserve"> </w:t>
      </w:r>
      <w:r w:rsidRPr="0087388F">
        <w:t>внимания,</w:t>
      </w:r>
      <w:r w:rsidRPr="0087388F">
        <w:rPr>
          <w:spacing w:val="-1"/>
        </w:rPr>
        <w:t xml:space="preserve"> </w:t>
      </w:r>
      <w:r w:rsidRPr="0087388F">
        <w:t>работы без</w:t>
      </w:r>
      <w:r w:rsidRPr="0087388F">
        <w:rPr>
          <w:spacing w:val="-1"/>
        </w:rPr>
        <w:t xml:space="preserve"> </w:t>
      </w:r>
      <w:r w:rsidRPr="0087388F">
        <w:t>отвлечений по</w:t>
      </w:r>
      <w:r w:rsidRPr="0087388F">
        <w:rPr>
          <w:spacing w:val="-1"/>
        </w:rPr>
        <w:t xml:space="preserve"> </w:t>
      </w:r>
      <w:r w:rsidRPr="0087388F">
        <w:t>инструкции достигает</w:t>
      </w:r>
      <w:r w:rsidRPr="0087388F">
        <w:rPr>
          <w:spacing w:val="-1"/>
        </w:rPr>
        <w:t xml:space="preserve"> </w:t>
      </w:r>
      <w:r w:rsidRPr="0087388F">
        <w:t>10-15 минут.</w:t>
      </w:r>
    </w:p>
    <w:p w14:paraId="07C38F17" w14:textId="77777777" w:rsidR="00BB340C" w:rsidRPr="0087388F" w:rsidRDefault="0021290F" w:rsidP="005D6A35">
      <w:pPr>
        <w:pStyle w:val="a3"/>
        <w:spacing w:line="276" w:lineRule="auto"/>
        <w:ind w:left="0" w:firstLine="709"/>
      </w:pPr>
      <w:r w:rsidRPr="0087388F">
        <w:t>Детям</w:t>
      </w:r>
      <w:r w:rsidRPr="0087388F">
        <w:rPr>
          <w:spacing w:val="1"/>
        </w:rPr>
        <w:t xml:space="preserve"> </w:t>
      </w:r>
      <w:r w:rsidRPr="0087388F">
        <w:t>становятся</w:t>
      </w:r>
      <w:r w:rsidRPr="0087388F">
        <w:rPr>
          <w:spacing w:val="1"/>
        </w:rPr>
        <w:t xml:space="preserve"> </w:t>
      </w:r>
      <w:r w:rsidRPr="0087388F">
        <w:t>доступны</w:t>
      </w:r>
      <w:r w:rsidRPr="0087388F">
        <w:rPr>
          <w:spacing w:val="1"/>
        </w:rPr>
        <w:t xml:space="preserve"> </w:t>
      </w:r>
      <w:r w:rsidRPr="0087388F">
        <w:t>формы</w:t>
      </w:r>
      <w:r w:rsidRPr="0087388F">
        <w:rPr>
          <w:spacing w:val="1"/>
        </w:rPr>
        <w:t xml:space="preserve"> </w:t>
      </w:r>
      <w:r w:rsidRPr="0087388F">
        <w:t>опосредованной</w:t>
      </w:r>
      <w:r w:rsidRPr="0087388F">
        <w:rPr>
          <w:spacing w:val="1"/>
        </w:rPr>
        <w:t xml:space="preserve"> </w:t>
      </w:r>
      <w:r w:rsidRPr="0087388F">
        <w:t>памяти,</w:t>
      </w:r>
      <w:r w:rsidRPr="0087388F">
        <w:rPr>
          <w:spacing w:val="1"/>
        </w:rPr>
        <w:t xml:space="preserve"> </w:t>
      </w:r>
      <w:r w:rsidRPr="0087388F">
        <w:t>где</w:t>
      </w:r>
      <w:r w:rsidRPr="0087388F">
        <w:rPr>
          <w:spacing w:val="1"/>
        </w:rPr>
        <w:t xml:space="preserve"> </w:t>
      </w:r>
      <w:r w:rsidRPr="0087388F">
        <w:t>средствами</w:t>
      </w:r>
      <w:r w:rsidRPr="0087388F">
        <w:rPr>
          <w:spacing w:val="1"/>
        </w:rPr>
        <w:t xml:space="preserve"> </w:t>
      </w:r>
      <w:r w:rsidRPr="0087388F">
        <w:t>могут</w:t>
      </w:r>
      <w:r w:rsidRPr="0087388F">
        <w:rPr>
          <w:spacing w:val="1"/>
        </w:rPr>
        <w:t xml:space="preserve"> </w:t>
      </w:r>
      <w:r w:rsidRPr="0087388F">
        <w:t>выступать не только внешние объекты (картинки, пиктограммы), но и некоторые мыслительные</w:t>
      </w:r>
      <w:r w:rsidRPr="0087388F">
        <w:rPr>
          <w:spacing w:val="1"/>
        </w:rPr>
        <w:t xml:space="preserve"> </w:t>
      </w:r>
      <w:r w:rsidRPr="0087388F">
        <w:t>операции (классификация).</w:t>
      </w:r>
      <w:r w:rsidRPr="0087388F">
        <w:rPr>
          <w:spacing w:val="1"/>
        </w:rPr>
        <w:t xml:space="preserve"> </w:t>
      </w:r>
      <w:r w:rsidRPr="0087388F">
        <w:t>Существенно повышается роль словесного мышления, как основы</w:t>
      </w:r>
      <w:r w:rsidRPr="0087388F">
        <w:rPr>
          <w:spacing w:val="1"/>
        </w:rPr>
        <w:t xml:space="preserve"> </w:t>
      </w:r>
      <w:r w:rsidRPr="0087388F">
        <w:t>умственной</w:t>
      </w:r>
      <w:r w:rsidRPr="0087388F">
        <w:rPr>
          <w:spacing w:val="1"/>
        </w:rPr>
        <w:t xml:space="preserve"> </w:t>
      </w:r>
      <w:r w:rsidRPr="0087388F">
        <w:t>деятельности</w:t>
      </w:r>
      <w:r w:rsidRPr="0087388F">
        <w:rPr>
          <w:spacing w:val="1"/>
        </w:rPr>
        <w:t xml:space="preserve"> </w:t>
      </w:r>
      <w:r w:rsidRPr="0087388F">
        <w:t>ребенка,</w:t>
      </w:r>
      <w:r w:rsidRPr="0087388F">
        <w:rPr>
          <w:spacing w:val="1"/>
        </w:rPr>
        <w:t xml:space="preserve"> </w:t>
      </w:r>
      <w:r w:rsidRPr="0087388F">
        <w:t>все</w:t>
      </w:r>
      <w:r w:rsidRPr="0087388F">
        <w:rPr>
          <w:spacing w:val="1"/>
        </w:rPr>
        <w:t xml:space="preserve"> </w:t>
      </w:r>
      <w:r w:rsidRPr="0087388F">
        <w:t>более</w:t>
      </w:r>
      <w:r w:rsidRPr="0087388F">
        <w:rPr>
          <w:spacing w:val="1"/>
        </w:rPr>
        <w:t xml:space="preserve"> </w:t>
      </w:r>
      <w:r w:rsidRPr="0087388F">
        <w:t>обособляющегося</w:t>
      </w:r>
      <w:r w:rsidRPr="0087388F">
        <w:rPr>
          <w:spacing w:val="1"/>
        </w:rPr>
        <w:t xml:space="preserve"> </w:t>
      </w:r>
      <w:r w:rsidRPr="0087388F">
        <w:t>от</w:t>
      </w:r>
      <w:r w:rsidRPr="0087388F">
        <w:rPr>
          <w:spacing w:val="1"/>
        </w:rPr>
        <w:t xml:space="preserve"> </w:t>
      </w:r>
      <w:r w:rsidRPr="0087388F">
        <w:t>мышления</w:t>
      </w:r>
      <w:r w:rsidRPr="0087388F">
        <w:rPr>
          <w:spacing w:val="1"/>
        </w:rPr>
        <w:t xml:space="preserve"> </w:t>
      </w:r>
      <w:r w:rsidRPr="0087388F">
        <w:t>предметного,</w:t>
      </w:r>
      <w:r w:rsidRPr="0087388F">
        <w:rPr>
          <w:spacing w:val="1"/>
        </w:rPr>
        <w:t xml:space="preserve"> </w:t>
      </w:r>
      <w:r w:rsidRPr="0087388F">
        <w:t>наглядно-образного. Формируются основы словесно-логического мышления, логические операции</w:t>
      </w:r>
      <w:r w:rsidRPr="0087388F">
        <w:rPr>
          <w:spacing w:val="-57"/>
        </w:rPr>
        <w:t xml:space="preserve"> </w:t>
      </w:r>
      <w:r w:rsidRPr="0087388F">
        <w:t>классификации,</w:t>
      </w:r>
      <w:r w:rsidRPr="0087388F">
        <w:rPr>
          <w:spacing w:val="-3"/>
        </w:rPr>
        <w:t xml:space="preserve"> </w:t>
      </w:r>
      <w:proofErr w:type="spellStart"/>
      <w:r w:rsidRPr="0087388F">
        <w:t>сериации</w:t>
      </w:r>
      <w:proofErr w:type="spellEnd"/>
      <w:r w:rsidRPr="0087388F">
        <w:t>,</w:t>
      </w:r>
      <w:r w:rsidRPr="0087388F">
        <w:rPr>
          <w:spacing w:val="-2"/>
        </w:rPr>
        <w:t xml:space="preserve"> </w:t>
      </w:r>
      <w:r w:rsidRPr="0087388F">
        <w:t>сравнения.</w:t>
      </w:r>
      <w:r w:rsidRPr="0087388F">
        <w:rPr>
          <w:spacing w:val="-5"/>
        </w:rPr>
        <w:t xml:space="preserve"> </w:t>
      </w:r>
      <w:r w:rsidRPr="0087388F">
        <w:t>Продолжают</w:t>
      </w:r>
      <w:r w:rsidRPr="0087388F">
        <w:rPr>
          <w:spacing w:val="-2"/>
        </w:rPr>
        <w:t xml:space="preserve"> </w:t>
      </w:r>
      <w:r w:rsidRPr="0087388F">
        <w:t>развиваться</w:t>
      </w:r>
      <w:r w:rsidRPr="0087388F">
        <w:rPr>
          <w:spacing w:val="-2"/>
        </w:rPr>
        <w:t xml:space="preserve"> </w:t>
      </w:r>
      <w:r w:rsidRPr="0087388F">
        <w:t>навыки</w:t>
      </w:r>
      <w:r w:rsidRPr="0087388F">
        <w:rPr>
          <w:spacing w:val="-1"/>
        </w:rPr>
        <w:t xml:space="preserve"> </w:t>
      </w:r>
      <w:r w:rsidRPr="0087388F">
        <w:t>обобщения</w:t>
      </w:r>
      <w:r w:rsidRPr="0087388F">
        <w:rPr>
          <w:spacing w:val="-4"/>
        </w:rPr>
        <w:t xml:space="preserve"> </w:t>
      </w:r>
      <w:r w:rsidRPr="0087388F">
        <w:t>и</w:t>
      </w:r>
      <w:r w:rsidRPr="0087388F">
        <w:rPr>
          <w:spacing w:val="-2"/>
        </w:rPr>
        <w:t xml:space="preserve"> </w:t>
      </w:r>
      <w:r w:rsidRPr="0087388F">
        <w:t>рассуждения,</w:t>
      </w:r>
      <w:r w:rsidR="00E666D3" w:rsidRPr="0087388F">
        <w:t xml:space="preserve"> </w:t>
      </w:r>
      <w:r w:rsidRPr="0087388F">
        <w:t>но</w:t>
      </w:r>
      <w:r w:rsidRPr="0087388F">
        <w:rPr>
          <w:spacing w:val="1"/>
        </w:rPr>
        <w:t xml:space="preserve"> </w:t>
      </w:r>
      <w:r w:rsidRPr="0087388F">
        <w:t>они</w:t>
      </w:r>
      <w:r w:rsidRPr="0087388F">
        <w:rPr>
          <w:spacing w:val="1"/>
        </w:rPr>
        <w:t xml:space="preserve"> </w:t>
      </w:r>
      <w:r w:rsidRPr="0087388F">
        <w:t>еще</w:t>
      </w:r>
      <w:r w:rsidRPr="0087388F">
        <w:rPr>
          <w:spacing w:val="1"/>
        </w:rPr>
        <w:t xml:space="preserve"> </w:t>
      </w:r>
      <w:r w:rsidRPr="0087388F">
        <w:t>ограничиваются</w:t>
      </w:r>
      <w:r w:rsidRPr="0087388F">
        <w:rPr>
          <w:spacing w:val="1"/>
        </w:rPr>
        <w:t xml:space="preserve"> </w:t>
      </w:r>
      <w:r w:rsidRPr="0087388F">
        <w:t>наглядными</w:t>
      </w:r>
      <w:r w:rsidRPr="0087388F">
        <w:rPr>
          <w:spacing w:val="1"/>
        </w:rPr>
        <w:t xml:space="preserve"> </w:t>
      </w:r>
      <w:r w:rsidRPr="0087388F">
        <w:t>признаками</w:t>
      </w:r>
      <w:r w:rsidRPr="0087388F">
        <w:rPr>
          <w:spacing w:val="1"/>
        </w:rPr>
        <w:t xml:space="preserve"> </w:t>
      </w:r>
      <w:r w:rsidRPr="0087388F">
        <w:t>ситуации.</w:t>
      </w:r>
      <w:r w:rsidRPr="0087388F">
        <w:rPr>
          <w:spacing w:val="1"/>
        </w:rPr>
        <w:t xml:space="preserve"> </w:t>
      </w:r>
      <w:r w:rsidRPr="0087388F">
        <w:t>Увеличивается</w:t>
      </w:r>
      <w:r w:rsidRPr="0087388F">
        <w:rPr>
          <w:spacing w:val="1"/>
        </w:rPr>
        <w:t xml:space="preserve"> </w:t>
      </w:r>
      <w:r w:rsidRPr="0087388F">
        <w:t>длительность</w:t>
      </w:r>
      <w:r w:rsidRPr="0087388F">
        <w:rPr>
          <w:spacing w:val="1"/>
        </w:rPr>
        <w:t xml:space="preserve"> </w:t>
      </w:r>
      <w:r w:rsidRPr="0087388F">
        <w:t>произвольного</w:t>
      </w:r>
      <w:r w:rsidRPr="0087388F">
        <w:rPr>
          <w:spacing w:val="1"/>
        </w:rPr>
        <w:t xml:space="preserve"> </w:t>
      </w:r>
      <w:r w:rsidRPr="0087388F">
        <w:t>внимания</w:t>
      </w:r>
      <w:r w:rsidRPr="0087388F">
        <w:rPr>
          <w:spacing w:val="1"/>
        </w:rPr>
        <w:t xml:space="preserve"> </w:t>
      </w:r>
      <w:r w:rsidRPr="0087388F">
        <w:t>(до</w:t>
      </w:r>
      <w:r w:rsidRPr="0087388F">
        <w:rPr>
          <w:spacing w:val="1"/>
        </w:rPr>
        <w:t xml:space="preserve"> </w:t>
      </w:r>
      <w:r w:rsidRPr="0087388F">
        <w:t>30</w:t>
      </w:r>
      <w:r w:rsidRPr="0087388F">
        <w:rPr>
          <w:spacing w:val="1"/>
        </w:rPr>
        <w:t xml:space="preserve"> </w:t>
      </w:r>
      <w:r w:rsidRPr="0087388F">
        <w:t>минут).</w:t>
      </w:r>
      <w:r w:rsidRPr="0087388F">
        <w:rPr>
          <w:spacing w:val="1"/>
        </w:rPr>
        <w:t xml:space="preserve"> </w:t>
      </w:r>
      <w:r w:rsidRPr="0087388F">
        <w:t>Развитие</w:t>
      </w:r>
      <w:r w:rsidRPr="0087388F">
        <w:rPr>
          <w:spacing w:val="1"/>
        </w:rPr>
        <w:t xml:space="preserve"> </w:t>
      </w:r>
      <w:r w:rsidRPr="0087388F">
        <w:t>речи</w:t>
      </w:r>
      <w:r w:rsidRPr="0087388F">
        <w:rPr>
          <w:spacing w:val="1"/>
        </w:rPr>
        <w:t xml:space="preserve"> </w:t>
      </w:r>
      <w:r w:rsidRPr="0087388F">
        <w:t>характеризуется</w:t>
      </w:r>
      <w:r w:rsidRPr="0087388F">
        <w:rPr>
          <w:spacing w:val="1"/>
        </w:rPr>
        <w:t xml:space="preserve"> </w:t>
      </w:r>
      <w:r w:rsidRPr="0087388F">
        <w:t>правильным</w:t>
      </w:r>
      <w:r w:rsidRPr="0087388F">
        <w:rPr>
          <w:spacing w:val="1"/>
        </w:rPr>
        <w:t xml:space="preserve"> </w:t>
      </w:r>
      <w:r w:rsidRPr="0087388F">
        <w:t>произношением</w:t>
      </w:r>
      <w:r w:rsidRPr="0087388F">
        <w:rPr>
          <w:spacing w:val="1"/>
        </w:rPr>
        <w:t xml:space="preserve"> </w:t>
      </w:r>
      <w:r w:rsidRPr="0087388F">
        <w:t>всех</w:t>
      </w:r>
      <w:r w:rsidRPr="0087388F">
        <w:rPr>
          <w:spacing w:val="1"/>
        </w:rPr>
        <w:t xml:space="preserve"> </w:t>
      </w:r>
      <w:r w:rsidRPr="0087388F">
        <w:t>звуков</w:t>
      </w:r>
      <w:r w:rsidRPr="0087388F">
        <w:rPr>
          <w:spacing w:val="1"/>
        </w:rPr>
        <w:t xml:space="preserve"> </w:t>
      </w:r>
      <w:r w:rsidRPr="0087388F">
        <w:t>родного</w:t>
      </w:r>
      <w:r w:rsidRPr="0087388F">
        <w:rPr>
          <w:spacing w:val="1"/>
        </w:rPr>
        <w:t xml:space="preserve"> </w:t>
      </w:r>
      <w:r w:rsidRPr="0087388F">
        <w:t>языка,</w:t>
      </w:r>
      <w:r w:rsidRPr="0087388F">
        <w:rPr>
          <w:spacing w:val="1"/>
        </w:rPr>
        <w:t xml:space="preserve"> </w:t>
      </w:r>
      <w:r w:rsidRPr="0087388F">
        <w:t>правильным</w:t>
      </w:r>
      <w:r w:rsidRPr="0087388F">
        <w:rPr>
          <w:spacing w:val="61"/>
        </w:rPr>
        <w:t xml:space="preserve"> </w:t>
      </w:r>
      <w:r w:rsidRPr="0087388F">
        <w:t>построением</w:t>
      </w:r>
      <w:r w:rsidRPr="0087388F">
        <w:rPr>
          <w:spacing w:val="61"/>
        </w:rPr>
        <w:t xml:space="preserve"> </w:t>
      </w:r>
      <w:r w:rsidRPr="0087388F">
        <w:t>предложений,</w:t>
      </w:r>
      <w:r w:rsidRPr="0087388F">
        <w:rPr>
          <w:spacing w:val="1"/>
        </w:rPr>
        <w:t xml:space="preserve"> </w:t>
      </w:r>
      <w:r w:rsidRPr="0087388F">
        <w:t>способностью</w:t>
      </w:r>
      <w:r w:rsidRPr="0087388F">
        <w:rPr>
          <w:spacing w:val="1"/>
        </w:rPr>
        <w:t xml:space="preserve"> </w:t>
      </w:r>
      <w:r w:rsidRPr="0087388F">
        <w:t>составлять</w:t>
      </w:r>
      <w:r w:rsidRPr="0087388F">
        <w:rPr>
          <w:spacing w:val="1"/>
        </w:rPr>
        <w:t xml:space="preserve"> </w:t>
      </w:r>
      <w:r w:rsidRPr="0087388F">
        <w:t>рассказ</w:t>
      </w:r>
      <w:r w:rsidRPr="0087388F">
        <w:rPr>
          <w:spacing w:val="1"/>
        </w:rPr>
        <w:t xml:space="preserve"> </w:t>
      </w:r>
      <w:r w:rsidRPr="0087388F">
        <w:t>по</w:t>
      </w:r>
      <w:r w:rsidRPr="0087388F">
        <w:rPr>
          <w:spacing w:val="1"/>
        </w:rPr>
        <w:t xml:space="preserve"> </w:t>
      </w:r>
      <w:r w:rsidRPr="0087388F">
        <w:t>сюжетным</w:t>
      </w:r>
      <w:r w:rsidRPr="0087388F">
        <w:rPr>
          <w:spacing w:val="1"/>
        </w:rPr>
        <w:t xml:space="preserve"> </w:t>
      </w:r>
      <w:r w:rsidRPr="0087388F">
        <w:t>и</w:t>
      </w:r>
      <w:r w:rsidRPr="0087388F">
        <w:rPr>
          <w:spacing w:val="1"/>
        </w:rPr>
        <w:t xml:space="preserve"> </w:t>
      </w:r>
      <w:r w:rsidRPr="0087388F">
        <w:t>последовательным</w:t>
      </w:r>
      <w:r w:rsidRPr="0087388F">
        <w:rPr>
          <w:spacing w:val="1"/>
        </w:rPr>
        <w:t xml:space="preserve"> </w:t>
      </w:r>
      <w:r w:rsidRPr="0087388F">
        <w:t>картинкам.</w:t>
      </w:r>
      <w:r w:rsidRPr="0087388F">
        <w:rPr>
          <w:spacing w:val="1"/>
        </w:rPr>
        <w:t xml:space="preserve"> </w:t>
      </w:r>
      <w:r w:rsidRPr="0087388F">
        <w:t>В</w:t>
      </w:r>
      <w:r w:rsidRPr="0087388F">
        <w:rPr>
          <w:spacing w:val="1"/>
        </w:rPr>
        <w:t xml:space="preserve"> </w:t>
      </w:r>
      <w:r w:rsidRPr="0087388F">
        <w:t>результате</w:t>
      </w:r>
      <w:r w:rsidRPr="0087388F">
        <w:rPr>
          <w:spacing w:val="-57"/>
        </w:rPr>
        <w:t xml:space="preserve"> </w:t>
      </w:r>
      <w:r w:rsidRPr="0087388F">
        <w:t>правильно</w:t>
      </w:r>
      <w:r w:rsidRPr="0087388F">
        <w:rPr>
          <w:spacing w:val="1"/>
        </w:rPr>
        <w:t xml:space="preserve"> </w:t>
      </w:r>
      <w:r w:rsidRPr="0087388F">
        <w:t>организованной</w:t>
      </w:r>
      <w:r w:rsidRPr="0087388F">
        <w:rPr>
          <w:spacing w:val="1"/>
        </w:rPr>
        <w:t xml:space="preserve"> </w:t>
      </w:r>
      <w:r w:rsidRPr="0087388F">
        <w:t>образовательной</w:t>
      </w:r>
      <w:r w:rsidRPr="0087388F">
        <w:rPr>
          <w:spacing w:val="1"/>
        </w:rPr>
        <w:t xml:space="preserve"> </w:t>
      </w:r>
      <w:r w:rsidRPr="0087388F">
        <w:t>работы</w:t>
      </w:r>
      <w:r w:rsidRPr="0087388F">
        <w:rPr>
          <w:spacing w:val="1"/>
        </w:rPr>
        <w:t xml:space="preserve"> </w:t>
      </w:r>
      <w:r w:rsidRPr="0087388F">
        <w:t>у</w:t>
      </w:r>
      <w:r w:rsidRPr="0087388F">
        <w:rPr>
          <w:spacing w:val="1"/>
        </w:rPr>
        <w:t xml:space="preserve"> </w:t>
      </w:r>
      <w:r w:rsidRPr="0087388F">
        <w:t>детей</w:t>
      </w:r>
      <w:r w:rsidRPr="0087388F">
        <w:rPr>
          <w:spacing w:val="1"/>
        </w:rPr>
        <w:t xml:space="preserve"> </w:t>
      </w:r>
      <w:r w:rsidRPr="0087388F">
        <w:t>развивается</w:t>
      </w:r>
      <w:r w:rsidRPr="0087388F">
        <w:rPr>
          <w:spacing w:val="1"/>
        </w:rPr>
        <w:t xml:space="preserve"> </w:t>
      </w:r>
      <w:r w:rsidRPr="0087388F">
        <w:t>диалогическая</w:t>
      </w:r>
      <w:r w:rsidRPr="0087388F">
        <w:rPr>
          <w:spacing w:val="1"/>
        </w:rPr>
        <w:t xml:space="preserve"> </w:t>
      </w:r>
      <w:r w:rsidRPr="0087388F">
        <w:t>и</w:t>
      </w:r>
      <w:r w:rsidRPr="0087388F">
        <w:rPr>
          <w:spacing w:val="1"/>
        </w:rPr>
        <w:t xml:space="preserve"> </w:t>
      </w:r>
      <w:r w:rsidRPr="0087388F">
        <w:t>некоторые виды монологической речи, формируются предпосылки к обучению чтения. Активный</w:t>
      </w:r>
      <w:r w:rsidRPr="0087388F">
        <w:rPr>
          <w:spacing w:val="1"/>
        </w:rPr>
        <w:t xml:space="preserve"> </w:t>
      </w:r>
      <w:r w:rsidRPr="0087388F">
        <w:t>словарный</w:t>
      </w:r>
      <w:r w:rsidRPr="0087388F">
        <w:rPr>
          <w:spacing w:val="-1"/>
        </w:rPr>
        <w:t xml:space="preserve"> </w:t>
      </w:r>
      <w:r w:rsidRPr="0087388F">
        <w:t>запас</w:t>
      </w:r>
      <w:r w:rsidRPr="0087388F">
        <w:rPr>
          <w:spacing w:val="-1"/>
        </w:rPr>
        <w:t xml:space="preserve"> </w:t>
      </w:r>
      <w:r w:rsidRPr="0087388F">
        <w:t>достигает 3,5</w:t>
      </w:r>
      <w:r w:rsidRPr="0087388F">
        <w:rPr>
          <w:spacing w:val="2"/>
        </w:rPr>
        <w:t xml:space="preserve"> </w:t>
      </w:r>
      <w:r w:rsidRPr="0087388F">
        <w:t>-</w:t>
      </w:r>
      <w:r w:rsidRPr="0087388F">
        <w:rPr>
          <w:spacing w:val="-1"/>
        </w:rPr>
        <w:t xml:space="preserve"> </w:t>
      </w:r>
      <w:r w:rsidRPr="0087388F">
        <w:t>7 тысяч</w:t>
      </w:r>
      <w:r w:rsidRPr="0087388F">
        <w:rPr>
          <w:spacing w:val="1"/>
        </w:rPr>
        <w:t xml:space="preserve"> </w:t>
      </w:r>
      <w:r w:rsidRPr="0087388F">
        <w:t>слов.</w:t>
      </w:r>
    </w:p>
    <w:p w14:paraId="7455275D" w14:textId="77777777" w:rsidR="00BB340C" w:rsidRPr="0087388F" w:rsidRDefault="0021290F" w:rsidP="005D6A35">
      <w:pPr>
        <w:pStyle w:val="a3"/>
        <w:spacing w:line="276" w:lineRule="auto"/>
        <w:ind w:left="0" w:firstLine="709"/>
      </w:pPr>
      <w:r w:rsidRPr="0087388F">
        <w:rPr>
          <w:b/>
          <w:i/>
        </w:rPr>
        <w:t>Детские</w:t>
      </w:r>
      <w:r w:rsidRPr="0087388F">
        <w:rPr>
          <w:b/>
          <w:i/>
          <w:spacing w:val="1"/>
        </w:rPr>
        <w:t xml:space="preserve"> </w:t>
      </w:r>
      <w:r w:rsidRPr="0087388F">
        <w:rPr>
          <w:b/>
          <w:i/>
        </w:rPr>
        <w:t>виды</w:t>
      </w:r>
      <w:r w:rsidRPr="0087388F">
        <w:rPr>
          <w:b/>
          <w:i/>
          <w:spacing w:val="1"/>
        </w:rPr>
        <w:t xml:space="preserve"> </w:t>
      </w:r>
      <w:r w:rsidRPr="0087388F">
        <w:rPr>
          <w:b/>
          <w:i/>
        </w:rPr>
        <w:t>деятельности</w:t>
      </w:r>
      <w:r w:rsidRPr="0087388F">
        <w:rPr>
          <w:b/>
        </w:rPr>
        <w:t>.</w:t>
      </w:r>
      <w:r w:rsidRPr="0087388F">
        <w:rPr>
          <w:b/>
          <w:spacing w:val="1"/>
        </w:rPr>
        <w:t xml:space="preserve"> </w:t>
      </w:r>
      <w:r w:rsidRPr="0087388F">
        <w:t>Процессуальная</w:t>
      </w:r>
      <w:r w:rsidRPr="0087388F">
        <w:rPr>
          <w:spacing w:val="1"/>
        </w:rPr>
        <w:t xml:space="preserve"> </w:t>
      </w:r>
      <w:r w:rsidRPr="0087388F">
        <w:t>сюжетно-ролевая</w:t>
      </w:r>
      <w:r w:rsidRPr="0087388F">
        <w:rPr>
          <w:spacing w:val="1"/>
        </w:rPr>
        <w:t xml:space="preserve"> </w:t>
      </w:r>
      <w:r w:rsidRPr="0087388F">
        <w:t>игра</w:t>
      </w:r>
      <w:r w:rsidRPr="0087388F">
        <w:rPr>
          <w:spacing w:val="1"/>
        </w:rPr>
        <w:t xml:space="preserve"> </w:t>
      </w:r>
      <w:r w:rsidRPr="0087388F">
        <w:t>сменяется</w:t>
      </w:r>
      <w:r w:rsidRPr="0087388F">
        <w:rPr>
          <w:spacing w:val="-57"/>
        </w:rPr>
        <w:t xml:space="preserve"> </w:t>
      </w:r>
      <w:r w:rsidRPr="0087388F">
        <w:t>результативной игрой (игры с правилами, настольные игры). Игровое пространство усложняется.</w:t>
      </w:r>
      <w:r w:rsidRPr="0087388F">
        <w:rPr>
          <w:spacing w:val="1"/>
        </w:rPr>
        <w:t xml:space="preserve"> </w:t>
      </w:r>
      <w:r w:rsidRPr="0087388F">
        <w:t>Система взаимоотношений в игре усложняется, дети способны отслеживать поведение партнеров</w:t>
      </w:r>
      <w:r w:rsidRPr="0087388F">
        <w:rPr>
          <w:spacing w:val="1"/>
        </w:rPr>
        <w:t xml:space="preserve"> </w:t>
      </w:r>
      <w:r w:rsidRPr="0087388F">
        <w:t>по</w:t>
      </w:r>
      <w:r w:rsidRPr="0087388F">
        <w:rPr>
          <w:spacing w:val="-1"/>
        </w:rPr>
        <w:t xml:space="preserve"> </w:t>
      </w:r>
      <w:r w:rsidRPr="0087388F">
        <w:t>всему</w:t>
      </w:r>
      <w:r w:rsidRPr="0087388F">
        <w:rPr>
          <w:spacing w:val="-6"/>
        </w:rPr>
        <w:t xml:space="preserve"> </w:t>
      </w:r>
      <w:r w:rsidRPr="0087388F">
        <w:t>игровому</w:t>
      </w:r>
      <w:r w:rsidRPr="0087388F">
        <w:rPr>
          <w:spacing w:val="-5"/>
        </w:rPr>
        <w:t xml:space="preserve"> </w:t>
      </w:r>
      <w:r w:rsidRPr="0087388F">
        <w:t>пространству</w:t>
      </w:r>
      <w:r w:rsidRPr="0087388F">
        <w:rPr>
          <w:spacing w:val="-6"/>
        </w:rPr>
        <w:t xml:space="preserve"> </w:t>
      </w:r>
      <w:r w:rsidRPr="0087388F">
        <w:t>и менять свое</w:t>
      </w:r>
      <w:r w:rsidRPr="0087388F">
        <w:rPr>
          <w:spacing w:val="-2"/>
        </w:rPr>
        <w:t xml:space="preserve"> </w:t>
      </w:r>
      <w:r w:rsidRPr="0087388F">
        <w:t>поведение</w:t>
      </w:r>
      <w:r w:rsidRPr="0087388F">
        <w:rPr>
          <w:spacing w:val="-2"/>
        </w:rPr>
        <w:t xml:space="preserve"> </w:t>
      </w:r>
      <w:r w:rsidRPr="0087388F">
        <w:t>в</w:t>
      </w:r>
      <w:r w:rsidRPr="0087388F">
        <w:rPr>
          <w:spacing w:val="-1"/>
        </w:rPr>
        <w:t xml:space="preserve"> </w:t>
      </w:r>
      <w:r w:rsidRPr="0087388F">
        <w:t>зависимости от</w:t>
      </w:r>
      <w:r w:rsidRPr="0087388F">
        <w:rPr>
          <w:spacing w:val="-1"/>
        </w:rPr>
        <w:t xml:space="preserve"> </w:t>
      </w:r>
      <w:r w:rsidRPr="0087388F">
        <w:t>места в</w:t>
      </w:r>
      <w:r w:rsidRPr="0087388F">
        <w:rPr>
          <w:spacing w:val="-2"/>
        </w:rPr>
        <w:t xml:space="preserve"> </w:t>
      </w:r>
      <w:r w:rsidRPr="0087388F">
        <w:t>нем.</w:t>
      </w:r>
    </w:p>
    <w:p w14:paraId="01D41BF7" w14:textId="77777777" w:rsidR="00BB340C" w:rsidRPr="0087388F" w:rsidRDefault="0021290F" w:rsidP="005D6A35">
      <w:pPr>
        <w:pStyle w:val="a3"/>
        <w:spacing w:line="276" w:lineRule="auto"/>
        <w:ind w:left="0" w:firstLine="709"/>
      </w:pPr>
      <w:r w:rsidRPr="0087388F">
        <w:t>Продуктивные</w:t>
      </w:r>
      <w:r w:rsidRPr="0087388F">
        <w:rPr>
          <w:spacing w:val="1"/>
        </w:rPr>
        <w:t xml:space="preserve"> </w:t>
      </w:r>
      <w:r w:rsidRPr="0087388F">
        <w:t>виды</w:t>
      </w:r>
      <w:r w:rsidRPr="0087388F">
        <w:rPr>
          <w:spacing w:val="1"/>
        </w:rPr>
        <w:t xml:space="preserve"> </w:t>
      </w:r>
      <w:r w:rsidRPr="0087388F">
        <w:t>деятельности</w:t>
      </w:r>
      <w:r w:rsidRPr="0087388F">
        <w:rPr>
          <w:spacing w:val="1"/>
        </w:rPr>
        <w:t xml:space="preserve"> </w:t>
      </w:r>
      <w:r w:rsidRPr="0087388F">
        <w:t>выступают</w:t>
      </w:r>
      <w:r w:rsidRPr="0087388F">
        <w:rPr>
          <w:spacing w:val="1"/>
        </w:rPr>
        <w:t xml:space="preserve"> </w:t>
      </w:r>
      <w:r w:rsidRPr="0087388F">
        <w:t>как</w:t>
      </w:r>
      <w:r w:rsidRPr="0087388F">
        <w:rPr>
          <w:spacing w:val="1"/>
        </w:rPr>
        <w:t xml:space="preserve"> </w:t>
      </w:r>
      <w:r w:rsidRPr="0087388F">
        <w:t>самостоятельные</w:t>
      </w:r>
      <w:r w:rsidRPr="0087388F">
        <w:rPr>
          <w:spacing w:val="1"/>
        </w:rPr>
        <w:t xml:space="preserve"> </w:t>
      </w:r>
      <w:r w:rsidRPr="0087388F">
        <w:t>формы</w:t>
      </w:r>
      <w:r w:rsidRPr="0087388F">
        <w:rPr>
          <w:spacing w:val="1"/>
        </w:rPr>
        <w:t xml:space="preserve"> </w:t>
      </w:r>
      <w:r w:rsidRPr="0087388F">
        <w:t>целенаправленного</w:t>
      </w:r>
      <w:r w:rsidRPr="0087388F">
        <w:rPr>
          <w:spacing w:val="1"/>
        </w:rPr>
        <w:t xml:space="preserve"> </w:t>
      </w:r>
      <w:r w:rsidRPr="0087388F">
        <w:t>поведения.</w:t>
      </w:r>
      <w:r w:rsidRPr="0087388F">
        <w:rPr>
          <w:spacing w:val="1"/>
        </w:rPr>
        <w:t xml:space="preserve"> </w:t>
      </w:r>
      <w:r w:rsidRPr="0087388F">
        <w:t>Рисунки</w:t>
      </w:r>
      <w:r w:rsidRPr="0087388F">
        <w:rPr>
          <w:spacing w:val="1"/>
        </w:rPr>
        <w:t xml:space="preserve"> </w:t>
      </w:r>
      <w:r w:rsidRPr="0087388F">
        <w:t>приобретают</w:t>
      </w:r>
      <w:r w:rsidRPr="0087388F">
        <w:rPr>
          <w:spacing w:val="1"/>
        </w:rPr>
        <w:t xml:space="preserve"> </w:t>
      </w:r>
      <w:r w:rsidRPr="0087388F">
        <w:t>более</w:t>
      </w:r>
      <w:r w:rsidRPr="0087388F">
        <w:rPr>
          <w:spacing w:val="1"/>
        </w:rPr>
        <w:t xml:space="preserve"> </w:t>
      </w:r>
      <w:r w:rsidRPr="0087388F">
        <w:t>детализированный</w:t>
      </w:r>
      <w:r w:rsidRPr="0087388F">
        <w:rPr>
          <w:spacing w:val="1"/>
        </w:rPr>
        <w:t xml:space="preserve"> </w:t>
      </w:r>
      <w:r w:rsidRPr="0087388F">
        <w:t>характер,</w:t>
      </w:r>
      <w:r w:rsidRPr="0087388F">
        <w:rPr>
          <w:spacing w:val="1"/>
        </w:rPr>
        <w:t xml:space="preserve"> </w:t>
      </w:r>
      <w:r w:rsidRPr="0087388F">
        <w:t>обогащается их цветовая гамма.</w:t>
      </w:r>
      <w:r w:rsidRPr="0087388F">
        <w:rPr>
          <w:spacing w:val="1"/>
        </w:rPr>
        <w:t xml:space="preserve"> </w:t>
      </w:r>
      <w:r w:rsidRPr="0087388F">
        <w:t>Дети подготовительной к школе группы в значительной степени</w:t>
      </w:r>
      <w:r w:rsidRPr="0087388F">
        <w:rPr>
          <w:spacing w:val="1"/>
        </w:rPr>
        <w:t xml:space="preserve"> </w:t>
      </w:r>
      <w:r w:rsidRPr="0087388F">
        <w:t>осваивают</w:t>
      </w:r>
      <w:r w:rsidRPr="0087388F">
        <w:rPr>
          <w:spacing w:val="1"/>
        </w:rPr>
        <w:t xml:space="preserve"> </w:t>
      </w:r>
      <w:r w:rsidRPr="0087388F">
        <w:t>конструирование</w:t>
      </w:r>
      <w:r w:rsidRPr="0087388F">
        <w:rPr>
          <w:spacing w:val="1"/>
        </w:rPr>
        <w:t xml:space="preserve"> </w:t>
      </w:r>
      <w:r w:rsidRPr="0087388F">
        <w:t>из</w:t>
      </w:r>
      <w:r w:rsidRPr="0087388F">
        <w:rPr>
          <w:spacing w:val="1"/>
        </w:rPr>
        <w:t xml:space="preserve"> </w:t>
      </w:r>
      <w:r w:rsidRPr="0087388F">
        <w:t>различного</w:t>
      </w:r>
      <w:r w:rsidRPr="0087388F">
        <w:rPr>
          <w:spacing w:val="1"/>
        </w:rPr>
        <w:t xml:space="preserve"> </w:t>
      </w:r>
      <w:r w:rsidRPr="0087388F">
        <w:t>строительного</w:t>
      </w:r>
      <w:r w:rsidRPr="0087388F">
        <w:rPr>
          <w:spacing w:val="1"/>
        </w:rPr>
        <w:t xml:space="preserve"> </w:t>
      </w:r>
      <w:r w:rsidRPr="0087388F">
        <w:t>материала.</w:t>
      </w:r>
      <w:r w:rsidRPr="0087388F">
        <w:rPr>
          <w:spacing w:val="1"/>
        </w:rPr>
        <w:t xml:space="preserve"> </w:t>
      </w:r>
      <w:r w:rsidRPr="0087388F">
        <w:t>Они</w:t>
      </w:r>
      <w:r w:rsidRPr="0087388F">
        <w:rPr>
          <w:spacing w:val="1"/>
        </w:rPr>
        <w:t xml:space="preserve"> </w:t>
      </w:r>
      <w:r w:rsidRPr="0087388F">
        <w:t>свободно</w:t>
      </w:r>
      <w:r w:rsidRPr="0087388F">
        <w:rPr>
          <w:spacing w:val="1"/>
        </w:rPr>
        <w:t xml:space="preserve"> </w:t>
      </w:r>
      <w:r w:rsidRPr="0087388F">
        <w:t>владеют</w:t>
      </w:r>
      <w:r w:rsidRPr="0087388F">
        <w:rPr>
          <w:spacing w:val="1"/>
        </w:rPr>
        <w:t xml:space="preserve"> </w:t>
      </w:r>
      <w:r w:rsidRPr="0087388F">
        <w:t>обобщенными</w:t>
      </w:r>
      <w:r w:rsidRPr="0087388F">
        <w:rPr>
          <w:spacing w:val="1"/>
        </w:rPr>
        <w:t xml:space="preserve"> </w:t>
      </w:r>
      <w:r w:rsidRPr="0087388F">
        <w:t>способами</w:t>
      </w:r>
      <w:r w:rsidRPr="0087388F">
        <w:rPr>
          <w:spacing w:val="1"/>
        </w:rPr>
        <w:t xml:space="preserve"> </w:t>
      </w:r>
      <w:r w:rsidRPr="0087388F">
        <w:t>анализа</w:t>
      </w:r>
      <w:r w:rsidRPr="0087388F">
        <w:rPr>
          <w:spacing w:val="1"/>
        </w:rPr>
        <w:t xml:space="preserve"> </w:t>
      </w:r>
      <w:r w:rsidRPr="0087388F">
        <w:t>как</w:t>
      </w:r>
      <w:r w:rsidRPr="0087388F">
        <w:rPr>
          <w:spacing w:val="1"/>
        </w:rPr>
        <w:t xml:space="preserve"> </w:t>
      </w:r>
      <w:r w:rsidRPr="0087388F">
        <w:t>изображений,</w:t>
      </w:r>
      <w:r w:rsidRPr="0087388F">
        <w:rPr>
          <w:spacing w:val="1"/>
        </w:rPr>
        <w:t xml:space="preserve"> </w:t>
      </w:r>
      <w:r w:rsidRPr="0087388F">
        <w:t>так</w:t>
      </w:r>
      <w:r w:rsidRPr="0087388F">
        <w:rPr>
          <w:spacing w:val="1"/>
        </w:rPr>
        <w:t xml:space="preserve"> </w:t>
      </w:r>
      <w:r w:rsidRPr="0087388F">
        <w:t>и</w:t>
      </w:r>
      <w:r w:rsidRPr="0087388F">
        <w:rPr>
          <w:spacing w:val="1"/>
        </w:rPr>
        <w:t xml:space="preserve"> </w:t>
      </w:r>
      <w:r w:rsidRPr="0087388F">
        <w:t>построек;</w:t>
      </w:r>
      <w:r w:rsidRPr="0087388F">
        <w:rPr>
          <w:spacing w:val="1"/>
        </w:rPr>
        <w:t xml:space="preserve"> </w:t>
      </w:r>
      <w:r w:rsidRPr="0087388F">
        <w:t>не</w:t>
      </w:r>
      <w:r w:rsidRPr="0087388F">
        <w:rPr>
          <w:spacing w:val="1"/>
        </w:rPr>
        <w:t xml:space="preserve"> </w:t>
      </w:r>
      <w:r w:rsidRPr="0087388F">
        <w:t>только</w:t>
      </w:r>
      <w:r w:rsidRPr="0087388F">
        <w:rPr>
          <w:spacing w:val="1"/>
        </w:rPr>
        <w:t xml:space="preserve"> </w:t>
      </w:r>
      <w:r w:rsidRPr="0087388F">
        <w:t>анализируют</w:t>
      </w:r>
      <w:r w:rsidRPr="0087388F">
        <w:rPr>
          <w:spacing w:val="1"/>
        </w:rPr>
        <w:t xml:space="preserve"> </w:t>
      </w:r>
      <w:r w:rsidRPr="0087388F">
        <w:t>основные конструктивные особенности различных деталей, но и определяют их форму на основе</w:t>
      </w:r>
      <w:r w:rsidRPr="0087388F">
        <w:rPr>
          <w:spacing w:val="1"/>
        </w:rPr>
        <w:t xml:space="preserve"> </w:t>
      </w:r>
      <w:r w:rsidRPr="0087388F">
        <w:t>сходства со знакомыми им объемными предметами.</w:t>
      </w:r>
      <w:r w:rsidRPr="0087388F">
        <w:rPr>
          <w:spacing w:val="1"/>
        </w:rPr>
        <w:t xml:space="preserve"> </w:t>
      </w:r>
      <w:r w:rsidRPr="0087388F">
        <w:t>Способны выполнять различные по степени</w:t>
      </w:r>
      <w:r w:rsidRPr="0087388F">
        <w:rPr>
          <w:spacing w:val="1"/>
        </w:rPr>
        <w:t xml:space="preserve"> </w:t>
      </w:r>
      <w:r w:rsidRPr="0087388F">
        <w:t>сложности</w:t>
      </w:r>
      <w:r w:rsidRPr="0087388F">
        <w:rPr>
          <w:spacing w:val="1"/>
        </w:rPr>
        <w:t xml:space="preserve"> </w:t>
      </w:r>
      <w:r w:rsidRPr="0087388F">
        <w:t>постройки</w:t>
      </w:r>
      <w:r w:rsidRPr="0087388F">
        <w:rPr>
          <w:spacing w:val="-1"/>
        </w:rPr>
        <w:t xml:space="preserve"> </w:t>
      </w:r>
      <w:r w:rsidRPr="0087388F">
        <w:t>как</w:t>
      </w:r>
      <w:r w:rsidRPr="0087388F">
        <w:rPr>
          <w:spacing w:val="-1"/>
        </w:rPr>
        <w:t xml:space="preserve"> </w:t>
      </w:r>
      <w:r w:rsidRPr="0087388F">
        <w:t>по собственному</w:t>
      </w:r>
      <w:r w:rsidRPr="0087388F">
        <w:rPr>
          <w:spacing w:val="-5"/>
        </w:rPr>
        <w:t xml:space="preserve"> </w:t>
      </w:r>
      <w:r w:rsidRPr="0087388F">
        <w:t>замыслу, так</w:t>
      </w:r>
      <w:r w:rsidRPr="0087388F">
        <w:rPr>
          <w:spacing w:val="-1"/>
        </w:rPr>
        <w:t xml:space="preserve"> </w:t>
      </w:r>
      <w:r w:rsidRPr="0087388F">
        <w:t>и по</w:t>
      </w:r>
      <w:r w:rsidRPr="0087388F">
        <w:rPr>
          <w:spacing w:val="1"/>
        </w:rPr>
        <w:t xml:space="preserve"> </w:t>
      </w:r>
      <w:r w:rsidRPr="0087388F">
        <w:t>условиям.</w:t>
      </w:r>
    </w:p>
    <w:p w14:paraId="41418BE7" w14:textId="77777777" w:rsidR="00BB340C" w:rsidRPr="0087388F" w:rsidRDefault="0021290F" w:rsidP="005D6A35">
      <w:pPr>
        <w:pStyle w:val="a3"/>
        <w:spacing w:line="276" w:lineRule="auto"/>
        <w:ind w:left="0" w:firstLine="709"/>
      </w:pPr>
      <w:r w:rsidRPr="0087388F">
        <w:rPr>
          <w:b/>
          <w:i/>
        </w:rPr>
        <w:t>Коммуникация</w:t>
      </w:r>
      <w:r w:rsidRPr="0087388F">
        <w:rPr>
          <w:b/>
          <w:i/>
          <w:spacing w:val="1"/>
        </w:rPr>
        <w:t xml:space="preserve"> </w:t>
      </w:r>
      <w:r w:rsidRPr="0087388F">
        <w:rPr>
          <w:b/>
          <w:i/>
        </w:rPr>
        <w:t>и</w:t>
      </w:r>
      <w:r w:rsidRPr="0087388F">
        <w:rPr>
          <w:b/>
          <w:i/>
          <w:spacing w:val="1"/>
        </w:rPr>
        <w:t xml:space="preserve"> </w:t>
      </w:r>
      <w:r w:rsidRPr="0087388F">
        <w:rPr>
          <w:b/>
          <w:i/>
        </w:rPr>
        <w:t>социализация</w:t>
      </w:r>
      <w:r w:rsidRPr="0087388F">
        <w:rPr>
          <w:b/>
        </w:rPr>
        <w:t>.</w:t>
      </w:r>
      <w:r w:rsidRPr="0087388F">
        <w:rPr>
          <w:b/>
          <w:spacing w:val="1"/>
        </w:rPr>
        <w:t xml:space="preserve"> </w:t>
      </w:r>
      <w:r w:rsidRPr="0087388F">
        <w:t>В</w:t>
      </w:r>
      <w:r w:rsidRPr="0087388F">
        <w:rPr>
          <w:spacing w:val="1"/>
        </w:rPr>
        <w:t xml:space="preserve"> </w:t>
      </w:r>
      <w:r w:rsidRPr="0087388F">
        <w:t>общении</w:t>
      </w:r>
      <w:r w:rsidRPr="0087388F">
        <w:rPr>
          <w:spacing w:val="1"/>
        </w:rPr>
        <w:t xml:space="preserve"> </w:t>
      </w:r>
      <w:r w:rsidRPr="0087388F">
        <w:t>со</w:t>
      </w:r>
      <w:r w:rsidRPr="0087388F">
        <w:rPr>
          <w:spacing w:val="1"/>
        </w:rPr>
        <w:t xml:space="preserve"> </w:t>
      </w:r>
      <w:r w:rsidRPr="0087388F">
        <w:t>взрослыми</w:t>
      </w:r>
      <w:r w:rsidRPr="0087388F">
        <w:rPr>
          <w:spacing w:val="1"/>
        </w:rPr>
        <w:t xml:space="preserve"> </w:t>
      </w:r>
      <w:r w:rsidRPr="0087388F">
        <w:t>интенсивно</w:t>
      </w:r>
      <w:r w:rsidRPr="0087388F">
        <w:rPr>
          <w:spacing w:val="1"/>
        </w:rPr>
        <w:t xml:space="preserve"> </w:t>
      </w:r>
      <w:r w:rsidRPr="0087388F">
        <w:t>проявляется</w:t>
      </w:r>
      <w:r w:rsidRPr="0087388F">
        <w:rPr>
          <w:spacing w:val="1"/>
        </w:rPr>
        <w:t xml:space="preserve"> </w:t>
      </w:r>
      <w:proofErr w:type="spellStart"/>
      <w:r w:rsidRPr="0087388F">
        <w:t>внеситуативно</w:t>
      </w:r>
      <w:proofErr w:type="spellEnd"/>
      <w:r w:rsidRPr="0087388F">
        <w:t>-личностная</w:t>
      </w:r>
      <w:r w:rsidRPr="0087388F">
        <w:rPr>
          <w:spacing w:val="1"/>
        </w:rPr>
        <w:t xml:space="preserve"> </w:t>
      </w:r>
      <w:r w:rsidRPr="0087388F">
        <w:t>форма</w:t>
      </w:r>
      <w:r w:rsidRPr="0087388F">
        <w:rPr>
          <w:spacing w:val="1"/>
        </w:rPr>
        <w:t xml:space="preserve"> </w:t>
      </w:r>
      <w:r w:rsidRPr="0087388F">
        <w:t>общения.</w:t>
      </w:r>
      <w:r w:rsidRPr="0087388F">
        <w:rPr>
          <w:spacing w:val="1"/>
        </w:rPr>
        <w:t xml:space="preserve"> </w:t>
      </w:r>
      <w:r w:rsidRPr="0087388F">
        <w:t>В</w:t>
      </w:r>
      <w:r w:rsidRPr="0087388F">
        <w:rPr>
          <w:spacing w:val="1"/>
        </w:rPr>
        <w:t xml:space="preserve"> </w:t>
      </w:r>
      <w:r w:rsidRPr="0087388F">
        <w:t>общении</w:t>
      </w:r>
      <w:r w:rsidRPr="0087388F">
        <w:rPr>
          <w:spacing w:val="1"/>
        </w:rPr>
        <w:t xml:space="preserve"> </w:t>
      </w:r>
      <w:r w:rsidRPr="0087388F">
        <w:t>со</w:t>
      </w:r>
      <w:r w:rsidRPr="0087388F">
        <w:rPr>
          <w:spacing w:val="1"/>
        </w:rPr>
        <w:t xml:space="preserve"> </w:t>
      </w:r>
      <w:r w:rsidRPr="0087388F">
        <w:t>сверстниками</w:t>
      </w:r>
      <w:r w:rsidRPr="0087388F">
        <w:rPr>
          <w:spacing w:val="1"/>
        </w:rPr>
        <w:t xml:space="preserve"> </w:t>
      </w:r>
      <w:r w:rsidRPr="0087388F">
        <w:t>преобладает</w:t>
      </w:r>
      <w:r w:rsidRPr="0087388F">
        <w:rPr>
          <w:spacing w:val="1"/>
        </w:rPr>
        <w:t xml:space="preserve"> </w:t>
      </w:r>
      <w:proofErr w:type="spellStart"/>
      <w:r w:rsidRPr="0087388F">
        <w:t>внеситуативно</w:t>
      </w:r>
      <w:proofErr w:type="spellEnd"/>
      <w:r w:rsidRPr="0087388F">
        <w:t>-деловая</w:t>
      </w:r>
      <w:r w:rsidRPr="0087388F">
        <w:rPr>
          <w:spacing w:val="1"/>
        </w:rPr>
        <w:t xml:space="preserve"> </w:t>
      </w:r>
      <w:r w:rsidRPr="0087388F">
        <w:t>форма</w:t>
      </w:r>
      <w:r w:rsidRPr="0087388F">
        <w:rPr>
          <w:spacing w:val="1"/>
        </w:rPr>
        <w:t xml:space="preserve"> </w:t>
      </w:r>
      <w:r w:rsidRPr="0087388F">
        <w:t>общения.</w:t>
      </w:r>
      <w:r w:rsidRPr="0087388F">
        <w:rPr>
          <w:spacing w:val="1"/>
        </w:rPr>
        <w:t xml:space="preserve"> </w:t>
      </w:r>
      <w:r w:rsidRPr="0087388F">
        <w:t>Характер</w:t>
      </w:r>
      <w:r w:rsidRPr="0087388F">
        <w:rPr>
          <w:spacing w:val="1"/>
        </w:rPr>
        <w:t xml:space="preserve"> </w:t>
      </w:r>
      <w:r w:rsidRPr="0087388F">
        <w:t>межличностных</w:t>
      </w:r>
      <w:r w:rsidRPr="0087388F">
        <w:rPr>
          <w:spacing w:val="1"/>
        </w:rPr>
        <w:t xml:space="preserve"> </w:t>
      </w:r>
      <w:r w:rsidRPr="0087388F">
        <w:t>отношений</w:t>
      </w:r>
      <w:r w:rsidRPr="0087388F">
        <w:rPr>
          <w:spacing w:val="1"/>
        </w:rPr>
        <w:t xml:space="preserve"> </w:t>
      </w:r>
      <w:r w:rsidRPr="0087388F">
        <w:t>отличает</w:t>
      </w:r>
      <w:r w:rsidRPr="0087388F">
        <w:rPr>
          <w:spacing w:val="1"/>
        </w:rPr>
        <w:t xml:space="preserve"> </w:t>
      </w:r>
      <w:r w:rsidRPr="0087388F">
        <w:t>выраженный интерес по отношению к сверстнику, высокую значимость сверстника, возрастание</w:t>
      </w:r>
      <w:r w:rsidRPr="0087388F">
        <w:rPr>
          <w:spacing w:val="1"/>
        </w:rPr>
        <w:t xml:space="preserve"> </w:t>
      </w:r>
      <w:proofErr w:type="spellStart"/>
      <w:r w:rsidRPr="0087388F">
        <w:lastRenderedPageBreak/>
        <w:t>просоциальных</w:t>
      </w:r>
      <w:proofErr w:type="spellEnd"/>
      <w:r w:rsidRPr="0087388F">
        <w:rPr>
          <w:spacing w:val="1"/>
        </w:rPr>
        <w:t xml:space="preserve"> </w:t>
      </w:r>
      <w:r w:rsidRPr="0087388F">
        <w:t>форм</w:t>
      </w:r>
      <w:r w:rsidRPr="0087388F">
        <w:rPr>
          <w:spacing w:val="1"/>
        </w:rPr>
        <w:t xml:space="preserve"> </w:t>
      </w:r>
      <w:r w:rsidRPr="0087388F">
        <w:t>поведения,</w:t>
      </w:r>
      <w:r w:rsidRPr="0087388F">
        <w:rPr>
          <w:spacing w:val="1"/>
        </w:rPr>
        <w:t xml:space="preserve"> </w:t>
      </w:r>
      <w:r w:rsidRPr="0087388F">
        <w:t>феномен</w:t>
      </w:r>
      <w:r w:rsidRPr="0087388F">
        <w:rPr>
          <w:spacing w:val="1"/>
        </w:rPr>
        <w:t xml:space="preserve"> </w:t>
      </w:r>
      <w:r w:rsidRPr="0087388F">
        <w:t>детской</w:t>
      </w:r>
      <w:r w:rsidRPr="0087388F">
        <w:rPr>
          <w:spacing w:val="1"/>
        </w:rPr>
        <w:t xml:space="preserve"> </w:t>
      </w:r>
      <w:r w:rsidRPr="0087388F">
        <w:t>дружбы,</w:t>
      </w:r>
      <w:r w:rsidRPr="0087388F">
        <w:rPr>
          <w:spacing w:val="1"/>
        </w:rPr>
        <w:t xml:space="preserve"> </w:t>
      </w:r>
      <w:r w:rsidRPr="0087388F">
        <w:t>активно</w:t>
      </w:r>
      <w:r w:rsidRPr="0087388F">
        <w:rPr>
          <w:spacing w:val="1"/>
        </w:rPr>
        <w:t xml:space="preserve"> </w:t>
      </w:r>
      <w:r w:rsidRPr="0087388F">
        <w:t>проявляется</w:t>
      </w:r>
      <w:r w:rsidRPr="0087388F">
        <w:rPr>
          <w:spacing w:val="1"/>
        </w:rPr>
        <w:t xml:space="preserve"> </w:t>
      </w:r>
      <w:r w:rsidRPr="0087388F">
        <w:t>эмпатия,</w:t>
      </w:r>
      <w:r w:rsidRPr="0087388F">
        <w:rPr>
          <w:spacing w:val="1"/>
        </w:rPr>
        <w:t xml:space="preserve"> </w:t>
      </w:r>
      <w:r w:rsidRPr="0087388F">
        <w:t>сочувствие, содействие, сопереживание. Детские группы характеризуются стабильной структурой</w:t>
      </w:r>
      <w:r w:rsidRPr="0087388F">
        <w:rPr>
          <w:spacing w:val="1"/>
        </w:rPr>
        <w:t xml:space="preserve"> </w:t>
      </w:r>
      <w:r w:rsidRPr="0087388F">
        <w:t>взаимоотношений</w:t>
      </w:r>
      <w:r w:rsidRPr="0087388F">
        <w:rPr>
          <w:spacing w:val="-1"/>
        </w:rPr>
        <w:t xml:space="preserve"> </w:t>
      </w:r>
      <w:r w:rsidRPr="0087388F">
        <w:t>между</w:t>
      </w:r>
      <w:r w:rsidRPr="0087388F">
        <w:rPr>
          <w:spacing w:val="-5"/>
        </w:rPr>
        <w:t xml:space="preserve"> </w:t>
      </w:r>
      <w:r w:rsidRPr="0087388F">
        <w:t>детьми.</w:t>
      </w:r>
    </w:p>
    <w:p w14:paraId="0AA0E71A" w14:textId="77777777" w:rsidR="00BB340C" w:rsidRPr="0087388F" w:rsidRDefault="0021290F" w:rsidP="005D6A35">
      <w:pPr>
        <w:pStyle w:val="a3"/>
        <w:spacing w:line="276" w:lineRule="auto"/>
        <w:ind w:left="0" w:firstLine="709"/>
      </w:pPr>
      <w:r w:rsidRPr="0087388F">
        <w:rPr>
          <w:b/>
          <w:i/>
        </w:rPr>
        <w:t>Саморегуляция.</w:t>
      </w:r>
      <w:r w:rsidRPr="0087388F">
        <w:rPr>
          <w:b/>
          <w:i/>
          <w:spacing w:val="1"/>
        </w:rPr>
        <w:t xml:space="preserve"> </w:t>
      </w:r>
      <w:r w:rsidRPr="0087388F">
        <w:t>Формируется</w:t>
      </w:r>
      <w:r w:rsidRPr="0087388F">
        <w:rPr>
          <w:spacing w:val="1"/>
        </w:rPr>
        <w:t xml:space="preserve"> </w:t>
      </w:r>
      <w:r w:rsidRPr="0087388F">
        <w:t>соподчинение</w:t>
      </w:r>
      <w:r w:rsidRPr="0087388F">
        <w:rPr>
          <w:spacing w:val="1"/>
        </w:rPr>
        <w:t xml:space="preserve"> </w:t>
      </w:r>
      <w:r w:rsidRPr="0087388F">
        <w:t>мотивов.</w:t>
      </w:r>
      <w:r w:rsidRPr="0087388F">
        <w:rPr>
          <w:spacing w:val="1"/>
        </w:rPr>
        <w:t xml:space="preserve"> </w:t>
      </w:r>
      <w:r w:rsidRPr="0087388F">
        <w:t>Социально</w:t>
      </w:r>
      <w:r w:rsidRPr="0087388F">
        <w:rPr>
          <w:spacing w:val="1"/>
        </w:rPr>
        <w:t xml:space="preserve"> </w:t>
      </w:r>
      <w:r w:rsidRPr="0087388F">
        <w:t>значимые</w:t>
      </w:r>
      <w:r w:rsidRPr="0087388F">
        <w:rPr>
          <w:spacing w:val="1"/>
        </w:rPr>
        <w:t xml:space="preserve"> </w:t>
      </w:r>
      <w:r w:rsidRPr="0087388F">
        <w:t>мотивы</w:t>
      </w:r>
      <w:r w:rsidRPr="0087388F">
        <w:rPr>
          <w:spacing w:val="1"/>
        </w:rPr>
        <w:t xml:space="preserve"> </w:t>
      </w:r>
      <w:r w:rsidRPr="0087388F">
        <w:t>регулируют личные мотивы, «надо» начинает управлять «хочу». Выражено стремление ребенка</w:t>
      </w:r>
      <w:r w:rsidRPr="0087388F">
        <w:rPr>
          <w:spacing w:val="1"/>
        </w:rPr>
        <w:t xml:space="preserve"> </w:t>
      </w:r>
      <w:r w:rsidRPr="0087388F">
        <w:t>заниматься социально значимой</w:t>
      </w:r>
      <w:r w:rsidRPr="0087388F">
        <w:rPr>
          <w:spacing w:val="1"/>
        </w:rPr>
        <w:t xml:space="preserve"> </w:t>
      </w:r>
      <w:r w:rsidRPr="0087388F">
        <w:t>деятельностью. Происходит</w:t>
      </w:r>
      <w:r w:rsidRPr="0087388F">
        <w:rPr>
          <w:spacing w:val="1"/>
        </w:rPr>
        <w:t xml:space="preserve"> </w:t>
      </w:r>
      <w:r w:rsidRPr="0087388F">
        <w:t>«потеря непосредственности» (по</w:t>
      </w:r>
      <w:r w:rsidRPr="0087388F">
        <w:rPr>
          <w:spacing w:val="1"/>
        </w:rPr>
        <w:t xml:space="preserve"> </w:t>
      </w:r>
      <w:r w:rsidRPr="0087388F">
        <w:t>Л.С.</w:t>
      </w:r>
      <w:r w:rsidRPr="0087388F">
        <w:rPr>
          <w:spacing w:val="1"/>
        </w:rPr>
        <w:t xml:space="preserve"> </w:t>
      </w:r>
      <w:r w:rsidRPr="0087388F">
        <w:t>Выготскому),</w:t>
      </w:r>
      <w:r w:rsidRPr="0087388F">
        <w:rPr>
          <w:spacing w:val="1"/>
        </w:rPr>
        <w:t xml:space="preserve"> </w:t>
      </w:r>
      <w:r w:rsidRPr="0087388F">
        <w:t>поведение</w:t>
      </w:r>
      <w:r w:rsidRPr="0087388F">
        <w:rPr>
          <w:spacing w:val="1"/>
        </w:rPr>
        <w:t xml:space="preserve"> </w:t>
      </w:r>
      <w:r w:rsidRPr="0087388F">
        <w:t>ребенка</w:t>
      </w:r>
      <w:r w:rsidRPr="0087388F">
        <w:rPr>
          <w:spacing w:val="1"/>
        </w:rPr>
        <w:t xml:space="preserve"> </w:t>
      </w:r>
      <w:r w:rsidRPr="0087388F">
        <w:t>опосредуется</w:t>
      </w:r>
      <w:r w:rsidRPr="0087388F">
        <w:rPr>
          <w:spacing w:val="1"/>
        </w:rPr>
        <w:t xml:space="preserve"> </w:t>
      </w:r>
      <w:r w:rsidRPr="0087388F">
        <w:t>системой</w:t>
      </w:r>
      <w:r w:rsidRPr="0087388F">
        <w:rPr>
          <w:spacing w:val="1"/>
        </w:rPr>
        <w:t xml:space="preserve"> </w:t>
      </w:r>
      <w:r w:rsidRPr="0087388F">
        <w:t>внутренних</w:t>
      </w:r>
      <w:r w:rsidRPr="0087388F">
        <w:rPr>
          <w:spacing w:val="1"/>
        </w:rPr>
        <w:t xml:space="preserve"> </w:t>
      </w:r>
      <w:r w:rsidRPr="0087388F">
        <w:t>норм,</w:t>
      </w:r>
      <w:r w:rsidRPr="0087388F">
        <w:rPr>
          <w:spacing w:val="1"/>
        </w:rPr>
        <w:t xml:space="preserve"> </w:t>
      </w:r>
      <w:r w:rsidRPr="0087388F">
        <w:t>правил</w:t>
      </w:r>
      <w:r w:rsidRPr="0087388F">
        <w:rPr>
          <w:spacing w:val="1"/>
        </w:rPr>
        <w:t xml:space="preserve"> </w:t>
      </w:r>
      <w:r w:rsidRPr="0087388F">
        <w:t>и</w:t>
      </w:r>
      <w:r w:rsidRPr="0087388F">
        <w:rPr>
          <w:spacing w:val="1"/>
        </w:rPr>
        <w:t xml:space="preserve"> </w:t>
      </w:r>
      <w:r w:rsidRPr="0087388F">
        <w:t>представлений.</w:t>
      </w:r>
      <w:r w:rsidRPr="0087388F">
        <w:rPr>
          <w:spacing w:val="1"/>
        </w:rPr>
        <w:t xml:space="preserve"> </w:t>
      </w:r>
      <w:r w:rsidRPr="0087388F">
        <w:t>Формируется</w:t>
      </w:r>
      <w:r w:rsidRPr="0087388F">
        <w:rPr>
          <w:spacing w:val="1"/>
        </w:rPr>
        <w:t xml:space="preserve"> </w:t>
      </w:r>
      <w:r w:rsidRPr="0087388F">
        <w:t>система</w:t>
      </w:r>
      <w:r w:rsidRPr="0087388F">
        <w:rPr>
          <w:spacing w:val="1"/>
        </w:rPr>
        <w:t xml:space="preserve"> </w:t>
      </w:r>
      <w:r w:rsidRPr="0087388F">
        <w:t>реально</w:t>
      </w:r>
      <w:r w:rsidRPr="0087388F">
        <w:rPr>
          <w:spacing w:val="1"/>
        </w:rPr>
        <w:t xml:space="preserve"> </w:t>
      </w:r>
      <w:r w:rsidRPr="0087388F">
        <w:t>действующих</w:t>
      </w:r>
      <w:r w:rsidRPr="0087388F">
        <w:rPr>
          <w:spacing w:val="1"/>
        </w:rPr>
        <w:t xml:space="preserve"> </w:t>
      </w:r>
      <w:r w:rsidRPr="0087388F">
        <w:t>мотивов,</w:t>
      </w:r>
      <w:r w:rsidRPr="0087388F">
        <w:rPr>
          <w:spacing w:val="1"/>
        </w:rPr>
        <w:t xml:space="preserve"> </w:t>
      </w:r>
      <w:r w:rsidRPr="0087388F">
        <w:t>связанных</w:t>
      </w:r>
      <w:r w:rsidRPr="0087388F">
        <w:rPr>
          <w:spacing w:val="61"/>
        </w:rPr>
        <w:t xml:space="preserve"> </w:t>
      </w:r>
      <w:r w:rsidRPr="0087388F">
        <w:t>с</w:t>
      </w:r>
      <w:r w:rsidRPr="0087388F">
        <w:rPr>
          <w:spacing w:val="-57"/>
        </w:rPr>
        <w:t xml:space="preserve"> </w:t>
      </w:r>
      <w:r w:rsidRPr="0087388F">
        <w:t>формированием социальных эмоций, актуализируется способность к «эмоциональной коррекции»</w:t>
      </w:r>
      <w:r w:rsidRPr="0087388F">
        <w:rPr>
          <w:spacing w:val="1"/>
        </w:rPr>
        <w:t xml:space="preserve"> </w:t>
      </w:r>
      <w:r w:rsidRPr="0087388F">
        <w:t>поведения.</w:t>
      </w:r>
      <w:r w:rsidRPr="0087388F">
        <w:rPr>
          <w:spacing w:val="1"/>
        </w:rPr>
        <w:t xml:space="preserve"> </w:t>
      </w:r>
      <w:r w:rsidRPr="0087388F">
        <w:t>Постепенно</w:t>
      </w:r>
      <w:r w:rsidRPr="0087388F">
        <w:rPr>
          <w:spacing w:val="1"/>
        </w:rPr>
        <w:t xml:space="preserve"> </w:t>
      </w:r>
      <w:r w:rsidRPr="0087388F">
        <w:t>формируются</w:t>
      </w:r>
      <w:r w:rsidRPr="0087388F">
        <w:rPr>
          <w:spacing w:val="1"/>
        </w:rPr>
        <w:t xml:space="preserve"> </w:t>
      </w:r>
      <w:r w:rsidRPr="0087388F">
        <w:t>предпосылки</w:t>
      </w:r>
      <w:r w:rsidRPr="0087388F">
        <w:rPr>
          <w:spacing w:val="1"/>
        </w:rPr>
        <w:t xml:space="preserve"> </w:t>
      </w:r>
      <w:r w:rsidRPr="0087388F">
        <w:t>к</w:t>
      </w:r>
      <w:r w:rsidRPr="0087388F">
        <w:rPr>
          <w:spacing w:val="1"/>
        </w:rPr>
        <w:t xml:space="preserve"> </w:t>
      </w:r>
      <w:r w:rsidRPr="0087388F">
        <w:t>произвольной</w:t>
      </w:r>
      <w:r w:rsidRPr="0087388F">
        <w:rPr>
          <w:spacing w:val="1"/>
        </w:rPr>
        <w:t xml:space="preserve"> </w:t>
      </w:r>
      <w:r w:rsidRPr="0087388F">
        <w:t>регуляции</w:t>
      </w:r>
      <w:r w:rsidRPr="0087388F">
        <w:rPr>
          <w:spacing w:val="1"/>
        </w:rPr>
        <w:t xml:space="preserve"> </w:t>
      </w:r>
      <w:r w:rsidRPr="0087388F">
        <w:t>поведения</w:t>
      </w:r>
      <w:r w:rsidRPr="0087388F">
        <w:rPr>
          <w:spacing w:val="1"/>
        </w:rPr>
        <w:t xml:space="preserve"> </w:t>
      </w:r>
      <w:r w:rsidRPr="0087388F">
        <w:t>по</w:t>
      </w:r>
      <w:r w:rsidRPr="0087388F">
        <w:rPr>
          <w:spacing w:val="1"/>
        </w:rPr>
        <w:t xml:space="preserve"> </w:t>
      </w:r>
      <w:r w:rsidRPr="0087388F">
        <w:t>внешним</w:t>
      </w:r>
      <w:r w:rsidRPr="0087388F">
        <w:rPr>
          <w:spacing w:val="1"/>
        </w:rPr>
        <w:t xml:space="preserve"> </w:t>
      </w:r>
      <w:r w:rsidRPr="0087388F">
        <w:t>инструкциям.</w:t>
      </w:r>
      <w:r w:rsidRPr="0087388F">
        <w:rPr>
          <w:spacing w:val="1"/>
        </w:rPr>
        <w:t xml:space="preserve"> </w:t>
      </w:r>
      <w:r w:rsidRPr="0087388F">
        <w:t>От</w:t>
      </w:r>
      <w:r w:rsidRPr="0087388F">
        <w:rPr>
          <w:spacing w:val="1"/>
        </w:rPr>
        <w:t xml:space="preserve"> </w:t>
      </w:r>
      <w:r w:rsidRPr="0087388F">
        <w:t>преобладающей</w:t>
      </w:r>
      <w:r w:rsidRPr="0087388F">
        <w:rPr>
          <w:spacing w:val="1"/>
        </w:rPr>
        <w:t xml:space="preserve"> </w:t>
      </w:r>
      <w:r w:rsidRPr="0087388F">
        <w:t>роли</w:t>
      </w:r>
      <w:r w:rsidRPr="0087388F">
        <w:rPr>
          <w:spacing w:val="1"/>
        </w:rPr>
        <w:t xml:space="preserve"> </w:t>
      </w:r>
      <w:r w:rsidRPr="0087388F">
        <w:t>эмоциональных</w:t>
      </w:r>
      <w:r w:rsidRPr="0087388F">
        <w:rPr>
          <w:spacing w:val="1"/>
        </w:rPr>
        <w:t xml:space="preserve"> </w:t>
      </w:r>
      <w:r w:rsidRPr="0087388F">
        <w:t>механизмов</w:t>
      </w:r>
      <w:r w:rsidRPr="0087388F">
        <w:rPr>
          <w:spacing w:val="1"/>
        </w:rPr>
        <w:t xml:space="preserve"> </w:t>
      </w:r>
      <w:r w:rsidRPr="0087388F">
        <w:t>регуляции</w:t>
      </w:r>
      <w:r w:rsidRPr="0087388F">
        <w:rPr>
          <w:spacing w:val="1"/>
        </w:rPr>
        <w:t xml:space="preserve"> </w:t>
      </w:r>
      <w:r w:rsidRPr="0087388F">
        <w:t>постепенно</w:t>
      </w:r>
      <w:r w:rsidRPr="0087388F">
        <w:rPr>
          <w:spacing w:val="-4"/>
        </w:rPr>
        <w:t xml:space="preserve"> </w:t>
      </w:r>
      <w:r w:rsidRPr="0087388F">
        <w:t>намечается</w:t>
      </w:r>
      <w:r w:rsidRPr="0087388F">
        <w:rPr>
          <w:spacing w:val="1"/>
        </w:rPr>
        <w:t xml:space="preserve"> </w:t>
      </w:r>
      <w:r w:rsidRPr="0087388F">
        <w:t>переход</w:t>
      </w:r>
      <w:r w:rsidRPr="0087388F">
        <w:rPr>
          <w:spacing w:val="-1"/>
        </w:rPr>
        <w:t xml:space="preserve"> </w:t>
      </w:r>
      <w:r w:rsidRPr="0087388F">
        <w:t>к</w:t>
      </w:r>
      <w:r w:rsidRPr="0087388F">
        <w:rPr>
          <w:spacing w:val="1"/>
        </w:rPr>
        <w:t xml:space="preserve"> </w:t>
      </w:r>
      <w:r w:rsidRPr="0087388F">
        <w:t>рациональным, волевым</w:t>
      </w:r>
      <w:r w:rsidRPr="0087388F">
        <w:rPr>
          <w:spacing w:val="-2"/>
        </w:rPr>
        <w:t xml:space="preserve"> </w:t>
      </w:r>
      <w:r w:rsidRPr="0087388F">
        <w:t>формам.</w:t>
      </w:r>
    </w:p>
    <w:p w14:paraId="59CE942E" w14:textId="77777777" w:rsidR="00BB340C" w:rsidRPr="0087388F" w:rsidRDefault="0021290F" w:rsidP="005D6A35">
      <w:pPr>
        <w:pStyle w:val="a3"/>
        <w:spacing w:line="276" w:lineRule="auto"/>
        <w:ind w:left="0" w:firstLine="709"/>
      </w:pPr>
      <w:r w:rsidRPr="0087388F">
        <w:rPr>
          <w:b/>
          <w:i/>
        </w:rPr>
        <w:t>Личность</w:t>
      </w:r>
      <w:r w:rsidRPr="0087388F">
        <w:rPr>
          <w:b/>
          <w:i/>
          <w:spacing w:val="1"/>
        </w:rPr>
        <w:t xml:space="preserve"> </w:t>
      </w:r>
      <w:r w:rsidRPr="0087388F">
        <w:rPr>
          <w:b/>
          <w:i/>
        </w:rPr>
        <w:t>и</w:t>
      </w:r>
      <w:r w:rsidRPr="0087388F">
        <w:rPr>
          <w:b/>
          <w:i/>
          <w:spacing w:val="1"/>
        </w:rPr>
        <w:t xml:space="preserve"> </w:t>
      </w:r>
      <w:r w:rsidRPr="0087388F">
        <w:rPr>
          <w:b/>
          <w:i/>
        </w:rPr>
        <w:t>самооценка.</w:t>
      </w:r>
      <w:r w:rsidRPr="0087388F">
        <w:rPr>
          <w:b/>
          <w:i/>
          <w:spacing w:val="1"/>
        </w:rPr>
        <w:t xml:space="preserve"> </w:t>
      </w:r>
      <w:r w:rsidRPr="0087388F">
        <w:t>Складывается</w:t>
      </w:r>
      <w:r w:rsidRPr="0087388F">
        <w:rPr>
          <w:spacing w:val="1"/>
        </w:rPr>
        <w:t xml:space="preserve"> </w:t>
      </w:r>
      <w:r w:rsidRPr="0087388F">
        <w:t>иерархия</w:t>
      </w:r>
      <w:r w:rsidRPr="0087388F">
        <w:rPr>
          <w:spacing w:val="1"/>
        </w:rPr>
        <w:t xml:space="preserve"> </w:t>
      </w:r>
      <w:r w:rsidRPr="0087388F">
        <w:t>мотивов.</w:t>
      </w:r>
      <w:r w:rsidRPr="0087388F">
        <w:rPr>
          <w:spacing w:val="1"/>
        </w:rPr>
        <w:t xml:space="preserve"> </w:t>
      </w:r>
      <w:r w:rsidRPr="0087388F">
        <w:t>Формируется</w:t>
      </w:r>
      <w:r w:rsidRPr="0087388F">
        <w:rPr>
          <w:spacing w:val="1"/>
        </w:rPr>
        <w:t xml:space="preserve"> </w:t>
      </w:r>
      <w:r w:rsidRPr="0087388F">
        <w:t>дифференцированность самооценки и уровень притязаний. Преобладает высокая, неадекватная</w:t>
      </w:r>
      <w:r w:rsidRPr="0087388F">
        <w:rPr>
          <w:spacing w:val="1"/>
        </w:rPr>
        <w:t xml:space="preserve"> </w:t>
      </w:r>
      <w:r w:rsidRPr="0087388F">
        <w:t>самооценка. Ребенок стремится к сохранению позитивной самооценки. Формируются внутренняя</w:t>
      </w:r>
      <w:r w:rsidRPr="0087388F">
        <w:rPr>
          <w:spacing w:val="1"/>
        </w:rPr>
        <w:t xml:space="preserve"> </w:t>
      </w:r>
      <w:r w:rsidRPr="0087388F">
        <w:t xml:space="preserve">позиция школьника; гендерная и </w:t>
      </w:r>
      <w:proofErr w:type="spellStart"/>
      <w:r w:rsidRPr="0087388F">
        <w:t>полоролевая</w:t>
      </w:r>
      <w:proofErr w:type="spellEnd"/>
      <w:r w:rsidRPr="0087388F">
        <w:t xml:space="preserve"> идентичность, основы гражданской идентичности</w:t>
      </w:r>
      <w:r w:rsidRPr="0087388F">
        <w:rPr>
          <w:spacing w:val="1"/>
        </w:rPr>
        <w:t xml:space="preserve"> </w:t>
      </w:r>
      <w:r w:rsidRPr="0087388F">
        <w:t>(представление о принадлежности</w:t>
      </w:r>
      <w:r w:rsidRPr="0087388F">
        <w:rPr>
          <w:spacing w:val="1"/>
        </w:rPr>
        <w:t xml:space="preserve"> </w:t>
      </w:r>
      <w:r w:rsidRPr="0087388F">
        <w:t>к</w:t>
      </w:r>
      <w:r w:rsidRPr="0087388F">
        <w:rPr>
          <w:spacing w:val="1"/>
        </w:rPr>
        <w:t xml:space="preserve"> </w:t>
      </w:r>
      <w:r w:rsidRPr="0087388F">
        <w:t>своей</w:t>
      </w:r>
      <w:r w:rsidRPr="0087388F">
        <w:rPr>
          <w:spacing w:val="1"/>
        </w:rPr>
        <w:t xml:space="preserve"> </w:t>
      </w:r>
      <w:r w:rsidRPr="0087388F">
        <w:t>семье, национальная, религиозная принадлежность,</w:t>
      </w:r>
      <w:r w:rsidRPr="0087388F">
        <w:rPr>
          <w:spacing w:val="1"/>
        </w:rPr>
        <w:t xml:space="preserve"> </w:t>
      </w:r>
      <w:r w:rsidRPr="0087388F">
        <w:t>соотнесение с названием своего места жительства,</w:t>
      </w:r>
      <w:r w:rsidRPr="0087388F">
        <w:rPr>
          <w:spacing w:val="1"/>
        </w:rPr>
        <w:t xml:space="preserve"> </w:t>
      </w:r>
      <w:r w:rsidRPr="0087388F">
        <w:t>со своей культурой</w:t>
      </w:r>
      <w:r w:rsidRPr="0087388F">
        <w:rPr>
          <w:spacing w:val="1"/>
        </w:rPr>
        <w:t xml:space="preserve"> </w:t>
      </w:r>
      <w:r w:rsidRPr="0087388F">
        <w:t>и страной); первичная</w:t>
      </w:r>
      <w:r w:rsidRPr="0087388F">
        <w:rPr>
          <w:spacing w:val="1"/>
        </w:rPr>
        <w:t xml:space="preserve"> </w:t>
      </w:r>
      <w:r w:rsidRPr="0087388F">
        <w:t>картина мира, которая включает представление о себе, о других людях и мире в целом, чувство</w:t>
      </w:r>
      <w:r w:rsidRPr="0087388F">
        <w:rPr>
          <w:spacing w:val="1"/>
        </w:rPr>
        <w:t xml:space="preserve"> </w:t>
      </w:r>
      <w:r w:rsidRPr="0087388F">
        <w:t>справедливости.</w:t>
      </w:r>
    </w:p>
    <w:p w14:paraId="65178A57" w14:textId="77777777" w:rsidR="00BB340C" w:rsidRPr="0087388F" w:rsidRDefault="00BB340C" w:rsidP="005D6A35">
      <w:pPr>
        <w:pStyle w:val="a3"/>
        <w:spacing w:line="276" w:lineRule="auto"/>
        <w:ind w:left="0" w:firstLine="709"/>
        <w:jc w:val="left"/>
      </w:pPr>
    </w:p>
    <w:p w14:paraId="53231F72" w14:textId="77777777" w:rsidR="00BB340C" w:rsidRPr="0087388F" w:rsidRDefault="005D6A35" w:rsidP="005D6A35">
      <w:pPr>
        <w:pStyle w:val="1"/>
        <w:tabs>
          <w:tab w:val="left" w:pos="633"/>
        </w:tabs>
        <w:spacing w:line="276" w:lineRule="auto"/>
        <w:ind w:left="0" w:firstLine="709"/>
      </w:pPr>
      <w:r>
        <w:t xml:space="preserve">1.6. </w:t>
      </w:r>
      <w:r w:rsidR="0021290F" w:rsidRPr="0087388F">
        <w:t>Планируемые</w:t>
      </w:r>
      <w:r w:rsidR="0021290F" w:rsidRPr="0087388F">
        <w:rPr>
          <w:spacing w:val="-6"/>
        </w:rPr>
        <w:t xml:space="preserve"> </w:t>
      </w:r>
      <w:r w:rsidR="0021290F" w:rsidRPr="0087388F">
        <w:t>результаты</w:t>
      </w:r>
      <w:r w:rsidR="0021290F" w:rsidRPr="0087388F">
        <w:rPr>
          <w:spacing w:val="-3"/>
        </w:rPr>
        <w:t xml:space="preserve"> </w:t>
      </w:r>
      <w:r w:rsidR="0021290F" w:rsidRPr="0087388F">
        <w:t>реализации</w:t>
      </w:r>
      <w:r w:rsidR="0021290F" w:rsidRPr="0087388F">
        <w:rPr>
          <w:spacing w:val="-2"/>
        </w:rPr>
        <w:t xml:space="preserve"> </w:t>
      </w:r>
      <w:r w:rsidR="00E666D3" w:rsidRPr="0087388F">
        <w:t>П</w:t>
      </w:r>
      <w:r w:rsidR="0021290F" w:rsidRPr="0087388F">
        <w:t>рограммы</w:t>
      </w:r>
    </w:p>
    <w:p w14:paraId="057A2B37" w14:textId="77777777" w:rsidR="00BB340C" w:rsidRPr="0087388F" w:rsidRDefault="0021290F" w:rsidP="005D6A35">
      <w:pPr>
        <w:pStyle w:val="a3"/>
        <w:spacing w:line="276" w:lineRule="auto"/>
        <w:ind w:left="0" w:firstLine="709"/>
        <w:rPr>
          <w:i/>
        </w:rPr>
      </w:pPr>
      <w:r w:rsidRPr="0087388F">
        <w:t>В соответствии с ФГОС ДО специфика дошкольного детства и системные особенности ДО</w:t>
      </w:r>
      <w:r w:rsidRPr="0087388F">
        <w:rPr>
          <w:spacing w:val="1"/>
        </w:rPr>
        <w:t xml:space="preserve"> </w:t>
      </w:r>
      <w:r w:rsidRPr="0087388F">
        <w:t>делают</w:t>
      </w:r>
      <w:r w:rsidRPr="0087388F">
        <w:rPr>
          <w:spacing w:val="1"/>
        </w:rPr>
        <w:t xml:space="preserve"> </w:t>
      </w:r>
      <w:r w:rsidRPr="0087388F">
        <w:t>неправомерными</w:t>
      </w:r>
      <w:r w:rsidRPr="0087388F">
        <w:rPr>
          <w:spacing w:val="1"/>
        </w:rPr>
        <w:t xml:space="preserve"> </w:t>
      </w:r>
      <w:r w:rsidRPr="0087388F">
        <w:t>требования</w:t>
      </w:r>
      <w:r w:rsidRPr="0087388F">
        <w:rPr>
          <w:spacing w:val="1"/>
        </w:rPr>
        <w:t xml:space="preserve"> </w:t>
      </w:r>
      <w:r w:rsidRPr="0087388F">
        <w:t>от</w:t>
      </w:r>
      <w:r w:rsidRPr="0087388F">
        <w:rPr>
          <w:spacing w:val="1"/>
        </w:rPr>
        <w:t xml:space="preserve"> </w:t>
      </w:r>
      <w:r w:rsidRPr="0087388F">
        <w:t>ребенка</w:t>
      </w:r>
      <w:r w:rsidRPr="0087388F">
        <w:rPr>
          <w:spacing w:val="1"/>
        </w:rPr>
        <w:t xml:space="preserve"> </w:t>
      </w:r>
      <w:r w:rsidRPr="0087388F">
        <w:t>дошкольного</w:t>
      </w:r>
      <w:r w:rsidRPr="0087388F">
        <w:rPr>
          <w:spacing w:val="1"/>
        </w:rPr>
        <w:t xml:space="preserve"> </w:t>
      </w:r>
      <w:r w:rsidRPr="0087388F">
        <w:t>возраста</w:t>
      </w:r>
      <w:r w:rsidRPr="0087388F">
        <w:rPr>
          <w:spacing w:val="1"/>
        </w:rPr>
        <w:t xml:space="preserve"> </w:t>
      </w:r>
      <w:r w:rsidRPr="0087388F">
        <w:t>конкретных</w:t>
      </w:r>
      <w:r w:rsidRPr="0087388F">
        <w:rPr>
          <w:spacing w:val="1"/>
        </w:rPr>
        <w:t xml:space="preserve"> </w:t>
      </w:r>
      <w:r w:rsidRPr="0087388F">
        <w:t>образовательных</w:t>
      </w:r>
      <w:r w:rsidRPr="0087388F">
        <w:rPr>
          <w:spacing w:val="1"/>
        </w:rPr>
        <w:t xml:space="preserve"> </w:t>
      </w:r>
      <w:r w:rsidRPr="0087388F">
        <w:t>достижений.</w:t>
      </w:r>
      <w:r w:rsidRPr="0087388F">
        <w:rPr>
          <w:spacing w:val="1"/>
        </w:rPr>
        <w:t xml:space="preserve"> </w:t>
      </w:r>
      <w:r w:rsidRPr="0087388F">
        <w:t>Поэтому</w:t>
      </w:r>
      <w:r w:rsidRPr="0087388F">
        <w:rPr>
          <w:spacing w:val="1"/>
        </w:rPr>
        <w:t xml:space="preserve"> </w:t>
      </w:r>
      <w:r w:rsidRPr="0087388F">
        <w:t>результаты</w:t>
      </w:r>
      <w:r w:rsidRPr="0087388F">
        <w:rPr>
          <w:spacing w:val="1"/>
        </w:rPr>
        <w:t xml:space="preserve"> </w:t>
      </w:r>
      <w:r w:rsidRPr="0087388F">
        <w:t>освоения</w:t>
      </w:r>
      <w:r w:rsidRPr="0087388F">
        <w:rPr>
          <w:spacing w:val="1"/>
        </w:rPr>
        <w:t xml:space="preserve"> </w:t>
      </w:r>
      <w:r w:rsidR="00360FB9" w:rsidRPr="0087388F">
        <w:t>П</w:t>
      </w:r>
      <w:r w:rsidRPr="0087388F">
        <w:t>рограммы</w:t>
      </w:r>
      <w:r w:rsidRPr="0087388F">
        <w:rPr>
          <w:spacing w:val="1"/>
        </w:rPr>
        <w:t xml:space="preserve"> </w:t>
      </w:r>
      <w:r w:rsidRPr="0087388F">
        <w:t xml:space="preserve">представлены в виде целевых ориентиров ДО и представляют собой </w:t>
      </w:r>
      <w:r w:rsidRPr="0087388F">
        <w:rPr>
          <w:i/>
        </w:rPr>
        <w:t>возрастные характеристики</w:t>
      </w:r>
      <w:r w:rsidRPr="0087388F">
        <w:rPr>
          <w:i/>
          <w:spacing w:val="1"/>
        </w:rPr>
        <w:t xml:space="preserve"> </w:t>
      </w:r>
      <w:r w:rsidRPr="0087388F">
        <w:rPr>
          <w:i/>
        </w:rPr>
        <w:t>возможных</w:t>
      </w:r>
      <w:r w:rsidRPr="0087388F">
        <w:rPr>
          <w:i/>
          <w:spacing w:val="-2"/>
        </w:rPr>
        <w:t xml:space="preserve"> </w:t>
      </w:r>
      <w:r w:rsidRPr="0087388F">
        <w:rPr>
          <w:i/>
        </w:rPr>
        <w:t>достижений ребенка к завершению</w:t>
      </w:r>
      <w:r w:rsidRPr="0087388F">
        <w:rPr>
          <w:i/>
          <w:spacing w:val="4"/>
        </w:rPr>
        <w:t xml:space="preserve"> </w:t>
      </w:r>
      <w:r w:rsidRPr="0087388F">
        <w:rPr>
          <w:i/>
        </w:rPr>
        <w:t>ДО.</w:t>
      </w:r>
    </w:p>
    <w:p w14:paraId="3AD88571" w14:textId="77777777" w:rsidR="00BB340C" w:rsidRPr="0087388F" w:rsidRDefault="0021290F" w:rsidP="005D6A35">
      <w:pPr>
        <w:pStyle w:val="a3"/>
        <w:spacing w:line="276" w:lineRule="auto"/>
        <w:ind w:left="0" w:firstLine="709"/>
      </w:pPr>
      <w:r w:rsidRPr="0087388F">
        <w:t>Реализация</w:t>
      </w:r>
      <w:r w:rsidRPr="0087388F">
        <w:rPr>
          <w:spacing w:val="1"/>
        </w:rPr>
        <w:t xml:space="preserve"> </w:t>
      </w:r>
      <w:r w:rsidRPr="0087388F">
        <w:t>образовательных</w:t>
      </w:r>
      <w:r w:rsidRPr="0087388F">
        <w:rPr>
          <w:spacing w:val="1"/>
        </w:rPr>
        <w:t xml:space="preserve"> </w:t>
      </w:r>
      <w:r w:rsidRPr="0087388F">
        <w:t>целей</w:t>
      </w:r>
      <w:r w:rsidRPr="0087388F">
        <w:rPr>
          <w:spacing w:val="1"/>
        </w:rPr>
        <w:t xml:space="preserve"> </w:t>
      </w:r>
      <w:r w:rsidRPr="0087388F">
        <w:t>и</w:t>
      </w:r>
      <w:r w:rsidRPr="0087388F">
        <w:rPr>
          <w:spacing w:val="1"/>
        </w:rPr>
        <w:t xml:space="preserve"> </w:t>
      </w:r>
      <w:r w:rsidRPr="0087388F">
        <w:t>задач</w:t>
      </w:r>
      <w:r w:rsidRPr="0087388F">
        <w:rPr>
          <w:spacing w:val="1"/>
        </w:rPr>
        <w:t xml:space="preserve"> </w:t>
      </w:r>
      <w:r w:rsidR="00360FB9" w:rsidRPr="0087388F">
        <w:t>П</w:t>
      </w:r>
      <w:r w:rsidRPr="0087388F">
        <w:t>рограммы</w:t>
      </w:r>
      <w:r w:rsidRPr="0087388F">
        <w:rPr>
          <w:spacing w:val="1"/>
        </w:rPr>
        <w:t xml:space="preserve"> </w:t>
      </w:r>
      <w:r w:rsidRPr="0087388F">
        <w:t>направлена</w:t>
      </w:r>
      <w:r w:rsidRPr="0087388F">
        <w:rPr>
          <w:spacing w:val="1"/>
        </w:rPr>
        <w:t xml:space="preserve"> </w:t>
      </w:r>
      <w:r w:rsidRPr="0087388F">
        <w:t>на</w:t>
      </w:r>
      <w:r w:rsidRPr="0087388F">
        <w:rPr>
          <w:spacing w:val="1"/>
        </w:rPr>
        <w:t xml:space="preserve"> </w:t>
      </w:r>
      <w:r w:rsidRPr="0087388F">
        <w:t>достижение целевых ориентиров ДО, которые описаны как основные характеристики развития</w:t>
      </w:r>
      <w:r w:rsidRPr="0087388F">
        <w:rPr>
          <w:spacing w:val="1"/>
        </w:rPr>
        <w:t xml:space="preserve"> </w:t>
      </w:r>
      <w:r w:rsidRPr="0087388F">
        <w:t>ребенка.</w:t>
      </w:r>
    </w:p>
    <w:p w14:paraId="1F841D30" w14:textId="77777777" w:rsidR="00BB340C" w:rsidRPr="0087388F" w:rsidRDefault="0021290F" w:rsidP="005D6A35">
      <w:pPr>
        <w:pStyle w:val="a3"/>
        <w:spacing w:line="276" w:lineRule="auto"/>
        <w:ind w:left="0" w:firstLine="709"/>
      </w:pPr>
      <w:r w:rsidRPr="0087388F">
        <w:t>Основные характеристики развития ребенка представлены в виде перечисления возможных</w:t>
      </w:r>
      <w:r w:rsidRPr="0087388F">
        <w:rPr>
          <w:spacing w:val="1"/>
        </w:rPr>
        <w:t xml:space="preserve"> </w:t>
      </w:r>
      <w:r w:rsidRPr="0087388F">
        <w:t>достижений</w:t>
      </w:r>
      <w:r w:rsidRPr="0087388F">
        <w:rPr>
          <w:spacing w:val="-1"/>
        </w:rPr>
        <w:t xml:space="preserve"> </w:t>
      </w:r>
      <w:r w:rsidRPr="0087388F">
        <w:t>воспитанников</w:t>
      </w:r>
      <w:r w:rsidRPr="0087388F">
        <w:rPr>
          <w:spacing w:val="-1"/>
        </w:rPr>
        <w:t xml:space="preserve"> </w:t>
      </w:r>
      <w:r w:rsidRPr="0087388F">
        <w:t>на</w:t>
      </w:r>
      <w:r w:rsidRPr="0087388F">
        <w:rPr>
          <w:spacing w:val="-2"/>
        </w:rPr>
        <w:t xml:space="preserve"> </w:t>
      </w:r>
      <w:r w:rsidRPr="0087388F">
        <w:t>разных</w:t>
      </w:r>
      <w:r w:rsidRPr="0087388F">
        <w:rPr>
          <w:spacing w:val="1"/>
        </w:rPr>
        <w:t xml:space="preserve"> </w:t>
      </w:r>
      <w:r w:rsidRPr="0087388F">
        <w:t>возрастных этапах</w:t>
      </w:r>
      <w:r w:rsidRPr="0087388F">
        <w:rPr>
          <w:spacing w:val="1"/>
        </w:rPr>
        <w:t xml:space="preserve"> </w:t>
      </w:r>
      <w:r w:rsidRPr="0087388F">
        <w:t>дошкольного</w:t>
      </w:r>
      <w:r w:rsidRPr="0087388F">
        <w:rPr>
          <w:spacing w:val="-1"/>
        </w:rPr>
        <w:t xml:space="preserve"> </w:t>
      </w:r>
      <w:r w:rsidRPr="0087388F">
        <w:t>детства.</w:t>
      </w:r>
    </w:p>
    <w:p w14:paraId="2A608BD0" w14:textId="77777777" w:rsidR="00BB340C" w:rsidRPr="0087388F" w:rsidRDefault="0021290F" w:rsidP="005D6A35">
      <w:pPr>
        <w:pStyle w:val="a3"/>
        <w:spacing w:line="276" w:lineRule="auto"/>
        <w:ind w:left="0" w:firstLine="709"/>
      </w:pPr>
      <w:r w:rsidRPr="0087388F">
        <w:t>В</w:t>
      </w:r>
      <w:r w:rsidRPr="0087388F">
        <w:rPr>
          <w:spacing w:val="1"/>
        </w:rPr>
        <w:t xml:space="preserve"> </w:t>
      </w:r>
      <w:r w:rsidRPr="0087388F">
        <w:t>соответствии</w:t>
      </w:r>
      <w:r w:rsidRPr="0087388F">
        <w:rPr>
          <w:spacing w:val="1"/>
        </w:rPr>
        <w:t xml:space="preserve"> </w:t>
      </w:r>
      <w:r w:rsidRPr="0087388F">
        <w:t>с</w:t>
      </w:r>
      <w:r w:rsidRPr="0087388F">
        <w:rPr>
          <w:spacing w:val="1"/>
        </w:rPr>
        <w:t xml:space="preserve"> </w:t>
      </w:r>
      <w:r w:rsidRPr="0087388F">
        <w:t>периодизацией</w:t>
      </w:r>
      <w:r w:rsidRPr="0087388F">
        <w:rPr>
          <w:spacing w:val="1"/>
        </w:rPr>
        <w:t xml:space="preserve"> </w:t>
      </w:r>
      <w:r w:rsidRPr="0087388F">
        <w:t>психического</w:t>
      </w:r>
      <w:r w:rsidRPr="0087388F">
        <w:rPr>
          <w:spacing w:val="1"/>
        </w:rPr>
        <w:t xml:space="preserve"> </w:t>
      </w:r>
      <w:r w:rsidRPr="0087388F">
        <w:t>развития</w:t>
      </w:r>
      <w:r w:rsidRPr="0087388F">
        <w:rPr>
          <w:spacing w:val="1"/>
        </w:rPr>
        <w:t xml:space="preserve"> </w:t>
      </w:r>
      <w:r w:rsidRPr="0087388F">
        <w:t>ребенка</w:t>
      </w:r>
      <w:r w:rsidRPr="0087388F">
        <w:rPr>
          <w:spacing w:val="1"/>
        </w:rPr>
        <w:t xml:space="preserve"> </w:t>
      </w:r>
      <w:r w:rsidRPr="0087388F">
        <w:t>согласно</w:t>
      </w:r>
      <w:r w:rsidRPr="0087388F">
        <w:rPr>
          <w:spacing w:val="1"/>
        </w:rPr>
        <w:t xml:space="preserve"> </w:t>
      </w:r>
      <w:r w:rsidRPr="0087388F">
        <w:t>культурно-</w:t>
      </w:r>
      <w:r w:rsidRPr="0087388F">
        <w:rPr>
          <w:spacing w:val="1"/>
        </w:rPr>
        <w:t xml:space="preserve"> </w:t>
      </w:r>
      <w:r w:rsidRPr="0087388F">
        <w:t>исторической</w:t>
      </w:r>
      <w:r w:rsidRPr="0087388F">
        <w:rPr>
          <w:spacing w:val="1"/>
        </w:rPr>
        <w:t xml:space="preserve"> </w:t>
      </w:r>
      <w:r w:rsidRPr="0087388F">
        <w:t>психологии,</w:t>
      </w:r>
      <w:r w:rsidRPr="0087388F">
        <w:rPr>
          <w:spacing w:val="1"/>
        </w:rPr>
        <w:t xml:space="preserve"> </w:t>
      </w:r>
      <w:r w:rsidRPr="0087388F">
        <w:t>дошкольное детство</w:t>
      </w:r>
      <w:r w:rsidRPr="0087388F">
        <w:rPr>
          <w:spacing w:val="1"/>
        </w:rPr>
        <w:t xml:space="preserve"> </w:t>
      </w:r>
      <w:r w:rsidRPr="0087388F">
        <w:t>подразделяется</w:t>
      </w:r>
      <w:r w:rsidRPr="0087388F">
        <w:rPr>
          <w:spacing w:val="1"/>
        </w:rPr>
        <w:t xml:space="preserve"> </w:t>
      </w:r>
      <w:r w:rsidRPr="0087388F">
        <w:t>на</w:t>
      </w:r>
      <w:r w:rsidRPr="0087388F">
        <w:rPr>
          <w:spacing w:val="1"/>
        </w:rPr>
        <w:t xml:space="preserve"> </w:t>
      </w:r>
      <w:r w:rsidRPr="0087388F">
        <w:t>три</w:t>
      </w:r>
      <w:r w:rsidRPr="0087388F">
        <w:rPr>
          <w:spacing w:val="1"/>
        </w:rPr>
        <w:t xml:space="preserve"> </w:t>
      </w:r>
      <w:r w:rsidRPr="0087388F">
        <w:t>возраста:</w:t>
      </w:r>
      <w:r w:rsidRPr="0087388F">
        <w:rPr>
          <w:spacing w:val="1"/>
        </w:rPr>
        <w:t xml:space="preserve"> </w:t>
      </w:r>
      <w:r w:rsidRPr="0087388F">
        <w:t>младенческий</w:t>
      </w:r>
      <w:r w:rsidRPr="0087388F">
        <w:rPr>
          <w:spacing w:val="1"/>
        </w:rPr>
        <w:t xml:space="preserve"> </w:t>
      </w:r>
      <w:r w:rsidRPr="0087388F">
        <w:t>(первое и второе полугодия жизни), ранний (от 1 года до 3 лет) и дошкольный возраст (от 3 до 7</w:t>
      </w:r>
      <w:r w:rsidRPr="0087388F">
        <w:rPr>
          <w:spacing w:val="1"/>
        </w:rPr>
        <w:t xml:space="preserve"> </w:t>
      </w:r>
      <w:r w:rsidRPr="0087388F">
        <w:t>лет).</w:t>
      </w:r>
    </w:p>
    <w:p w14:paraId="54E06814" w14:textId="77777777" w:rsidR="00BB340C" w:rsidRPr="0087388F" w:rsidRDefault="0021290F" w:rsidP="005D6A35">
      <w:pPr>
        <w:pStyle w:val="a3"/>
        <w:spacing w:line="276" w:lineRule="auto"/>
        <w:ind w:left="0" w:firstLine="709"/>
      </w:pPr>
      <w:r w:rsidRPr="0087388F">
        <w:t xml:space="preserve">Обозначенные в </w:t>
      </w:r>
      <w:r w:rsidR="00360FB9" w:rsidRPr="0087388F">
        <w:t>П</w:t>
      </w:r>
      <w:r w:rsidRPr="0087388F">
        <w:t>рограмме возрастные ориентиры «к одному году», «к трем,</w:t>
      </w:r>
      <w:r w:rsidRPr="0087388F">
        <w:rPr>
          <w:spacing w:val="1"/>
        </w:rPr>
        <w:t xml:space="preserve"> </w:t>
      </w:r>
      <w:r w:rsidRPr="0087388F">
        <w:t>четырем, пяти, шести годам» имеют условный характер, что предполагает широкий возрастной</w:t>
      </w:r>
      <w:r w:rsidRPr="0087388F">
        <w:rPr>
          <w:spacing w:val="1"/>
        </w:rPr>
        <w:t xml:space="preserve"> </w:t>
      </w:r>
      <w:r w:rsidRPr="0087388F">
        <w:t>диапазон для достижения ребенком планируемых результатов. Это связано с неустойчивостью,</w:t>
      </w:r>
      <w:r w:rsidRPr="0087388F">
        <w:rPr>
          <w:spacing w:val="1"/>
        </w:rPr>
        <w:t xml:space="preserve"> </w:t>
      </w:r>
      <w:r w:rsidRPr="0087388F">
        <w:t>гетерохронностью и индивидуальным темпом психического развития детей в дошкольном детстве,</w:t>
      </w:r>
      <w:r w:rsidRPr="0087388F">
        <w:rPr>
          <w:spacing w:val="-57"/>
        </w:rPr>
        <w:t xml:space="preserve"> </w:t>
      </w:r>
      <w:r w:rsidRPr="0087388F">
        <w:t>особенно</w:t>
      </w:r>
      <w:r w:rsidRPr="0087388F">
        <w:rPr>
          <w:spacing w:val="1"/>
        </w:rPr>
        <w:t xml:space="preserve"> </w:t>
      </w:r>
      <w:r w:rsidRPr="0087388F">
        <w:t>при</w:t>
      </w:r>
      <w:r w:rsidRPr="0087388F">
        <w:rPr>
          <w:spacing w:val="1"/>
        </w:rPr>
        <w:t xml:space="preserve"> </w:t>
      </w:r>
      <w:r w:rsidRPr="0087388F">
        <w:t>прохождении</w:t>
      </w:r>
      <w:r w:rsidRPr="0087388F">
        <w:rPr>
          <w:spacing w:val="1"/>
        </w:rPr>
        <w:t xml:space="preserve"> </w:t>
      </w:r>
      <w:r w:rsidRPr="0087388F">
        <w:t>критических</w:t>
      </w:r>
      <w:r w:rsidRPr="0087388F">
        <w:rPr>
          <w:spacing w:val="1"/>
        </w:rPr>
        <w:t xml:space="preserve"> </w:t>
      </w:r>
      <w:r w:rsidRPr="0087388F">
        <w:t>периодов.</w:t>
      </w:r>
      <w:r w:rsidRPr="0087388F">
        <w:rPr>
          <w:spacing w:val="1"/>
        </w:rPr>
        <w:t xml:space="preserve"> </w:t>
      </w:r>
      <w:r w:rsidRPr="0087388F">
        <w:t>По</w:t>
      </w:r>
      <w:r w:rsidRPr="0087388F">
        <w:rPr>
          <w:spacing w:val="1"/>
        </w:rPr>
        <w:t xml:space="preserve"> </w:t>
      </w:r>
      <w:r w:rsidRPr="0087388F">
        <w:t>этой</w:t>
      </w:r>
      <w:r w:rsidRPr="0087388F">
        <w:rPr>
          <w:spacing w:val="1"/>
        </w:rPr>
        <w:t xml:space="preserve"> </w:t>
      </w:r>
      <w:r w:rsidRPr="0087388F">
        <w:t>причине</w:t>
      </w:r>
      <w:r w:rsidRPr="0087388F">
        <w:rPr>
          <w:spacing w:val="1"/>
        </w:rPr>
        <w:t xml:space="preserve"> </w:t>
      </w:r>
      <w:r w:rsidRPr="0087388F">
        <w:t>ребенок</w:t>
      </w:r>
      <w:r w:rsidRPr="0087388F">
        <w:rPr>
          <w:spacing w:val="1"/>
        </w:rPr>
        <w:t xml:space="preserve"> </w:t>
      </w:r>
      <w:r w:rsidRPr="0087388F">
        <w:t>может</w:t>
      </w:r>
      <w:r w:rsidRPr="0087388F">
        <w:rPr>
          <w:spacing w:val="1"/>
        </w:rPr>
        <w:t xml:space="preserve"> </w:t>
      </w:r>
      <w:r w:rsidRPr="0087388F">
        <w:t>продемонстрировать</w:t>
      </w:r>
      <w:r w:rsidRPr="0087388F">
        <w:rPr>
          <w:spacing w:val="1"/>
        </w:rPr>
        <w:t xml:space="preserve"> </w:t>
      </w:r>
      <w:r w:rsidRPr="0087388F">
        <w:t>обозначенные</w:t>
      </w:r>
      <w:r w:rsidRPr="0087388F">
        <w:rPr>
          <w:spacing w:val="1"/>
        </w:rPr>
        <w:t xml:space="preserve"> </w:t>
      </w:r>
      <w:r w:rsidRPr="0087388F">
        <w:t>в</w:t>
      </w:r>
      <w:r w:rsidRPr="0087388F">
        <w:rPr>
          <w:spacing w:val="1"/>
        </w:rPr>
        <w:t xml:space="preserve"> </w:t>
      </w:r>
      <w:r w:rsidRPr="0087388F">
        <w:t>планируемых</w:t>
      </w:r>
      <w:r w:rsidRPr="0087388F">
        <w:rPr>
          <w:spacing w:val="1"/>
        </w:rPr>
        <w:t xml:space="preserve"> </w:t>
      </w:r>
      <w:r w:rsidRPr="0087388F">
        <w:t>результатах</w:t>
      </w:r>
      <w:r w:rsidRPr="0087388F">
        <w:rPr>
          <w:spacing w:val="1"/>
        </w:rPr>
        <w:t xml:space="preserve"> </w:t>
      </w:r>
      <w:r w:rsidRPr="0087388F">
        <w:t>возрастные</w:t>
      </w:r>
      <w:r w:rsidRPr="0087388F">
        <w:rPr>
          <w:spacing w:val="1"/>
        </w:rPr>
        <w:t xml:space="preserve"> </w:t>
      </w:r>
      <w:r w:rsidRPr="0087388F">
        <w:t>характеристики</w:t>
      </w:r>
      <w:r w:rsidRPr="0087388F">
        <w:rPr>
          <w:spacing w:val="1"/>
        </w:rPr>
        <w:t xml:space="preserve"> </w:t>
      </w:r>
      <w:r w:rsidRPr="0087388F">
        <w:t>развития</w:t>
      </w:r>
      <w:r w:rsidRPr="0087388F">
        <w:rPr>
          <w:spacing w:val="-1"/>
        </w:rPr>
        <w:t xml:space="preserve"> </w:t>
      </w:r>
      <w:r w:rsidRPr="0087388F">
        <w:t>раньше</w:t>
      </w:r>
      <w:r w:rsidRPr="0087388F">
        <w:rPr>
          <w:spacing w:val="-1"/>
        </w:rPr>
        <w:t xml:space="preserve"> </w:t>
      </w:r>
      <w:r w:rsidRPr="0087388F">
        <w:t>или</w:t>
      </w:r>
      <w:r w:rsidRPr="0087388F">
        <w:rPr>
          <w:spacing w:val="-2"/>
        </w:rPr>
        <w:t xml:space="preserve"> </w:t>
      </w:r>
      <w:r w:rsidRPr="0087388F">
        <w:t>позже</w:t>
      </w:r>
      <w:r w:rsidRPr="0087388F">
        <w:rPr>
          <w:spacing w:val="-3"/>
        </w:rPr>
        <w:t xml:space="preserve"> </w:t>
      </w:r>
      <w:r w:rsidRPr="0087388F">
        <w:t>заданных</w:t>
      </w:r>
      <w:r w:rsidRPr="0087388F">
        <w:rPr>
          <w:spacing w:val="2"/>
        </w:rPr>
        <w:t xml:space="preserve"> </w:t>
      </w:r>
      <w:r w:rsidRPr="0087388F">
        <w:t>возрастных</w:t>
      </w:r>
      <w:r w:rsidRPr="0087388F">
        <w:rPr>
          <w:spacing w:val="1"/>
        </w:rPr>
        <w:t xml:space="preserve"> </w:t>
      </w:r>
      <w:r w:rsidRPr="0087388F">
        <w:t>ориентиров.</w:t>
      </w:r>
    </w:p>
    <w:p w14:paraId="4005A5FA" w14:textId="77777777" w:rsidR="00BB340C" w:rsidRPr="0087388F" w:rsidRDefault="0021290F" w:rsidP="005D6A35">
      <w:pPr>
        <w:pStyle w:val="a3"/>
        <w:spacing w:line="276" w:lineRule="auto"/>
        <w:ind w:left="0" w:firstLine="709"/>
      </w:pPr>
      <w:r w:rsidRPr="0087388F">
        <w:t>Степень</w:t>
      </w:r>
      <w:r w:rsidRPr="0087388F">
        <w:rPr>
          <w:spacing w:val="1"/>
        </w:rPr>
        <w:t xml:space="preserve"> </w:t>
      </w:r>
      <w:r w:rsidRPr="0087388F">
        <w:t>выраженности</w:t>
      </w:r>
      <w:r w:rsidRPr="0087388F">
        <w:rPr>
          <w:spacing w:val="1"/>
        </w:rPr>
        <w:t xml:space="preserve"> </w:t>
      </w:r>
      <w:r w:rsidRPr="0087388F">
        <w:t>возрастных</w:t>
      </w:r>
      <w:r w:rsidRPr="0087388F">
        <w:rPr>
          <w:spacing w:val="1"/>
        </w:rPr>
        <w:t xml:space="preserve"> </w:t>
      </w:r>
      <w:r w:rsidRPr="0087388F">
        <w:t>характеристик</w:t>
      </w:r>
      <w:r w:rsidRPr="0087388F">
        <w:rPr>
          <w:spacing w:val="1"/>
        </w:rPr>
        <w:t xml:space="preserve"> </w:t>
      </w:r>
      <w:r w:rsidRPr="0087388F">
        <w:t>возможных</w:t>
      </w:r>
      <w:r w:rsidRPr="0087388F">
        <w:rPr>
          <w:spacing w:val="1"/>
        </w:rPr>
        <w:t xml:space="preserve"> </w:t>
      </w:r>
      <w:r w:rsidRPr="0087388F">
        <w:t>достижений</w:t>
      </w:r>
      <w:r w:rsidRPr="0087388F">
        <w:rPr>
          <w:spacing w:val="1"/>
        </w:rPr>
        <w:t xml:space="preserve"> </w:t>
      </w:r>
      <w:r w:rsidRPr="0087388F">
        <w:t>может</w:t>
      </w:r>
      <w:r w:rsidRPr="0087388F">
        <w:rPr>
          <w:spacing w:val="1"/>
        </w:rPr>
        <w:t xml:space="preserve"> </w:t>
      </w:r>
      <w:r w:rsidRPr="0087388F">
        <w:t>различаться у детей одного возраста по причине высокой индивидуализации их психического</w:t>
      </w:r>
      <w:r w:rsidRPr="0087388F">
        <w:rPr>
          <w:spacing w:val="1"/>
        </w:rPr>
        <w:t xml:space="preserve"> </w:t>
      </w:r>
      <w:r w:rsidRPr="0087388F">
        <w:t>развития</w:t>
      </w:r>
      <w:r w:rsidRPr="0087388F">
        <w:rPr>
          <w:spacing w:val="1"/>
        </w:rPr>
        <w:t xml:space="preserve"> </w:t>
      </w:r>
      <w:r w:rsidRPr="0087388F">
        <w:t>и</w:t>
      </w:r>
      <w:r w:rsidRPr="0087388F">
        <w:rPr>
          <w:spacing w:val="1"/>
        </w:rPr>
        <w:t xml:space="preserve"> </w:t>
      </w:r>
      <w:r w:rsidRPr="0087388F">
        <w:t>разных</w:t>
      </w:r>
      <w:r w:rsidRPr="0087388F">
        <w:rPr>
          <w:spacing w:val="1"/>
        </w:rPr>
        <w:t xml:space="preserve"> </w:t>
      </w:r>
      <w:r w:rsidRPr="0087388F">
        <w:t>стартовых</w:t>
      </w:r>
      <w:r w:rsidRPr="0087388F">
        <w:rPr>
          <w:spacing w:val="1"/>
        </w:rPr>
        <w:t xml:space="preserve"> </w:t>
      </w:r>
      <w:r w:rsidRPr="0087388F">
        <w:t>условий</w:t>
      </w:r>
      <w:r w:rsidRPr="0087388F">
        <w:rPr>
          <w:spacing w:val="1"/>
        </w:rPr>
        <w:t xml:space="preserve"> </w:t>
      </w:r>
      <w:r w:rsidRPr="0087388F">
        <w:t>освоения</w:t>
      </w:r>
      <w:r w:rsidRPr="0087388F">
        <w:rPr>
          <w:spacing w:val="1"/>
        </w:rPr>
        <w:t xml:space="preserve"> </w:t>
      </w:r>
      <w:r w:rsidRPr="0087388F">
        <w:t>образовательной</w:t>
      </w:r>
      <w:r w:rsidRPr="0087388F">
        <w:rPr>
          <w:spacing w:val="1"/>
        </w:rPr>
        <w:t xml:space="preserve"> </w:t>
      </w:r>
      <w:r w:rsidRPr="0087388F">
        <w:t>программы.</w:t>
      </w:r>
      <w:r w:rsidRPr="0087388F">
        <w:rPr>
          <w:spacing w:val="1"/>
        </w:rPr>
        <w:t xml:space="preserve"> </w:t>
      </w:r>
      <w:r w:rsidRPr="0087388F">
        <w:t>Обозначенные</w:t>
      </w:r>
      <w:r w:rsidRPr="0087388F">
        <w:rPr>
          <w:spacing w:val="1"/>
        </w:rPr>
        <w:t xml:space="preserve"> </w:t>
      </w:r>
      <w:r w:rsidRPr="0087388F">
        <w:t>различия</w:t>
      </w:r>
      <w:r w:rsidRPr="0087388F">
        <w:rPr>
          <w:spacing w:val="1"/>
        </w:rPr>
        <w:t xml:space="preserve"> </w:t>
      </w:r>
      <w:r w:rsidRPr="0087388F">
        <w:t>не</w:t>
      </w:r>
      <w:r w:rsidRPr="0087388F">
        <w:rPr>
          <w:spacing w:val="1"/>
        </w:rPr>
        <w:t xml:space="preserve"> </w:t>
      </w:r>
      <w:r w:rsidRPr="0087388F">
        <w:t>должны</w:t>
      </w:r>
      <w:r w:rsidRPr="0087388F">
        <w:rPr>
          <w:spacing w:val="1"/>
        </w:rPr>
        <w:t xml:space="preserve"> </w:t>
      </w:r>
      <w:r w:rsidRPr="0087388F">
        <w:t>быть</w:t>
      </w:r>
      <w:r w:rsidRPr="0087388F">
        <w:rPr>
          <w:spacing w:val="1"/>
        </w:rPr>
        <w:t xml:space="preserve"> </w:t>
      </w:r>
      <w:r w:rsidRPr="0087388F">
        <w:t>констатированы</w:t>
      </w:r>
      <w:r w:rsidRPr="0087388F">
        <w:rPr>
          <w:spacing w:val="1"/>
        </w:rPr>
        <w:t xml:space="preserve"> </w:t>
      </w:r>
      <w:r w:rsidRPr="0087388F">
        <w:t>как</w:t>
      </w:r>
      <w:r w:rsidRPr="0087388F">
        <w:rPr>
          <w:spacing w:val="1"/>
        </w:rPr>
        <w:t xml:space="preserve"> </w:t>
      </w:r>
      <w:r w:rsidRPr="0087388F">
        <w:t>трудности</w:t>
      </w:r>
      <w:r w:rsidRPr="0087388F">
        <w:rPr>
          <w:spacing w:val="1"/>
        </w:rPr>
        <w:t xml:space="preserve"> </w:t>
      </w:r>
      <w:r w:rsidRPr="0087388F">
        <w:t>ребенка</w:t>
      </w:r>
      <w:r w:rsidRPr="0087388F">
        <w:rPr>
          <w:spacing w:val="1"/>
        </w:rPr>
        <w:t xml:space="preserve"> </w:t>
      </w:r>
      <w:r w:rsidRPr="0087388F">
        <w:t>в</w:t>
      </w:r>
      <w:r w:rsidRPr="0087388F">
        <w:rPr>
          <w:spacing w:val="1"/>
        </w:rPr>
        <w:t xml:space="preserve"> </w:t>
      </w:r>
      <w:r w:rsidRPr="0087388F">
        <w:t>освоении</w:t>
      </w:r>
      <w:r w:rsidRPr="0087388F">
        <w:rPr>
          <w:spacing w:val="1"/>
        </w:rPr>
        <w:t xml:space="preserve"> </w:t>
      </w:r>
      <w:r w:rsidRPr="0087388F">
        <w:t>основной</w:t>
      </w:r>
      <w:r w:rsidRPr="0087388F">
        <w:rPr>
          <w:spacing w:val="-57"/>
        </w:rPr>
        <w:t xml:space="preserve"> </w:t>
      </w:r>
      <w:r w:rsidRPr="0087388F">
        <w:lastRenderedPageBreak/>
        <w:t>образовательной программы Организации и не подразумевают его включения в соответствующую</w:t>
      </w:r>
      <w:r w:rsidRPr="0087388F">
        <w:rPr>
          <w:spacing w:val="1"/>
        </w:rPr>
        <w:t xml:space="preserve"> </w:t>
      </w:r>
      <w:r w:rsidRPr="0087388F">
        <w:t>целевую</w:t>
      </w:r>
      <w:r w:rsidRPr="0087388F">
        <w:rPr>
          <w:spacing w:val="-1"/>
        </w:rPr>
        <w:t xml:space="preserve"> </w:t>
      </w:r>
      <w:r w:rsidRPr="0087388F">
        <w:t>группу.</w:t>
      </w:r>
    </w:p>
    <w:p w14:paraId="33BD3213" w14:textId="77777777" w:rsidR="00BB340C" w:rsidRPr="0087388F" w:rsidRDefault="00BB340C" w:rsidP="0087388F">
      <w:pPr>
        <w:pStyle w:val="a3"/>
        <w:spacing w:line="276" w:lineRule="auto"/>
        <w:ind w:left="0" w:firstLine="0"/>
        <w:jc w:val="left"/>
      </w:pPr>
    </w:p>
    <w:p w14:paraId="7C36DCF6" w14:textId="77777777" w:rsidR="00BB340C" w:rsidRPr="0087388F" w:rsidRDefault="005D6A35" w:rsidP="00182B92">
      <w:pPr>
        <w:pStyle w:val="1"/>
        <w:tabs>
          <w:tab w:val="left" w:pos="1522"/>
        </w:tabs>
        <w:spacing w:line="276" w:lineRule="auto"/>
        <w:ind w:left="709"/>
      </w:pPr>
      <w:r>
        <w:t xml:space="preserve">1.6.1. </w:t>
      </w:r>
      <w:r w:rsidR="0021290F" w:rsidRPr="0087388F">
        <w:t>Планируемые</w:t>
      </w:r>
      <w:r w:rsidR="0021290F" w:rsidRPr="0087388F">
        <w:rPr>
          <w:spacing w:val="-4"/>
        </w:rPr>
        <w:t xml:space="preserve"> </w:t>
      </w:r>
      <w:r w:rsidR="0021290F" w:rsidRPr="0087388F">
        <w:t>результаты</w:t>
      </w:r>
      <w:r w:rsidR="0021290F" w:rsidRPr="0087388F">
        <w:rPr>
          <w:spacing w:val="-1"/>
        </w:rPr>
        <w:t xml:space="preserve"> </w:t>
      </w:r>
      <w:r w:rsidR="0021290F" w:rsidRPr="0087388F">
        <w:t>в</w:t>
      </w:r>
      <w:r w:rsidR="0021290F" w:rsidRPr="0087388F">
        <w:rPr>
          <w:spacing w:val="-3"/>
        </w:rPr>
        <w:t xml:space="preserve"> </w:t>
      </w:r>
      <w:r w:rsidR="0021290F" w:rsidRPr="0087388F">
        <w:t>младенческом</w:t>
      </w:r>
      <w:r w:rsidR="0021290F" w:rsidRPr="0087388F">
        <w:rPr>
          <w:spacing w:val="-1"/>
        </w:rPr>
        <w:t xml:space="preserve"> </w:t>
      </w:r>
      <w:r w:rsidR="0021290F" w:rsidRPr="0087388F">
        <w:t>возрасте</w:t>
      </w:r>
    </w:p>
    <w:p w14:paraId="5FC7D64E" w14:textId="77777777" w:rsidR="00BB340C" w:rsidRPr="005D6A35" w:rsidRDefault="0021290F" w:rsidP="005D6A35">
      <w:pPr>
        <w:pStyle w:val="2"/>
        <w:spacing w:line="276" w:lineRule="auto"/>
        <w:ind w:left="0" w:firstLine="709"/>
        <w:rPr>
          <w:i w:val="0"/>
        </w:rPr>
      </w:pPr>
      <w:r w:rsidRPr="005D6A35">
        <w:rPr>
          <w:i w:val="0"/>
        </w:rPr>
        <w:t>К</w:t>
      </w:r>
      <w:r w:rsidRPr="005D6A35">
        <w:rPr>
          <w:i w:val="0"/>
          <w:spacing w:val="-3"/>
        </w:rPr>
        <w:t xml:space="preserve"> </w:t>
      </w:r>
      <w:r w:rsidRPr="005D6A35">
        <w:rPr>
          <w:i w:val="0"/>
        </w:rPr>
        <w:t>одному</w:t>
      </w:r>
      <w:r w:rsidRPr="005D6A35">
        <w:rPr>
          <w:i w:val="0"/>
          <w:spacing w:val="-2"/>
        </w:rPr>
        <w:t xml:space="preserve"> </w:t>
      </w:r>
      <w:r w:rsidRPr="005D6A35">
        <w:rPr>
          <w:i w:val="0"/>
        </w:rPr>
        <w:t>году:</w:t>
      </w:r>
    </w:p>
    <w:p w14:paraId="107561CE" w14:textId="77777777" w:rsidR="00BB340C" w:rsidRPr="00BB1E02" w:rsidRDefault="0021290F" w:rsidP="005E5B25">
      <w:pPr>
        <w:pStyle w:val="a3"/>
        <w:numPr>
          <w:ilvl w:val="0"/>
          <w:numId w:val="18"/>
        </w:numPr>
        <w:tabs>
          <w:tab w:val="left" w:pos="993"/>
        </w:tabs>
        <w:spacing w:line="276" w:lineRule="auto"/>
        <w:ind w:left="0" w:firstLine="709"/>
      </w:pPr>
      <w:r w:rsidRPr="00BB1E02">
        <w:t>ребенок</w:t>
      </w:r>
      <w:r w:rsidRPr="00BB1E02">
        <w:rPr>
          <w:spacing w:val="1"/>
        </w:rPr>
        <w:t xml:space="preserve"> </w:t>
      </w:r>
      <w:r w:rsidRPr="00BB1E02">
        <w:t>проявляет</w:t>
      </w:r>
      <w:r w:rsidRPr="00BB1E02">
        <w:rPr>
          <w:spacing w:val="1"/>
        </w:rPr>
        <w:t xml:space="preserve"> </w:t>
      </w:r>
      <w:r w:rsidRPr="00BB1E02">
        <w:t>двигательную</w:t>
      </w:r>
      <w:r w:rsidRPr="00BB1E02">
        <w:rPr>
          <w:spacing w:val="1"/>
        </w:rPr>
        <w:t xml:space="preserve"> </w:t>
      </w:r>
      <w:r w:rsidRPr="00BB1E02">
        <w:t>активность</w:t>
      </w:r>
      <w:r w:rsidRPr="00BB1E02">
        <w:rPr>
          <w:spacing w:val="1"/>
        </w:rPr>
        <w:t xml:space="preserve"> </w:t>
      </w:r>
      <w:r w:rsidRPr="00BB1E02">
        <w:t>в</w:t>
      </w:r>
      <w:r w:rsidRPr="00BB1E02">
        <w:rPr>
          <w:spacing w:val="1"/>
        </w:rPr>
        <w:t xml:space="preserve"> </w:t>
      </w:r>
      <w:r w:rsidRPr="00BB1E02">
        <w:t>освоении</w:t>
      </w:r>
      <w:r w:rsidRPr="00BB1E02">
        <w:rPr>
          <w:spacing w:val="1"/>
        </w:rPr>
        <w:t xml:space="preserve"> </w:t>
      </w:r>
      <w:r w:rsidRPr="00BB1E02">
        <w:t>пространственной</w:t>
      </w:r>
      <w:r w:rsidRPr="00BB1E02">
        <w:rPr>
          <w:spacing w:val="61"/>
        </w:rPr>
        <w:t xml:space="preserve"> </w:t>
      </w:r>
      <w:r w:rsidRPr="00BB1E02">
        <w:t>среды,</w:t>
      </w:r>
      <w:r w:rsidRPr="00BB1E02">
        <w:rPr>
          <w:spacing w:val="1"/>
        </w:rPr>
        <w:t xml:space="preserve"> </w:t>
      </w:r>
      <w:r w:rsidRPr="00BB1E02">
        <w:t>используя движения ползания, лазанья, хватания, бросания, манипулирует предметами, начинает</w:t>
      </w:r>
      <w:r w:rsidRPr="00BB1E02">
        <w:rPr>
          <w:spacing w:val="1"/>
        </w:rPr>
        <w:t xml:space="preserve"> </w:t>
      </w:r>
      <w:r w:rsidRPr="00BB1E02">
        <w:t>осваивать самостоятельную ходьбу;</w:t>
      </w:r>
    </w:p>
    <w:p w14:paraId="0235CBCB" w14:textId="77777777" w:rsidR="00BB1E02" w:rsidRPr="00BB1E02" w:rsidRDefault="00BB1E02" w:rsidP="005E5B25">
      <w:pPr>
        <w:pStyle w:val="20"/>
        <w:numPr>
          <w:ilvl w:val="0"/>
          <w:numId w:val="18"/>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положительно реагирует на прием пищи и гигиенические процедуры; ребёнок эмоционально реагирует на внимание взрослого, проявляет радость в ответ на общение со взрослым;</w:t>
      </w:r>
    </w:p>
    <w:p w14:paraId="64D7E7D0" w14:textId="77777777" w:rsidR="00BB1E02" w:rsidRPr="00BB1E02" w:rsidRDefault="00BB1E02" w:rsidP="005E5B25">
      <w:pPr>
        <w:pStyle w:val="20"/>
        <w:numPr>
          <w:ilvl w:val="0"/>
          <w:numId w:val="18"/>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понимает речь взрослого, откликается на свое имя, положительно реагирует на знакомых людей, имена близких родственников;</w:t>
      </w:r>
    </w:p>
    <w:p w14:paraId="49E4F1D4" w14:textId="77777777" w:rsidR="00BB1E02" w:rsidRPr="00BB1E02" w:rsidRDefault="00BB1E02" w:rsidP="005E5B25">
      <w:pPr>
        <w:pStyle w:val="20"/>
        <w:numPr>
          <w:ilvl w:val="0"/>
          <w:numId w:val="18"/>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выполняет простые просьбы взрослого, понимает и адекватно реагирует на слова, регулирующие поведение (можно, нельзя и другие);</w:t>
      </w:r>
    </w:p>
    <w:p w14:paraId="6F1E25A2" w14:textId="77777777" w:rsidR="00BB1E02" w:rsidRPr="00BB1E02" w:rsidRDefault="00BB1E02" w:rsidP="005E5B25">
      <w:pPr>
        <w:pStyle w:val="20"/>
        <w:numPr>
          <w:ilvl w:val="0"/>
          <w:numId w:val="18"/>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произносит несколько простых, облегченных слов (мама, папа, баба, деда, дай, бах, на), которые несут смысловую нагрузку;</w:t>
      </w:r>
    </w:p>
    <w:p w14:paraId="7296ACF6" w14:textId="77777777" w:rsidR="00BB1E02" w:rsidRPr="00BB1E02" w:rsidRDefault="00BB1E02" w:rsidP="005E5B25">
      <w:pPr>
        <w:pStyle w:val="20"/>
        <w:numPr>
          <w:ilvl w:val="0"/>
          <w:numId w:val="18"/>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интерес к животным, птицам, рыбам, растениям; ребёнок обнаруживает поисковую и познавательную активность по отношению к предметному окружению;</w:t>
      </w:r>
    </w:p>
    <w:p w14:paraId="197655FA" w14:textId="77777777" w:rsidR="00BB1E02" w:rsidRPr="00BB1E02" w:rsidRDefault="00BB1E02" w:rsidP="005E5B25">
      <w:pPr>
        <w:pStyle w:val="20"/>
        <w:numPr>
          <w:ilvl w:val="0"/>
          <w:numId w:val="18"/>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узнает и называет объекты живой природы ближайшего окружения, выделяет их характерные особенности, положительно реагирует на них;</w:t>
      </w:r>
    </w:p>
    <w:p w14:paraId="6BCD0DFE" w14:textId="77777777" w:rsidR="00BB1E02" w:rsidRPr="00BB1E02" w:rsidRDefault="00BB1E02" w:rsidP="005E5B25">
      <w:pPr>
        <w:pStyle w:val="20"/>
        <w:numPr>
          <w:ilvl w:val="0"/>
          <w:numId w:val="18"/>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эмоционально реагирует на музыку, пение, игры-забавы, прислушивается к звучанию разных музыкальных инструментов;</w:t>
      </w:r>
    </w:p>
    <w:p w14:paraId="349EAFA0" w14:textId="77777777" w:rsidR="00BB1E02" w:rsidRPr="00BB1E02" w:rsidRDefault="00BB1E02" w:rsidP="005E5B25">
      <w:pPr>
        <w:pStyle w:val="20"/>
        <w:numPr>
          <w:ilvl w:val="0"/>
          <w:numId w:val="18"/>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ориентируется в знакомой обстановке, активно изучает окружающие предметы, выполняет действия, направленные на получение результата (накладывает кирпичик на кирпичик, собирает и разбирает пирамидку, вкладывает в отверстия втулки, открывает и закрывает дверцы шкафа, рассматривает картинки и находит на них знакомые предметы и тому подобное);</w:t>
      </w:r>
    </w:p>
    <w:p w14:paraId="46C46BC2" w14:textId="77777777" w:rsidR="00BB1E02" w:rsidRPr="00BB1E02" w:rsidRDefault="00BB1E02" w:rsidP="005E5B25">
      <w:pPr>
        <w:pStyle w:val="20"/>
        <w:numPr>
          <w:ilvl w:val="0"/>
          <w:numId w:val="18"/>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активно действует с игрушками, подражая действиям взрослых (катает машинку, кормит собачку, качает куклу и тому подобное).</w:t>
      </w:r>
    </w:p>
    <w:p w14:paraId="7866DB1F" w14:textId="77777777" w:rsidR="00BB340C" w:rsidRPr="0087388F" w:rsidRDefault="00BB340C" w:rsidP="005D6A35">
      <w:pPr>
        <w:pStyle w:val="a3"/>
        <w:spacing w:line="276" w:lineRule="auto"/>
        <w:ind w:left="0" w:firstLine="709"/>
      </w:pPr>
    </w:p>
    <w:p w14:paraId="1CF138D0" w14:textId="77777777" w:rsidR="00BB340C" w:rsidRPr="0087388F" w:rsidRDefault="005D6A35" w:rsidP="005D6A35">
      <w:pPr>
        <w:pStyle w:val="1"/>
        <w:tabs>
          <w:tab w:val="left" w:pos="1522"/>
        </w:tabs>
        <w:spacing w:line="276" w:lineRule="auto"/>
        <w:ind w:left="0" w:firstLine="709"/>
        <w:jc w:val="both"/>
      </w:pPr>
      <w:r>
        <w:t xml:space="preserve">1.6.2. </w:t>
      </w:r>
      <w:r w:rsidR="0021290F" w:rsidRPr="0087388F">
        <w:t>Планируемые</w:t>
      </w:r>
      <w:r w:rsidR="0021290F" w:rsidRPr="0087388F">
        <w:rPr>
          <w:spacing w:val="-4"/>
        </w:rPr>
        <w:t xml:space="preserve"> </w:t>
      </w:r>
      <w:r w:rsidR="0021290F" w:rsidRPr="0087388F">
        <w:t>результаты</w:t>
      </w:r>
      <w:r w:rsidR="0021290F" w:rsidRPr="0087388F">
        <w:rPr>
          <w:spacing w:val="-1"/>
        </w:rPr>
        <w:t xml:space="preserve"> </w:t>
      </w:r>
      <w:r w:rsidR="0021290F" w:rsidRPr="0087388F">
        <w:t>в</w:t>
      </w:r>
      <w:r w:rsidR="0021290F" w:rsidRPr="0087388F">
        <w:rPr>
          <w:spacing w:val="-2"/>
        </w:rPr>
        <w:t xml:space="preserve"> </w:t>
      </w:r>
      <w:r w:rsidR="0021290F" w:rsidRPr="0087388F">
        <w:t>раннем</w:t>
      </w:r>
      <w:r w:rsidR="0021290F" w:rsidRPr="0087388F">
        <w:rPr>
          <w:spacing w:val="-3"/>
        </w:rPr>
        <w:t xml:space="preserve"> </w:t>
      </w:r>
      <w:r w:rsidR="0021290F" w:rsidRPr="0087388F">
        <w:t>возрасте</w:t>
      </w:r>
    </w:p>
    <w:p w14:paraId="6D1D4379" w14:textId="77777777" w:rsidR="00BB340C" w:rsidRPr="001A74F8" w:rsidRDefault="0021290F" w:rsidP="005D6A35">
      <w:pPr>
        <w:pStyle w:val="2"/>
        <w:spacing w:line="276" w:lineRule="auto"/>
        <w:ind w:left="0" w:firstLine="709"/>
        <w:rPr>
          <w:i w:val="0"/>
        </w:rPr>
      </w:pPr>
      <w:r w:rsidRPr="001A74F8">
        <w:rPr>
          <w:i w:val="0"/>
        </w:rPr>
        <w:t>К</w:t>
      </w:r>
      <w:r w:rsidRPr="001A74F8">
        <w:rPr>
          <w:i w:val="0"/>
          <w:spacing w:val="-1"/>
        </w:rPr>
        <w:t xml:space="preserve"> </w:t>
      </w:r>
      <w:r w:rsidRPr="001A74F8">
        <w:rPr>
          <w:i w:val="0"/>
        </w:rPr>
        <w:t>трем</w:t>
      </w:r>
      <w:r w:rsidRPr="001A74F8">
        <w:rPr>
          <w:i w:val="0"/>
          <w:spacing w:val="-2"/>
        </w:rPr>
        <w:t xml:space="preserve"> </w:t>
      </w:r>
      <w:r w:rsidRPr="001A74F8">
        <w:rPr>
          <w:i w:val="0"/>
        </w:rPr>
        <w:t>годам:</w:t>
      </w:r>
    </w:p>
    <w:p w14:paraId="16B276D7" w14:textId="77777777" w:rsidR="00BB340C" w:rsidRPr="00BB1E02" w:rsidRDefault="0021290F" w:rsidP="005E5B25">
      <w:pPr>
        <w:pStyle w:val="a3"/>
        <w:numPr>
          <w:ilvl w:val="0"/>
          <w:numId w:val="19"/>
        </w:numPr>
        <w:tabs>
          <w:tab w:val="left" w:pos="993"/>
        </w:tabs>
        <w:spacing w:line="276" w:lineRule="auto"/>
        <w:ind w:left="0" w:firstLine="709"/>
      </w:pPr>
      <w:r w:rsidRPr="00BB1E02">
        <w:t>у ребенка развита крупная моторика, он активно использует освоенные ранее движения,</w:t>
      </w:r>
      <w:r w:rsidRPr="00BB1E02">
        <w:rPr>
          <w:spacing w:val="1"/>
        </w:rPr>
        <w:t xml:space="preserve"> </w:t>
      </w:r>
      <w:r w:rsidRPr="00BB1E02">
        <w:t>начинает</w:t>
      </w:r>
      <w:r w:rsidRPr="00BB1E02">
        <w:rPr>
          <w:spacing w:val="1"/>
        </w:rPr>
        <w:t xml:space="preserve"> </w:t>
      </w:r>
      <w:r w:rsidRPr="00BB1E02">
        <w:t>осваивать</w:t>
      </w:r>
      <w:r w:rsidRPr="00BB1E02">
        <w:rPr>
          <w:spacing w:val="1"/>
        </w:rPr>
        <w:t xml:space="preserve"> </w:t>
      </w:r>
      <w:r w:rsidRPr="00BB1E02">
        <w:t>бег,</w:t>
      </w:r>
      <w:r w:rsidRPr="00BB1E02">
        <w:rPr>
          <w:spacing w:val="1"/>
        </w:rPr>
        <w:t xml:space="preserve"> </w:t>
      </w:r>
      <w:r w:rsidRPr="00BB1E02">
        <w:t>прыжки,</w:t>
      </w:r>
      <w:r w:rsidRPr="00BB1E02">
        <w:rPr>
          <w:spacing w:val="1"/>
        </w:rPr>
        <w:t xml:space="preserve"> </w:t>
      </w:r>
      <w:r w:rsidRPr="00BB1E02">
        <w:t>повторяет</w:t>
      </w:r>
      <w:r w:rsidRPr="00BB1E02">
        <w:rPr>
          <w:spacing w:val="1"/>
        </w:rPr>
        <w:t xml:space="preserve"> </w:t>
      </w:r>
      <w:r w:rsidRPr="00BB1E02">
        <w:t>за</w:t>
      </w:r>
      <w:r w:rsidRPr="00BB1E02">
        <w:rPr>
          <w:spacing w:val="1"/>
        </w:rPr>
        <w:t xml:space="preserve"> </w:t>
      </w:r>
      <w:r w:rsidRPr="00BB1E02">
        <w:t>взрослым</w:t>
      </w:r>
      <w:r w:rsidRPr="00BB1E02">
        <w:rPr>
          <w:spacing w:val="1"/>
        </w:rPr>
        <w:t xml:space="preserve"> </w:t>
      </w:r>
      <w:r w:rsidRPr="00BB1E02">
        <w:t>простые</w:t>
      </w:r>
      <w:r w:rsidRPr="00BB1E02">
        <w:rPr>
          <w:spacing w:val="1"/>
        </w:rPr>
        <w:t xml:space="preserve"> </w:t>
      </w:r>
      <w:r w:rsidRPr="00BB1E02">
        <w:t>имитационные</w:t>
      </w:r>
      <w:r w:rsidRPr="00BB1E02">
        <w:rPr>
          <w:spacing w:val="1"/>
        </w:rPr>
        <w:t xml:space="preserve"> </w:t>
      </w:r>
      <w:r w:rsidRPr="00BB1E02">
        <w:t>упражнения,</w:t>
      </w:r>
      <w:r w:rsidRPr="00BB1E02">
        <w:rPr>
          <w:spacing w:val="-57"/>
        </w:rPr>
        <w:t xml:space="preserve"> </w:t>
      </w:r>
      <w:r w:rsidRPr="00BB1E02">
        <w:t>понимает указания</w:t>
      </w:r>
      <w:r w:rsidRPr="00BB1E02">
        <w:rPr>
          <w:spacing w:val="-2"/>
        </w:rPr>
        <w:t xml:space="preserve"> </w:t>
      </w:r>
      <w:r w:rsidRPr="00BB1E02">
        <w:t>взрослого,</w:t>
      </w:r>
      <w:r w:rsidRPr="00BB1E02">
        <w:rPr>
          <w:spacing w:val="-2"/>
        </w:rPr>
        <w:t xml:space="preserve"> </w:t>
      </w:r>
      <w:r w:rsidRPr="00BB1E02">
        <w:t>выполняет</w:t>
      </w:r>
      <w:r w:rsidRPr="00BB1E02">
        <w:rPr>
          <w:spacing w:val="-2"/>
        </w:rPr>
        <w:t xml:space="preserve"> </w:t>
      </w:r>
      <w:r w:rsidRPr="00BB1E02">
        <w:t>движения</w:t>
      </w:r>
      <w:r w:rsidRPr="00BB1E02">
        <w:rPr>
          <w:spacing w:val="-2"/>
        </w:rPr>
        <w:t xml:space="preserve"> </w:t>
      </w:r>
      <w:r w:rsidRPr="00BB1E02">
        <w:t>по</w:t>
      </w:r>
      <w:r w:rsidRPr="00BB1E02">
        <w:rPr>
          <w:spacing w:val="-4"/>
        </w:rPr>
        <w:t xml:space="preserve"> </w:t>
      </w:r>
      <w:r w:rsidRPr="00BB1E02">
        <w:t>зрительному</w:t>
      </w:r>
      <w:r w:rsidRPr="00BB1E02">
        <w:rPr>
          <w:spacing w:val="-10"/>
        </w:rPr>
        <w:t xml:space="preserve"> </w:t>
      </w:r>
      <w:r w:rsidRPr="00BB1E02">
        <w:t>и</w:t>
      </w:r>
      <w:r w:rsidRPr="00BB1E02">
        <w:rPr>
          <w:spacing w:val="2"/>
        </w:rPr>
        <w:t xml:space="preserve"> </w:t>
      </w:r>
      <w:r w:rsidRPr="00BB1E02">
        <w:t>звуковому</w:t>
      </w:r>
      <w:r w:rsidRPr="00BB1E02">
        <w:rPr>
          <w:spacing w:val="-7"/>
        </w:rPr>
        <w:t xml:space="preserve"> </w:t>
      </w:r>
      <w:r w:rsidRPr="00BB1E02">
        <w:t>ориентирам;</w:t>
      </w:r>
    </w:p>
    <w:p w14:paraId="5785CF93" w14:textId="77777777" w:rsidR="00A44D0D" w:rsidRPr="00BB1E02" w:rsidRDefault="00A44D0D" w:rsidP="005E5B25">
      <w:pPr>
        <w:pStyle w:val="20"/>
        <w:numPr>
          <w:ilvl w:val="0"/>
          <w:numId w:val="19"/>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демонстрирует элементарные культурно-гигиенические навыки, владеет простейшими навыками самообслуживания (одевание, раздевание, самостоятельно ест и тому подобное);</w:t>
      </w:r>
    </w:p>
    <w:p w14:paraId="43792074" w14:textId="77777777" w:rsidR="00A44D0D" w:rsidRPr="00BB1E02" w:rsidRDefault="00A44D0D" w:rsidP="005E5B25">
      <w:pPr>
        <w:pStyle w:val="20"/>
        <w:numPr>
          <w:ilvl w:val="0"/>
          <w:numId w:val="19"/>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стремится к общению со взрослыми, реагирует на их настроение; ребёнок проявляет интерес к сверстникам; наблюдает за их действиями и подражает им; играет рядом;</w:t>
      </w:r>
    </w:p>
    <w:p w14:paraId="18DEEB1E" w14:textId="77777777" w:rsidR="00A44D0D" w:rsidRPr="00BB1E02" w:rsidRDefault="00A44D0D" w:rsidP="005E5B25">
      <w:pPr>
        <w:pStyle w:val="20"/>
        <w:numPr>
          <w:ilvl w:val="0"/>
          <w:numId w:val="19"/>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понимает и выполняет простые поручения взрослого; ребёнок стремится проявлять самостоятельность в бытовом и игровом поведении;</w:t>
      </w:r>
    </w:p>
    <w:p w14:paraId="3AEEA3BB" w14:textId="77777777" w:rsidR="00A44D0D" w:rsidRPr="00BB1E02" w:rsidRDefault="00A44D0D" w:rsidP="005E5B25">
      <w:pPr>
        <w:pStyle w:val="20"/>
        <w:numPr>
          <w:ilvl w:val="0"/>
          <w:numId w:val="19"/>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 xml:space="preserve">ребёнок способен направлять свои действия на достижение простой, самостоятельно </w:t>
      </w:r>
      <w:r w:rsidRPr="00BB1E02">
        <w:rPr>
          <w:sz w:val="24"/>
          <w:szCs w:val="24"/>
          <w:lang w:val="ru-RU"/>
        </w:rPr>
        <w:lastRenderedPageBreak/>
        <w:t>поставленной цели; знает, с помощью каких средств и в какой последовательности продвигаться к цели;</w:t>
      </w:r>
    </w:p>
    <w:p w14:paraId="700C21DC" w14:textId="77777777" w:rsidR="00A44D0D" w:rsidRPr="00BB1E02" w:rsidRDefault="00A44D0D" w:rsidP="005E5B25">
      <w:pPr>
        <w:pStyle w:val="20"/>
        <w:numPr>
          <w:ilvl w:val="0"/>
          <w:numId w:val="19"/>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активной речью, использует в общении разные части речи, простые предложения из 4-х слов и более, включенные в общение; может обращаться с вопросами и просьбами;</w:t>
      </w:r>
    </w:p>
    <w:p w14:paraId="1C7BE877" w14:textId="77777777" w:rsidR="00A44D0D" w:rsidRPr="00BB1E02" w:rsidRDefault="00A44D0D" w:rsidP="005E5B25">
      <w:pPr>
        <w:pStyle w:val="20"/>
        <w:numPr>
          <w:ilvl w:val="0"/>
          <w:numId w:val="19"/>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интерес к стихам, сказкам, повторяет отдельные слова и фразы за взрослым;</w:t>
      </w:r>
    </w:p>
    <w:p w14:paraId="5891D44D" w14:textId="77777777" w:rsidR="00A44D0D" w:rsidRPr="00BB1E02" w:rsidRDefault="00A44D0D" w:rsidP="005E5B25">
      <w:pPr>
        <w:pStyle w:val="20"/>
        <w:numPr>
          <w:ilvl w:val="0"/>
          <w:numId w:val="19"/>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рассматривает картинки, показывает и называет предметы, изображенные на них;</w:t>
      </w:r>
    </w:p>
    <w:p w14:paraId="6D8A7B37" w14:textId="77777777" w:rsidR="00A44D0D" w:rsidRPr="00BB1E02" w:rsidRDefault="00A44D0D" w:rsidP="005E5B25">
      <w:pPr>
        <w:pStyle w:val="20"/>
        <w:numPr>
          <w:ilvl w:val="0"/>
          <w:numId w:val="19"/>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различает и называет основные цвета, формы предметов, ориентируется в основных пространственных и временных отношениях; ребёнок осуществляет поисковые и обследовательские действия; ребёнок знает основные особенности внешнего облика человека, его деятельности; свое имя, имена близких; демонстрирует первоначальные представления о населенном пункте, в котором живет (город, село и так далее);</w:t>
      </w:r>
    </w:p>
    <w:p w14:paraId="74A5E6BC" w14:textId="77777777" w:rsidR="00A44D0D" w:rsidRPr="00BB1E02" w:rsidRDefault="00A44D0D" w:rsidP="005E5B25">
      <w:pPr>
        <w:pStyle w:val="20"/>
        <w:numPr>
          <w:ilvl w:val="0"/>
          <w:numId w:val="19"/>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имеет представления об объектах живой и неживой природы ближайшего окружения и их особенностях, проявляет положительное отношение и интерес к взаимодействию с природой, наблюдает за явлениями природы, старается не причинять вред живым объектам;</w:t>
      </w:r>
    </w:p>
    <w:p w14:paraId="1B91C0F2" w14:textId="77777777" w:rsidR="00A44D0D" w:rsidRPr="00BB1E02" w:rsidRDefault="00A44D0D" w:rsidP="005E5B25">
      <w:pPr>
        <w:pStyle w:val="20"/>
        <w:numPr>
          <w:ilvl w:val="0"/>
          <w:numId w:val="19"/>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 удовольствием слушает музыку, подпевает, выполняет простые танцевальные движения;</w:t>
      </w:r>
    </w:p>
    <w:p w14:paraId="41A3C720" w14:textId="77777777" w:rsidR="00A44D0D" w:rsidRPr="00BB1E02" w:rsidRDefault="00A44D0D" w:rsidP="005E5B25">
      <w:pPr>
        <w:pStyle w:val="20"/>
        <w:numPr>
          <w:ilvl w:val="0"/>
          <w:numId w:val="19"/>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эмоционально откликается на красоту природы и произведения искусства;</w:t>
      </w:r>
    </w:p>
    <w:p w14:paraId="431AEDD7" w14:textId="77777777" w:rsidR="00A44D0D" w:rsidRPr="00BB1E02" w:rsidRDefault="00A44D0D" w:rsidP="005E5B25">
      <w:pPr>
        <w:pStyle w:val="20"/>
        <w:numPr>
          <w:ilvl w:val="0"/>
          <w:numId w:val="19"/>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осваивает основы изобразительной деятельности (лепка, рисование) и конструирования: может выполнять уже довольно сложные постройки (гараж, дорогу к нему, забор) и играть с ними; рисует дорожки, дождик, шарики; лепит палочки, колечки, лепешки;</w:t>
      </w:r>
    </w:p>
    <w:p w14:paraId="7B233B6D" w14:textId="77777777" w:rsidR="00A44D0D" w:rsidRPr="00BB1E02" w:rsidRDefault="00A44D0D" w:rsidP="005E5B25">
      <w:pPr>
        <w:pStyle w:val="20"/>
        <w:numPr>
          <w:ilvl w:val="0"/>
          <w:numId w:val="19"/>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активно действует с окружающими его предметами, знает названия, свойства и назначение многих предметов, находящихся в его повседневном обиходе;</w:t>
      </w:r>
    </w:p>
    <w:p w14:paraId="11ABBB23" w14:textId="77777777" w:rsidR="00A44D0D" w:rsidRPr="00BB1E02" w:rsidRDefault="00A44D0D" w:rsidP="005E5B25">
      <w:pPr>
        <w:pStyle w:val="20"/>
        <w:numPr>
          <w:ilvl w:val="0"/>
          <w:numId w:val="19"/>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 играх отображает действия окружающих («готовит обед», «ухаживает за больным» и другое), воспроизводит не только их последовательность и взаимосвязь, но и социальные отношения (ласково обращается с куклой, делает ей замечания), заранее определяет цель («Я буду лечить куклу»).</w:t>
      </w:r>
    </w:p>
    <w:p w14:paraId="0436EEFB" w14:textId="77777777" w:rsidR="005D6A35" w:rsidRPr="0087388F" w:rsidRDefault="005D6A35" w:rsidP="005D6A35">
      <w:pPr>
        <w:pStyle w:val="a3"/>
        <w:spacing w:line="276" w:lineRule="auto"/>
        <w:ind w:left="0" w:firstLine="709"/>
      </w:pPr>
    </w:p>
    <w:p w14:paraId="4A7ACEAD" w14:textId="77777777" w:rsidR="00BB340C" w:rsidRPr="0087388F" w:rsidRDefault="005D6A35" w:rsidP="005D6A35">
      <w:pPr>
        <w:pStyle w:val="1"/>
        <w:tabs>
          <w:tab w:val="left" w:pos="1522"/>
        </w:tabs>
        <w:spacing w:line="276" w:lineRule="auto"/>
        <w:ind w:left="0" w:firstLine="709"/>
        <w:jc w:val="both"/>
      </w:pPr>
      <w:r>
        <w:t xml:space="preserve">1.6.3. </w:t>
      </w:r>
      <w:r w:rsidR="0021290F" w:rsidRPr="0087388F">
        <w:t>Планируемые</w:t>
      </w:r>
      <w:r w:rsidR="0021290F" w:rsidRPr="0087388F">
        <w:rPr>
          <w:spacing w:val="-4"/>
        </w:rPr>
        <w:t xml:space="preserve"> </w:t>
      </w:r>
      <w:r w:rsidR="0021290F" w:rsidRPr="0087388F">
        <w:t>результаты</w:t>
      </w:r>
      <w:r w:rsidR="0021290F" w:rsidRPr="0087388F">
        <w:rPr>
          <w:spacing w:val="-1"/>
        </w:rPr>
        <w:t xml:space="preserve"> </w:t>
      </w:r>
      <w:r w:rsidR="0021290F" w:rsidRPr="0087388F">
        <w:t>в</w:t>
      </w:r>
      <w:r w:rsidR="0021290F" w:rsidRPr="0087388F">
        <w:rPr>
          <w:spacing w:val="-3"/>
        </w:rPr>
        <w:t xml:space="preserve"> </w:t>
      </w:r>
      <w:r w:rsidR="0021290F" w:rsidRPr="0087388F">
        <w:t>дошкольном</w:t>
      </w:r>
      <w:r w:rsidR="0021290F" w:rsidRPr="0087388F">
        <w:rPr>
          <w:spacing w:val="-1"/>
        </w:rPr>
        <w:t xml:space="preserve"> </w:t>
      </w:r>
      <w:r w:rsidR="0021290F" w:rsidRPr="0087388F">
        <w:t>возрасте</w:t>
      </w:r>
    </w:p>
    <w:p w14:paraId="6457A53A" w14:textId="77777777" w:rsidR="00BB340C" w:rsidRPr="005D6A35" w:rsidRDefault="005D6A35" w:rsidP="005D6A35">
      <w:pPr>
        <w:pStyle w:val="2"/>
        <w:spacing w:line="276" w:lineRule="auto"/>
        <w:ind w:left="0" w:firstLine="709"/>
        <w:rPr>
          <w:i w:val="0"/>
        </w:rPr>
      </w:pPr>
      <w:r>
        <w:rPr>
          <w:i w:val="0"/>
        </w:rPr>
        <w:t>1.6.3.1.</w:t>
      </w:r>
      <w:r w:rsidR="006A6FC3" w:rsidRPr="005D6A35">
        <w:rPr>
          <w:i w:val="0"/>
        </w:rPr>
        <w:t xml:space="preserve"> </w:t>
      </w:r>
      <w:r w:rsidR="0021290F" w:rsidRPr="005D6A35">
        <w:rPr>
          <w:i w:val="0"/>
        </w:rPr>
        <w:t>К</w:t>
      </w:r>
      <w:r w:rsidR="0021290F" w:rsidRPr="005D6A35">
        <w:rPr>
          <w:i w:val="0"/>
          <w:spacing w:val="-3"/>
        </w:rPr>
        <w:t xml:space="preserve"> </w:t>
      </w:r>
      <w:r w:rsidR="0021290F" w:rsidRPr="005D6A35">
        <w:rPr>
          <w:i w:val="0"/>
        </w:rPr>
        <w:t>четырем</w:t>
      </w:r>
      <w:r w:rsidR="0021290F" w:rsidRPr="005D6A35">
        <w:rPr>
          <w:i w:val="0"/>
          <w:spacing w:val="-1"/>
        </w:rPr>
        <w:t xml:space="preserve"> </w:t>
      </w:r>
      <w:r w:rsidR="0021290F" w:rsidRPr="005D6A35">
        <w:rPr>
          <w:i w:val="0"/>
        </w:rPr>
        <w:t>годам:</w:t>
      </w:r>
    </w:p>
    <w:p w14:paraId="116A8EDF" w14:textId="77777777" w:rsidR="00BB340C" w:rsidRPr="00A44D0D" w:rsidRDefault="0021290F" w:rsidP="005E5B25">
      <w:pPr>
        <w:pStyle w:val="a3"/>
        <w:numPr>
          <w:ilvl w:val="0"/>
          <w:numId w:val="20"/>
        </w:numPr>
        <w:tabs>
          <w:tab w:val="left" w:pos="993"/>
        </w:tabs>
        <w:spacing w:line="276" w:lineRule="auto"/>
        <w:ind w:left="0" w:firstLine="709"/>
      </w:pPr>
      <w:r w:rsidRPr="00A44D0D">
        <w:t>ребенок</w:t>
      </w:r>
      <w:r w:rsidRPr="00A44D0D">
        <w:rPr>
          <w:spacing w:val="1"/>
        </w:rPr>
        <w:t xml:space="preserve"> </w:t>
      </w:r>
      <w:r w:rsidRPr="00A44D0D">
        <w:t>демонстрирует</w:t>
      </w:r>
      <w:r w:rsidRPr="00A44D0D">
        <w:rPr>
          <w:spacing w:val="1"/>
        </w:rPr>
        <w:t xml:space="preserve"> </w:t>
      </w:r>
      <w:r w:rsidRPr="00A44D0D">
        <w:t>положительное</w:t>
      </w:r>
      <w:r w:rsidRPr="00A44D0D">
        <w:rPr>
          <w:spacing w:val="1"/>
        </w:rPr>
        <w:t xml:space="preserve"> </w:t>
      </w:r>
      <w:r w:rsidRPr="00A44D0D">
        <w:t>отношение</w:t>
      </w:r>
      <w:r w:rsidRPr="00A44D0D">
        <w:rPr>
          <w:spacing w:val="1"/>
        </w:rPr>
        <w:t xml:space="preserve"> </w:t>
      </w:r>
      <w:r w:rsidRPr="00A44D0D">
        <w:t>к</w:t>
      </w:r>
      <w:r w:rsidRPr="00A44D0D">
        <w:rPr>
          <w:spacing w:val="1"/>
        </w:rPr>
        <w:t xml:space="preserve"> </w:t>
      </w:r>
      <w:r w:rsidRPr="00A44D0D">
        <w:t>разнообразным</w:t>
      </w:r>
      <w:r w:rsidRPr="00A44D0D">
        <w:rPr>
          <w:spacing w:val="1"/>
        </w:rPr>
        <w:t xml:space="preserve"> </w:t>
      </w:r>
      <w:r w:rsidRPr="00A44D0D">
        <w:t>физическим</w:t>
      </w:r>
      <w:r w:rsidRPr="00A44D0D">
        <w:rPr>
          <w:spacing w:val="1"/>
        </w:rPr>
        <w:t xml:space="preserve"> </w:t>
      </w:r>
      <w:r w:rsidRPr="00A44D0D">
        <w:t>упражнениям, проявляет избирательный интерес к отдельным двигательным действиям (бросание</w:t>
      </w:r>
      <w:r w:rsidRPr="00A44D0D">
        <w:rPr>
          <w:spacing w:val="1"/>
        </w:rPr>
        <w:t xml:space="preserve"> </w:t>
      </w:r>
      <w:r w:rsidRPr="00A44D0D">
        <w:t>и</w:t>
      </w:r>
      <w:r w:rsidRPr="00A44D0D">
        <w:rPr>
          <w:spacing w:val="-1"/>
        </w:rPr>
        <w:t xml:space="preserve"> </w:t>
      </w:r>
      <w:r w:rsidRPr="00A44D0D">
        <w:t>ловля,</w:t>
      </w:r>
      <w:r w:rsidRPr="00A44D0D">
        <w:rPr>
          <w:spacing w:val="-1"/>
        </w:rPr>
        <w:t xml:space="preserve"> </w:t>
      </w:r>
      <w:r w:rsidRPr="00A44D0D">
        <w:t>ходьба, бег,</w:t>
      </w:r>
      <w:r w:rsidRPr="00A44D0D">
        <w:rPr>
          <w:spacing w:val="-1"/>
        </w:rPr>
        <w:t xml:space="preserve"> </w:t>
      </w:r>
      <w:r w:rsidRPr="00A44D0D">
        <w:t>прыжки) и</w:t>
      </w:r>
      <w:r w:rsidRPr="00A44D0D">
        <w:rPr>
          <w:spacing w:val="-2"/>
        </w:rPr>
        <w:t xml:space="preserve"> </w:t>
      </w:r>
      <w:r w:rsidRPr="00A44D0D">
        <w:t>подвижным</w:t>
      </w:r>
      <w:r w:rsidRPr="00A44D0D">
        <w:rPr>
          <w:spacing w:val="-2"/>
        </w:rPr>
        <w:t xml:space="preserve"> </w:t>
      </w:r>
      <w:r w:rsidRPr="00A44D0D">
        <w:t>играм;</w:t>
      </w:r>
    </w:p>
    <w:p w14:paraId="3FF7AA99" w14:textId="77777777" w:rsidR="00A44D0D" w:rsidRPr="00A44D0D" w:rsidRDefault="00A44D0D" w:rsidP="005E5B25">
      <w:pPr>
        <w:pStyle w:val="20"/>
        <w:numPr>
          <w:ilvl w:val="0"/>
          <w:numId w:val="20"/>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элементы самостоятельности в двигательной деятельности, с интересом включается в подвижные игры, стремится к выполнению правил и основных ролей в игре, выполняет простейшие правила построения и перестроения, выполняет ритмические упражнения под музыку;</w:t>
      </w:r>
    </w:p>
    <w:p w14:paraId="1B588228" w14:textId="77777777" w:rsidR="00A44D0D" w:rsidRPr="00A44D0D" w:rsidRDefault="00A44D0D" w:rsidP="005E5B25">
      <w:pPr>
        <w:pStyle w:val="20"/>
        <w:numPr>
          <w:ilvl w:val="0"/>
          <w:numId w:val="20"/>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координацию движений при выполнении упражнений, сохраняет равновесие при ходьбе, беге, прыжках, способен реагировать на сигналы, переключаться с одного движения на другое, выполнять движения в общем для всех темпе;</w:t>
      </w:r>
    </w:p>
    <w:p w14:paraId="2D85F274" w14:textId="77777777" w:rsidR="00A44D0D" w:rsidRPr="00A44D0D" w:rsidRDefault="00A44D0D" w:rsidP="005E5B25">
      <w:pPr>
        <w:pStyle w:val="20"/>
        <w:numPr>
          <w:ilvl w:val="0"/>
          <w:numId w:val="20"/>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владеет культурно-гигиеническими навыками: умывание, одевание и тому подобное, соблюдает требования гигиены, имеет первичные представления о факторах, положительно влияющих на здоровье;</w:t>
      </w:r>
    </w:p>
    <w:p w14:paraId="06B30F48" w14:textId="77777777" w:rsidR="00A44D0D" w:rsidRPr="00A44D0D" w:rsidRDefault="00A44D0D" w:rsidP="005E5B25">
      <w:pPr>
        <w:pStyle w:val="20"/>
        <w:numPr>
          <w:ilvl w:val="0"/>
          <w:numId w:val="20"/>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lastRenderedPageBreak/>
        <w:t>ребёнок проявляет доверие к миру, положительно оценивает себя, говорит о себе в первом лице;</w:t>
      </w:r>
    </w:p>
    <w:p w14:paraId="1E5DE70B" w14:textId="77777777" w:rsidR="00A44D0D" w:rsidRPr="00A44D0D" w:rsidRDefault="00A44D0D" w:rsidP="005E5B25">
      <w:pPr>
        <w:pStyle w:val="20"/>
        <w:numPr>
          <w:ilvl w:val="0"/>
          <w:numId w:val="20"/>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откликается эмоционально на ярко выраженное состояние близких и сверстников по показу и побуждению взрослых; дружелюбно настроен в отношении других детей;</w:t>
      </w:r>
    </w:p>
    <w:p w14:paraId="13755915" w14:textId="77777777" w:rsidR="00A44D0D" w:rsidRPr="00A44D0D" w:rsidRDefault="00A44D0D" w:rsidP="005E5B25">
      <w:pPr>
        <w:pStyle w:val="20"/>
        <w:numPr>
          <w:ilvl w:val="0"/>
          <w:numId w:val="20"/>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владеет элементарными нормами и правилами поведения, связанными с определенными разрешениями и запретами («можно», «нельзя»), демонстрирует стремление к положительным поступкам;</w:t>
      </w:r>
    </w:p>
    <w:p w14:paraId="17E72411" w14:textId="77777777" w:rsidR="00A44D0D" w:rsidRPr="00A44D0D" w:rsidRDefault="00A44D0D" w:rsidP="005E5B25">
      <w:pPr>
        <w:pStyle w:val="20"/>
        <w:numPr>
          <w:ilvl w:val="0"/>
          <w:numId w:val="20"/>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интерес к сверстникам в повседневном общении и бытовой деятельности, владеет элементарными средствами общения в процессе взаимодействия со сверстниками;</w:t>
      </w:r>
    </w:p>
    <w:p w14:paraId="195F64D0" w14:textId="77777777" w:rsidR="00A44D0D" w:rsidRPr="00A44D0D" w:rsidRDefault="00A44D0D" w:rsidP="005E5B25">
      <w:pPr>
        <w:pStyle w:val="20"/>
        <w:numPr>
          <w:ilvl w:val="0"/>
          <w:numId w:val="20"/>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интерес к правилам безопасного поведения; осваивает безопасные способы обращения со знакомыми предметами ближайшего окружения;</w:t>
      </w:r>
    </w:p>
    <w:p w14:paraId="7BAB41B9" w14:textId="77777777" w:rsidR="00A44D0D" w:rsidRPr="00A44D0D" w:rsidRDefault="00A44D0D" w:rsidP="005E5B25">
      <w:pPr>
        <w:pStyle w:val="20"/>
        <w:numPr>
          <w:ilvl w:val="0"/>
          <w:numId w:val="20"/>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охотно включается в совместную деятельность со взрослым, подражает его действиям, отвечает на вопросы взрослого и комментирует его действия в процессе совместной деятельности;</w:t>
      </w:r>
    </w:p>
    <w:p w14:paraId="74053EF4" w14:textId="77777777" w:rsidR="00A44D0D" w:rsidRPr="00A44D0D" w:rsidRDefault="00A44D0D" w:rsidP="005E5B25">
      <w:pPr>
        <w:pStyle w:val="20"/>
        <w:numPr>
          <w:ilvl w:val="0"/>
          <w:numId w:val="20"/>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произносит правильно в словах все гласные и согласные звуки, кроме шипящих и сонорных, согласовывает слова в предложении в роде, числе и падеже, повторяет за педагогическим работником (далее - педагог) рассказы из 3-4 предложений, пересказывает знакомые литературные произведения, использует речевые формы вежливого общения;</w:t>
      </w:r>
    </w:p>
    <w:p w14:paraId="084D1473" w14:textId="77777777" w:rsidR="00A44D0D" w:rsidRPr="00A44D0D" w:rsidRDefault="00A44D0D" w:rsidP="005E5B25">
      <w:pPr>
        <w:pStyle w:val="20"/>
        <w:numPr>
          <w:ilvl w:val="0"/>
          <w:numId w:val="20"/>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понимает содержание литературных произведений и участвует в их драматизации, рассматривает иллюстрации в книгах, запоминает небольшие потешки, стихотворения, эмоционально откликается на них;</w:t>
      </w:r>
    </w:p>
    <w:p w14:paraId="1016325B" w14:textId="77777777" w:rsidR="00A44D0D" w:rsidRPr="00A44D0D" w:rsidRDefault="00A44D0D" w:rsidP="005E5B25">
      <w:pPr>
        <w:pStyle w:val="20"/>
        <w:numPr>
          <w:ilvl w:val="0"/>
          <w:numId w:val="20"/>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умения вступать в речевое общение со знакомыми взрослыми: понимает обращенную к нему речь, отвечает на вопросы, используя простые распространенные предложения; проявляет речевую активность в общении со сверстником;</w:t>
      </w:r>
    </w:p>
    <w:p w14:paraId="3E9697D6" w14:textId="77777777" w:rsidR="00A44D0D" w:rsidRPr="00A44D0D" w:rsidRDefault="00A44D0D" w:rsidP="005E5B25">
      <w:pPr>
        <w:pStyle w:val="20"/>
        <w:numPr>
          <w:ilvl w:val="0"/>
          <w:numId w:val="20"/>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совместно со взрослым пересказывает знакомые сказки, короткие стихи;</w:t>
      </w:r>
    </w:p>
    <w:p w14:paraId="324BD139" w14:textId="77777777" w:rsidR="00A44D0D" w:rsidRPr="00A44D0D" w:rsidRDefault="00A44D0D" w:rsidP="005E5B25">
      <w:pPr>
        <w:pStyle w:val="20"/>
        <w:numPr>
          <w:ilvl w:val="0"/>
          <w:numId w:val="20"/>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познавательную активность в деятельности, проявляет эмоции удивления в процессе познания, отражает в общении и совместной деятельности со взрослыми и сверстниками полученные представления о предметах и объектах ближайшего окружения, задает вопросы констатирующего и проблемного характера;</w:t>
      </w:r>
    </w:p>
    <w:p w14:paraId="21A64170" w14:textId="77777777" w:rsidR="00A44D0D" w:rsidRPr="00A44D0D" w:rsidRDefault="00A44D0D" w:rsidP="005E5B25">
      <w:pPr>
        <w:pStyle w:val="20"/>
        <w:numPr>
          <w:ilvl w:val="0"/>
          <w:numId w:val="20"/>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потребность в познавательном общении со взрослыми; демонстрирует стремление к наблюдению, сравнению, обследованию свойств и качеств предметов, к простейшему экспериментированию с предметами и материалами: проявляет элементарные представления о величине, форме и количестве предметов и умения сравнивать предметы по этим характеристикам; ребёнок проявляет интерес к миру, к себе и окружающим людям;</w:t>
      </w:r>
    </w:p>
    <w:p w14:paraId="02293557" w14:textId="77777777" w:rsidR="00A44D0D" w:rsidRPr="00A44D0D" w:rsidRDefault="00A44D0D" w:rsidP="005E5B25">
      <w:pPr>
        <w:pStyle w:val="20"/>
        <w:numPr>
          <w:ilvl w:val="0"/>
          <w:numId w:val="20"/>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знает об объектах ближайшего окружения: о родном населенном пункте, его названии, достопримечательностях и традициях;</w:t>
      </w:r>
    </w:p>
    <w:p w14:paraId="01F0014F" w14:textId="77777777" w:rsidR="00A44D0D" w:rsidRPr="00A44D0D" w:rsidRDefault="00A44D0D" w:rsidP="005E5B25">
      <w:pPr>
        <w:pStyle w:val="20"/>
        <w:numPr>
          <w:ilvl w:val="0"/>
          <w:numId w:val="20"/>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имеет представление о разнообразных объектах живой и неживой природы ближайшего окружения, выделяет их отличительные особенности и свойства, различает времена года и характерные для них явления природы, имеет представление о сезонных изменениях в жизни животных, растений и человека, интересуется природой, положительно относится ко всем живым существам, знает о правилах поведения в природе, заботится о животных и растениях, не причиняет им вред;</w:t>
      </w:r>
    </w:p>
    <w:p w14:paraId="6F6ED7BD" w14:textId="77777777" w:rsidR="00A44D0D" w:rsidRPr="00A44D0D" w:rsidRDefault="00A44D0D" w:rsidP="005E5B25">
      <w:pPr>
        <w:pStyle w:val="20"/>
        <w:numPr>
          <w:ilvl w:val="0"/>
          <w:numId w:val="20"/>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 xml:space="preserve">ребёнок способен создавать простые образы в рисовании и аппликации, строить </w:t>
      </w:r>
      <w:r w:rsidRPr="00A44D0D">
        <w:rPr>
          <w:sz w:val="24"/>
          <w:szCs w:val="24"/>
          <w:lang w:val="ru-RU"/>
        </w:rPr>
        <w:lastRenderedPageBreak/>
        <w:t>простую композицию с использованием нескольких цветов, создавать несложные формы из глины и теста, видоизменять их и украшать; использовать простые строительные детали для создания постройки с последующим её анализом;</w:t>
      </w:r>
    </w:p>
    <w:p w14:paraId="0A576CAA" w14:textId="77777777" w:rsidR="00A44D0D" w:rsidRPr="00A44D0D" w:rsidRDefault="00A44D0D" w:rsidP="005E5B25">
      <w:pPr>
        <w:pStyle w:val="20"/>
        <w:numPr>
          <w:ilvl w:val="0"/>
          <w:numId w:val="20"/>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 интересом вслушивается в музыку, запоминает и узнает знакомые произведения, проявляет эмоциональную отзывчивость, различает музыкальные ритмы, передает их в движении;</w:t>
      </w:r>
    </w:p>
    <w:p w14:paraId="56F05D18" w14:textId="77777777" w:rsidR="00A44D0D" w:rsidRPr="00A44D0D" w:rsidRDefault="00A44D0D" w:rsidP="005E5B25">
      <w:pPr>
        <w:pStyle w:val="20"/>
        <w:numPr>
          <w:ilvl w:val="0"/>
          <w:numId w:val="20"/>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активно взаимодействует со сверстниками в игре, принимает на себя роль и действует от имени героя, строит ролевые высказывания, использует предметы-заместители, разворачивает несложный игровой сюжет из нескольких эпизодов;</w:t>
      </w:r>
    </w:p>
    <w:p w14:paraId="5E30496B" w14:textId="77777777" w:rsidR="00BB340C" w:rsidRPr="00A44D0D" w:rsidRDefault="00A44D0D" w:rsidP="005E5B25">
      <w:pPr>
        <w:pStyle w:val="20"/>
        <w:numPr>
          <w:ilvl w:val="0"/>
          <w:numId w:val="20"/>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 дидактических играх действует в рамках правил, в театрализованных играх разыгрывает отрывки из знакомых сказок, рассказов, передает интонацию и мимические движения</w:t>
      </w:r>
      <w:r w:rsidR="0021290F" w:rsidRPr="00A44D0D">
        <w:rPr>
          <w:sz w:val="24"/>
          <w:szCs w:val="24"/>
          <w:lang w:val="ru-RU"/>
        </w:rPr>
        <w:t>.</w:t>
      </w:r>
    </w:p>
    <w:p w14:paraId="7D7D76B1" w14:textId="77777777" w:rsidR="00BB340C" w:rsidRPr="0087388F" w:rsidRDefault="00BB340C" w:rsidP="005D6A35">
      <w:pPr>
        <w:pStyle w:val="a3"/>
        <w:spacing w:line="276" w:lineRule="auto"/>
        <w:ind w:left="0" w:firstLine="709"/>
      </w:pPr>
    </w:p>
    <w:p w14:paraId="513F68EC" w14:textId="77777777" w:rsidR="00BB340C" w:rsidRPr="005D6A35" w:rsidRDefault="005D6A35" w:rsidP="005D6A35">
      <w:pPr>
        <w:pStyle w:val="2"/>
        <w:spacing w:line="276" w:lineRule="auto"/>
        <w:ind w:left="0" w:firstLine="709"/>
        <w:rPr>
          <w:i w:val="0"/>
        </w:rPr>
      </w:pPr>
      <w:r>
        <w:rPr>
          <w:i w:val="0"/>
        </w:rPr>
        <w:t>1.6.3.2.</w:t>
      </w:r>
      <w:r w:rsidR="006A6FC3" w:rsidRPr="005D6A35">
        <w:rPr>
          <w:i w:val="0"/>
        </w:rPr>
        <w:t xml:space="preserve"> </w:t>
      </w:r>
      <w:r w:rsidR="0021290F" w:rsidRPr="005D6A35">
        <w:rPr>
          <w:i w:val="0"/>
        </w:rPr>
        <w:t>К</w:t>
      </w:r>
      <w:r w:rsidR="0021290F" w:rsidRPr="005D6A35">
        <w:rPr>
          <w:i w:val="0"/>
          <w:spacing w:val="-3"/>
        </w:rPr>
        <w:t xml:space="preserve"> </w:t>
      </w:r>
      <w:r w:rsidR="0021290F" w:rsidRPr="005D6A35">
        <w:rPr>
          <w:i w:val="0"/>
        </w:rPr>
        <w:t>пяти</w:t>
      </w:r>
      <w:r w:rsidR="0021290F" w:rsidRPr="005D6A35">
        <w:rPr>
          <w:i w:val="0"/>
          <w:spacing w:val="-1"/>
        </w:rPr>
        <w:t xml:space="preserve"> </w:t>
      </w:r>
      <w:r w:rsidR="0021290F" w:rsidRPr="005D6A35">
        <w:rPr>
          <w:i w:val="0"/>
        </w:rPr>
        <w:t>годам:</w:t>
      </w:r>
    </w:p>
    <w:p w14:paraId="08A9130F" w14:textId="77777777" w:rsidR="00A44D0D" w:rsidRPr="00A44D0D" w:rsidRDefault="00A44D0D" w:rsidP="005E5B25">
      <w:pPr>
        <w:pStyle w:val="20"/>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интерес к разнообразным физическим упражнениям, действиям с физкультурными пособиями, настойчивость для достижения результата, испытывает потребность в двигательной активности;</w:t>
      </w:r>
    </w:p>
    <w:p w14:paraId="594CDA73" w14:textId="77777777" w:rsidR="00A44D0D" w:rsidRPr="00A44D0D" w:rsidRDefault="00A44D0D" w:rsidP="005E5B25">
      <w:pPr>
        <w:pStyle w:val="20"/>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координацию, быстроту, силу, выносливость, гибкость, ловкость, развитие крупной и мелкой моторики, активно и с интересом выполняет основные движения, общеразвивающие упражнения и элементы спортивных упражнений, с желанием играет в подвижные игры, ориентируется в пространстве, переносит освоенные движения в самостоятельную деятельность;</w:t>
      </w:r>
    </w:p>
    <w:p w14:paraId="746549DD" w14:textId="77777777" w:rsidR="00A44D0D" w:rsidRPr="00A44D0D" w:rsidRDefault="00A44D0D" w:rsidP="005E5B25">
      <w:pPr>
        <w:pStyle w:val="20"/>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стремится узнать о правилах здорового образа жизни, готов элементарно охарактеризовать свое самочувствие, привлечь внимание взрослого в случае недомогания;</w:t>
      </w:r>
    </w:p>
    <w:p w14:paraId="6CCF8630" w14:textId="77777777" w:rsidR="00A44D0D" w:rsidRPr="00A44D0D" w:rsidRDefault="00A44D0D" w:rsidP="005E5B25">
      <w:pPr>
        <w:pStyle w:val="20"/>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стремится к самостоятельному осуществлению процессов личной гигиены, их правильной организации;</w:t>
      </w:r>
    </w:p>
    <w:p w14:paraId="705BD6A5" w14:textId="77777777" w:rsidR="00A44D0D" w:rsidRPr="00A44D0D" w:rsidRDefault="00A44D0D" w:rsidP="005E5B25">
      <w:pPr>
        <w:pStyle w:val="20"/>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выполняет самостоятельно правила общения со взрослым, внимателен к его словам и мнению, стремится к познавательному, интеллектуальному общению со взрослыми: задает много вопросов поискового характера, стремится к одобряемым формам поведения, замечает ярко выраженное эмоциональное состояние окружающих людей, по примеру педагога проявляет сочувствие;</w:t>
      </w:r>
    </w:p>
    <w:p w14:paraId="0E4677D9" w14:textId="77777777" w:rsidR="00A44D0D" w:rsidRPr="00A44D0D" w:rsidRDefault="00A44D0D" w:rsidP="005E5B25">
      <w:pPr>
        <w:pStyle w:val="20"/>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без напоминания взрослого здоровается и прощается, говорит «спасибо» и «пожалуйста»;</w:t>
      </w:r>
    </w:p>
    <w:p w14:paraId="407075B5" w14:textId="77777777" w:rsidR="00A44D0D" w:rsidRPr="00A44D0D" w:rsidRDefault="00A44D0D" w:rsidP="005E5B25">
      <w:pPr>
        <w:pStyle w:val="20"/>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стремление к общению со сверстниками, по предложению педагога может договориться с детьми, стремится к самовыражению в деятельности, к признанию и уважению сверстников;</w:t>
      </w:r>
    </w:p>
    <w:p w14:paraId="35606B3C" w14:textId="77777777" w:rsidR="00A44D0D" w:rsidRPr="00A44D0D" w:rsidRDefault="00A44D0D" w:rsidP="005E5B25">
      <w:pPr>
        <w:pStyle w:val="20"/>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познает правила безопасного поведения и стремится их выполнять в повседневной жизни;</w:t>
      </w:r>
    </w:p>
    <w:p w14:paraId="4EFEA567" w14:textId="77777777" w:rsidR="00A44D0D" w:rsidRPr="00A44D0D" w:rsidRDefault="00A44D0D" w:rsidP="005E5B25">
      <w:pPr>
        <w:pStyle w:val="20"/>
        <w:numPr>
          <w:ilvl w:val="0"/>
          <w:numId w:val="21"/>
        </w:numPr>
        <w:shd w:val="clear" w:color="auto" w:fill="auto"/>
        <w:tabs>
          <w:tab w:val="left" w:pos="993"/>
        </w:tabs>
        <w:spacing w:before="0" w:after="0" w:line="276" w:lineRule="auto"/>
        <w:ind w:left="0" w:firstLine="709"/>
        <w:jc w:val="both"/>
        <w:rPr>
          <w:sz w:val="24"/>
          <w:szCs w:val="24"/>
        </w:rPr>
      </w:pPr>
      <w:proofErr w:type="spellStart"/>
      <w:r w:rsidRPr="00A44D0D">
        <w:rPr>
          <w:sz w:val="24"/>
          <w:szCs w:val="24"/>
        </w:rPr>
        <w:t>ребёнок</w:t>
      </w:r>
      <w:proofErr w:type="spellEnd"/>
      <w:r w:rsidRPr="00A44D0D">
        <w:rPr>
          <w:sz w:val="24"/>
          <w:szCs w:val="24"/>
        </w:rPr>
        <w:t xml:space="preserve"> </w:t>
      </w:r>
      <w:proofErr w:type="spellStart"/>
      <w:r w:rsidRPr="00A44D0D">
        <w:rPr>
          <w:sz w:val="24"/>
          <w:szCs w:val="24"/>
        </w:rPr>
        <w:t>самостоятелен</w:t>
      </w:r>
      <w:proofErr w:type="spellEnd"/>
      <w:r w:rsidRPr="00A44D0D">
        <w:rPr>
          <w:sz w:val="24"/>
          <w:szCs w:val="24"/>
        </w:rPr>
        <w:t xml:space="preserve"> в </w:t>
      </w:r>
      <w:proofErr w:type="spellStart"/>
      <w:r w:rsidRPr="00A44D0D">
        <w:rPr>
          <w:sz w:val="24"/>
          <w:szCs w:val="24"/>
        </w:rPr>
        <w:t>самообслуживании</w:t>
      </w:r>
      <w:proofErr w:type="spellEnd"/>
      <w:r w:rsidRPr="00A44D0D">
        <w:rPr>
          <w:sz w:val="24"/>
          <w:szCs w:val="24"/>
        </w:rPr>
        <w:t>;</w:t>
      </w:r>
    </w:p>
    <w:p w14:paraId="1A1C3AA2" w14:textId="77777777" w:rsidR="00A44D0D" w:rsidRPr="00A44D0D" w:rsidRDefault="00A44D0D" w:rsidP="005E5B25">
      <w:pPr>
        <w:pStyle w:val="20"/>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познавательный интерес к труду взрослых, профессиям, технике; отражает эти представления в играх;</w:t>
      </w:r>
    </w:p>
    <w:p w14:paraId="48022700" w14:textId="77777777" w:rsidR="00A44D0D" w:rsidRPr="00A44D0D" w:rsidRDefault="00A44D0D" w:rsidP="005E5B25">
      <w:pPr>
        <w:pStyle w:val="20"/>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стремится к выполнению трудовых обязанностей, охотно включается в совместный труд со взрослыми или сверстниками;</w:t>
      </w:r>
    </w:p>
    <w:p w14:paraId="159F1626" w14:textId="77777777" w:rsidR="00A44D0D" w:rsidRPr="00A44D0D" w:rsidRDefault="00A44D0D" w:rsidP="005E5B25">
      <w:pPr>
        <w:pStyle w:val="20"/>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инициативен в разговоре, использует разные типы реплик и простые формы объяснительной речи, речевые контакты становятся более длительными и активными;</w:t>
      </w:r>
    </w:p>
    <w:p w14:paraId="13217FE8" w14:textId="77777777" w:rsidR="00A44D0D" w:rsidRPr="00A44D0D" w:rsidRDefault="00A44D0D" w:rsidP="005E5B25">
      <w:pPr>
        <w:pStyle w:val="20"/>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 xml:space="preserve">ребёнок большинство звуков произносит правильно, пользуется средствами </w:t>
      </w:r>
      <w:r w:rsidRPr="00A44D0D">
        <w:rPr>
          <w:sz w:val="24"/>
          <w:szCs w:val="24"/>
          <w:lang w:val="ru-RU"/>
        </w:rPr>
        <w:lastRenderedPageBreak/>
        <w:t>эмоциональной и речевой выразительности;</w:t>
      </w:r>
    </w:p>
    <w:p w14:paraId="0734A16E" w14:textId="77777777" w:rsidR="00A44D0D" w:rsidRPr="00A44D0D" w:rsidRDefault="00A44D0D" w:rsidP="005E5B25">
      <w:pPr>
        <w:pStyle w:val="20"/>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самостоятельно пересказывает знакомые сказки, с небольшой помощью взрослого составляет описательные рассказы и загадки;</w:t>
      </w:r>
    </w:p>
    <w:p w14:paraId="0921AAA4" w14:textId="77777777" w:rsidR="00A44D0D" w:rsidRPr="00A44D0D" w:rsidRDefault="00A44D0D" w:rsidP="005E5B25">
      <w:pPr>
        <w:pStyle w:val="20"/>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словотворчество, интерес к языку, с интересом слушает литературные тексты, воспроизводит текст;</w:t>
      </w:r>
    </w:p>
    <w:p w14:paraId="6B9C1976" w14:textId="77777777" w:rsidR="00A44D0D" w:rsidRPr="00A44D0D" w:rsidRDefault="00A44D0D" w:rsidP="005E5B25">
      <w:pPr>
        <w:pStyle w:val="20"/>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способен рассказать о предмете, его назначении и особенностях, о том, как он был создан;</w:t>
      </w:r>
    </w:p>
    <w:p w14:paraId="5E89B36F" w14:textId="77777777" w:rsidR="00A44D0D" w:rsidRPr="00A44D0D" w:rsidRDefault="00A44D0D" w:rsidP="005E5B25">
      <w:pPr>
        <w:pStyle w:val="20"/>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стремление к общению со сверстниками в процессе познавательной деятельности, осуществляет обмен информацией; охотно сотрудничает со взрослыми не только в совместной деятельности, но и в свободной самостоятельной; отличается высокой активностью и любознательностью;</w:t>
      </w:r>
    </w:p>
    <w:p w14:paraId="63B594FF" w14:textId="77777777" w:rsidR="00A44D0D" w:rsidRPr="00A44D0D" w:rsidRDefault="00A44D0D" w:rsidP="005E5B25">
      <w:pPr>
        <w:pStyle w:val="20"/>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активно познает и называет свойства и качества предметов, особенности объектов природы, обследовательские действия; объединяет предметы и объекты в видовые категории с указанием характерных признаков;</w:t>
      </w:r>
    </w:p>
    <w:p w14:paraId="4821D526" w14:textId="77777777" w:rsidR="00A44D0D" w:rsidRPr="00A44D0D" w:rsidRDefault="00A44D0D" w:rsidP="005E5B25">
      <w:pPr>
        <w:pStyle w:val="20"/>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задает много вопросов поискового характера, включается в деятельность экспериментирования, использует исследовательские действия, предпринимает попытки сделать логические выводы;</w:t>
      </w:r>
    </w:p>
    <w:p w14:paraId="54FAFCD4" w14:textId="77777777" w:rsidR="00A44D0D" w:rsidRPr="00A44D0D" w:rsidRDefault="00A44D0D" w:rsidP="005E5B25">
      <w:pPr>
        <w:pStyle w:val="20"/>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 удовольствием рассказывает о себе, своих желаниях, достижениях, семье, семейном быте, традициях; активно участвует в мероприятиях и праздниках, готовящихся в группе, в ДОО, имеет представления о малой родине, названии населенного пункта, улицы, некоторых памятных местах;</w:t>
      </w:r>
    </w:p>
    <w:p w14:paraId="3BC22BAE" w14:textId="77777777" w:rsidR="00A44D0D" w:rsidRPr="00A44D0D" w:rsidRDefault="00A44D0D" w:rsidP="005E5B25">
      <w:pPr>
        <w:pStyle w:val="20"/>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имеет представление о разнообразных представителях живой природы родного края, их особенностях, свойствах объектов неживой природы, сезонных изменениях в жизни природы, явлениях природы, интересуется природой, экспериментирует, положительно относится ко всем живым существам, знает правила поведения в природе, стремится самостоятельно ухаживать за растениями и животными, беречь их;</w:t>
      </w:r>
    </w:p>
    <w:p w14:paraId="231283CF" w14:textId="77777777" w:rsidR="00A44D0D" w:rsidRPr="00A44D0D" w:rsidRDefault="00A44D0D" w:rsidP="005E5B25">
      <w:pPr>
        <w:pStyle w:val="20"/>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владеет количественным и порядковым счетом в пределах пяти, умением непосредственно сравнивать предметы по форме и величине, различает части суток, знает их последовательность, понимает временную последовательность «вчера, сегодня, завтра», ориентируется от себя в движении; использует математические представления для познания окружающей действительности;</w:t>
      </w:r>
    </w:p>
    <w:p w14:paraId="18576EA0" w14:textId="77777777" w:rsidR="00A44D0D" w:rsidRPr="00A44D0D" w:rsidRDefault="00A44D0D" w:rsidP="005E5B25">
      <w:pPr>
        <w:pStyle w:val="20"/>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интерес к различным видам искусства, эмоционально откликается на отраженные в произведениях искусства действия, поступки, события;</w:t>
      </w:r>
    </w:p>
    <w:p w14:paraId="6D3B9C1B" w14:textId="77777777" w:rsidR="00A44D0D" w:rsidRPr="00A44D0D" w:rsidRDefault="00A44D0D" w:rsidP="005E5B25">
      <w:pPr>
        <w:pStyle w:val="20"/>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себя в разных видах музыкальной, изобразительной, театрализованной деятельности, используя выразительные и изобразительные средства;</w:t>
      </w:r>
    </w:p>
    <w:p w14:paraId="22E0A98D" w14:textId="77777777" w:rsidR="00A44D0D" w:rsidRPr="00A44D0D" w:rsidRDefault="00A44D0D" w:rsidP="005E5B25">
      <w:pPr>
        <w:pStyle w:val="20"/>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использует накопленный художественно-творческой опыт в самостоятельной деятельности, с желанием участвует в культурно-досуговой деятельности (праздниках, развлечениях и других видах культурно-досуговой деятельности);</w:t>
      </w:r>
    </w:p>
    <w:p w14:paraId="1FD555E0" w14:textId="77777777" w:rsidR="00A44D0D" w:rsidRPr="00A44D0D" w:rsidRDefault="00A44D0D" w:rsidP="005E5B25">
      <w:pPr>
        <w:pStyle w:val="20"/>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создает изображения и постройки в соответствии с темой, используя разнообразные материалы, владеет техническими и изобразительными умениями;</w:t>
      </w:r>
    </w:p>
    <w:p w14:paraId="564C2912" w14:textId="77777777" w:rsidR="00A44D0D" w:rsidRPr="00A44D0D" w:rsidRDefault="00A44D0D" w:rsidP="005E5B25">
      <w:pPr>
        <w:pStyle w:val="20"/>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называет роль до начала игры, обозначает новую роль по ходу игры, активно использует предметы-заместители, предлагает игровой замысел и проявляет инициативу в развитии сюжета, активно включается в ролевой диалог, проявляет творчество в создании игровой обстановки;</w:t>
      </w:r>
    </w:p>
    <w:p w14:paraId="42D0884E" w14:textId="77777777" w:rsidR="00BB340C" w:rsidRPr="00A44D0D" w:rsidRDefault="00A44D0D" w:rsidP="005E5B25">
      <w:pPr>
        <w:pStyle w:val="20"/>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 xml:space="preserve">ребёнок принимает игровую задачу в играх с правилами, проявляет интерес к результату, выигрышу; ведет негромкий диалог с игрушками, комментирует их «действия» в </w:t>
      </w:r>
      <w:r w:rsidRPr="00A44D0D">
        <w:rPr>
          <w:sz w:val="24"/>
          <w:szCs w:val="24"/>
          <w:lang w:val="ru-RU"/>
        </w:rPr>
        <w:lastRenderedPageBreak/>
        <w:t>режиссерских играх</w:t>
      </w:r>
      <w:r w:rsidR="0021290F" w:rsidRPr="00A44D0D">
        <w:rPr>
          <w:sz w:val="24"/>
          <w:szCs w:val="24"/>
          <w:lang w:val="ru-RU"/>
        </w:rPr>
        <w:t>.</w:t>
      </w:r>
    </w:p>
    <w:p w14:paraId="550A0056" w14:textId="77777777" w:rsidR="005D6A35" w:rsidRPr="0087388F" w:rsidRDefault="005D6A35" w:rsidP="005D6A35">
      <w:pPr>
        <w:pStyle w:val="a3"/>
        <w:spacing w:line="276" w:lineRule="auto"/>
        <w:ind w:left="0" w:firstLine="709"/>
      </w:pPr>
    </w:p>
    <w:p w14:paraId="7BBBC193" w14:textId="77777777" w:rsidR="00BB340C" w:rsidRPr="005D6A35" w:rsidRDefault="005D6A35" w:rsidP="005D6A35">
      <w:pPr>
        <w:pStyle w:val="2"/>
        <w:spacing w:line="276" w:lineRule="auto"/>
        <w:ind w:left="0" w:firstLine="709"/>
        <w:rPr>
          <w:b w:val="0"/>
          <w:i w:val="0"/>
        </w:rPr>
      </w:pPr>
      <w:r>
        <w:rPr>
          <w:i w:val="0"/>
        </w:rPr>
        <w:t>1.6.3.2</w:t>
      </w:r>
      <w:r w:rsidR="000104E6">
        <w:rPr>
          <w:i w:val="0"/>
        </w:rPr>
        <w:t>.</w:t>
      </w:r>
      <w:r w:rsidR="006A6FC3" w:rsidRPr="005D6A35">
        <w:rPr>
          <w:i w:val="0"/>
        </w:rPr>
        <w:t xml:space="preserve"> </w:t>
      </w:r>
      <w:r w:rsidR="001072B2">
        <w:rPr>
          <w:i w:val="0"/>
        </w:rPr>
        <w:t xml:space="preserve"> </w:t>
      </w:r>
      <w:r w:rsidR="0021290F" w:rsidRPr="005D6A35">
        <w:rPr>
          <w:i w:val="0"/>
        </w:rPr>
        <w:t>К</w:t>
      </w:r>
      <w:r w:rsidR="0021290F" w:rsidRPr="005D6A35">
        <w:rPr>
          <w:i w:val="0"/>
          <w:spacing w:val="-3"/>
        </w:rPr>
        <w:t xml:space="preserve"> </w:t>
      </w:r>
      <w:r w:rsidR="0021290F" w:rsidRPr="005D6A35">
        <w:rPr>
          <w:i w:val="0"/>
        </w:rPr>
        <w:t>шести</w:t>
      </w:r>
      <w:r w:rsidR="0021290F" w:rsidRPr="005D6A35">
        <w:rPr>
          <w:i w:val="0"/>
          <w:spacing w:val="-1"/>
        </w:rPr>
        <w:t xml:space="preserve"> </w:t>
      </w:r>
      <w:r w:rsidR="0021290F" w:rsidRPr="005D6A35">
        <w:rPr>
          <w:i w:val="0"/>
        </w:rPr>
        <w:t>годам</w:t>
      </w:r>
      <w:r w:rsidR="0021290F" w:rsidRPr="005D6A35">
        <w:rPr>
          <w:b w:val="0"/>
          <w:i w:val="0"/>
        </w:rPr>
        <w:t>:</w:t>
      </w:r>
    </w:p>
    <w:p w14:paraId="6CFE188A" w14:textId="77777777" w:rsidR="006A6FC3" w:rsidRPr="00A44D0D" w:rsidRDefault="0021290F" w:rsidP="005E5B25">
      <w:pPr>
        <w:pStyle w:val="a3"/>
        <w:numPr>
          <w:ilvl w:val="0"/>
          <w:numId w:val="22"/>
        </w:numPr>
        <w:tabs>
          <w:tab w:val="left" w:pos="993"/>
        </w:tabs>
        <w:spacing w:line="276" w:lineRule="auto"/>
        <w:ind w:left="0" w:firstLine="709"/>
      </w:pPr>
      <w:r w:rsidRPr="00A44D0D">
        <w:t>ребенок</w:t>
      </w:r>
      <w:r w:rsidRPr="00A44D0D">
        <w:rPr>
          <w:spacing w:val="1"/>
        </w:rPr>
        <w:t xml:space="preserve"> </w:t>
      </w:r>
      <w:r w:rsidRPr="00A44D0D">
        <w:t>демонстрирует</w:t>
      </w:r>
      <w:r w:rsidRPr="00A44D0D">
        <w:rPr>
          <w:spacing w:val="1"/>
        </w:rPr>
        <w:t xml:space="preserve"> </w:t>
      </w:r>
      <w:r w:rsidRPr="00A44D0D">
        <w:t>ярко</w:t>
      </w:r>
      <w:r w:rsidRPr="00A44D0D">
        <w:rPr>
          <w:spacing w:val="1"/>
        </w:rPr>
        <w:t xml:space="preserve"> </w:t>
      </w:r>
      <w:r w:rsidRPr="00A44D0D">
        <w:t>выраженную</w:t>
      </w:r>
      <w:r w:rsidRPr="00A44D0D">
        <w:rPr>
          <w:spacing w:val="1"/>
        </w:rPr>
        <w:t xml:space="preserve"> </w:t>
      </w:r>
      <w:r w:rsidRPr="00A44D0D">
        <w:t>потребность</w:t>
      </w:r>
      <w:r w:rsidRPr="00A44D0D">
        <w:rPr>
          <w:spacing w:val="1"/>
        </w:rPr>
        <w:t xml:space="preserve"> </w:t>
      </w:r>
      <w:r w:rsidRPr="00A44D0D">
        <w:t>в</w:t>
      </w:r>
      <w:r w:rsidRPr="00A44D0D">
        <w:rPr>
          <w:spacing w:val="1"/>
        </w:rPr>
        <w:t xml:space="preserve"> </w:t>
      </w:r>
      <w:r w:rsidRPr="00A44D0D">
        <w:t>двигательной</w:t>
      </w:r>
      <w:r w:rsidRPr="00A44D0D">
        <w:rPr>
          <w:spacing w:val="1"/>
        </w:rPr>
        <w:t xml:space="preserve"> </w:t>
      </w:r>
      <w:r w:rsidRPr="00A44D0D">
        <w:t>активности,</w:t>
      </w:r>
      <w:r w:rsidRPr="00A44D0D">
        <w:rPr>
          <w:spacing w:val="1"/>
        </w:rPr>
        <w:t xml:space="preserve"> </w:t>
      </w:r>
      <w:r w:rsidRPr="00A44D0D">
        <w:t>проявляет интерес к новым и знакомым физическим упражнениям, пешим прогулкам, показывает</w:t>
      </w:r>
      <w:r w:rsidRPr="00A44D0D">
        <w:rPr>
          <w:spacing w:val="1"/>
        </w:rPr>
        <w:t xml:space="preserve"> </w:t>
      </w:r>
      <w:r w:rsidRPr="00A44D0D">
        <w:t>избирательность и инициативу при выполнении упражнений, имеет представления о некоторых</w:t>
      </w:r>
      <w:r w:rsidRPr="00A44D0D">
        <w:rPr>
          <w:spacing w:val="1"/>
        </w:rPr>
        <w:t xml:space="preserve"> </w:t>
      </w:r>
      <w:r w:rsidRPr="00A44D0D">
        <w:t>видах</w:t>
      </w:r>
      <w:r w:rsidRPr="00A44D0D">
        <w:rPr>
          <w:spacing w:val="1"/>
        </w:rPr>
        <w:t xml:space="preserve"> </w:t>
      </w:r>
      <w:r w:rsidRPr="00A44D0D">
        <w:t>спорта, туризме, как форме</w:t>
      </w:r>
      <w:r w:rsidRPr="00A44D0D">
        <w:rPr>
          <w:spacing w:val="-2"/>
        </w:rPr>
        <w:t xml:space="preserve"> </w:t>
      </w:r>
      <w:r w:rsidRPr="00A44D0D">
        <w:t>активного</w:t>
      </w:r>
      <w:r w:rsidRPr="00A44D0D">
        <w:rPr>
          <w:spacing w:val="-1"/>
        </w:rPr>
        <w:t xml:space="preserve"> </w:t>
      </w:r>
      <w:r w:rsidRPr="00A44D0D">
        <w:t>отдыха;</w:t>
      </w:r>
    </w:p>
    <w:p w14:paraId="6B0054F3" w14:textId="77777777" w:rsidR="00A44D0D" w:rsidRPr="00A44D0D" w:rsidRDefault="00A44D0D" w:rsidP="005E5B25">
      <w:pPr>
        <w:pStyle w:val="20"/>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осознанность во время занятий физической культурой, демонстрирует выносливость, быстроту, силу, гибкость, ловкость, координацию, выполняет упражнения в заданном ритме и темпе, способен проявить творчество при составлении несложных комбинаций из знакомых упражнений;</w:t>
      </w:r>
    </w:p>
    <w:p w14:paraId="06C7E0FF" w14:textId="77777777" w:rsidR="00A44D0D" w:rsidRPr="00A44D0D" w:rsidRDefault="00A44D0D" w:rsidP="005E5B25">
      <w:pPr>
        <w:pStyle w:val="20"/>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доступный возрасту самоконтроль, способен привлечь внимание других детей и организовать знакомую подвижную игру;</w:t>
      </w:r>
    </w:p>
    <w:p w14:paraId="3D0F4DB6" w14:textId="77777777" w:rsidR="00A44D0D" w:rsidRPr="00A44D0D" w:rsidRDefault="00A44D0D" w:rsidP="005E5B25">
      <w:pPr>
        <w:pStyle w:val="20"/>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духовно-нравственные качества и основы патриотизма в процессе ознакомления с видами спорта и достижениями российских спортсменов;</w:t>
      </w:r>
    </w:p>
    <w:p w14:paraId="0F250601" w14:textId="77777777" w:rsidR="00A44D0D" w:rsidRPr="00A44D0D" w:rsidRDefault="00A44D0D" w:rsidP="005E5B25">
      <w:pPr>
        <w:pStyle w:val="20"/>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владеет основными способами укрепления здоровья (закаливание, утренняя гимнастика, соблюдение личной гигиены, безопасное поведение и другие); мотивирован на сбережение и укрепление собственного здоровья и здоровья окружающих;</w:t>
      </w:r>
    </w:p>
    <w:p w14:paraId="1A640166" w14:textId="77777777" w:rsidR="00A44D0D" w:rsidRPr="00A44D0D" w:rsidRDefault="00A44D0D" w:rsidP="005E5B25">
      <w:pPr>
        <w:pStyle w:val="20"/>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настроен положительно по отношению к окружающим, охотно вступает в общение со взрослыми и сверстниками, проявляет сдержанность по отношению к незнакомым людям, при общении со взрослыми и сверстниками ориентируется на общепринятые нормы и правила культуры поведения, проявляет в поведении уважение и привязанность к родителям (законным представителям), демонстрирует уважение к педагогам, интересуется жизнью семьи и ДОО;</w:t>
      </w:r>
    </w:p>
    <w:p w14:paraId="09965FE7" w14:textId="77777777" w:rsidR="00A44D0D" w:rsidRPr="00A44D0D" w:rsidRDefault="00A44D0D" w:rsidP="005E5B25">
      <w:pPr>
        <w:pStyle w:val="20"/>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способен различать разные эмоциональные состояния взрослых и сверстников, учитывает их в своем поведении, откликается на просьбу помочь, в оценке поступков опирается на нравственные представления;</w:t>
      </w:r>
    </w:p>
    <w:p w14:paraId="68E9DD15" w14:textId="77777777" w:rsidR="00A44D0D" w:rsidRPr="00A44D0D" w:rsidRDefault="00A44D0D" w:rsidP="005E5B25">
      <w:pPr>
        <w:pStyle w:val="20"/>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активность в стремлении к познанию разных видов труда и профессий, бережно относится к предметному миру как результату труда взрослых, стремится участвовать в труде взрослых, самостоятелен, инициативен в самообслуживании, участвует со сверстниками в разных видах повседневного и ручного труда;</w:t>
      </w:r>
    </w:p>
    <w:p w14:paraId="6ED3695C" w14:textId="77777777" w:rsidR="00A44D0D" w:rsidRPr="00A44D0D" w:rsidRDefault="00A44D0D" w:rsidP="005E5B25">
      <w:pPr>
        <w:pStyle w:val="20"/>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владеет представлениями о безопасном поведении, соблюдает правила безопасного поведения в разных видах деятельности, демонстрирует умения правильно и безопасно пользоваться под присмотром взрослого бытовыми предметами и приборами, безопасного общения с незнакомыми животными, владеет основными правилами безопасного поведения на улице;</w:t>
      </w:r>
    </w:p>
    <w:p w14:paraId="3F7DDC7E" w14:textId="77777777" w:rsidR="00A44D0D" w:rsidRPr="00A44D0D" w:rsidRDefault="00A44D0D" w:rsidP="005E5B25">
      <w:pPr>
        <w:pStyle w:val="20"/>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регулирует свою активность в деятельности, умеет соблюдать очередность и учитывать права других людей, проявляет инициативу в общении и деятельности, задает вопросы различной направленности, слушает и понимает взрослого, действует по правилу или образцу в разных видах деятельности, способен к произвольным действиям;</w:t>
      </w:r>
    </w:p>
    <w:p w14:paraId="5A80A12B" w14:textId="77777777" w:rsidR="00A44D0D" w:rsidRPr="00A44D0D" w:rsidRDefault="00A44D0D" w:rsidP="005E5B25">
      <w:pPr>
        <w:pStyle w:val="20"/>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инициативу и самостоятельность в процессе придумывания загадок, сказок, рассказов, владеет первичными приемами аргументации и доказательства, демонстрирует богатый словарный запас, безошибочно пользуется обобщающими словами и понятиями, самостоятельно пересказывает рассказы и сказки, проявляет избирательное отношение к произведениям определенной тематики и жанра;</w:t>
      </w:r>
    </w:p>
    <w:p w14:paraId="13B3CED5" w14:textId="77777777" w:rsidR="00A44D0D" w:rsidRPr="00A44D0D" w:rsidRDefault="00A44D0D" w:rsidP="005E5B25">
      <w:pPr>
        <w:pStyle w:val="20"/>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 xml:space="preserve">ребёнок испытывает познавательный интерес к событиям, находящимся за рамками </w:t>
      </w:r>
      <w:r w:rsidRPr="00A44D0D">
        <w:rPr>
          <w:sz w:val="24"/>
          <w:szCs w:val="24"/>
          <w:lang w:val="ru-RU"/>
        </w:rPr>
        <w:lastRenderedPageBreak/>
        <w:t>личного опыта, фантазирует, предлагает пути решения проблем, имеет представления о социальном, предметном и природном мире; ребёнок устанавливает закономерности причинно-следственного характера, приводит логические высказывания; проявляет любознательность;</w:t>
      </w:r>
    </w:p>
    <w:p w14:paraId="74127D8B" w14:textId="77777777" w:rsidR="00A44D0D" w:rsidRPr="00A44D0D" w:rsidRDefault="00A44D0D" w:rsidP="005E5B25">
      <w:pPr>
        <w:pStyle w:val="20"/>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использует математические знания, способы и средства для познания окружающего мира; способен к произвольным умственным действиям; логическим операциям анализа, сравнения, обобщения, систематизации, классификации и другим, оперируя предметами разными по величине, форме, количеству; владеет счетом, ориентировкой в пространстве и времени;</w:t>
      </w:r>
    </w:p>
    <w:p w14:paraId="0467383C" w14:textId="77777777" w:rsidR="00A44D0D" w:rsidRPr="00A44D0D" w:rsidRDefault="00A44D0D" w:rsidP="005E5B25">
      <w:pPr>
        <w:pStyle w:val="20"/>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знает о цифровых средствах познания окружающей действительности, использует некоторые из них, придерживаясь правил безопасного обращения с ними;</w:t>
      </w:r>
    </w:p>
    <w:p w14:paraId="06E4F74B" w14:textId="77777777" w:rsidR="00A44D0D" w:rsidRPr="00A44D0D" w:rsidRDefault="00A44D0D" w:rsidP="005E5B25">
      <w:pPr>
        <w:pStyle w:val="20"/>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познавательный интерес к населенному пункту, в котором живет, знает некоторые сведения о его достопримечательностях, событиях городской и сельской жизни; знает название своей страны, её государственные символы;</w:t>
      </w:r>
    </w:p>
    <w:p w14:paraId="18EFB324" w14:textId="77777777" w:rsidR="00A44D0D" w:rsidRPr="00A44D0D" w:rsidRDefault="00A44D0D" w:rsidP="005E5B25">
      <w:pPr>
        <w:pStyle w:val="20"/>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имеет представление о живой природе разных регионов России, может классифицировать объекты по разным признакам; имеет представление об особенностях и потребностях живого организма, изменениях в жизни природы в разные сезоны года, соблюдает правила поведения в природе, ухаживает за растениями и животными, бережно относится к ним;</w:t>
      </w:r>
    </w:p>
    <w:p w14:paraId="3EB83D13" w14:textId="77777777" w:rsidR="00A44D0D" w:rsidRPr="00A44D0D" w:rsidRDefault="00A44D0D" w:rsidP="005E5B25">
      <w:pPr>
        <w:pStyle w:val="20"/>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интерес и (или) с желанием занимается музыкальной, изобразительной, театрализованной деятельностью; различает виды, жанры, формы в музыке, изобразительном и театральном искусстве; проявляет музыкальные и художественно-творческие способности;</w:t>
      </w:r>
    </w:p>
    <w:p w14:paraId="3D0BE94E" w14:textId="77777777" w:rsidR="00A44D0D" w:rsidRPr="00A44D0D" w:rsidRDefault="00A44D0D" w:rsidP="005E5B25">
      <w:pPr>
        <w:pStyle w:val="20"/>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принимает активное участие в праздничных программах и их подготовке; взаимодействует со всеми участниками культурно-досуговых мероприятий;</w:t>
      </w:r>
    </w:p>
    <w:p w14:paraId="0D02224A" w14:textId="77777777" w:rsidR="00A44D0D" w:rsidRPr="00A44D0D" w:rsidRDefault="00A44D0D" w:rsidP="005E5B25">
      <w:pPr>
        <w:pStyle w:val="20"/>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самостоятельно определяет замысел рисунка, аппликации, лепки, постройки, создает образы и композиционные изображения, интегрируя освоенные техники и средства выразительности, использует разнообразные материалы;</w:t>
      </w:r>
    </w:p>
    <w:p w14:paraId="25EA3944" w14:textId="77777777" w:rsidR="00A44D0D" w:rsidRPr="00A44D0D" w:rsidRDefault="00A44D0D" w:rsidP="005E5B25">
      <w:pPr>
        <w:pStyle w:val="20"/>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согласовывает свои интересы с интересами партнеров в игровой деятельности, умеет предложить и объяснить замысел игры, комбинировать сюжеты на основе разных событий, создавать игровые образы, управлять персонажами в режиссерской игре;</w:t>
      </w:r>
    </w:p>
    <w:p w14:paraId="25A3AB04" w14:textId="77777777" w:rsidR="00BB340C" w:rsidRPr="00A44D0D" w:rsidRDefault="00A44D0D" w:rsidP="005E5B25">
      <w:pPr>
        <w:pStyle w:val="20"/>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интерес к игровому экспериментированию, развивающим и познавательным играм, в играх с готовым содержанием и правилами действует в точном соответствии с игровой задачей и правилами.</w:t>
      </w:r>
    </w:p>
    <w:p w14:paraId="12E46C9B" w14:textId="77777777" w:rsidR="001A74F8" w:rsidRPr="0087388F" w:rsidRDefault="001A74F8" w:rsidP="001A74F8">
      <w:pPr>
        <w:pStyle w:val="a3"/>
        <w:tabs>
          <w:tab w:val="left" w:pos="993"/>
        </w:tabs>
        <w:spacing w:line="276" w:lineRule="auto"/>
        <w:ind w:left="349" w:firstLine="0"/>
      </w:pPr>
    </w:p>
    <w:p w14:paraId="602739F8" w14:textId="77777777" w:rsidR="00BB340C" w:rsidRPr="0087388F" w:rsidRDefault="001A74F8" w:rsidP="001A74F8">
      <w:pPr>
        <w:pStyle w:val="1"/>
        <w:tabs>
          <w:tab w:val="left" w:pos="1686"/>
          <w:tab w:val="left" w:pos="1687"/>
          <w:tab w:val="left" w:pos="3444"/>
          <w:tab w:val="left" w:pos="4929"/>
          <w:tab w:val="left" w:pos="5414"/>
          <w:tab w:val="left" w:pos="6222"/>
          <w:tab w:val="left" w:pos="7747"/>
          <w:tab w:val="left" w:pos="8961"/>
        </w:tabs>
        <w:spacing w:line="276" w:lineRule="auto"/>
        <w:ind w:left="0" w:firstLine="709"/>
        <w:jc w:val="both"/>
      </w:pPr>
      <w:r>
        <w:t xml:space="preserve">1.6.4. Планируемые результаты на </w:t>
      </w:r>
      <w:r w:rsidR="006A6FC3" w:rsidRPr="0087388F">
        <w:t xml:space="preserve">этапе </w:t>
      </w:r>
      <w:r w:rsidR="0021290F" w:rsidRPr="0087388F">
        <w:t>завершения</w:t>
      </w:r>
      <w:r>
        <w:t xml:space="preserve"> освоения П</w:t>
      </w:r>
      <w:r w:rsidR="0021290F" w:rsidRPr="0087388F">
        <w:t>рограммы</w:t>
      </w:r>
    </w:p>
    <w:p w14:paraId="5BE7B9C1" w14:textId="77777777" w:rsidR="00BB340C" w:rsidRPr="001A74F8" w:rsidRDefault="0021290F" w:rsidP="005D6A35">
      <w:pPr>
        <w:pStyle w:val="2"/>
        <w:spacing w:line="276" w:lineRule="auto"/>
        <w:ind w:left="0" w:firstLine="709"/>
        <w:rPr>
          <w:i w:val="0"/>
        </w:rPr>
      </w:pPr>
      <w:r w:rsidRPr="001A74F8">
        <w:rPr>
          <w:i w:val="0"/>
        </w:rPr>
        <w:t>К</w:t>
      </w:r>
      <w:r w:rsidRPr="001A74F8">
        <w:rPr>
          <w:i w:val="0"/>
          <w:spacing w:val="-2"/>
        </w:rPr>
        <w:t xml:space="preserve"> </w:t>
      </w:r>
      <w:r w:rsidRPr="001A74F8">
        <w:rPr>
          <w:i w:val="0"/>
        </w:rPr>
        <w:t>концу</w:t>
      </w:r>
      <w:r w:rsidRPr="001A74F8">
        <w:rPr>
          <w:i w:val="0"/>
          <w:spacing w:val="-2"/>
        </w:rPr>
        <w:t xml:space="preserve"> </w:t>
      </w:r>
      <w:r w:rsidRPr="001A74F8">
        <w:rPr>
          <w:i w:val="0"/>
        </w:rPr>
        <w:t>дошкольного</w:t>
      </w:r>
      <w:r w:rsidRPr="001A74F8">
        <w:rPr>
          <w:i w:val="0"/>
          <w:spacing w:val="-1"/>
        </w:rPr>
        <w:t xml:space="preserve"> </w:t>
      </w:r>
      <w:r w:rsidRPr="001A74F8">
        <w:rPr>
          <w:i w:val="0"/>
        </w:rPr>
        <w:t>возраста:</w:t>
      </w:r>
    </w:p>
    <w:p w14:paraId="63CE1912" w14:textId="77777777" w:rsidR="00BB340C" w:rsidRPr="00BB1E02" w:rsidRDefault="0021290F" w:rsidP="005E5B25">
      <w:pPr>
        <w:pStyle w:val="a3"/>
        <w:numPr>
          <w:ilvl w:val="0"/>
          <w:numId w:val="23"/>
        </w:numPr>
        <w:tabs>
          <w:tab w:val="left" w:pos="993"/>
        </w:tabs>
        <w:spacing w:line="276" w:lineRule="auto"/>
        <w:ind w:left="0" w:firstLine="709"/>
      </w:pPr>
      <w:r w:rsidRPr="00BB1E02">
        <w:t>у</w:t>
      </w:r>
      <w:r w:rsidRPr="00BB1E02">
        <w:rPr>
          <w:spacing w:val="-6"/>
        </w:rPr>
        <w:t xml:space="preserve"> </w:t>
      </w:r>
      <w:r w:rsidRPr="00BB1E02">
        <w:t>ребенка</w:t>
      </w:r>
      <w:r w:rsidRPr="00BB1E02">
        <w:rPr>
          <w:spacing w:val="-3"/>
        </w:rPr>
        <w:t xml:space="preserve"> </w:t>
      </w:r>
      <w:r w:rsidRPr="00BB1E02">
        <w:t>сформированы</w:t>
      </w:r>
      <w:r w:rsidRPr="00BB1E02">
        <w:rPr>
          <w:spacing w:val="-2"/>
        </w:rPr>
        <w:t xml:space="preserve"> </w:t>
      </w:r>
      <w:r w:rsidRPr="00BB1E02">
        <w:t>основные</w:t>
      </w:r>
      <w:r w:rsidRPr="00BB1E02">
        <w:rPr>
          <w:spacing w:val="-5"/>
        </w:rPr>
        <w:t xml:space="preserve"> </w:t>
      </w:r>
      <w:r w:rsidRPr="00BB1E02">
        <w:t>физические</w:t>
      </w:r>
      <w:r w:rsidRPr="00BB1E02">
        <w:rPr>
          <w:spacing w:val="-3"/>
        </w:rPr>
        <w:t xml:space="preserve"> </w:t>
      </w:r>
      <w:r w:rsidRPr="00BB1E02">
        <w:t>и</w:t>
      </w:r>
      <w:r w:rsidRPr="00BB1E02">
        <w:rPr>
          <w:spacing w:val="-2"/>
        </w:rPr>
        <w:t xml:space="preserve"> </w:t>
      </w:r>
      <w:r w:rsidRPr="00BB1E02">
        <w:t>нравственно-волевые</w:t>
      </w:r>
      <w:r w:rsidRPr="00BB1E02">
        <w:rPr>
          <w:spacing w:val="-3"/>
        </w:rPr>
        <w:t xml:space="preserve"> </w:t>
      </w:r>
      <w:r w:rsidRPr="00BB1E02">
        <w:t>качества;</w:t>
      </w:r>
    </w:p>
    <w:p w14:paraId="74A4C052" w14:textId="77777777" w:rsidR="00BB1E02" w:rsidRPr="00BB1E02" w:rsidRDefault="00BB1E02" w:rsidP="005E5B25">
      <w:pPr>
        <w:pStyle w:val="20"/>
        <w:numPr>
          <w:ilvl w:val="0"/>
          <w:numId w:val="23"/>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 xml:space="preserve">ребёнок владеет основными движениями и элементами спортивных игр, может контролировать </w:t>
      </w:r>
      <w:proofErr w:type="gramStart"/>
      <w:r w:rsidRPr="00BB1E02">
        <w:rPr>
          <w:sz w:val="24"/>
          <w:szCs w:val="24"/>
          <w:lang w:val="ru-RU"/>
        </w:rPr>
        <w:t>свои</w:t>
      </w:r>
      <w:r w:rsidR="00047AE7">
        <w:rPr>
          <w:sz w:val="24"/>
          <w:szCs w:val="24"/>
          <w:lang w:val="ru-RU"/>
        </w:rPr>
        <w:t xml:space="preserve"> </w:t>
      </w:r>
      <w:r w:rsidRPr="00BB1E02">
        <w:rPr>
          <w:sz w:val="24"/>
          <w:szCs w:val="24"/>
          <w:lang w:val="ru-RU"/>
        </w:rPr>
        <w:t xml:space="preserve"> движение</w:t>
      </w:r>
      <w:proofErr w:type="gramEnd"/>
      <w:r w:rsidRPr="00BB1E02">
        <w:rPr>
          <w:sz w:val="24"/>
          <w:szCs w:val="24"/>
          <w:lang w:val="ru-RU"/>
        </w:rPr>
        <w:t xml:space="preserve"> и управлять ими;</w:t>
      </w:r>
    </w:p>
    <w:p w14:paraId="6F73027F" w14:textId="77777777" w:rsidR="00BB1E02" w:rsidRPr="00BB1E02" w:rsidRDefault="00BB1E02" w:rsidP="005E5B25">
      <w:pPr>
        <w:pStyle w:val="20"/>
        <w:numPr>
          <w:ilvl w:val="0"/>
          <w:numId w:val="23"/>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соблюдает элементарные правила здорового образа жизни и личной гигиены;</w:t>
      </w:r>
    </w:p>
    <w:p w14:paraId="2A33B3F4" w14:textId="77777777" w:rsidR="00BB1E02" w:rsidRPr="00BB1E02" w:rsidRDefault="00BB1E02" w:rsidP="005E5B25">
      <w:pPr>
        <w:pStyle w:val="20"/>
        <w:numPr>
          <w:ilvl w:val="0"/>
          <w:numId w:val="23"/>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результативно выполняет физические упражнения (общеразвивающие, основные движения, спортивные), участвует в туристских пеших прогулках, осваивает простейшие туристские навыки, ориентируется на местности;</w:t>
      </w:r>
    </w:p>
    <w:p w14:paraId="1C8B6E2F" w14:textId="77777777" w:rsidR="00BB1E02" w:rsidRPr="00BB1E02" w:rsidRDefault="00BB1E02" w:rsidP="005E5B25">
      <w:pPr>
        <w:pStyle w:val="20"/>
        <w:numPr>
          <w:ilvl w:val="0"/>
          <w:numId w:val="23"/>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элементы творчества в двигательной деятельности; ребёнок проявляет нравственно-волевые качества, самоконтроль и может осуществлять анализ своей двигательной деятельности;</w:t>
      </w:r>
    </w:p>
    <w:p w14:paraId="2C0ED30C" w14:textId="77777777" w:rsidR="00BB1E02" w:rsidRPr="00BB1E02" w:rsidRDefault="00BB1E02" w:rsidP="005E5B25">
      <w:pPr>
        <w:pStyle w:val="20"/>
        <w:numPr>
          <w:ilvl w:val="0"/>
          <w:numId w:val="23"/>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 xml:space="preserve">ребёнок проявляет духовно-нравственные качества и основы патриотизма в ходе </w:t>
      </w:r>
      <w:r w:rsidRPr="00BB1E02">
        <w:rPr>
          <w:sz w:val="24"/>
          <w:szCs w:val="24"/>
          <w:lang w:val="ru-RU"/>
        </w:rPr>
        <w:lastRenderedPageBreak/>
        <w:t>занятий физической культурой и ознакомлением с достижениями российского спорта;</w:t>
      </w:r>
    </w:p>
    <w:p w14:paraId="4FC34242" w14:textId="77777777" w:rsidR="00BB1E02" w:rsidRPr="00BB1E02" w:rsidRDefault="00BB1E02" w:rsidP="005E5B25">
      <w:pPr>
        <w:pStyle w:val="20"/>
        <w:numPr>
          <w:ilvl w:val="0"/>
          <w:numId w:val="23"/>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имеет начальные представления о правилах безопасного поведения в двигательной деятельности; о том, что такое здоровье, понимает, как поддержать, укрепить и сохранить его;</w:t>
      </w:r>
    </w:p>
    <w:p w14:paraId="10D1C215" w14:textId="77777777" w:rsidR="00BB1E02" w:rsidRPr="00BB1E02" w:rsidRDefault="00BB1E02" w:rsidP="005E5B25">
      <w:pPr>
        <w:pStyle w:val="20"/>
        <w:numPr>
          <w:ilvl w:val="0"/>
          <w:numId w:val="23"/>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навыками личной гигиены, может заботливо относиться к своему здоровью и здоровью окружающих, стремится оказать помощь и поддержку другим людям;</w:t>
      </w:r>
    </w:p>
    <w:p w14:paraId="5A0F6CE1" w14:textId="77777777" w:rsidR="00BB1E02" w:rsidRPr="00BB1E02" w:rsidRDefault="00BB1E02" w:rsidP="005E5B25">
      <w:pPr>
        <w:pStyle w:val="20"/>
        <w:numPr>
          <w:ilvl w:val="0"/>
          <w:numId w:val="23"/>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соблюдает элементарные социальные нормы и правила поведения в различных видах деятельности, взаимоотношениях со взрослыми и сверстниками;</w:t>
      </w:r>
    </w:p>
    <w:p w14:paraId="1CD0D7FF" w14:textId="77777777" w:rsidR="00BB1E02" w:rsidRPr="00BB1E02" w:rsidRDefault="00BB1E02" w:rsidP="005E5B25">
      <w:pPr>
        <w:pStyle w:val="20"/>
        <w:numPr>
          <w:ilvl w:val="0"/>
          <w:numId w:val="23"/>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средствами общения и способами взаимодействия со взрослыми и сверстниками; способен понимать и учитывать интересы и чувства других; договариваться и дружить со сверстниками; старается разрешать возникающие конфликты конструктивными способами;</w:t>
      </w:r>
    </w:p>
    <w:p w14:paraId="12FB0677" w14:textId="77777777" w:rsidR="00BB1E02" w:rsidRPr="00BB1E02" w:rsidRDefault="00BB1E02" w:rsidP="005E5B25">
      <w:pPr>
        <w:pStyle w:val="20"/>
        <w:numPr>
          <w:ilvl w:val="0"/>
          <w:numId w:val="23"/>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 ребёнок стремится сохранять позитивную самооценку;</w:t>
      </w:r>
    </w:p>
    <w:p w14:paraId="4333B8E1" w14:textId="77777777" w:rsidR="00BB1E02" w:rsidRPr="00BB1E02" w:rsidRDefault="00BB1E02" w:rsidP="005E5B25">
      <w:pPr>
        <w:pStyle w:val="20"/>
        <w:numPr>
          <w:ilvl w:val="0"/>
          <w:numId w:val="23"/>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положительное отношение к миру, разным видам труда, другим людям и самому себе;</w:t>
      </w:r>
    </w:p>
    <w:p w14:paraId="32486BAD" w14:textId="77777777" w:rsidR="00BB1E02" w:rsidRPr="00BB1E02" w:rsidRDefault="00BB1E02" w:rsidP="005E5B25">
      <w:pPr>
        <w:pStyle w:val="20"/>
        <w:numPr>
          <w:ilvl w:val="0"/>
          <w:numId w:val="23"/>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у ребёнка выражено стремление заниматься социально значимой деятельностью;</w:t>
      </w:r>
    </w:p>
    <w:p w14:paraId="1F57A0D2" w14:textId="77777777" w:rsidR="00BB1E02" w:rsidRPr="00BB1E02" w:rsidRDefault="00BB1E02" w:rsidP="005E5B25">
      <w:pPr>
        <w:pStyle w:val="20"/>
        <w:numPr>
          <w:ilvl w:val="0"/>
          <w:numId w:val="23"/>
        </w:numPr>
        <w:shd w:val="clear" w:color="auto" w:fill="auto"/>
        <w:tabs>
          <w:tab w:val="left" w:pos="993"/>
        </w:tabs>
        <w:spacing w:before="0" w:after="0" w:line="276" w:lineRule="auto"/>
        <w:ind w:left="0" w:firstLine="709"/>
        <w:jc w:val="both"/>
        <w:rPr>
          <w:sz w:val="24"/>
          <w:szCs w:val="24"/>
        </w:rPr>
      </w:pPr>
      <w:r w:rsidRPr="00BB1E02">
        <w:rPr>
          <w:sz w:val="24"/>
          <w:szCs w:val="24"/>
          <w:lang w:val="ru-RU"/>
        </w:rPr>
        <w:t xml:space="preserve">ребёнок способен откликаться на эмоции близких людей, проявлять эмпатию </w:t>
      </w:r>
      <w:r w:rsidRPr="00BB1E02">
        <w:rPr>
          <w:sz w:val="24"/>
          <w:szCs w:val="24"/>
        </w:rPr>
        <w:t>(</w:t>
      </w:r>
      <w:proofErr w:type="spellStart"/>
      <w:r w:rsidRPr="00BB1E02">
        <w:rPr>
          <w:sz w:val="24"/>
          <w:szCs w:val="24"/>
        </w:rPr>
        <w:t>сочувствие</w:t>
      </w:r>
      <w:proofErr w:type="spellEnd"/>
      <w:r w:rsidRPr="00BB1E02">
        <w:rPr>
          <w:sz w:val="24"/>
          <w:szCs w:val="24"/>
        </w:rPr>
        <w:t xml:space="preserve">, </w:t>
      </w:r>
      <w:proofErr w:type="spellStart"/>
      <w:r w:rsidRPr="00BB1E02">
        <w:rPr>
          <w:sz w:val="24"/>
          <w:szCs w:val="24"/>
        </w:rPr>
        <w:t>сопереживание</w:t>
      </w:r>
      <w:proofErr w:type="spellEnd"/>
      <w:r w:rsidRPr="00BB1E02">
        <w:rPr>
          <w:sz w:val="24"/>
          <w:szCs w:val="24"/>
        </w:rPr>
        <w:t xml:space="preserve">, </w:t>
      </w:r>
      <w:proofErr w:type="spellStart"/>
      <w:r w:rsidRPr="00BB1E02">
        <w:rPr>
          <w:sz w:val="24"/>
          <w:szCs w:val="24"/>
        </w:rPr>
        <w:t>содействие</w:t>
      </w:r>
      <w:proofErr w:type="spellEnd"/>
      <w:r w:rsidRPr="00BB1E02">
        <w:rPr>
          <w:sz w:val="24"/>
          <w:szCs w:val="24"/>
        </w:rPr>
        <w:t>);</w:t>
      </w:r>
    </w:p>
    <w:p w14:paraId="7FC14B03" w14:textId="77777777" w:rsidR="00BB1E02" w:rsidRPr="00BB1E02" w:rsidRDefault="00BB1E02" w:rsidP="005E5B25">
      <w:pPr>
        <w:pStyle w:val="20"/>
        <w:numPr>
          <w:ilvl w:val="0"/>
          <w:numId w:val="23"/>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p w14:paraId="3567B12B" w14:textId="77777777" w:rsidR="00BB1E02" w:rsidRPr="00BB1E02" w:rsidRDefault="00BB1E02" w:rsidP="005E5B25">
      <w:pPr>
        <w:pStyle w:val="20"/>
        <w:numPr>
          <w:ilvl w:val="0"/>
          <w:numId w:val="23"/>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решать адекватные возрасту интеллектуальные, творческие и личностные задачи; применять накопленный опыт для осуществления различных видов детской деятельности, принимать собственные решения и проявлять инициативу;</w:t>
      </w:r>
    </w:p>
    <w:p w14:paraId="66049ADB" w14:textId="77777777" w:rsidR="00BB1E02" w:rsidRPr="00BB1E02" w:rsidRDefault="00BB1E02" w:rsidP="005E5B25">
      <w:pPr>
        <w:pStyle w:val="20"/>
        <w:numPr>
          <w:ilvl w:val="0"/>
          <w:numId w:val="23"/>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речью как средством коммуникации, ведет диалог со взрослыми и сверстниками, использует формулы речевого этикета в соответствии с ситуацией общения, владеет коммуникативно-речевыми умениями;</w:t>
      </w:r>
    </w:p>
    <w:p w14:paraId="59B5B466" w14:textId="77777777" w:rsidR="00BB1E02" w:rsidRPr="00BB1E02" w:rsidRDefault="00BB1E02" w:rsidP="005E5B25">
      <w:pPr>
        <w:pStyle w:val="20"/>
        <w:numPr>
          <w:ilvl w:val="0"/>
          <w:numId w:val="23"/>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знает и осмысленно воспринимает литературные произведения различных жанров, имеет предпочтения в жанрах литературы, проявляет интерес к книгам познавательного характера, определяет характеры персонажей, мотивы их поведения, оценивает поступки литературных героев;</w:t>
      </w:r>
    </w:p>
    <w:p w14:paraId="2AD69C06" w14:textId="77777777" w:rsidR="00BB1E02" w:rsidRPr="00BB1E02" w:rsidRDefault="00BB1E02" w:rsidP="005E5B25">
      <w:pPr>
        <w:pStyle w:val="20"/>
        <w:numPr>
          <w:ilvl w:val="0"/>
          <w:numId w:val="23"/>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обладает начальными знаниями о природном и социальном мире, в котором он живет: элементарными представлениями из области естествознания, математики, истории, искусства и спорта, информатики и инженерии и тому подобное; о себе, собственной принадлежности и принадлежности других людей к определенному полу; составе семьи, родственных отношениях и взаимосвязях, семейных традициях; об обществе, его национально-культурных ценностях; государстве и принадлежности к нему;</w:t>
      </w:r>
    </w:p>
    <w:p w14:paraId="062C6C66" w14:textId="77777777" w:rsidR="00BB1E02" w:rsidRPr="00BB1E02" w:rsidRDefault="00BB1E02" w:rsidP="005E5B25">
      <w:pPr>
        <w:pStyle w:val="20"/>
        <w:numPr>
          <w:ilvl w:val="0"/>
          <w:numId w:val="23"/>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w:t>
      </w:r>
    </w:p>
    <w:p w14:paraId="71472CD7" w14:textId="77777777" w:rsidR="00BB1E02" w:rsidRPr="00BB1E02" w:rsidRDefault="00BB1E02" w:rsidP="005E5B25">
      <w:pPr>
        <w:pStyle w:val="20"/>
        <w:numPr>
          <w:ilvl w:val="0"/>
          <w:numId w:val="23"/>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 xml:space="preserve">ребёнок имеет представление о жизни людей в России, имеет некоторые представления о важных исторических событиях Отечества; имеет представление о многообразии стран и </w:t>
      </w:r>
      <w:r w:rsidRPr="00BB1E02">
        <w:rPr>
          <w:sz w:val="24"/>
          <w:szCs w:val="24"/>
          <w:lang w:val="ru-RU"/>
        </w:rPr>
        <w:lastRenderedPageBreak/>
        <w:t>народов мира;</w:t>
      </w:r>
    </w:p>
    <w:p w14:paraId="52901F41" w14:textId="77777777" w:rsidR="00BB1E02" w:rsidRPr="00BB1E02" w:rsidRDefault="00BB1E02" w:rsidP="005E5B25">
      <w:pPr>
        <w:pStyle w:val="20"/>
        <w:numPr>
          <w:ilvl w:val="0"/>
          <w:numId w:val="23"/>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w:t>
      </w:r>
    </w:p>
    <w:p w14:paraId="7E0BD0DC" w14:textId="77777777" w:rsidR="00BB1E02" w:rsidRPr="00BB1E02" w:rsidRDefault="00BB1E02" w:rsidP="005E5B25">
      <w:pPr>
        <w:pStyle w:val="20"/>
        <w:numPr>
          <w:ilvl w:val="0"/>
          <w:numId w:val="23"/>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w:t>
      </w:r>
    </w:p>
    <w:p w14:paraId="2658765E" w14:textId="77777777" w:rsidR="00BB1E02" w:rsidRPr="00BB1E02" w:rsidRDefault="00BB1E02" w:rsidP="005E5B25">
      <w:pPr>
        <w:pStyle w:val="20"/>
        <w:numPr>
          <w:ilvl w:val="0"/>
          <w:numId w:val="23"/>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имеет представление о некоторых наиболее ярких представителях живой природы России и планеты, их отличительных признаках, среде обитания, потребностях живой природы, росте и развитии живых существ; свойствах неживой природы, сезонных изменениях в природе, наблюдает за погодой, живыми объектами, имеет сформированный познавательный интерес к природе, осознанно соблюдает правила поведения в природе, знает способы охраны природы, демонстрирует заботливое отношение к ней;</w:t>
      </w:r>
    </w:p>
    <w:p w14:paraId="2AC1C419" w14:textId="77777777" w:rsidR="00BB1E02" w:rsidRPr="00BB1E02" w:rsidRDefault="00BB1E02" w:rsidP="005E5B25">
      <w:pPr>
        <w:pStyle w:val="20"/>
        <w:numPr>
          <w:ilvl w:val="0"/>
          <w:numId w:val="23"/>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воспринимать и понимать произведения различных видов искусства, имеет предпочтения в области музыкальной, изобразительной, театрализованной деятельности;</w:t>
      </w:r>
    </w:p>
    <w:p w14:paraId="668CC5A7" w14:textId="77777777" w:rsidR="00BB1E02" w:rsidRPr="00BB1E02" w:rsidRDefault="00BB1E02" w:rsidP="005E5B25">
      <w:pPr>
        <w:pStyle w:val="20"/>
        <w:numPr>
          <w:ilvl w:val="0"/>
          <w:numId w:val="23"/>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выражает интерес к культурным традициям народа в процессе знакомства с различными видами и жанрами искусства; обладает начальными знаниями об искусстве;</w:t>
      </w:r>
    </w:p>
    <w:p w14:paraId="418777F3" w14:textId="77777777" w:rsidR="00BB1E02" w:rsidRPr="00BB1E02" w:rsidRDefault="00BB1E02" w:rsidP="005E5B25">
      <w:pPr>
        <w:pStyle w:val="20"/>
        <w:numPr>
          <w:ilvl w:val="0"/>
          <w:numId w:val="23"/>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w:t>
      </w:r>
    </w:p>
    <w:p w14:paraId="05118EC8" w14:textId="77777777" w:rsidR="00BB1E02" w:rsidRPr="00BB1E02" w:rsidRDefault="00BB1E02" w:rsidP="005E5B25">
      <w:pPr>
        <w:pStyle w:val="20"/>
        <w:numPr>
          <w:ilvl w:val="0"/>
          <w:numId w:val="23"/>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14:paraId="0D9F388B" w14:textId="77777777" w:rsidR="00BB1E02" w:rsidRPr="00BB1E02" w:rsidRDefault="00BB1E02" w:rsidP="005E5B25">
      <w:pPr>
        <w:pStyle w:val="20"/>
        <w:numPr>
          <w:ilvl w:val="0"/>
          <w:numId w:val="23"/>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учётом игровой ситуации;</w:t>
      </w:r>
    </w:p>
    <w:p w14:paraId="3048F494" w14:textId="77777777" w:rsidR="00BB1E02" w:rsidRPr="00BB1E02" w:rsidRDefault="00BB1E02" w:rsidP="005E5B25">
      <w:pPr>
        <w:pStyle w:val="20"/>
        <w:numPr>
          <w:ilvl w:val="0"/>
          <w:numId w:val="23"/>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разными формами и видами игры, различает условную и реальную ситуации, предлагает и объясняет замысел игры, комбинирует сюжеты на основе реальных, вымышленных событий, выполняет несколько ролей в одной игре, подбирает разные средства для создания игровых образов, согласовывает свои интересы с интересами партнеров по игре, управляет персонажами в режиссерской игре;</w:t>
      </w:r>
    </w:p>
    <w:p w14:paraId="79DBA190" w14:textId="77777777" w:rsidR="00BB1E02" w:rsidRPr="00BB1E02" w:rsidRDefault="00BB1E02" w:rsidP="005E5B25">
      <w:pPr>
        <w:pStyle w:val="20"/>
        <w:numPr>
          <w:ilvl w:val="0"/>
          <w:numId w:val="23"/>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интерес к игровому экспериментированию с предметами, к развивающим и познавательным играм, в играх с готовым содержанием и правилами может объяснить содержание и правила игры другим детям, в совместной игре следит за точным выполнением правил всеми участниками;</w:t>
      </w:r>
    </w:p>
    <w:p w14:paraId="79D1FC4F" w14:textId="77777777" w:rsidR="00105F57" w:rsidRPr="00BB1E02" w:rsidRDefault="00BB1E02" w:rsidP="005E5B25">
      <w:pPr>
        <w:pStyle w:val="20"/>
        <w:numPr>
          <w:ilvl w:val="0"/>
          <w:numId w:val="23"/>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планировать свои действия, направленные на достижение конкретной цели; демонстрирует сформированные предпосылки к учебной деятельности и элементы готовности к школьному обучению.</w:t>
      </w:r>
    </w:p>
    <w:p w14:paraId="07C94B3A" w14:textId="77777777" w:rsidR="00105F57" w:rsidRPr="0087388F" w:rsidRDefault="00105F57" w:rsidP="0087388F">
      <w:pPr>
        <w:pStyle w:val="a3"/>
        <w:spacing w:line="276" w:lineRule="auto"/>
        <w:ind w:right="252"/>
      </w:pPr>
    </w:p>
    <w:p w14:paraId="5057B288" w14:textId="77777777" w:rsidR="00993E44" w:rsidRDefault="00993E44" w:rsidP="005E5B25">
      <w:pPr>
        <w:pStyle w:val="a3"/>
        <w:numPr>
          <w:ilvl w:val="1"/>
          <w:numId w:val="8"/>
        </w:numPr>
        <w:tabs>
          <w:tab w:val="left" w:pos="567"/>
        </w:tabs>
        <w:spacing w:line="276" w:lineRule="auto"/>
        <w:ind w:left="142" w:firstLine="0"/>
        <w:rPr>
          <w:b/>
        </w:rPr>
      </w:pPr>
      <w:r>
        <w:rPr>
          <w:b/>
        </w:rPr>
        <w:t xml:space="preserve">  </w:t>
      </w:r>
      <w:r w:rsidRPr="00993E44">
        <w:rPr>
          <w:b/>
        </w:rPr>
        <w:t xml:space="preserve">Часть, формируемая участниками образовательных отношений </w:t>
      </w:r>
    </w:p>
    <w:p w14:paraId="4F68E9AA" w14:textId="77777777" w:rsidR="00284734" w:rsidRPr="00345A12" w:rsidRDefault="00345A12" w:rsidP="00F269E1">
      <w:pPr>
        <w:shd w:val="clear" w:color="auto" w:fill="FFFFFF"/>
        <w:tabs>
          <w:tab w:val="left" w:pos="916"/>
          <w:tab w:val="num" w:pos="142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10" w:right="24" w:firstLine="326"/>
        <w:jc w:val="both"/>
        <w:rPr>
          <w:sz w:val="24"/>
          <w:szCs w:val="24"/>
        </w:rPr>
      </w:pPr>
      <w:r>
        <w:rPr>
          <w:color w:val="000000"/>
          <w:sz w:val="24"/>
          <w:szCs w:val="24"/>
        </w:rPr>
        <w:tab/>
      </w:r>
      <w:r w:rsidR="00284734" w:rsidRPr="00345A12">
        <w:rPr>
          <w:color w:val="000000"/>
          <w:sz w:val="24"/>
          <w:szCs w:val="24"/>
        </w:rPr>
        <w:t xml:space="preserve">«Региональная программа дошкольного образования» </w:t>
      </w:r>
      <w:proofErr w:type="spellStart"/>
      <w:r w:rsidR="00284734" w:rsidRPr="00345A12">
        <w:rPr>
          <w:color w:val="000000"/>
          <w:sz w:val="24"/>
          <w:szCs w:val="24"/>
        </w:rPr>
        <w:t>Р.К.Шаеховой</w:t>
      </w:r>
      <w:proofErr w:type="spellEnd"/>
      <w:r w:rsidR="00284734" w:rsidRPr="00345A12">
        <w:rPr>
          <w:color w:val="000000"/>
          <w:sz w:val="24"/>
          <w:szCs w:val="24"/>
        </w:rPr>
        <w:t xml:space="preserve">, УМК </w:t>
      </w:r>
      <w:r w:rsidR="00284734" w:rsidRPr="00345A12">
        <w:rPr>
          <w:color w:val="000000"/>
          <w:spacing w:val="-4"/>
          <w:sz w:val="24"/>
          <w:szCs w:val="24"/>
        </w:rPr>
        <w:t>составлены с учетом нацио</w:t>
      </w:r>
      <w:r w:rsidR="00284734" w:rsidRPr="00345A12">
        <w:rPr>
          <w:color w:val="000000"/>
          <w:spacing w:val="-4"/>
          <w:sz w:val="24"/>
          <w:szCs w:val="24"/>
        </w:rPr>
        <w:softHyphen/>
      </w:r>
      <w:r w:rsidR="00284734" w:rsidRPr="00345A12">
        <w:rPr>
          <w:color w:val="000000"/>
          <w:spacing w:val="-2"/>
          <w:sz w:val="24"/>
          <w:szCs w:val="24"/>
        </w:rPr>
        <w:t>нальных и региональных особенностей Республики Татарстан.</w:t>
      </w:r>
    </w:p>
    <w:p w14:paraId="06D90BEF" w14:textId="77777777" w:rsidR="00284734" w:rsidRPr="00345A12" w:rsidRDefault="00345A12" w:rsidP="00F269E1">
      <w:pPr>
        <w:shd w:val="clear" w:color="auto" w:fill="FFFFFF"/>
        <w:tabs>
          <w:tab w:val="left" w:pos="916"/>
          <w:tab w:val="num" w:pos="142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10" w:right="19" w:firstLine="331"/>
        <w:jc w:val="both"/>
        <w:rPr>
          <w:sz w:val="24"/>
          <w:szCs w:val="24"/>
        </w:rPr>
      </w:pPr>
      <w:r>
        <w:rPr>
          <w:color w:val="000000"/>
          <w:spacing w:val="-6"/>
          <w:sz w:val="24"/>
          <w:szCs w:val="24"/>
        </w:rPr>
        <w:tab/>
      </w:r>
      <w:r w:rsidR="00284734" w:rsidRPr="00345A12">
        <w:rPr>
          <w:color w:val="000000"/>
          <w:spacing w:val="-6"/>
          <w:sz w:val="24"/>
          <w:szCs w:val="24"/>
        </w:rPr>
        <w:t>Национально-региональный компонент предусматривает реали</w:t>
      </w:r>
      <w:r w:rsidR="00284734" w:rsidRPr="00345A12">
        <w:rPr>
          <w:color w:val="000000"/>
          <w:spacing w:val="-6"/>
          <w:sz w:val="24"/>
          <w:szCs w:val="24"/>
        </w:rPr>
        <w:softHyphen/>
      </w:r>
      <w:r w:rsidR="00284734" w:rsidRPr="00345A12">
        <w:rPr>
          <w:color w:val="000000"/>
          <w:spacing w:val="-4"/>
          <w:sz w:val="24"/>
          <w:szCs w:val="24"/>
        </w:rPr>
        <w:t>зацию следующих направлений деятельности дошкольных учреж</w:t>
      </w:r>
      <w:r w:rsidR="00284734" w:rsidRPr="00345A12">
        <w:rPr>
          <w:color w:val="000000"/>
          <w:spacing w:val="-4"/>
          <w:sz w:val="24"/>
          <w:szCs w:val="24"/>
        </w:rPr>
        <w:softHyphen/>
      </w:r>
      <w:r w:rsidR="00284734" w:rsidRPr="00345A12">
        <w:rPr>
          <w:color w:val="000000"/>
          <w:spacing w:val="-6"/>
          <w:sz w:val="24"/>
          <w:szCs w:val="24"/>
        </w:rPr>
        <w:t>дений:</w:t>
      </w:r>
    </w:p>
    <w:p w14:paraId="4FAB75E3" w14:textId="77777777" w:rsidR="00284734" w:rsidRPr="00345A12" w:rsidRDefault="0021189E" w:rsidP="00F269E1">
      <w:pPr>
        <w:shd w:val="clear" w:color="auto" w:fill="FFFFFF"/>
        <w:tabs>
          <w:tab w:val="left" w:pos="993"/>
        </w:tabs>
        <w:adjustRightInd w:val="0"/>
        <w:spacing w:line="276" w:lineRule="auto"/>
        <w:ind w:left="142"/>
        <w:jc w:val="both"/>
        <w:rPr>
          <w:color w:val="000000"/>
          <w:sz w:val="24"/>
          <w:szCs w:val="24"/>
        </w:rPr>
      </w:pPr>
      <w:r>
        <w:rPr>
          <w:color w:val="000000"/>
          <w:spacing w:val="-5"/>
          <w:sz w:val="24"/>
          <w:szCs w:val="24"/>
        </w:rPr>
        <w:tab/>
      </w:r>
      <w:r w:rsidR="00345A12" w:rsidRPr="00345A12">
        <w:rPr>
          <w:color w:val="000000"/>
          <w:spacing w:val="-5"/>
          <w:sz w:val="24"/>
          <w:szCs w:val="24"/>
        </w:rPr>
        <w:t>1.П</w:t>
      </w:r>
      <w:r w:rsidR="00284734" w:rsidRPr="00345A12">
        <w:rPr>
          <w:color w:val="000000"/>
          <w:spacing w:val="-5"/>
          <w:sz w:val="24"/>
          <w:szCs w:val="24"/>
        </w:rPr>
        <w:t>риобщение к истокам национальной культуры народов, насе</w:t>
      </w:r>
      <w:r w:rsidR="00284734" w:rsidRPr="00345A12">
        <w:rPr>
          <w:color w:val="000000"/>
          <w:spacing w:val="-5"/>
          <w:sz w:val="24"/>
          <w:szCs w:val="24"/>
        </w:rPr>
        <w:softHyphen/>
      </w:r>
      <w:r w:rsidR="00345A12" w:rsidRPr="00345A12">
        <w:rPr>
          <w:color w:val="000000"/>
          <w:spacing w:val="-4"/>
          <w:sz w:val="24"/>
          <w:szCs w:val="24"/>
        </w:rPr>
        <w:t xml:space="preserve">ляющих Республику </w:t>
      </w:r>
      <w:r w:rsidR="00345A12" w:rsidRPr="00345A12">
        <w:rPr>
          <w:color w:val="000000"/>
          <w:spacing w:val="-4"/>
          <w:sz w:val="24"/>
          <w:szCs w:val="24"/>
        </w:rPr>
        <w:lastRenderedPageBreak/>
        <w:t xml:space="preserve">Татарстан. </w:t>
      </w:r>
      <w:r w:rsidR="00284734" w:rsidRPr="00345A12">
        <w:rPr>
          <w:color w:val="000000"/>
          <w:spacing w:val="-4"/>
          <w:sz w:val="24"/>
          <w:szCs w:val="24"/>
        </w:rPr>
        <w:t xml:space="preserve">Предоставление каждому ребенку </w:t>
      </w:r>
      <w:proofErr w:type="gramStart"/>
      <w:r w:rsidR="00284734" w:rsidRPr="00345A12">
        <w:rPr>
          <w:color w:val="000000"/>
          <w:spacing w:val="-4"/>
          <w:sz w:val="24"/>
          <w:szCs w:val="24"/>
        </w:rPr>
        <w:t>возможности  обучения</w:t>
      </w:r>
      <w:proofErr w:type="gramEnd"/>
      <w:r w:rsidR="00284734" w:rsidRPr="00345A12">
        <w:rPr>
          <w:color w:val="000000"/>
          <w:spacing w:val="-4"/>
          <w:sz w:val="24"/>
          <w:szCs w:val="24"/>
        </w:rPr>
        <w:t xml:space="preserve"> и воспитания на родном языке, формирова</w:t>
      </w:r>
      <w:r w:rsidR="00284734" w:rsidRPr="00345A12">
        <w:rPr>
          <w:color w:val="000000"/>
          <w:spacing w:val="-4"/>
          <w:sz w:val="24"/>
          <w:szCs w:val="24"/>
        </w:rPr>
        <w:softHyphen/>
        <w:t xml:space="preserve">ние у детей основ нравственности на лучших образцах </w:t>
      </w:r>
      <w:proofErr w:type="spellStart"/>
      <w:r w:rsidR="00284734" w:rsidRPr="00345A12">
        <w:rPr>
          <w:color w:val="000000"/>
          <w:spacing w:val="-4"/>
          <w:sz w:val="24"/>
          <w:szCs w:val="24"/>
        </w:rPr>
        <w:t>националь</w:t>
      </w:r>
      <w:proofErr w:type="spellEnd"/>
      <w:r w:rsidR="00345A12" w:rsidRPr="00345A12">
        <w:rPr>
          <w:color w:val="000000"/>
          <w:spacing w:val="-4"/>
          <w:sz w:val="24"/>
          <w:szCs w:val="24"/>
        </w:rPr>
        <w:t>-</w:t>
      </w:r>
      <w:r w:rsidR="00284734" w:rsidRPr="00345A12">
        <w:rPr>
          <w:color w:val="000000"/>
          <w:spacing w:val="-4"/>
          <w:sz w:val="24"/>
          <w:szCs w:val="24"/>
        </w:rPr>
        <w:softHyphen/>
      </w:r>
      <w:r w:rsidR="00284734" w:rsidRPr="00345A12">
        <w:rPr>
          <w:color w:val="000000"/>
          <w:spacing w:val="-4"/>
          <w:sz w:val="24"/>
          <w:szCs w:val="24"/>
        </w:rPr>
        <w:br/>
      </w:r>
      <w:r w:rsidR="00284734" w:rsidRPr="00345A12">
        <w:rPr>
          <w:color w:val="000000"/>
          <w:spacing w:val="-1"/>
          <w:sz w:val="24"/>
          <w:szCs w:val="24"/>
        </w:rPr>
        <w:t>ной культуры, народных традициях и обычаях;</w:t>
      </w:r>
    </w:p>
    <w:p w14:paraId="7FD669CA" w14:textId="77777777" w:rsidR="00284734" w:rsidRPr="0021189E" w:rsidRDefault="0021189E" w:rsidP="00F269E1">
      <w:pPr>
        <w:shd w:val="clear" w:color="auto" w:fill="FFFFFF"/>
        <w:tabs>
          <w:tab w:val="left" w:pos="993"/>
        </w:tabs>
        <w:adjustRightInd w:val="0"/>
        <w:spacing w:line="276" w:lineRule="auto"/>
        <w:ind w:left="142"/>
        <w:jc w:val="both"/>
        <w:rPr>
          <w:color w:val="000000"/>
          <w:sz w:val="24"/>
          <w:szCs w:val="24"/>
        </w:rPr>
      </w:pPr>
      <w:r>
        <w:rPr>
          <w:color w:val="000000"/>
          <w:spacing w:val="-4"/>
          <w:sz w:val="24"/>
          <w:szCs w:val="24"/>
        </w:rPr>
        <w:tab/>
      </w:r>
      <w:r w:rsidRPr="0021189E">
        <w:rPr>
          <w:color w:val="000000"/>
          <w:spacing w:val="-4"/>
          <w:sz w:val="24"/>
          <w:szCs w:val="24"/>
        </w:rPr>
        <w:t>2.</w:t>
      </w:r>
      <w:r w:rsidR="00345A12" w:rsidRPr="0021189E">
        <w:rPr>
          <w:color w:val="000000"/>
          <w:spacing w:val="-4"/>
          <w:sz w:val="24"/>
          <w:szCs w:val="24"/>
        </w:rPr>
        <w:t>И</w:t>
      </w:r>
      <w:r w:rsidR="00284734" w:rsidRPr="0021189E">
        <w:rPr>
          <w:color w:val="000000"/>
          <w:spacing w:val="-4"/>
          <w:sz w:val="24"/>
          <w:szCs w:val="24"/>
        </w:rPr>
        <w:t>зучение русского и татарского языков в дошкольных образо</w:t>
      </w:r>
      <w:r w:rsidR="00284734" w:rsidRPr="0021189E">
        <w:rPr>
          <w:color w:val="000000"/>
          <w:spacing w:val="-4"/>
          <w:sz w:val="24"/>
          <w:szCs w:val="24"/>
        </w:rPr>
        <w:softHyphen/>
      </w:r>
      <w:r w:rsidR="00284734" w:rsidRPr="0021189E">
        <w:rPr>
          <w:color w:val="000000"/>
          <w:spacing w:val="-1"/>
          <w:sz w:val="24"/>
          <w:szCs w:val="24"/>
        </w:rPr>
        <w:t>вательных учреждениях в равных объемах;</w:t>
      </w:r>
    </w:p>
    <w:p w14:paraId="5FA572E7" w14:textId="77777777" w:rsidR="00284734" w:rsidRDefault="0021189E" w:rsidP="00F269E1">
      <w:pPr>
        <w:pStyle w:val="a5"/>
        <w:shd w:val="clear" w:color="auto" w:fill="FFFFFF"/>
        <w:tabs>
          <w:tab w:val="left" w:pos="993"/>
        </w:tabs>
        <w:adjustRightInd w:val="0"/>
        <w:spacing w:line="276" w:lineRule="auto"/>
        <w:ind w:left="142" w:firstLine="0"/>
        <w:jc w:val="both"/>
        <w:rPr>
          <w:color w:val="000000"/>
          <w:sz w:val="24"/>
          <w:szCs w:val="24"/>
        </w:rPr>
      </w:pPr>
      <w:r>
        <w:rPr>
          <w:color w:val="000000"/>
          <w:spacing w:val="4"/>
          <w:sz w:val="24"/>
          <w:szCs w:val="24"/>
        </w:rPr>
        <w:tab/>
        <w:t>3.</w:t>
      </w:r>
      <w:r w:rsidR="00345A12">
        <w:rPr>
          <w:color w:val="000000"/>
          <w:spacing w:val="4"/>
          <w:sz w:val="24"/>
          <w:szCs w:val="24"/>
        </w:rPr>
        <w:t>О</w:t>
      </w:r>
      <w:r w:rsidR="00284734" w:rsidRPr="00345A12">
        <w:rPr>
          <w:color w:val="000000"/>
          <w:spacing w:val="4"/>
          <w:sz w:val="24"/>
          <w:szCs w:val="24"/>
        </w:rPr>
        <w:t>знакомление с историей, географией Республики Татар</w:t>
      </w:r>
      <w:r w:rsidR="00284734" w:rsidRPr="00345A12">
        <w:rPr>
          <w:color w:val="000000"/>
          <w:spacing w:val="4"/>
          <w:sz w:val="24"/>
          <w:szCs w:val="24"/>
        </w:rPr>
        <w:softHyphen/>
        <w:t xml:space="preserve">стан, расширение знаний детей о своем родном крае (о малой </w:t>
      </w:r>
      <w:r w:rsidR="00284734" w:rsidRPr="00345A12">
        <w:rPr>
          <w:color w:val="000000"/>
          <w:sz w:val="24"/>
          <w:szCs w:val="24"/>
        </w:rPr>
        <w:t>родине). Создание благоприятных условий для воспитания толе</w:t>
      </w:r>
      <w:r w:rsidR="00284734" w:rsidRPr="00345A12">
        <w:rPr>
          <w:color w:val="000000"/>
          <w:sz w:val="24"/>
          <w:szCs w:val="24"/>
        </w:rPr>
        <w:softHyphen/>
      </w:r>
      <w:r w:rsidR="00284734" w:rsidRPr="00345A12">
        <w:rPr>
          <w:color w:val="000000"/>
          <w:spacing w:val="-4"/>
          <w:sz w:val="24"/>
          <w:szCs w:val="24"/>
        </w:rPr>
        <w:t>рантной личности - привития любви и уважения к людям другой</w:t>
      </w:r>
      <w:r w:rsidR="00284734" w:rsidRPr="00345A12">
        <w:rPr>
          <w:color w:val="000000"/>
          <w:spacing w:val="-4"/>
          <w:sz w:val="24"/>
          <w:szCs w:val="24"/>
        </w:rPr>
        <w:br/>
      </w:r>
      <w:r w:rsidR="00284734" w:rsidRPr="00345A12">
        <w:rPr>
          <w:color w:val="000000"/>
          <w:sz w:val="24"/>
          <w:szCs w:val="24"/>
        </w:rPr>
        <w:t>национальности, к их культурным ценностям;</w:t>
      </w:r>
    </w:p>
    <w:p w14:paraId="6935DFF5" w14:textId="77777777" w:rsidR="00284734" w:rsidRPr="00345A12" w:rsidRDefault="0021189E" w:rsidP="00F269E1">
      <w:pPr>
        <w:pStyle w:val="a5"/>
        <w:shd w:val="clear" w:color="auto" w:fill="FFFFFF"/>
        <w:tabs>
          <w:tab w:val="left" w:pos="993"/>
        </w:tabs>
        <w:adjustRightInd w:val="0"/>
        <w:spacing w:line="276" w:lineRule="auto"/>
        <w:ind w:left="142" w:firstLine="0"/>
        <w:jc w:val="both"/>
        <w:rPr>
          <w:color w:val="000000"/>
          <w:sz w:val="24"/>
          <w:szCs w:val="24"/>
        </w:rPr>
      </w:pPr>
      <w:r>
        <w:rPr>
          <w:color w:val="000000"/>
          <w:spacing w:val="-1"/>
          <w:sz w:val="24"/>
          <w:szCs w:val="24"/>
        </w:rPr>
        <w:tab/>
        <w:t>4.</w:t>
      </w:r>
      <w:r w:rsidR="00345A12">
        <w:rPr>
          <w:color w:val="000000"/>
          <w:spacing w:val="-1"/>
          <w:sz w:val="24"/>
          <w:szCs w:val="24"/>
        </w:rPr>
        <w:t>О</w:t>
      </w:r>
      <w:r w:rsidR="00284734" w:rsidRPr="00345A12">
        <w:rPr>
          <w:color w:val="000000"/>
          <w:spacing w:val="-1"/>
          <w:sz w:val="24"/>
          <w:szCs w:val="24"/>
        </w:rPr>
        <w:t>знакомление с природой родного края, формирование эко</w:t>
      </w:r>
      <w:r w:rsidR="00284734" w:rsidRPr="00345A12">
        <w:rPr>
          <w:color w:val="000000"/>
          <w:spacing w:val="-1"/>
          <w:sz w:val="24"/>
          <w:szCs w:val="24"/>
        </w:rPr>
        <w:softHyphen/>
      </w:r>
      <w:r w:rsidR="00284734" w:rsidRPr="00345A12">
        <w:rPr>
          <w:color w:val="000000"/>
          <w:spacing w:val="-2"/>
          <w:sz w:val="24"/>
          <w:szCs w:val="24"/>
        </w:rPr>
        <w:t>логической культуры.</w:t>
      </w:r>
    </w:p>
    <w:p w14:paraId="52DDA440" w14:textId="77777777" w:rsidR="00345A12" w:rsidRPr="00345A12" w:rsidRDefault="00345A12" w:rsidP="00F269E1">
      <w:pPr>
        <w:shd w:val="clear" w:color="auto" w:fill="FFFFFF"/>
        <w:tabs>
          <w:tab w:val="left" w:pos="916"/>
          <w:tab w:val="num" w:pos="142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right="10"/>
        <w:jc w:val="both"/>
        <w:rPr>
          <w:sz w:val="24"/>
          <w:szCs w:val="24"/>
        </w:rPr>
      </w:pPr>
      <w:r>
        <w:rPr>
          <w:b/>
          <w:bCs/>
          <w:color w:val="000000"/>
          <w:spacing w:val="-5"/>
          <w:sz w:val="24"/>
          <w:szCs w:val="24"/>
        </w:rPr>
        <w:tab/>
      </w:r>
      <w:r w:rsidRPr="00345A12">
        <w:rPr>
          <w:b/>
          <w:bCs/>
          <w:color w:val="000000"/>
          <w:spacing w:val="-5"/>
          <w:sz w:val="24"/>
          <w:szCs w:val="24"/>
        </w:rPr>
        <w:t>Первое</w:t>
      </w:r>
      <w:r>
        <w:rPr>
          <w:b/>
          <w:bCs/>
          <w:color w:val="000000"/>
          <w:spacing w:val="-5"/>
          <w:sz w:val="24"/>
          <w:szCs w:val="24"/>
        </w:rPr>
        <w:t xml:space="preserve"> </w:t>
      </w:r>
      <w:r w:rsidRPr="00345A12">
        <w:rPr>
          <w:b/>
          <w:bCs/>
          <w:color w:val="000000"/>
          <w:spacing w:val="-5"/>
          <w:sz w:val="24"/>
          <w:szCs w:val="24"/>
        </w:rPr>
        <w:t xml:space="preserve"> </w:t>
      </w:r>
      <w:r w:rsidRPr="00345A12">
        <w:rPr>
          <w:color w:val="000000"/>
          <w:spacing w:val="-5"/>
          <w:sz w:val="24"/>
          <w:szCs w:val="24"/>
        </w:rPr>
        <w:t>направ</w:t>
      </w:r>
      <w:r w:rsidRPr="00345A12">
        <w:rPr>
          <w:color w:val="000000"/>
          <w:spacing w:val="-5"/>
          <w:sz w:val="24"/>
          <w:szCs w:val="24"/>
        </w:rPr>
        <w:softHyphen/>
        <w:t>ление реализации национально-регионального компонента отраже</w:t>
      </w:r>
      <w:r w:rsidRPr="00345A12">
        <w:rPr>
          <w:color w:val="000000"/>
          <w:spacing w:val="-5"/>
          <w:sz w:val="24"/>
          <w:szCs w:val="24"/>
        </w:rPr>
        <w:softHyphen/>
      </w:r>
      <w:r w:rsidRPr="00345A12">
        <w:rPr>
          <w:color w:val="000000"/>
          <w:spacing w:val="-2"/>
          <w:sz w:val="24"/>
          <w:szCs w:val="24"/>
        </w:rPr>
        <w:t xml:space="preserve">на в программе «Ознакомление детей с национальной культурой </w:t>
      </w:r>
      <w:r w:rsidRPr="00345A12">
        <w:rPr>
          <w:color w:val="000000"/>
          <w:spacing w:val="1"/>
          <w:sz w:val="24"/>
          <w:szCs w:val="24"/>
        </w:rPr>
        <w:t>татарского народа»</w:t>
      </w:r>
      <w:r>
        <w:rPr>
          <w:color w:val="000000"/>
          <w:spacing w:val="1"/>
          <w:sz w:val="24"/>
          <w:szCs w:val="24"/>
        </w:rPr>
        <w:t>.</w:t>
      </w:r>
      <w:r w:rsidRPr="00345A12">
        <w:rPr>
          <w:color w:val="000000"/>
          <w:spacing w:val="1"/>
          <w:sz w:val="24"/>
          <w:szCs w:val="24"/>
        </w:rPr>
        <w:t xml:space="preserve"> </w:t>
      </w:r>
    </w:p>
    <w:p w14:paraId="1BF31AD2" w14:textId="77777777" w:rsidR="00345A12" w:rsidRPr="00345A12" w:rsidRDefault="00345A12" w:rsidP="00F269E1">
      <w:pPr>
        <w:shd w:val="clear" w:color="auto" w:fill="FFFFFF"/>
        <w:tabs>
          <w:tab w:val="left" w:pos="916"/>
          <w:tab w:val="num" w:pos="142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right="5" w:firstLine="919"/>
        <w:jc w:val="both"/>
        <w:rPr>
          <w:sz w:val="24"/>
          <w:szCs w:val="24"/>
        </w:rPr>
      </w:pPr>
      <w:r w:rsidRPr="0021189E">
        <w:rPr>
          <w:b/>
          <w:color w:val="000000"/>
          <w:sz w:val="24"/>
          <w:szCs w:val="24"/>
        </w:rPr>
        <w:t>Цель программы</w:t>
      </w:r>
      <w:r w:rsidRPr="00345A12">
        <w:rPr>
          <w:color w:val="000000"/>
          <w:sz w:val="24"/>
          <w:szCs w:val="24"/>
        </w:rPr>
        <w:t xml:space="preserve"> - познакомить детей с декоративно-прик</w:t>
      </w:r>
      <w:r w:rsidRPr="00345A12">
        <w:rPr>
          <w:color w:val="000000"/>
          <w:sz w:val="24"/>
          <w:szCs w:val="24"/>
        </w:rPr>
        <w:softHyphen/>
      </w:r>
      <w:r w:rsidRPr="00345A12">
        <w:rPr>
          <w:color w:val="000000"/>
          <w:spacing w:val="-2"/>
          <w:sz w:val="24"/>
          <w:szCs w:val="24"/>
        </w:rPr>
        <w:t xml:space="preserve">ладным искусством татарского народа, его обычаями, обрядами, </w:t>
      </w:r>
      <w:r w:rsidRPr="00345A12">
        <w:rPr>
          <w:color w:val="000000"/>
          <w:spacing w:val="-3"/>
          <w:sz w:val="24"/>
          <w:szCs w:val="24"/>
        </w:rPr>
        <w:t>праздниками, музыкальным фольклором, ремеслами, устным на</w:t>
      </w:r>
      <w:r w:rsidRPr="00345A12">
        <w:rPr>
          <w:color w:val="000000"/>
          <w:spacing w:val="-3"/>
          <w:sz w:val="24"/>
          <w:szCs w:val="24"/>
        </w:rPr>
        <w:softHyphen/>
      </w:r>
      <w:r w:rsidRPr="00345A12">
        <w:rPr>
          <w:color w:val="000000"/>
          <w:spacing w:val="-4"/>
          <w:sz w:val="24"/>
          <w:szCs w:val="24"/>
        </w:rPr>
        <w:t>родным творчеством.</w:t>
      </w:r>
    </w:p>
    <w:p w14:paraId="5858AF86" w14:textId="77777777" w:rsidR="00345A12" w:rsidRPr="00345A12" w:rsidRDefault="00345A12" w:rsidP="00F269E1">
      <w:pPr>
        <w:shd w:val="clear" w:color="auto" w:fill="FFFFFF"/>
        <w:tabs>
          <w:tab w:val="left" w:pos="916"/>
          <w:tab w:val="num" w:pos="142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919"/>
        <w:jc w:val="both"/>
        <w:rPr>
          <w:sz w:val="24"/>
          <w:szCs w:val="24"/>
        </w:rPr>
      </w:pPr>
      <w:r w:rsidRPr="0021189E">
        <w:rPr>
          <w:b/>
          <w:color w:val="000000"/>
          <w:spacing w:val="1"/>
          <w:sz w:val="24"/>
          <w:szCs w:val="24"/>
        </w:rPr>
        <w:t>Задачи программы</w:t>
      </w:r>
      <w:r w:rsidRPr="00345A12">
        <w:rPr>
          <w:color w:val="000000"/>
          <w:spacing w:val="1"/>
          <w:sz w:val="24"/>
          <w:szCs w:val="24"/>
        </w:rPr>
        <w:t xml:space="preserve"> по ознакомлению детей с национальной </w:t>
      </w:r>
      <w:r w:rsidRPr="00345A12">
        <w:rPr>
          <w:color w:val="000000"/>
          <w:spacing w:val="-3"/>
          <w:sz w:val="24"/>
          <w:szCs w:val="24"/>
        </w:rPr>
        <w:t>культурой татарского народа соотносятся с Программой воспита</w:t>
      </w:r>
      <w:r w:rsidRPr="00345A12">
        <w:rPr>
          <w:color w:val="000000"/>
          <w:spacing w:val="-4"/>
          <w:sz w:val="24"/>
          <w:szCs w:val="24"/>
        </w:rPr>
        <w:t xml:space="preserve">ния и обучения в детском саду. В этой связи воспитатель детского сада может выстроить содержание деятельности с учетом местных </w:t>
      </w:r>
      <w:r w:rsidRPr="00345A12">
        <w:rPr>
          <w:color w:val="000000"/>
          <w:spacing w:val="-2"/>
          <w:sz w:val="24"/>
          <w:szCs w:val="24"/>
        </w:rPr>
        <w:t>условий и общих требований к дошкольным учреждениям.</w:t>
      </w:r>
    </w:p>
    <w:p w14:paraId="5D527B39" w14:textId="77777777" w:rsidR="00345A12" w:rsidRPr="00345A12" w:rsidRDefault="00345A12" w:rsidP="00F269E1">
      <w:pPr>
        <w:shd w:val="clear" w:color="auto" w:fill="FFFFFF"/>
        <w:tabs>
          <w:tab w:val="left" w:pos="916"/>
          <w:tab w:val="num" w:pos="142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right="5" w:firstLine="919"/>
        <w:jc w:val="both"/>
        <w:rPr>
          <w:sz w:val="24"/>
          <w:szCs w:val="24"/>
        </w:rPr>
      </w:pPr>
      <w:r w:rsidRPr="00345A12">
        <w:rPr>
          <w:color w:val="000000"/>
          <w:spacing w:val="-2"/>
          <w:sz w:val="24"/>
          <w:szCs w:val="24"/>
        </w:rPr>
        <w:t>Процесс ознакомления детей с национальной культурой осу</w:t>
      </w:r>
      <w:r w:rsidRPr="00345A12">
        <w:rPr>
          <w:color w:val="000000"/>
          <w:spacing w:val="-2"/>
          <w:sz w:val="24"/>
          <w:szCs w:val="24"/>
        </w:rPr>
        <w:softHyphen/>
        <w:t>ществляется в различных видах детской деятельности:</w:t>
      </w:r>
    </w:p>
    <w:p w14:paraId="404E27DA" w14:textId="77777777" w:rsidR="00345A12" w:rsidRPr="00345A12" w:rsidRDefault="00345A12" w:rsidP="00F269E1">
      <w:pPr>
        <w:shd w:val="clear" w:color="auto" w:fill="FFFFFF"/>
        <w:tabs>
          <w:tab w:val="left" w:pos="610"/>
        </w:tabs>
        <w:adjustRightInd w:val="0"/>
        <w:spacing w:line="276" w:lineRule="auto"/>
        <w:ind w:firstLine="919"/>
        <w:jc w:val="both"/>
        <w:rPr>
          <w:color w:val="000000"/>
          <w:sz w:val="24"/>
          <w:szCs w:val="24"/>
        </w:rPr>
      </w:pPr>
      <w:r w:rsidRPr="00345A12">
        <w:rPr>
          <w:color w:val="000000"/>
          <w:spacing w:val="-1"/>
          <w:sz w:val="24"/>
          <w:szCs w:val="24"/>
        </w:rPr>
        <w:t>- игровая деятельность (игры с куклами в национальных ко</w:t>
      </w:r>
      <w:r w:rsidRPr="00345A12">
        <w:rPr>
          <w:color w:val="000000"/>
          <w:spacing w:val="-1"/>
          <w:sz w:val="24"/>
          <w:szCs w:val="24"/>
        </w:rPr>
        <w:softHyphen/>
        <w:t>стюмах, народные подвижные игры);</w:t>
      </w:r>
    </w:p>
    <w:p w14:paraId="115BB07D" w14:textId="77777777" w:rsidR="00345A12" w:rsidRPr="00345A12" w:rsidRDefault="00345A12" w:rsidP="00F269E1">
      <w:pPr>
        <w:shd w:val="clear" w:color="auto" w:fill="FFFFFF"/>
        <w:tabs>
          <w:tab w:val="left" w:pos="610"/>
        </w:tabs>
        <w:adjustRightInd w:val="0"/>
        <w:spacing w:line="276" w:lineRule="auto"/>
        <w:ind w:firstLine="919"/>
        <w:jc w:val="both"/>
        <w:rPr>
          <w:color w:val="000000"/>
          <w:sz w:val="24"/>
          <w:szCs w:val="24"/>
        </w:rPr>
      </w:pPr>
      <w:r w:rsidRPr="00345A12">
        <w:rPr>
          <w:color w:val="000000"/>
          <w:spacing w:val="-1"/>
          <w:sz w:val="24"/>
          <w:szCs w:val="24"/>
        </w:rPr>
        <w:t>- экскурсии в выставочные залы, концерты, театры;</w:t>
      </w:r>
    </w:p>
    <w:p w14:paraId="058E5A2B" w14:textId="77777777" w:rsidR="0021189E" w:rsidRDefault="00345A12" w:rsidP="00F269E1">
      <w:pPr>
        <w:shd w:val="clear" w:color="auto" w:fill="FFFFFF"/>
        <w:tabs>
          <w:tab w:val="left" w:pos="610"/>
        </w:tabs>
        <w:adjustRightInd w:val="0"/>
        <w:spacing w:line="276" w:lineRule="auto"/>
        <w:ind w:firstLine="919"/>
        <w:jc w:val="both"/>
        <w:rPr>
          <w:color w:val="000000"/>
          <w:spacing w:val="-3"/>
          <w:sz w:val="24"/>
          <w:szCs w:val="24"/>
        </w:rPr>
      </w:pPr>
      <w:r w:rsidRPr="0021189E">
        <w:rPr>
          <w:color w:val="000000"/>
          <w:spacing w:val="-4"/>
          <w:sz w:val="24"/>
          <w:szCs w:val="24"/>
        </w:rPr>
        <w:t>- организация выставок изделий национального декоративно-</w:t>
      </w:r>
      <w:r w:rsidRPr="0021189E">
        <w:rPr>
          <w:color w:val="000000"/>
          <w:spacing w:val="-3"/>
          <w:sz w:val="24"/>
          <w:szCs w:val="24"/>
        </w:rPr>
        <w:t>прикладного творчества;</w:t>
      </w:r>
    </w:p>
    <w:p w14:paraId="4125E449" w14:textId="77777777" w:rsidR="00345A12" w:rsidRPr="0021189E" w:rsidRDefault="00345A12" w:rsidP="00F269E1">
      <w:pPr>
        <w:shd w:val="clear" w:color="auto" w:fill="FFFFFF"/>
        <w:tabs>
          <w:tab w:val="left" w:pos="610"/>
        </w:tabs>
        <w:adjustRightInd w:val="0"/>
        <w:spacing w:line="276" w:lineRule="auto"/>
        <w:ind w:firstLine="919"/>
        <w:jc w:val="both"/>
        <w:rPr>
          <w:color w:val="000000"/>
          <w:sz w:val="24"/>
          <w:szCs w:val="24"/>
        </w:rPr>
      </w:pPr>
      <w:r w:rsidRPr="00345A12">
        <w:rPr>
          <w:color w:val="000000"/>
          <w:sz w:val="24"/>
          <w:szCs w:val="24"/>
        </w:rPr>
        <w:t xml:space="preserve"> - </w:t>
      </w:r>
      <w:r w:rsidRPr="00345A12">
        <w:rPr>
          <w:color w:val="000000"/>
          <w:spacing w:val="-1"/>
          <w:sz w:val="24"/>
          <w:szCs w:val="24"/>
        </w:rPr>
        <w:t>театрализованная деятельность, народные праздники.</w:t>
      </w:r>
    </w:p>
    <w:p w14:paraId="65B394FE" w14:textId="77777777" w:rsidR="00345A12" w:rsidRPr="0021189E" w:rsidRDefault="0021189E" w:rsidP="00F269E1">
      <w:pPr>
        <w:shd w:val="clear" w:color="auto" w:fill="FFFFFF"/>
        <w:tabs>
          <w:tab w:val="left" w:pos="610"/>
        </w:tabs>
        <w:spacing w:line="276" w:lineRule="auto"/>
        <w:ind w:firstLine="919"/>
        <w:jc w:val="both"/>
        <w:rPr>
          <w:sz w:val="24"/>
          <w:szCs w:val="24"/>
        </w:rPr>
      </w:pPr>
      <w:r w:rsidRPr="0021189E">
        <w:rPr>
          <w:b/>
          <w:bCs/>
          <w:color w:val="000000"/>
          <w:spacing w:val="-2"/>
          <w:sz w:val="24"/>
          <w:szCs w:val="24"/>
        </w:rPr>
        <w:t>Вторым</w:t>
      </w:r>
      <w:r>
        <w:rPr>
          <w:b/>
          <w:bCs/>
          <w:color w:val="000000"/>
          <w:spacing w:val="-2"/>
          <w:sz w:val="24"/>
          <w:szCs w:val="24"/>
        </w:rPr>
        <w:t xml:space="preserve"> </w:t>
      </w:r>
      <w:r w:rsidRPr="0021189E">
        <w:rPr>
          <w:b/>
          <w:bCs/>
          <w:color w:val="000000"/>
          <w:spacing w:val="-2"/>
          <w:sz w:val="24"/>
          <w:szCs w:val="24"/>
        </w:rPr>
        <w:t xml:space="preserve"> </w:t>
      </w:r>
      <w:r w:rsidRPr="0021189E">
        <w:rPr>
          <w:color w:val="000000"/>
          <w:spacing w:val="-2"/>
          <w:sz w:val="24"/>
          <w:szCs w:val="24"/>
        </w:rPr>
        <w:t>направлением национально-регионального компонента</w:t>
      </w:r>
      <w:r w:rsidRPr="0021189E">
        <w:rPr>
          <w:color w:val="000000"/>
          <w:spacing w:val="3"/>
          <w:sz w:val="24"/>
          <w:szCs w:val="24"/>
        </w:rPr>
        <w:t xml:space="preserve"> </w:t>
      </w:r>
      <w:r>
        <w:rPr>
          <w:color w:val="000000"/>
          <w:spacing w:val="3"/>
          <w:sz w:val="24"/>
          <w:szCs w:val="24"/>
        </w:rPr>
        <w:t xml:space="preserve">является </w:t>
      </w:r>
      <w:r w:rsidRPr="0021189E">
        <w:rPr>
          <w:color w:val="000000"/>
          <w:spacing w:val="-3"/>
          <w:sz w:val="24"/>
          <w:szCs w:val="24"/>
        </w:rPr>
        <w:t>разумн</w:t>
      </w:r>
      <w:r>
        <w:rPr>
          <w:color w:val="000000"/>
          <w:spacing w:val="-3"/>
          <w:sz w:val="24"/>
          <w:szCs w:val="24"/>
        </w:rPr>
        <w:t>ая</w:t>
      </w:r>
      <w:r w:rsidRPr="0021189E">
        <w:rPr>
          <w:color w:val="000000"/>
          <w:spacing w:val="-3"/>
          <w:sz w:val="24"/>
          <w:szCs w:val="24"/>
        </w:rPr>
        <w:t xml:space="preserve"> организаци</w:t>
      </w:r>
      <w:r>
        <w:rPr>
          <w:color w:val="000000"/>
          <w:spacing w:val="-3"/>
          <w:sz w:val="24"/>
          <w:szCs w:val="24"/>
        </w:rPr>
        <w:t>я</w:t>
      </w:r>
      <w:r w:rsidRPr="0021189E">
        <w:rPr>
          <w:color w:val="000000"/>
          <w:spacing w:val="-3"/>
          <w:sz w:val="24"/>
          <w:szCs w:val="24"/>
        </w:rPr>
        <w:t xml:space="preserve"> педагогического процесса</w:t>
      </w:r>
      <w:r w:rsidRPr="0021189E">
        <w:rPr>
          <w:color w:val="000000"/>
          <w:spacing w:val="3"/>
          <w:sz w:val="24"/>
          <w:szCs w:val="24"/>
        </w:rPr>
        <w:t xml:space="preserve"> </w:t>
      </w:r>
      <w:r>
        <w:rPr>
          <w:color w:val="000000"/>
          <w:spacing w:val="3"/>
          <w:sz w:val="24"/>
          <w:szCs w:val="24"/>
        </w:rPr>
        <w:t>и с</w:t>
      </w:r>
      <w:r w:rsidR="00345A12" w:rsidRPr="0021189E">
        <w:rPr>
          <w:color w:val="000000"/>
          <w:spacing w:val="3"/>
          <w:sz w:val="24"/>
          <w:szCs w:val="24"/>
        </w:rPr>
        <w:t>тремление создать для дошкольников условия, в которых</w:t>
      </w:r>
      <w:r w:rsidR="00345A12" w:rsidRPr="0021189E">
        <w:rPr>
          <w:sz w:val="24"/>
          <w:szCs w:val="24"/>
        </w:rPr>
        <w:t xml:space="preserve"> </w:t>
      </w:r>
      <w:r w:rsidR="00345A12" w:rsidRPr="0021189E">
        <w:rPr>
          <w:color w:val="000000"/>
          <w:spacing w:val="-3"/>
          <w:sz w:val="24"/>
          <w:szCs w:val="24"/>
        </w:rPr>
        <w:t>они смогут одновременно изучать два языка</w:t>
      </w:r>
      <w:r w:rsidR="00345A12" w:rsidRPr="0021189E">
        <w:rPr>
          <w:color w:val="000000"/>
          <w:spacing w:val="-2"/>
          <w:sz w:val="24"/>
          <w:szCs w:val="24"/>
        </w:rPr>
        <w:t xml:space="preserve">. </w:t>
      </w:r>
      <w:r w:rsidR="00345A12" w:rsidRPr="0021189E">
        <w:rPr>
          <w:color w:val="000000"/>
          <w:spacing w:val="-4"/>
          <w:sz w:val="24"/>
          <w:szCs w:val="24"/>
        </w:rPr>
        <w:t>Для реализации двуязычия в дошкольных учреждениях разработа</w:t>
      </w:r>
      <w:r w:rsidR="00345A12" w:rsidRPr="0021189E">
        <w:rPr>
          <w:color w:val="000000"/>
          <w:spacing w:val="-4"/>
          <w:sz w:val="24"/>
          <w:szCs w:val="24"/>
        </w:rPr>
        <w:softHyphen/>
      </w:r>
      <w:r w:rsidR="00345A12" w:rsidRPr="0021189E">
        <w:rPr>
          <w:color w:val="000000"/>
          <w:spacing w:val="-3"/>
          <w:sz w:val="24"/>
          <w:szCs w:val="24"/>
        </w:rPr>
        <w:t>ны программа «</w:t>
      </w:r>
      <w:proofErr w:type="spellStart"/>
      <w:r w:rsidR="00345A12" w:rsidRPr="0021189E">
        <w:rPr>
          <w:color w:val="000000"/>
          <w:spacing w:val="-3"/>
          <w:sz w:val="24"/>
          <w:szCs w:val="24"/>
        </w:rPr>
        <w:t>Балалар</w:t>
      </w:r>
      <w:proofErr w:type="spellEnd"/>
      <w:r w:rsidR="00345A12" w:rsidRPr="0021189E">
        <w:rPr>
          <w:color w:val="000000"/>
          <w:spacing w:val="-3"/>
          <w:sz w:val="24"/>
          <w:szCs w:val="24"/>
        </w:rPr>
        <w:t xml:space="preserve"> </w:t>
      </w:r>
      <w:proofErr w:type="spellStart"/>
      <w:r w:rsidR="00345A12" w:rsidRPr="0021189E">
        <w:rPr>
          <w:color w:val="000000"/>
          <w:spacing w:val="-3"/>
          <w:sz w:val="24"/>
          <w:szCs w:val="24"/>
        </w:rPr>
        <w:t>бакчасында</w:t>
      </w:r>
      <w:proofErr w:type="spellEnd"/>
      <w:r w:rsidR="00345A12" w:rsidRPr="0021189E">
        <w:rPr>
          <w:color w:val="000000"/>
          <w:spacing w:val="-3"/>
          <w:sz w:val="24"/>
          <w:szCs w:val="24"/>
        </w:rPr>
        <w:t xml:space="preserve"> татар теле </w:t>
      </w:r>
      <w:proofErr w:type="spellStart"/>
      <w:r w:rsidR="00345A12" w:rsidRPr="0021189E">
        <w:rPr>
          <w:color w:val="000000"/>
          <w:spacing w:val="-3"/>
          <w:sz w:val="24"/>
          <w:szCs w:val="24"/>
        </w:rPr>
        <w:t>өйр</w:t>
      </w:r>
      <w:proofErr w:type="spellEnd"/>
      <w:r w:rsidR="00345A12" w:rsidRPr="0021189E">
        <w:rPr>
          <w:color w:val="000000"/>
          <w:spacing w:val="-3"/>
          <w:sz w:val="24"/>
          <w:szCs w:val="24"/>
          <w:lang w:val="tt-RU"/>
        </w:rPr>
        <w:t>ә</w:t>
      </w:r>
      <w:r w:rsidR="00345A12" w:rsidRPr="0021189E">
        <w:rPr>
          <w:color w:val="000000"/>
          <w:spacing w:val="-3"/>
          <w:sz w:val="24"/>
          <w:szCs w:val="24"/>
        </w:rPr>
        <w:t xml:space="preserve">ту </w:t>
      </w:r>
      <w:proofErr w:type="spellStart"/>
      <w:r w:rsidR="00345A12" w:rsidRPr="0021189E">
        <w:rPr>
          <w:color w:val="000000"/>
          <w:spacing w:val="-3"/>
          <w:sz w:val="24"/>
          <w:szCs w:val="24"/>
        </w:rPr>
        <w:t>программасы</w:t>
      </w:r>
      <w:proofErr w:type="spellEnd"/>
      <w:r w:rsidR="00345A12" w:rsidRPr="0021189E">
        <w:rPr>
          <w:color w:val="000000"/>
          <w:spacing w:val="-3"/>
          <w:sz w:val="24"/>
          <w:szCs w:val="24"/>
        </w:rPr>
        <w:t xml:space="preserve">» (Казань, </w:t>
      </w:r>
      <w:smartTag w:uri="urn:schemas-microsoft-com:office:smarttags" w:element="metricconverter">
        <w:smartTagPr>
          <w:attr w:name="ProductID" w:val="2004 г"/>
        </w:smartTagPr>
        <w:r w:rsidR="00345A12" w:rsidRPr="0021189E">
          <w:rPr>
            <w:color w:val="000000"/>
            <w:spacing w:val="-3"/>
            <w:sz w:val="24"/>
            <w:szCs w:val="24"/>
          </w:rPr>
          <w:t>2004 г</w:t>
        </w:r>
      </w:smartTag>
      <w:r w:rsidR="00345A12" w:rsidRPr="0021189E">
        <w:rPr>
          <w:color w:val="000000"/>
          <w:spacing w:val="-3"/>
          <w:sz w:val="24"/>
          <w:szCs w:val="24"/>
        </w:rPr>
        <w:t xml:space="preserve">.) и методические рекомендации к ней «Татар </w:t>
      </w:r>
      <w:r w:rsidR="00345A12" w:rsidRPr="0021189E">
        <w:rPr>
          <w:color w:val="000000"/>
          <w:spacing w:val="-4"/>
          <w:sz w:val="24"/>
          <w:szCs w:val="24"/>
        </w:rPr>
        <w:t xml:space="preserve">теле </w:t>
      </w:r>
      <w:proofErr w:type="spellStart"/>
      <w:r w:rsidR="00345A12" w:rsidRPr="0021189E">
        <w:rPr>
          <w:color w:val="000000"/>
          <w:spacing w:val="-4"/>
          <w:sz w:val="24"/>
          <w:szCs w:val="24"/>
        </w:rPr>
        <w:t>өйрəнэ</w:t>
      </w:r>
      <w:proofErr w:type="spellEnd"/>
      <w:r w:rsidR="00345A12" w:rsidRPr="0021189E">
        <w:rPr>
          <w:color w:val="000000"/>
          <w:spacing w:val="-4"/>
          <w:sz w:val="24"/>
          <w:szCs w:val="24"/>
        </w:rPr>
        <w:t xml:space="preserve"> </w:t>
      </w:r>
      <w:proofErr w:type="spellStart"/>
      <w:r w:rsidR="00345A12" w:rsidRPr="0021189E">
        <w:rPr>
          <w:color w:val="000000"/>
          <w:spacing w:val="-4"/>
          <w:sz w:val="24"/>
          <w:szCs w:val="24"/>
        </w:rPr>
        <w:t>нəнилəр</w:t>
      </w:r>
      <w:proofErr w:type="spellEnd"/>
      <w:r w:rsidR="00345A12" w:rsidRPr="0021189E">
        <w:rPr>
          <w:color w:val="000000"/>
          <w:spacing w:val="-4"/>
          <w:sz w:val="24"/>
          <w:szCs w:val="24"/>
        </w:rPr>
        <w:t xml:space="preserve">», «Программа по обучению русскому языку» </w:t>
      </w:r>
      <w:r w:rsidR="00345A12" w:rsidRPr="0021189E">
        <w:rPr>
          <w:color w:val="000000"/>
          <w:spacing w:val="-1"/>
          <w:sz w:val="24"/>
          <w:szCs w:val="24"/>
        </w:rPr>
        <w:t xml:space="preserve">(Р. А. Бурганова. - Казань, 2000). В то же время воспитателям </w:t>
      </w:r>
      <w:r w:rsidR="00345A12" w:rsidRPr="0021189E">
        <w:rPr>
          <w:color w:val="000000"/>
          <w:spacing w:val="-3"/>
          <w:sz w:val="24"/>
          <w:szCs w:val="24"/>
        </w:rPr>
        <w:t>предоставляется свобода выбора имеющихся пособий, программ.</w:t>
      </w:r>
    </w:p>
    <w:p w14:paraId="3567B143" w14:textId="77777777" w:rsidR="00345A12" w:rsidRPr="00345A12" w:rsidRDefault="00345A12" w:rsidP="00F269E1">
      <w:pPr>
        <w:pStyle w:val="a5"/>
        <w:shd w:val="clear" w:color="auto" w:fill="FFFFFF"/>
        <w:tabs>
          <w:tab w:val="left" w:pos="916"/>
          <w:tab w:val="num" w:pos="142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0" w:right="10" w:firstLine="919"/>
        <w:jc w:val="both"/>
        <w:rPr>
          <w:sz w:val="24"/>
          <w:szCs w:val="24"/>
        </w:rPr>
      </w:pPr>
      <w:r w:rsidRPr="00345A12">
        <w:rPr>
          <w:color w:val="000000"/>
          <w:spacing w:val="-5"/>
          <w:sz w:val="24"/>
          <w:szCs w:val="24"/>
        </w:rPr>
        <w:t xml:space="preserve">Основой правильной организации обучения каждому из языков </w:t>
      </w:r>
      <w:r w:rsidRPr="00345A12">
        <w:rPr>
          <w:color w:val="000000"/>
          <w:spacing w:val="-1"/>
          <w:sz w:val="24"/>
          <w:szCs w:val="24"/>
        </w:rPr>
        <w:t>является система распределения учебного материала по темати</w:t>
      </w:r>
      <w:r w:rsidRPr="00345A12">
        <w:rPr>
          <w:color w:val="000000"/>
          <w:spacing w:val="-1"/>
          <w:sz w:val="24"/>
          <w:szCs w:val="24"/>
        </w:rPr>
        <w:softHyphen/>
      </w:r>
      <w:r w:rsidRPr="00345A12">
        <w:rPr>
          <w:color w:val="000000"/>
          <w:sz w:val="24"/>
          <w:szCs w:val="24"/>
        </w:rPr>
        <w:t xml:space="preserve">ческому принципу. Тематика занятий должна быть составлена с </w:t>
      </w:r>
      <w:r w:rsidRPr="00345A12">
        <w:rPr>
          <w:color w:val="000000"/>
          <w:spacing w:val="-7"/>
          <w:sz w:val="24"/>
          <w:szCs w:val="24"/>
        </w:rPr>
        <w:t>учетом интересов детей и быть близкой по содержанию к их повсед</w:t>
      </w:r>
      <w:r w:rsidRPr="00345A12">
        <w:rPr>
          <w:color w:val="000000"/>
          <w:spacing w:val="-7"/>
          <w:sz w:val="24"/>
          <w:szCs w:val="24"/>
        </w:rPr>
        <w:softHyphen/>
      </w:r>
      <w:r w:rsidRPr="00345A12">
        <w:rPr>
          <w:color w:val="000000"/>
          <w:spacing w:val="-3"/>
          <w:sz w:val="24"/>
          <w:szCs w:val="24"/>
        </w:rPr>
        <w:t xml:space="preserve">невной жизни. Темы усложняются по мере взросления ребенка. В </w:t>
      </w:r>
      <w:r w:rsidRPr="00345A12">
        <w:rPr>
          <w:color w:val="000000"/>
          <w:spacing w:val="-6"/>
          <w:sz w:val="24"/>
          <w:szCs w:val="24"/>
        </w:rPr>
        <w:t>каждой новой теме изученный ранее материал переносится в новые контексты, новые ситуации, что обеспечивает гибкость приобретае</w:t>
      </w:r>
      <w:r w:rsidRPr="00345A12">
        <w:rPr>
          <w:color w:val="000000"/>
          <w:spacing w:val="-6"/>
          <w:sz w:val="24"/>
          <w:szCs w:val="24"/>
        </w:rPr>
        <w:softHyphen/>
      </w:r>
      <w:r w:rsidRPr="00345A12">
        <w:rPr>
          <w:color w:val="000000"/>
          <w:spacing w:val="-2"/>
          <w:sz w:val="24"/>
          <w:szCs w:val="24"/>
        </w:rPr>
        <w:t>мых способов выражения мыслей на втором языке.</w:t>
      </w:r>
    </w:p>
    <w:p w14:paraId="66081AC6" w14:textId="77777777" w:rsidR="00345A12" w:rsidRPr="009F105C" w:rsidRDefault="009F105C" w:rsidP="00F269E1">
      <w:pPr>
        <w:shd w:val="clear" w:color="auto" w:fill="FFFFFF"/>
        <w:tabs>
          <w:tab w:val="left" w:pos="916"/>
          <w:tab w:val="num" w:pos="142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right="14"/>
        <w:jc w:val="both"/>
        <w:rPr>
          <w:sz w:val="24"/>
          <w:szCs w:val="24"/>
        </w:rPr>
      </w:pPr>
      <w:r>
        <w:rPr>
          <w:color w:val="000000"/>
          <w:spacing w:val="1"/>
          <w:sz w:val="24"/>
          <w:szCs w:val="24"/>
        </w:rPr>
        <w:tab/>
      </w:r>
      <w:r w:rsidR="00345A12" w:rsidRPr="009F105C">
        <w:rPr>
          <w:color w:val="000000"/>
          <w:spacing w:val="1"/>
          <w:sz w:val="24"/>
          <w:szCs w:val="24"/>
        </w:rPr>
        <w:t xml:space="preserve">Необходимое требование к содержанию занятия </w:t>
      </w:r>
      <w:r w:rsidR="00345A12" w:rsidRPr="009F105C">
        <w:rPr>
          <w:i/>
          <w:iCs/>
          <w:color w:val="000000"/>
          <w:spacing w:val="1"/>
          <w:sz w:val="24"/>
          <w:szCs w:val="24"/>
        </w:rPr>
        <w:t xml:space="preserve">- </w:t>
      </w:r>
      <w:r w:rsidR="00345A12" w:rsidRPr="009F105C">
        <w:rPr>
          <w:color w:val="000000"/>
          <w:spacing w:val="1"/>
          <w:sz w:val="24"/>
          <w:szCs w:val="24"/>
        </w:rPr>
        <w:t xml:space="preserve">наличие </w:t>
      </w:r>
      <w:r w:rsidR="00345A12" w:rsidRPr="009F105C">
        <w:rPr>
          <w:color w:val="000000"/>
          <w:spacing w:val="-3"/>
          <w:sz w:val="24"/>
          <w:szCs w:val="24"/>
        </w:rPr>
        <w:t>языкового (лексико-грамматического) и речевого (коммуникатив</w:t>
      </w:r>
      <w:r w:rsidR="00345A12" w:rsidRPr="009F105C">
        <w:rPr>
          <w:color w:val="000000"/>
          <w:spacing w:val="-3"/>
          <w:sz w:val="24"/>
          <w:szCs w:val="24"/>
        </w:rPr>
        <w:softHyphen/>
      </w:r>
      <w:r w:rsidR="00345A12" w:rsidRPr="009F105C">
        <w:rPr>
          <w:color w:val="000000"/>
          <w:spacing w:val="-1"/>
          <w:sz w:val="24"/>
          <w:szCs w:val="24"/>
        </w:rPr>
        <w:t xml:space="preserve">ного) компонентов, связанных с определенной темой. Не менее </w:t>
      </w:r>
      <w:r w:rsidR="00345A12" w:rsidRPr="009F105C">
        <w:rPr>
          <w:color w:val="000000"/>
          <w:spacing w:val="-4"/>
          <w:sz w:val="24"/>
          <w:szCs w:val="24"/>
        </w:rPr>
        <w:t>важным является закрепление изученного материала в предметно-</w:t>
      </w:r>
      <w:r w:rsidR="00345A12" w:rsidRPr="009F105C">
        <w:rPr>
          <w:color w:val="000000"/>
          <w:spacing w:val="-3"/>
          <w:sz w:val="24"/>
          <w:szCs w:val="24"/>
        </w:rPr>
        <w:t>практических видах деятельности и в повседневной жизни детей.</w:t>
      </w:r>
    </w:p>
    <w:p w14:paraId="5FF80A0D" w14:textId="77777777" w:rsidR="00345A12" w:rsidRPr="009F105C" w:rsidRDefault="009F105C" w:rsidP="00F269E1">
      <w:pPr>
        <w:shd w:val="clear" w:color="auto" w:fill="FFFFFF"/>
        <w:tabs>
          <w:tab w:val="left" w:pos="916"/>
          <w:tab w:val="num" w:pos="142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right="14"/>
        <w:jc w:val="both"/>
        <w:rPr>
          <w:sz w:val="24"/>
          <w:szCs w:val="24"/>
        </w:rPr>
      </w:pPr>
      <w:r>
        <w:rPr>
          <w:color w:val="000000"/>
          <w:spacing w:val="-4"/>
          <w:sz w:val="24"/>
          <w:szCs w:val="24"/>
        </w:rPr>
        <w:tab/>
      </w:r>
      <w:r w:rsidR="00345A12" w:rsidRPr="009F105C">
        <w:rPr>
          <w:color w:val="000000"/>
          <w:spacing w:val="-4"/>
          <w:sz w:val="24"/>
          <w:szCs w:val="24"/>
        </w:rPr>
        <w:t xml:space="preserve">Циклическое повторение тем проводится на протяжении всего </w:t>
      </w:r>
      <w:r w:rsidR="00345A12" w:rsidRPr="009F105C">
        <w:rPr>
          <w:color w:val="000000"/>
          <w:spacing w:val="-2"/>
          <w:sz w:val="24"/>
          <w:szCs w:val="24"/>
        </w:rPr>
        <w:t>дошкольного периода пребывания ребенка в детском саду.</w:t>
      </w:r>
    </w:p>
    <w:p w14:paraId="49A672AF" w14:textId="77777777" w:rsidR="00345A12" w:rsidRPr="009F105C" w:rsidRDefault="009F105C" w:rsidP="00F269E1">
      <w:pPr>
        <w:shd w:val="clear" w:color="auto" w:fill="FFFFFF"/>
        <w:tabs>
          <w:tab w:val="left" w:pos="916"/>
          <w:tab w:val="num" w:pos="142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right="19"/>
        <w:jc w:val="both"/>
        <w:rPr>
          <w:sz w:val="24"/>
          <w:szCs w:val="24"/>
        </w:rPr>
      </w:pPr>
      <w:r>
        <w:rPr>
          <w:color w:val="000000"/>
          <w:spacing w:val="-4"/>
          <w:sz w:val="24"/>
          <w:szCs w:val="24"/>
        </w:rPr>
        <w:tab/>
      </w:r>
      <w:r w:rsidR="00345A12" w:rsidRPr="009F105C">
        <w:rPr>
          <w:color w:val="000000"/>
          <w:spacing w:val="-4"/>
          <w:sz w:val="24"/>
          <w:szCs w:val="24"/>
        </w:rPr>
        <w:t xml:space="preserve">Реализация </w:t>
      </w:r>
      <w:r w:rsidR="00345A12" w:rsidRPr="009F105C">
        <w:rPr>
          <w:b/>
          <w:bCs/>
          <w:color w:val="000000"/>
          <w:spacing w:val="-4"/>
          <w:sz w:val="24"/>
          <w:szCs w:val="24"/>
        </w:rPr>
        <w:t xml:space="preserve">третьего </w:t>
      </w:r>
      <w:r w:rsidR="00345A12" w:rsidRPr="009F105C">
        <w:rPr>
          <w:color w:val="000000"/>
          <w:spacing w:val="-4"/>
          <w:sz w:val="24"/>
          <w:szCs w:val="24"/>
        </w:rPr>
        <w:t xml:space="preserve">направления национально-регионального </w:t>
      </w:r>
      <w:r w:rsidR="00345A12" w:rsidRPr="009F105C">
        <w:rPr>
          <w:color w:val="000000"/>
          <w:spacing w:val="-3"/>
          <w:sz w:val="24"/>
          <w:szCs w:val="24"/>
        </w:rPr>
        <w:t xml:space="preserve">компонента основывается </w:t>
      </w:r>
      <w:r w:rsidR="00345A12" w:rsidRPr="009F105C">
        <w:rPr>
          <w:color w:val="000000"/>
          <w:spacing w:val="-3"/>
          <w:sz w:val="24"/>
          <w:szCs w:val="24"/>
        </w:rPr>
        <w:lastRenderedPageBreak/>
        <w:t>на решении следующих задач:</w:t>
      </w:r>
    </w:p>
    <w:p w14:paraId="118A74E0" w14:textId="77777777" w:rsidR="00345A12" w:rsidRPr="009F105C" w:rsidRDefault="009F105C" w:rsidP="00F269E1">
      <w:pPr>
        <w:shd w:val="clear" w:color="auto" w:fill="FFFFFF"/>
        <w:tabs>
          <w:tab w:val="left" w:pos="576"/>
        </w:tabs>
        <w:adjustRightInd w:val="0"/>
        <w:spacing w:line="276" w:lineRule="auto"/>
        <w:jc w:val="both"/>
        <w:rPr>
          <w:color w:val="000000"/>
          <w:sz w:val="24"/>
          <w:szCs w:val="24"/>
        </w:rPr>
      </w:pPr>
      <w:r>
        <w:rPr>
          <w:color w:val="000000"/>
          <w:sz w:val="24"/>
          <w:szCs w:val="24"/>
        </w:rPr>
        <w:tab/>
      </w:r>
      <w:r w:rsidR="00345A12" w:rsidRPr="009F105C">
        <w:rPr>
          <w:color w:val="000000"/>
          <w:sz w:val="24"/>
          <w:szCs w:val="24"/>
        </w:rPr>
        <w:t>- формирование у детей элементарных исторических пред</w:t>
      </w:r>
      <w:r w:rsidR="00345A12" w:rsidRPr="009F105C">
        <w:rPr>
          <w:color w:val="000000"/>
          <w:sz w:val="24"/>
          <w:szCs w:val="24"/>
        </w:rPr>
        <w:softHyphen/>
      </w:r>
      <w:r w:rsidR="00345A12" w:rsidRPr="009F105C">
        <w:rPr>
          <w:color w:val="000000"/>
          <w:spacing w:val="-4"/>
          <w:sz w:val="24"/>
          <w:szCs w:val="24"/>
        </w:rPr>
        <w:t>ставлений;</w:t>
      </w:r>
    </w:p>
    <w:p w14:paraId="07B26BED" w14:textId="77777777" w:rsidR="00345A12" w:rsidRPr="009F105C" w:rsidRDefault="009F105C" w:rsidP="00F269E1">
      <w:pPr>
        <w:shd w:val="clear" w:color="auto" w:fill="FFFFFF"/>
        <w:tabs>
          <w:tab w:val="left" w:pos="576"/>
        </w:tabs>
        <w:adjustRightInd w:val="0"/>
        <w:spacing w:line="276" w:lineRule="auto"/>
        <w:jc w:val="both"/>
        <w:rPr>
          <w:color w:val="000000"/>
          <w:sz w:val="24"/>
          <w:szCs w:val="24"/>
        </w:rPr>
      </w:pPr>
      <w:r>
        <w:rPr>
          <w:color w:val="000000"/>
          <w:spacing w:val="-2"/>
          <w:sz w:val="24"/>
          <w:szCs w:val="24"/>
        </w:rPr>
        <w:tab/>
      </w:r>
      <w:r w:rsidR="00345A12" w:rsidRPr="009F105C">
        <w:rPr>
          <w:color w:val="000000"/>
          <w:spacing w:val="-2"/>
          <w:sz w:val="24"/>
          <w:szCs w:val="24"/>
        </w:rPr>
        <w:t>- воспитание бережного отношения к семейным традициям; изучая историю своей семьи, прививать любовь к историческому наследию прошлого, к национальным традициям;</w:t>
      </w:r>
    </w:p>
    <w:p w14:paraId="62E31F90" w14:textId="77777777" w:rsidR="00345A12" w:rsidRPr="009F105C" w:rsidRDefault="009F105C" w:rsidP="00F269E1">
      <w:pPr>
        <w:shd w:val="clear" w:color="auto" w:fill="FFFFFF"/>
        <w:tabs>
          <w:tab w:val="left" w:pos="571"/>
          <w:tab w:val="left" w:pos="6389"/>
        </w:tabs>
        <w:adjustRightInd w:val="0"/>
        <w:spacing w:line="276" w:lineRule="auto"/>
        <w:jc w:val="both"/>
        <w:rPr>
          <w:color w:val="000000"/>
          <w:sz w:val="24"/>
          <w:szCs w:val="24"/>
        </w:rPr>
      </w:pPr>
      <w:r>
        <w:rPr>
          <w:color w:val="000000"/>
          <w:spacing w:val="-4"/>
          <w:sz w:val="24"/>
          <w:szCs w:val="24"/>
        </w:rPr>
        <w:tab/>
      </w:r>
      <w:r w:rsidR="00345A12" w:rsidRPr="009F105C">
        <w:rPr>
          <w:color w:val="000000"/>
          <w:spacing w:val="-4"/>
          <w:sz w:val="24"/>
          <w:szCs w:val="24"/>
        </w:rPr>
        <w:t>- эстетическое восприятие памятников архитектуры, ознаком</w:t>
      </w:r>
      <w:r w:rsidR="00345A12" w:rsidRPr="009F105C">
        <w:rPr>
          <w:color w:val="000000"/>
          <w:spacing w:val="-4"/>
          <w:sz w:val="24"/>
          <w:szCs w:val="24"/>
        </w:rPr>
        <w:softHyphen/>
      </w:r>
      <w:r w:rsidR="00345A12" w:rsidRPr="009F105C">
        <w:rPr>
          <w:color w:val="000000"/>
          <w:spacing w:val="-7"/>
          <w:sz w:val="24"/>
          <w:szCs w:val="24"/>
        </w:rPr>
        <w:t xml:space="preserve">ление со средствами выразительности, с помощью которых мастера, </w:t>
      </w:r>
      <w:r w:rsidR="00345A12" w:rsidRPr="009F105C">
        <w:rPr>
          <w:color w:val="000000"/>
          <w:spacing w:val="-5"/>
          <w:sz w:val="24"/>
          <w:szCs w:val="24"/>
        </w:rPr>
        <w:t>добиваются передачи совершенства форм;</w:t>
      </w:r>
    </w:p>
    <w:p w14:paraId="3E3EC78E" w14:textId="77777777" w:rsidR="00345A12" w:rsidRPr="009F105C" w:rsidRDefault="009F105C" w:rsidP="00F269E1">
      <w:pPr>
        <w:shd w:val="clear" w:color="auto" w:fill="FFFFFF"/>
        <w:tabs>
          <w:tab w:val="left" w:pos="571"/>
        </w:tabs>
        <w:adjustRightInd w:val="0"/>
        <w:spacing w:line="276" w:lineRule="auto"/>
        <w:jc w:val="both"/>
        <w:rPr>
          <w:color w:val="000000"/>
          <w:sz w:val="24"/>
          <w:szCs w:val="24"/>
        </w:rPr>
      </w:pPr>
      <w:r>
        <w:rPr>
          <w:color w:val="000000"/>
          <w:spacing w:val="-1"/>
          <w:sz w:val="24"/>
          <w:szCs w:val="24"/>
        </w:rPr>
        <w:tab/>
      </w:r>
      <w:r w:rsidR="00345A12" w:rsidRPr="009F105C">
        <w:rPr>
          <w:color w:val="000000"/>
          <w:spacing w:val="-1"/>
          <w:sz w:val="24"/>
          <w:szCs w:val="24"/>
        </w:rPr>
        <w:t xml:space="preserve">- ознакомление с историей возникновения, архитектурными, </w:t>
      </w:r>
      <w:r w:rsidR="00345A12" w:rsidRPr="009F105C">
        <w:rPr>
          <w:color w:val="000000"/>
          <w:spacing w:val="-3"/>
          <w:sz w:val="24"/>
          <w:szCs w:val="24"/>
        </w:rPr>
        <w:t xml:space="preserve">особенностями Казанского Кремля, башни </w:t>
      </w:r>
      <w:proofErr w:type="spellStart"/>
      <w:r w:rsidR="00345A12" w:rsidRPr="009F105C">
        <w:rPr>
          <w:color w:val="000000"/>
          <w:spacing w:val="-3"/>
          <w:sz w:val="24"/>
          <w:szCs w:val="24"/>
        </w:rPr>
        <w:t>Сююмбике</w:t>
      </w:r>
      <w:proofErr w:type="spellEnd"/>
      <w:r w:rsidR="00345A12" w:rsidRPr="009F105C">
        <w:rPr>
          <w:color w:val="000000"/>
          <w:spacing w:val="-3"/>
          <w:sz w:val="24"/>
          <w:szCs w:val="24"/>
        </w:rPr>
        <w:t>;</w:t>
      </w:r>
    </w:p>
    <w:p w14:paraId="097A702D" w14:textId="77777777" w:rsidR="00345A12" w:rsidRPr="009F105C" w:rsidRDefault="009F105C" w:rsidP="00F269E1">
      <w:pPr>
        <w:shd w:val="clear" w:color="auto" w:fill="FFFFFF"/>
        <w:tabs>
          <w:tab w:val="left" w:pos="571"/>
        </w:tabs>
        <w:adjustRightInd w:val="0"/>
        <w:spacing w:line="276" w:lineRule="auto"/>
        <w:jc w:val="both"/>
        <w:rPr>
          <w:color w:val="000000"/>
          <w:sz w:val="24"/>
          <w:szCs w:val="24"/>
        </w:rPr>
      </w:pPr>
      <w:r>
        <w:rPr>
          <w:color w:val="000000"/>
          <w:spacing w:val="-4"/>
          <w:sz w:val="24"/>
          <w:szCs w:val="24"/>
        </w:rPr>
        <w:tab/>
      </w:r>
      <w:r w:rsidR="00345A12" w:rsidRPr="009F105C">
        <w:rPr>
          <w:color w:val="000000"/>
          <w:spacing w:val="-4"/>
          <w:sz w:val="24"/>
          <w:szCs w:val="24"/>
        </w:rPr>
        <w:t xml:space="preserve">- развитие у детей интереса к созданию поделок, конструкций </w:t>
      </w:r>
      <w:r w:rsidR="00345A12" w:rsidRPr="009F105C">
        <w:rPr>
          <w:color w:val="000000"/>
          <w:spacing w:val="-1"/>
          <w:sz w:val="24"/>
          <w:szCs w:val="24"/>
        </w:rPr>
        <w:t>на темы, связанные с историей Казани, Казанского Кремля.</w:t>
      </w:r>
    </w:p>
    <w:p w14:paraId="392E1CCE" w14:textId="77777777" w:rsidR="00345A12" w:rsidRPr="009F105C" w:rsidRDefault="009F105C" w:rsidP="00F269E1">
      <w:pPr>
        <w:shd w:val="clear" w:color="auto" w:fill="FFFFFF"/>
        <w:tabs>
          <w:tab w:val="left" w:pos="916"/>
          <w:tab w:val="num" w:pos="142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right="10"/>
        <w:jc w:val="both"/>
        <w:rPr>
          <w:sz w:val="24"/>
          <w:szCs w:val="24"/>
        </w:rPr>
      </w:pPr>
      <w:r>
        <w:rPr>
          <w:color w:val="000000"/>
          <w:spacing w:val="6"/>
          <w:sz w:val="24"/>
          <w:szCs w:val="24"/>
        </w:rPr>
        <w:tab/>
      </w:r>
      <w:r w:rsidR="00345A12" w:rsidRPr="009F105C">
        <w:rPr>
          <w:color w:val="000000"/>
          <w:spacing w:val="6"/>
          <w:sz w:val="24"/>
          <w:szCs w:val="24"/>
        </w:rPr>
        <w:t xml:space="preserve">Столица Республики Татарстан город Казань, Казанский </w:t>
      </w:r>
      <w:r w:rsidR="00345A12" w:rsidRPr="009F105C">
        <w:rPr>
          <w:color w:val="000000"/>
          <w:spacing w:val="-2"/>
          <w:sz w:val="24"/>
          <w:szCs w:val="24"/>
        </w:rPr>
        <w:t>Кремль, его памятники всегда имели большое значение в духов</w:t>
      </w:r>
      <w:r w:rsidR="00345A12" w:rsidRPr="009F105C">
        <w:rPr>
          <w:color w:val="000000"/>
          <w:spacing w:val="-4"/>
          <w:sz w:val="24"/>
          <w:szCs w:val="24"/>
        </w:rPr>
        <w:t>ном и нравственном воспитании подрастающего поколения. Вос</w:t>
      </w:r>
      <w:r w:rsidR="00345A12" w:rsidRPr="009F105C">
        <w:rPr>
          <w:color w:val="000000"/>
          <w:sz w:val="24"/>
          <w:szCs w:val="24"/>
        </w:rPr>
        <w:t xml:space="preserve">хищение памятниками архитектуры, трудовым и нравственным </w:t>
      </w:r>
      <w:r w:rsidR="00345A12" w:rsidRPr="009F105C">
        <w:rPr>
          <w:color w:val="000000"/>
          <w:spacing w:val="-3"/>
          <w:sz w:val="24"/>
          <w:szCs w:val="24"/>
        </w:rPr>
        <w:t>подвигом народов, населяющих республику, воспитывает у детей чувство любви к родным местам, которое с годами крепнет, рас</w:t>
      </w:r>
      <w:r w:rsidR="00345A12" w:rsidRPr="009F105C">
        <w:rPr>
          <w:color w:val="000000"/>
          <w:spacing w:val="-3"/>
          <w:sz w:val="24"/>
          <w:szCs w:val="24"/>
        </w:rPr>
        <w:softHyphen/>
        <w:t>ширяется и перерастает в одно из самых прочных и возвышенных человеческих чувств - любовь к Родине.</w:t>
      </w:r>
    </w:p>
    <w:p w14:paraId="3913D5FD" w14:textId="77777777" w:rsidR="00345A12" w:rsidRPr="009F105C" w:rsidRDefault="009F105C" w:rsidP="00F269E1">
      <w:pPr>
        <w:shd w:val="clear" w:color="auto" w:fill="FFFFFF"/>
        <w:tabs>
          <w:tab w:val="left" w:pos="916"/>
          <w:tab w:val="num" w:pos="142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right="29"/>
        <w:jc w:val="both"/>
        <w:rPr>
          <w:color w:val="000000"/>
          <w:sz w:val="24"/>
          <w:szCs w:val="24"/>
        </w:rPr>
      </w:pPr>
      <w:r>
        <w:rPr>
          <w:color w:val="000000"/>
          <w:spacing w:val="-2"/>
          <w:sz w:val="24"/>
          <w:szCs w:val="24"/>
        </w:rPr>
        <w:tab/>
      </w:r>
      <w:r w:rsidR="00345A12" w:rsidRPr="009F105C">
        <w:rPr>
          <w:color w:val="000000"/>
          <w:spacing w:val="-2"/>
          <w:sz w:val="24"/>
          <w:szCs w:val="24"/>
        </w:rPr>
        <w:t xml:space="preserve">Для работы с детьми в этом направлении используются </w:t>
      </w:r>
      <w:r w:rsidR="00345A12" w:rsidRPr="009F105C">
        <w:rPr>
          <w:color w:val="000000"/>
          <w:sz w:val="24"/>
          <w:szCs w:val="24"/>
        </w:rPr>
        <w:t xml:space="preserve">книги С. Шамси и </w:t>
      </w:r>
      <w:proofErr w:type="spellStart"/>
      <w:r w:rsidR="00345A12" w:rsidRPr="009F105C">
        <w:rPr>
          <w:color w:val="000000"/>
          <w:sz w:val="24"/>
          <w:szCs w:val="24"/>
        </w:rPr>
        <w:t>И</w:t>
      </w:r>
      <w:proofErr w:type="spellEnd"/>
      <w:r w:rsidR="00345A12" w:rsidRPr="009F105C">
        <w:rPr>
          <w:color w:val="000000"/>
          <w:sz w:val="24"/>
          <w:szCs w:val="24"/>
        </w:rPr>
        <w:t>. Измай</w:t>
      </w:r>
      <w:r>
        <w:rPr>
          <w:color w:val="000000"/>
          <w:sz w:val="24"/>
          <w:szCs w:val="24"/>
        </w:rPr>
        <w:t xml:space="preserve">лова «Волжская </w:t>
      </w:r>
      <w:proofErr w:type="spellStart"/>
      <w:r>
        <w:rPr>
          <w:color w:val="000000"/>
          <w:sz w:val="24"/>
          <w:szCs w:val="24"/>
        </w:rPr>
        <w:t>Булгария</w:t>
      </w:r>
      <w:proofErr w:type="spellEnd"/>
      <w:r>
        <w:rPr>
          <w:color w:val="000000"/>
          <w:sz w:val="24"/>
          <w:szCs w:val="24"/>
        </w:rPr>
        <w:t xml:space="preserve">», </w:t>
      </w:r>
      <w:r w:rsidR="00345A12" w:rsidRPr="009F105C">
        <w:rPr>
          <w:color w:val="000000"/>
          <w:sz w:val="24"/>
          <w:szCs w:val="24"/>
        </w:rPr>
        <w:t xml:space="preserve">К. </w:t>
      </w:r>
      <w:proofErr w:type="spellStart"/>
      <w:r w:rsidR="00345A12" w:rsidRPr="009F105C">
        <w:rPr>
          <w:color w:val="000000"/>
          <w:sz w:val="24"/>
          <w:szCs w:val="24"/>
        </w:rPr>
        <w:t>Нафыйкова</w:t>
      </w:r>
      <w:proofErr w:type="spellEnd"/>
      <w:r w:rsidR="00345A12" w:rsidRPr="009F105C">
        <w:rPr>
          <w:color w:val="000000"/>
          <w:sz w:val="24"/>
          <w:szCs w:val="24"/>
        </w:rPr>
        <w:t xml:space="preserve"> «Путеш</w:t>
      </w:r>
      <w:r>
        <w:rPr>
          <w:color w:val="000000"/>
          <w:sz w:val="24"/>
          <w:szCs w:val="24"/>
        </w:rPr>
        <w:t>ествие в прошлое»</w:t>
      </w:r>
      <w:r w:rsidR="00345A12" w:rsidRPr="009F105C">
        <w:rPr>
          <w:color w:val="000000"/>
          <w:sz w:val="24"/>
          <w:szCs w:val="24"/>
        </w:rPr>
        <w:t xml:space="preserve">, </w:t>
      </w:r>
      <w:r>
        <w:rPr>
          <w:color w:val="000000"/>
          <w:spacing w:val="-3"/>
          <w:sz w:val="24"/>
          <w:szCs w:val="24"/>
        </w:rPr>
        <w:t xml:space="preserve">«Казань в легендах», </w:t>
      </w:r>
      <w:r w:rsidR="00345A12" w:rsidRPr="009F105C">
        <w:rPr>
          <w:color w:val="000000"/>
          <w:spacing w:val="-3"/>
          <w:sz w:val="24"/>
          <w:szCs w:val="24"/>
        </w:rPr>
        <w:t>а также специальные рубри</w:t>
      </w:r>
      <w:r w:rsidR="00345A12" w:rsidRPr="009F105C">
        <w:rPr>
          <w:color w:val="000000"/>
          <w:spacing w:val="-3"/>
          <w:sz w:val="24"/>
          <w:szCs w:val="24"/>
        </w:rPr>
        <w:softHyphen/>
      </w:r>
      <w:r w:rsidR="00345A12" w:rsidRPr="009F105C">
        <w:rPr>
          <w:color w:val="000000"/>
          <w:sz w:val="24"/>
          <w:szCs w:val="24"/>
        </w:rPr>
        <w:t>ки в журналах «</w:t>
      </w:r>
      <w:proofErr w:type="spellStart"/>
      <w:r w:rsidR="00345A12" w:rsidRPr="009F105C">
        <w:rPr>
          <w:color w:val="000000"/>
          <w:sz w:val="24"/>
          <w:szCs w:val="24"/>
        </w:rPr>
        <w:t>Сабыйга</w:t>
      </w:r>
      <w:proofErr w:type="spellEnd"/>
      <w:r w:rsidR="00345A12" w:rsidRPr="009F105C">
        <w:rPr>
          <w:color w:val="000000"/>
          <w:sz w:val="24"/>
          <w:szCs w:val="24"/>
        </w:rPr>
        <w:t xml:space="preserve">», «Салават </w:t>
      </w:r>
      <w:proofErr w:type="spellStart"/>
      <w:r w:rsidR="00345A12" w:rsidRPr="009F105C">
        <w:rPr>
          <w:color w:val="000000"/>
          <w:sz w:val="24"/>
          <w:szCs w:val="24"/>
        </w:rPr>
        <w:t>купере</w:t>
      </w:r>
      <w:proofErr w:type="spellEnd"/>
      <w:r w:rsidR="00345A12" w:rsidRPr="009F105C">
        <w:rPr>
          <w:color w:val="000000"/>
          <w:sz w:val="24"/>
          <w:szCs w:val="24"/>
        </w:rPr>
        <w:t>».</w:t>
      </w:r>
    </w:p>
    <w:p w14:paraId="49052BDE" w14:textId="77777777" w:rsidR="00345A12" w:rsidRPr="009F105C" w:rsidRDefault="009F105C" w:rsidP="00F269E1">
      <w:pPr>
        <w:shd w:val="clear" w:color="auto" w:fill="FFFFFF"/>
        <w:tabs>
          <w:tab w:val="left" w:pos="916"/>
          <w:tab w:val="num" w:pos="142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right="24"/>
        <w:jc w:val="both"/>
        <w:rPr>
          <w:sz w:val="24"/>
          <w:szCs w:val="24"/>
        </w:rPr>
      </w:pPr>
      <w:r>
        <w:rPr>
          <w:color w:val="000000"/>
          <w:spacing w:val="-3"/>
          <w:sz w:val="24"/>
          <w:szCs w:val="24"/>
        </w:rPr>
        <w:tab/>
      </w:r>
      <w:r w:rsidRPr="009F105C">
        <w:rPr>
          <w:b/>
          <w:bCs/>
          <w:color w:val="000000"/>
          <w:spacing w:val="-2"/>
          <w:sz w:val="24"/>
          <w:szCs w:val="24"/>
        </w:rPr>
        <w:t>Четвертое</w:t>
      </w:r>
      <w:r>
        <w:rPr>
          <w:b/>
          <w:bCs/>
          <w:color w:val="000000"/>
          <w:spacing w:val="-2"/>
          <w:sz w:val="24"/>
          <w:szCs w:val="24"/>
        </w:rPr>
        <w:t xml:space="preserve"> </w:t>
      </w:r>
      <w:r w:rsidRPr="009F105C">
        <w:rPr>
          <w:b/>
          <w:bCs/>
          <w:color w:val="000000"/>
          <w:spacing w:val="-2"/>
          <w:sz w:val="24"/>
          <w:szCs w:val="24"/>
        </w:rPr>
        <w:t xml:space="preserve"> </w:t>
      </w:r>
      <w:r w:rsidRPr="009F105C">
        <w:rPr>
          <w:color w:val="000000"/>
          <w:spacing w:val="-2"/>
          <w:sz w:val="24"/>
          <w:szCs w:val="24"/>
        </w:rPr>
        <w:t xml:space="preserve">направление </w:t>
      </w:r>
      <w:r>
        <w:rPr>
          <w:color w:val="000000"/>
          <w:spacing w:val="-3"/>
          <w:sz w:val="24"/>
          <w:szCs w:val="24"/>
        </w:rPr>
        <w:t>программы</w:t>
      </w:r>
      <w:r w:rsidRPr="009F105C">
        <w:rPr>
          <w:color w:val="000000"/>
          <w:spacing w:val="2"/>
          <w:sz w:val="24"/>
          <w:szCs w:val="24"/>
        </w:rPr>
        <w:t xml:space="preserve"> </w:t>
      </w:r>
      <w:r>
        <w:rPr>
          <w:color w:val="000000"/>
          <w:spacing w:val="2"/>
          <w:sz w:val="24"/>
          <w:szCs w:val="24"/>
        </w:rPr>
        <w:t>- з</w:t>
      </w:r>
      <w:r w:rsidR="00345A12" w:rsidRPr="009F105C">
        <w:rPr>
          <w:color w:val="000000"/>
          <w:spacing w:val="2"/>
          <w:sz w:val="24"/>
          <w:szCs w:val="24"/>
        </w:rPr>
        <w:t>на</w:t>
      </w:r>
      <w:r w:rsidR="00345A12" w:rsidRPr="009F105C">
        <w:rPr>
          <w:color w:val="000000"/>
          <w:spacing w:val="2"/>
          <w:sz w:val="24"/>
          <w:szCs w:val="24"/>
        </w:rPr>
        <w:softHyphen/>
        <w:t>комство с природой родного края, ее особенностями, воспита</w:t>
      </w:r>
      <w:r w:rsidR="00345A12" w:rsidRPr="009F105C">
        <w:rPr>
          <w:color w:val="000000"/>
          <w:spacing w:val="2"/>
          <w:sz w:val="24"/>
          <w:szCs w:val="24"/>
        </w:rPr>
        <w:softHyphen/>
      </w:r>
      <w:r w:rsidR="00345A12" w:rsidRPr="009F105C">
        <w:rPr>
          <w:color w:val="000000"/>
          <w:spacing w:val="-2"/>
          <w:sz w:val="24"/>
          <w:szCs w:val="24"/>
        </w:rPr>
        <w:t>ние экологической культуры</w:t>
      </w:r>
      <w:r w:rsidR="00345A12" w:rsidRPr="009F105C">
        <w:rPr>
          <w:color w:val="000000"/>
          <w:spacing w:val="-3"/>
          <w:sz w:val="24"/>
          <w:szCs w:val="24"/>
        </w:rPr>
        <w:t>.</w:t>
      </w:r>
    </w:p>
    <w:p w14:paraId="6670BF22" w14:textId="77777777" w:rsidR="00345A12" w:rsidRPr="009F105C" w:rsidRDefault="009F105C" w:rsidP="00F269E1">
      <w:pPr>
        <w:shd w:val="clear" w:color="auto" w:fill="FFFFFF"/>
        <w:tabs>
          <w:tab w:val="left" w:pos="916"/>
          <w:tab w:val="num" w:pos="142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right="19"/>
        <w:jc w:val="both"/>
        <w:rPr>
          <w:sz w:val="24"/>
          <w:szCs w:val="24"/>
        </w:rPr>
      </w:pPr>
      <w:r>
        <w:rPr>
          <w:color w:val="000000"/>
          <w:spacing w:val="-1"/>
          <w:sz w:val="24"/>
          <w:szCs w:val="24"/>
        </w:rPr>
        <w:tab/>
      </w:r>
      <w:r w:rsidR="00345A12" w:rsidRPr="009F105C">
        <w:rPr>
          <w:color w:val="000000"/>
          <w:spacing w:val="-1"/>
          <w:sz w:val="24"/>
          <w:szCs w:val="24"/>
        </w:rPr>
        <w:t>Природа родного края, Родина для ребенка начинаются с ко</w:t>
      </w:r>
      <w:r w:rsidR="00345A12" w:rsidRPr="009F105C">
        <w:rPr>
          <w:color w:val="000000"/>
          <w:spacing w:val="-1"/>
          <w:sz w:val="24"/>
          <w:szCs w:val="24"/>
        </w:rPr>
        <w:softHyphen/>
      </w:r>
      <w:r w:rsidR="00345A12" w:rsidRPr="009F105C">
        <w:rPr>
          <w:color w:val="000000"/>
          <w:spacing w:val="-2"/>
          <w:sz w:val="24"/>
          <w:szCs w:val="24"/>
        </w:rPr>
        <w:t xml:space="preserve">лыбели, дома, отца и матери, деревьев и цветов в саду. С годами </w:t>
      </w:r>
      <w:r>
        <w:rPr>
          <w:color w:val="000000"/>
          <w:sz w:val="24"/>
          <w:szCs w:val="24"/>
        </w:rPr>
        <w:t>эти понятия расширяются</w:t>
      </w:r>
      <w:r w:rsidR="00345A12" w:rsidRPr="009F105C">
        <w:rPr>
          <w:color w:val="000000"/>
          <w:sz w:val="24"/>
          <w:szCs w:val="24"/>
        </w:rPr>
        <w:t xml:space="preserve"> родной дом, улица, город (деревня), республика, леса, поля и т.д.</w:t>
      </w:r>
      <w:r w:rsidR="00345A12" w:rsidRPr="009F105C">
        <w:rPr>
          <w:sz w:val="24"/>
          <w:szCs w:val="24"/>
        </w:rPr>
        <w:t xml:space="preserve"> </w:t>
      </w:r>
      <w:r w:rsidR="00345A12" w:rsidRPr="009F105C">
        <w:rPr>
          <w:color w:val="000000"/>
          <w:spacing w:val="-2"/>
          <w:sz w:val="24"/>
          <w:szCs w:val="24"/>
        </w:rPr>
        <w:t xml:space="preserve">У детей дошкольного возраста природные явления, сезонные изменения в природе вызывают неподдельный интерес. Поэтому </w:t>
      </w:r>
      <w:r w:rsidR="00345A12" w:rsidRPr="009F105C">
        <w:rPr>
          <w:color w:val="000000"/>
          <w:spacing w:val="-4"/>
          <w:sz w:val="24"/>
          <w:szCs w:val="24"/>
        </w:rPr>
        <w:t xml:space="preserve">на занятиях по экологическому воспитанию необходимо не только </w:t>
      </w:r>
      <w:r w:rsidR="00345A12" w:rsidRPr="009F105C">
        <w:rPr>
          <w:color w:val="000000"/>
          <w:spacing w:val="-5"/>
          <w:sz w:val="24"/>
          <w:szCs w:val="24"/>
        </w:rPr>
        <w:t xml:space="preserve">давать детям знания о временах года, о растениях и животных, но и </w:t>
      </w:r>
      <w:r w:rsidR="00345A12" w:rsidRPr="009F105C">
        <w:rPr>
          <w:color w:val="000000"/>
          <w:spacing w:val="-3"/>
          <w:sz w:val="24"/>
          <w:szCs w:val="24"/>
        </w:rPr>
        <w:t>проводить небольшие исследования, мини-эксперименты, опыты.</w:t>
      </w:r>
    </w:p>
    <w:p w14:paraId="0E61733D" w14:textId="77777777" w:rsidR="00345A12" w:rsidRPr="009F105C" w:rsidRDefault="009F105C" w:rsidP="00F269E1">
      <w:pPr>
        <w:shd w:val="clear" w:color="auto" w:fill="FFFFFF"/>
        <w:tabs>
          <w:tab w:val="left" w:pos="916"/>
          <w:tab w:val="num" w:pos="142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right="10"/>
        <w:jc w:val="both"/>
        <w:rPr>
          <w:sz w:val="24"/>
          <w:szCs w:val="24"/>
        </w:rPr>
      </w:pPr>
      <w:r>
        <w:rPr>
          <w:color w:val="000000"/>
          <w:spacing w:val="3"/>
          <w:sz w:val="24"/>
          <w:szCs w:val="24"/>
        </w:rPr>
        <w:tab/>
      </w:r>
      <w:r w:rsidR="00345A12" w:rsidRPr="009F105C">
        <w:rPr>
          <w:color w:val="000000"/>
          <w:spacing w:val="3"/>
          <w:sz w:val="24"/>
          <w:szCs w:val="24"/>
        </w:rPr>
        <w:t>Большая роль в экологическом воспитании и обучении от</w:t>
      </w:r>
      <w:r w:rsidR="00345A12" w:rsidRPr="009F105C">
        <w:rPr>
          <w:color w:val="000000"/>
          <w:spacing w:val="3"/>
          <w:sz w:val="24"/>
          <w:szCs w:val="24"/>
        </w:rPr>
        <w:softHyphen/>
      </w:r>
      <w:r w:rsidR="00345A12" w:rsidRPr="009F105C">
        <w:rPr>
          <w:color w:val="000000"/>
          <w:spacing w:val="5"/>
          <w:sz w:val="24"/>
          <w:szCs w:val="24"/>
        </w:rPr>
        <w:t>водится литературным произведениям. Стихи народного по</w:t>
      </w:r>
      <w:r w:rsidR="00345A12" w:rsidRPr="009F105C">
        <w:rPr>
          <w:color w:val="000000"/>
          <w:spacing w:val="5"/>
          <w:sz w:val="24"/>
          <w:szCs w:val="24"/>
        </w:rPr>
        <w:softHyphen/>
      </w:r>
      <w:r w:rsidR="00345A12" w:rsidRPr="009F105C">
        <w:rPr>
          <w:color w:val="000000"/>
          <w:spacing w:val="7"/>
          <w:sz w:val="24"/>
          <w:szCs w:val="24"/>
        </w:rPr>
        <w:t>эта Г.</w:t>
      </w:r>
      <w:r>
        <w:rPr>
          <w:color w:val="000000"/>
          <w:spacing w:val="7"/>
          <w:sz w:val="24"/>
          <w:szCs w:val="24"/>
        </w:rPr>
        <w:t xml:space="preserve"> </w:t>
      </w:r>
      <w:r w:rsidR="00345A12" w:rsidRPr="009F105C">
        <w:rPr>
          <w:color w:val="000000"/>
          <w:spacing w:val="7"/>
          <w:sz w:val="24"/>
          <w:szCs w:val="24"/>
        </w:rPr>
        <w:t xml:space="preserve">Тукая («Сон земли», «Ласточка», «Малыш и мотылек» </w:t>
      </w:r>
      <w:r w:rsidR="00345A12" w:rsidRPr="009F105C">
        <w:rPr>
          <w:color w:val="000000"/>
          <w:spacing w:val="4"/>
          <w:sz w:val="24"/>
          <w:szCs w:val="24"/>
        </w:rPr>
        <w:t xml:space="preserve">и др.), сказки </w:t>
      </w:r>
      <w:proofErr w:type="spellStart"/>
      <w:r w:rsidR="00345A12" w:rsidRPr="009F105C">
        <w:rPr>
          <w:color w:val="000000"/>
          <w:spacing w:val="4"/>
          <w:sz w:val="24"/>
          <w:szCs w:val="24"/>
        </w:rPr>
        <w:t>А.Алиша</w:t>
      </w:r>
      <w:proofErr w:type="spellEnd"/>
      <w:r w:rsidR="00345A12" w:rsidRPr="009F105C">
        <w:rPr>
          <w:color w:val="000000"/>
          <w:spacing w:val="4"/>
          <w:sz w:val="24"/>
          <w:szCs w:val="24"/>
        </w:rPr>
        <w:t xml:space="preserve"> («</w:t>
      </w:r>
      <w:proofErr w:type="spellStart"/>
      <w:r w:rsidR="00345A12" w:rsidRPr="009F105C">
        <w:rPr>
          <w:color w:val="000000"/>
          <w:spacing w:val="4"/>
          <w:sz w:val="24"/>
          <w:szCs w:val="24"/>
        </w:rPr>
        <w:t>Нечкебиль</w:t>
      </w:r>
      <w:proofErr w:type="spellEnd"/>
      <w:r w:rsidR="00345A12" w:rsidRPr="009F105C">
        <w:rPr>
          <w:color w:val="000000"/>
          <w:spacing w:val="4"/>
          <w:sz w:val="24"/>
          <w:szCs w:val="24"/>
        </w:rPr>
        <w:t xml:space="preserve">», «Кто всех сильней?»), </w:t>
      </w:r>
      <w:r w:rsidR="00345A12" w:rsidRPr="009F105C">
        <w:rPr>
          <w:color w:val="000000"/>
          <w:sz w:val="24"/>
          <w:szCs w:val="24"/>
        </w:rPr>
        <w:t>стихи современных детских поэтов Ш.</w:t>
      </w:r>
      <w:r>
        <w:rPr>
          <w:color w:val="000000"/>
          <w:sz w:val="24"/>
          <w:szCs w:val="24"/>
        </w:rPr>
        <w:t xml:space="preserve"> </w:t>
      </w:r>
      <w:proofErr w:type="spellStart"/>
      <w:r w:rsidR="00345A12" w:rsidRPr="009F105C">
        <w:rPr>
          <w:color w:val="000000"/>
          <w:sz w:val="24"/>
          <w:szCs w:val="24"/>
        </w:rPr>
        <w:t>Галиева</w:t>
      </w:r>
      <w:proofErr w:type="spellEnd"/>
      <w:r w:rsidR="00345A12" w:rsidRPr="009F105C">
        <w:rPr>
          <w:color w:val="000000"/>
          <w:sz w:val="24"/>
          <w:szCs w:val="24"/>
        </w:rPr>
        <w:t>, Р.</w:t>
      </w:r>
      <w:r>
        <w:rPr>
          <w:color w:val="000000"/>
          <w:sz w:val="24"/>
          <w:szCs w:val="24"/>
        </w:rPr>
        <w:t xml:space="preserve"> </w:t>
      </w:r>
      <w:proofErr w:type="spellStart"/>
      <w:r w:rsidR="00345A12" w:rsidRPr="009F105C">
        <w:rPr>
          <w:color w:val="000000"/>
          <w:sz w:val="24"/>
          <w:szCs w:val="24"/>
        </w:rPr>
        <w:t>Миннуллина</w:t>
      </w:r>
      <w:proofErr w:type="spellEnd"/>
      <w:r w:rsidR="00345A12" w:rsidRPr="009F105C">
        <w:rPr>
          <w:color w:val="000000"/>
          <w:sz w:val="24"/>
          <w:szCs w:val="24"/>
        </w:rPr>
        <w:t xml:space="preserve">, </w:t>
      </w:r>
      <w:r w:rsidR="00345A12" w:rsidRPr="009F105C">
        <w:rPr>
          <w:color w:val="000000"/>
          <w:spacing w:val="2"/>
          <w:sz w:val="24"/>
          <w:szCs w:val="24"/>
        </w:rPr>
        <w:t>Р.</w:t>
      </w:r>
      <w:r>
        <w:rPr>
          <w:color w:val="000000"/>
          <w:spacing w:val="2"/>
          <w:sz w:val="24"/>
          <w:szCs w:val="24"/>
        </w:rPr>
        <w:t xml:space="preserve"> </w:t>
      </w:r>
      <w:r w:rsidR="00345A12" w:rsidRPr="009F105C">
        <w:rPr>
          <w:color w:val="000000"/>
          <w:spacing w:val="2"/>
          <w:sz w:val="24"/>
          <w:szCs w:val="24"/>
        </w:rPr>
        <w:t xml:space="preserve">Валеевой воспевают красоту родного края, учат бережному, </w:t>
      </w:r>
      <w:r w:rsidR="00345A12" w:rsidRPr="009F105C">
        <w:rPr>
          <w:color w:val="000000"/>
          <w:spacing w:val="-2"/>
          <w:sz w:val="24"/>
          <w:szCs w:val="24"/>
        </w:rPr>
        <w:t xml:space="preserve">эмоционально-доброжелательному отношению к окружающему. </w:t>
      </w:r>
      <w:r w:rsidR="00345A12" w:rsidRPr="009F105C">
        <w:rPr>
          <w:color w:val="000000"/>
          <w:spacing w:val="1"/>
          <w:sz w:val="24"/>
          <w:szCs w:val="24"/>
        </w:rPr>
        <w:t xml:space="preserve">Книга </w:t>
      </w:r>
      <w:proofErr w:type="spellStart"/>
      <w:r w:rsidR="00345A12" w:rsidRPr="009F105C">
        <w:rPr>
          <w:color w:val="000000"/>
          <w:spacing w:val="1"/>
          <w:sz w:val="24"/>
          <w:szCs w:val="24"/>
        </w:rPr>
        <w:t>Н.Хакимуллина</w:t>
      </w:r>
      <w:proofErr w:type="spellEnd"/>
      <w:r w:rsidR="00345A12" w:rsidRPr="009F105C">
        <w:rPr>
          <w:color w:val="000000"/>
          <w:spacing w:val="1"/>
          <w:sz w:val="24"/>
          <w:szCs w:val="24"/>
        </w:rPr>
        <w:t xml:space="preserve"> </w:t>
      </w:r>
      <w:r>
        <w:rPr>
          <w:color w:val="000000"/>
          <w:spacing w:val="1"/>
          <w:sz w:val="24"/>
          <w:szCs w:val="24"/>
        </w:rPr>
        <w:t xml:space="preserve"> </w:t>
      </w:r>
      <w:r w:rsidR="00345A12" w:rsidRPr="009F105C">
        <w:rPr>
          <w:color w:val="000000"/>
          <w:spacing w:val="1"/>
          <w:sz w:val="24"/>
          <w:szCs w:val="24"/>
        </w:rPr>
        <w:t xml:space="preserve">«Они должны жить» </w:t>
      </w:r>
      <w:r w:rsidR="00345A12" w:rsidRPr="009F105C">
        <w:rPr>
          <w:color w:val="000000"/>
          <w:spacing w:val="-6"/>
          <w:sz w:val="24"/>
          <w:szCs w:val="24"/>
        </w:rPr>
        <w:t>рассказывает о редких и находящихся под угрозой ис</w:t>
      </w:r>
      <w:r w:rsidR="00345A12" w:rsidRPr="009F105C">
        <w:rPr>
          <w:color w:val="000000"/>
          <w:spacing w:val="-6"/>
          <w:sz w:val="24"/>
          <w:szCs w:val="24"/>
        </w:rPr>
        <w:softHyphen/>
      </w:r>
      <w:r w:rsidR="00345A12" w:rsidRPr="009F105C">
        <w:rPr>
          <w:color w:val="000000"/>
          <w:spacing w:val="-5"/>
          <w:sz w:val="24"/>
          <w:szCs w:val="24"/>
        </w:rPr>
        <w:t xml:space="preserve">чезновения растениях и животных; сборники рассказов </w:t>
      </w:r>
      <w:proofErr w:type="spellStart"/>
      <w:r w:rsidR="00345A12" w:rsidRPr="009F105C">
        <w:rPr>
          <w:color w:val="000000"/>
          <w:spacing w:val="-5"/>
          <w:sz w:val="24"/>
          <w:szCs w:val="24"/>
        </w:rPr>
        <w:t>Г.Хасанова</w:t>
      </w:r>
      <w:proofErr w:type="spellEnd"/>
      <w:r w:rsidR="00345A12" w:rsidRPr="009F105C">
        <w:rPr>
          <w:color w:val="000000"/>
          <w:spacing w:val="-5"/>
          <w:sz w:val="24"/>
          <w:szCs w:val="24"/>
        </w:rPr>
        <w:t xml:space="preserve"> </w:t>
      </w:r>
      <w:r w:rsidR="00345A12" w:rsidRPr="009F105C">
        <w:rPr>
          <w:color w:val="000000"/>
          <w:spacing w:val="4"/>
          <w:sz w:val="24"/>
          <w:szCs w:val="24"/>
        </w:rPr>
        <w:t>«Времена года»</w:t>
      </w:r>
      <w:r>
        <w:rPr>
          <w:color w:val="000000"/>
          <w:spacing w:val="4"/>
          <w:sz w:val="24"/>
          <w:szCs w:val="24"/>
        </w:rPr>
        <w:t>,</w:t>
      </w:r>
      <w:r w:rsidR="00345A12" w:rsidRPr="009F105C">
        <w:rPr>
          <w:color w:val="000000"/>
          <w:spacing w:val="4"/>
          <w:sz w:val="24"/>
          <w:szCs w:val="24"/>
        </w:rPr>
        <w:t xml:space="preserve"> «Причуды </w:t>
      </w:r>
      <w:r w:rsidR="00345A12" w:rsidRPr="009F105C">
        <w:rPr>
          <w:color w:val="000000"/>
          <w:spacing w:val="2"/>
          <w:sz w:val="24"/>
          <w:szCs w:val="24"/>
        </w:rPr>
        <w:t xml:space="preserve">природы» раскрывают неповторимую </w:t>
      </w:r>
      <w:r w:rsidR="00345A12" w:rsidRPr="009F105C">
        <w:rPr>
          <w:color w:val="000000"/>
          <w:spacing w:val="-2"/>
          <w:sz w:val="24"/>
          <w:szCs w:val="24"/>
        </w:rPr>
        <w:t>красоту и своеобразие природы родного края.</w:t>
      </w:r>
    </w:p>
    <w:p w14:paraId="4B8EB69D" w14:textId="77777777" w:rsidR="00345A12" w:rsidRPr="009F105C" w:rsidRDefault="009F105C" w:rsidP="00F269E1">
      <w:pPr>
        <w:shd w:val="clear" w:color="auto" w:fill="FFFFFF"/>
        <w:tabs>
          <w:tab w:val="left" w:pos="916"/>
          <w:tab w:val="num" w:pos="142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right="10"/>
        <w:jc w:val="both"/>
        <w:rPr>
          <w:sz w:val="24"/>
          <w:szCs w:val="24"/>
        </w:rPr>
      </w:pPr>
      <w:r>
        <w:rPr>
          <w:color w:val="000000"/>
          <w:spacing w:val="-2"/>
          <w:sz w:val="24"/>
          <w:szCs w:val="24"/>
        </w:rPr>
        <w:tab/>
      </w:r>
      <w:r w:rsidR="00345A12" w:rsidRPr="009F105C">
        <w:rPr>
          <w:color w:val="000000"/>
          <w:spacing w:val="-2"/>
          <w:sz w:val="24"/>
          <w:szCs w:val="24"/>
        </w:rPr>
        <w:t xml:space="preserve">Реализация системы национально-регионального компонента </w:t>
      </w:r>
      <w:r w:rsidR="00345A12" w:rsidRPr="009F105C">
        <w:rPr>
          <w:color w:val="000000"/>
          <w:spacing w:val="-9"/>
          <w:sz w:val="24"/>
          <w:szCs w:val="24"/>
        </w:rPr>
        <w:t xml:space="preserve">требует от педагогов глубоких знаний особенностей природы родного </w:t>
      </w:r>
      <w:r w:rsidR="00345A12" w:rsidRPr="009F105C">
        <w:rPr>
          <w:color w:val="000000"/>
          <w:spacing w:val="-4"/>
          <w:sz w:val="24"/>
          <w:szCs w:val="24"/>
        </w:rPr>
        <w:t xml:space="preserve">края, культуры, истории, обычаев, традиций народов, населяющих </w:t>
      </w:r>
      <w:r w:rsidR="00345A12" w:rsidRPr="009F105C">
        <w:rPr>
          <w:color w:val="000000"/>
          <w:spacing w:val="-5"/>
          <w:sz w:val="24"/>
          <w:szCs w:val="24"/>
        </w:rPr>
        <w:t xml:space="preserve">республику. Донести эти знания детям, погрузиться в самобытную </w:t>
      </w:r>
      <w:r w:rsidR="00345A12" w:rsidRPr="009F105C">
        <w:rPr>
          <w:color w:val="000000"/>
          <w:spacing w:val="-2"/>
          <w:sz w:val="24"/>
          <w:szCs w:val="24"/>
        </w:rPr>
        <w:t>атмосферу жизни народов РТ, познакомиться с многонациональ</w:t>
      </w:r>
      <w:r w:rsidR="00345A12" w:rsidRPr="009F105C">
        <w:rPr>
          <w:color w:val="000000"/>
          <w:spacing w:val="-2"/>
          <w:sz w:val="24"/>
          <w:szCs w:val="24"/>
        </w:rPr>
        <w:softHyphen/>
      </w:r>
      <w:r w:rsidR="00345A12" w:rsidRPr="009F105C">
        <w:rPr>
          <w:color w:val="000000"/>
          <w:sz w:val="24"/>
          <w:szCs w:val="24"/>
        </w:rPr>
        <w:t xml:space="preserve">ной культурой Татарстана поможет специально организованная </w:t>
      </w:r>
      <w:r w:rsidR="00345A12" w:rsidRPr="009F105C">
        <w:rPr>
          <w:color w:val="000000"/>
          <w:spacing w:val="-5"/>
          <w:sz w:val="24"/>
          <w:szCs w:val="24"/>
        </w:rPr>
        <w:t>предметно-развивающая среда, в том числе мини-музей или уголок краеведения в детском саду. Экспонатами здесь могут служить на</w:t>
      </w:r>
      <w:r w:rsidR="00345A12" w:rsidRPr="009F105C">
        <w:rPr>
          <w:color w:val="000000"/>
          <w:spacing w:val="-5"/>
          <w:sz w:val="24"/>
          <w:szCs w:val="24"/>
        </w:rPr>
        <w:softHyphen/>
      </w:r>
      <w:r w:rsidR="00345A12" w:rsidRPr="009F105C">
        <w:rPr>
          <w:color w:val="000000"/>
          <w:spacing w:val="1"/>
          <w:sz w:val="24"/>
          <w:szCs w:val="24"/>
        </w:rPr>
        <w:t xml:space="preserve">циональная одежда, украшения, изделия народных промыслов, слайды, фотографии деятелей культуры, аудио- и видеозаписи, </w:t>
      </w:r>
      <w:r w:rsidR="00345A12" w:rsidRPr="009F105C">
        <w:rPr>
          <w:color w:val="000000"/>
          <w:spacing w:val="-2"/>
          <w:sz w:val="24"/>
          <w:szCs w:val="24"/>
        </w:rPr>
        <w:t>книги, газеты, журналы и др.</w:t>
      </w:r>
    </w:p>
    <w:p w14:paraId="3D007B81" w14:textId="77777777" w:rsidR="00345A12" w:rsidRPr="009663FD" w:rsidRDefault="009F105C" w:rsidP="00F269E1">
      <w:pPr>
        <w:shd w:val="clear" w:color="auto" w:fill="FFFFFF"/>
        <w:tabs>
          <w:tab w:val="left" w:pos="916"/>
          <w:tab w:val="num" w:pos="142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right="24"/>
        <w:jc w:val="both"/>
        <w:rPr>
          <w:color w:val="000000"/>
          <w:spacing w:val="-3"/>
          <w:sz w:val="24"/>
          <w:szCs w:val="24"/>
        </w:rPr>
      </w:pPr>
      <w:r>
        <w:rPr>
          <w:color w:val="000000"/>
          <w:spacing w:val="-3"/>
          <w:sz w:val="24"/>
          <w:szCs w:val="24"/>
        </w:rPr>
        <w:tab/>
      </w:r>
      <w:r w:rsidR="00345A12" w:rsidRPr="009F105C">
        <w:rPr>
          <w:color w:val="000000"/>
          <w:spacing w:val="-3"/>
          <w:sz w:val="24"/>
          <w:szCs w:val="24"/>
        </w:rPr>
        <w:t>Таковы основные подходы к содержанию национально-регио</w:t>
      </w:r>
      <w:r w:rsidR="00345A12" w:rsidRPr="009F105C">
        <w:rPr>
          <w:color w:val="000000"/>
          <w:spacing w:val="-3"/>
          <w:sz w:val="24"/>
          <w:szCs w:val="24"/>
        </w:rPr>
        <w:softHyphen/>
        <w:t xml:space="preserve">нального компонента в </w:t>
      </w:r>
      <w:r w:rsidR="00345A12" w:rsidRPr="009663FD">
        <w:rPr>
          <w:color w:val="000000"/>
          <w:spacing w:val="-3"/>
          <w:sz w:val="24"/>
          <w:szCs w:val="24"/>
        </w:rPr>
        <w:t>дошкольном образовании.</w:t>
      </w:r>
    </w:p>
    <w:p w14:paraId="568ECEDE" w14:textId="77777777" w:rsidR="005F4ECA" w:rsidRPr="009663FD" w:rsidRDefault="005F4ECA" w:rsidP="00F269E1">
      <w:pPr>
        <w:pStyle w:val="Default"/>
        <w:spacing w:line="276" w:lineRule="auto"/>
        <w:ind w:firstLine="720"/>
        <w:jc w:val="both"/>
      </w:pPr>
      <w:r w:rsidRPr="009663FD">
        <w:rPr>
          <w:b/>
          <w:bCs/>
        </w:rPr>
        <w:lastRenderedPageBreak/>
        <w:t>Планируемые  результаты освоения части</w:t>
      </w:r>
      <w:r w:rsidRPr="009663FD">
        <w:t xml:space="preserve"> </w:t>
      </w:r>
      <w:r w:rsidRPr="009663FD">
        <w:rPr>
          <w:b/>
          <w:bCs/>
        </w:rPr>
        <w:t>Программы, разработанной с учетом национально-регионального компонента</w:t>
      </w:r>
    </w:p>
    <w:p w14:paraId="3FA2EDAB" w14:textId="77777777" w:rsidR="005F4ECA" w:rsidRPr="009663FD" w:rsidRDefault="005F4ECA" w:rsidP="00F54A30">
      <w:pPr>
        <w:pStyle w:val="Default"/>
        <w:spacing w:line="276" w:lineRule="auto"/>
        <w:ind w:firstLine="720"/>
        <w:jc w:val="both"/>
        <w:rPr>
          <w:b/>
          <w:bCs/>
        </w:rPr>
      </w:pPr>
      <w:r w:rsidRPr="009663FD">
        <w:rPr>
          <w:b/>
          <w:bCs/>
        </w:rPr>
        <w:t>2 младшая группа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74"/>
        <w:gridCol w:w="7757"/>
      </w:tblGrid>
      <w:tr w:rsidR="005F4ECA" w:rsidRPr="009663FD" w14:paraId="4FAFA52B" w14:textId="77777777" w:rsidTr="005F4ECA">
        <w:trPr>
          <w:trHeight w:val="247"/>
        </w:trPr>
        <w:tc>
          <w:tcPr>
            <w:tcW w:w="1209" w:type="pct"/>
          </w:tcPr>
          <w:p w14:paraId="68849CD9" w14:textId="77777777" w:rsidR="005F4ECA" w:rsidRPr="009663FD" w:rsidRDefault="005F4ECA" w:rsidP="00F269E1">
            <w:pPr>
              <w:pStyle w:val="Default"/>
              <w:spacing w:line="276" w:lineRule="auto"/>
              <w:jc w:val="both"/>
            </w:pPr>
            <w:r w:rsidRPr="009663FD">
              <w:t xml:space="preserve">Физическое развитие </w:t>
            </w:r>
          </w:p>
        </w:tc>
        <w:tc>
          <w:tcPr>
            <w:tcW w:w="3791" w:type="pct"/>
          </w:tcPr>
          <w:p w14:paraId="428227F8" w14:textId="77777777" w:rsidR="005F4ECA" w:rsidRPr="009663FD" w:rsidRDefault="00ED5687" w:rsidP="00F269E1">
            <w:pPr>
              <w:pStyle w:val="Default"/>
              <w:spacing w:line="276" w:lineRule="auto"/>
              <w:jc w:val="both"/>
            </w:pPr>
            <w:r w:rsidRPr="009663FD">
              <w:t>-</w:t>
            </w:r>
            <w:r w:rsidR="00ED2FD6" w:rsidRPr="009663FD">
              <w:t>ребёнок проявляет элементы самостоятельности в двигательной деятельности, с интересом включается в подвижные народные игры, стремится к выполнению правил и основных ролей в игре;</w:t>
            </w:r>
          </w:p>
          <w:p w14:paraId="16442798" w14:textId="77777777" w:rsidR="005F4ECA" w:rsidRPr="009663FD" w:rsidRDefault="005F4ECA" w:rsidP="00F269E1">
            <w:pPr>
              <w:pStyle w:val="Default"/>
              <w:spacing w:line="276" w:lineRule="auto"/>
              <w:jc w:val="both"/>
            </w:pPr>
            <w:r w:rsidRPr="009663FD">
              <w:t xml:space="preserve">- согласовывает движения, ориентируется в пространстве </w:t>
            </w:r>
          </w:p>
        </w:tc>
      </w:tr>
      <w:tr w:rsidR="005F4ECA" w:rsidRPr="009663FD" w14:paraId="76D73E72" w14:textId="77777777" w:rsidTr="005F4ECA">
        <w:trPr>
          <w:trHeight w:val="523"/>
        </w:trPr>
        <w:tc>
          <w:tcPr>
            <w:tcW w:w="1209" w:type="pct"/>
          </w:tcPr>
          <w:p w14:paraId="2060503E" w14:textId="77777777" w:rsidR="005F4ECA" w:rsidRPr="009663FD" w:rsidRDefault="005F4ECA" w:rsidP="00F269E1">
            <w:pPr>
              <w:pStyle w:val="Default"/>
              <w:spacing w:line="276" w:lineRule="auto"/>
              <w:jc w:val="both"/>
            </w:pPr>
            <w:r w:rsidRPr="009663FD">
              <w:t xml:space="preserve">Социально-коммуникативное развитие </w:t>
            </w:r>
          </w:p>
        </w:tc>
        <w:tc>
          <w:tcPr>
            <w:tcW w:w="3791" w:type="pct"/>
          </w:tcPr>
          <w:p w14:paraId="29F32A66" w14:textId="77777777" w:rsidR="005F4ECA" w:rsidRPr="009663FD" w:rsidRDefault="008F291D" w:rsidP="00F269E1">
            <w:pPr>
              <w:pStyle w:val="Default"/>
              <w:spacing w:line="276" w:lineRule="auto"/>
              <w:jc w:val="both"/>
            </w:pPr>
            <w:r w:rsidRPr="009663FD">
              <w:t>- ребенок д</w:t>
            </w:r>
            <w:r w:rsidR="005F4ECA" w:rsidRPr="009663FD">
              <w:t>оброжелательно отно</w:t>
            </w:r>
            <w:r w:rsidRPr="009663FD">
              <w:t xml:space="preserve">сится </w:t>
            </w:r>
            <w:r w:rsidR="005F4ECA" w:rsidRPr="009663FD">
              <w:t xml:space="preserve"> к сверстникам и в</w:t>
            </w:r>
            <w:r w:rsidRPr="009663FD">
              <w:t>зрослым в процессе народных игр;</w:t>
            </w:r>
            <w:r w:rsidR="005F4ECA" w:rsidRPr="009663FD">
              <w:t xml:space="preserve"> </w:t>
            </w:r>
          </w:p>
          <w:p w14:paraId="70AE56A8" w14:textId="77777777" w:rsidR="005F4ECA" w:rsidRPr="009663FD" w:rsidRDefault="008F291D" w:rsidP="00F269E1">
            <w:pPr>
              <w:pStyle w:val="Default"/>
              <w:spacing w:line="276" w:lineRule="auto"/>
              <w:jc w:val="both"/>
            </w:pPr>
            <w:r w:rsidRPr="009663FD">
              <w:t>- соблюдает п</w:t>
            </w:r>
            <w:r w:rsidR="005F4ECA" w:rsidRPr="009663FD">
              <w:t>равила пов</w:t>
            </w:r>
            <w:r w:rsidRPr="009663FD">
              <w:t>едения на улицах родного города;</w:t>
            </w:r>
            <w:r w:rsidR="005F4ECA" w:rsidRPr="009663FD">
              <w:t xml:space="preserve"> </w:t>
            </w:r>
          </w:p>
          <w:p w14:paraId="6B3F4F6F" w14:textId="77777777" w:rsidR="005F4ECA" w:rsidRPr="009663FD" w:rsidRDefault="008F291D" w:rsidP="00F269E1">
            <w:pPr>
              <w:pStyle w:val="Default"/>
              <w:spacing w:line="276" w:lineRule="auto"/>
              <w:jc w:val="both"/>
            </w:pPr>
            <w:r w:rsidRPr="009663FD">
              <w:t>- уважает труд людей родного города</w:t>
            </w:r>
            <w:r w:rsidR="005F4ECA" w:rsidRPr="009663FD">
              <w:t xml:space="preserve"> </w:t>
            </w:r>
          </w:p>
        </w:tc>
      </w:tr>
      <w:tr w:rsidR="005F4ECA" w:rsidRPr="009663FD" w14:paraId="2BF12A8C" w14:textId="77777777" w:rsidTr="005F4ECA">
        <w:trPr>
          <w:trHeight w:val="247"/>
        </w:trPr>
        <w:tc>
          <w:tcPr>
            <w:tcW w:w="1209" w:type="pct"/>
          </w:tcPr>
          <w:p w14:paraId="3A83959F" w14:textId="77777777" w:rsidR="005F4ECA" w:rsidRPr="009663FD" w:rsidRDefault="005F4ECA" w:rsidP="00F269E1">
            <w:pPr>
              <w:pStyle w:val="Default"/>
              <w:spacing w:line="276" w:lineRule="auto"/>
              <w:jc w:val="both"/>
            </w:pPr>
            <w:r w:rsidRPr="009663FD">
              <w:t xml:space="preserve">Познавательное развитие </w:t>
            </w:r>
          </w:p>
        </w:tc>
        <w:tc>
          <w:tcPr>
            <w:tcW w:w="3791" w:type="pct"/>
          </w:tcPr>
          <w:p w14:paraId="650FD87D" w14:textId="77777777" w:rsidR="005F4ECA" w:rsidRPr="009663FD" w:rsidRDefault="008F291D" w:rsidP="009663FD">
            <w:pPr>
              <w:pStyle w:val="Default"/>
              <w:spacing w:line="276" w:lineRule="auto"/>
              <w:jc w:val="both"/>
            </w:pPr>
            <w:r w:rsidRPr="009663FD">
              <w:t xml:space="preserve">- </w:t>
            </w:r>
            <w:r w:rsidR="0002562D" w:rsidRPr="009663FD">
              <w:t>ребёнок знает об объектах ближайшего</w:t>
            </w:r>
            <w:r w:rsidR="00ED2FD6" w:rsidRPr="009663FD">
              <w:t xml:space="preserve"> о</w:t>
            </w:r>
            <w:r w:rsidR="009663FD">
              <w:t>к</w:t>
            </w:r>
            <w:r w:rsidR="00ED2FD6" w:rsidRPr="009663FD">
              <w:t xml:space="preserve">ружения: о родном населенном пункте, его названии, достопримечательностях и традициях </w:t>
            </w:r>
          </w:p>
        </w:tc>
      </w:tr>
      <w:tr w:rsidR="005F4ECA" w:rsidRPr="009663FD" w14:paraId="641DD139" w14:textId="77777777" w:rsidTr="005F4ECA">
        <w:trPr>
          <w:trHeight w:val="247"/>
        </w:trPr>
        <w:tc>
          <w:tcPr>
            <w:tcW w:w="1209" w:type="pct"/>
          </w:tcPr>
          <w:p w14:paraId="5DFA0F5B" w14:textId="77777777" w:rsidR="005F4ECA" w:rsidRPr="009663FD" w:rsidRDefault="005F4ECA" w:rsidP="00F269E1">
            <w:pPr>
              <w:pStyle w:val="Default"/>
              <w:spacing w:line="276" w:lineRule="auto"/>
              <w:jc w:val="both"/>
            </w:pPr>
            <w:r w:rsidRPr="009663FD">
              <w:t xml:space="preserve">Речевое развитие </w:t>
            </w:r>
          </w:p>
        </w:tc>
        <w:tc>
          <w:tcPr>
            <w:tcW w:w="3791" w:type="pct"/>
          </w:tcPr>
          <w:p w14:paraId="5D2BEF5F" w14:textId="77777777" w:rsidR="005F4ECA" w:rsidRPr="009663FD" w:rsidRDefault="008F291D" w:rsidP="00F269E1">
            <w:pPr>
              <w:pStyle w:val="Default"/>
              <w:spacing w:line="276" w:lineRule="auto"/>
              <w:jc w:val="both"/>
            </w:pPr>
            <w:r w:rsidRPr="009663FD">
              <w:t>- с</w:t>
            </w:r>
            <w:r w:rsidR="005F4ECA" w:rsidRPr="009663FD">
              <w:t>лушае</w:t>
            </w:r>
            <w:r w:rsidRPr="009663FD">
              <w:t xml:space="preserve">т </w:t>
            </w:r>
            <w:r w:rsidR="005F4ECA" w:rsidRPr="009663FD">
              <w:t xml:space="preserve"> и понимае</w:t>
            </w:r>
            <w:r w:rsidRPr="009663FD">
              <w:t>т</w:t>
            </w:r>
            <w:r w:rsidR="005F4ECA" w:rsidRPr="009663FD">
              <w:t xml:space="preserve"> с</w:t>
            </w:r>
            <w:r w:rsidR="0002562D" w:rsidRPr="009663FD">
              <w:t>одержание литературных произведений;</w:t>
            </w:r>
            <w:r w:rsidR="005F4ECA" w:rsidRPr="009663FD">
              <w:t xml:space="preserve"> </w:t>
            </w:r>
          </w:p>
          <w:p w14:paraId="798AFD21" w14:textId="77777777" w:rsidR="005F4ECA" w:rsidRPr="009663FD" w:rsidRDefault="0002562D" w:rsidP="00F269E1">
            <w:pPr>
              <w:pStyle w:val="Default"/>
              <w:spacing w:line="276" w:lineRule="auto"/>
              <w:jc w:val="both"/>
            </w:pPr>
            <w:r w:rsidRPr="009663FD">
              <w:t>- проявляет потребность в позн</w:t>
            </w:r>
            <w:r w:rsidR="00ED2FD6" w:rsidRPr="009663FD">
              <w:t>а</w:t>
            </w:r>
            <w:r w:rsidRPr="009663FD">
              <w:t>вательном о</w:t>
            </w:r>
            <w:r w:rsidR="005F4ECA" w:rsidRPr="009663FD">
              <w:t>бщ</w:t>
            </w:r>
            <w:r w:rsidRPr="009663FD">
              <w:t>ении</w:t>
            </w:r>
            <w:r w:rsidR="005F4ECA" w:rsidRPr="009663FD">
              <w:t xml:space="preserve"> на родном языке. </w:t>
            </w:r>
          </w:p>
        </w:tc>
      </w:tr>
      <w:tr w:rsidR="005F4ECA" w:rsidRPr="009663FD" w14:paraId="0B8DB509" w14:textId="77777777" w:rsidTr="005F4ECA">
        <w:trPr>
          <w:trHeight w:val="385"/>
        </w:trPr>
        <w:tc>
          <w:tcPr>
            <w:tcW w:w="1209" w:type="pct"/>
          </w:tcPr>
          <w:p w14:paraId="66F069D2" w14:textId="77777777" w:rsidR="005F4ECA" w:rsidRPr="009663FD" w:rsidRDefault="005F4ECA" w:rsidP="00F269E1">
            <w:pPr>
              <w:pStyle w:val="Default"/>
              <w:spacing w:line="276" w:lineRule="auto"/>
              <w:jc w:val="both"/>
            </w:pPr>
            <w:r w:rsidRPr="009663FD">
              <w:t xml:space="preserve">Художественно-эстетическое развитие </w:t>
            </w:r>
          </w:p>
        </w:tc>
        <w:tc>
          <w:tcPr>
            <w:tcW w:w="3791" w:type="pct"/>
          </w:tcPr>
          <w:p w14:paraId="30188FA2" w14:textId="77777777" w:rsidR="005F4ECA" w:rsidRPr="009663FD" w:rsidRDefault="0002562D" w:rsidP="00F269E1">
            <w:pPr>
              <w:pStyle w:val="Default"/>
              <w:spacing w:line="276" w:lineRule="auto"/>
              <w:jc w:val="both"/>
            </w:pPr>
            <w:r w:rsidRPr="009663FD">
              <w:t>- слуша</w:t>
            </w:r>
            <w:r w:rsidR="005F4ECA" w:rsidRPr="009663FD">
              <w:t>е</w:t>
            </w:r>
            <w:r w:rsidRPr="009663FD">
              <w:t>т</w:t>
            </w:r>
            <w:r w:rsidR="005F4ECA" w:rsidRPr="009663FD">
              <w:t xml:space="preserve"> и различ</w:t>
            </w:r>
            <w:r w:rsidRPr="009663FD">
              <w:t>а</w:t>
            </w:r>
            <w:r w:rsidR="005F4ECA" w:rsidRPr="009663FD">
              <w:t>е</w:t>
            </w:r>
            <w:r w:rsidRPr="009663FD">
              <w:t>т</w:t>
            </w:r>
            <w:r w:rsidR="005F4ECA" w:rsidRPr="009663FD">
              <w:t xml:space="preserve"> жанр</w:t>
            </w:r>
            <w:r w:rsidRPr="009663FD">
              <w:t>ы</w:t>
            </w:r>
            <w:r w:rsidR="005F4ECA" w:rsidRPr="009663FD">
              <w:t xml:space="preserve"> музыкальных произведений (песня, танец, марш)</w:t>
            </w:r>
            <w:r w:rsidRPr="009663FD">
              <w:t>, проявляет эмоциональную отзывчивость;</w:t>
            </w:r>
            <w:r w:rsidR="005F4ECA" w:rsidRPr="009663FD">
              <w:t xml:space="preserve"> </w:t>
            </w:r>
          </w:p>
          <w:p w14:paraId="394AF45F" w14:textId="77777777" w:rsidR="005F4ECA" w:rsidRPr="009663FD" w:rsidRDefault="00ED2FD6" w:rsidP="00F269E1">
            <w:pPr>
              <w:pStyle w:val="Default"/>
              <w:spacing w:line="276" w:lineRule="auto"/>
              <w:jc w:val="both"/>
            </w:pPr>
            <w:r w:rsidRPr="009663FD">
              <w:t>- способен создавать простые т</w:t>
            </w:r>
            <w:r w:rsidR="005F4ECA" w:rsidRPr="009663FD">
              <w:t xml:space="preserve">атарские узоры «листья», «тюльпан» в </w:t>
            </w:r>
            <w:r w:rsidRPr="009663FD">
              <w:t>рисовании и аппликации</w:t>
            </w:r>
            <w:r w:rsidR="005F4ECA" w:rsidRPr="009663FD">
              <w:t xml:space="preserve"> </w:t>
            </w:r>
          </w:p>
        </w:tc>
      </w:tr>
    </w:tbl>
    <w:p w14:paraId="5666C98C" w14:textId="77777777" w:rsidR="005F4ECA" w:rsidRPr="009663FD" w:rsidRDefault="005F4ECA" w:rsidP="00F269E1">
      <w:pPr>
        <w:pStyle w:val="Default"/>
        <w:spacing w:line="276" w:lineRule="auto"/>
        <w:ind w:firstLine="709"/>
        <w:jc w:val="both"/>
      </w:pPr>
    </w:p>
    <w:p w14:paraId="404EF14D" w14:textId="77777777" w:rsidR="005F4ECA" w:rsidRPr="009663FD" w:rsidRDefault="005F4ECA" w:rsidP="00F269E1">
      <w:pPr>
        <w:pStyle w:val="Default"/>
        <w:spacing w:line="276" w:lineRule="auto"/>
        <w:ind w:firstLine="709"/>
        <w:jc w:val="both"/>
        <w:rPr>
          <w:b/>
          <w:bCs/>
        </w:rPr>
      </w:pPr>
      <w:r w:rsidRPr="009663FD">
        <w:rPr>
          <w:b/>
          <w:bCs/>
        </w:rPr>
        <w:t>Средняя группа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95"/>
        <w:gridCol w:w="7636"/>
      </w:tblGrid>
      <w:tr w:rsidR="005F4ECA" w:rsidRPr="009663FD" w14:paraId="133B03F9" w14:textId="77777777" w:rsidTr="000970F9">
        <w:trPr>
          <w:trHeight w:val="385"/>
        </w:trPr>
        <w:tc>
          <w:tcPr>
            <w:tcW w:w="1268" w:type="pct"/>
          </w:tcPr>
          <w:p w14:paraId="2F8BF0F6" w14:textId="77777777" w:rsidR="005F4ECA" w:rsidRPr="009663FD" w:rsidRDefault="005F4ECA" w:rsidP="00F269E1">
            <w:pPr>
              <w:pStyle w:val="Default"/>
              <w:spacing w:line="276" w:lineRule="auto"/>
              <w:jc w:val="both"/>
            </w:pPr>
            <w:r w:rsidRPr="009663FD">
              <w:t xml:space="preserve">Физическое развитие </w:t>
            </w:r>
          </w:p>
        </w:tc>
        <w:tc>
          <w:tcPr>
            <w:tcW w:w="3732" w:type="pct"/>
          </w:tcPr>
          <w:p w14:paraId="26A7ECFA" w14:textId="77777777" w:rsidR="005F4ECA" w:rsidRPr="009663FD" w:rsidRDefault="007C02EB" w:rsidP="0065582F">
            <w:pPr>
              <w:pStyle w:val="Default"/>
              <w:spacing w:line="276" w:lineRule="auto"/>
              <w:jc w:val="both"/>
            </w:pPr>
            <w:r w:rsidRPr="009663FD">
              <w:t xml:space="preserve">- ребёнок проявляет интерес к разнообразным физическим упражнениям (утренняя гимнастика, закаливающие процедуры), настойчивость для достижения результата, испытывает потребность в двигательной активности </w:t>
            </w:r>
            <w:r w:rsidR="005F4ECA" w:rsidRPr="009663FD">
              <w:t xml:space="preserve">с использованием малых жанров устного народного творчества </w:t>
            </w:r>
            <w:r w:rsidRPr="009663FD">
              <w:t>(татарские и русские народные игры)</w:t>
            </w:r>
          </w:p>
        </w:tc>
      </w:tr>
      <w:tr w:rsidR="005F4ECA" w:rsidRPr="009663FD" w14:paraId="014682D6" w14:textId="77777777" w:rsidTr="000970F9">
        <w:trPr>
          <w:trHeight w:val="937"/>
        </w:trPr>
        <w:tc>
          <w:tcPr>
            <w:tcW w:w="1268" w:type="pct"/>
          </w:tcPr>
          <w:p w14:paraId="5A141011" w14:textId="77777777" w:rsidR="005F4ECA" w:rsidRPr="009663FD" w:rsidRDefault="005F4ECA" w:rsidP="00F269E1">
            <w:pPr>
              <w:pStyle w:val="Default"/>
              <w:spacing w:line="276" w:lineRule="auto"/>
              <w:jc w:val="both"/>
            </w:pPr>
            <w:r w:rsidRPr="009663FD">
              <w:t xml:space="preserve">Социально-коммуникативное развитие </w:t>
            </w:r>
          </w:p>
        </w:tc>
        <w:tc>
          <w:tcPr>
            <w:tcW w:w="3732" w:type="pct"/>
          </w:tcPr>
          <w:p w14:paraId="4EB9473F" w14:textId="77777777" w:rsidR="005F4ECA" w:rsidRPr="009663FD" w:rsidRDefault="00451766" w:rsidP="00F269E1">
            <w:pPr>
              <w:pStyle w:val="Default"/>
              <w:spacing w:line="276" w:lineRule="auto"/>
              <w:jc w:val="both"/>
            </w:pPr>
            <w:r w:rsidRPr="009663FD">
              <w:t>- ребенок знает с</w:t>
            </w:r>
            <w:r w:rsidR="005F4ECA" w:rsidRPr="009663FD">
              <w:t>вое имя, фамили</w:t>
            </w:r>
            <w:r w:rsidRPr="009663FD">
              <w:t>ю</w:t>
            </w:r>
            <w:r w:rsidR="005F4ECA" w:rsidRPr="009663FD">
              <w:t xml:space="preserve">, возраст, имена членов своей семьи; свой детский </w:t>
            </w:r>
            <w:r w:rsidRPr="009663FD">
              <w:t>сад, город, республику, страну;</w:t>
            </w:r>
          </w:p>
          <w:p w14:paraId="34EF2B62" w14:textId="77777777" w:rsidR="005F4ECA" w:rsidRPr="009663FD" w:rsidRDefault="00451766" w:rsidP="00F269E1">
            <w:pPr>
              <w:pStyle w:val="Default"/>
              <w:spacing w:line="276" w:lineRule="auto"/>
              <w:jc w:val="both"/>
            </w:pPr>
            <w:r w:rsidRPr="009663FD">
              <w:t>- соблюдает о</w:t>
            </w:r>
            <w:r w:rsidR="005F4ECA" w:rsidRPr="009663FD">
              <w:t>сновные правила безопасного поведения на улицах</w:t>
            </w:r>
            <w:r w:rsidRPr="009663FD">
              <w:t xml:space="preserve">, </w:t>
            </w:r>
            <w:r w:rsidR="005F4ECA" w:rsidRPr="009663FD">
              <w:t xml:space="preserve"> в общественных местах, в лесу (способы взаимодействия с растениями и животными), дома</w:t>
            </w:r>
            <w:r w:rsidR="000970F9" w:rsidRPr="009663FD">
              <w:t>;</w:t>
            </w:r>
          </w:p>
          <w:p w14:paraId="56600CDE" w14:textId="77777777" w:rsidR="000970F9" w:rsidRPr="009663FD" w:rsidRDefault="00451766" w:rsidP="00F269E1">
            <w:pPr>
              <w:pStyle w:val="Default"/>
              <w:spacing w:line="276" w:lineRule="auto"/>
              <w:jc w:val="both"/>
            </w:pPr>
            <w:r w:rsidRPr="009663FD">
              <w:t>-</w:t>
            </w:r>
            <w:r w:rsidR="000970F9" w:rsidRPr="009663FD">
              <w:t xml:space="preserve"> стремится к выполнению </w:t>
            </w:r>
            <w:r w:rsidR="005F4ECA" w:rsidRPr="009663FD">
              <w:t>трудовы</w:t>
            </w:r>
            <w:r w:rsidR="000970F9" w:rsidRPr="009663FD">
              <w:t>х</w:t>
            </w:r>
            <w:r w:rsidR="005F4ECA" w:rsidRPr="009663FD">
              <w:t xml:space="preserve"> обязанност</w:t>
            </w:r>
            <w:r w:rsidR="000970F9" w:rsidRPr="009663FD">
              <w:t>ей</w:t>
            </w:r>
            <w:r w:rsidR="005F4ECA" w:rsidRPr="009663FD">
              <w:t xml:space="preserve"> по возрасту в группе, на</w:t>
            </w:r>
            <w:r w:rsidR="000970F9" w:rsidRPr="009663FD">
              <w:t xml:space="preserve"> участке детского сада, дома;</w:t>
            </w:r>
          </w:p>
          <w:p w14:paraId="3DDA7851" w14:textId="77777777" w:rsidR="005F4ECA" w:rsidRPr="009663FD" w:rsidRDefault="000970F9" w:rsidP="00F269E1">
            <w:pPr>
              <w:pStyle w:val="Default"/>
              <w:spacing w:line="276" w:lineRule="auto"/>
              <w:jc w:val="both"/>
            </w:pPr>
            <w:r w:rsidRPr="009663FD">
              <w:t>- проявляет познавательный интерес к труду взрослых, знает профессии членов своей семьи.</w:t>
            </w:r>
            <w:r w:rsidR="005F4ECA" w:rsidRPr="009663FD">
              <w:t xml:space="preserve"> </w:t>
            </w:r>
          </w:p>
        </w:tc>
      </w:tr>
      <w:tr w:rsidR="005F4ECA" w:rsidRPr="009663FD" w14:paraId="5EACCE96" w14:textId="77777777" w:rsidTr="000970F9">
        <w:trPr>
          <w:trHeight w:val="245"/>
        </w:trPr>
        <w:tc>
          <w:tcPr>
            <w:tcW w:w="1268" w:type="pct"/>
          </w:tcPr>
          <w:p w14:paraId="09160331" w14:textId="77777777" w:rsidR="005F4ECA" w:rsidRPr="009663FD" w:rsidRDefault="005F4ECA" w:rsidP="00F269E1">
            <w:pPr>
              <w:pStyle w:val="Default"/>
              <w:spacing w:line="276" w:lineRule="auto"/>
              <w:jc w:val="both"/>
            </w:pPr>
            <w:r w:rsidRPr="009663FD">
              <w:t xml:space="preserve">Познавательное развитие </w:t>
            </w:r>
          </w:p>
        </w:tc>
        <w:tc>
          <w:tcPr>
            <w:tcW w:w="3732" w:type="pct"/>
          </w:tcPr>
          <w:p w14:paraId="2C85322A" w14:textId="77777777" w:rsidR="000970F9" w:rsidRPr="009663FD" w:rsidRDefault="000970F9" w:rsidP="00F269E1">
            <w:pPr>
              <w:pStyle w:val="Default"/>
              <w:spacing w:line="276" w:lineRule="auto"/>
              <w:jc w:val="both"/>
            </w:pPr>
            <w:r w:rsidRPr="009663FD">
              <w:rPr>
                <w:color w:val="auto"/>
              </w:rPr>
              <w:t>- проявляет духовно-нравственные качества и основы патриотизма в процессе ознакомления с достопримечательностями своего родного города - Нижнекамска</w:t>
            </w:r>
            <w:r w:rsidR="005F4ECA" w:rsidRPr="009663FD">
              <w:rPr>
                <w:color w:val="auto"/>
              </w:rPr>
              <w:t>,</w:t>
            </w:r>
            <w:r w:rsidR="005F4ECA" w:rsidRPr="009663FD">
              <w:t xml:space="preserve"> г. Казани, г. Москвы; </w:t>
            </w:r>
          </w:p>
          <w:p w14:paraId="0CE23F8D" w14:textId="77777777" w:rsidR="005F4ECA" w:rsidRPr="009663FD" w:rsidRDefault="000970F9" w:rsidP="00F269E1">
            <w:pPr>
              <w:pStyle w:val="Default"/>
              <w:spacing w:line="276" w:lineRule="auto"/>
              <w:jc w:val="both"/>
            </w:pPr>
            <w:r w:rsidRPr="009663FD">
              <w:t xml:space="preserve">- имеет представление о </w:t>
            </w:r>
            <w:r w:rsidR="005F4ECA" w:rsidRPr="009663FD">
              <w:t>растительн</w:t>
            </w:r>
            <w:r w:rsidRPr="009663FD">
              <w:t>ом</w:t>
            </w:r>
            <w:r w:rsidR="005F4ECA" w:rsidRPr="009663FD">
              <w:t xml:space="preserve"> и животн</w:t>
            </w:r>
            <w:r w:rsidRPr="009663FD">
              <w:t>ом</w:t>
            </w:r>
            <w:r w:rsidR="005F4ECA" w:rsidRPr="009663FD">
              <w:t xml:space="preserve"> мир</w:t>
            </w:r>
            <w:r w:rsidRPr="009663FD">
              <w:t>е</w:t>
            </w:r>
            <w:r w:rsidR="005F4ECA" w:rsidRPr="009663FD">
              <w:t xml:space="preserve"> родного края. </w:t>
            </w:r>
          </w:p>
        </w:tc>
      </w:tr>
      <w:tr w:rsidR="005F4ECA" w:rsidRPr="009663FD" w14:paraId="32ED1B1E" w14:textId="77777777" w:rsidTr="000970F9">
        <w:trPr>
          <w:trHeight w:val="385"/>
        </w:trPr>
        <w:tc>
          <w:tcPr>
            <w:tcW w:w="1268" w:type="pct"/>
          </w:tcPr>
          <w:p w14:paraId="267E4831" w14:textId="77777777" w:rsidR="005F4ECA" w:rsidRPr="009663FD" w:rsidRDefault="005F4ECA" w:rsidP="00F269E1">
            <w:pPr>
              <w:pStyle w:val="Default"/>
              <w:spacing w:line="276" w:lineRule="auto"/>
              <w:jc w:val="both"/>
            </w:pPr>
            <w:r w:rsidRPr="009663FD">
              <w:t xml:space="preserve">Речевое развитие </w:t>
            </w:r>
          </w:p>
        </w:tc>
        <w:tc>
          <w:tcPr>
            <w:tcW w:w="3732" w:type="pct"/>
          </w:tcPr>
          <w:p w14:paraId="55A44CFA" w14:textId="77777777" w:rsidR="005F4ECA" w:rsidRPr="009663FD" w:rsidRDefault="000970F9" w:rsidP="00F269E1">
            <w:pPr>
              <w:pStyle w:val="Default"/>
              <w:spacing w:line="276" w:lineRule="auto"/>
              <w:jc w:val="both"/>
            </w:pPr>
            <w:r w:rsidRPr="009663FD">
              <w:t xml:space="preserve">- </w:t>
            </w:r>
            <w:r w:rsidR="00F269E1" w:rsidRPr="009663FD">
              <w:t xml:space="preserve">ребенок </w:t>
            </w:r>
            <w:r w:rsidRPr="009663FD">
              <w:t>проявляет и</w:t>
            </w:r>
            <w:r w:rsidR="005F4ECA" w:rsidRPr="009663FD">
              <w:t>нтерес к изучению родного и</w:t>
            </w:r>
            <w:r w:rsidRPr="009663FD">
              <w:t xml:space="preserve"> второго государственного языка;</w:t>
            </w:r>
            <w:r w:rsidR="005F4ECA" w:rsidRPr="009663FD">
              <w:t xml:space="preserve"> </w:t>
            </w:r>
          </w:p>
          <w:p w14:paraId="1B29F01C" w14:textId="77777777" w:rsidR="005F4ECA" w:rsidRPr="009663FD" w:rsidRDefault="00F269E1" w:rsidP="00F269E1">
            <w:pPr>
              <w:pStyle w:val="Default"/>
              <w:spacing w:line="276" w:lineRule="auto"/>
              <w:jc w:val="both"/>
            </w:pPr>
            <w:r w:rsidRPr="009663FD">
              <w:t>- использует накопленный художественно-творческий опыт в т</w:t>
            </w:r>
            <w:r w:rsidR="005F4ECA" w:rsidRPr="009663FD">
              <w:t>атарск</w:t>
            </w:r>
            <w:r w:rsidRPr="009663FD">
              <w:t>ом</w:t>
            </w:r>
            <w:r w:rsidR="005F4ECA" w:rsidRPr="009663FD">
              <w:t xml:space="preserve"> и русск</w:t>
            </w:r>
            <w:r w:rsidRPr="009663FD">
              <w:t>ом</w:t>
            </w:r>
            <w:r w:rsidR="005F4ECA" w:rsidRPr="009663FD">
              <w:t xml:space="preserve"> народн</w:t>
            </w:r>
            <w:r w:rsidRPr="009663FD">
              <w:t>ом</w:t>
            </w:r>
            <w:r w:rsidR="005F4ECA" w:rsidRPr="009663FD">
              <w:t xml:space="preserve"> фольклор</w:t>
            </w:r>
            <w:r w:rsidRPr="009663FD">
              <w:t>е</w:t>
            </w:r>
            <w:r w:rsidR="005F4ECA" w:rsidRPr="009663FD">
              <w:t xml:space="preserve">, </w:t>
            </w:r>
            <w:r w:rsidRPr="009663FD">
              <w:t xml:space="preserve">эмоционально откликается на отраженные в </w:t>
            </w:r>
            <w:r w:rsidR="005F4ECA" w:rsidRPr="009663FD">
              <w:t>произведения</w:t>
            </w:r>
            <w:r w:rsidRPr="009663FD">
              <w:t>х</w:t>
            </w:r>
            <w:r w:rsidR="005F4ECA" w:rsidRPr="009663FD">
              <w:t xml:space="preserve"> татарских и русских писателей и поэтов</w:t>
            </w:r>
            <w:r w:rsidRPr="009663FD">
              <w:t xml:space="preserve"> действия, поступки, события</w:t>
            </w:r>
            <w:r w:rsidR="005F4ECA" w:rsidRPr="009663FD">
              <w:t xml:space="preserve">. </w:t>
            </w:r>
          </w:p>
        </w:tc>
      </w:tr>
      <w:tr w:rsidR="005F4ECA" w:rsidRPr="009663FD" w14:paraId="13362F29" w14:textId="77777777" w:rsidTr="000970F9">
        <w:trPr>
          <w:trHeight w:val="523"/>
        </w:trPr>
        <w:tc>
          <w:tcPr>
            <w:tcW w:w="1268" w:type="pct"/>
          </w:tcPr>
          <w:p w14:paraId="4D362989" w14:textId="77777777" w:rsidR="005F4ECA" w:rsidRPr="009663FD" w:rsidRDefault="005F4ECA" w:rsidP="00F269E1">
            <w:pPr>
              <w:pStyle w:val="Default"/>
              <w:spacing w:line="276" w:lineRule="auto"/>
              <w:jc w:val="both"/>
            </w:pPr>
            <w:r w:rsidRPr="009663FD">
              <w:lastRenderedPageBreak/>
              <w:t xml:space="preserve">Художественно-эстетическое развитие </w:t>
            </w:r>
          </w:p>
        </w:tc>
        <w:tc>
          <w:tcPr>
            <w:tcW w:w="3732" w:type="pct"/>
          </w:tcPr>
          <w:p w14:paraId="31E44C3B" w14:textId="77777777" w:rsidR="005F4ECA" w:rsidRPr="009663FD" w:rsidRDefault="00F269E1" w:rsidP="00F269E1">
            <w:pPr>
              <w:pStyle w:val="Default"/>
              <w:spacing w:line="276" w:lineRule="auto"/>
              <w:jc w:val="both"/>
            </w:pPr>
            <w:r w:rsidRPr="009663FD">
              <w:t>- ребенок проявляет интерес к различным видам национального искусства: т</w:t>
            </w:r>
            <w:r w:rsidR="005F4ECA" w:rsidRPr="009663FD">
              <w:t>атарские и русские народные инструменты, песни, песни татарских и русских компози</w:t>
            </w:r>
            <w:r w:rsidRPr="009663FD">
              <w:t>торов, праздники и развлечения;</w:t>
            </w:r>
          </w:p>
          <w:p w14:paraId="1E4D36A6" w14:textId="77777777" w:rsidR="005F4ECA" w:rsidRPr="009663FD" w:rsidRDefault="00F269E1" w:rsidP="00F269E1">
            <w:pPr>
              <w:pStyle w:val="Default"/>
              <w:spacing w:line="276" w:lineRule="auto"/>
              <w:jc w:val="both"/>
            </w:pPr>
            <w:r w:rsidRPr="009663FD">
              <w:t>- ребенок знает э</w:t>
            </w:r>
            <w:r w:rsidR="005F4ECA" w:rsidRPr="009663FD">
              <w:t xml:space="preserve">лементы татарского орнамента, дымковских, городецких, </w:t>
            </w:r>
            <w:proofErr w:type="spellStart"/>
            <w:r w:rsidR="005F4ECA" w:rsidRPr="009663FD">
              <w:t>филимоновских</w:t>
            </w:r>
            <w:proofErr w:type="spellEnd"/>
            <w:r w:rsidR="005F4ECA" w:rsidRPr="009663FD">
              <w:t xml:space="preserve"> узоров</w:t>
            </w:r>
            <w:r w:rsidRPr="009663FD">
              <w:t>, владеет изобразительными умениями</w:t>
            </w:r>
            <w:r w:rsidR="005F4ECA" w:rsidRPr="009663FD">
              <w:t xml:space="preserve">. </w:t>
            </w:r>
          </w:p>
        </w:tc>
      </w:tr>
    </w:tbl>
    <w:p w14:paraId="20BBFBDB" w14:textId="77777777" w:rsidR="005F4ECA" w:rsidRPr="009663FD" w:rsidRDefault="005F4ECA" w:rsidP="005F4ECA">
      <w:pPr>
        <w:pStyle w:val="Default"/>
        <w:ind w:firstLine="709"/>
        <w:jc w:val="center"/>
      </w:pPr>
    </w:p>
    <w:p w14:paraId="66B9D0BB" w14:textId="77777777" w:rsidR="005F4ECA" w:rsidRPr="00F54A30" w:rsidRDefault="005F4ECA" w:rsidP="00F54A30">
      <w:pPr>
        <w:pStyle w:val="Default"/>
        <w:ind w:firstLine="709"/>
        <w:rPr>
          <w:b/>
        </w:rPr>
      </w:pPr>
      <w:r w:rsidRPr="009663FD">
        <w:rPr>
          <w:b/>
        </w:rPr>
        <w:t>Старшая группа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90"/>
        <w:gridCol w:w="7641"/>
      </w:tblGrid>
      <w:tr w:rsidR="005F4ECA" w:rsidRPr="009663FD" w14:paraId="7DA22ADE" w14:textId="77777777" w:rsidTr="0065582F">
        <w:trPr>
          <w:trHeight w:val="1075"/>
        </w:trPr>
        <w:tc>
          <w:tcPr>
            <w:tcW w:w="1266" w:type="pct"/>
            <w:tcBorders>
              <w:top w:val="single" w:sz="4" w:space="0" w:color="auto"/>
              <w:left w:val="single" w:sz="4" w:space="0" w:color="auto"/>
              <w:bottom w:val="single" w:sz="4" w:space="0" w:color="auto"/>
              <w:right w:val="single" w:sz="4" w:space="0" w:color="auto"/>
            </w:tcBorders>
          </w:tcPr>
          <w:p w14:paraId="01897D6A" w14:textId="77777777" w:rsidR="005F4ECA" w:rsidRPr="009663FD" w:rsidRDefault="005F4ECA" w:rsidP="00CC6928">
            <w:pPr>
              <w:pStyle w:val="Default"/>
            </w:pPr>
            <w:r w:rsidRPr="009663FD">
              <w:t xml:space="preserve">Физическое развитие </w:t>
            </w:r>
          </w:p>
        </w:tc>
        <w:tc>
          <w:tcPr>
            <w:tcW w:w="3734" w:type="pct"/>
            <w:tcBorders>
              <w:top w:val="single" w:sz="4" w:space="0" w:color="auto"/>
              <w:left w:val="single" w:sz="4" w:space="0" w:color="auto"/>
              <w:bottom w:val="single" w:sz="4" w:space="0" w:color="auto"/>
              <w:right w:val="single" w:sz="4" w:space="0" w:color="auto"/>
            </w:tcBorders>
          </w:tcPr>
          <w:p w14:paraId="129CF911" w14:textId="77777777" w:rsidR="005F4ECA" w:rsidRPr="009663FD" w:rsidRDefault="0065582F" w:rsidP="00BC01DC">
            <w:pPr>
              <w:pStyle w:val="Default"/>
              <w:spacing w:line="276" w:lineRule="auto"/>
              <w:jc w:val="both"/>
            </w:pPr>
            <w:r w:rsidRPr="009663FD">
              <w:t>- ребёнок с желанием включается в подвижные народные татарские, русские, башкирские и чувашские игры;</w:t>
            </w:r>
            <w:r w:rsidR="005F4ECA" w:rsidRPr="009663FD">
              <w:t xml:space="preserve"> </w:t>
            </w:r>
          </w:p>
          <w:p w14:paraId="2B0BC570" w14:textId="77777777" w:rsidR="005F4ECA" w:rsidRPr="009663FD" w:rsidRDefault="0065582F" w:rsidP="00BC01DC">
            <w:pPr>
              <w:pStyle w:val="Default"/>
              <w:spacing w:line="276" w:lineRule="auto"/>
              <w:jc w:val="both"/>
            </w:pPr>
            <w:r w:rsidRPr="009663FD">
              <w:t>- стремится к одобряемым формам поведения</w:t>
            </w:r>
            <w:r w:rsidR="005F4ECA" w:rsidRPr="009663FD">
              <w:t xml:space="preserve"> во время игровых занятий </w:t>
            </w:r>
          </w:p>
        </w:tc>
      </w:tr>
      <w:tr w:rsidR="005F4ECA" w:rsidRPr="009663FD" w14:paraId="15BF51A5" w14:textId="77777777" w:rsidTr="0065582F">
        <w:trPr>
          <w:trHeight w:val="1075"/>
        </w:trPr>
        <w:tc>
          <w:tcPr>
            <w:tcW w:w="1266" w:type="pct"/>
          </w:tcPr>
          <w:p w14:paraId="515392A7" w14:textId="77777777" w:rsidR="005F4ECA" w:rsidRPr="009663FD" w:rsidRDefault="005F4ECA" w:rsidP="00CC6928">
            <w:pPr>
              <w:pStyle w:val="Default"/>
            </w:pPr>
            <w:r w:rsidRPr="009663FD">
              <w:t xml:space="preserve">Социально-коммуникативное развитие </w:t>
            </w:r>
          </w:p>
        </w:tc>
        <w:tc>
          <w:tcPr>
            <w:tcW w:w="3734" w:type="pct"/>
          </w:tcPr>
          <w:p w14:paraId="0E2DE69D" w14:textId="77777777" w:rsidR="005F4ECA" w:rsidRPr="009663FD" w:rsidRDefault="004B7DE3" w:rsidP="00BC01DC">
            <w:pPr>
              <w:pStyle w:val="Default"/>
              <w:spacing w:line="276" w:lineRule="auto"/>
              <w:jc w:val="both"/>
            </w:pPr>
            <w:r w:rsidRPr="009663FD">
              <w:t>- ребенок проявляет познавательный интерес к о</w:t>
            </w:r>
            <w:r w:rsidR="005F4ECA" w:rsidRPr="009663FD">
              <w:t>быча</w:t>
            </w:r>
            <w:r w:rsidRPr="009663FD">
              <w:t>ям</w:t>
            </w:r>
            <w:r w:rsidR="005F4ECA" w:rsidRPr="009663FD">
              <w:t xml:space="preserve"> и традици</w:t>
            </w:r>
            <w:r w:rsidRPr="009663FD">
              <w:t>ям</w:t>
            </w:r>
            <w:r w:rsidR="005F4ECA" w:rsidRPr="009663FD">
              <w:t xml:space="preserve"> русского и татарского народов, доброжелательное отношение к све</w:t>
            </w:r>
            <w:r w:rsidRPr="009663FD">
              <w:t>рстникам разных национальностей;</w:t>
            </w:r>
            <w:r w:rsidR="005F4ECA" w:rsidRPr="009663FD">
              <w:t xml:space="preserve"> </w:t>
            </w:r>
          </w:p>
          <w:p w14:paraId="11F4D5A0" w14:textId="77777777" w:rsidR="004B7DE3" w:rsidRPr="009663FD" w:rsidRDefault="004B7DE3" w:rsidP="00BC01DC">
            <w:pPr>
              <w:pStyle w:val="Default"/>
              <w:spacing w:line="276" w:lineRule="auto"/>
              <w:jc w:val="both"/>
            </w:pPr>
            <w:r w:rsidRPr="009663FD">
              <w:t>- познает  п</w:t>
            </w:r>
            <w:r w:rsidR="005F4ECA" w:rsidRPr="009663FD">
              <w:t xml:space="preserve">равила </w:t>
            </w:r>
            <w:r w:rsidRPr="009663FD">
              <w:t xml:space="preserve">безопасного </w:t>
            </w:r>
            <w:r w:rsidR="005F4ECA" w:rsidRPr="009663FD">
              <w:t>поведения на</w:t>
            </w:r>
            <w:r w:rsidRPr="009663FD">
              <w:t xml:space="preserve"> </w:t>
            </w:r>
            <w:r w:rsidRPr="009663FD">
              <w:rPr>
                <w:color w:val="auto"/>
              </w:rPr>
              <w:t>дорогах</w:t>
            </w:r>
            <w:r w:rsidRPr="009663FD">
              <w:rPr>
                <w:color w:val="FF0000"/>
              </w:rPr>
              <w:t xml:space="preserve"> </w:t>
            </w:r>
            <w:r w:rsidR="005F4ECA" w:rsidRPr="009663FD">
              <w:t xml:space="preserve"> родного города и в общественных местах</w:t>
            </w:r>
            <w:r w:rsidRPr="009663FD">
              <w:t>;</w:t>
            </w:r>
          </w:p>
          <w:p w14:paraId="78B424A0" w14:textId="77777777" w:rsidR="005F4ECA" w:rsidRPr="009663FD" w:rsidRDefault="004B7DE3" w:rsidP="00BC01DC">
            <w:pPr>
              <w:pStyle w:val="Default"/>
              <w:spacing w:line="276" w:lineRule="auto"/>
              <w:jc w:val="both"/>
            </w:pPr>
            <w:r w:rsidRPr="009663FD">
              <w:t>- знает правила поведения</w:t>
            </w:r>
            <w:r w:rsidR="005F4ECA" w:rsidRPr="009663FD">
              <w:t xml:space="preserve"> безопасного поведения</w:t>
            </w:r>
            <w:r w:rsidRPr="009663FD">
              <w:t xml:space="preserve"> в природе;</w:t>
            </w:r>
          </w:p>
          <w:p w14:paraId="31EE1599" w14:textId="77777777" w:rsidR="005F4ECA" w:rsidRPr="009663FD" w:rsidRDefault="00BC01DC" w:rsidP="00BC01DC">
            <w:pPr>
              <w:pStyle w:val="Default"/>
              <w:spacing w:line="276" w:lineRule="auto"/>
              <w:jc w:val="both"/>
            </w:pPr>
            <w:r w:rsidRPr="009663FD">
              <w:t>- уважает т</w:t>
            </w:r>
            <w:r w:rsidR="005F4ECA" w:rsidRPr="009663FD">
              <w:t xml:space="preserve">руд взрослых, трудовые обычаи и традиции татарского, русского, башкирского, чувашского народов. </w:t>
            </w:r>
          </w:p>
        </w:tc>
      </w:tr>
      <w:tr w:rsidR="005F4ECA" w:rsidRPr="009663FD" w14:paraId="02E36813" w14:textId="77777777" w:rsidTr="0065582F">
        <w:trPr>
          <w:trHeight w:val="247"/>
        </w:trPr>
        <w:tc>
          <w:tcPr>
            <w:tcW w:w="1266" w:type="pct"/>
          </w:tcPr>
          <w:p w14:paraId="67ABF038" w14:textId="77777777" w:rsidR="005F4ECA" w:rsidRPr="009663FD" w:rsidRDefault="005F4ECA" w:rsidP="00CC6928">
            <w:pPr>
              <w:pStyle w:val="Default"/>
            </w:pPr>
            <w:r w:rsidRPr="009663FD">
              <w:t xml:space="preserve">Познавательное развитие </w:t>
            </w:r>
          </w:p>
        </w:tc>
        <w:tc>
          <w:tcPr>
            <w:tcW w:w="3734" w:type="pct"/>
          </w:tcPr>
          <w:p w14:paraId="4A2B86E9" w14:textId="77777777" w:rsidR="005F4ECA" w:rsidRPr="009663FD" w:rsidRDefault="00BC01DC" w:rsidP="00BC01DC">
            <w:pPr>
              <w:pStyle w:val="Default"/>
            </w:pPr>
            <w:r w:rsidRPr="009663FD">
              <w:t>- ребенок имеет представление о малой родине, с</w:t>
            </w:r>
            <w:r w:rsidR="005F4ECA" w:rsidRPr="009663FD">
              <w:t>толиц</w:t>
            </w:r>
            <w:r w:rsidRPr="009663FD">
              <w:t>е</w:t>
            </w:r>
            <w:r w:rsidR="005F4ECA" w:rsidRPr="009663FD">
              <w:t xml:space="preserve"> Р</w:t>
            </w:r>
            <w:r w:rsidRPr="009663FD">
              <w:t>оссии, Республики Татарстан</w:t>
            </w:r>
            <w:r w:rsidR="005F4ECA" w:rsidRPr="009663FD">
              <w:t xml:space="preserve"> и народ</w:t>
            </w:r>
            <w:r w:rsidRPr="009663FD">
              <w:t>ов</w:t>
            </w:r>
            <w:r w:rsidR="005F4ECA" w:rsidRPr="009663FD">
              <w:t xml:space="preserve"> Поволжья. </w:t>
            </w:r>
          </w:p>
        </w:tc>
      </w:tr>
      <w:tr w:rsidR="005F4ECA" w:rsidRPr="009663FD" w14:paraId="16B231F1" w14:textId="77777777" w:rsidTr="0065582F">
        <w:trPr>
          <w:trHeight w:val="385"/>
        </w:trPr>
        <w:tc>
          <w:tcPr>
            <w:tcW w:w="1266" w:type="pct"/>
          </w:tcPr>
          <w:p w14:paraId="691C42B1" w14:textId="77777777" w:rsidR="005F4ECA" w:rsidRPr="009663FD" w:rsidRDefault="005F4ECA" w:rsidP="00CC6928">
            <w:pPr>
              <w:pStyle w:val="Default"/>
            </w:pPr>
            <w:r w:rsidRPr="009663FD">
              <w:t xml:space="preserve">Речевое развитие </w:t>
            </w:r>
          </w:p>
        </w:tc>
        <w:tc>
          <w:tcPr>
            <w:tcW w:w="3734" w:type="pct"/>
          </w:tcPr>
          <w:p w14:paraId="7C377D6E" w14:textId="77777777" w:rsidR="005F4ECA" w:rsidRPr="009663FD" w:rsidRDefault="00CC6928" w:rsidP="00CC6928">
            <w:pPr>
              <w:pStyle w:val="Default"/>
            </w:pPr>
            <w:r w:rsidRPr="009663FD">
              <w:t xml:space="preserve">- ребенок проявляет интерес к  художественной литературе разных жанров; к произведениям татарского, русского и других народов, проживающих в РТ, </w:t>
            </w:r>
            <w:r w:rsidR="000C4181" w:rsidRPr="009663FD">
              <w:t xml:space="preserve">произведения </w:t>
            </w:r>
            <w:r w:rsidRPr="009663FD">
              <w:t>устного народного творчества: сказкам, преданиям, легендам, по</w:t>
            </w:r>
            <w:r w:rsidR="00E34391" w:rsidRPr="009663FD">
              <w:t>словицам, поговоркам, загадкам; п</w:t>
            </w:r>
            <w:r w:rsidR="005F4ECA" w:rsidRPr="009663FD">
              <w:t>роизведения</w:t>
            </w:r>
            <w:r w:rsidR="00E34391" w:rsidRPr="009663FD">
              <w:t>м</w:t>
            </w:r>
            <w:r w:rsidR="005F4ECA" w:rsidRPr="009663FD">
              <w:t xml:space="preserve"> поэтов и писателей татарского, русского, чу</w:t>
            </w:r>
            <w:r w:rsidR="00E34391" w:rsidRPr="009663FD">
              <w:t>вашского народов, фольклор;</w:t>
            </w:r>
          </w:p>
          <w:p w14:paraId="77D3E2D6" w14:textId="77777777" w:rsidR="005F4ECA" w:rsidRPr="009663FD" w:rsidRDefault="0044235F" w:rsidP="00CC6928">
            <w:pPr>
              <w:pStyle w:val="Default"/>
            </w:pPr>
            <w:r w:rsidRPr="009663FD">
              <w:t xml:space="preserve">- </w:t>
            </w:r>
            <w:r w:rsidR="00E34391" w:rsidRPr="009663FD">
              <w:t xml:space="preserve">владеет </w:t>
            </w:r>
            <w:r w:rsidRPr="009663FD">
              <w:t>о</w:t>
            </w:r>
            <w:r w:rsidR="005F4ECA" w:rsidRPr="009663FD">
              <w:t>бщение</w:t>
            </w:r>
            <w:r w:rsidR="00E34391" w:rsidRPr="009663FD">
              <w:t xml:space="preserve">м </w:t>
            </w:r>
            <w:r w:rsidR="005F4ECA" w:rsidRPr="009663FD">
              <w:t xml:space="preserve"> на родном языке, второму языку в пределах программы </w:t>
            </w:r>
          </w:p>
        </w:tc>
      </w:tr>
      <w:tr w:rsidR="005F4ECA" w:rsidRPr="009663FD" w14:paraId="14482AFE" w14:textId="77777777" w:rsidTr="00E34391">
        <w:trPr>
          <w:trHeight w:val="1485"/>
        </w:trPr>
        <w:tc>
          <w:tcPr>
            <w:tcW w:w="1266" w:type="pct"/>
          </w:tcPr>
          <w:p w14:paraId="4D32AA50" w14:textId="77777777" w:rsidR="005F4ECA" w:rsidRPr="009663FD" w:rsidRDefault="005F4ECA" w:rsidP="00CC6928">
            <w:pPr>
              <w:pStyle w:val="Default"/>
            </w:pPr>
            <w:r w:rsidRPr="009663FD">
              <w:t xml:space="preserve">Художественно-эстетическое развитие </w:t>
            </w:r>
          </w:p>
        </w:tc>
        <w:tc>
          <w:tcPr>
            <w:tcW w:w="3734" w:type="pct"/>
          </w:tcPr>
          <w:p w14:paraId="2BBCAF02" w14:textId="77777777" w:rsidR="005F4ECA" w:rsidRPr="009663FD" w:rsidRDefault="000C4181" w:rsidP="00CC6928">
            <w:pPr>
              <w:pStyle w:val="Default"/>
            </w:pPr>
            <w:r w:rsidRPr="009663FD">
              <w:t>- слушает и воспринимает н</w:t>
            </w:r>
            <w:r w:rsidR="005F4ECA" w:rsidRPr="009663FD">
              <w:t>ародн</w:t>
            </w:r>
            <w:r w:rsidRPr="009663FD">
              <w:t>ую</w:t>
            </w:r>
            <w:r w:rsidR="005F4ECA" w:rsidRPr="009663FD">
              <w:t xml:space="preserve"> музык</w:t>
            </w:r>
            <w:r w:rsidRPr="009663FD">
              <w:t>у</w:t>
            </w:r>
            <w:r w:rsidR="0044235F" w:rsidRPr="009663FD">
              <w:t xml:space="preserve"> </w:t>
            </w:r>
            <w:r w:rsidR="005F4ECA" w:rsidRPr="009663FD">
              <w:t xml:space="preserve"> со звуч</w:t>
            </w:r>
            <w:r w:rsidR="00E34391" w:rsidRPr="009663FD">
              <w:t>анием национальных инструментов;</w:t>
            </w:r>
          </w:p>
          <w:p w14:paraId="0092A171" w14:textId="77777777" w:rsidR="005F4ECA" w:rsidRPr="009663FD" w:rsidRDefault="00E34391" w:rsidP="00E34391">
            <w:pPr>
              <w:pStyle w:val="Default"/>
            </w:pPr>
            <w:r w:rsidRPr="009663FD">
              <w:t xml:space="preserve">- ребенок владеет изобразительными умениями элементов  татарского, русского, чувашского и башкирского орнаментов </w:t>
            </w:r>
          </w:p>
        </w:tc>
      </w:tr>
    </w:tbl>
    <w:p w14:paraId="2FA61BEE" w14:textId="77777777" w:rsidR="005F4ECA" w:rsidRPr="009663FD" w:rsidRDefault="005F4ECA" w:rsidP="005F4ECA">
      <w:pPr>
        <w:pStyle w:val="Default"/>
        <w:ind w:firstLine="709"/>
        <w:jc w:val="center"/>
      </w:pPr>
    </w:p>
    <w:p w14:paraId="128A4DA5" w14:textId="77777777" w:rsidR="005F4ECA" w:rsidRPr="009663FD" w:rsidRDefault="005F4ECA" w:rsidP="00F54A30">
      <w:pPr>
        <w:pStyle w:val="Default"/>
        <w:ind w:firstLine="709"/>
        <w:rPr>
          <w:b/>
        </w:rPr>
      </w:pPr>
      <w:r w:rsidRPr="009663FD">
        <w:rPr>
          <w:b/>
        </w:rPr>
        <w:t>Подготовительная группа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03"/>
        <w:gridCol w:w="7628"/>
      </w:tblGrid>
      <w:tr w:rsidR="005F4ECA" w:rsidRPr="009663FD" w14:paraId="3E755744" w14:textId="77777777" w:rsidTr="0044235F">
        <w:trPr>
          <w:trHeight w:val="523"/>
        </w:trPr>
        <w:tc>
          <w:tcPr>
            <w:tcW w:w="1272" w:type="pct"/>
          </w:tcPr>
          <w:p w14:paraId="5ED17C68" w14:textId="77777777" w:rsidR="005F4ECA" w:rsidRPr="009663FD" w:rsidRDefault="005F4ECA" w:rsidP="00CC6928">
            <w:pPr>
              <w:pStyle w:val="Default"/>
            </w:pPr>
            <w:r w:rsidRPr="009663FD">
              <w:t xml:space="preserve">Физическое развитие </w:t>
            </w:r>
          </w:p>
        </w:tc>
        <w:tc>
          <w:tcPr>
            <w:tcW w:w="3728" w:type="pct"/>
          </w:tcPr>
          <w:p w14:paraId="259E9296" w14:textId="77777777" w:rsidR="00B75C6E" w:rsidRPr="009663FD" w:rsidRDefault="00B75C6E" w:rsidP="00AD59BB">
            <w:pPr>
              <w:pStyle w:val="Default"/>
              <w:spacing w:line="276" w:lineRule="auto"/>
              <w:jc w:val="both"/>
            </w:pPr>
            <w:r w:rsidRPr="009663FD">
              <w:t xml:space="preserve">- ребёнок с желанием включается в подвижные игры народов Поволжья (мордовские, марийские, удмуртские); </w:t>
            </w:r>
          </w:p>
          <w:p w14:paraId="4F6A5CC2" w14:textId="77777777" w:rsidR="005F4ECA" w:rsidRPr="009663FD" w:rsidRDefault="00B75C6E" w:rsidP="00AD59BB">
            <w:pPr>
              <w:pStyle w:val="Default"/>
              <w:spacing w:line="276" w:lineRule="auto"/>
              <w:jc w:val="both"/>
            </w:pPr>
            <w:r w:rsidRPr="009663FD">
              <w:t xml:space="preserve">- </w:t>
            </w:r>
            <w:r w:rsidR="00AD59BB" w:rsidRPr="009663FD">
              <w:t xml:space="preserve">ребёнок проявляет доступный возрасту самоконтроль; имеет представление о пользе лекарственных растений своего края;  мотивирован на сбережение и укрепление собственного здоровья и здоровья окружающих; </w:t>
            </w:r>
          </w:p>
        </w:tc>
      </w:tr>
      <w:tr w:rsidR="005F4ECA" w:rsidRPr="009663FD" w14:paraId="427E38D0" w14:textId="77777777" w:rsidTr="0044235F">
        <w:trPr>
          <w:trHeight w:val="937"/>
        </w:trPr>
        <w:tc>
          <w:tcPr>
            <w:tcW w:w="1272" w:type="pct"/>
          </w:tcPr>
          <w:p w14:paraId="36A1AEE9" w14:textId="77777777" w:rsidR="005F4ECA" w:rsidRPr="009663FD" w:rsidRDefault="005F4ECA" w:rsidP="00CC6928">
            <w:pPr>
              <w:pStyle w:val="Default"/>
            </w:pPr>
            <w:r w:rsidRPr="009663FD">
              <w:t xml:space="preserve">Социально-коммуникативное развитие </w:t>
            </w:r>
          </w:p>
        </w:tc>
        <w:tc>
          <w:tcPr>
            <w:tcW w:w="3728" w:type="pct"/>
          </w:tcPr>
          <w:p w14:paraId="73BFE700" w14:textId="77777777" w:rsidR="005B6065" w:rsidRPr="009663FD" w:rsidRDefault="005B6065" w:rsidP="005B6065">
            <w:pPr>
              <w:pStyle w:val="20"/>
              <w:shd w:val="clear" w:color="auto" w:fill="auto"/>
              <w:tabs>
                <w:tab w:val="left" w:pos="993"/>
              </w:tabs>
              <w:spacing w:before="0" w:after="0" w:line="276" w:lineRule="auto"/>
              <w:jc w:val="both"/>
              <w:rPr>
                <w:sz w:val="24"/>
                <w:szCs w:val="24"/>
                <w:lang w:val="ru-RU"/>
              </w:rPr>
            </w:pPr>
            <w:r w:rsidRPr="009663FD">
              <w:rPr>
                <w:sz w:val="24"/>
                <w:szCs w:val="24"/>
                <w:lang w:val="ru-RU"/>
              </w:rPr>
              <w:t xml:space="preserve">- ребёнок проявляет активность в стремлении к познанию разных видов труда и профессий, бережно относится к предметному миру как результату труда взрослых, уважает трудовые традиции и обычаи народов Поволжья (татарского, русского, башкирского, чувашского, марийского, удмуртского, мордовского);  стремится участвовать в </w:t>
            </w:r>
            <w:r w:rsidRPr="009663FD">
              <w:rPr>
                <w:sz w:val="24"/>
                <w:szCs w:val="24"/>
                <w:lang w:val="ru-RU"/>
              </w:rPr>
              <w:lastRenderedPageBreak/>
              <w:t>труде взрослых, самостоятелен, инициативен в самообслуживании, участвует со сверстниками в разных видах повседневного и ручного труда;</w:t>
            </w:r>
          </w:p>
          <w:p w14:paraId="240DDA58" w14:textId="77777777" w:rsidR="005F4ECA" w:rsidRPr="009663FD" w:rsidRDefault="005B6065" w:rsidP="005B6065">
            <w:pPr>
              <w:pStyle w:val="20"/>
              <w:shd w:val="clear" w:color="auto" w:fill="auto"/>
              <w:tabs>
                <w:tab w:val="left" w:pos="993"/>
              </w:tabs>
              <w:spacing w:before="0" w:after="0" w:line="276" w:lineRule="auto"/>
              <w:jc w:val="both"/>
              <w:rPr>
                <w:sz w:val="24"/>
                <w:szCs w:val="24"/>
                <w:lang w:val="ru-RU"/>
              </w:rPr>
            </w:pPr>
            <w:r w:rsidRPr="009663FD">
              <w:rPr>
                <w:sz w:val="24"/>
                <w:szCs w:val="24"/>
                <w:lang w:val="ru-RU"/>
              </w:rPr>
              <w:t>- ребёнок владеет представлениями о безопасном поведении, соблюдает правила безопасного поведения в разных видах деятельности, демонстрирует умения правильно и безопасно пользоваться под присмотром взрослого бытовыми предметами и приборами, безопасного общения с незнакомыми животными, владеет основными правилами безопасного поведения на улице, на водоемах, реках РТ;</w:t>
            </w:r>
            <w:r w:rsidR="005F4ECA" w:rsidRPr="009663FD">
              <w:rPr>
                <w:sz w:val="24"/>
                <w:szCs w:val="24"/>
                <w:lang w:val="ru-RU"/>
              </w:rPr>
              <w:t xml:space="preserve"> </w:t>
            </w:r>
          </w:p>
        </w:tc>
      </w:tr>
      <w:tr w:rsidR="005F4ECA" w:rsidRPr="009663FD" w14:paraId="3D0E969C" w14:textId="77777777" w:rsidTr="0044235F">
        <w:trPr>
          <w:trHeight w:val="523"/>
        </w:trPr>
        <w:tc>
          <w:tcPr>
            <w:tcW w:w="1272" w:type="pct"/>
          </w:tcPr>
          <w:p w14:paraId="7F564B0A" w14:textId="77777777" w:rsidR="005F4ECA" w:rsidRPr="009663FD" w:rsidRDefault="005F4ECA" w:rsidP="00CC6928">
            <w:pPr>
              <w:pStyle w:val="Default"/>
            </w:pPr>
            <w:r w:rsidRPr="009663FD">
              <w:lastRenderedPageBreak/>
              <w:t xml:space="preserve">Познавательное развитие </w:t>
            </w:r>
          </w:p>
        </w:tc>
        <w:tc>
          <w:tcPr>
            <w:tcW w:w="3728" w:type="pct"/>
          </w:tcPr>
          <w:p w14:paraId="2C89C9C7" w14:textId="77777777" w:rsidR="005F4ECA" w:rsidRPr="009663FD" w:rsidRDefault="000C4181" w:rsidP="0044235F">
            <w:pPr>
              <w:pStyle w:val="Default"/>
            </w:pPr>
            <w:r w:rsidRPr="009663FD">
              <w:t xml:space="preserve">- ребёнок проявляет познавательный интерес к населенному пункту, в котором живет, знает некоторые сведения о его достопримечательностях, событиях города; знает название своей страны, республики,  государственные символы  страны и республики </w:t>
            </w:r>
          </w:p>
        </w:tc>
      </w:tr>
      <w:tr w:rsidR="005F4ECA" w:rsidRPr="009663FD" w14:paraId="1D70A8C7" w14:textId="77777777" w:rsidTr="0044235F">
        <w:trPr>
          <w:trHeight w:val="385"/>
        </w:trPr>
        <w:tc>
          <w:tcPr>
            <w:tcW w:w="1272" w:type="pct"/>
          </w:tcPr>
          <w:p w14:paraId="73B4A4CD" w14:textId="77777777" w:rsidR="005F4ECA" w:rsidRPr="009663FD" w:rsidRDefault="005F4ECA" w:rsidP="00CC6928">
            <w:pPr>
              <w:pStyle w:val="Default"/>
            </w:pPr>
            <w:r w:rsidRPr="009663FD">
              <w:t xml:space="preserve">Речевое развитие </w:t>
            </w:r>
          </w:p>
        </w:tc>
        <w:tc>
          <w:tcPr>
            <w:tcW w:w="3728" w:type="pct"/>
          </w:tcPr>
          <w:p w14:paraId="74234D46" w14:textId="77777777" w:rsidR="0044235F" w:rsidRPr="009663FD" w:rsidRDefault="0044235F" w:rsidP="0044235F">
            <w:pPr>
              <w:pStyle w:val="20"/>
              <w:shd w:val="clear" w:color="auto" w:fill="auto"/>
              <w:tabs>
                <w:tab w:val="left" w:pos="993"/>
              </w:tabs>
              <w:spacing w:before="0" w:after="0" w:line="276" w:lineRule="auto"/>
              <w:jc w:val="both"/>
              <w:rPr>
                <w:sz w:val="24"/>
                <w:szCs w:val="24"/>
                <w:lang w:val="ru-RU"/>
              </w:rPr>
            </w:pPr>
            <w:r w:rsidRPr="009663FD">
              <w:rPr>
                <w:sz w:val="24"/>
                <w:szCs w:val="24"/>
                <w:lang w:val="ru-RU"/>
              </w:rPr>
              <w:t>- ребёнок знает и осмысленно воспринимает художественные произведения и устное творчество народов Поволжья, определяет характеры персонажей, мотивы их поведения, оценивает поступки литературных героев;</w:t>
            </w:r>
          </w:p>
          <w:p w14:paraId="09585990" w14:textId="77777777" w:rsidR="005F4ECA" w:rsidRPr="009663FD" w:rsidRDefault="0044235F" w:rsidP="00CC6928">
            <w:pPr>
              <w:pStyle w:val="Default"/>
            </w:pPr>
            <w:r w:rsidRPr="009663FD">
              <w:t xml:space="preserve">- знает </w:t>
            </w:r>
            <w:r w:rsidR="005F4ECA" w:rsidRPr="009663FD">
              <w:t xml:space="preserve">Государственные языки в пределах программного материала </w:t>
            </w:r>
          </w:p>
        </w:tc>
      </w:tr>
      <w:tr w:rsidR="005F4ECA" w:rsidRPr="009663FD" w14:paraId="6CF7450A" w14:textId="77777777" w:rsidTr="0044235F">
        <w:trPr>
          <w:trHeight w:val="937"/>
        </w:trPr>
        <w:tc>
          <w:tcPr>
            <w:tcW w:w="1272" w:type="pct"/>
          </w:tcPr>
          <w:p w14:paraId="0607AE5E" w14:textId="77777777" w:rsidR="005F4ECA" w:rsidRPr="009663FD" w:rsidRDefault="005F4ECA" w:rsidP="00CC6928">
            <w:pPr>
              <w:pStyle w:val="Default"/>
            </w:pPr>
            <w:r w:rsidRPr="009663FD">
              <w:t xml:space="preserve">Художественно-эстетическое развитие </w:t>
            </w:r>
          </w:p>
        </w:tc>
        <w:tc>
          <w:tcPr>
            <w:tcW w:w="3728" w:type="pct"/>
          </w:tcPr>
          <w:p w14:paraId="6FB8F7FB" w14:textId="77777777" w:rsidR="00067EB9" w:rsidRPr="009663FD" w:rsidRDefault="00067EB9" w:rsidP="00067EB9">
            <w:pPr>
              <w:pStyle w:val="Default"/>
              <w:spacing w:line="276" w:lineRule="auto"/>
              <w:jc w:val="both"/>
            </w:pPr>
            <w:r w:rsidRPr="009663FD">
              <w:t xml:space="preserve">- ребёнок выражает интерес к культурным традициям народа РТ в процессе знакомства с различными видами и жанрами национального искусства; обладает начальными знаниями об искусстве народов Поволжья; знает народные инструменты – свирель, гусли, волынка, скрипка, ложки, домбра, дудка, треугольники, деревянные ложки; проявляет интерес к хороводным играм  народов Поволжья. </w:t>
            </w:r>
          </w:p>
          <w:p w14:paraId="260E3BFD" w14:textId="77777777" w:rsidR="00067EB9" w:rsidRPr="009663FD" w:rsidRDefault="00067EB9" w:rsidP="00067EB9">
            <w:pPr>
              <w:pStyle w:val="20"/>
              <w:shd w:val="clear" w:color="auto" w:fill="auto"/>
              <w:tabs>
                <w:tab w:val="left" w:pos="993"/>
              </w:tabs>
              <w:spacing w:before="0" w:after="0" w:line="276" w:lineRule="auto"/>
              <w:jc w:val="both"/>
              <w:rPr>
                <w:sz w:val="24"/>
                <w:szCs w:val="24"/>
                <w:lang w:val="ru-RU"/>
              </w:rPr>
            </w:pPr>
            <w:r w:rsidRPr="009663FD">
              <w:rPr>
                <w:sz w:val="24"/>
                <w:szCs w:val="24"/>
                <w:lang w:val="ru-RU"/>
              </w:rPr>
              <w:t>- ребёнок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14:paraId="0B2030A8" w14:textId="77777777" w:rsidR="005F4ECA" w:rsidRPr="009663FD" w:rsidRDefault="00067EB9" w:rsidP="00067EB9">
            <w:pPr>
              <w:pStyle w:val="Default"/>
              <w:spacing w:line="276" w:lineRule="auto"/>
              <w:jc w:val="both"/>
            </w:pPr>
            <w:r w:rsidRPr="009663FD">
              <w:t xml:space="preserve">- ребёнок самостоятельно выбирает технику и выразительные средства для наиболее точной передачи узоров  по мотивам народных росписей (хохломская, </w:t>
            </w:r>
            <w:proofErr w:type="spellStart"/>
            <w:r w:rsidRPr="009663FD">
              <w:t>жостковская</w:t>
            </w:r>
            <w:proofErr w:type="spellEnd"/>
            <w:r w:rsidRPr="009663FD">
              <w:t>)  и своего замысла, способен создавать сложные объекты и композиции с узорами народов Поволжья (удмуртской, мордовской, марийской), татарские орнаменты (пион, шиповник, разные виды листьев)</w:t>
            </w:r>
          </w:p>
        </w:tc>
      </w:tr>
    </w:tbl>
    <w:p w14:paraId="652090AF" w14:textId="77777777" w:rsidR="005F4ECA" w:rsidRPr="009F105C" w:rsidRDefault="005F4ECA" w:rsidP="009F105C">
      <w:pPr>
        <w:shd w:val="clear" w:color="auto" w:fill="FFFFFF"/>
        <w:tabs>
          <w:tab w:val="left" w:pos="916"/>
          <w:tab w:val="num" w:pos="142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right="24"/>
        <w:jc w:val="both"/>
        <w:rPr>
          <w:color w:val="000000"/>
          <w:spacing w:val="-3"/>
          <w:sz w:val="24"/>
          <w:szCs w:val="24"/>
        </w:rPr>
      </w:pPr>
    </w:p>
    <w:p w14:paraId="2D5B73C0" w14:textId="77777777" w:rsidR="00993E44" w:rsidRPr="00A35F40" w:rsidRDefault="00993E44" w:rsidP="00A35F40">
      <w:pPr>
        <w:pStyle w:val="a3"/>
        <w:tabs>
          <w:tab w:val="left" w:pos="567"/>
        </w:tabs>
        <w:spacing w:line="276" w:lineRule="auto"/>
        <w:ind w:left="142" w:firstLine="919"/>
        <w:rPr>
          <w:b/>
        </w:rPr>
      </w:pPr>
    </w:p>
    <w:p w14:paraId="28744EFD" w14:textId="77777777" w:rsidR="00993E44" w:rsidRPr="006F353B" w:rsidRDefault="00993E44" w:rsidP="005E5B25">
      <w:pPr>
        <w:pStyle w:val="1"/>
        <w:numPr>
          <w:ilvl w:val="1"/>
          <w:numId w:val="8"/>
        </w:numPr>
        <w:tabs>
          <w:tab w:val="left" w:pos="633"/>
        </w:tabs>
        <w:spacing w:line="276" w:lineRule="auto"/>
        <w:ind w:left="567" w:hanging="421"/>
      </w:pPr>
      <w:r w:rsidRPr="006F353B">
        <w:t>Педагогическая</w:t>
      </w:r>
      <w:r w:rsidRPr="006F353B">
        <w:rPr>
          <w:spacing w:val="-3"/>
        </w:rPr>
        <w:t xml:space="preserve"> </w:t>
      </w:r>
      <w:r w:rsidRPr="006F353B">
        <w:t>диагностика</w:t>
      </w:r>
      <w:r w:rsidRPr="006F353B">
        <w:rPr>
          <w:spacing w:val="-3"/>
        </w:rPr>
        <w:t xml:space="preserve"> </w:t>
      </w:r>
      <w:r w:rsidRPr="006F353B">
        <w:t>достижения</w:t>
      </w:r>
      <w:r w:rsidRPr="006F353B">
        <w:rPr>
          <w:spacing w:val="-2"/>
        </w:rPr>
        <w:t xml:space="preserve"> </w:t>
      </w:r>
      <w:r w:rsidRPr="006F353B">
        <w:t>планируемых</w:t>
      </w:r>
      <w:r w:rsidRPr="006F353B">
        <w:rPr>
          <w:spacing w:val="-4"/>
        </w:rPr>
        <w:t xml:space="preserve"> </w:t>
      </w:r>
      <w:r w:rsidRPr="006F353B">
        <w:t>результатов</w:t>
      </w:r>
    </w:p>
    <w:p w14:paraId="11070945" w14:textId="77777777" w:rsidR="00BB1E02" w:rsidRPr="006F353B" w:rsidRDefault="00BB1E02" w:rsidP="006F353B">
      <w:pPr>
        <w:pStyle w:val="20"/>
        <w:shd w:val="clear" w:color="auto" w:fill="auto"/>
        <w:tabs>
          <w:tab w:val="left" w:pos="1354"/>
        </w:tabs>
        <w:spacing w:before="0" w:after="0" w:line="276" w:lineRule="auto"/>
        <w:ind w:firstLine="709"/>
        <w:jc w:val="both"/>
        <w:rPr>
          <w:sz w:val="24"/>
          <w:szCs w:val="24"/>
          <w:lang w:val="ru-RU"/>
        </w:rPr>
      </w:pPr>
      <w:r w:rsidRPr="006F353B">
        <w:rPr>
          <w:sz w:val="24"/>
          <w:szCs w:val="24"/>
          <w:lang w:val="ru-RU"/>
        </w:rPr>
        <w:t>Педагогическая диагностика достижений планируемых результатов направлена на изучение деятельностных умений ребёнка, его интересов, предпочтений, склонностей, личностных особенностей, способов взаимодействия со взрослыми и сверстниками. Она позволяет выявлять особенности и динамику развития ребёнка,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p w14:paraId="55FB48DF" w14:textId="77777777" w:rsidR="009833ED" w:rsidRPr="006F353B" w:rsidRDefault="009833ED" w:rsidP="006F353B">
      <w:pPr>
        <w:pStyle w:val="a3"/>
        <w:spacing w:line="276" w:lineRule="auto"/>
        <w:ind w:left="0" w:firstLine="709"/>
      </w:pPr>
      <w:r w:rsidRPr="006F353B">
        <w:t>Педагогическая</w:t>
      </w:r>
      <w:r w:rsidRPr="006F353B">
        <w:rPr>
          <w:spacing w:val="1"/>
        </w:rPr>
        <w:t xml:space="preserve"> </w:t>
      </w:r>
      <w:r w:rsidRPr="006F353B">
        <w:t>диагностика</w:t>
      </w:r>
      <w:r w:rsidRPr="006F353B">
        <w:rPr>
          <w:spacing w:val="1"/>
        </w:rPr>
        <w:t xml:space="preserve"> </w:t>
      </w:r>
      <w:r w:rsidRPr="006F353B">
        <w:t>является</w:t>
      </w:r>
      <w:r w:rsidRPr="006F353B">
        <w:rPr>
          <w:spacing w:val="1"/>
        </w:rPr>
        <w:t xml:space="preserve"> </w:t>
      </w:r>
      <w:r w:rsidRPr="006F353B">
        <w:t>основой</w:t>
      </w:r>
      <w:r w:rsidRPr="006F353B">
        <w:rPr>
          <w:spacing w:val="1"/>
        </w:rPr>
        <w:t xml:space="preserve"> </w:t>
      </w:r>
      <w:r w:rsidRPr="006F353B">
        <w:t>для</w:t>
      </w:r>
      <w:r w:rsidRPr="006F353B">
        <w:rPr>
          <w:spacing w:val="1"/>
        </w:rPr>
        <w:t xml:space="preserve"> </w:t>
      </w:r>
      <w:r w:rsidRPr="006F353B">
        <w:t>целенаправленной</w:t>
      </w:r>
      <w:r w:rsidRPr="006F353B">
        <w:rPr>
          <w:spacing w:val="1"/>
        </w:rPr>
        <w:t xml:space="preserve"> </w:t>
      </w:r>
      <w:r w:rsidRPr="006F353B">
        <w:t>деятельности</w:t>
      </w:r>
      <w:r w:rsidRPr="006F353B">
        <w:rPr>
          <w:spacing w:val="1"/>
        </w:rPr>
        <w:t xml:space="preserve"> </w:t>
      </w:r>
      <w:r w:rsidRPr="006F353B">
        <w:t>педагога,</w:t>
      </w:r>
      <w:r w:rsidRPr="006F353B">
        <w:rPr>
          <w:spacing w:val="1"/>
        </w:rPr>
        <w:t xml:space="preserve"> </w:t>
      </w:r>
      <w:r w:rsidRPr="006F353B">
        <w:t>начальным</w:t>
      </w:r>
      <w:r w:rsidRPr="006F353B">
        <w:rPr>
          <w:spacing w:val="1"/>
        </w:rPr>
        <w:t xml:space="preserve"> </w:t>
      </w:r>
      <w:r w:rsidRPr="006F353B">
        <w:t>и</w:t>
      </w:r>
      <w:r w:rsidRPr="006F353B">
        <w:rPr>
          <w:spacing w:val="1"/>
        </w:rPr>
        <w:t xml:space="preserve"> </w:t>
      </w:r>
      <w:r w:rsidRPr="006F353B">
        <w:t>завершающим</w:t>
      </w:r>
      <w:r w:rsidRPr="006F353B">
        <w:rPr>
          <w:spacing w:val="1"/>
        </w:rPr>
        <w:t xml:space="preserve"> </w:t>
      </w:r>
      <w:r w:rsidRPr="006F353B">
        <w:t>этапом</w:t>
      </w:r>
      <w:r w:rsidRPr="006F353B">
        <w:rPr>
          <w:spacing w:val="1"/>
        </w:rPr>
        <w:t xml:space="preserve"> </w:t>
      </w:r>
      <w:r w:rsidRPr="006F353B">
        <w:t>проектирования</w:t>
      </w:r>
      <w:r w:rsidRPr="006F353B">
        <w:rPr>
          <w:spacing w:val="1"/>
        </w:rPr>
        <w:t xml:space="preserve"> </w:t>
      </w:r>
      <w:r w:rsidRPr="006F353B">
        <w:t>образовательного</w:t>
      </w:r>
      <w:r w:rsidRPr="006F353B">
        <w:rPr>
          <w:spacing w:val="1"/>
        </w:rPr>
        <w:t xml:space="preserve"> </w:t>
      </w:r>
      <w:r w:rsidRPr="006F353B">
        <w:t xml:space="preserve">процесса в </w:t>
      </w:r>
      <w:r w:rsidRPr="006F353B">
        <w:lastRenderedPageBreak/>
        <w:t>дошкольной группе. Ее функция заключается в обеспечении эффективной обратной</w:t>
      </w:r>
      <w:r w:rsidRPr="006F353B">
        <w:rPr>
          <w:spacing w:val="1"/>
        </w:rPr>
        <w:t xml:space="preserve"> </w:t>
      </w:r>
      <w:r w:rsidRPr="006F353B">
        <w:t>связи,</w:t>
      </w:r>
      <w:r w:rsidRPr="006F353B">
        <w:rPr>
          <w:spacing w:val="-1"/>
        </w:rPr>
        <w:t xml:space="preserve"> </w:t>
      </w:r>
      <w:r w:rsidRPr="006F353B">
        <w:t>позволяющей</w:t>
      </w:r>
      <w:r w:rsidRPr="006F353B">
        <w:rPr>
          <w:spacing w:val="-1"/>
        </w:rPr>
        <w:t xml:space="preserve"> </w:t>
      </w:r>
      <w:r w:rsidRPr="006F353B">
        <w:t>осуществлять</w:t>
      </w:r>
      <w:r w:rsidRPr="006F353B">
        <w:rPr>
          <w:spacing w:val="4"/>
        </w:rPr>
        <w:t xml:space="preserve"> </w:t>
      </w:r>
      <w:r w:rsidRPr="006F353B">
        <w:t>управление образовательным</w:t>
      </w:r>
      <w:r w:rsidRPr="006F353B">
        <w:rPr>
          <w:spacing w:val="-2"/>
        </w:rPr>
        <w:t xml:space="preserve"> </w:t>
      </w:r>
      <w:r w:rsidRPr="006F353B">
        <w:t>процессом.</w:t>
      </w:r>
    </w:p>
    <w:p w14:paraId="242784AE" w14:textId="77777777" w:rsidR="009833ED" w:rsidRPr="006F353B" w:rsidRDefault="00BB1E02" w:rsidP="006F353B">
      <w:pPr>
        <w:pStyle w:val="20"/>
        <w:shd w:val="clear" w:color="auto" w:fill="auto"/>
        <w:tabs>
          <w:tab w:val="left" w:pos="1350"/>
        </w:tabs>
        <w:spacing w:before="0" w:after="0" w:line="276" w:lineRule="auto"/>
        <w:ind w:firstLine="709"/>
        <w:jc w:val="both"/>
        <w:rPr>
          <w:sz w:val="24"/>
          <w:szCs w:val="24"/>
          <w:lang w:val="ru-RU"/>
        </w:rPr>
      </w:pPr>
      <w:r w:rsidRPr="006F353B">
        <w:rPr>
          <w:sz w:val="24"/>
          <w:szCs w:val="24"/>
          <w:lang w:val="ru-RU"/>
        </w:rPr>
        <w:t>Цели педагогической диагностики, а также особенности её проведения определяются требованиями ФГОС ДО. При реализации Программы может проводиться оценка индивидуального развития детей</w:t>
      </w:r>
      <w:r w:rsidRPr="006F353B">
        <w:rPr>
          <w:sz w:val="24"/>
          <w:szCs w:val="24"/>
          <w:vertAlign w:val="superscript"/>
        </w:rPr>
        <w:footnoteReference w:id="3"/>
      </w:r>
      <w:r w:rsidRPr="006F353B">
        <w:rPr>
          <w:sz w:val="24"/>
          <w:szCs w:val="24"/>
          <w:lang w:val="ru-RU"/>
        </w:rPr>
        <w:t>, которая осуществляется педагогом в рамках педагогической диагностики. Вопрос о её проведении для получения информации о динамике возрастного развития ребёнка и успешности освоения им Программы, формах организации и методах решается непосредственно ДОО.</w:t>
      </w:r>
    </w:p>
    <w:p w14:paraId="1B19CFBE" w14:textId="77777777" w:rsidR="009833ED" w:rsidRPr="006F353B" w:rsidRDefault="009833ED" w:rsidP="006F353B">
      <w:pPr>
        <w:pStyle w:val="a3"/>
        <w:spacing w:line="276" w:lineRule="auto"/>
        <w:ind w:left="0" w:firstLine="709"/>
      </w:pPr>
      <w:r w:rsidRPr="006F353B">
        <w:t>Специфика</w:t>
      </w:r>
      <w:r w:rsidRPr="006F353B">
        <w:rPr>
          <w:spacing w:val="1"/>
        </w:rPr>
        <w:t xml:space="preserve"> </w:t>
      </w:r>
      <w:r w:rsidRPr="006F353B">
        <w:t>педагогической</w:t>
      </w:r>
      <w:r w:rsidRPr="006F353B">
        <w:rPr>
          <w:spacing w:val="1"/>
        </w:rPr>
        <w:t xml:space="preserve"> </w:t>
      </w:r>
      <w:r w:rsidRPr="006F353B">
        <w:t>диагностики</w:t>
      </w:r>
      <w:r w:rsidRPr="006F353B">
        <w:rPr>
          <w:spacing w:val="1"/>
        </w:rPr>
        <w:t xml:space="preserve"> </w:t>
      </w:r>
      <w:r w:rsidRPr="006F353B">
        <w:t>достижения</w:t>
      </w:r>
      <w:r w:rsidRPr="006F353B">
        <w:rPr>
          <w:spacing w:val="1"/>
        </w:rPr>
        <w:t xml:space="preserve"> </w:t>
      </w:r>
      <w:r w:rsidRPr="006F353B">
        <w:t>планируемых</w:t>
      </w:r>
      <w:r w:rsidRPr="006F353B">
        <w:rPr>
          <w:spacing w:val="1"/>
        </w:rPr>
        <w:t xml:space="preserve"> </w:t>
      </w:r>
      <w:r w:rsidRPr="006F353B">
        <w:t>образовательных</w:t>
      </w:r>
      <w:r w:rsidRPr="006F353B">
        <w:rPr>
          <w:spacing w:val="1"/>
        </w:rPr>
        <w:t xml:space="preserve"> </w:t>
      </w:r>
      <w:r w:rsidRPr="006F353B">
        <w:t>результатов</w:t>
      </w:r>
      <w:r w:rsidRPr="006F353B">
        <w:rPr>
          <w:spacing w:val="-1"/>
        </w:rPr>
        <w:t xml:space="preserve"> </w:t>
      </w:r>
      <w:r w:rsidRPr="006F353B">
        <w:t>обусловлена</w:t>
      </w:r>
      <w:r w:rsidRPr="006F353B">
        <w:rPr>
          <w:spacing w:val="-1"/>
        </w:rPr>
        <w:t xml:space="preserve"> </w:t>
      </w:r>
      <w:r w:rsidRPr="006F353B">
        <w:t>следующими требованиями</w:t>
      </w:r>
      <w:r w:rsidRPr="006F353B">
        <w:rPr>
          <w:spacing w:val="-1"/>
        </w:rPr>
        <w:t xml:space="preserve"> </w:t>
      </w:r>
      <w:r w:rsidRPr="006F353B">
        <w:t>ФГОС</w:t>
      </w:r>
      <w:r w:rsidRPr="006F353B">
        <w:rPr>
          <w:spacing w:val="-1"/>
        </w:rPr>
        <w:t xml:space="preserve"> </w:t>
      </w:r>
      <w:r w:rsidRPr="006F353B">
        <w:t>ДО:</w:t>
      </w:r>
    </w:p>
    <w:p w14:paraId="48437F45" w14:textId="77777777" w:rsidR="009833ED" w:rsidRPr="006F353B" w:rsidRDefault="009833ED" w:rsidP="006F353B">
      <w:pPr>
        <w:pStyle w:val="a3"/>
        <w:spacing w:line="276" w:lineRule="auto"/>
        <w:ind w:left="0" w:firstLine="709"/>
      </w:pPr>
      <w:r w:rsidRPr="006F353B">
        <w:rPr>
          <w:color w:val="201E1E"/>
        </w:rPr>
        <w:t>планируемые</w:t>
      </w:r>
      <w:r w:rsidRPr="006F353B">
        <w:rPr>
          <w:color w:val="201E1E"/>
          <w:spacing w:val="1"/>
        </w:rPr>
        <w:t xml:space="preserve"> </w:t>
      </w:r>
      <w:r w:rsidRPr="006F353B">
        <w:rPr>
          <w:color w:val="201E1E"/>
        </w:rPr>
        <w:t>результаты</w:t>
      </w:r>
      <w:r w:rsidRPr="006F353B">
        <w:rPr>
          <w:color w:val="201E1E"/>
          <w:spacing w:val="1"/>
        </w:rPr>
        <w:t xml:space="preserve"> </w:t>
      </w:r>
      <w:r w:rsidRPr="006F353B">
        <w:rPr>
          <w:color w:val="201E1E"/>
        </w:rPr>
        <w:t>освоения</w:t>
      </w:r>
      <w:r w:rsidRPr="006F353B">
        <w:rPr>
          <w:color w:val="201E1E"/>
          <w:spacing w:val="1"/>
        </w:rPr>
        <w:t xml:space="preserve"> </w:t>
      </w:r>
      <w:r w:rsidRPr="006F353B">
        <w:rPr>
          <w:color w:val="201E1E"/>
        </w:rPr>
        <w:t>Программы</w:t>
      </w:r>
      <w:r w:rsidRPr="006F353B">
        <w:rPr>
          <w:color w:val="201E1E"/>
          <w:spacing w:val="1"/>
        </w:rPr>
        <w:t xml:space="preserve"> </w:t>
      </w:r>
      <w:r w:rsidRPr="006F353B">
        <w:rPr>
          <w:color w:val="201E1E"/>
        </w:rPr>
        <w:t>заданы</w:t>
      </w:r>
      <w:r w:rsidRPr="006F353B">
        <w:rPr>
          <w:color w:val="201E1E"/>
          <w:spacing w:val="1"/>
        </w:rPr>
        <w:t xml:space="preserve"> </w:t>
      </w:r>
      <w:r w:rsidRPr="006F353B">
        <w:rPr>
          <w:color w:val="201E1E"/>
        </w:rPr>
        <w:t>как</w:t>
      </w:r>
      <w:r w:rsidRPr="006F353B">
        <w:rPr>
          <w:color w:val="201E1E"/>
          <w:spacing w:val="1"/>
        </w:rPr>
        <w:t xml:space="preserve"> </w:t>
      </w:r>
      <w:r w:rsidRPr="006F353B">
        <w:rPr>
          <w:color w:val="201E1E"/>
        </w:rPr>
        <w:t>целевые</w:t>
      </w:r>
      <w:r w:rsidRPr="006F353B">
        <w:rPr>
          <w:color w:val="201E1E"/>
          <w:spacing w:val="1"/>
        </w:rPr>
        <w:t xml:space="preserve"> </w:t>
      </w:r>
      <w:r w:rsidRPr="006F353B">
        <w:rPr>
          <w:color w:val="201E1E"/>
        </w:rPr>
        <w:t>ориентиры</w:t>
      </w:r>
      <w:r w:rsidRPr="006F353B">
        <w:rPr>
          <w:color w:val="201E1E"/>
          <w:spacing w:val="1"/>
        </w:rPr>
        <w:t xml:space="preserve"> </w:t>
      </w:r>
      <w:r w:rsidRPr="006F353B">
        <w:rPr>
          <w:color w:val="201E1E"/>
        </w:rPr>
        <w:t>дошкольного</w:t>
      </w:r>
      <w:r w:rsidRPr="006F353B">
        <w:rPr>
          <w:color w:val="201E1E"/>
          <w:spacing w:val="1"/>
        </w:rPr>
        <w:t xml:space="preserve"> </w:t>
      </w:r>
      <w:r w:rsidRPr="006F353B">
        <w:rPr>
          <w:color w:val="201E1E"/>
        </w:rPr>
        <w:t>образования</w:t>
      </w:r>
      <w:r w:rsidRPr="006F353B">
        <w:rPr>
          <w:color w:val="201E1E"/>
          <w:spacing w:val="1"/>
        </w:rPr>
        <w:t xml:space="preserve"> </w:t>
      </w:r>
      <w:r w:rsidRPr="006F353B">
        <w:rPr>
          <w:color w:val="201E1E"/>
        </w:rPr>
        <w:t>и</w:t>
      </w:r>
      <w:r w:rsidRPr="006F353B">
        <w:rPr>
          <w:color w:val="201E1E"/>
          <w:spacing w:val="1"/>
        </w:rPr>
        <w:t xml:space="preserve"> </w:t>
      </w:r>
      <w:r w:rsidRPr="006F353B">
        <w:rPr>
          <w:color w:val="201E1E"/>
        </w:rPr>
        <w:t>представляют</w:t>
      </w:r>
      <w:r w:rsidRPr="006F353B">
        <w:rPr>
          <w:color w:val="201E1E"/>
          <w:spacing w:val="1"/>
        </w:rPr>
        <w:t xml:space="preserve"> </w:t>
      </w:r>
      <w:r w:rsidRPr="006F353B">
        <w:rPr>
          <w:color w:val="201E1E"/>
        </w:rPr>
        <w:t>собой</w:t>
      </w:r>
      <w:r w:rsidRPr="006F353B">
        <w:rPr>
          <w:color w:val="201E1E"/>
          <w:spacing w:val="1"/>
        </w:rPr>
        <w:t xml:space="preserve"> </w:t>
      </w:r>
      <w:r w:rsidRPr="006F353B">
        <w:rPr>
          <w:color w:val="201E1E"/>
        </w:rPr>
        <w:t xml:space="preserve">социально-нормативные возрастные характеристики возможных достижений ребенка </w:t>
      </w:r>
      <w:r w:rsidRPr="006F353B">
        <w:t>на разных</w:t>
      </w:r>
      <w:r w:rsidRPr="006F353B">
        <w:rPr>
          <w:spacing w:val="1"/>
        </w:rPr>
        <w:t xml:space="preserve"> </w:t>
      </w:r>
      <w:r w:rsidRPr="006F353B">
        <w:t>этапах</w:t>
      </w:r>
      <w:r w:rsidRPr="006F353B">
        <w:rPr>
          <w:spacing w:val="1"/>
        </w:rPr>
        <w:t xml:space="preserve"> </w:t>
      </w:r>
      <w:r w:rsidRPr="006F353B">
        <w:t>дошкольного детства;</w:t>
      </w:r>
    </w:p>
    <w:p w14:paraId="60764C56" w14:textId="77777777" w:rsidR="00BB1E02" w:rsidRPr="006F353B" w:rsidRDefault="00BB1E02" w:rsidP="006F353B">
      <w:pPr>
        <w:pStyle w:val="20"/>
        <w:shd w:val="clear" w:color="auto" w:fill="auto"/>
        <w:spacing w:before="0" w:after="0" w:line="276" w:lineRule="auto"/>
        <w:ind w:firstLine="709"/>
        <w:jc w:val="both"/>
        <w:rPr>
          <w:sz w:val="24"/>
          <w:szCs w:val="24"/>
          <w:lang w:val="ru-RU"/>
        </w:rPr>
      </w:pPr>
      <w:r w:rsidRPr="006F353B">
        <w:rPr>
          <w:sz w:val="24"/>
          <w:szCs w:val="24"/>
          <w:lang w:val="ru-RU"/>
        </w:rPr>
        <w:t>целевые ориентиры не подлежат непосредственной оценке, в том числе и в виде педагогической диагностики (мониторинга), 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w:t>
      </w:r>
      <w:r w:rsidRPr="006F353B">
        <w:rPr>
          <w:sz w:val="24"/>
          <w:szCs w:val="24"/>
          <w:vertAlign w:val="superscript"/>
        </w:rPr>
        <w:footnoteReference w:id="4"/>
      </w:r>
      <w:r w:rsidRPr="006F353B">
        <w:rPr>
          <w:sz w:val="24"/>
          <w:szCs w:val="24"/>
          <w:lang w:val="ru-RU"/>
        </w:rPr>
        <w:t>;</w:t>
      </w:r>
    </w:p>
    <w:p w14:paraId="355B6A04" w14:textId="77777777" w:rsidR="00BB1E02" w:rsidRPr="006F353B" w:rsidRDefault="00BB1E02" w:rsidP="006F353B">
      <w:pPr>
        <w:pStyle w:val="20"/>
        <w:shd w:val="clear" w:color="auto" w:fill="auto"/>
        <w:spacing w:before="0" w:after="0" w:line="276" w:lineRule="auto"/>
        <w:ind w:firstLine="709"/>
        <w:jc w:val="both"/>
        <w:rPr>
          <w:sz w:val="24"/>
          <w:szCs w:val="24"/>
          <w:lang w:val="ru-RU"/>
        </w:rPr>
      </w:pPr>
      <w:r w:rsidRPr="006F353B">
        <w:rPr>
          <w:sz w:val="24"/>
          <w:szCs w:val="24"/>
          <w:lang w:val="ru-RU"/>
        </w:rPr>
        <w:t>освоение Программы не сопровождается проведением промежуточных аттестаций и итоговой аттестации обучающихся</w:t>
      </w:r>
      <w:r w:rsidRPr="006F353B">
        <w:rPr>
          <w:sz w:val="24"/>
          <w:szCs w:val="24"/>
          <w:vertAlign w:val="superscript"/>
        </w:rPr>
        <w:footnoteReference w:id="5"/>
      </w:r>
      <w:r w:rsidRPr="006F353B">
        <w:rPr>
          <w:sz w:val="24"/>
          <w:szCs w:val="24"/>
          <w:lang w:val="ru-RU"/>
        </w:rPr>
        <w:t>.</w:t>
      </w:r>
    </w:p>
    <w:p w14:paraId="0EFEEF14" w14:textId="77777777" w:rsidR="009833ED" w:rsidRPr="006F353B" w:rsidRDefault="009833ED" w:rsidP="006F353B">
      <w:pPr>
        <w:pStyle w:val="a3"/>
        <w:spacing w:line="276" w:lineRule="auto"/>
        <w:ind w:left="0" w:firstLine="709"/>
      </w:pPr>
      <w:r w:rsidRPr="006F353B">
        <w:t>Педагогическая диагностика направлена на оценку</w:t>
      </w:r>
      <w:r w:rsidRPr="006F353B">
        <w:rPr>
          <w:spacing w:val="1"/>
        </w:rPr>
        <w:t xml:space="preserve"> </w:t>
      </w:r>
      <w:r w:rsidRPr="006F353B">
        <w:t>индивидуального</w:t>
      </w:r>
      <w:r w:rsidRPr="006F353B">
        <w:rPr>
          <w:spacing w:val="1"/>
        </w:rPr>
        <w:t xml:space="preserve"> </w:t>
      </w:r>
      <w:r w:rsidRPr="006F353B">
        <w:t>развития</w:t>
      </w:r>
      <w:r w:rsidRPr="006F353B">
        <w:rPr>
          <w:spacing w:val="1"/>
        </w:rPr>
        <w:t xml:space="preserve"> </w:t>
      </w:r>
      <w:r w:rsidRPr="006F353B">
        <w:t>детей</w:t>
      </w:r>
      <w:r w:rsidRPr="006F353B">
        <w:rPr>
          <w:spacing w:val="1"/>
        </w:rPr>
        <w:t xml:space="preserve"> </w:t>
      </w:r>
      <w:r w:rsidRPr="006F353B">
        <w:t>дошкольного</w:t>
      </w:r>
      <w:r w:rsidRPr="006F353B">
        <w:rPr>
          <w:spacing w:val="1"/>
        </w:rPr>
        <w:t xml:space="preserve"> </w:t>
      </w:r>
      <w:r w:rsidRPr="006F353B">
        <w:t>возраста,</w:t>
      </w:r>
      <w:r w:rsidRPr="006F353B">
        <w:rPr>
          <w:spacing w:val="1"/>
        </w:rPr>
        <w:t xml:space="preserve"> </w:t>
      </w:r>
      <w:r w:rsidRPr="006F353B">
        <w:t>на</w:t>
      </w:r>
      <w:r w:rsidRPr="006F353B">
        <w:rPr>
          <w:spacing w:val="1"/>
        </w:rPr>
        <w:t xml:space="preserve"> </w:t>
      </w:r>
      <w:r w:rsidRPr="006F353B">
        <w:t>основе</w:t>
      </w:r>
      <w:r w:rsidR="00B140EA">
        <w:t>,</w:t>
      </w:r>
      <w:r w:rsidRPr="006F353B">
        <w:rPr>
          <w:spacing w:val="1"/>
        </w:rPr>
        <w:t xml:space="preserve"> </w:t>
      </w:r>
      <w:r w:rsidRPr="006F353B">
        <w:t>которой</w:t>
      </w:r>
      <w:r w:rsidRPr="006F353B">
        <w:rPr>
          <w:spacing w:val="1"/>
        </w:rPr>
        <w:t xml:space="preserve"> </w:t>
      </w:r>
      <w:r w:rsidRPr="006F353B">
        <w:t>определяется</w:t>
      </w:r>
      <w:r w:rsidRPr="006F353B">
        <w:rPr>
          <w:spacing w:val="1"/>
        </w:rPr>
        <w:t xml:space="preserve"> </w:t>
      </w:r>
      <w:r w:rsidRPr="006F353B">
        <w:t>эффективность</w:t>
      </w:r>
      <w:r w:rsidRPr="006F353B">
        <w:rPr>
          <w:spacing w:val="1"/>
        </w:rPr>
        <w:t xml:space="preserve"> </w:t>
      </w:r>
      <w:r w:rsidRPr="006F353B">
        <w:t>педагогических</w:t>
      </w:r>
      <w:r w:rsidRPr="006F353B">
        <w:rPr>
          <w:spacing w:val="1"/>
        </w:rPr>
        <w:t xml:space="preserve"> </w:t>
      </w:r>
      <w:r w:rsidRPr="006F353B">
        <w:t>действий</w:t>
      </w:r>
      <w:r w:rsidRPr="006F353B">
        <w:rPr>
          <w:spacing w:val="1"/>
        </w:rPr>
        <w:t xml:space="preserve"> </w:t>
      </w:r>
      <w:r w:rsidRPr="006F353B">
        <w:t>и</w:t>
      </w:r>
      <w:r w:rsidRPr="006F353B">
        <w:rPr>
          <w:spacing w:val="1"/>
        </w:rPr>
        <w:t xml:space="preserve"> </w:t>
      </w:r>
      <w:r w:rsidRPr="006F353B">
        <w:t>осуществляется</w:t>
      </w:r>
      <w:r w:rsidRPr="006F353B">
        <w:rPr>
          <w:spacing w:val="1"/>
        </w:rPr>
        <w:t xml:space="preserve"> </w:t>
      </w:r>
      <w:r w:rsidRPr="006F353B">
        <w:t>их</w:t>
      </w:r>
      <w:r w:rsidRPr="006F353B">
        <w:rPr>
          <w:spacing w:val="1"/>
        </w:rPr>
        <w:t xml:space="preserve"> </w:t>
      </w:r>
      <w:r w:rsidRPr="006F353B">
        <w:t>дальнейшее</w:t>
      </w:r>
      <w:r w:rsidRPr="006F353B">
        <w:rPr>
          <w:spacing w:val="1"/>
        </w:rPr>
        <w:t xml:space="preserve"> </w:t>
      </w:r>
      <w:r w:rsidRPr="006F353B">
        <w:t>планирование.</w:t>
      </w:r>
      <w:r w:rsidRPr="006F353B">
        <w:rPr>
          <w:spacing w:val="1"/>
        </w:rPr>
        <w:t xml:space="preserve"> </w:t>
      </w:r>
      <w:r w:rsidRPr="006F353B">
        <w:rPr>
          <w:color w:val="201E1E"/>
        </w:rPr>
        <w:t>Результаты педагогической диагностики (мониторинга) используются исключительно для</w:t>
      </w:r>
      <w:r w:rsidRPr="006F353B">
        <w:rPr>
          <w:color w:val="201E1E"/>
          <w:spacing w:val="1"/>
        </w:rPr>
        <w:t xml:space="preserve"> </w:t>
      </w:r>
      <w:r w:rsidRPr="006F353B">
        <w:rPr>
          <w:color w:val="201E1E"/>
        </w:rPr>
        <w:t>решения</w:t>
      </w:r>
      <w:r w:rsidRPr="006F353B">
        <w:rPr>
          <w:color w:val="201E1E"/>
          <w:spacing w:val="-1"/>
        </w:rPr>
        <w:t xml:space="preserve"> </w:t>
      </w:r>
      <w:r w:rsidRPr="006F353B">
        <w:rPr>
          <w:color w:val="201E1E"/>
        </w:rPr>
        <w:t>следующих</w:t>
      </w:r>
      <w:r w:rsidRPr="006F353B">
        <w:rPr>
          <w:color w:val="201E1E"/>
          <w:spacing w:val="2"/>
        </w:rPr>
        <w:t xml:space="preserve"> </w:t>
      </w:r>
      <w:r w:rsidRPr="006F353B">
        <w:rPr>
          <w:color w:val="201E1E"/>
        </w:rPr>
        <w:t>образовательных</w:t>
      </w:r>
      <w:r w:rsidRPr="006F353B">
        <w:rPr>
          <w:color w:val="201E1E"/>
          <w:spacing w:val="-1"/>
        </w:rPr>
        <w:t xml:space="preserve"> </w:t>
      </w:r>
      <w:r w:rsidRPr="006F353B">
        <w:rPr>
          <w:color w:val="201E1E"/>
        </w:rPr>
        <w:t>задач:</w:t>
      </w:r>
    </w:p>
    <w:p w14:paraId="65267AA6" w14:textId="77777777" w:rsidR="009833ED" w:rsidRPr="006F353B" w:rsidRDefault="009833ED" w:rsidP="005E5B25">
      <w:pPr>
        <w:pStyle w:val="a5"/>
        <w:numPr>
          <w:ilvl w:val="0"/>
          <w:numId w:val="4"/>
        </w:numPr>
        <w:tabs>
          <w:tab w:val="left" w:pos="1282"/>
        </w:tabs>
        <w:spacing w:line="276" w:lineRule="auto"/>
        <w:ind w:left="0" w:firstLine="709"/>
        <w:jc w:val="both"/>
        <w:rPr>
          <w:sz w:val="24"/>
          <w:szCs w:val="24"/>
        </w:rPr>
      </w:pPr>
      <w:r w:rsidRPr="006F353B">
        <w:rPr>
          <w:color w:val="201E1E"/>
          <w:sz w:val="24"/>
          <w:szCs w:val="24"/>
        </w:rPr>
        <w:t>индивидуализации</w:t>
      </w:r>
      <w:r w:rsidRPr="006F353B">
        <w:rPr>
          <w:color w:val="201E1E"/>
          <w:spacing w:val="1"/>
          <w:sz w:val="24"/>
          <w:szCs w:val="24"/>
        </w:rPr>
        <w:t xml:space="preserve"> </w:t>
      </w:r>
      <w:r w:rsidRPr="006F353B">
        <w:rPr>
          <w:color w:val="201E1E"/>
          <w:sz w:val="24"/>
          <w:szCs w:val="24"/>
        </w:rPr>
        <w:t>образования</w:t>
      </w:r>
      <w:r w:rsidRPr="006F353B">
        <w:rPr>
          <w:color w:val="201E1E"/>
          <w:spacing w:val="1"/>
          <w:sz w:val="24"/>
          <w:szCs w:val="24"/>
        </w:rPr>
        <w:t xml:space="preserve"> </w:t>
      </w:r>
      <w:r w:rsidRPr="006F353B">
        <w:rPr>
          <w:color w:val="201E1E"/>
          <w:sz w:val="24"/>
          <w:szCs w:val="24"/>
        </w:rPr>
        <w:t>(в</w:t>
      </w:r>
      <w:r w:rsidRPr="006F353B">
        <w:rPr>
          <w:color w:val="201E1E"/>
          <w:spacing w:val="1"/>
          <w:sz w:val="24"/>
          <w:szCs w:val="24"/>
        </w:rPr>
        <w:t xml:space="preserve"> </w:t>
      </w:r>
      <w:r w:rsidRPr="006F353B">
        <w:rPr>
          <w:color w:val="201E1E"/>
          <w:sz w:val="24"/>
          <w:szCs w:val="24"/>
        </w:rPr>
        <w:t>том</w:t>
      </w:r>
      <w:r w:rsidRPr="006F353B">
        <w:rPr>
          <w:color w:val="201E1E"/>
          <w:spacing w:val="1"/>
          <w:sz w:val="24"/>
          <w:szCs w:val="24"/>
        </w:rPr>
        <w:t xml:space="preserve"> </w:t>
      </w:r>
      <w:r w:rsidRPr="006F353B">
        <w:rPr>
          <w:color w:val="201E1E"/>
          <w:sz w:val="24"/>
          <w:szCs w:val="24"/>
        </w:rPr>
        <w:t>числе</w:t>
      </w:r>
      <w:r w:rsidRPr="006F353B">
        <w:rPr>
          <w:color w:val="201E1E"/>
          <w:spacing w:val="1"/>
          <w:sz w:val="24"/>
          <w:szCs w:val="24"/>
        </w:rPr>
        <w:t xml:space="preserve"> </w:t>
      </w:r>
      <w:r w:rsidRPr="006F353B">
        <w:rPr>
          <w:color w:val="201E1E"/>
          <w:sz w:val="24"/>
          <w:szCs w:val="24"/>
        </w:rPr>
        <w:t>поддержки</w:t>
      </w:r>
      <w:r w:rsidRPr="006F353B">
        <w:rPr>
          <w:color w:val="201E1E"/>
          <w:spacing w:val="1"/>
          <w:sz w:val="24"/>
          <w:szCs w:val="24"/>
        </w:rPr>
        <w:t xml:space="preserve"> </w:t>
      </w:r>
      <w:r w:rsidRPr="006F353B">
        <w:rPr>
          <w:color w:val="201E1E"/>
          <w:sz w:val="24"/>
          <w:szCs w:val="24"/>
        </w:rPr>
        <w:t>ребенка,</w:t>
      </w:r>
      <w:r w:rsidRPr="006F353B">
        <w:rPr>
          <w:color w:val="201E1E"/>
          <w:spacing w:val="1"/>
          <w:sz w:val="24"/>
          <w:szCs w:val="24"/>
        </w:rPr>
        <w:t xml:space="preserve"> </w:t>
      </w:r>
      <w:r w:rsidRPr="006F353B">
        <w:rPr>
          <w:color w:val="201E1E"/>
          <w:sz w:val="24"/>
          <w:szCs w:val="24"/>
        </w:rPr>
        <w:t>построения</w:t>
      </w:r>
      <w:r w:rsidRPr="006F353B">
        <w:rPr>
          <w:color w:val="201E1E"/>
          <w:spacing w:val="1"/>
          <w:sz w:val="24"/>
          <w:szCs w:val="24"/>
        </w:rPr>
        <w:t xml:space="preserve"> </w:t>
      </w:r>
      <w:r w:rsidRPr="006F353B">
        <w:rPr>
          <w:color w:val="201E1E"/>
          <w:sz w:val="24"/>
          <w:szCs w:val="24"/>
        </w:rPr>
        <w:t>его</w:t>
      </w:r>
      <w:r w:rsidRPr="006F353B">
        <w:rPr>
          <w:color w:val="201E1E"/>
          <w:spacing w:val="1"/>
          <w:sz w:val="24"/>
          <w:szCs w:val="24"/>
        </w:rPr>
        <w:t xml:space="preserve"> </w:t>
      </w:r>
      <w:r w:rsidRPr="006F353B">
        <w:rPr>
          <w:color w:val="201E1E"/>
          <w:sz w:val="24"/>
          <w:szCs w:val="24"/>
        </w:rPr>
        <w:t>образовательной</w:t>
      </w:r>
      <w:r w:rsidRPr="006F353B">
        <w:rPr>
          <w:color w:val="201E1E"/>
          <w:spacing w:val="-2"/>
          <w:sz w:val="24"/>
          <w:szCs w:val="24"/>
        </w:rPr>
        <w:t xml:space="preserve"> </w:t>
      </w:r>
      <w:r w:rsidRPr="006F353B">
        <w:rPr>
          <w:color w:val="201E1E"/>
          <w:sz w:val="24"/>
          <w:szCs w:val="24"/>
        </w:rPr>
        <w:t>траектории</w:t>
      </w:r>
      <w:r w:rsidRPr="006F353B">
        <w:rPr>
          <w:color w:val="201E1E"/>
          <w:spacing w:val="-1"/>
          <w:sz w:val="24"/>
          <w:szCs w:val="24"/>
        </w:rPr>
        <w:t xml:space="preserve"> </w:t>
      </w:r>
      <w:r w:rsidRPr="006F353B">
        <w:rPr>
          <w:color w:val="201E1E"/>
          <w:sz w:val="24"/>
          <w:szCs w:val="24"/>
        </w:rPr>
        <w:t>или</w:t>
      </w:r>
      <w:r w:rsidRPr="006F353B">
        <w:rPr>
          <w:color w:val="201E1E"/>
          <w:spacing w:val="-1"/>
          <w:sz w:val="24"/>
          <w:szCs w:val="24"/>
        </w:rPr>
        <w:t xml:space="preserve"> </w:t>
      </w:r>
      <w:r w:rsidRPr="006F353B">
        <w:rPr>
          <w:color w:val="201E1E"/>
          <w:sz w:val="24"/>
          <w:szCs w:val="24"/>
        </w:rPr>
        <w:t>профессиональной</w:t>
      </w:r>
      <w:r w:rsidRPr="006F353B">
        <w:rPr>
          <w:color w:val="201E1E"/>
          <w:spacing w:val="-3"/>
          <w:sz w:val="24"/>
          <w:szCs w:val="24"/>
        </w:rPr>
        <w:t xml:space="preserve"> </w:t>
      </w:r>
      <w:r w:rsidRPr="006F353B">
        <w:rPr>
          <w:color w:val="201E1E"/>
          <w:sz w:val="24"/>
          <w:szCs w:val="24"/>
        </w:rPr>
        <w:t>коррекции</w:t>
      </w:r>
      <w:r w:rsidRPr="006F353B">
        <w:rPr>
          <w:color w:val="201E1E"/>
          <w:spacing w:val="-1"/>
          <w:sz w:val="24"/>
          <w:szCs w:val="24"/>
        </w:rPr>
        <w:t xml:space="preserve"> </w:t>
      </w:r>
      <w:r w:rsidRPr="006F353B">
        <w:rPr>
          <w:color w:val="201E1E"/>
          <w:sz w:val="24"/>
          <w:szCs w:val="24"/>
        </w:rPr>
        <w:t>особенностей</w:t>
      </w:r>
      <w:r w:rsidRPr="006F353B">
        <w:rPr>
          <w:color w:val="201E1E"/>
          <w:spacing w:val="-2"/>
          <w:sz w:val="24"/>
          <w:szCs w:val="24"/>
        </w:rPr>
        <w:t xml:space="preserve"> </w:t>
      </w:r>
      <w:r w:rsidRPr="006F353B">
        <w:rPr>
          <w:color w:val="201E1E"/>
          <w:sz w:val="24"/>
          <w:szCs w:val="24"/>
        </w:rPr>
        <w:t>его</w:t>
      </w:r>
      <w:r w:rsidRPr="006F353B">
        <w:rPr>
          <w:color w:val="201E1E"/>
          <w:spacing w:val="-2"/>
          <w:sz w:val="24"/>
          <w:szCs w:val="24"/>
        </w:rPr>
        <w:t xml:space="preserve"> </w:t>
      </w:r>
      <w:r w:rsidRPr="006F353B">
        <w:rPr>
          <w:color w:val="201E1E"/>
          <w:sz w:val="24"/>
          <w:szCs w:val="24"/>
        </w:rPr>
        <w:t>развития);</w:t>
      </w:r>
    </w:p>
    <w:p w14:paraId="103C2ED7" w14:textId="77777777" w:rsidR="009833ED" w:rsidRPr="006F353B" w:rsidRDefault="009833ED" w:rsidP="005E5B25">
      <w:pPr>
        <w:pStyle w:val="a5"/>
        <w:numPr>
          <w:ilvl w:val="0"/>
          <w:numId w:val="4"/>
        </w:numPr>
        <w:tabs>
          <w:tab w:val="left" w:pos="1182"/>
        </w:tabs>
        <w:spacing w:line="276" w:lineRule="auto"/>
        <w:ind w:left="0" w:firstLine="709"/>
        <w:jc w:val="both"/>
        <w:rPr>
          <w:sz w:val="24"/>
          <w:szCs w:val="24"/>
        </w:rPr>
      </w:pPr>
      <w:r w:rsidRPr="006F353B">
        <w:rPr>
          <w:color w:val="201E1E"/>
          <w:sz w:val="24"/>
          <w:szCs w:val="24"/>
        </w:rPr>
        <w:t>оптимизации</w:t>
      </w:r>
      <w:r w:rsidRPr="006F353B">
        <w:rPr>
          <w:color w:val="201E1E"/>
          <w:spacing w:val="-2"/>
          <w:sz w:val="24"/>
          <w:szCs w:val="24"/>
        </w:rPr>
        <w:t xml:space="preserve"> </w:t>
      </w:r>
      <w:r w:rsidRPr="006F353B">
        <w:rPr>
          <w:color w:val="201E1E"/>
          <w:sz w:val="24"/>
          <w:szCs w:val="24"/>
        </w:rPr>
        <w:t>работы</w:t>
      </w:r>
      <w:r w:rsidRPr="006F353B">
        <w:rPr>
          <w:color w:val="201E1E"/>
          <w:spacing w:val="-5"/>
          <w:sz w:val="24"/>
          <w:szCs w:val="24"/>
        </w:rPr>
        <w:t xml:space="preserve"> </w:t>
      </w:r>
      <w:r w:rsidRPr="006F353B">
        <w:rPr>
          <w:color w:val="201E1E"/>
          <w:sz w:val="24"/>
          <w:szCs w:val="24"/>
        </w:rPr>
        <w:t>с</w:t>
      </w:r>
      <w:r w:rsidRPr="006F353B">
        <w:rPr>
          <w:color w:val="201E1E"/>
          <w:spacing w:val="-3"/>
          <w:sz w:val="24"/>
          <w:szCs w:val="24"/>
        </w:rPr>
        <w:t xml:space="preserve"> </w:t>
      </w:r>
      <w:r w:rsidRPr="006F353B">
        <w:rPr>
          <w:color w:val="201E1E"/>
          <w:sz w:val="24"/>
          <w:szCs w:val="24"/>
        </w:rPr>
        <w:t>группой</w:t>
      </w:r>
      <w:r w:rsidRPr="006F353B">
        <w:rPr>
          <w:color w:val="201E1E"/>
          <w:spacing w:val="-1"/>
          <w:sz w:val="24"/>
          <w:szCs w:val="24"/>
        </w:rPr>
        <w:t xml:space="preserve"> </w:t>
      </w:r>
      <w:r w:rsidRPr="006F353B">
        <w:rPr>
          <w:color w:val="201E1E"/>
          <w:sz w:val="24"/>
          <w:szCs w:val="24"/>
        </w:rPr>
        <w:t>детей.</w:t>
      </w:r>
    </w:p>
    <w:p w14:paraId="6FDD9D3C" w14:textId="77777777" w:rsidR="009833ED" w:rsidRPr="006F353B" w:rsidRDefault="009833ED" w:rsidP="006F353B">
      <w:pPr>
        <w:pStyle w:val="a3"/>
        <w:spacing w:line="276" w:lineRule="auto"/>
        <w:ind w:left="0" w:firstLine="709"/>
      </w:pPr>
      <w:r w:rsidRPr="006F353B">
        <w:t>Основная задача диагностики – получение информации об индивидуальных особенностях</w:t>
      </w:r>
      <w:r w:rsidRPr="006F353B">
        <w:rPr>
          <w:spacing w:val="1"/>
        </w:rPr>
        <w:t xml:space="preserve"> </w:t>
      </w:r>
      <w:r w:rsidRPr="006F353B">
        <w:t>развития</w:t>
      </w:r>
      <w:r w:rsidRPr="006F353B">
        <w:rPr>
          <w:spacing w:val="1"/>
        </w:rPr>
        <w:t xml:space="preserve"> </w:t>
      </w:r>
      <w:r w:rsidRPr="006F353B">
        <w:t>ребенка.</w:t>
      </w:r>
      <w:r w:rsidRPr="006F353B">
        <w:rPr>
          <w:spacing w:val="1"/>
        </w:rPr>
        <w:t xml:space="preserve"> </w:t>
      </w:r>
      <w:r w:rsidRPr="006F353B">
        <w:t>На</w:t>
      </w:r>
      <w:r w:rsidRPr="006F353B">
        <w:rPr>
          <w:spacing w:val="1"/>
        </w:rPr>
        <w:t xml:space="preserve"> </w:t>
      </w:r>
      <w:r w:rsidRPr="006F353B">
        <w:t>основании</w:t>
      </w:r>
      <w:r w:rsidRPr="006F353B">
        <w:rPr>
          <w:spacing w:val="1"/>
        </w:rPr>
        <w:t xml:space="preserve"> </w:t>
      </w:r>
      <w:r w:rsidRPr="006F353B">
        <w:t>этой</w:t>
      </w:r>
      <w:r w:rsidRPr="006F353B">
        <w:rPr>
          <w:spacing w:val="1"/>
        </w:rPr>
        <w:t xml:space="preserve"> </w:t>
      </w:r>
      <w:r w:rsidRPr="006F353B">
        <w:t>информации</w:t>
      </w:r>
      <w:r w:rsidRPr="006F353B">
        <w:rPr>
          <w:spacing w:val="1"/>
        </w:rPr>
        <w:t xml:space="preserve"> </w:t>
      </w:r>
      <w:r w:rsidRPr="006F353B">
        <w:t>разрабатываются</w:t>
      </w:r>
      <w:r w:rsidRPr="006F353B">
        <w:rPr>
          <w:spacing w:val="1"/>
        </w:rPr>
        <w:t xml:space="preserve"> </w:t>
      </w:r>
      <w:r w:rsidRPr="006F353B">
        <w:t>рекомендации</w:t>
      </w:r>
      <w:r w:rsidRPr="006F353B">
        <w:rPr>
          <w:spacing w:val="1"/>
        </w:rPr>
        <w:t xml:space="preserve"> </w:t>
      </w:r>
      <w:r w:rsidRPr="006F353B">
        <w:t>для</w:t>
      </w:r>
      <w:r w:rsidRPr="006F353B">
        <w:rPr>
          <w:spacing w:val="1"/>
        </w:rPr>
        <w:t xml:space="preserve"> </w:t>
      </w:r>
      <w:r w:rsidRPr="006F353B">
        <w:t>воспитателей</w:t>
      </w:r>
      <w:r w:rsidRPr="006F353B">
        <w:rPr>
          <w:spacing w:val="1"/>
        </w:rPr>
        <w:t xml:space="preserve"> </w:t>
      </w:r>
      <w:r w:rsidRPr="006F353B">
        <w:t>и</w:t>
      </w:r>
      <w:r w:rsidRPr="006F353B">
        <w:rPr>
          <w:spacing w:val="1"/>
        </w:rPr>
        <w:t xml:space="preserve"> </w:t>
      </w:r>
      <w:r w:rsidRPr="006F353B">
        <w:t>родителей</w:t>
      </w:r>
      <w:r w:rsidRPr="006F353B">
        <w:rPr>
          <w:spacing w:val="1"/>
        </w:rPr>
        <w:t xml:space="preserve"> </w:t>
      </w:r>
      <w:r w:rsidRPr="006F353B">
        <w:t>(законных</w:t>
      </w:r>
      <w:r w:rsidRPr="006F353B">
        <w:rPr>
          <w:spacing w:val="1"/>
        </w:rPr>
        <w:t xml:space="preserve"> </w:t>
      </w:r>
      <w:r w:rsidRPr="006F353B">
        <w:t>представителей)</w:t>
      </w:r>
      <w:r w:rsidRPr="006F353B">
        <w:rPr>
          <w:spacing w:val="1"/>
        </w:rPr>
        <w:t xml:space="preserve"> </w:t>
      </w:r>
      <w:r w:rsidRPr="006F353B">
        <w:t>по</w:t>
      </w:r>
      <w:r w:rsidRPr="006F353B">
        <w:rPr>
          <w:spacing w:val="1"/>
        </w:rPr>
        <w:t xml:space="preserve"> </w:t>
      </w:r>
      <w:r w:rsidRPr="006F353B">
        <w:t>организации</w:t>
      </w:r>
      <w:r w:rsidRPr="006F353B">
        <w:rPr>
          <w:spacing w:val="1"/>
        </w:rPr>
        <w:t xml:space="preserve"> </w:t>
      </w:r>
      <w:r w:rsidRPr="006F353B">
        <w:t>образовательной</w:t>
      </w:r>
      <w:r w:rsidRPr="006F353B">
        <w:rPr>
          <w:spacing w:val="-57"/>
        </w:rPr>
        <w:t xml:space="preserve"> </w:t>
      </w:r>
      <w:r w:rsidRPr="006F353B">
        <w:t>деятельности,</w:t>
      </w:r>
      <w:r w:rsidRPr="006F353B">
        <w:rPr>
          <w:spacing w:val="1"/>
        </w:rPr>
        <w:t xml:space="preserve"> </w:t>
      </w:r>
      <w:r w:rsidRPr="006F353B">
        <w:t>планированию</w:t>
      </w:r>
      <w:r w:rsidRPr="006F353B">
        <w:rPr>
          <w:spacing w:val="1"/>
        </w:rPr>
        <w:t xml:space="preserve"> </w:t>
      </w:r>
      <w:r w:rsidRPr="006F353B">
        <w:t>индивидуальной</w:t>
      </w:r>
      <w:r w:rsidRPr="006F353B">
        <w:rPr>
          <w:spacing w:val="1"/>
        </w:rPr>
        <w:t xml:space="preserve"> </w:t>
      </w:r>
      <w:r w:rsidRPr="006F353B">
        <w:t>образовательной</w:t>
      </w:r>
      <w:r w:rsidRPr="006F353B">
        <w:rPr>
          <w:spacing w:val="1"/>
        </w:rPr>
        <w:t xml:space="preserve"> </w:t>
      </w:r>
      <w:r w:rsidRPr="006F353B">
        <w:t>деятельности.</w:t>
      </w:r>
      <w:r w:rsidRPr="006F353B">
        <w:rPr>
          <w:spacing w:val="1"/>
        </w:rPr>
        <w:t xml:space="preserve"> </w:t>
      </w:r>
      <w:r w:rsidRPr="006F353B">
        <w:t>Педагогическая</w:t>
      </w:r>
      <w:r w:rsidRPr="006F353B">
        <w:rPr>
          <w:spacing w:val="1"/>
        </w:rPr>
        <w:t xml:space="preserve"> </w:t>
      </w:r>
      <w:r w:rsidRPr="006F353B">
        <w:t>диагностика</w:t>
      </w:r>
      <w:r w:rsidRPr="006F353B">
        <w:rPr>
          <w:spacing w:val="-5"/>
        </w:rPr>
        <w:t xml:space="preserve"> </w:t>
      </w:r>
      <w:r w:rsidRPr="006F353B">
        <w:t>проводится в</w:t>
      </w:r>
      <w:r w:rsidRPr="006F353B">
        <w:rPr>
          <w:spacing w:val="-1"/>
        </w:rPr>
        <w:t xml:space="preserve"> </w:t>
      </w:r>
      <w:r w:rsidRPr="006F353B">
        <w:t>начале</w:t>
      </w:r>
      <w:r w:rsidRPr="006F353B">
        <w:rPr>
          <w:spacing w:val="-1"/>
        </w:rPr>
        <w:t xml:space="preserve"> </w:t>
      </w:r>
      <w:r w:rsidRPr="006F353B">
        <w:t>и</w:t>
      </w:r>
      <w:r w:rsidRPr="006F353B">
        <w:rPr>
          <w:spacing w:val="1"/>
        </w:rPr>
        <w:t xml:space="preserve"> </w:t>
      </w:r>
      <w:r w:rsidRPr="006F353B">
        <w:t>в</w:t>
      </w:r>
      <w:r w:rsidRPr="006F353B">
        <w:rPr>
          <w:spacing w:val="-1"/>
        </w:rPr>
        <w:t xml:space="preserve"> </w:t>
      </w:r>
      <w:r w:rsidRPr="006F353B">
        <w:t>конце</w:t>
      </w:r>
      <w:r w:rsidRPr="006F353B">
        <w:rPr>
          <w:spacing w:val="1"/>
        </w:rPr>
        <w:t xml:space="preserve"> </w:t>
      </w:r>
      <w:r w:rsidRPr="006F353B">
        <w:t>учебного года. Сравнение</w:t>
      </w:r>
      <w:r w:rsidRPr="006F353B">
        <w:rPr>
          <w:spacing w:val="1"/>
        </w:rPr>
        <w:t xml:space="preserve"> </w:t>
      </w:r>
      <w:r w:rsidRPr="006F353B">
        <w:t>результатов</w:t>
      </w:r>
      <w:r w:rsidRPr="006F353B">
        <w:rPr>
          <w:spacing w:val="1"/>
        </w:rPr>
        <w:t xml:space="preserve"> </w:t>
      </w:r>
      <w:r w:rsidRPr="006F353B">
        <w:t>стартовой</w:t>
      </w:r>
      <w:r w:rsidRPr="006F353B">
        <w:rPr>
          <w:spacing w:val="1"/>
        </w:rPr>
        <w:t xml:space="preserve"> </w:t>
      </w:r>
      <w:r w:rsidRPr="006F353B">
        <w:t>и</w:t>
      </w:r>
      <w:r w:rsidRPr="006F353B">
        <w:rPr>
          <w:spacing w:val="1"/>
        </w:rPr>
        <w:t xml:space="preserve"> </w:t>
      </w:r>
      <w:r w:rsidRPr="006F353B">
        <w:t>финальной</w:t>
      </w:r>
      <w:r w:rsidRPr="006F353B">
        <w:rPr>
          <w:spacing w:val="1"/>
        </w:rPr>
        <w:t xml:space="preserve"> </w:t>
      </w:r>
      <w:r w:rsidRPr="006F353B">
        <w:t>диагностики</w:t>
      </w:r>
      <w:r w:rsidRPr="006F353B">
        <w:rPr>
          <w:spacing w:val="1"/>
        </w:rPr>
        <w:t xml:space="preserve"> </w:t>
      </w:r>
      <w:r w:rsidRPr="006F353B">
        <w:t>позволяет</w:t>
      </w:r>
      <w:r w:rsidRPr="006F353B">
        <w:rPr>
          <w:spacing w:val="1"/>
        </w:rPr>
        <w:t xml:space="preserve"> </w:t>
      </w:r>
      <w:r w:rsidRPr="006F353B">
        <w:t>выявить</w:t>
      </w:r>
      <w:r w:rsidRPr="006F353B">
        <w:rPr>
          <w:spacing w:val="1"/>
        </w:rPr>
        <w:t xml:space="preserve"> </w:t>
      </w:r>
      <w:r w:rsidRPr="006F353B">
        <w:t>индивидуальную</w:t>
      </w:r>
      <w:r w:rsidRPr="006F353B">
        <w:rPr>
          <w:spacing w:val="1"/>
        </w:rPr>
        <w:t xml:space="preserve"> </w:t>
      </w:r>
      <w:r w:rsidRPr="006F353B">
        <w:t>динамику</w:t>
      </w:r>
      <w:r w:rsidRPr="006F353B">
        <w:rPr>
          <w:spacing w:val="1"/>
        </w:rPr>
        <w:t xml:space="preserve"> </w:t>
      </w:r>
      <w:r w:rsidRPr="006F353B">
        <w:t>развития</w:t>
      </w:r>
      <w:r w:rsidRPr="006F353B">
        <w:rPr>
          <w:spacing w:val="1"/>
        </w:rPr>
        <w:t xml:space="preserve"> </w:t>
      </w:r>
      <w:r w:rsidRPr="006F353B">
        <w:t>ребенка.</w:t>
      </w:r>
    </w:p>
    <w:p w14:paraId="23E5EA4E" w14:textId="77777777" w:rsidR="009833ED" w:rsidRPr="006F353B" w:rsidRDefault="009833ED" w:rsidP="006F353B">
      <w:pPr>
        <w:pStyle w:val="a3"/>
        <w:spacing w:line="276" w:lineRule="auto"/>
        <w:ind w:left="0" w:firstLine="709"/>
      </w:pPr>
      <w:r w:rsidRPr="006F353B">
        <w:rPr>
          <w:color w:val="201E1E"/>
        </w:rPr>
        <w:t>Педагогическая</w:t>
      </w:r>
      <w:r w:rsidRPr="006F353B">
        <w:rPr>
          <w:color w:val="201E1E"/>
          <w:spacing w:val="1"/>
        </w:rPr>
        <w:t xml:space="preserve"> </w:t>
      </w:r>
      <w:r w:rsidRPr="006F353B">
        <w:rPr>
          <w:color w:val="201E1E"/>
        </w:rPr>
        <w:t>диагностика</w:t>
      </w:r>
      <w:r w:rsidRPr="006F353B">
        <w:rPr>
          <w:color w:val="201E1E"/>
          <w:spacing w:val="1"/>
        </w:rPr>
        <w:t xml:space="preserve"> </w:t>
      </w:r>
      <w:r w:rsidRPr="006F353B">
        <w:rPr>
          <w:color w:val="201E1E"/>
        </w:rPr>
        <w:t>индивидуального</w:t>
      </w:r>
      <w:r w:rsidRPr="006F353B">
        <w:rPr>
          <w:color w:val="201E1E"/>
          <w:spacing w:val="1"/>
        </w:rPr>
        <w:t xml:space="preserve"> </w:t>
      </w:r>
      <w:r w:rsidRPr="006F353B">
        <w:t>развития</w:t>
      </w:r>
      <w:r w:rsidRPr="006F353B">
        <w:rPr>
          <w:spacing w:val="1"/>
        </w:rPr>
        <w:t xml:space="preserve"> </w:t>
      </w:r>
      <w:r w:rsidRPr="006F353B">
        <w:t>детей</w:t>
      </w:r>
      <w:r w:rsidRPr="006F353B">
        <w:rPr>
          <w:spacing w:val="1"/>
        </w:rPr>
        <w:t xml:space="preserve"> </w:t>
      </w:r>
      <w:r w:rsidRPr="006F353B">
        <w:t>проводится</w:t>
      </w:r>
      <w:r w:rsidRPr="006F353B">
        <w:rPr>
          <w:spacing w:val="1"/>
        </w:rPr>
        <w:t xml:space="preserve"> </w:t>
      </w:r>
      <w:r w:rsidRPr="006F353B">
        <w:t>в</w:t>
      </w:r>
      <w:r w:rsidRPr="006F353B">
        <w:rPr>
          <w:spacing w:val="1"/>
        </w:rPr>
        <w:t xml:space="preserve"> </w:t>
      </w:r>
      <w:r w:rsidRPr="006F353B">
        <w:t>произвольной</w:t>
      </w:r>
      <w:r w:rsidRPr="006F353B">
        <w:rPr>
          <w:spacing w:val="1"/>
        </w:rPr>
        <w:t xml:space="preserve"> </w:t>
      </w:r>
      <w:r w:rsidRPr="006F353B">
        <w:t>форме на</w:t>
      </w:r>
      <w:r w:rsidRPr="006F353B">
        <w:rPr>
          <w:spacing w:val="1"/>
        </w:rPr>
        <w:t xml:space="preserve"> </w:t>
      </w:r>
      <w:r w:rsidRPr="006F353B">
        <w:t>основе</w:t>
      </w:r>
      <w:r w:rsidRPr="006F353B">
        <w:rPr>
          <w:spacing w:val="1"/>
        </w:rPr>
        <w:t xml:space="preserve"> </w:t>
      </w:r>
      <w:proofErr w:type="spellStart"/>
      <w:r w:rsidRPr="006F353B">
        <w:t>малоформализованных</w:t>
      </w:r>
      <w:proofErr w:type="spellEnd"/>
      <w:r w:rsidRPr="006F353B">
        <w:rPr>
          <w:spacing w:val="1"/>
        </w:rPr>
        <w:t xml:space="preserve"> </w:t>
      </w:r>
      <w:r w:rsidRPr="006F353B">
        <w:t>диагностических</w:t>
      </w:r>
      <w:r w:rsidRPr="006F353B">
        <w:rPr>
          <w:spacing w:val="1"/>
        </w:rPr>
        <w:t xml:space="preserve"> </w:t>
      </w:r>
      <w:r w:rsidRPr="006F353B">
        <w:t>методов:</w:t>
      </w:r>
      <w:r w:rsidRPr="006F353B">
        <w:rPr>
          <w:spacing w:val="1"/>
        </w:rPr>
        <w:t xml:space="preserve"> </w:t>
      </w:r>
      <w:r w:rsidRPr="006F353B">
        <w:t>наблюдения,</w:t>
      </w:r>
      <w:r w:rsidRPr="006F353B">
        <w:rPr>
          <w:spacing w:val="1"/>
        </w:rPr>
        <w:t xml:space="preserve"> </w:t>
      </w:r>
      <w:r w:rsidRPr="006F353B">
        <w:t>свободных бесед с детьми, анализа продуктов детской деятельности (рисунков, работ по лепке,</w:t>
      </w:r>
      <w:r w:rsidRPr="006F353B">
        <w:rPr>
          <w:spacing w:val="1"/>
        </w:rPr>
        <w:t xml:space="preserve"> </w:t>
      </w:r>
      <w:r w:rsidRPr="006F353B">
        <w:t>аппликации,</w:t>
      </w:r>
      <w:r w:rsidRPr="006F353B">
        <w:rPr>
          <w:spacing w:val="1"/>
        </w:rPr>
        <w:t xml:space="preserve"> </w:t>
      </w:r>
      <w:r w:rsidRPr="006F353B">
        <w:t>построек,</w:t>
      </w:r>
      <w:r w:rsidRPr="006F353B">
        <w:rPr>
          <w:spacing w:val="1"/>
        </w:rPr>
        <w:t xml:space="preserve"> </w:t>
      </w:r>
      <w:r w:rsidRPr="006F353B">
        <w:t>поделок</w:t>
      </w:r>
      <w:r w:rsidRPr="006F353B">
        <w:rPr>
          <w:spacing w:val="1"/>
        </w:rPr>
        <w:t xml:space="preserve"> </w:t>
      </w:r>
      <w:r w:rsidRPr="006F353B">
        <w:t>и</w:t>
      </w:r>
      <w:r w:rsidRPr="006F353B">
        <w:rPr>
          <w:spacing w:val="1"/>
        </w:rPr>
        <w:t xml:space="preserve"> </w:t>
      </w:r>
      <w:r w:rsidRPr="006F353B">
        <w:t>др.),</w:t>
      </w:r>
      <w:r w:rsidRPr="006F353B">
        <w:rPr>
          <w:spacing w:val="1"/>
        </w:rPr>
        <w:t xml:space="preserve"> </w:t>
      </w:r>
      <w:r w:rsidRPr="006F353B">
        <w:t>специальных</w:t>
      </w:r>
      <w:r w:rsidRPr="006F353B">
        <w:rPr>
          <w:spacing w:val="1"/>
        </w:rPr>
        <w:t xml:space="preserve"> </w:t>
      </w:r>
      <w:r w:rsidRPr="006F353B">
        <w:t>диагностических</w:t>
      </w:r>
      <w:r w:rsidRPr="006F353B">
        <w:rPr>
          <w:spacing w:val="1"/>
        </w:rPr>
        <w:t xml:space="preserve"> </w:t>
      </w:r>
      <w:r w:rsidRPr="006F353B">
        <w:t>ситуаций.</w:t>
      </w:r>
      <w:r w:rsidRPr="006F353B">
        <w:rPr>
          <w:spacing w:val="1"/>
        </w:rPr>
        <w:t xml:space="preserve"> </w:t>
      </w:r>
      <w:r w:rsidRPr="006F353B">
        <w:t>При</w:t>
      </w:r>
      <w:r w:rsidRPr="006F353B">
        <w:rPr>
          <w:spacing w:val="1"/>
        </w:rPr>
        <w:t xml:space="preserve"> </w:t>
      </w:r>
      <w:r w:rsidRPr="006F353B">
        <w:t>необходимости</w:t>
      </w:r>
      <w:r w:rsidRPr="006F353B">
        <w:rPr>
          <w:spacing w:val="1"/>
        </w:rPr>
        <w:t xml:space="preserve"> </w:t>
      </w:r>
      <w:r w:rsidR="00642582" w:rsidRPr="006F353B">
        <w:t>используются</w:t>
      </w:r>
      <w:r w:rsidRPr="006F353B">
        <w:rPr>
          <w:spacing w:val="1"/>
        </w:rPr>
        <w:t xml:space="preserve"> </w:t>
      </w:r>
      <w:r w:rsidRPr="006F353B">
        <w:t>специальные</w:t>
      </w:r>
      <w:r w:rsidRPr="006F353B">
        <w:rPr>
          <w:spacing w:val="1"/>
        </w:rPr>
        <w:t xml:space="preserve"> </w:t>
      </w:r>
      <w:r w:rsidRPr="006F353B">
        <w:t>методики</w:t>
      </w:r>
      <w:r w:rsidRPr="006F353B">
        <w:rPr>
          <w:spacing w:val="1"/>
        </w:rPr>
        <w:t xml:space="preserve"> </w:t>
      </w:r>
      <w:r w:rsidRPr="006F353B">
        <w:t>диагностики</w:t>
      </w:r>
      <w:r w:rsidRPr="006F353B">
        <w:rPr>
          <w:spacing w:val="1"/>
        </w:rPr>
        <w:t xml:space="preserve"> </w:t>
      </w:r>
      <w:r w:rsidRPr="006F353B">
        <w:t>физического,</w:t>
      </w:r>
      <w:r w:rsidRPr="006F353B">
        <w:rPr>
          <w:spacing w:val="-57"/>
        </w:rPr>
        <w:t xml:space="preserve"> </w:t>
      </w:r>
      <w:r w:rsidRPr="006F353B">
        <w:t>коммуникативного,</w:t>
      </w:r>
      <w:r w:rsidRPr="006F353B">
        <w:rPr>
          <w:spacing w:val="-2"/>
        </w:rPr>
        <w:t xml:space="preserve"> </w:t>
      </w:r>
      <w:r w:rsidRPr="006F353B">
        <w:t>познавательного,</w:t>
      </w:r>
      <w:r w:rsidRPr="006F353B">
        <w:rPr>
          <w:spacing w:val="-1"/>
        </w:rPr>
        <w:t xml:space="preserve"> </w:t>
      </w:r>
      <w:r w:rsidRPr="006F353B">
        <w:t>речевого, художественно-эстетического</w:t>
      </w:r>
      <w:r w:rsidRPr="006F353B">
        <w:rPr>
          <w:spacing w:val="-1"/>
        </w:rPr>
        <w:t xml:space="preserve"> </w:t>
      </w:r>
      <w:r w:rsidRPr="006F353B">
        <w:t>развития.</w:t>
      </w:r>
    </w:p>
    <w:p w14:paraId="465A6E34" w14:textId="77777777" w:rsidR="009833ED" w:rsidRPr="006F353B" w:rsidRDefault="009833ED" w:rsidP="006F353B">
      <w:pPr>
        <w:pStyle w:val="a3"/>
        <w:spacing w:line="276" w:lineRule="auto"/>
        <w:ind w:left="0" w:firstLine="709"/>
      </w:pPr>
      <w:r w:rsidRPr="006F353B">
        <w:t>Ведущим</w:t>
      </w:r>
      <w:r w:rsidRPr="006F353B">
        <w:rPr>
          <w:spacing w:val="1"/>
        </w:rPr>
        <w:t xml:space="preserve"> </w:t>
      </w:r>
      <w:r w:rsidRPr="006F353B">
        <w:t>методом</w:t>
      </w:r>
      <w:r w:rsidRPr="006F353B">
        <w:rPr>
          <w:spacing w:val="1"/>
        </w:rPr>
        <w:t xml:space="preserve"> </w:t>
      </w:r>
      <w:r w:rsidRPr="006F353B">
        <w:t>педагогической</w:t>
      </w:r>
      <w:r w:rsidRPr="006F353B">
        <w:rPr>
          <w:spacing w:val="1"/>
        </w:rPr>
        <w:t xml:space="preserve"> </w:t>
      </w:r>
      <w:r w:rsidRPr="006F353B">
        <w:t>диагностики</w:t>
      </w:r>
      <w:r w:rsidRPr="006F353B">
        <w:rPr>
          <w:spacing w:val="1"/>
        </w:rPr>
        <w:t xml:space="preserve"> </w:t>
      </w:r>
      <w:r w:rsidRPr="006F353B">
        <w:t>является</w:t>
      </w:r>
      <w:r w:rsidRPr="006F353B">
        <w:rPr>
          <w:spacing w:val="1"/>
        </w:rPr>
        <w:t xml:space="preserve"> </w:t>
      </w:r>
      <w:r w:rsidRPr="006F353B">
        <w:t>наблюдение.</w:t>
      </w:r>
      <w:r w:rsidRPr="006F353B">
        <w:rPr>
          <w:spacing w:val="1"/>
        </w:rPr>
        <w:t xml:space="preserve"> </w:t>
      </w:r>
      <w:r w:rsidRPr="006F353B">
        <w:t>Осуществляя</w:t>
      </w:r>
      <w:r w:rsidRPr="006F353B">
        <w:rPr>
          <w:spacing w:val="1"/>
        </w:rPr>
        <w:t xml:space="preserve"> </w:t>
      </w:r>
      <w:r w:rsidRPr="006F353B">
        <w:t>педагогическую диагностику, педагог наблюдает за поведением ребенка в естественных условиях,</w:t>
      </w:r>
      <w:r w:rsidRPr="006F353B">
        <w:rPr>
          <w:spacing w:val="1"/>
        </w:rPr>
        <w:t xml:space="preserve"> </w:t>
      </w:r>
      <w:r w:rsidRPr="006F353B">
        <w:t>в</w:t>
      </w:r>
      <w:r w:rsidRPr="006F353B">
        <w:rPr>
          <w:spacing w:val="1"/>
        </w:rPr>
        <w:t xml:space="preserve"> </w:t>
      </w:r>
      <w:r w:rsidRPr="006F353B">
        <w:t>разных</w:t>
      </w:r>
      <w:r w:rsidRPr="006F353B">
        <w:rPr>
          <w:spacing w:val="1"/>
        </w:rPr>
        <w:t xml:space="preserve"> </w:t>
      </w:r>
      <w:r w:rsidRPr="006F353B">
        <w:t>видах</w:t>
      </w:r>
      <w:r w:rsidRPr="006F353B">
        <w:rPr>
          <w:spacing w:val="1"/>
        </w:rPr>
        <w:t xml:space="preserve"> </w:t>
      </w:r>
      <w:r w:rsidRPr="006F353B">
        <w:t>деятельности,</w:t>
      </w:r>
      <w:r w:rsidRPr="006F353B">
        <w:rPr>
          <w:spacing w:val="1"/>
        </w:rPr>
        <w:t xml:space="preserve"> </w:t>
      </w:r>
      <w:r w:rsidRPr="006F353B">
        <w:t>специфичных</w:t>
      </w:r>
      <w:r w:rsidRPr="006F353B">
        <w:rPr>
          <w:spacing w:val="1"/>
        </w:rPr>
        <w:t xml:space="preserve"> </w:t>
      </w:r>
      <w:r w:rsidRPr="006F353B">
        <w:t>для</w:t>
      </w:r>
      <w:r w:rsidRPr="006F353B">
        <w:rPr>
          <w:spacing w:val="1"/>
        </w:rPr>
        <w:t xml:space="preserve"> </w:t>
      </w:r>
      <w:r w:rsidRPr="006F353B">
        <w:t>детей</w:t>
      </w:r>
      <w:r w:rsidRPr="006F353B">
        <w:rPr>
          <w:spacing w:val="1"/>
        </w:rPr>
        <w:t xml:space="preserve"> </w:t>
      </w:r>
      <w:r w:rsidRPr="006F353B">
        <w:t>раннего</w:t>
      </w:r>
      <w:r w:rsidRPr="006F353B">
        <w:rPr>
          <w:spacing w:val="1"/>
        </w:rPr>
        <w:t xml:space="preserve"> </w:t>
      </w:r>
      <w:r w:rsidRPr="006F353B">
        <w:t>и</w:t>
      </w:r>
      <w:r w:rsidRPr="006F353B">
        <w:rPr>
          <w:spacing w:val="1"/>
        </w:rPr>
        <w:t xml:space="preserve"> </w:t>
      </w:r>
      <w:r w:rsidRPr="006F353B">
        <w:t>дошкольного</w:t>
      </w:r>
      <w:r w:rsidRPr="006F353B">
        <w:rPr>
          <w:spacing w:val="1"/>
        </w:rPr>
        <w:t xml:space="preserve"> </w:t>
      </w:r>
      <w:r w:rsidRPr="006F353B">
        <w:t>возраста.</w:t>
      </w:r>
      <w:r w:rsidRPr="006F353B">
        <w:rPr>
          <w:spacing w:val="1"/>
        </w:rPr>
        <w:t xml:space="preserve"> </w:t>
      </w:r>
      <w:r w:rsidRPr="006F353B">
        <w:t>Ориентирами</w:t>
      </w:r>
      <w:r w:rsidRPr="006F353B">
        <w:rPr>
          <w:spacing w:val="1"/>
        </w:rPr>
        <w:t xml:space="preserve"> </w:t>
      </w:r>
      <w:r w:rsidRPr="006F353B">
        <w:t>для</w:t>
      </w:r>
      <w:r w:rsidRPr="006F353B">
        <w:rPr>
          <w:spacing w:val="1"/>
        </w:rPr>
        <w:t xml:space="preserve"> </w:t>
      </w:r>
      <w:r w:rsidRPr="006F353B">
        <w:t>наблюдения</w:t>
      </w:r>
      <w:r w:rsidRPr="006F353B">
        <w:rPr>
          <w:spacing w:val="1"/>
        </w:rPr>
        <w:t xml:space="preserve"> </w:t>
      </w:r>
      <w:r w:rsidRPr="006F353B">
        <w:t>являются</w:t>
      </w:r>
      <w:r w:rsidRPr="006F353B">
        <w:rPr>
          <w:spacing w:val="1"/>
        </w:rPr>
        <w:t xml:space="preserve"> </w:t>
      </w:r>
      <w:r w:rsidRPr="006F353B">
        <w:t>возрастные</w:t>
      </w:r>
      <w:r w:rsidRPr="006F353B">
        <w:rPr>
          <w:spacing w:val="1"/>
        </w:rPr>
        <w:t xml:space="preserve"> </w:t>
      </w:r>
      <w:r w:rsidRPr="006F353B">
        <w:t>характеристики</w:t>
      </w:r>
      <w:r w:rsidRPr="006F353B">
        <w:rPr>
          <w:spacing w:val="1"/>
        </w:rPr>
        <w:t xml:space="preserve"> </w:t>
      </w:r>
      <w:r w:rsidRPr="006F353B">
        <w:t>развития</w:t>
      </w:r>
      <w:r w:rsidRPr="006F353B">
        <w:rPr>
          <w:spacing w:val="1"/>
        </w:rPr>
        <w:t xml:space="preserve"> </w:t>
      </w:r>
      <w:r w:rsidRPr="006F353B">
        <w:t>ребенка.</w:t>
      </w:r>
      <w:r w:rsidRPr="006F353B">
        <w:rPr>
          <w:spacing w:val="1"/>
        </w:rPr>
        <w:t xml:space="preserve"> </w:t>
      </w:r>
      <w:r w:rsidRPr="006F353B">
        <w:lastRenderedPageBreak/>
        <w:t>Они</w:t>
      </w:r>
      <w:r w:rsidRPr="006F353B">
        <w:rPr>
          <w:spacing w:val="1"/>
        </w:rPr>
        <w:t xml:space="preserve"> </w:t>
      </w:r>
      <w:r w:rsidRPr="006F353B">
        <w:t>выступают</w:t>
      </w:r>
      <w:r w:rsidRPr="006F353B">
        <w:rPr>
          <w:spacing w:val="1"/>
        </w:rPr>
        <w:t xml:space="preserve"> </w:t>
      </w:r>
      <w:r w:rsidRPr="006F353B">
        <w:t>как</w:t>
      </w:r>
      <w:r w:rsidRPr="006F353B">
        <w:rPr>
          <w:spacing w:val="1"/>
        </w:rPr>
        <w:t xml:space="preserve"> </w:t>
      </w:r>
      <w:r w:rsidRPr="006F353B">
        <w:t>обобщенные</w:t>
      </w:r>
      <w:r w:rsidRPr="006F353B">
        <w:rPr>
          <w:spacing w:val="1"/>
        </w:rPr>
        <w:t xml:space="preserve"> </w:t>
      </w:r>
      <w:r w:rsidRPr="006F353B">
        <w:t>показатели</w:t>
      </w:r>
      <w:r w:rsidRPr="006F353B">
        <w:rPr>
          <w:spacing w:val="1"/>
        </w:rPr>
        <w:t xml:space="preserve"> </w:t>
      </w:r>
      <w:r w:rsidRPr="006F353B">
        <w:t>возможных</w:t>
      </w:r>
      <w:r w:rsidRPr="006F353B">
        <w:rPr>
          <w:spacing w:val="1"/>
        </w:rPr>
        <w:t xml:space="preserve"> </w:t>
      </w:r>
      <w:r w:rsidRPr="006F353B">
        <w:t>достижений</w:t>
      </w:r>
      <w:r w:rsidRPr="006F353B">
        <w:rPr>
          <w:spacing w:val="1"/>
        </w:rPr>
        <w:t xml:space="preserve"> </w:t>
      </w:r>
      <w:r w:rsidRPr="006F353B">
        <w:t>детей</w:t>
      </w:r>
      <w:r w:rsidRPr="006F353B">
        <w:rPr>
          <w:spacing w:val="1"/>
        </w:rPr>
        <w:t xml:space="preserve"> </w:t>
      </w:r>
      <w:r w:rsidRPr="006F353B">
        <w:t>на</w:t>
      </w:r>
      <w:r w:rsidRPr="006F353B">
        <w:rPr>
          <w:spacing w:val="1"/>
        </w:rPr>
        <w:t xml:space="preserve"> </w:t>
      </w:r>
      <w:r w:rsidRPr="006F353B">
        <w:t>разных</w:t>
      </w:r>
      <w:r w:rsidRPr="006F353B">
        <w:rPr>
          <w:spacing w:val="1"/>
        </w:rPr>
        <w:t xml:space="preserve"> </w:t>
      </w:r>
      <w:r w:rsidRPr="006F353B">
        <w:t>этапах</w:t>
      </w:r>
      <w:r w:rsidRPr="006F353B">
        <w:rPr>
          <w:spacing w:val="1"/>
        </w:rPr>
        <w:t xml:space="preserve"> </w:t>
      </w:r>
      <w:r w:rsidRPr="006F353B">
        <w:t>дошкольного детства в соответствующих образовательных областях. Педагог может установить</w:t>
      </w:r>
      <w:r w:rsidRPr="006F353B">
        <w:rPr>
          <w:spacing w:val="1"/>
        </w:rPr>
        <w:t xml:space="preserve"> </w:t>
      </w:r>
      <w:r w:rsidRPr="006F353B">
        <w:t>соответствие</w:t>
      </w:r>
      <w:r w:rsidRPr="006F353B">
        <w:rPr>
          <w:spacing w:val="1"/>
        </w:rPr>
        <w:t xml:space="preserve"> </w:t>
      </w:r>
      <w:r w:rsidRPr="006F353B">
        <w:t>общих</w:t>
      </w:r>
      <w:r w:rsidRPr="006F353B">
        <w:rPr>
          <w:spacing w:val="1"/>
        </w:rPr>
        <w:t xml:space="preserve"> </w:t>
      </w:r>
      <w:r w:rsidRPr="006F353B">
        <w:t>планируемых</w:t>
      </w:r>
      <w:r w:rsidRPr="006F353B">
        <w:rPr>
          <w:spacing w:val="1"/>
        </w:rPr>
        <w:t xml:space="preserve"> </w:t>
      </w:r>
      <w:r w:rsidRPr="006F353B">
        <w:t>результатов</w:t>
      </w:r>
      <w:r w:rsidRPr="006F353B">
        <w:rPr>
          <w:spacing w:val="1"/>
        </w:rPr>
        <w:t xml:space="preserve"> </w:t>
      </w:r>
      <w:r w:rsidRPr="006F353B">
        <w:t>с</w:t>
      </w:r>
      <w:r w:rsidRPr="006F353B">
        <w:rPr>
          <w:spacing w:val="1"/>
        </w:rPr>
        <w:t xml:space="preserve"> </w:t>
      </w:r>
      <w:r w:rsidRPr="006F353B">
        <w:t>результатами</w:t>
      </w:r>
      <w:r w:rsidRPr="006F353B">
        <w:rPr>
          <w:spacing w:val="1"/>
        </w:rPr>
        <w:t xml:space="preserve"> </w:t>
      </w:r>
      <w:r w:rsidRPr="006F353B">
        <w:t>достижений</w:t>
      </w:r>
      <w:r w:rsidRPr="006F353B">
        <w:rPr>
          <w:spacing w:val="1"/>
        </w:rPr>
        <w:t xml:space="preserve"> </w:t>
      </w:r>
      <w:r w:rsidRPr="006F353B">
        <w:t>ребенка</w:t>
      </w:r>
      <w:r w:rsidRPr="006F353B">
        <w:rPr>
          <w:spacing w:val="1"/>
        </w:rPr>
        <w:t xml:space="preserve"> </w:t>
      </w:r>
      <w:r w:rsidRPr="006F353B">
        <w:t>в</w:t>
      </w:r>
      <w:r w:rsidRPr="006F353B">
        <w:rPr>
          <w:spacing w:val="1"/>
        </w:rPr>
        <w:t xml:space="preserve"> </w:t>
      </w:r>
      <w:r w:rsidRPr="006F353B">
        <w:t>каждой</w:t>
      </w:r>
      <w:r w:rsidRPr="006F353B">
        <w:rPr>
          <w:spacing w:val="1"/>
        </w:rPr>
        <w:t xml:space="preserve"> </w:t>
      </w:r>
      <w:r w:rsidRPr="006F353B">
        <w:t>образовательной</w:t>
      </w:r>
      <w:r w:rsidRPr="006F353B">
        <w:rPr>
          <w:spacing w:val="-1"/>
        </w:rPr>
        <w:t xml:space="preserve"> </w:t>
      </w:r>
      <w:r w:rsidRPr="006F353B">
        <w:t>области.</w:t>
      </w:r>
    </w:p>
    <w:p w14:paraId="16429FC1" w14:textId="77777777" w:rsidR="009833ED" w:rsidRPr="006F353B" w:rsidRDefault="009833ED" w:rsidP="006F353B">
      <w:pPr>
        <w:pStyle w:val="a3"/>
        <w:spacing w:line="276" w:lineRule="auto"/>
        <w:ind w:left="0" w:firstLine="709"/>
      </w:pPr>
      <w:r w:rsidRPr="006F353B">
        <w:t>В</w:t>
      </w:r>
      <w:r w:rsidRPr="006F353B">
        <w:rPr>
          <w:spacing w:val="1"/>
        </w:rPr>
        <w:t xml:space="preserve"> </w:t>
      </w:r>
      <w:r w:rsidRPr="006F353B">
        <w:t>процессе</w:t>
      </w:r>
      <w:r w:rsidRPr="006F353B">
        <w:rPr>
          <w:spacing w:val="1"/>
        </w:rPr>
        <w:t xml:space="preserve"> </w:t>
      </w:r>
      <w:r w:rsidRPr="006F353B">
        <w:t>наблюдения</w:t>
      </w:r>
      <w:r w:rsidRPr="006F353B">
        <w:rPr>
          <w:spacing w:val="1"/>
        </w:rPr>
        <w:t xml:space="preserve"> </w:t>
      </w:r>
      <w:r w:rsidRPr="006F353B">
        <w:t>педагог</w:t>
      </w:r>
      <w:r w:rsidRPr="006F353B">
        <w:rPr>
          <w:spacing w:val="1"/>
        </w:rPr>
        <w:t xml:space="preserve"> </w:t>
      </w:r>
      <w:r w:rsidRPr="006F353B">
        <w:t>обращает</w:t>
      </w:r>
      <w:r w:rsidRPr="006F353B">
        <w:rPr>
          <w:spacing w:val="1"/>
        </w:rPr>
        <w:t xml:space="preserve"> </w:t>
      </w:r>
      <w:r w:rsidRPr="006F353B">
        <w:t>внимание</w:t>
      </w:r>
      <w:r w:rsidRPr="006F353B">
        <w:rPr>
          <w:spacing w:val="1"/>
        </w:rPr>
        <w:t xml:space="preserve"> </w:t>
      </w:r>
      <w:r w:rsidRPr="006F353B">
        <w:t>на</w:t>
      </w:r>
      <w:r w:rsidRPr="006F353B">
        <w:rPr>
          <w:spacing w:val="1"/>
        </w:rPr>
        <w:t xml:space="preserve"> </w:t>
      </w:r>
      <w:r w:rsidRPr="006F353B">
        <w:t>частоту</w:t>
      </w:r>
      <w:r w:rsidRPr="006F353B">
        <w:rPr>
          <w:spacing w:val="1"/>
        </w:rPr>
        <w:t xml:space="preserve"> </w:t>
      </w:r>
      <w:r w:rsidRPr="006F353B">
        <w:t>проявления</w:t>
      </w:r>
      <w:r w:rsidRPr="006F353B">
        <w:rPr>
          <w:spacing w:val="1"/>
        </w:rPr>
        <w:t xml:space="preserve"> </w:t>
      </w:r>
      <w:r w:rsidRPr="006F353B">
        <w:t>каждого</w:t>
      </w:r>
      <w:r w:rsidRPr="006F353B">
        <w:rPr>
          <w:spacing w:val="1"/>
        </w:rPr>
        <w:t xml:space="preserve"> </w:t>
      </w:r>
      <w:r w:rsidRPr="006F353B">
        <w:t>показателя,</w:t>
      </w:r>
      <w:r w:rsidRPr="006F353B">
        <w:rPr>
          <w:spacing w:val="1"/>
        </w:rPr>
        <w:t xml:space="preserve"> </w:t>
      </w:r>
      <w:r w:rsidRPr="006F353B">
        <w:t>самостоятельность</w:t>
      </w:r>
      <w:r w:rsidRPr="006F353B">
        <w:rPr>
          <w:spacing w:val="1"/>
        </w:rPr>
        <w:t xml:space="preserve"> </w:t>
      </w:r>
      <w:r w:rsidRPr="006F353B">
        <w:t>и</w:t>
      </w:r>
      <w:r w:rsidRPr="006F353B">
        <w:rPr>
          <w:spacing w:val="1"/>
        </w:rPr>
        <w:t xml:space="preserve"> </w:t>
      </w:r>
      <w:r w:rsidRPr="006F353B">
        <w:t>инициативность</w:t>
      </w:r>
      <w:r w:rsidRPr="006F353B">
        <w:rPr>
          <w:spacing w:val="1"/>
        </w:rPr>
        <w:t xml:space="preserve"> </w:t>
      </w:r>
      <w:r w:rsidRPr="006F353B">
        <w:t>ребенка</w:t>
      </w:r>
      <w:r w:rsidRPr="006F353B">
        <w:rPr>
          <w:spacing w:val="1"/>
        </w:rPr>
        <w:t xml:space="preserve"> </w:t>
      </w:r>
      <w:r w:rsidRPr="006F353B">
        <w:t>в</w:t>
      </w:r>
      <w:r w:rsidRPr="006F353B">
        <w:rPr>
          <w:spacing w:val="1"/>
        </w:rPr>
        <w:t xml:space="preserve"> </w:t>
      </w:r>
      <w:r w:rsidRPr="006F353B">
        <w:t>деятельности.</w:t>
      </w:r>
      <w:r w:rsidRPr="006F353B">
        <w:rPr>
          <w:spacing w:val="1"/>
        </w:rPr>
        <w:t xml:space="preserve"> </w:t>
      </w:r>
      <w:r w:rsidRPr="006F353B">
        <w:t>Частота</w:t>
      </w:r>
      <w:r w:rsidRPr="006F353B">
        <w:rPr>
          <w:spacing w:val="1"/>
        </w:rPr>
        <w:t xml:space="preserve"> </w:t>
      </w:r>
      <w:r w:rsidRPr="006F353B">
        <w:t>проявления</w:t>
      </w:r>
      <w:r w:rsidRPr="006F353B">
        <w:rPr>
          <w:spacing w:val="-57"/>
        </w:rPr>
        <w:t xml:space="preserve"> </w:t>
      </w:r>
      <w:r w:rsidRPr="006F353B">
        <w:t>указывает на периодичность и степень устойчивости показателя. Самостоятельность выполнения</w:t>
      </w:r>
      <w:r w:rsidRPr="006F353B">
        <w:rPr>
          <w:spacing w:val="1"/>
        </w:rPr>
        <w:t xml:space="preserve"> </w:t>
      </w:r>
      <w:r w:rsidRPr="006F353B">
        <w:t>действия</w:t>
      </w:r>
      <w:r w:rsidRPr="006F353B">
        <w:rPr>
          <w:spacing w:val="1"/>
        </w:rPr>
        <w:t xml:space="preserve"> </w:t>
      </w:r>
      <w:r w:rsidRPr="006F353B">
        <w:t>позволяет</w:t>
      </w:r>
      <w:r w:rsidRPr="006F353B">
        <w:rPr>
          <w:spacing w:val="1"/>
        </w:rPr>
        <w:t xml:space="preserve"> </w:t>
      </w:r>
      <w:r w:rsidRPr="006F353B">
        <w:t>определить</w:t>
      </w:r>
      <w:r w:rsidRPr="006F353B">
        <w:rPr>
          <w:spacing w:val="1"/>
        </w:rPr>
        <w:t xml:space="preserve"> </w:t>
      </w:r>
      <w:r w:rsidRPr="006F353B">
        <w:t>зону</w:t>
      </w:r>
      <w:r w:rsidRPr="006F353B">
        <w:rPr>
          <w:spacing w:val="1"/>
        </w:rPr>
        <w:t xml:space="preserve"> </w:t>
      </w:r>
      <w:r w:rsidRPr="006F353B">
        <w:t>актуального</w:t>
      </w:r>
      <w:r w:rsidRPr="006F353B">
        <w:rPr>
          <w:spacing w:val="1"/>
        </w:rPr>
        <w:t xml:space="preserve"> </w:t>
      </w:r>
      <w:r w:rsidRPr="006F353B">
        <w:t>и</w:t>
      </w:r>
      <w:r w:rsidRPr="006F353B">
        <w:rPr>
          <w:spacing w:val="1"/>
        </w:rPr>
        <w:t xml:space="preserve"> </w:t>
      </w:r>
      <w:r w:rsidRPr="006F353B">
        <w:t>ближайшего</w:t>
      </w:r>
      <w:r w:rsidRPr="006F353B">
        <w:rPr>
          <w:spacing w:val="1"/>
        </w:rPr>
        <w:t xml:space="preserve"> </w:t>
      </w:r>
      <w:r w:rsidRPr="006F353B">
        <w:t>развития</w:t>
      </w:r>
      <w:r w:rsidRPr="006F353B">
        <w:rPr>
          <w:spacing w:val="61"/>
        </w:rPr>
        <w:t xml:space="preserve"> </w:t>
      </w:r>
      <w:r w:rsidRPr="006F353B">
        <w:t>ребенка.</w:t>
      </w:r>
      <w:r w:rsidRPr="006F353B">
        <w:rPr>
          <w:spacing w:val="1"/>
        </w:rPr>
        <w:t xml:space="preserve"> </w:t>
      </w:r>
      <w:r w:rsidRPr="006F353B">
        <w:t>Инициативность</w:t>
      </w:r>
      <w:r w:rsidRPr="006F353B">
        <w:rPr>
          <w:spacing w:val="1"/>
        </w:rPr>
        <w:t xml:space="preserve"> </w:t>
      </w:r>
      <w:r w:rsidRPr="006F353B">
        <w:t>свидетельствует</w:t>
      </w:r>
      <w:r w:rsidRPr="006F353B">
        <w:rPr>
          <w:spacing w:val="1"/>
        </w:rPr>
        <w:t xml:space="preserve"> </w:t>
      </w:r>
      <w:r w:rsidRPr="006F353B">
        <w:t>о</w:t>
      </w:r>
      <w:r w:rsidRPr="006F353B">
        <w:rPr>
          <w:spacing w:val="1"/>
        </w:rPr>
        <w:t xml:space="preserve"> </w:t>
      </w:r>
      <w:r w:rsidRPr="006F353B">
        <w:t>проявлении</w:t>
      </w:r>
      <w:r w:rsidRPr="006F353B">
        <w:rPr>
          <w:spacing w:val="1"/>
        </w:rPr>
        <w:t xml:space="preserve"> </w:t>
      </w:r>
      <w:r w:rsidRPr="006F353B">
        <w:t>субъектности</w:t>
      </w:r>
      <w:r w:rsidRPr="006F353B">
        <w:rPr>
          <w:spacing w:val="1"/>
        </w:rPr>
        <w:t xml:space="preserve"> </w:t>
      </w:r>
      <w:r w:rsidRPr="006F353B">
        <w:t>ребенка</w:t>
      </w:r>
      <w:r w:rsidRPr="006F353B">
        <w:rPr>
          <w:spacing w:val="1"/>
        </w:rPr>
        <w:t xml:space="preserve"> </w:t>
      </w:r>
      <w:r w:rsidRPr="006F353B">
        <w:t>в</w:t>
      </w:r>
      <w:r w:rsidRPr="006F353B">
        <w:rPr>
          <w:spacing w:val="1"/>
        </w:rPr>
        <w:t xml:space="preserve"> </w:t>
      </w:r>
      <w:r w:rsidRPr="006F353B">
        <w:t>деятельности</w:t>
      </w:r>
      <w:r w:rsidRPr="006F353B">
        <w:rPr>
          <w:spacing w:val="1"/>
        </w:rPr>
        <w:t xml:space="preserve"> </w:t>
      </w:r>
      <w:r w:rsidRPr="006F353B">
        <w:t>и</w:t>
      </w:r>
      <w:r w:rsidRPr="006F353B">
        <w:rPr>
          <w:spacing w:val="1"/>
        </w:rPr>
        <w:t xml:space="preserve"> </w:t>
      </w:r>
      <w:r w:rsidRPr="006F353B">
        <w:t>взаимодействии.</w:t>
      </w:r>
    </w:p>
    <w:p w14:paraId="14F760F2" w14:textId="77777777" w:rsidR="009833ED" w:rsidRPr="006F353B" w:rsidRDefault="009833ED" w:rsidP="006F353B">
      <w:pPr>
        <w:pStyle w:val="a3"/>
        <w:spacing w:line="276" w:lineRule="auto"/>
        <w:ind w:left="0" w:firstLine="709"/>
      </w:pPr>
      <w:r w:rsidRPr="006F353B">
        <w:t>Результаты наблюдения фиксируются, способ и форму их регистрации педагог выбирает</w:t>
      </w:r>
      <w:r w:rsidRPr="006F353B">
        <w:rPr>
          <w:spacing w:val="1"/>
        </w:rPr>
        <w:t xml:space="preserve"> </w:t>
      </w:r>
      <w:r w:rsidRPr="006F353B">
        <w:t>самостоятельно. Оптимальной формой фиксации результатов наблюдения является карта развития</w:t>
      </w:r>
      <w:r w:rsidRPr="006F353B">
        <w:rPr>
          <w:spacing w:val="-57"/>
        </w:rPr>
        <w:t xml:space="preserve"> </w:t>
      </w:r>
      <w:r w:rsidRPr="006F353B">
        <w:t>ребенка. Педагог может составить ее самостоятельно, отразив показатели возрастного развития</w:t>
      </w:r>
      <w:r w:rsidRPr="006F353B">
        <w:rPr>
          <w:spacing w:val="1"/>
        </w:rPr>
        <w:t xml:space="preserve"> </w:t>
      </w:r>
      <w:r w:rsidRPr="006F353B">
        <w:t>ребенка,</w:t>
      </w:r>
      <w:r w:rsidRPr="006F353B">
        <w:rPr>
          <w:spacing w:val="1"/>
        </w:rPr>
        <w:t xml:space="preserve"> </w:t>
      </w:r>
      <w:r w:rsidRPr="006F353B">
        <w:t>критерии</w:t>
      </w:r>
      <w:r w:rsidRPr="006F353B">
        <w:rPr>
          <w:spacing w:val="1"/>
        </w:rPr>
        <w:t xml:space="preserve"> </w:t>
      </w:r>
      <w:r w:rsidRPr="006F353B">
        <w:t>их</w:t>
      </w:r>
      <w:r w:rsidRPr="006F353B">
        <w:rPr>
          <w:spacing w:val="1"/>
        </w:rPr>
        <w:t xml:space="preserve"> </w:t>
      </w:r>
      <w:r w:rsidRPr="006F353B">
        <w:t>оценки.</w:t>
      </w:r>
      <w:r w:rsidRPr="006F353B">
        <w:rPr>
          <w:spacing w:val="1"/>
        </w:rPr>
        <w:t xml:space="preserve"> </w:t>
      </w:r>
      <w:r w:rsidRPr="006F353B">
        <w:t>Фиксация</w:t>
      </w:r>
      <w:r w:rsidRPr="006F353B">
        <w:rPr>
          <w:spacing w:val="1"/>
        </w:rPr>
        <w:t xml:space="preserve"> </w:t>
      </w:r>
      <w:r w:rsidRPr="006F353B">
        <w:t>данных</w:t>
      </w:r>
      <w:r w:rsidRPr="006F353B">
        <w:rPr>
          <w:spacing w:val="1"/>
        </w:rPr>
        <w:t xml:space="preserve"> </w:t>
      </w:r>
      <w:r w:rsidRPr="006F353B">
        <w:t>наблюдения</w:t>
      </w:r>
      <w:r w:rsidRPr="006F353B">
        <w:rPr>
          <w:spacing w:val="1"/>
        </w:rPr>
        <w:t xml:space="preserve"> </w:t>
      </w:r>
      <w:r w:rsidRPr="006F353B">
        <w:t>позволят</w:t>
      </w:r>
      <w:r w:rsidRPr="006F353B">
        <w:rPr>
          <w:spacing w:val="1"/>
        </w:rPr>
        <w:t xml:space="preserve"> </w:t>
      </w:r>
      <w:r w:rsidRPr="006F353B">
        <w:t>педагогу</w:t>
      </w:r>
      <w:r w:rsidRPr="006F353B">
        <w:rPr>
          <w:spacing w:val="60"/>
        </w:rPr>
        <w:t xml:space="preserve"> </w:t>
      </w:r>
      <w:r w:rsidRPr="006F353B">
        <w:t>отследить,</w:t>
      </w:r>
      <w:r w:rsidRPr="006F353B">
        <w:rPr>
          <w:spacing w:val="1"/>
        </w:rPr>
        <w:t xml:space="preserve"> </w:t>
      </w:r>
      <w:r w:rsidRPr="006F353B">
        <w:t>выявить и проанализировать динамику в развитии ребенка на определенном возрастном этапе, а</w:t>
      </w:r>
      <w:r w:rsidRPr="006F353B">
        <w:rPr>
          <w:spacing w:val="1"/>
        </w:rPr>
        <w:t xml:space="preserve"> </w:t>
      </w:r>
      <w:r w:rsidRPr="006F353B">
        <w:t>также скорректировать образовательную деятельность с учетом индивидуальных особенностей</w:t>
      </w:r>
      <w:r w:rsidRPr="006F353B">
        <w:rPr>
          <w:spacing w:val="1"/>
        </w:rPr>
        <w:t xml:space="preserve"> </w:t>
      </w:r>
      <w:r w:rsidRPr="006F353B">
        <w:t>развития</w:t>
      </w:r>
      <w:r w:rsidRPr="006F353B">
        <w:rPr>
          <w:spacing w:val="-1"/>
        </w:rPr>
        <w:t xml:space="preserve"> </w:t>
      </w:r>
      <w:r w:rsidRPr="006F353B">
        <w:t>ребенка</w:t>
      </w:r>
      <w:r w:rsidRPr="006F353B">
        <w:rPr>
          <w:spacing w:val="-1"/>
        </w:rPr>
        <w:t xml:space="preserve"> </w:t>
      </w:r>
      <w:r w:rsidRPr="006F353B">
        <w:t>и его</w:t>
      </w:r>
      <w:r w:rsidRPr="006F353B">
        <w:rPr>
          <w:spacing w:val="-3"/>
        </w:rPr>
        <w:t xml:space="preserve"> </w:t>
      </w:r>
      <w:r w:rsidRPr="006F353B">
        <w:t>потребностей.</w:t>
      </w:r>
    </w:p>
    <w:p w14:paraId="714ECF5F" w14:textId="77777777" w:rsidR="009833ED" w:rsidRPr="006F353B" w:rsidRDefault="009833ED" w:rsidP="006F353B">
      <w:pPr>
        <w:pStyle w:val="a3"/>
        <w:spacing w:line="276" w:lineRule="auto"/>
        <w:ind w:left="0" w:firstLine="709"/>
      </w:pPr>
      <w:r w:rsidRPr="006F353B">
        <w:t>Результаты наблюдения могут быть дополнены беседами с детьми в свободной форме,</w:t>
      </w:r>
      <w:r w:rsidRPr="006F353B">
        <w:rPr>
          <w:spacing w:val="1"/>
        </w:rPr>
        <w:t xml:space="preserve"> </w:t>
      </w:r>
      <w:r w:rsidRPr="006F353B">
        <w:t>которые</w:t>
      </w:r>
      <w:r w:rsidRPr="006F353B">
        <w:rPr>
          <w:spacing w:val="1"/>
        </w:rPr>
        <w:t xml:space="preserve"> </w:t>
      </w:r>
      <w:r w:rsidRPr="006F353B">
        <w:t>позволяют</w:t>
      </w:r>
      <w:r w:rsidRPr="006F353B">
        <w:rPr>
          <w:spacing w:val="1"/>
        </w:rPr>
        <w:t xml:space="preserve"> </w:t>
      </w:r>
      <w:r w:rsidRPr="006F353B">
        <w:t>выявить</w:t>
      </w:r>
      <w:r w:rsidRPr="006F353B">
        <w:rPr>
          <w:spacing w:val="1"/>
        </w:rPr>
        <w:t xml:space="preserve"> </w:t>
      </w:r>
      <w:r w:rsidRPr="006F353B">
        <w:t>причины</w:t>
      </w:r>
      <w:r w:rsidRPr="006F353B">
        <w:rPr>
          <w:spacing w:val="1"/>
        </w:rPr>
        <w:t xml:space="preserve"> </w:t>
      </w:r>
      <w:r w:rsidRPr="006F353B">
        <w:t>поступков,</w:t>
      </w:r>
      <w:r w:rsidRPr="006F353B">
        <w:rPr>
          <w:spacing w:val="1"/>
        </w:rPr>
        <w:t xml:space="preserve"> </w:t>
      </w:r>
      <w:r w:rsidRPr="006F353B">
        <w:t>наличие</w:t>
      </w:r>
      <w:r w:rsidRPr="006F353B">
        <w:rPr>
          <w:spacing w:val="1"/>
        </w:rPr>
        <w:t xml:space="preserve"> </w:t>
      </w:r>
      <w:r w:rsidRPr="006F353B">
        <w:t>интереса</w:t>
      </w:r>
      <w:r w:rsidRPr="006F353B">
        <w:rPr>
          <w:spacing w:val="1"/>
        </w:rPr>
        <w:t xml:space="preserve"> </w:t>
      </w:r>
      <w:r w:rsidRPr="006F353B">
        <w:t>к</w:t>
      </w:r>
      <w:r w:rsidRPr="006F353B">
        <w:rPr>
          <w:spacing w:val="1"/>
        </w:rPr>
        <w:t xml:space="preserve"> </w:t>
      </w:r>
      <w:r w:rsidRPr="006F353B">
        <w:t>определенному</w:t>
      </w:r>
      <w:r w:rsidRPr="006F353B">
        <w:rPr>
          <w:spacing w:val="1"/>
        </w:rPr>
        <w:t xml:space="preserve"> </w:t>
      </w:r>
      <w:r w:rsidRPr="006F353B">
        <w:t>виду</w:t>
      </w:r>
      <w:r w:rsidRPr="006F353B">
        <w:rPr>
          <w:spacing w:val="1"/>
        </w:rPr>
        <w:t xml:space="preserve"> </w:t>
      </w:r>
      <w:r w:rsidRPr="006F353B">
        <w:t>деятельности, уточнить</w:t>
      </w:r>
      <w:r w:rsidRPr="006F353B">
        <w:rPr>
          <w:spacing w:val="-3"/>
        </w:rPr>
        <w:t xml:space="preserve"> </w:t>
      </w:r>
      <w:r w:rsidRPr="006F353B">
        <w:t>знания</w:t>
      </w:r>
      <w:r w:rsidRPr="006F353B">
        <w:rPr>
          <w:spacing w:val="-1"/>
        </w:rPr>
        <w:t xml:space="preserve"> </w:t>
      </w:r>
      <w:r w:rsidRPr="006F353B">
        <w:t>о</w:t>
      </w:r>
      <w:r w:rsidRPr="006F353B">
        <w:rPr>
          <w:spacing w:val="-2"/>
        </w:rPr>
        <w:t xml:space="preserve"> </w:t>
      </w:r>
      <w:r w:rsidRPr="006F353B">
        <w:t>предметах</w:t>
      </w:r>
      <w:r w:rsidRPr="006F353B">
        <w:rPr>
          <w:spacing w:val="-1"/>
        </w:rPr>
        <w:t xml:space="preserve"> </w:t>
      </w:r>
      <w:r w:rsidRPr="006F353B">
        <w:t>и</w:t>
      </w:r>
      <w:r w:rsidRPr="006F353B">
        <w:rPr>
          <w:spacing w:val="-1"/>
        </w:rPr>
        <w:t xml:space="preserve"> </w:t>
      </w:r>
      <w:r w:rsidRPr="006F353B">
        <w:t>явлениях окружающей</w:t>
      </w:r>
      <w:r w:rsidRPr="006F353B">
        <w:rPr>
          <w:spacing w:val="-2"/>
        </w:rPr>
        <w:t xml:space="preserve"> </w:t>
      </w:r>
      <w:r w:rsidRPr="006F353B">
        <w:t>действительности</w:t>
      </w:r>
      <w:r w:rsidRPr="006F353B">
        <w:rPr>
          <w:spacing w:val="-1"/>
        </w:rPr>
        <w:t xml:space="preserve"> </w:t>
      </w:r>
      <w:r w:rsidRPr="006F353B">
        <w:t>и</w:t>
      </w:r>
      <w:r w:rsidRPr="006F353B">
        <w:rPr>
          <w:spacing w:val="-2"/>
        </w:rPr>
        <w:t xml:space="preserve"> </w:t>
      </w:r>
      <w:r w:rsidRPr="006F353B">
        <w:t>др.</w:t>
      </w:r>
    </w:p>
    <w:p w14:paraId="777656D6" w14:textId="77777777" w:rsidR="009833ED" w:rsidRPr="006F353B" w:rsidRDefault="009833ED" w:rsidP="006F353B">
      <w:pPr>
        <w:pStyle w:val="a3"/>
        <w:spacing w:line="276" w:lineRule="auto"/>
        <w:ind w:left="0" w:firstLine="709"/>
      </w:pPr>
      <w:r w:rsidRPr="006F353B">
        <w:t>Анализ</w:t>
      </w:r>
      <w:r w:rsidRPr="006F353B">
        <w:rPr>
          <w:spacing w:val="1"/>
        </w:rPr>
        <w:t xml:space="preserve"> </w:t>
      </w:r>
      <w:r w:rsidRPr="006F353B">
        <w:t>продуктов</w:t>
      </w:r>
      <w:r w:rsidRPr="006F353B">
        <w:rPr>
          <w:spacing w:val="1"/>
        </w:rPr>
        <w:t xml:space="preserve"> </w:t>
      </w:r>
      <w:r w:rsidRPr="006F353B">
        <w:t>детской</w:t>
      </w:r>
      <w:r w:rsidRPr="006F353B">
        <w:rPr>
          <w:spacing w:val="1"/>
        </w:rPr>
        <w:t xml:space="preserve"> </w:t>
      </w:r>
      <w:r w:rsidRPr="006F353B">
        <w:t>деятельности</w:t>
      </w:r>
      <w:r w:rsidRPr="006F353B">
        <w:rPr>
          <w:spacing w:val="1"/>
        </w:rPr>
        <w:t xml:space="preserve"> </w:t>
      </w:r>
      <w:r w:rsidRPr="006F353B">
        <w:t>может</w:t>
      </w:r>
      <w:r w:rsidRPr="006F353B">
        <w:rPr>
          <w:spacing w:val="1"/>
        </w:rPr>
        <w:t xml:space="preserve"> </w:t>
      </w:r>
      <w:r w:rsidRPr="006F353B">
        <w:t>осуществляться</w:t>
      </w:r>
      <w:r w:rsidRPr="006F353B">
        <w:rPr>
          <w:spacing w:val="1"/>
        </w:rPr>
        <w:t xml:space="preserve"> </w:t>
      </w:r>
      <w:r w:rsidRPr="006F353B">
        <w:t>на</w:t>
      </w:r>
      <w:r w:rsidRPr="006F353B">
        <w:rPr>
          <w:spacing w:val="1"/>
        </w:rPr>
        <w:t xml:space="preserve"> </w:t>
      </w:r>
      <w:r w:rsidRPr="006F353B">
        <w:t>основе</w:t>
      </w:r>
      <w:r w:rsidRPr="006F353B">
        <w:rPr>
          <w:spacing w:val="1"/>
        </w:rPr>
        <w:t xml:space="preserve"> </w:t>
      </w:r>
      <w:r w:rsidRPr="006F353B">
        <w:t>изучения</w:t>
      </w:r>
      <w:r w:rsidRPr="006F353B">
        <w:rPr>
          <w:spacing w:val="1"/>
        </w:rPr>
        <w:t xml:space="preserve"> </w:t>
      </w:r>
      <w:r w:rsidRPr="006F353B">
        <w:t>материалов</w:t>
      </w:r>
      <w:r w:rsidRPr="006F353B">
        <w:rPr>
          <w:spacing w:val="1"/>
        </w:rPr>
        <w:t xml:space="preserve"> </w:t>
      </w:r>
      <w:r w:rsidRPr="006F353B">
        <w:t>портфолио</w:t>
      </w:r>
      <w:r w:rsidRPr="006F353B">
        <w:rPr>
          <w:spacing w:val="1"/>
        </w:rPr>
        <w:t xml:space="preserve"> </w:t>
      </w:r>
      <w:r w:rsidRPr="006F353B">
        <w:t>ребенка</w:t>
      </w:r>
      <w:r w:rsidRPr="006F353B">
        <w:rPr>
          <w:spacing w:val="1"/>
        </w:rPr>
        <w:t xml:space="preserve"> </w:t>
      </w:r>
      <w:r w:rsidRPr="006F353B">
        <w:t>(рисунков,</w:t>
      </w:r>
      <w:r w:rsidRPr="006F353B">
        <w:rPr>
          <w:spacing w:val="1"/>
        </w:rPr>
        <w:t xml:space="preserve"> </w:t>
      </w:r>
      <w:r w:rsidRPr="006F353B">
        <w:t>работ</w:t>
      </w:r>
      <w:r w:rsidRPr="006F353B">
        <w:rPr>
          <w:spacing w:val="1"/>
        </w:rPr>
        <w:t xml:space="preserve"> </w:t>
      </w:r>
      <w:r w:rsidRPr="006F353B">
        <w:t>по</w:t>
      </w:r>
      <w:r w:rsidRPr="006F353B">
        <w:rPr>
          <w:spacing w:val="1"/>
        </w:rPr>
        <w:t xml:space="preserve"> </w:t>
      </w:r>
      <w:r w:rsidRPr="006F353B">
        <w:t>аппликации,</w:t>
      </w:r>
      <w:r w:rsidRPr="006F353B">
        <w:rPr>
          <w:spacing w:val="1"/>
        </w:rPr>
        <w:t xml:space="preserve"> </w:t>
      </w:r>
      <w:r w:rsidRPr="006F353B">
        <w:t>фотографий</w:t>
      </w:r>
      <w:r w:rsidRPr="006F353B">
        <w:rPr>
          <w:spacing w:val="1"/>
        </w:rPr>
        <w:t xml:space="preserve"> </w:t>
      </w:r>
      <w:r w:rsidRPr="006F353B">
        <w:t>работ</w:t>
      </w:r>
      <w:r w:rsidRPr="006F353B">
        <w:rPr>
          <w:spacing w:val="1"/>
        </w:rPr>
        <w:t xml:space="preserve"> </w:t>
      </w:r>
      <w:r w:rsidRPr="006F353B">
        <w:t>по</w:t>
      </w:r>
      <w:r w:rsidRPr="006F353B">
        <w:rPr>
          <w:spacing w:val="1"/>
        </w:rPr>
        <w:t xml:space="preserve"> </w:t>
      </w:r>
      <w:r w:rsidRPr="006F353B">
        <w:t>лепке,</w:t>
      </w:r>
      <w:r w:rsidRPr="006F353B">
        <w:rPr>
          <w:spacing w:val="-57"/>
        </w:rPr>
        <w:t xml:space="preserve"> </w:t>
      </w:r>
      <w:r w:rsidRPr="006F353B">
        <w:t>построек,</w:t>
      </w:r>
      <w:r w:rsidRPr="006F353B">
        <w:rPr>
          <w:spacing w:val="1"/>
        </w:rPr>
        <w:t xml:space="preserve"> </w:t>
      </w:r>
      <w:r w:rsidRPr="006F353B">
        <w:t>поделок</w:t>
      </w:r>
      <w:r w:rsidRPr="006F353B">
        <w:rPr>
          <w:spacing w:val="1"/>
        </w:rPr>
        <w:t xml:space="preserve"> </w:t>
      </w:r>
      <w:r w:rsidRPr="006F353B">
        <w:t>и</w:t>
      </w:r>
      <w:r w:rsidRPr="006F353B">
        <w:rPr>
          <w:spacing w:val="1"/>
        </w:rPr>
        <w:t xml:space="preserve"> </w:t>
      </w:r>
      <w:r w:rsidRPr="006F353B">
        <w:t>др.).</w:t>
      </w:r>
      <w:r w:rsidRPr="006F353B">
        <w:rPr>
          <w:spacing w:val="1"/>
        </w:rPr>
        <w:t xml:space="preserve"> </w:t>
      </w:r>
      <w:r w:rsidRPr="006F353B">
        <w:t>Полученные</w:t>
      </w:r>
      <w:r w:rsidRPr="006F353B">
        <w:rPr>
          <w:spacing w:val="1"/>
        </w:rPr>
        <w:t xml:space="preserve"> </w:t>
      </w:r>
      <w:r w:rsidRPr="006F353B">
        <w:t>в</w:t>
      </w:r>
      <w:r w:rsidRPr="006F353B">
        <w:rPr>
          <w:spacing w:val="1"/>
        </w:rPr>
        <w:t xml:space="preserve"> </w:t>
      </w:r>
      <w:r w:rsidRPr="006F353B">
        <w:t>процессе</w:t>
      </w:r>
      <w:r w:rsidRPr="006F353B">
        <w:rPr>
          <w:spacing w:val="1"/>
        </w:rPr>
        <w:t xml:space="preserve"> </w:t>
      </w:r>
      <w:r w:rsidRPr="006F353B">
        <w:t>анализа</w:t>
      </w:r>
      <w:r w:rsidRPr="006F353B">
        <w:rPr>
          <w:spacing w:val="1"/>
        </w:rPr>
        <w:t xml:space="preserve"> </w:t>
      </w:r>
      <w:r w:rsidRPr="006F353B">
        <w:t>качественные</w:t>
      </w:r>
      <w:r w:rsidRPr="006F353B">
        <w:rPr>
          <w:spacing w:val="1"/>
        </w:rPr>
        <w:t xml:space="preserve"> </w:t>
      </w:r>
      <w:r w:rsidRPr="006F353B">
        <w:t>характеристики</w:t>
      </w:r>
      <w:r w:rsidRPr="006F353B">
        <w:rPr>
          <w:spacing w:val="1"/>
        </w:rPr>
        <w:t xml:space="preserve"> </w:t>
      </w:r>
      <w:r w:rsidRPr="006F353B">
        <w:t>существенно</w:t>
      </w:r>
      <w:r w:rsidRPr="006F353B">
        <w:rPr>
          <w:spacing w:val="1"/>
        </w:rPr>
        <w:t xml:space="preserve"> </w:t>
      </w:r>
      <w:r w:rsidRPr="006F353B">
        <w:t>дополнят</w:t>
      </w:r>
      <w:r w:rsidRPr="006F353B">
        <w:rPr>
          <w:spacing w:val="1"/>
        </w:rPr>
        <w:t xml:space="preserve"> </w:t>
      </w:r>
      <w:r w:rsidRPr="006F353B">
        <w:t>результаты</w:t>
      </w:r>
      <w:r w:rsidRPr="006F353B">
        <w:rPr>
          <w:spacing w:val="1"/>
        </w:rPr>
        <w:t xml:space="preserve"> </w:t>
      </w:r>
      <w:r w:rsidRPr="006F353B">
        <w:t>наблюдения</w:t>
      </w:r>
      <w:r w:rsidRPr="006F353B">
        <w:rPr>
          <w:spacing w:val="1"/>
        </w:rPr>
        <w:t xml:space="preserve"> </w:t>
      </w:r>
      <w:r w:rsidRPr="006F353B">
        <w:t>за</w:t>
      </w:r>
      <w:r w:rsidRPr="006F353B">
        <w:rPr>
          <w:spacing w:val="1"/>
        </w:rPr>
        <w:t xml:space="preserve"> </w:t>
      </w:r>
      <w:r w:rsidRPr="006F353B">
        <w:t>продуктивной</w:t>
      </w:r>
      <w:r w:rsidRPr="006F353B">
        <w:rPr>
          <w:spacing w:val="1"/>
        </w:rPr>
        <w:t xml:space="preserve"> </w:t>
      </w:r>
      <w:r w:rsidRPr="006F353B">
        <w:t>деятельностью</w:t>
      </w:r>
      <w:r w:rsidRPr="006F353B">
        <w:rPr>
          <w:spacing w:val="1"/>
        </w:rPr>
        <w:t xml:space="preserve"> </w:t>
      </w:r>
      <w:r w:rsidRPr="006F353B">
        <w:t>детей</w:t>
      </w:r>
      <w:r w:rsidRPr="006F353B">
        <w:rPr>
          <w:spacing w:val="1"/>
        </w:rPr>
        <w:t xml:space="preserve"> </w:t>
      </w:r>
      <w:r w:rsidRPr="006F353B">
        <w:t>(изобразительной,</w:t>
      </w:r>
      <w:r w:rsidRPr="006F353B">
        <w:rPr>
          <w:spacing w:val="-1"/>
        </w:rPr>
        <w:t xml:space="preserve"> </w:t>
      </w:r>
      <w:r w:rsidRPr="006F353B">
        <w:t>конструктивной, музыкальной и др.).</w:t>
      </w:r>
    </w:p>
    <w:p w14:paraId="11EE3C2B" w14:textId="77777777" w:rsidR="009833ED" w:rsidRPr="006F353B" w:rsidRDefault="009833ED" w:rsidP="006F353B">
      <w:pPr>
        <w:pStyle w:val="a3"/>
        <w:spacing w:line="276" w:lineRule="auto"/>
        <w:ind w:left="0" w:firstLine="709"/>
      </w:pPr>
      <w:r w:rsidRPr="006F353B">
        <w:t>Педагогическая диагностика завершается анализом полученных данных, на основе которых</w:t>
      </w:r>
      <w:r w:rsidRPr="006F353B">
        <w:rPr>
          <w:spacing w:val="-57"/>
        </w:rPr>
        <w:t xml:space="preserve"> </w:t>
      </w:r>
      <w:r w:rsidRPr="006F353B">
        <w:t>педагог</w:t>
      </w:r>
      <w:r w:rsidRPr="006F353B">
        <w:rPr>
          <w:spacing w:val="1"/>
        </w:rPr>
        <w:t xml:space="preserve"> </w:t>
      </w:r>
      <w:r w:rsidRPr="006F353B">
        <w:t>выстраивает</w:t>
      </w:r>
      <w:r w:rsidRPr="006F353B">
        <w:rPr>
          <w:spacing w:val="1"/>
        </w:rPr>
        <w:t xml:space="preserve"> </w:t>
      </w:r>
      <w:r w:rsidRPr="006F353B">
        <w:t>взаимодействие</w:t>
      </w:r>
      <w:r w:rsidRPr="006F353B">
        <w:rPr>
          <w:spacing w:val="1"/>
        </w:rPr>
        <w:t xml:space="preserve"> </w:t>
      </w:r>
      <w:r w:rsidRPr="006F353B">
        <w:t>с</w:t>
      </w:r>
      <w:r w:rsidRPr="006F353B">
        <w:rPr>
          <w:spacing w:val="1"/>
        </w:rPr>
        <w:t xml:space="preserve"> </w:t>
      </w:r>
      <w:r w:rsidRPr="006F353B">
        <w:t>детьми,</w:t>
      </w:r>
      <w:r w:rsidRPr="006F353B">
        <w:rPr>
          <w:spacing w:val="1"/>
        </w:rPr>
        <w:t xml:space="preserve"> </w:t>
      </w:r>
      <w:r w:rsidRPr="006F353B">
        <w:t>организует</w:t>
      </w:r>
      <w:r w:rsidRPr="006F353B">
        <w:rPr>
          <w:spacing w:val="1"/>
        </w:rPr>
        <w:t xml:space="preserve"> </w:t>
      </w:r>
      <w:r w:rsidRPr="006F353B">
        <w:t>предметно-развивающую</w:t>
      </w:r>
      <w:r w:rsidRPr="006F353B">
        <w:rPr>
          <w:spacing w:val="1"/>
        </w:rPr>
        <w:t xml:space="preserve"> </w:t>
      </w:r>
      <w:r w:rsidRPr="006F353B">
        <w:t>среду,</w:t>
      </w:r>
      <w:r w:rsidRPr="006F353B">
        <w:rPr>
          <w:spacing w:val="1"/>
        </w:rPr>
        <w:t xml:space="preserve"> </w:t>
      </w:r>
      <w:r w:rsidRPr="006F353B">
        <w:t>мотивирующую активную творческую деятельность воспитанников, составляет индивидуальные</w:t>
      </w:r>
      <w:r w:rsidRPr="006F353B">
        <w:rPr>
          <w:spacing w:val="1"/>
        </w:rPr>
        <w:t xml:space="preserve"> </w:t>
      </w:r>
      <w:r w:rsidRPr="006F353B">
        <w:t>образовательные маршруты освоения образовательной Программы, осознанно и целенаправленно</w:t>
      </w:r>
      <w:r w:rsidRPr="006F353B">
        <w:rPr>
          <w:spacing w:val="1"/>
        </w:rPr>
        <w:t xml:space="preserve"> </w:t>
      </w:r>
      <w:r w:rsidRPr="006F353B">
        <w:t>проектирует</w:t>
      </w:r>
      <w:r w:rsidRPr="006F353B">
        <w:rPr>
          <w:spacing w:val="-1"/>
        </w:rPr>
        <w:t xml:space="preserve"> </w:t>
      </w:r>
      <w:r w:rsidRPr="006F353B">
        <w:t>образовательный</w:t>
      </w:r>
      <w:r w:rsidRPr="006F353B">
        <w:rPr>
          <w:spacing w:val="-2"/>
        </w:rPr>
        <w:t xml:space="preserve"> </w:t>
      </w:r>
      <w:r w:rsidRPr="006F353B">
        <w:t>процесс.</w:t>
      </w:r>
    </w:p>
    <w:p w14:paraId="7B86EACD" w14:textId="77777777" w:rsidR="009833ED" w:rsidRPr="006F353B" w:rsidRDefault="009833ED" w:rsidP="006F353B">
      <w:pPr>
        <w:pStyle w:val="a3"/>
        <w:spacing w:line="276" w:lineRule="auto"/>
        <w:ind w:left="0" w:firstLine="709"/>
      </w:pPr>
      <w:r w:rsidRPr="006F353B">
        <w:t>При необходимости используется психологическая диагностика развития детей (выявление</w:t>
      </w:r>
      <w:r w:rsidRPr="006F353B">
        <w:rPr>
          <w:spacing w:val="1"/>
        </w:rPr>
        <w:t xml:space="preserve"> </w:t>
      </w:r>
      <w:r w:rsidRPr="006F353B">
        <w:t>и</w:t>
      </w:r>
      <w:r w:rsidRPr="006F353B">
        <w:rPr>
          <w:spacing w:val="1"/>
        </w:rPr>
        <w:t xml:space="preserve"> </w:t>
      </w:r>
      <w:r w:rsidRPr="006F353B">
        <w:t>изучение</w:t>
      </w:r>
      <w:r w:rsidRPr="006F353B">
        <w:rPr>
          <w:spacing w:val="1"/>
        </w:rPr>
        <w:t xml:space="preserve"> </w:t>
      </w:r>
      <w:r w:rsidRPr="006F353B">
        <w:t>индивидуально-психологических</w:t>
      </w:r>
      <w:r w:rsidRPr="006F353B">
        <w:rPr>
          <w:spacing w:val="1"/>
        </w:rPr>
        <w:t xml:space="preserve"> </w:t>
      </w:r>
      <w:r w:rsidRPr="006F353B">
        <w:t>особенностей</w:t>
      </w:r>
      <w:r w:rsidRPr="006F353B">
        <w:rPr>
          <w:spacing w:val="1"/>
        </w:rPr>
        <w:t xml:space="preserve"> </w:t>
      </w:r>
      <w:r w:rsidRPr="006F353B">
        <w:t>детей,</w:t>
      </w:r>
      <w:r w:rsidRPr="006F353B">
        <w:rPr>
          <w:spacing w:val="1"/>
        </w:rPr>
        <w:t xml:space="preserve"> </w:t>
      </w:r>
      <w:r w:rsidRPr="006F353B">
        <w:t>причин</w:t>
      </w:r>
      <w:r w:rsidRPr="006F353B">
        <w:rPr>
          <w:spacing w:val="1"/>
        </w:rPr>
        <w:t xml:space="preserve"> </w:t>
      </w:r>
      <w:r w:rsidRPr="006F353B">
        <w:t>возникновения</w:t>
      </w:r>
      <w:r w:rsidRPr="006F353B">
        <w:rPr>
          <w:spacing w:val="1"/>
        </w:rPr>
        <w:t xml:space="preserve"> </w:t>
      </w:r>
      <w:r w:rsidRPr="006F353B">
        <w:t>трудностей</w:t>
      </w:r>
      <w:r w:rsidRPr="006F353B">
        <w:rPr>
          <w:spacing w:val="1"/>
        </w:rPr>
        <w:t xml:space="preserve"> </w:t>
      </w:r>
      <w:r w:rsidRPr="006F353B">
        <w:t>в</w:t>
      </w:r>
      <w:r w:rsidRPr="006F353B">
        <w:rPr>
          <w:spacing w:val="1"/>
        </w:rPr>
        <w:t xml:space="preserve"> </w:t>
      </w:r>
      <w:r w:rsidRPr="006F353B">
        <w:t>освоении</w:t>
      </w:r>
      <w:r w:rsidRPr="006F353B">
        <w:rPr>
          <w:spacing w:val="1"/>
        </w:rPr>
        <w:t xml:space="preserve"> </w:t>
      </w:r>
      <w:r w:rsidRPr="006F353B">
        <w:t>образовательной</w:t>
      </w:r>
      <w:r w:rsidRPr="006F353B">
        <w:rPr>
          <w:spacing w:val="1"/>
        </w:rPr>
        <w:t xml:space="preserve"> </w:t>
      </w:r>
      <w:r w:rsidRPr="006F353B">
        <w:t>программы),</w:t>
      </w:r>
      <w:r w:rsidRPr="006F353B">
        <w:rPr>
          <w:spacing w:val="1"/>
        </w:rPr>
        <w:t xml:space="preserve"> </w:t>
      </w:r>
      <w:r w:rsidRPr="006F353B">
        <w:t>которую</w:t>
      </w:r>
      <w:r w:rsidRPr="006F353B">
        <w:rPr>
          <w:spacing w:val="1"/>
        </w:rPr>
        <w:t xml:space="preserve"> </w:t>
      </w:r>
      <w:r w:rsidRPr="006F353B">
        <w:t>проводят</w:t>
      </w:r>
      <w:r w:rsidRPr="006F353B">
        <w:rPr>
          <w:spacing w:val="1"/>
        </w:rPr>
        <w:t xml:space="preserve"> </w:t>
      </w:r>
      <w:r w:rsidRPr="006F353B">
        <w:t>квалифицированные</w:t>
      </w:r>
      <w:r w:rsidRPr="006F353B">
        <w:rPr>
          <w:spacing w:val="1"/>
        </w:rPr>
        <w:t xml:space="preserve"> </w:t>
      </w:r>
      <w:r w:rsidRPr="006F353B">
        <w:t>специалисты (педагоги-психологи, психологи). Участие ребенка в психологической диагностике</w:t>
      </w:r>
      <w:r w:rsidRPr="006F353B">
        <w:rPr>
          <w:spacing w:val="1"/>
        </w:rPr>
        <w:t xml:space="preserve"> </w:t>
      </w:r>
      <w:r w:rsidRPr="006F353B">
        <w:t>допускается</w:t>
      </w:r>
      <w:r w:rsidRPr="006F353B">
        <w:rPr>
          <w:spacing w:val="57"/>
        </w:rPr>
        <w:t xml:space="preserve"> </w:t>
      </w:r>
      <w:r w:rsidRPr="006F353B">
        <w:t>только</w:t>
      </w:r>
      <w:r w:rsidRPr="006F353B">
        <w:rPr>
          <w:spacing w:val="57"/>
        </w:rPr>
        <w:t xml:space="preserve"> </w:t>
      </w:r>
      <w:r w:rsidRPr="006F353B">
        <w:t>с</w:t>
      </w:r>
      <w:r w:rsidRPr="006F353B">
        <w:rPr>
          <w:spacing w:val="56"/>
        </w:rPr>
        <w:t xml:space="preserve"> </w:t>
      </w:r>
      <w:r w:rsidRPr="006F353B">
        <w:t>согласия</w:t>
      </w:r>
      <w:r w:rsidRPr="006F353B">
        <w:rPr>
          <w:spacing w:val="57"/>
        </w:rPr>
        <w:t xml:space="preserve"> </w:t>
      </w:r>
      <w:r w:rsidRPr="006F353B">
        <w:t>его</w:t>
      </w:r>
      <w:r w:rsidRPr="006F353B">
        <w:rPr>
          <w:spacing w:val="57"/>
        </w:rPr>
        <w:t xml:space="preserve"> </w:t>
      </w:r>
      <w:r w:rsidRPr="006F353B">
        <w:t>родителей</w:t>
      </w:r>
      <w:r w:rsidRPr="006F353B">
        <w:rPr>
          <w:spacing w:val="3"/>
        </w:rPr>
        <w:t xml:space="preserve"> </w:t>
      </w:r>
      <w:r w:rsidRPr="006F353B">
        <w:t>(законных</w:t>
      </w:r>
      <w:r w:rsidRPr="006F353B">
        <w:rPr>
          <w:spacing w:val="59"/>
        </w:rPr>
        <w:t xml:space="preserve"> </w:t>
      </w:r>
      <w:r w:rsidRPr="006F353B">
        <w:t>представителей).</w:t>
      </w:r>
      <w:r w:rsidRPr="006F353B">
        <w:rPr>
          <w:spacing w:val="57"/>
        </w:rPr>
        <w:t xml:space="preserve"> </w:t>
      </w:r>
      <w:r w:rsidRPr="006F353B">
        <w:t>Результаты</w:t>
      </w:r>
      <w:r w:rsidR="00642582" w:rsidRPr="006F353B">
        <w:t xml:space="preserve"> п</w:t>
      </w:r>
      <w:r w:rsidRPr="006F353B">
        <w:t>сихологической</w:t>
      </w:r>
      <w:r w:rsidRPr="006F353B">
        <w:rPr>
          <w:spacing w:val="1"/>
        </w:rPr>
        <w:t xml:space="preserve"> </w:t>
      </w:r>
      <w:r w:rsidRPr="006F353B">
        <w:t>диагностики</w:t>
      </w:r>
      <w:r w:rsidRPr="006F353B">
        <w:rPr>
          <w:spacing w:val="1"/>
        </w:rPr>
        <w:t xml:space="preserve"> </w:t>
      </w:r>
      <w:r w:rsidRPr="006F353B">
        <w:t>могут</w:t>
      </w:r>
      <w:r w:rsidRPr="006F353B">
        <w:rPr>
          <w:spacing w:val="1"/>
        </w:rPr>
        <w:t xml:space="preserve"> </w:t>
      </w:r>
      <w:r w:rsidRPr="006F353B">
        <w:t>использоваться</w:t>
      </w:r>
      <w:r w:rsidRPr="006F353B">
        <w:rPr>
          <w:spacing w:val="1"/>
        </w:rPr>
        <w:t xml:space="preserve"> </w:t>
      </w:r>
      <w:r w:rsidRPr="006F353B">
        <w:t>для</w:t>
      </w:r>
      <w:r w:rsidRPr="006F353B">
        <w:rPr>
          <w:spacing w:val="1"/>
        </w:rPr>
        <w:t xml:space="preserve"> </w:t>
      </w:r>
      <w:r w:rsidRPr="006F353B">
        <w:t>решения</w:t>
      </w:r>
      <w:r w:rsidRPr="006F353B">
        <w:rPr>
          <w:spacing w:val="1"/>
        </w:rPr>
        <w:t xml:space="preserve"> </w:t>
      </w:r>
      <w:r w:rsidRPr="006F353B">
        <w:t>задач</w:t>
      </w:r>
      <w:r w:rsidRPr="006F353B">
        <w:rPr>
          <w:spacing w:val="1"/>
        </w:rPr>
        <w:t xml:space="preserve"> </w:t>
      </w:r>
      <w:r w:rsidRPr="006F353B">
        <w:t>психологического</w:t>
      </w:r>
      <w:r w:rsidRPr="006F353B">
        <w:rPr>
          <w:spacing w:val="1"/>
        </w:rPr>
        <w:t xml:space="preserve"> </w:t>
      </w:r>
      <w:r w:rsidRPr="006F353B">
        <w:t>сопровождения</w:t>
      </w:r>
      <w:r w:rsidRPr="006F353B">
        <w:rPr>
          <w:spacing w:val="-1"/>
        </w:rPr>
        <w:t xml:space="preserve"> </w:t>
      </w:r>
      <w:r w:rsidRPr="006F353B">
        <w:t>и</w:t>
      </w:r>
      <w:r w:rsidRPr="006F353B">
        <w:rPr>
          <w:spacing w:val="2"/>
        </w:rPr>
        <w:t xml:space="preserve"> </w:t>
      </w:r>
      <w:r w:rsidRPr="006F353B">
        <w:t>оказания</w:t>
      </w:r>
      <w:r w:rsidRPr="006F353B">
        <w:rPr>
          <w:spacing w:val="1"/>
        </w:rPr>
        <w:t xml:space="preserve"> </w:t>
      </w:r>
      <w:r w:rsidRPr="006F353B">
        <w:t>адресной психологической</w:t>
      </w:r>
      <w:r w:rsidRPr="006F353B">
        <w:rPr>
          <w:spacing w:val="2"/>
        </w:rPr>
        <w:t xml:space="preserve"> </w:t>
      </w:r>
      <w:r w:rsidRPr="006F353B">
        <w:t>помощи.</w:t>
      </w:r>
    </w:p>
    <w:p w14:paraId="01EAA89F" w14:textId="77777777" w:rsidR="00315B74" w:rsidRPr="006F353B" w:rsidRDefault="00A67EC6" w:rsidP="006F353B">
      <w:pPr>
        <w:pStyle w:val="a3"/>
        <w:spacing w:line="276" w:lineRule="auto"/>
        <w:ind w:left="0" w:firstLine="709"/>
      </w:pPr>
      <w:r w:rsidRPr="006F353B">
        <w:rPr>
          <w:b/>
          <w:bCs/>
          <w:i/>
          <w:iCs/>
        </w:rPr>
        <w:tab/>
      </w:r>
      <w:r w:rsidR="00315B74" w:rsidRPr="006F353B">
        <w:t xml:space="preserve">Педагогическая диагностика проводится </w:t>
      </w:r>
      <w:r w:rsidR="00AE5FEB">
        <w:t>с</w:t>
      </w:r>
      <w:r w:rsidR="00523E2D" w:rsidRPr="006F353B">
        <w:rPr>
          <w:spacing w:val="31"/>
        </w:rPr>
        <w:t xml:space="preserve"> </w:t>
      </w:r>
      <w:r w:rsidR="00523E2D" w:rsidRPr="006F353B">
        <w:t>периодичностью</w:t>
      </w:r>
      <w:r w:rsidR="00315B74" w:rsidRPr="006F353B">
        <w:t>:</w:t>
      </w:r>
    </w:p>
    <w:p w14:paraId="22538FD7" w14:textId="77777777" w:rsidR="00315B74" w:rsidRPr="006F353B" w:rsidRDefault="00523E2D" w:rsidP="005E5B25">
      <w:pPr>
        <w:pStyle w:val="a3"/>
        <w:numPr>
          <w:ilvl w:val="0"/>
          <w:numId w:val="24"/>
        </w:numPr>
        <w:tabs>
          <w:tab w:val="left" w:pos="993"/>
        </w:tabs>
        <w:spacing w:line="276" w:lineRule="auto"/>
        <w:ind w:left="0" w:firstLine="709"/>
      </w:pPr>
      <w:r w:rsidRPr="006F353B">
        <w:t>в</w:t>
      </w:r>
      <w:r w:rsidRPr="006F353B">
        <w:rPr>
          <w:spacing w:val="31"/>
        </w:rPr>
        <w:t xml:space="preserve"> </w:t>
      </w:r>
      <w:r w:rsidRPr="006F353B">
        <w:t>группах дошкольного</w:t>
      </w:r>
      <w:r w:rsidRPr="006F353B">
        <w:rPr>
          <w:spacing w:val="-1"/>
        </w:rPr>
        <w:t xml:space="preserve"> </w:t>
      </w:r>
      <w:r w:rsidRPr="006F353B">
        <w:t>возраста</w:t>
      </w:r>
      <w:r w:rsidR="00315B74" w:rsidRPr="006F353B">
        <w:t xml:space="preserve"> </w:t>
      </w:r>
      <w:r w:rsidR="00047AE7">
        <w:t>2</w:t>
      </w:r>
      <w:r w:rsidR="00315B74" w:rsidRPr="006F353B">
        <w:t xml:space="preserve"> раз в год, в </w:t>
      </w:r>
      <w:r w:rsidR="00047AE7">
        <w:t>начале учебного года (октябрь) и в конце учебного года (апрель</w:t>
      </w:r>
      <w:r w:rsidR="00315B74" w:rsidRPr="006F353B">
        <w:t>)</w:t>
      </w:r>
      <w:r w:rsidR="00C079DF">
        <w:t>.</w:t>
      </w:r>
    </w:p>
    <w:p w14:paraId="7AC1E7CC" w14:textId="77777777" w:rsidR="00523E2D" w:rsidRPr="006F353B" w:rsidRDefault="00523E2D" w:rsidP="005E5B25">
      <w:pPr>
        <w:pStyle w:val="a3"/>
        <w:numPr>
          <w:ilvl w:val="0"/>
          <w:numId w:val="24"/>
        </w:numPr>
        <w:tabs>
          <w:tab w:val="left" w:pos="993"/>
        </w:tabs>
        <w:spacing w:line="276" w:lineRule="auto"/>
        <w:ind w:left="0" w:firstLine="709"/>
      </w:pPr>
      <w:r w:rsidRPr="006F353B">
        <w:t>в</w:t>
      </w:r>
      <w:r w:rsidRPr="006F353B">
        <w:rPr>
          <w:spacing w:val="-1"/>
        </w:rPr>
        <w:t xml:space="preserve"> </w:t>
      </w:r>
      <w:r w:rsidRPr="006F353B">
        <w:t>группах</w:t>
      </w:r>
      <w:r w:rsidRPr="006F353B">
        <w:rPr>
          <w:spacing w:val="2"/>
        </w:rPr>
        <w:t xml:space="preserve"> </w:t>
      </w:r>
      <w:r w:rsidRPr="006F353B">
        <w:t>раннего</w:t>
      </w:r>
      <w:r w:rsidRPr="006F353B">
        <w:rPr>
          <w:spacing w:val="-2"/>
        </w:rPr>
        <w:t xml:space="preserve"> </w:t>
      </w:r>
      <w:r w:rsidRPr="006F353B">
        <w:t>возраста</w:t>
      </w:r>
      <w:r w:rsidR="00315B74" w:rsidRPr="006F353B">
        <w:t xml:space="preserve"> </w:t>
      </w:r>
      <w:r w:rsidR="00047AE7">
        <w:t>2</w:t>
      </w:r>
      <w:r w:rsidR="00047AE7" w:rsidRPr="006F353B">
        <w:t xml:space="preserve"> раз в год, в </w:t>
      </w:r>
      <w:r w:rsidR="00047AE7">
        <w:t>начале учебного года (октябрь) и в конце учебного года (апрель</w:t>
      </w:r>
      <w:r w:rsidR="00047AE7" w:rsidRPr="006F353B">
        <w:t>)</w:t>
      </w:r>
      <w:r w:rsidR="00C079DF">
        <w:t>.</w:t>
      </w:r>
    </w:p>
    <w:p w14:paraId="7BE672E5" w14:textId="77777777" w:rsidR="00A67EC6" w:rsidRPr="0087388F" w:rsidRDefault="00523E2D" w:rsidP="00047AE7">
      <w:pPr>
        <w:pStyle w:val="a3"/>
        <w:spacing w:line="276" w:lineRule="auto"/>
        <w:ind w:left="0" w:firstLine="709"/>
      </w:pPr>
      <w:r w:rsidRPr="006F353B">
        <w:t>Для</w:t>
      </w:r>
      <w:r w:rsidRPr="006F353B">
        <w:rPr>
          <w:spacing w:val="-3"/>
        </w:rPr>
        <w:t xml:space="preserve"> </w:t>
      </w:r>
      <w:r w:rsidRPr="006F353B">
        <w:t>проведения</w:t>
      </w:r>
      <w:r w:rsidRPr="006F353B">
        <w:rPr>
          <w:spacing w:val="-2"/>
        </w:rPr>
        <w:t xml:space="preserve"> </w:t>
      </w:r>
      <w:r w:rsidRPr="006F353B">
        <w:t>индивидуальной</w:t>
      </w:r>
      <w:r w:rsidRPr="006F353B">
        <w:rPr>
          <w:spacing w:val="-2"/>
        </w:rPr>
        <w:t xml:space="preserve"> </w:t>
      </w:r>
      <w:r w:rsidRPr="006F353B">
        <w:t>педагогической</w:t>
      </w:r>
      <w:r w:rsidRPr="006F353B">
        <w:rPr>
          <w:spacing w:val="-1"/>
        </w:rPr>
        <w:t xml:space="preserve"> </w:t>
      </w:r>
      <w:r w:rsidRPr="006F353B">
        <w:t>диагностики</w:t>
      </w:r>
      <w:r w:rsidR="00E92105" w:rsidRPr="006F353B">
        <w:t xml:space="preserve"> на разных этапах освоения программы </w:t>
      </w:r>
      <w:r w:rsidR="00A67EC6" w:rsidRPr="006F353B">
        <w:t>используются</w:t>
      </w:r>
      <w:r w:rsidR="00E92105" w:rsidRPr="006F353B">
        <w:t xml:space="preserve"> следующие диагностические пособия:</w:t>
      </w:r>
    </w:p>
    <w:p w14:paraId="52D2A9B6" w14:textId="77777777" w:rsidR="00993E44" w:rsidRDefault="00993E44">
      <w:pPr>
        <w:pStyle w:val="a3"/>
        <w:spacing w:before="1"/>
        <w:ind w:left="0" w:firstLine="0"/>
        <w:jc w:val="left"/>
        <w:rPr>
          <w:sz w:val="28"/>
        </w:rPr>
      </w:pPr>
    </w:p>
    <w:p w14:paraId="76C581F5" w14:textId="77777777" w:rsidR="00B140EA" w:rsidRDefault="00B140EA">
      <w:pPr>
        <w:pStyle w:val="a3"/>
        <w:spacing w:before="1"/>
        <w:ind w:left="0" w:firstLine="0"/>
        <w:jc w:val="left"/>
        <w:rPr>
          <w:sz w:val="28"/>
        </w:rPr>
      </w:pPr>
    </w:p>
    <w:p w14:paraId="121781DA" w14:textId="77777777" w:rsidR="00BB340C" w:rsidRPr="004B1E6F" w:rsidRDefault="0021290F" w:rsidP="005E5B25">
      <w:pPr>
        <w:pStyle w:val="1"/>
        <w:numPr>
          <w:ilvl w:val="0"/>
          <w:numId w:val="7"/>
        </w:numPr>
        <w:tabs>
          <w:tab w:val="left" w:pos="426"/>
        </w:tabs>
        <w:ind w:left="0" w:firstLine="0"/>
        <w:jc w:val="center"/>
        <w:rPr>
          <w:sz w:val="26"/>
          <w:szCs w:val="26"/>
        </w:rPr>
      </w:pPr>
      <w:r w:rsidRPr="004B1E6F">
        <w:rPr>
          <w:sz w:val="26"/>
          <w:szCs w:val="26"/>
        </w:rPr>
        <w:lastRenderedPageBreak/>
        <w:t>СОДЕРЖАТЕЛЬНЫЙ</w:t>
      </w:r>
      <w:r w:rsidRPr="004B1E6F">
        <w:rPr>
          <w:spacing w:val="-7"/>
          <w:sz w:val="26"/>
          <w:szCs w:val="26"/>
        </w:rPr>
        <w:t xml:space="preserve"> </w:t>
      </w:r>
      <w:r w:rsidRPr="004B1E6F">
        <w:rPr>
          <w:sz w:val="26"/>
          <w:szCs w:val="26"/>
        </w:rPr>
        <w:t>РАЗДЕЛ</w:t>
      </w:r>
    </w:p>
    <w:p w14:paraId="2ADD46C3" w14:textId="77777777" w:rsidR="00BB340C" w:rsidRPr="004B1E6F" w:rsidRDefault="00BB340C" w:rsidP="00632D4D">
      <w:pPr>
        <w:pStyle w:val="a3"/>
        <w:spacing w:before="1" w:line="276" w:lineRule="auto"/>
        <w:ind w:left="0" w:firstLine="0"/>
        <w:rPr>
          <w:b/>
        </w:rPr>
      </w:pPr>
    </w:p>
    <w:p w14:paraId="05F07405" w14:textId="77777777" w:rsidR="00BB340C" w:rsidRDefault="00315B74" w:rsidP="005E5B25">
      <w:pPr>
        <w:pStyle w:val="a5"/>
        <w:numPr>
          <w:ilvl w:val="1"/>
          <w:numId w:val="3"/>
        </w:numPr>
        <w:tabs>
          <w:tab w:val="left" w:pos="634"/>
        </w:tabs>
        <w:spacing w:line="276" w:lineRule="auto"/>
        <w:ind w:hanging="422"/>
        <w:jc w:val="both"/>
        <w:rPr>
          <w:b/>
          <w:sz w:val="24"/>
        </w:rPr>
      </w:pPr>
      <w:r>
        <w:rPr>
          <w:b/>
          <w:sz w:val="24"/>
        </w:rPr>
        <w:t>Задачи и содержание образования по образовательным областям</w:t>
      </w:r>
    </w:p>
    <w:p w14:paraId="749F9ABC" w14:textId="77777777" w:rsidR="00BB340C" w:rsidRDefault="0021290F" w:rsidP="00632D4D">
      <w:pPr>
        <w:pStyle w:val="a3"/>
        <w:spacing w:line="276" w:lineRule="auto"/>
        <w:ind w:left="0" w:firstLine="709"/>
      </w:pPr>
      <w:r>
        <w:t>В каждой образовательной области сформулированы задачи, содержание образовательной</w:t>
      </w:r>
      <w:r>
        <w:rPr>
          <w:spacing w:val="1"/>
        </w:rPr>
        <w:t xml:space="preserve"> </w:t>
      </w:r>
      <w:r>
        <w:t>деятельности, предусмотренное для освоения в каждой возрастной группе детей в возрасте от двух</w:t>
      </w:r>
      <w:r w:rsidR="00315B74">
        <w:t xml:space="preserve"> </w:t>
      </w:r>
      <w:r>
        <w:rPr>
          <w:spacing w:val="-57"/>
        </w:rPr>
        <w:t xml:space="preserve"> </w:t>
      </w:r>
      <w:r>
        <w:t>месяцев</w:t>
      </w:r>
      <w:r>
        <w:rPr>
          <w:spacing w:val="1"/>
        </w:rPr>
        <w:t xml:space="preserve"> </w:t>
      </w:r>
      <w:r>
        <w:t>до</w:t>
      </w:r>
      <w:r>
        <w:rPr>
          <w:spacing w:val="1"/>
        </w:rPr>
        <w:t xml:space="preserve"> </w:t>
      </w:r>
      <w:r>
        <w:t>восьми</w:t>
      </w:r>
      <w:r>
        <w:rPr>
          <w:spacing w:val="1"/>
        </w:rPr>
        <w:t xml:space="preserve"> </w:t>
      </w:r>
      <w:r>
        <w:t>лет,</w:t>
      </w:r>
      <w:r>
        <w:rPr>
          <w:spacing w:val="1"/>
        </w:rPr>
        <w:t xml:space="preserve"> </w:t>
      </w:r>
      <w:r>
        <w:t>а</w:t>
      </w:r>
      <w:r>
        <w:rPr>
          <w:spacing w:val="1"/>
        </w:rPr>
        <w:t xml:space="preserve"> </w:t>
      </w:r>
      <w:r>
        <w:t>также</w:t>
      </w:r>
      <w:r>
        <w:rPr>
          <w:spacing w:val="1"/>
        </w:rPr>
        <w:t xml:space="preserve"> </w:t>
      </w:r>
      <w:r>
        <w:t>результаты,</w:t>
      </w:r>
      <w:r>
        <w:rPr>
          <w:spacing w:val="1"/>
        </w:rPr>
        <w:t xml:space="preserve"> </w:t>
      </w:r>
      <w:r>
        <w:t>которые</w:t>
      </w:r>
      <w:r>
        <w:rPr>
          <w:spacing w:val="1"/>
        </w:rPr>
        <w:t xml:space="preserve"> </w:t>
      </w:r>
      <w:r>
        <w:t>могут</w:t>
      </w:r>
      <w:r>
        <w:rPr>
          <w:spacing w:val="1"/>
        </w:rPr>
        <w:t xml:space="preserve"> </w:t>
      </w:r>
      <w:r>
        <w:t>быть</w:t>
      </w:r>
      <w:r>
        <w:rPr>
          <w:spacing w:val="1"/>
        </w:rPr>
        <w:t xml:space="preserve"> </w:t>
      </w:r>
      <w:r>
        <w:t>достигнуты</w:t>
      </w:r>
      <w:r>
        <w:rPr>
          <w:spacing w:val="1"/>
        </w:rPr>
        <w:t xml:space="preserve"> </w:t>
      </w:r>
      <w:r>
        <w:t>детьми</w:t>
      </w:r>
      <w:r>
        <w:rPr>
          <w:spacing w:val="1"/>
        </w:rPr>
        <w:t xml:space="preserve"> </w:t>
      </w:r>
      <w:r>
        <w:t>при</w:t>
      </w:r>
      <w:r>
        <w:rPr>
          <w:spacing w:val="1"/>
        </w:rPr>
        <w:t xml:space="preserve"> </w:t>
      </w:r>
      <w:r>
        <w:t>целенаправленной</w:t>
      </w:r>
      <w:r>
        <w:rPr>
          <w:spacing w:val="-1"/>
        </w:rPr>
        <w:t xml:space="preserve"> </w:t>
      </w:r>
      <w:r>
        <w:t>систематической работе</w:t>
      </w:r>
      <w:r>
        <w:rPr>
          <w:spacing w:val="-1"/>
        </w:rPr>
        <w:t xml:space="preserve"> </w:t>
      </w:r>
      <w:r>
        <w:t>с</w:t>
      </w:r>
      <w:r>
        <w:rPr>
          <w:spacing w:val="-1"/>
        </w:rPr>
        <w:t xml:space="preserve"> </w:t>
      </w:r>
      <w:r>
        <w:t>ними.</w:t>
      </w:r>
    </w:p>
    <w:p w14:paraId="2A0023F8" w14:textId="77777777" w:rsidR="00BB340C" w:rsidRDefault="00315B74" w:rsidP="00632D4D">
      <w:pPr>
        <w:pStyle w:val="a3"/>
        <w:spacing w:line="276" w:lineRule="auto"/>
        <w:ind w:left="0" w:firstLine="709"/>
      </w:pPr>
      <w:r>
        <w:t>Определение задач и содержания образования базируется на следующих принципах:</w:t>
      </w:r>
    </w:p>
    <w:p w14:paraId="6270BCBB" w14:textId="77777777" w:rsidR="00BB340C" w:rsidRDefault="00315B74" w:rsidP="00632D4D">
      <w:pPr>
        <w:pStyle w:val="a3"/>
        <w:spacing w:line="276" w:lineRule="auto"/>
        <w:ind w:left="0" w:firstLine="709"/>
      </w:pPr>
      <w:r>
        <w:rPr>
          <w:i/>
        </w:rPr>
        <w:t>принцип учё</w:t>
      </w:r>
      <w:r w:rsidR="0021290F">
        <w:rPr>
          <w:i/>
        </w:rPr>
        <w:t>та ведущей деятельности</w:t>
      </w:r>
      <w:r w:rsidR="0021290F">
        <w:t xml:space="preserve">: </w:t>
      </w:r>
      <w:r w:rsidR="000E2494">
        <w:t>П</w:t>
      </w:r>
      <w:r w:rsidR="0021290F">
        <w:t>рограмма реализуется в контексте</w:t>
      </w:r>
      <w:r w:rsidR="0021290F">
        <w:rPr>
          <w:spacing w:val="1"/>
        </w:rPr>
        <w:t xml:space="preserve"> </w:t>
      </w:r>
      <w:r w:rsidR="0021290F">
        <w:t>всех</w:t>
      </w:r>
      <w:r w:rsidR="0021290F">
        <w:rPr>
          <w:spacing w:val="1"/>
        </w:rPr>
        <w:t xml:space="preserve"> </w:t>
      </w:r>
      <w:r w:rsidR="0021290F">
        <w:t>перечисленных</w:t>
      </w:r>
      <w:r w:rsidR="0021290F">
        <w:rPr>
          <w:spacing w:val="1"/>
        </w:rPr>
        <w:t xml:space="preserve"> </w:t>
      </w:r>
      <w:r w:rsidR="0021290F">
        <w:t>в</w:t>
      </w:r>
      <w:r w:rsidR="0021290F">
        <w:rPr>
          <w:spacing w:val="1"/>
        </w:rPr>
        <w:t xml:space="preserve"> </w:t>
      </w:r>
      <w:r w:rsidR="0021290F">
        <w:t>ФГОС</w:t>
      </w:r>
      <w:r w:rsidR="0021290F">
        <w:rPr>
          <w:spacing w:val="1"/>
        </w:rPr>
        <w:t xml:space="preserve"> </w:t>
      </w:r>
      <w:r w:rsidR="0021290F">
        <w:t>ДО</w:t>
      </w:r>
      <w:r w:rsidR="0021290F">
        <w:rPr>
          <w:spacing w:val="1"/>
        </w:rPr>
        <w:t xml:space="preserve"> </w:t>
      </w:r>
      <w:r w:rsidR="0021290F">
        <w:t>видов</w:t>
      </w:r>
      <w:r w:rsidR="0021290F">
        <w:rPr>
          <w:spacing w:val="1"/>
        </w:rPr>
        <w:t xml:space="preserve"> </w:t>
      </w:r>
      <w:r w:rsidR="0021290F">
        <w:t>детской</w:t>
      </w:r>
      <w:r w:rsidR="0021290F">
        <w:rPr>
          <w:spacing w:val="1"/>
        </w:rPr>
        <w:t xml:space="preserve"> </w:t>
      </w:r>
      <w:r w:rsidR="0021290F">
        <w:t>деятельности,</w:t>
      </w:r>
      <w:r w:rsidR="0021290F">
        <w:rPr>
          <w:spacing w:val="1"/>
        </w:rPr>
        <w:t xml:space="preserve"> </w:t>
      </w:r>
      <w:r w:rsidR="0021290F">
        <w:t>с</w:t>
      </w:r>
      <w:r w:rsidR="0021290F">
        <w:rPr>
          <w:spacing w:val="1"/>
        </w:rPr>
        <w:t xml:space="preserve"> </w:t>
      </w:r>
      <w:r w:rsidR="0021290F">
        <w:t>акцентом</w:t>
      </w:r>
      <w:r w:rsidR="0021290F">
        <w:rPr>
          <w:spacing w:val="1"/>
        </w:rPr>
        <w:t xml:space="preserve"> </w:t>
      </w:r>
      <w:r w:rsidR="0021290F">
        <w:t>на</w:t>
      </w:r>
      <w:r w:rsidR="0021290F">
        <w:rPr>
          <w:spacing w:val="1"/>
        </w:rPr>
        <w:t xml:space="preserve"> </w:t>
      </w:r>
      <w:r w:rsidR="0021290F">
        <w:t>ведущую</w:t>
      </w:r>
      <w:r w:rsidR="0021290F">
        <w:rPr>
          <w:spacing w:val="1"/>
        </w:rPr>
        <w:t xml:space="preserve"> </w:t>
      </w:r>
      <w:r w:rsidR="0021290F">
        <w:t>деятельность</w:t>
      </w:r>
      <w:r w:rsidR="0021290F">
        <w:rPr>
          <w:spacing w:val="15"/>
        </w:rPr>
        <w:t xml:space="preserve"> </w:t>
      </w:r>
      <w:r w:rsidR="0021290F">
        <w:t>для</w:t>
      </w:r>
      <w:r w:rsidR="0021290F">
        <w:rPr>
          <w:spacing w:val="15"/>
        </w:rPr>
        <w:t xml:space="preserve"> </w:t>
      </w:r>
      <w:r w:rsidR="0021290F">
        <w:t>каждого</w:t>
      </w:r>
      <w:r w:rsidR="0021290F">
        <w:rPr>
          <w:spacing w:val="14"/>
        </w:rPr>
        <w:t xml:space="preserve"> </w:t>
      </w:r>
      <w:r w:rsidR="0021290F">
        <w:t>возрастного</w:t>
      </w:r>
      <w:r w:rsidR="0021290F">
        <w:rPr>
          <w:spacing w:val="13"/>
        </w:rPr>
        <w:t xml:space="preserve"> </w:t>
      </w:r>
      <w:r w:rsidR="0021290F">
        <w:t>периода</w:t>
      </w:r>
      <w:r w:rsidR="0021290F">
        <w:rPr>
          <w:spacing w:val="17"/>
        </w:rPr>
        <w:t xml:space="preserve"> </w:t>
      </w:r>
      <w:r w:rsidR="0021290F">
        <w:t>–</w:t>
      </w:r>
      <w:r w:rsidR="0021290F">
        <w:rPr>
          <w:spacing w:val="14"/>
        </w:rPr>
        <w:t xml:space="preserve"> </w:t>
      </w:r>
      <w:r w:rsidR="0021290F">
        <w:t>от</w:t>
      </w:r>
      <w:r w:rsidR="0021290F">
        <w:rPr>
          <w:spacing w:val="15"/>
        </w:rPr>
        <w:t xml:space="preserve"> </w:t>
      </w:r>
      <w:r w:rsidR="0021290F">
        <w:t>непосредственного</w:t>
      </w:r>
      <w:r w:rsidR="0021290F">
        <w:rPr>
          <w:spacing w:val="14"/>
        </w:rPr>
        <w:t xml:space="preserve"> </w:t>
      </w:r>
      <w:r w:rsidR="0021290F">
        <w:t>эмоционального</w:t>
      </w:r>
      <w:r w:rsidR="0021290F">
        <w:rPr>
          <w:spacing w:val="14"/>
        </w:rPr>
        <w:t xml:space="preserve"> </w:t>
      </w:r>
      <w:r w:rsidR="0021290F">
        <w:t>общения</w:t>
      </w:r>
      <w:r w:rsidR="000E2494">
        <w:t xml:space="preserve"> с</w:t>
      </w:r>
      <w:r w:rsidR="0021290F">
        <w:t>о</w:t>
      </w:r>
      <w:r w:rsidR="0021290F">
        <w:rPr>
          <w:spacing w:val="-2"/>
        </w:rPr>
        <w:t xml:space="preserve"> </w:t>
      </w:r>
      <w:r w:rsidR="0021290F">
        <w:t>взрослым</w:t>
      </w:r>
      <w:r w:rsidR="0021290F">
        <w:rPr>
          <w:spacing w:val="-3"/>
        </w:rPr>
        <w:t xml:space="preserve"> </w:t>
      </w:r>
      <w:r w:rsidR="0021290F">
        <w:t>до</w:t>
      </w:r>
      <w:r w:rsidR="0021290F">
        <w:rPr>
          <w:spacing w:val="-2"/>
        </w:rPr>
        <w:t xml:space="preserve"> </w:t>
      </w:r>
      <w:r w:rsidR="0021290F">
        <w:t>предметной</w:t>
      </w:r>
      <w:r w:rsidR="0021290F">
        <w:rPr>
          <w:spacing w:val="-1"/>
        </w:rPr>
        <w:t xml:space="preserve"> </w:t>
      </w:r>
      <w:r w:rsidR="0021290F">
        <w:t>(предметно -</w:t>
      </w:r>
      <w:r w:rsidR="0021290F">
        <w:rPr>
          <w:spacing w:val="-3"/>
        </w:rPr>
        <w:t xml:space="preserve"> </w:t>
      </w:r>
      <w:r w:rsidR="0021290F">
        <w:t>манипулятивной)</w:t>
      </w:r>
      <w:r w:rsidR="0021290F">
        <w:rPr>
          <w:spacing w:val="-2"/>
        </w:rPr>
        <w:t xml:space="preserve"> </w:t>
      </w:r>
      <w:r w:rsidR="0021290F">
        <w:t>и</w:t>
      </w:r>
      <w:r w:rsidR="0021290F">
        <w:rPr>
          <w:spacing w:val="-2"/>
        </w:rPr>
        <w:t xml:space="preserve"> </w:t>
      </w:r>
      <w:r w:rsidR="0021290F">
        <w:t>игровой</w:t>
      </w:r>
      <w:r w:rsidR="0021290F">
        <w:rPr>
          <w:spacing w:val="-4"/>
        </w:rPr>
        <w:t xml:space="preserve"> </w:t>
      </w:r>
      <w:r w:rsidR="0021290F">
        <w:t>деятельности;</w:t>
      </w:r>
    </w:p>
    <w:p w14:paraId="1A053165" w14:textId="77777777" w:rsidR="00BB340C" w:rsidRDefault="0021290F" w:rsidP="00632D4D">
      <w:pPr>
        <w:pStyle w:val="a3"/>
        <w:spacing w:line="276" w:lineRule="auto"/>
        <w:ind w:left="0" w:firstLine="709"/>
      </w:pPr>
      <w:r>
        <w:rPr>
          <w:i/>
        </w:rPr>
        <w:t>принцип</w:t>
      </w:r>
      <w:r>
        <w:rPr>
          <w:i/>
          <w:spacing w:val="1"/>
        </w:rPr>
        <w:t xml:space="preserve"> </w:t>
      </w:r>
      <w:r>
        <w:rPr>
          <w:i/>
        </w:rPr>
        <w:t>учета</w:t>
      </w:r>
      <w:r>
        <w:rPr>
          <w:i/>
          <w:spacing w:val="1"/>
        </w:rPr>
        <w:t xml:space="preserve"> </w:t>
      </w:r>
      <w:r>
        <w:rPr>
          <w:i/>
        </w:rPr>
        <w:t>возрастных</w:t>
      </w:r>
      <w:r>
        <w:rPr>
          <w:i/>
          <w:spacing w:val="1"/>
        </w:rPr>
        <w:t xml:space="preserve"> </w:t>
      </w:r>
      <w:r>
        <w:rPr>
          <w:i/>
        </w:rPr>
        <w:t>и</w:t>
      </w:r>
      <w:r>
        <w:rPr>
          <w:i/>
          <w:spacing w:val="1"/>
        </w:rPr>
        <w:t xml:space="preserve"> </w:t>
      </w:r>
      <w:r>
        <w:rPr>
          <w:i/>
        </w:rPr>
        <w:t>индивидуальных</w:t>
      </w:r>
      <w:r>
        <w:rPr>
          <w:i/>
          <w:spacing w:val="1"/>
        </w:rPr>
        <w:t xml:space="preserve"> </w:t>
      </w:r>
      <w:r>
        <w:rPr>
          <w:i/>
        </w:rPr>
        <w:t>особенностей</w:t>
      </w:r>
      <w:r>
        <w:rPr>
          <w:i/>
          <w:spacing w:val="1"/>
        </w:rPr>
        <w:t xml:space="preserve"> </w:t>
      </w:r>
      <w:r>
        <w:rPr>
          <w:i/>
        </w:rPr>
        <w:t>детей:</w:t>
      </w:r>
      <w:r>
        <w:rPr>
          <w:i/>
          <w:spacing w:val="61"/>
        </w:rPr>
        <w:t xml:space="preserve"> </w:t>
      </w:r>
      <w:r w:rsidR="000E2494">
        <w:t>П</w:t>
      </w:r>
      <w:r>
        <w:t>рограмма учитывает возрастные характеристики развития ребенка на разных этапах дошкольного</w:t>
      </w:r>
      <w:r>
        <w:rPr>
          <w:spacing w:val="-57"/>
        </w:rPr>
        <w:t xml:space="preserve"> </w:t>
      </w:r>
      <w:r>
        <w:t>возраста,</w:t>
      </w:r>
      <w:r>
        <w:rPr>
          <w:spacing w:val="1"/>
        </w:rPr>
        <w:t xml:space="preserve"> </w:t>
      </w:r>
      <w:r>
        <w:t>предусматривает</w:t>
      </w:r>
      <w:r>
        <w:rPr>
          <w:spacing w:val="1"/>
        </w:rPr>
        <w:t xml:space="preserve"> </w:t>
      </w:r>
      <w:r>
        <w:t>возможность</w:t>
      </w:r>
      <w:r>
        <w:rPr>
          <w:spacing w:val="1"/>
        </w:rPr>
        <w:t xml:space="preserve"> </w:t>
      </w:r>
      <w:r>
        <w:t>и</w:t>
      </w:r>
      <w:r>
        <w:rPr>
          <w:spacing w:val="1"/>
        </w:rPr>
        <w:t xml:space="preserve"> </w:t>
      </w:r>
      <w:r>
        <w:t>механизмы</w:t>
      </w:r>
      <w:r>
        <w:rPr>
          <w:spacing w:val="1"/>
        </w:rPr>
        <w:t xml:space="preserve"> </w:t>
      </w:r>
      <w:r>
        <w:t>разработки</w:t>
      </w:r>
      <w:r>
        <w:rPr>
          <w:spacing w:val="1"/>
        </w:rPr>
        <w:t xml:space="preserve"> </w:t>
      </w:r>
      <w:r>
        <w:t>индивидуальных</w:t>
      </w:r>
      <w:r>
        <w:rPr>
          <w:spacing w:val="1"/>
        </w:rPr>
        <w:t xml:space="preserve"> </w:t>
      </w:r>
      <w:r>
        <w:t>траекторий</w:t>
      </w:r>
      <w:r>
        <w:rPr>
          <w:spacing w:val="-57"/>
        </w:rPr>
        <w:t xml:space="preserve"> </w:t>
      </w:r>
      <w:r>
        <w:t>развития</w:t>
      </w:r>
      <w:r>
        <w:rPr>
          <w:spacing w:val="1"/>
        </w:rPr>
        <w:t xml:space="preserve"> </w:t>
      </w:r>
      <w:r>
        <w:t>и</w:t>
      </w:r>
      <w:r>
        <w:rPr>
          <w:spacing w:val="1"/>
        </w:rPr>
        <w:t xml:space="preserve"> </w:t>
      </w:r>
      <w:r>
        <w:t>образования</w:t>
      </w:r>
      <w:r>
        <w:rPr>
          <w:spacing w:val="1"/>
        </w:rPr>
        <w:t xml:space="preserve"> </w:t>
      </w:r>
      <w:r>
        <w:t>детей</w:t>
      </w:r>
      <w:r>
        <w:rPr>
          <w:spacing w:val="1"/>
        </w:rPr>
        <w:t xml:space="preserve"> </w:t>
      </w:r>
      <w:r>
        <w:t>с</w:t>
      </w:r>
      <w:r>
        <w:rPr>
          <w:spacing w:val="1"/>
        </w:rPr>
        <w:t xml:space="preserve"> </w:t>
      </w:r>
      <w:r>
        <w:t>особыми</w:t>
      </w:r>
      <w:r>
        <w:rPr>
          <w:spacing w:val="1"/>
        </w:rPr>
        <w:t xml:space="preserve"> </w:t>
      </w:r>
      <w:r>
        <w:t>возможностями,</w:t>
      </w:r>
      <w:r>
        <w:rPr>
          <w:spacing w:val="1"/>
        </w:rPr>
        <w:t xml:space="preserve"> </w:t>
      </w:r>
      <w:r>
        <w:t>способностями,</w:t>
      </w:r>
      <w:r>
        <w:rPr>
          <w:spacing w:val="1"/>
        </w:rPr>
        <w:t xml:space="preserve"> </w:t>
      </w:r>
      <w:r>
        <w:t>потребностями</w:t>
      </w:r>
      <w:r>
        <w:rPr>
          <w:spacing w:val="1"/>
        </w:rPr>
        <w:t xml:space="preserve"> </w:t>
      </w:r>
      <w:r>
        <w:t>и</w:t>
      </w:r>
      <w:r>
        <w:rPr>
          <w:spacing w:val="1"/>
        </w:rPr>
        <w:t xml:space="preserve"> </w:t>
      </w:r>
      <w:r>
        <w:t>интересами;</w:t>
      </w:r>
    </w:p>
    <w:p w14:paraId="5444B2E7" w14:textId="77777777" w:rsidR="00BB340C" w:rsidRDefault="0021290F" w:rsidP="00632D4D">
      <w:pPr>
        <w:pStyle w:val="a3"/>
        <w:spacing w:line="276" w:lineRule="auto"/>
        <w:ind w:left="0" w:firstLine="709"/>
      </w:pPr>
      <w:r>
        <w:rPr>
          <w:i/>
        </w:rPr>
        <w:t>принцип</w:t>
      </w:r>
      <w:r>
        <w:rPr>
          <w:i/>
          <w:spacing w:val="1"/>
        </w:rPr>
        <w:t xml:space="preserve"> </w:t>
      </w:r>
      <w:r>
        <w:rPr>
          <w:i/>
        </w:rPr>
        <w:t>амплификации</w:t>
      </w:r>
      <w:r>
        <w:rPr>
          <w:i/>
          <w:spacing w:val="1"/>
        </w:rPr>
        <w:t xml:space="preserve"> </w:t>
      </w:r>
      <w:r>
        <w:rPr>
          <w:i/>
        </w:rPr>
        <w:t>детского</w:t>
      </w:r>
      <w:r>
        <w:rPr>
          <w:i/>
          <w:spacing w:val="1"/>
        </w:rPr>
        <w:t xml:space="preserve"> </w:t>
      </w:r>
      <w:r>
        <w:rPr>
          <w:i/>
        </w:rPr>
        <w:t>развития</w:t>
      </w:r>
      <w:r>
        <w:rPr>
          <w:i/>
          <w:spacing w:val="1"/>
        </w:rPr>
        <w:t xml:space="preserve"> </w:t>
      </w:r>
      <w:r>
        <w:t>как</w:t>
      </w:r>
      <w:r>
        <w:rPr>
          <w:spacing w:val="1"/>
        </w:rPr>
        <w:t xml:space="preserve"> </w:t>
      </w:r>
      <w:r>
        <w:t>направленного</w:t>
      </w:r>
      <w:r>
        <w:rPr>
          <w:spacing w:val="1"/>
        </w:rPr>
        <w:t xml:space="preserve"> </w:t>
      </w:r>
      <w:r>
        <w:t>процесса</w:t>
      </w:r>
      <w:r>
        <w:rPr>
          <w:spacing w:val="1"/>
        </w:rPr>
        <w:t xml:space="preserve"> </w:t>
      </w:r>
      <w:r>
        <w:t>обогащения</w:t>
      </w:r>
      <w:r>
        <w:rPr>
          <w:spacing w:val="1"/>
        </w:rPr>
        <w:t xml:space="preserve"> </w:t>
      </w:r>
      <w:r>
        <w:t>и</w:t>
      </w:r>
      <w:r>
        <w:rPr>
          <w:spacing w:val="1"/>
        </w:rPr>
        <w:t xml:space="preserve"> </w:t>
      </w:r>
      <w:r>
        <w:t>развертывания содержания видов детской деятельности, а также общения детей с взрослыми и</w:t>
      </w:r>
      <w:r>
        <w:rPr>
          <w:spacing w:val="1"/>
        </w:rPr>
        <w:t xml:space="preserve"> </w:t>
      </w:r>
      <w:r>
        <w:t>сверстниками,</w:t>
      </w:r>
      <w:r>
        <w:rPr>
          <w:spacing w:val="-1"/>
        </w:rPr>
        <w:t xml:space="preserve"> </w:t>
      </w:r>
      <w:r>
        <w:t>соответствующего</w:t>
      </w:r>
      <w:r>
        <w:rPr>
          <w:spacing w:val="-1"/>
        </w:rPr>
        <w:t xml:space="preserve"> </w:t>
      </w:r>
      <w:r>
        <w:t>возрастным</w:t>
      </w:r>
      <w:r>
        <w:rPr>
          <w:spacing w:val="-3"/>
        </w:rPr>
        <w:t xml:space="preserve"> </w:t>
      </w:r>
      <w:r>
        <w:t>задачам</w:t>
      </w:r>
      <w:r>
        <w:rPr>
          <w:spacing w:val="-1"/>
        </w:rPr>
        <w:t xml:space="preserve"> </w:t>
      </w:r>
      <w:r>
        <w:t>дошкольного возраста;</w:t>
      </w:r>
    </w:p>
    <w:p w14:paraId="6A901F22" w14:textId="77777777" w:rsidR="00BB340C" w:rsidRDefault="0021290F" w:rsidP="00632D4D">
      <w:pPr>
        <w:pStyle w:val="a3"/>
        <w:spacing w:line="276" w:lineRule="auto"/>
        <w:ind w:left="0" w:firstLine="709"/>
      </w:pPr>
      <w:r>
        <w:rPr>
          <w:i/>
        </w:rPr>
        <w:t>принцип</w:t>
      </w:r>
      <w:r>
        <w:rPr>
          <w:i/>
          <w:spacing w:val="1"/>
        </w:rPr>
        <w:t xml:space="preserve"> </w:t>
      </w:r>
      <w:r>
        <w:rPr>
          <w:i/>
        </w:rPr>
        <w:t>единства</w:t>
      </w:r>
      <w:r>
        <w:rPr>
          <w:i/>
          <w:spacing w:val="1"/>
        </w:rPr>
        <w:t xml:space="preserve"> </w:t>
      </w:r>
      <w:r>
        <w:rPr>
          <w:i/>
        </w:rPr>
        <w:t>обучения</w:t>
      </w:r>
      <w:r>
        <w:rPr>
          <w:i/>
          <w:spacing w:val="1"/>
        </w:rPr>
        <w:t xml:space="preserve"> </w:t>
      </w:r>
      <w:r>
        <w:rPr>
          <w:i/>
        </w:rPr>
        <w:t>и</w:t>
      </w:r>
      <w:r>
        <w:rPr>
          <w:i/>
          <w:spacing w:val="1"/>
        </w:rPr>
        <w:t xml:space="preserve"> </w:t>
      </w:r>
      <w:r>
        <w:rPr>
          <w:i/>
        </w:rPr>
        <w:t>воспитания:</w:t>
      </w:r>
      <w:r>
        <w:rPr>
          <w:i/>
          <w:spacing w:val="1"/>
        </w:rPr>
        <w:t xml:space="preserve"> </w:t>
      </w:r>
      <w:r>
        <w:t>как</w:t>
      </w:r>
      <w:r>
        <w:rPr>
          <w:spacing w:val="1"/>
        </w:rPr>
        <w:t xml:space="preserve"> </w:t>
      </w:r>
      <w:r>
        <w:t>интеграция</w:t>
      </w:r>
      <w:r>
        <w:rPr>
          <w:spacing w:val="1"/>
        </w:rPr>
        <w:t xml:space="preserve"> </w:t>
      </w:r>
      <w:r>
        <w:t>двух</w:t>
      </w:r>
      <w:r>
        <w:rPr>
          <w:spacing w:val="1"/>
        </w:rPr>
        <w:t xml:space="preserve"> </w:t>
      </w:r>
      <w:r>
        <w:t>сторон</w:t>
      </w:r>
      <w:r>
        <w:rPr>
          <w:spacing w:val="1"/>
        </w:rPr>
        <w:t xml:space="preserve"> </w:t>
      </w:r>
      <w:r>
        <w:t>процесса</w:t>
      </w:r>
      <w:r>
        <w:rPr>
          <w:spacing w:val="1"/>
        </w:rPr>
        <w:t xml:space="preserve"> </w:t>
      </w:r>
      <w:r>
        <w:t>образования, направленная на развитие личности ребенка и обусловленная общим подходом к</w:t>
      </w:r>
      <w:r>
        <w:rPr>
          <w:spacing w:val="1"/>
        </w:rPr>
        <w:t xml:space="preserve"> </w:t>
      </w:r>
      <w:r>
        <w:t>отбору содержания и организации воспитания и обучения через обогащение содержания и форм</w:t>
      </w:r>
      <w:r>
        <w:rPr>
          <w:spacing w:val="1"/>
        </w:rPr>
        <w:t xml:space="preserve"> </w:t>
      </w:r>
      <w:r>
        <w:t>детской деятельности;</w:t>
      </w:r>
    </w:p>
    <w:p w14:paraId="360745AD" w14:textId="77777777" w:rsidR="00BB340C" w:rsidRDefault="0021290F" w:rsidP="00632D4D">
      <w:pPr>
        <w:pStyle w:val="a3"/>
        <w:spacing w:line="276" w:lineRule="auto"/>
        <w:ind w:left="0" w:firstLine="709"/>
      </w:pPr>
      <w:r>
        <w:rPr>
          <w:i/>
        </w:rPr>
        <w:t>принцип</w:t>
      </w:r>
      <w:r>
        <w:rPr>
          <w:i/>
          <w:spacing w:val="1"/>
        </w:rPr>
        <w:t xml:space="preserve"> </w:t>
      </w:r>
      <w:r>
        <w:rPr>
          <w:i/>
        </w:rPr>
        <w:t>преемственности</w:t>
      </w:r>
      <w:r>
        <w:rPr>
          <w:i/>
          <w:spacing w:val="1"/>
        </w:rPr>
        <w:t xml:space="preserve"> </w:t>
      </w:r>
      <w:r>
        <w:rPr>
          <w:i/>
        </w:rPr>
        <w:t>образовательной</w:t>
      </w:r>
      <w:r>
        <w:rPr>
          <w:i/>
          <w:spacing w:val="1"/>
        </w:rPr>
        <w:t xml:space="preserve"> </w:t>
      </w:r>
      <w:r>
        <w:rPr>
          <w:i/>
        </w:rPr>
        <w:t>работы</w:t>
      </w:r>
      <w:r>
        <w:rPr>
          <w:i/>
          <w:spacing w:val="1"/>
        </w:rPr>
        <w:t xml:space="preserve"> </w:t>
      </w:r>
      <w:r>
        <w:t>на</w:t>
      </w:r>
      <w:r>
        <w:rPr>
          <w:spacing w:val="1"/>
        </w:rPr>
        <w:t xml:space="preserve"> </w:t>
      </w:r>
      <w:r>
        <w:t>разных</w:t>
      </w:r>
      <w:r>
        <w:rPr>
          <w:spacing w:val="1"/>
        </w:rPr>
        <w:t xml:space="preserve"> </w:t>
      </w:r>
      <w:r>
        <w:t>возрастных</w:t>
      </w:r>
      <w:r>
        <w:rPr>
          <w:spacing w:val="1"/>
        </w:rPr>
        <w:t xml:space="preserve"> </w:t>
      </w:r>
      <w:r>
        <w:t>этапах</w:t>
      </w:r>
      <w:r>
        <w:rPr>
          <w:spacing w:val="1"/>
        </w:rPr>
        <w:t xml:space="preserve"> </w:t>
      </w:r>
      <w:r>
        <w:t xml:space="preserve">дошкольного детства и при переходе на уровень начального общего образования: </w:t>
      </w:r>
      <w:r w:rsidR="000E2494">
        <w:t>П</w:t>
      </w:r>
      <w:r>
        <w:t>рограмма</w:t>
      </w:r>
      <w:r>
        <w:rPr>
          <w:spacing w:val="1"/>
        </w:rPr>
        <w:t xml:space="preserve"> </w:t>
      </w:r>
      <w:r>
        <w:t>реализует</w:t>
      </w:r>
      <w:r>
        <w:rPr>
          <w:spacing w:val="1"/>
        </w:rPr>
        <w:t xml:space="preserve"> </w:t>
      </w:r>
      <w:r>
        <w:t>данный</w:t>
      </w:r>
      <w:r>
        <w:rPr>
          <w:spacing w:val="1"/>
        </w:rPr>
        <w:t xml:space="preserve"> </w:t>
      </w:r>
      <w:r>
        <w:t>принцип</w:t>
      </w:r>
      <w:r>
        <w:rPr>
          <w:spacing w:val="1"/>
        </w:rPr>
        <w:t xml:space="preserve"> </w:t>
      </w:r>
      <w:r>
        <w:t>при</w:t>
      </w:r>
      <w:r>
        <w:rPr>
          <w:spacing w:val="1"/>
        </w:rPr>
        <w:t xml:space="preserve"> </w:t>
      </w:r>
      <w:r>
        <w:t>построении</w:t>
      </w:r>
      <w:r>
        <w:rPr>
          <w:spacing w:val="1"/>
        </w:rPr>
        <w:t xml:space="preserve"> </w:t>
      </w:r>
      <w:r>
        <w:t>содержания</w:t>
      </w:r>
      <w:r>
        <w:rPr>
          <w:spacing w:val="1"/>
        </w:rPr>
        <w:t xml:space="preserve"> </w:t>
      </w:r>
      <w:r>
        <w:t>обучения</w:t>
      </w:r>
      <w:r>
        <w:rPr>
          <w:spacing w:val="1"/>
        </w:rPr>
        <w:t xml:space="preserve"> </w:t>
      </w:r>
      <w:r>
        <w:t>и</w:t>
      </w:r>
      <w:r>
        <w:rPr>
          <w:spacing w:val="1"/>
        </w:rPr>
        <w:t xml:space="preserve"> </w:t>
      </w:r>
      <w:r>
        <w:t>воспитания</w:t>
      </w:r>
      <w:r>
        <w:rPr>
          <w:spacing w:val="1"/>
        </w:rPr>
        <w:t xml:space="preserve"> </w:t>
      </w:r>
      <w:r>
        <w:t>относительно</w:t>
      </w:r>
      <w:r>
        <w:rPr>
          <w:spacing w:val="1"/>
        </w:rPr>
        <w:t xml:space="preserve"> </w:t>
      </w:r>
      <w:r>
        <w:t>уровня</w:t>
      </w:r>
      <w:r>
        <w:rPr>
          <w:spacing w:val="1"/>
        </w:rPr>
        <w:t xml:space="preserve"> </w:t>
      </w:r>
      <w:r>
        <w:t>начального</w:t>
      </w:r>
      <w:r>
        <w:rPr>
          <w:spacing w:val="1"/>
        </w:rPr>
        <w:t xml:space="preserve"> </w:t>
      </w:r>
      <w:r>
        <w:t>школьного</w:t>
      </w:r>
      <w:r>
        <w:rPr>
          <w:spacing w:val="1"/>
        </w:rPr>
        <w:t xml:space="preserve"> </w:t>
      </w:r>
      <w:r>
        <w:t>образования,</w:t>
      </w:r>
      <w:r>
        <w:rPr>
          <w:spacing w:val="1"/>
        </w:rPr>
        <w:t xml:space="preserve"> </w:t>
      </w:r>
      <w:r>
        <w:t>а</w:t>
      </w:r>
      <w:r>
        <w:rPr>
          <w:spacing w:val="1"/>
        </w:rPr>
        <w:t xml:space="preserve"> </w:t>
      </w:r>
      <w:r>
        <w:t>также</w:t>
      </w:r>
      <w:r>
        <w:rPr>
          <w:spacing w:val="1"/>
        </w:rPr>
        <w:t xml:space="preserve"> </w:t>
      </w:r>
      <w:r>
        <w:t>при</w:t>
      </w:r>
      <w:r>
        <w:rPr>
          <w:spacing w:val="1"/>
        </w:rPr>
        <w:t xml:space="preserve"> </w:t>
      </w:r>
      <w:r>
        <w:t>построении</w:t>
      </w:r>
      <w:r>
        <w:rPr>
          <w:spacing w:val="1"/>
        </w:rPr>
        <w:t xml:space="preserve"> </w:t>
      </w:r>
      <w:r>
        <w:t>единого</w:t>
      </w:r>
      <w:r>
        <w:rPr>
          <w:spacing w:val="1"/>
        </w:rPr>
        <w:t xml:space="preserve"> </w:t>
      </w:r>
      <w:r>
        <w:t>пространства</w:t>
      </w:r>
      <w:r>
        <w:rPr>
          <w:spacing w:val="-2"/>
        </w:rPr>
        <w:t xml:space="preserve"> </w:t>
      </w:r>
      <w:r>
        <w:t>развития</w:t>
      </w:r>
      <w:r>
        <w:rPr>
          <w:spacing w:val="-3"/>
        </w:rPr>
        <w:t xml:space="preserve"> </w:t>
      </w:r>
      <w:r>
        <w:t>ребенка</w:t>
      </w:r>
      <w:r>
        <w:rPr>
          <w:spacing w:val="-1"/>
        </w:rPr>
        <w:t xml:space="preserve"> </w:t>
      </w:r>
      <w:r>
        <w:t>образовательной</w:t>
      </w:r>
      <w:r>
        <w:rPr>
          <w:spacing w:val="-1"/>
        </w:rPr>
        <w:t xml:space="preserve"> </w:t>
      </w:r>
      <w:r>
        <w:t>организации и</w:t>
      </w:r>
      <w:r>
        <w:rPr>
          <w:spacing w:val="-1"/>
        </w:rPr>
        <w:t xml:space="preserve"> </w:t>
      </w:r>
      <w:r>
        <w:t>семьи;</w:t>
      </w:r>
    </w:p>
    <w:p w14:paraId="5008CE05" w14:textId="77777777" w:rsidR="00BB340C" w:rsidRDefault="0021290F" w:rsidP="00632D4D">
      <w:pPr>
        <w:pStyle w:val="a3"/>
        <w:spacing w:line="276" w:lineRule="auto"/>
        <w:ind w:left="0" w:firstLine="709"/>
      </w:pPr>
      <w:r>
        <w:rPr>
          <w:i/>
        </w:rPr>
        <w:t xml:space="preserve">принцип сотрудничества с семьей: </w:t>
      </w:r>
      <w:r>
        <w:t xml:space="preserve">реализация </w:t>
      </w:r>
      <w:r w:rsidR="000E2494">
        <w:t>П</w:t>
      </w:r>
      <w:r>
        <w:t>рограммы предусматривает</w:t>
      </w:r>
      <w:r>
        <w:rPr>
          <w:spacing w:val="1"/>
        </w:rPr>
        <w:t xml:space="preserve"> </w:t>
      </w:r>
      <w:r>
        <w:t>оказание психолого-педагогической, методической помощи и поддержки родителям (законным</w:t>
      </w:r>
      <w:r>
        <w:rPr>
          <w:spacing w:val="1"/>
        </w:rPr>
        <w:t xml:space="preserve"> </w:t>
      </w:r>
      <w:r>
        <w:t>представителям)</w:t>
      </w:r>
      <w:r>
        <w:rPr>
          <w:spacing w:val="1"/>
        </w:rPr>
        <w:t xml:space="preserve"> </w:t>
      </w:r>
      <w:r>
        <w:t>детей</w:t>
      </w:r>
      <w:r>
        <w:rPr>
          <w:spacing w:val="1"/>
        </w:rPr>
        <w:t xml:space="preserve"> </w:t>
      </w:r>
      <w:r>
        <w:t>раннего</w:t>
      </w:r>
      <w:r>
        <w:rPr>
          <w:spacing w:val="1"/>
        </w:rPr>
        <w:t xml:space="preserve"> </w:t>
      </w:r>
      <w:r>
        <w:t>и</w:t>
      </w:r>
      <w:r>
        <w:rPr>
          <w:spacing w:val="1"/>
        </w:rPr>
        <w:t xml:space="preserve"> </w:t>
      </w:r>
      <w:r>
        <w:t>дошкольного</w:t>
      </w:r>
      <w:r>
        <w:rPr>
          <w:spacing w:val="1"/>
        </w:rPr>
        <w:t xml:space="preserve"> </w:t>
      </w:r>
      <w:r>
        <w:t>возраста,</w:t>
      </w:r>
      <w:r>
        <w:rPr>
          <w:spacing w:val="1"/>
        </w:rPr>
        <w:t xml:space="preserve"> </w:t>
      </w:r>
      <w:r>
        <w:t>построение</w:t>
      </w:r>
      <w:r>
        <w:rPr>
          <w:spacing w:val="1"/>
        </w:rPr>
        <w:t xml:space="preserve"> </w:t>
      </w:r>
      <w:r>
        <w:t>продуктивного</w:t>
      </w:r>
      <w:r>
        <w:rPr>
          <w:spacing w:val="1"/>
        </w:rPr>
        <w:t xml:space="preserve"> </w:t>
      </w:r>
      <w:r>
        <w:t>взаимодействия с родителями (законными представителями) с целью создания единого/общего</w:t>
      </w:r>
      <w:r>
        <w:rPr>
          <w:spacing w:val="1"/>
        </w:rPr>
        <w:t xml:space="preserve"> </w:t>
      </w:r>
      <w:r>
        <w:t>пространства</w:t>
      </w:r>
      <w:r>
        <w:rPr>
          <w:spacing w:val="-2"/>
        </w:rPr>
        <w:t xml:space="preserve"> </w:t>
      </w:r>
      <w:r>
        <w:t>развития</w:t>
      </w:r>
      <w:r>
        <w:rPr>
          <w:spacing w:val="-3"/>
        </w:rPr>
        <w:t xml:space="preserve"> </w:t>
      </w:r>
      <w:r>
        <w:t>ребенка;</w:t>
      </w:r>
    </w:p>
    <w:p w14:paraId="7CD47D4A" w14:textId="77777777" w:rsidR="00294A69" w:rsidRPr="00821159" w:rsidRDefault="0021290F" w:rsidP="00821159">
      <w:pPr>
        <w:pStyle w:val="a3"/>
        <w:spacing w:line="276" w:lineRule="auto"/>
        <w:ind w:left="0" w:firstLine="709"/>
      </w:pPr>
      <w:r>
        <w:rPr>
          <w:i/>
        </w:rPr>
        <w:t xml:space="preserve">принцип     </w:t>
      </w:r>
      <w:proofErr w:type="spellStart"/>
      <w:r>
        <w:rPr>
          <w:i/>
        </w:rPr>
        <w:t>здоровьесбережения</w:t>
      </w:r>
      <w:proofErr w:type="spellEnd"/>
      <w:r>
        <w:rPr>
          <w:i/>
        </w:rPr>
        <w:t>:</w:t>
      </w:r>
      <w:r w:rsidR="000E2494">
        <w:rPr>
          <w:i/>
        </w:rPr>
        <w:t xml:space="preserve"> </w:t>
      </w:r>
      <w:r>
        <w:t>при</w:t>
      </w:r>
      <w:r w:rsidR="000E2494">
        <w:t xml:space="preserve"> </w:t>
      </w:r>
      <w:r>
        <w:t>организации</w:t>
      </w:r>
      <w:r w:rsidR="000E2494">
        <w:t xml:space="preserve"> </w:t>
      </w:r>
      <w:r>
        <w:t>образовательной</w:t>
      </w:r>
      <w:r w:rsidR="000E2494">
        <w:t xml:space="preserve"> </w:t>
      </w:r>
      <w:r>
        <w:t>деятельности</w:t>
      </w:r>
      <w:r>
        <w:rPr>
          <w:spacing w:val="1"/>
        </w:rPr>
        <w:t xml:space="preserve"> </w:t>
      </w:r>
      <w:r>
        <w:t>не</w:t>
      </w:r>
      <w:r>
        <w:rPr>
          <w:spacing w:val="1"/>
        </w:rPr>
        <w:t xml:space="preserve"> </w:t>
      </w:r>
      <w:r>
        <w:t>допускается</w:t>
      </w:r>
      <w:r>
        <w:rPr>
          <w:spacing w:val="1"/>
        </w:rPr>
        <w:t xml:space="preserve"> </w:t>
      </w:r>
      <w:r>
        <w:t>использование</w:t>
      </w:r>
      <w:r>
        <w:rPr>
          <w:spacing w:val="1"/>
        </w:rPr>
        <w:t xml:space="preserve"> </w:t>
      </w:r>
      <w:r>
        <w:t>педагогических</w:t>
      </w:r>
      <w:r>
        <w:rPr>
          <w:spacing w:val="1"/>
        </w:rPr>
        <w:t xml:space="preserve"> </w:t>
      </w:r>
      <w:r>
        <w:t>технологий,</w:t>
      </w:r>
      <w:r>
        <w:rPr>
          <w:spacing w:val="1"/>
        </w:rPr>
        <w:t xml:space="preserve"> </w:t>
      </w:r>
      <w:r>
        <w:t>которые</w:t>
      </w:r>
      <w:r>
        <w:rPr>
          <w:spacing w:val="1"/>
        </w:rPr>
        <w:t xml:space="preserve"> </w:t>
      </w:r>
      <w:r>
        <w:t>могут</w:t>
      </w:r>
      <w:r>
        <w:rPr>
          <w:spacing w:val="1"/>
        </w:rPr>
        <w:t xml:space="preserve"> </w:t>
      </w:r>
      <w:r>
        <w:t>нанести</w:t>
      </w:r>
      <w:r>
        <w:rPr>
          <w:spacing w:val="1"/>
        </w:rPr>
        <w:t xml:space="preserve"> </w:t>
      </w:r>
      <w:r>
        <w:t>вред</w:t>
      </w:r>
      <w:r>
        <w:rPr>
          <w:spacing w:val="1"/>
        </w:rPr>
        <w:t xml:space="preserve"> </w:t>
      </w:r>
      <w:r>
        <w:t>физическому</w:t>
      </w:r>
      <w:r>
        <w:rPr>
          <w:spacing w:val="1"/>
        </w:rPr>
        <w:t xml:space="preserve"> </w:t>
      </w:r>
      <w:r>
        <w:t>и</w:t>
      </w:r>
      <w:r>
        <w:rPr>
          <w:spacing w:val="1"/>
        </w:rPr>
        <w:t xml:space="preserve"> </w:t>
      </w:r>
      <w:r>
        <w:t>(или)</w:t>
      </w:r>
      <w:r>
        <w:rPr>
          <w:spacing w:val="1"/>
        </w:rPr>
        <w:t xml:space="preserve"> </w:t>
      </w:r>
      <w:r>
        <w:t>психическому</w:t>
      </w:r>
      <w:r>
        <w:rPr>
          <w:spacing w:val="1"/>
        </w:rPr>
        <w:t xml:space="preserve"> </w:t>
      </w:r>
      <w:r>
        <w:t>здоровью</w:t>
      </w:r>
      <w:r>
        <w:rPr>
          <w:spacing w:val="1"/>
        </w:rPr>
        <w:t xml:space="preserve"> </w:t>
      </w:r>
      <w:r>
        <w:t>воспитанников,</w:t>
      </w:r>
      <w:r>
        <w:rPr>
          <w:spacing w:val="1"/>
        </w:rPr>
        <w:t xml:space="preserve"> </w:t>
      </w:r>
      <w:r>
        <w:t>их</w:t>
      </w:r>
      <w:r>
        <w:rPr>
          <w:spacing w:val="1"/>
        </w:rPr>
        <w:t xml:space="preserve"> </w:t>
      </w:r>
      <w:r>
        <w:t>психоэмоциональному</w:t>
      </w:r>
      <w:r>
        <w:rPr>
          <w:spacing w:val="1"/>
        </w:rPr>
        <w:t xml:space="preserve"> </w:t>
      </w:r>
      <w:r>
        <w:t>благополучию.</w:t>
      </w:r>
    </w:p>
    <w:p w14:paraId="7ED77A2A" w14:textId="77777777" w:rsidR="00294A69" w:rsidRPr="00C079DF" w:rsidRDefault="00294A69" w:rsidP="00632D4D">
      <w:pPr>
        <w:pStyle w:val="a3"/>
        <w:spacing w:before="1" w:line="276" w:lineRule="auto"/>
        <w:ind w:left="0" w:firstLine="0"/>
        <w:rPr>
          <w:b/>
          <w:bCs/>
          <w:sz w:val="26"/>
          <w:szCs w:val="26"/>
        </w:rPr>
      </w:pPr>
      <w:r w:rsidRPr="004B1E6F">
        <w:rPr>
          <w:b/>
          <w:bCs/>
          <w:sz w:val="26"/>
          <w:szCs w:val="26"/>
        </w:rPr>
        <w:t>Задачи образовательной работы по образовательным областям</w:t>
      </w:r>
    </w:p>
    <w:p w14:paraId="2B7687E2" w14:textId="77777777" w:rsidR="0053308F" w:rsidRPr="00326C2A" w:rsidRDefault="0053308F" w:rsidP="00C079DF">
      <w:pPr>
        <w:pStyle w:val="2"/>
        <w:spacing w:before="1" w:line="276" w:lineRule="auto"/>
        <w:ind w:left="0"/>
        <w:rPr>
          <w:i w:val="0"/>
        </w:rPr>
      </w:pPr>
      <w:r>
        <w:rPr>
          <w:i w:val="0"/>
        </w:rPr>
        <w:t xml:space="preserve">2.1.1. </w:t>
      </w:r>
      <w:r w:rsidR="005A4C2C" w:rsidRPr="0053308F">
        <w:rPr>
          <w:i w:val="0"/>
        </w:rPr>
        <w:t>Социально-коммуникативное развитие</w:t>
      </w:r>
    </w:p>
    <w:p w14:paraId="7D47AEDB" w14:textId="77777777" w:rsidR="0053308F" w:rsidRPr="00326C2A" w:rsidRDefault="0053308F" w:rsidP="00326C2A">
      <w:pPr>
        <w:pStyle w:val="20"/>
        <w:shd w:val="clear" w:color="auto" w:fill="auto"/>
        <w:tabs>
          <w:tab w:val="left" w:pos="1340"/>
        </w:tabs>
        <w:spacing w:before="0" w:after="0" w:line="276" w:lineRule="auto"/>
        <w:ind w:left="709"/>
        <w:jc w:val="both"/>
        <w:rPr>
          <w:sz w:val="24"/>
          <w:szCs w:val="24"/>
          <w:lang w:val="ru-RU"/>
        </w:rPr>
      </w:pPr>
      <w:r>
        <w:rPr>
          <w:b/>
          <w:sz w:val="24"/>
          <w:szCs w:val="24"/>
          <w:lang w:val="ru-RU"/>
        </w:rPr>
        <w:t xml:space="preserve">2.1.1.1. </w:t>
      </w:r>
      <w:r w:rsidRPr="0053308F">
        <w:rPr>
          <w:b/>
          <w:sz w:val="24"/>
          <w:szCs w:val="24"/>
          <w:lang w:val="ru-RU"/>
        </w:rPr>
        <w:t>От 1 года до 2 лет.</w:t>
      </w:r>
    </w:p>
    <w:p w14:paraId="420C0BE2" w14:textId="77777777" w:rsidR="0053308F" w:rsidRPr="0053308F" w:rsidRDefault="0053308F" w:rsidP="00632D4D">
      <w:pPr>
        <w:pStyle w:val="20"/>
        <w:shd w:val="clear" w:color="auto" w:fill="auto"/>
        <w:tabs>
          <w:tab w:val="left" w:pos="1561"/>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53308F">
        <w:rPr>
          <w:b/>
          <w:sz w:val="24"/>
          <w:szCs w:val="24"/>
          <w:lang w:val="ru-RU"/>
        </w:rPr>
        <w:t>задачами</w:t>
      </w:r>
      <w:r w:rsidRPr="0053308F">
        <w:rPr>
          <w:sz w:val="24"/>
          <w:szCs w:val="24"/>
          <w:lang w:val="ru-RU"/>
        </w:rPr>
        <w:t xml:space="preserve"> образовательной деятельности являются:</w:t>
      </w:r>
    </w:p>
    <w:p w14:paraId="6330AE8C" w14:textId="77777777" w:rsidR="0053308F" w:rsidRPr="0053308F" w:rsidRDefault="0053308F" w:rsidP="005E5B25">
      <w:pPr>
        <w:pStyle w:val="20"/>
        <w:numPr>
          <w:ilvl w:val="0"/>
          <w:numId w:val="3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создавать условия для благоприятной адаптации ребёнка к ДОО; поддерживать пока еще непродолжительные контакты со сверстниками, интерес к сверстнику;</w:t>
      </w:r>
    </w:p>
    <w:p w14:paraId="5DA51BB5" w14:textId="77777777" w:rsidR="0053308F" w:rsidRPr="0053308F" w:rsidRDefault="0053308F" w:rsidP="005E5B25">
      <w:pPr>
        <w:pStyle w:val="20"/>
        <w:numPr>
          <w:ilvl w:val="0"/>
          <w:numId w:val="3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элементарные представления: о себе, близких людях, ближайшем предметном окружении;</w:t>
      </w:r>
    </w:p>
    <w:p w14:paraId="2224C958" w14:textId="77777777" w:rsidR="0053308F" w:rsidRPr="0053308F" w:rsidRDefault="0053308F" w:rsidP="005E5B25">
      <w:pPr>
        <w:pStyle w:val="20"/>
        <w:numPr>
          <w:ilvl w:val="0"/>
          <w:numId w:val="3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lastRenderedPageBreak/>
        <w:t>создавать условия для получения опыта применения правил социального взаимодействия.</w:t>
      </w:r>
    </w:p>
    <w:p w14:paraId="784CFF98" w14:textId="77777777" w:rsidR="0053308F" w:rsidRPr="006F353B" w:rsidRDefault="0053308F" w:rsidP="00632D4D">
      <w:pPr>
        <w:pStyle w:val="20"/>
        <w:shd w:val="clear" w:color="auto" w:fill="auto"/>
        <w:tabs>
          <w:tab w:val="left" w:pos="1531"/>
        </w:tabs>
        <w:spacing w:before="0" w:after="0" w:line="276" w:lineRule="auto"/>
        <w:ind w:left="709"/>
        <w:jc w:val="both"/>
        <w:rPr>
          <w:sz w:val="24"/>
          <w:szCs w:val="24"/>
          <w:lang w:val="ru-RU"/>
        </w:rPr>
      </w:pPr>
      <w:r w:rsidRPr="006F353B">
        <w:rPr>
          <w:b/>
          <w:sz w:val="24"/>
          <w:szCs w:val="24"/>
          <w:lang w:val="ru-RU"/>
        </w:rPr>
        <w:t>Содержание</w:t>
      </w:r>
      <w:r w:rsidRPr="006F353B">
        <w:rPr>
          <w:sz w:val="24"/>
          <w:szCs w:val="24"/>
          <w:lang w:val="ru-RU"/>
        </w:rPr>
        <w:t xml:space="preserve"> образовательной деятельности.</w:t>
      </w:r>
    </w:p>
    <w:p w14:paraId="3CF66720"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Для благоприятной адаптации к ДОО педагог обеспечивает эмоциональный комфорт детей в группе; побуждает детей к действиям с предметами и игрушками, поддерживает потребность в доброжелательном внимании, заботе, положительных отзывах и похвалы со стороны взрослых. Использует разнообразные телесные контакты (прикосновения), жесты, мимику.</w:t>
      </w:r>
    </w:p>
    <w:p w14:paraId="53DF08AC"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поощряет проявление ребёнком инициативы в общении со взрослыми и сверстниками; хвалит ребёнка, вызывая радость, поддерживает активность ребёнка, улучшая его отношение к взрослому, усиливая доверие к нему.</w:t>
      </w:r>
    </w:p>
    <w:p w14:paraId="2E5C845B"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включает детей в игровые ситуации, вспоминая любимые сказки, стихотворения и тому подобное, поощряет проявление у ребёнка интереса к себе, желание участвовать в совместной деятельности, игре, развлечении.</w:t>
      </w:r>
    </w:p>
    <w:p w14:paraId="2E4E50AE"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в беседе и различных формах совместной деятельности формирует элементарные представления ребёнка о себе, своем имени, внешнем виде, половой принадлежности (мальчик, девочка) по внешним признакам (одежда, прическа); о близких людях; о ближайшем предметном окружении.</w:t>
      </w:r>
    </w:p>
    <w:p w14:paraId="0D79F0D7"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создает условия для получения ребёнком первичного опыта социального взаимодействия (что можно делать, чего делать нельзя; здороваться, отвечать на приветствие взрослого, благодарить; выполнять просьбу педагога).</w:t>
      </w:r>
    </w:p>
    <w:p w14:paraId="1A19227A" w14:textId="77777777" w:rsidR="00711C76" w:rsidRDefault="00711C76" w:rsidP="00632D4D">
      <w:pPr>
        <w:pStyle w:val="20"/>
        <w:shd w:val="clear" w:color="auto" w:fill="auto"/>
        <w:tabs>
          <w:tab w:val="left" w:pos="1320"/>
        </w:tabs>
        <w:spacing w:before="0" w:after="0" w:line="276" w:lineRule="auto"/>
        <w:ind w:left="709"/>
        <w:jc w:val="both"/>
        <w:rPr>
          <w:b/>
          <w:sz w:val="24"/>
          <w:szCs w:val="24"/>
          <w:lang w:val="ru-RU"/>
        </w:rPr>
      </w:pPr>
    </w:p>
    <w:p w14:paraId="514C68E7" w14:textId="77777777" w:rsidR="0053308F" w:rsidRPr="0053308F" w:rsidRDefault="0053308F" w:rsidP="00632D4D">
      <w:pPr>
        <w:pStyle w:val="20"/>
        <w:shd w:val="clear" w:color="auto" w:fill="auto"/>
        <w:tabs>
          <w:tab w:val="left" w:pos="1320"/>
        </w:tabs>
        <w:spacing w:before="0" w:after="0" w:line="276" w:lineRule="auto"/>
        <w:ind w:left="709"/>
        <w:jc w:val="both"/>
        <w:rPr>
          <w:b/>
          <w:sz w:val="24"/>
          <w:szCs w:val="24"/>
          <w:lang w:val="ru-RU"/>
        </w:rPr>
      </w:pPr>
      <w:r>
        <w:rPr>
          <w:b/>
          <w:sz w:val="24"/>
          <w:szCs w:val="24"/>
          <w:lang w:val="ru-RU"/>
        </w:rPr>
        <w:t>2.1.1.</w:t>
      </w:r>
      <w:r w:rsidR="000173C6">
        <w:rPr>
          <w:b/>
          <w:sz w:val="24"/>
          <w:szCs w:val="24"/>
          <w:lang w:val="ru-RU"/>
        </w:rPr>
        <w:t>2</w:t>
      </w:r>
      <w:r>
        <w:rPr>
          <w:b/>
          <w:sz w:val="24"/>
          <w:szCs w:val="24"/>
          <w:lang w:val="ru-RU"/>
        </w:rPr>
        <w:t xml:space="preserve">. </w:t>
      </w:r>
      <w:r w:rsidRPr="0053308F">
        <w:rPr>
          <w:b/>
          <w:sz w:val="24"/>
          <w:szCs w:val="24"/>
          <w:lang w:val="ru-RU"/>
        </w:rPr>
        <w:t>От 2 лет до 3 лет.</w:t>
      </w:r>
    </w:p>
    <w:p w14:paraId="7B6143CD" w14:textId="77777777" w:rsidR="0053308F" w:rsidRPr="0053308F" w:rsidRDefault="0053308F" w:rsidP="00632D4D">
      <w:pPr>
        <w:pStyle w:val="20"/>
        <w:shd w:val="clear" w:color="auto" w:fill="auto"/>
        <w:tabs>
          <w:tab w:val="left" w:pos="1556"/>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711C76">
        <w:rPr>
          <w:b/>
          <w:sz w:val="24"/>
          <w:szCs w:val="24"/>
          <w:lang w:val="ru-RU"/>
        </w:rPr>
        <w:t>задачами</w:t>
      </w:r>
      <w:r w:rsidRPr="0053308F">
        <w:rPr>
          <w:sz w:val="24"/>
          <w:szCs w:val="24"/>
          <w:lang w:val="ru-RU"/>
        </w:rPr>
        <w:t xml:space="preserve"> образовательной деятельности являются:</w:t>
      </w:r>
    </w:p>
    <w:p w14:paraId="5D73002A" w14:textId="77777777" w:rsidR="0053308F" w:rsidRPr="0053308F" w:rsidRDefault="0053308F" w:rsidP="005E5B25">
      <w:pPr>
        <w:pStyle w:val="20"/>
        <w:numPr>
          <w:ilvl w:val="0"/>
          <w:numId w:val="3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поддерживать эмоционально-положительное состояние детей в период адаптации к ДОО;</w:t>
      </w:r>
    </w:p>
    <w:p w14:paraId="1FDA2C4B" w14:textId="77777777" w:rsidR="0053308F" w:rsidRPr="0053308F" w:rsidRDefault="0053308F" w:rsidP="005E5B25">
      <w:pPr>
        <w:pStyle w:val="20"/>
        <w:numPr>
          <w:ilvl w:val="0"/>
          <w:numId w:val="3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игровой опыт ребёнка, помогая детям отражать в игре представления об окружающей действительности;</w:t>
      </w:r>
    </w:p>
    <w:p w14:paraId="0FE1F558" w14:textId="77777777" w:rsidR="0053308F" w:rsidRPr="0053308F" w:rsidRDefault="0053308F" w:rsidP="005E5B25">
      <w:pPr>
        <w:pStyle w:val="20"/>
        <w:numPr>
          <w:ilvl w:val="0"/>
          <w:numId w:val="3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поддерживать доброжелательные взаимоотношения детей, развивать эмоциональную отзывчивость в ходе привлечения к конкретным действиям помощи, заботы, участия;</w:t>
      </w:r>
    </w:p>
    <w:p w14:paraId="6A8DD801" w14:textId="77777777" w:rsidR="0053308F" w:rsidRPr="0053308F" w:rsidRDefault="0053308F" w:rsidP="005E5B25">
      <w:pPr>
        <w:pStyle w:val="20"/>
        <w:numPr>
          <w:ilvl w:val="0"/>
          <w:numId w:val="3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элементарные представления о людях (взрослые, дети), их внешнем виде, действиях, одежде, о некоторых ярко выраженных эмоциональных состояниях (радость, грусть), о семье и ДОО;</w:t>
      </w:r>
    </w:p>
    <w:p w14:paraId="5EA4908D" w14:textId="77777777" w:rsidR="0053308F" w:rsidRPr="0053308F" w:rsidRDefault="0053308F" w:rsidP="005E5B25">
      <w:pPr>
        <w:pStyle w:val="20"/>
        <w:numPr>
          <w:ilvl w:val="0"/>
          <w:numId w:val="3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первичные представления ребёнка о себе, о своем возрасте, поле, о родителях (законных представителях) и близких членах семьи.</w:t>
      </w:r>
    </w:p>
    <w:p w14:paraId="6A4A6A88" w14:textId="77777777" w:rsidR="0053308F" w:rsidRPr="006F353B" w:rsidRDefault="0053308F" w:rsidP="00632D4D">
      <w:pPr>
        <w:pStyle w:val="20"/>
        <w:shd w:val="clear" w:color="auto" w:fill="auto"/>
        <w:tabs>
          <w:tab w:val="left" w:pos="1536"/>
        </w:tabs>
        <w:spacing w:before="0" w:after="0" w:line="276" w:lineRule="auto"/>
        <w:ind w:left="709"/>
        <w:jc w:val="both"/>
        <w:rPr>
          <w:sz w:val="24"/>
          <w:szCs w:val="24"/>
          <w:lang w:val="ru-RU"/>
        </w:rPr>
      </w:pPr>
      <w:r w:rsidRPr="006F353B">
        <w:rPr>
          <w:b/>
          <w:sz w:val="24"/>
          <w:szCs w:val="24"/>
          <w:lang w:val="ru-RU"/>
        </w:rPr>
        <w:t>Содержание</w:t>
      </w:r>
      <w:r w:rsidRPr="006F353B">
        <w:rPr>
          <w:sz w:val="24"/>
          <w:szCs w:val="24"/>
          <w:lang w:val="ru-RU"/>
        </w:rPr>
        <w:t xml:space="preserve"> образовательной деятельности.</w:t>
      </w:r>
    </w:p>
    <w:p w14:paraId="43E5C02B"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желание детей познакомиться со сверстником, узнать его имя, используя приемы поощрения и одобрения. Оказывает помощь детям в определении особенностей внешнего вида мальчиков и девочек, их одежды, причесок, предпочитаемых игрушек, задает детям вопросы уточняющего или проблемного характера, объясняет отличительные признаки взрослых и детей, используя наглядный материал и повседневные жизненные ситуации. Показывает и называет ребёнку основные части тела и лица человека, его действия. Поддерживает желание ребёнка называть и различать основные действия взрослых.</w:t>
      </w:r>
    </w:p>
    <w:p w14:paraId="600A0683"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 xml:space="preserve">Педагог знакомит детей с основными эмоциями и чувствами человека, обозначает их словом, демонстрирует их проявление мимикой, жестами, интонацией голоса. Предлагает детям </w:t>
      </w:r>
      <w:r w:rsidRPr="0053308F">
        <w:rPr>
          <w:sz w:val="24"/>
          <w:szCs w:val="24"/>
          <w:lang w:val="ru-RU"/>
        </w:rPr>
        <w:lastRenderedPageBreak/>
        <w:t>повторить слова, обозначающие эмоциональное состояние человека, предлагает детям задания, помогающие закрепить представление об эмоциях, в том числе их узнавание на картинках.</w:t>
      </w:r>
    </w:p>
    <w:p w14:paraId="7BA8C812"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рассматривает вместе с детьми картинки с изображением семьи: детей, родителей (законных представителей). Поощряет стремление детей узнавать членов семьи, называть их, рассказывает детям о том, как члены семьи могут заботиться друг о друге.</w:t>
      </w:r>
    </w:p>
    <w:p w14:paraId="15105DBE"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желание детей познавать пространство своей группы, узнавать вход в группу, её расположение на этаже, педагогов, которые работают с детьми. Рассматривает с детьми пространство группы, назначение каждого помещения, его наполнение, помогает детям ориентироваться в пространстве группы.</w:t>
      </w:r>
    </w:p>
    <w:p w14:paraId="2FE8F799"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стремление детей выполнять элементарные правила поведения («можно», «нельзя»). Личным показом демонстрирует правила общения: здоровается, прощается, говорит «спасибо», «пожалуйста», напоминает детям о важности использования данных слов в процессе общения со взрослыми и сверстниками, поощряет инициативу и самостоятельность ребёнка при использовании «вежливых слов».</w:t>
      </w:r>
    </w:p>
    <w:p w14:paraId="176F7D8E"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использует приемы общения, позволяющие детям проявлять внимание к его словам и указаниям, поддерживает желание ребёнка выполнять указания взрослого, действовать по его примеру и показу.</w:t>
      </w:r>
    </w:p>
    <w:p w14:paraId="2B306350"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организует детей на участие в подвижных, музыкальных, сюжетных и хороводных играх, поощряет их активность и инициативность в ходе участия в играх.</w:t>
      </w:r>
    </w:p>
    <w:p w14:paraId="7A5ECCC6"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формирует представление детей о простых предметах своей одежды, обозначает словами каждый предмет одежды, рассказывает детям о назначении предметов одежды, способах их использования (надевание колготок, футболок и тому подобное).</w:t>
      </w:r>
    </w:p>
    <w:p w14:paraId="21E2CA88" w14:textId="77777777" w:rsidR="00711C76" w:rsidRPr="006F353B" w:rsidRDefault="00711C76" w:rsidP="00632D4D">
      <w:pPr>
        <w:pStyle w:val="20"/>
        <w:shd w:val="clear" w:color="auto" w:fill="auto"/>
        <w:tabs>
          <w:tab w:val="left" w:pos="1345"/>
        </w:tabs>
        <w:spacing w:before="0" w:after="0" w:line="276" w:lineRule="auto"/>
        <w:ind w:left="709"/>
        <w:jc w:val="both"/>
        <w:rPr>
          <w:b/>
          <w:sz w:val="24"/>
          <w:szCs w:val="24"/>
          <w:lang w:val="ru-RU"/>
        </w:rPr>
      </w:pPr>
    </w:p>
    <w:p w14:paraId="14808DF6" w14:textId="77777777" w:rsidR="0053308F" w:rsidRPr="006F353B" w:rsidRDefault="00711C76" w:rsidP="00632D4D">
      <w:pPr>
        <w:pStyle w:val="20"/>
        <w:shd w:val="clear" w:color="auto" w:fill="auto"/>
        <w:tabs>
          <w:tab w:val="left" w:pos="1345"/>
        </w:tabs>
        <w:spacing w:before="0" w:after="0" w:line="276" w:lineRule="auto"/>
        <w:ind w:left="709"/>
        <w:jc w:val="both"/>
        <w:rPr>
          <w:b/>
          <w:sz w:val="24"/>
          <w:szCs w:val="24"/>
          <w:lang w:val="ru-RU"/>
        </w:rPr>
      </w:pPr>
      <w:r>
        <w:rPr>
          <w:b/>
          <w:sz w:val="24"/>
          <w:szCs w:val="24"/>
          <w:lang w:val="ru-RU"/>
        </w:rPr>
        <w:t>2.1.1.</w:t>
      </w:r>
      <w:r w:rsidR="000173C6">
        <w:rPr>
          <w:b/>
          <w:sz w:val="24"/>
          <w:szCs w:val="24"/>
          <w:lang w:val="ru-RU"/>
        </w:rPr>
        <w:t>3</w:t>
      </w:r>
      <w:r>
        <w:rPr>
          <w:b/>
          <w:sz w:val="24"/>
          <w:szCs w:val="24"/>
          <w:lang w:val="ru-RU"/>
        </w:rPr>
        <w:t xml:space="preserve">. </w:t>
      </w:r>
      <w:r w:rsidR="0053308F" w:rsidRPr="006F353B">
        <w:rPr>
          <w:b/>
          <w:sz w:val="24"/>
          <w:szCs w:val="24"/>
          <w:lang w:val="ru-RU"/>
        </w:rPr>
        <w:t>От 3 лет до 4 лет.</w:t>
      </w:r>
    </w:p>
    <w:p w14:paraId="22D2E5F1" w14:textId="77777777" w:rsidR="0053308F" w:rsidRPr="0053308F" w:rsidRDefault="0053308F" w:rsidP="00632D4D">
      <w:pPr>
        <w:pStyle w:val="20"/>
        <w:shd w:val="clear" w:color="auto" w:fill="auto"/>
        <w:tabs>
          <w:tab w:val="left" w:pos="1561"/>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711C76">
        <w:rPr>
          <w:b/>
          <w:sz w:val="24"/>
          <w:szCs w:val="24"/>
          <w:lang w:val="ru-RU"/>
        </w:rPr>
        <w:t>задачами</w:t>
      </w:r>
      <w:r w:rsidRPr="0053308F">
        <w:rPr>
          <w:sz w:val="24"/>
          <w:szCs w:val="24"/>
          <w:lang w:val="ru-RU"/>
        </w:rPr>
        <w:t xml:space="preserve"> образовательной деятельности являются:</w:t>
      </w:r>
    </w:p>
    <w:p w14:paraId="0FCC24A6" w14:textId="77777777" w:rsidR="0053308F" w:rsidRPr="00711C76" w:rsidRDefault="0053308F" w:rsidP="005E5B25">
      <w:pPr>
        <w:pStyle w:val="20"/>
        <w:numPr>
          <w:ilvl w:val="0"/>
          <w:numId w:val="25"/>
        </w:numPr>
        <w:shd w:val="clear" w:color="auto" w:fill="auto"/>
        <w:tabs>
          <w:tab w:val="left" w:pos="1014"/>
        </w:tabs>
        <w:spacing w:before="0" w:after="0" w:line="276" w:lineRule="auto"/>
        <w:ind w:firstLine="709"/>
        <w:jc w:val="both"/>
        <w:rPr>
          <w:b/>
          <w:i/>
          <w:sz w:val="24"/>
          <w:szCs w:val="24"/>
        </w:rPr>
      </w:pPr>
      <w:r w:rsidRPr="00711C76">
        <w:rPr>
          <w:b/>
          <w:i/>
          <w:sz w:val="24"/>
          <w:szCs w:val="24"/>
        </w:rPr>
        <w:t xml:space="preserve">в </w:t>
      </w:r>
      <w:proofErr w:type="spellStart"/>
      <w:r w:rsidRPr="00711C76">
        <w:rPr>
          <w:b/>
          <w:i/>
          <w:sz w:val="24"/>
          <w:szCs w:val="24"/>
        </w:rPr>
        <w:t>сфере</w:t>
      </w:r>
      <w:proofErr w:type="spellEnd"/>
      <w:r w:rsidRPr="00711C76">
        <w:rPr>
          <w:b/>
          <w:i/>
          <w:sz w:val="24"/>
          <w:szCs w:val="24"/>
        </w:rPr>
        <w:t xml:space="preserve"> </w:t>
      </w:r>
      <w:proofErr w:type="spellStart"/>
      <w:r w:rsidRPr="00711C76">
        <w:rPr>
          <w:b/>
          <w:i/>
          <w:sz w:val="24"/>
          <w:szCs w:val="24"/>
        </w:rPr>
        <w:t>социальных</w:t>
      </w:r>
      <w:proofErr w:type="spellEnd"/>
      <w:r w:rsidRPr="00711C76">
        <w:rPr>
          <w:b/>
          <w:i/>
          <w:sz w:val="24"/>
          <w:szCs w:val="24"/>
        </w:rPr>
        <w:t xml:space="preserve"> </w:t>
      </w:r>
      <w:proofErr w:type="spellStart"/>
      <w:r w:rsidRPr="00711C76">
        <w:rPr>
          <w:b/>
          <w:i/>
          <w:sz w:val="24"/>
          <w:szCs w:val="24"/>
        </w:rPr>
        <w:t>отношений</w:t>
      </w:r>
      <w:proofErr w:type="spellEnd"/>
      <w:r w:rsidRPr="00711C76">
        <w:rPr>
          <w:b/>
          <w:i/>
          <w:sz w:val="24"/>
          <w:szCs w:val="24"/>
        </w:rPr>
        <w:t>:</w:t>
      </w:r>
    </w:p>
    <w:p w14:paraId="25A69C78" w14:textId="77777777" w:rsidR="0053308F" w:rsidRPr="0053308F" w:rsidRDefault="0053308F" w:rsidP="005E5B25">
      <w:pPr>
        <w:pStyle w:val="20"/>
        <w:numPr>
          <w:ilvl w:val="0"/>
          <w:numId w:val="3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эмоциональную отзывчивость, способность откликаться на ярко выраженные эмоции сверстников и взрослых, различать и понимать отдельные эмоциональные проявления, учить правильно их называть;</w:t>
      </w:r>
    </w:p>
    <w:p w14:paraId="03CD68DC" w14:textId="77777777" w:rsidR="0053308F" w:rsidRPr="0053308F" w:rsidRDefault="0053308F" w:rsidP="005E5B25">
      <w:pPr>
        <w:pStyle w:val="20"/>
        <w:numPr>
          <w:ilvl w:val="0"/>
          <w:numId w:val="3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представления детей о действиях, в которых проявляются доброе отношение и забота о членах семьи, близком окружении;</w:t>
      </w:r>
    </w:p>
    <w:p w14:paraId="7A3C7B69" w14:textId="77777777" w:rsidR="0053308F" w:rsidRPr="0053308F" w:rsidRDefault="0053308F" w:rsidP="005E5B25">
      <w:pPr>
        <w:pStyle w:val="20"/>
        <w:numPr>
          <w:ilvl w:val="0"/>
          <w:numId w:val="3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поддерживать в установлении положительных контактов между детьми, основанных на общих интересах к действиям с игрушками, предметами и взаимной симпатии;</w:t>
      </w:r>
    </w:p>
    <w:p w14:paraId="7D5773E3" w14:textId="77777777" w:rsidR="0053308F" w:rsidRPr="0053308F" w:rsidRDefault="0053308F" w:rsidP="005E5B25">
      <w:pPr>
        <w:pStyle w:val="20"/>
        <w:numPr>
          <w:ilvl w:val="0"/>
          <w:numId w:val="3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оказывать помощь в освоении способов взаимодействия со сверстниками в игре, в повседневном общении и бытовой деятельности;</w:t>
      </w:r>
    </w:p>
    <w:p w14:paraId="1F05B857" w14:textId="77777777" w:rsidR="0053308F" w:rsidRPr="00711C76" w:rsidRDefault="0053308F" w:rsidP="005E5B25">
      <w:pPr>
        <w:pStyle w:val="20"/>
        <w:numPr>
          <w:ilvl w:val="0"/>
          <w:numId w:val="3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приучать детей к выполнению элементарных правил культуры поведения в</w:t>
      </w:r>
      <w:r w:rsidR="00711C76">
        <w:rPr>
          <w:sz w:val="24"/>
          <w:szCs w:val="24"/>
          <w:lang w:val="ru-RU"/>
        </w:rPr>
        <w:t xml:space="preserve"> </w:t>
      </w:r>
      <w:r w:rsidRPr="00711C76">
        <w:rPr>
          <w:sz w:val="24"/>
          <w:szCs w:val="24"/>
          <w:lang w:val="ru-RU"/>
        </w:rPr>
        <w:t>ДОО;</w:t>
      </w:r>
    </w:p>
    <w:p w14:paraId="397D923C" w14:textId="77777777" w:rsidR="00711C76" w:rsidRPr="00711C76" w:rsidRDefault="0053308F" w:rsidP="005E5B25">
      <w:pPr>
        <w:pStyle w:val="20"/>
        <w:numPr>
          <w:ilvl w:val="0"/>
          <w:numId w:val="25"/>
        </w:numPr>
        <w:shd w:val="clear" w:color="auto" w:fill="auto"/>
        <w:tabs>
          <w:tab w:val="left" w:pos="1047"/>
        </w:tabs>
        <w:spacing w:before="0" w:after="0" w:line="276" w:lineRule="auto"/>
        <w:ind w:firstLine="709"/>
        <w:jc w:val="both"/>
        <w:rPr>
          <w:b/>
          <w:i/>
          <w:sz w:val="24"/>
          <w:szCs w:val="24"/>
          <w:lang w:val="ru-RU"/>
        </w:rPr>
      </w:pPr>
      <w:r w:rsidRPr="00711C76">
        <w:rPr>
          <w:b/>
          <w:i/>
          <w:sz w:val="24"/>
          <w:szCs w:val="24"/>
          <w:lang w:val="ru-RU"/>
        </w:rPr>
        <w:t xml:space="preserve">в области формирования основ гражданственности и патриотизма: </w:t>
      </w:r>
    </w:p>
    <w:p w14:paraId="215FDD38" w14:textId="77777777" w:rsidR="0053308F" w:rsidRPr="00711C76" w:rsidRDefault="0053308F" w:rsidP="005E5B25">
      <w:pPr>
        <w:pStyle w:val="20"/>
        <w:numPr>
          <w:ilvl w:val="0"/>
          <w:numId w:val="3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представления детей о малой родине и поддерживать их отражения</w:t>
      </w:r>
      <w:r w:rsidR="00711C76">
        <w:rPr>
          <w:sz w:val="24"/>
          <w:szCs w:val="24"/>
          <w:lang w:val="ru-RU"/>
        </w:rPr>
        <w:t xml:space="preserve"> </w:t>
      </w:r>
      <w:r w:rsidRPr="00711C76">
        <w:rPr>
          <w:sz w:val="24"/>
          <w:szCs w:val="24"/>
          <w:lang w:val="ru-RU"/>
        </w:rPr>
        <w:t>в различных видах деятельности;</w:t>
      </w:r>
    </w:p>
    <w:p w14:paraId="75B66384" w14:textId="77777777" w:rsidR="0053308F" w:rsidRPr="00711C76" w:rsidRDefault="0053308F" w:rsidP="005E5B25">
      <w:pPr>
        <w:pStyle w:val="20"/>
        <w:numPr>
          <w:ilvl w:val="0"/>
          <w:numId w:val="25"/>
        </w:numPr>
        <w:shd w:val="clear" w:color="auto" w:fill="auto"/>
        <w:tabs>
          <w:tab w:val="left" w:pos="1038"/>
        </w:tabs>
        <w:spacing w:before="0" w:after="0" w:line="276" w:lineRule="auto"/>
        <w:ind w:firstLine="709"/>
        <w:jc w:val="both"/>
        <w:rPr>
          <w:b/>
          <w:i/>
          <w:sz w:val="24"/>
          <w:szCs w:val="24"/>
        </w:rPr>
      </w:pPr>
      <w:r w:rsidRPr="00711C76">
        <w:rPr>
          <w:b/>
          <w:i/>
          <w:sz w:val="24"/>
          <w:szCs w:val="24"/>
        </w:rPr>
        <w:t xml:space="preserve">в </w:t>
      </w:r>
      <w:proofErr w:type="spellStart"/>
      <w:r w:rsidRPr="00711C76">
        <w:rPr>
          <w:b/>
          <w:i/>
          <w:sz w:val="24"/>
          <w:szCs w:val="24"/>
        </w:rPr>
        <w:t>сфере</w:t>
      </w:r>
      <w:proofErr w:type="spellEnd"/>
      <w:r w:rsidRPr="00711C76">
        <w:rPr>
          <w:b/>
          <w:i/>
          <w:sz w:val="24"/>
          <w:szCs w:val="24"/>
        </w:rPr>
        <w:t xml:space="preserve"> </w:t>
      </w:r>
      <w:proofErr w:type="spellStart"/>
      <w:r w:rsidRPr="00711C76">
        <w:rPr>
          <w:b/>
          <w:i/>
          <w:sz w:val="24"/>
          <w:szCs w:val="24"/>
        </w:rPr>
        <w:t>трудового</w:t>
      </w:r>
      <w:proofErr w:type="spellEnd"/>
      <w:r w:rsidRPr="00711C76">
        <w:rPr>
          <w:b/>
          <w:i/>
          <w:sz w:val="24"/>
          <w:szCs w:val="24"/>
        </w:rPr>
        <w:t xml:space="preserve"> </w:t>
      </w:r>
      <w:proofErr w:type="spellStart"/>
      <w:r w:rsidRPr="00711C76">
        <w:rPr>
          <w:b/>
          <w:i/>
          <w:sz w:val="24"/>
          <w:szCs w:val="24"/>
        </w:rPr>
        <w:t>воспитания</w:t>
      </w:r>
      <w:proofErr w:type="spellEnd"/>
      <w:r w:rsidRPr="00711C76">
        <w:rPr>
          <w:b/>
          <w:i/>
          <w:sz w:val="24"/>
          <w:szCs w:val="24"/>
        </w:rPr>
        <w:t>:</w:t>
      </w:r>
    </w:p>
    <w:p w14:paraId="7114A54D" w14:textId="77777777" w:rsidR="0053308F" w:rsidRPr="0053308F" w:rsidRDefault="0053308F" w:rsidP="005E5B25">
      <w:pPr>
        <w:pStyle w:val="20"/>
        <w:numPr>
          <w:ilvl w:val="0"/>
          <w:numId w:val="37"/>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интерес к труду взрослых в ДОО и в семье, формировать представления о конкретных видах хозяйственно-бытового труда, направленных на заботу о детях (мытье посуды, уборка помещений группы и участка и прочее) и трудовые навыки;</w:t>
      </w:r>
    </w:p>
    <w:p w14:paraId="40167FF8" w14:textId="77777777" w:rsidR="0053308F" w:rsidRPr="0053308F" w:rsidRDefault="0053308F" w:rsidP="005E5B25">
      <w:pPr>
        <w:pStyle w:val="20"/>
        <w:numPr>
          <w:ilvl w:val="0"/>
          <w:numId w:val="37"/>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бережное отношение к предметам и игрушкам как результатам труда взрослых;</w:t>
      </w:r>
    </w:p>
    <w:p w14:paraId="3A3836D1" w14:textId="77777777" w:rsidR="0053308F" w:rsidRPr="0053308F" w:rsidRDefault="0053308F" w:rsidP="005E5B25">
      <w:pPr>
        <w:pStyle w:val="20"/>
        <w:numPr>
          <w:ilvl w:val="0"/>
          <w:numId w:val="37"/>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lastRenderedPageBreak/>
        <w:t>приобщать детей к самообслуживанию (одевание, раздевание, умывание), развивать самостоятельность, уверенность, положительную самооценку;</w:t>
      </w:r>
    </w:p>
    <w:p w14:paraId="199BD515" w14:textId="77777777" w:rsidR="00711C76" w:rsidRPr="00711C76" w:rsidRDefault="0053308F" w:rsidP="005E5B25">
      <w:pPr>
        <w:pStyle w:val="20"/>
        <w:numPr>
          <w:ilvl w:val="0"/>
          <w:numId w:val="25"/>
        </w:numPr>
        <w:shd w:val="clear" w:color="auto" w:fill="auto"/>
        <w:tabs>
          <w:tab w:val="left" w:pos="1052"/>
        </w:tabs>
        <w:spacing w:before="0" w:after="0" w:line="276" w:lineRule="auto"/>
        <w:ind w:firstLine="709"/>
        <w:jc w:val="both"/>
        <w:rPr>
          <w:b/>
          <w:i/>
          <w:sz w:val="24"/>
          <w:szCs w:val="24"/>
          <w:lang w:val="ru-RU"/>
        </w:rPr>
      </w:pPr>
      <w:r w:rsidRPr="00711C76">
        <w:rPr>
          <w:b/>
          <w:i/>
          <w:sz w:val="24"/>
          <w:szCs w:val="24"/>
          <w:lang w:val="ru-RU"/>
        </w:rPr>
        <w:t xml:space="preserve">в области формирования основ безопасного поведения: </w:t>
      </w:r>
    </w:p>
    <w:p w14:paraId="0A4A425A" w14:textId="77777777" w:rsidR="0053308F" w:rsidRPr="0053308F" w:rsidRDefault="0053308F" w:rsidP="005E5B25">
      <w:pPr>
        <w:pStyle w:val="20"/>
        <w:numPr>
          <w:ilvl w:val="0"/>
          <w:numId w:val="3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интерес к правилам безопасного поведения;</w:t>
      </w:r>
    </w:p>
    <w:p w14:paraId="5DE02141" w14:textId="77777777" w:rsidR="0053308F" w:rsidRPr="0053308F" w:rsidRDefault="0053308F" w:rsidP="005E5B25">
      <w:pPr>
        <w:pStyle w:val="20"/>
        <w:numPr>
          <w:ilvl w:val="0"/>
          <w:numId w:val="3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представления о правилах безопасного поведения в быту, безопасного использования бытовых предметов и гаджетов, исключая практическое использование электронных средств обучения.</w:t>
      </w:r>
    </w:p>
    <w:p w14:paraId="7A689B0B" w14:textId="77777777" w:rsidR="0053308F" w:rsidRPr="0053308F" w:rsidRDefault="0053308F" w:rsidP="00632D4D">
      <w:pPr>
        <w:pStyle w:val="20"/>
        <w:shd w:val="clear" w:color="auto" w:fill="auto"/>
        <w:tabs>
          <w:tab w:val="left" w:pos="1551"/>
        </w:tabs>
        <w:spacing w:before="0" w:after="0" w:line="276" w:lineRule="auto"/>
        <w:ind w:left="709"/>
        <w:jc w:val="both"/>
        <w:rPr>
          <w:sz w:val="24"/>
          <w:szCs w:val="24"/>
        </w:rPr>
      </w:pPr>
      <w:proofErr w:type="spellStart"/>
      <w:r w:rsidRPr="00711C76">
        <w:rPr>
          <w:b/>
          <w:sz w:val="24"/>
          <w:szCs w:val="24"/>
        </w:rPr>
        <w:t>Содержание</w:t>
      </w:r>
      <w:proofErr w:type="spellEnd"/>
      <w:r w:rsidRPr="0053308F">
        <w:rPr>
          <w:sz w:val="24"/>
          <w:szCs w:val="24"/>
        </w:rPr>
        <w:t xml:space="preserve"> </w:t>
      </w:r>
      <w:proofErr w:type="spellStart"/>
      <w:r w:rsidRPr="0053308F">
        <w:rPr>
          <w:sz w:val="24"/>
          <w:szCs w:val="24"/>
        </w:rPr>
        <w:t>образовательной</w:t>
      </w:r>
      <w:proofErr w:type="spellEnd"/>
      <w:r w:rsidRPr="0053308F">
        <w:rPr>
          <w:sz w:val="24"/>
          <w:szCs w:val="24"/>
        </w:rPr>
        <w:t xml:space="preserve"> </w:t>
      </w:r>
      <w:proofErr w:type="spellStart"/>
      <w:r w:rsidRPr="0053308F">
        <w:rPr>
          <w:sz w:val="24"/>
          <w:szCs w:val="24"/>
        </w:rPr>
        <w:t>деятельности</w:t>
      </w:r>
      <w:proofErr w:type="spellEnd"/>
      <w:r w:rsidRPr="0053308F">
        <w:rPr>
          <w:sz w:val="24"/>
          <w:szCs w:val="24"/>
        </w:rPr>
        <w:t>.</w:t>
      </w:r>
    </w:p>
    <w:p w14:paraId="1A10EC6F" w14:textId="77777777" w:rsidR="0053308F" w:rsidRPr="00711C76" w:rsidRDefault="0053308F" w:rsidP="005E5B25">
      <w:pPr>
        <w:pStyle w:val="20"/>
        <w:numPr>
          <w:ilvl w:val="0"/>
          <w:numId w:val="26"/>
        </w:numPr>
        <w:shd w:val="clear" w:color="auto" w:fill="auto"/>
        <w:tabs>
          <w:tab w:val="left" w:pos="1014"/>
        </w:tabs>
        <w:spacing w:before="0" w:after="0" w:line="276" w:lineRule="auto"/>
        <w:ind w:firstLine="709"/>
        <w:jc w:val="both"/>
        <w:rPr>
          <w:b/>
          <w:i/>
          <w:sz w:val="24"/>
          <w:szCs w:val="24"/>
        </w:rPr>
      </w:pPr>
      <w:r w:rsidRPr="00711C76">
        <w:rPr>
          <w:b/>
          <w:i/>
          <w:sz w:val="24"/>
          <w:szCs w:val="24"/>
        </w:rPr>
        <w:t xml:space="preserve">В </w:t>
      </w:r>
      <w:proofErr w:type="spellStart"/>
      <w:r w:rsidRPr="00711C76">
        <w:rPr>
          <w:b/>
          <w:i/>
          <w:sz w:val="24"/>
          <w:szCs w:val="24"/>
        </w:rPr>
        <w:t>сфере</w:t>
      </w:r>
      <w:proofErr w:type="spellEnd"/>
      <w:r w:rsidRPr="00711C76">
        <w:rPr>
          <w:b/>
          <w:i/>
          <w:sz w:val="24"/>
          <w:szCs w:val="24"/>
        </w:rPr>
        <w:t xml:space="preserve"> </w:t>
      </w:r>
      <w:proofErr w:type="spellStart"/>
      <w:r w:rsidRPr="00711C76">
        <w:rPr>
          <w:b/>
          <w:i/>
          <w:sz w:val="24"/>
          <w:szCs w:val="24"/>
        </w:rPr>
        <w:t>социальных</w:t>
      </w:r>
      <w:proofErr w:type="spellEnd"/>
      <w:r w:rsidRPr="00711C76">
        <w:rPr>
          <w:b/>
          <w:i/>
          <w:sz w:val="24"/>
          <w:szCs w:val="24"/>
        </w:rPr>
        <w:t xml:space="preserve"> </w:t>
      </w:r>
      <w:proofErr w:type="spellStart"/>
      <w:r w:rsidRPr="00711C76">
        <w:rPr>
          <w:b/>
          <w:i/>
          <w:sz w:val="24"/>
          <w:szCs w:val="24"/>
        </w:rPr>
        <w:t>отношений</w:t>
      </w:r>
      <w:proofErr w:type="spellEnd"/>
      <w:r w:rsidRPr="00711C76">
        <w:rPr>
          <w:b/>
          <w:i/>
          <w:sz w:val="24"/>
          <w:szCs w:val="24"/>
        </w:rPr>
        <w:t>.</w:t>
      </w:r>
    </w:p>
    <w:p w14:paraId="164B267C"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создает условия для формирования у детей образа Я: закрепляет умение называть свое имя и возраст, говорить о себе в первом лице; проговаривает с детьми характеристики, отличающие их друг от друга (внешность, предпочтения в деятельности, личные достижения).</w:t>
      </w:r>
    </w:p>
    <w:p w14:paraId="5C101373"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 xml:space="preserve">Педагоги способствуют различению детьми основных эмоций (радость, печаль, грусть, гнев, страх, удивление) и пониманию ярко выраженных эмоциональных состояний. При общении с детьми педагог интересуется настроением детей, предоставляет возможность рассказать о своих переживаниях, демонстрирует разнообразные способы </w:t>
      </w:r>
      <w:proofErr w:type="spellStart"/>
      <w:r w:rsidRPr="0053308F">
        <w:rPr>
          <w:sz w:val="24"/>
          <w:szCs w:val="24"/>
          <w:lang w:val="ru-RU"/>
        </w:rPr>
        <w:t>эмпатийного</w:t>
      </w:r>
      <w:proofErr w:type="spellEnd"/>
      <w:r w:rsidRPr="0053308F">
        <w:rPr>
          <w:sz w:val="24"/>
          <w:szCs w:val="24"/>
          <w:lang w:val="ru-RU"/>
        </w:rPr>
        <w:t xml:space="preserve"> поведения (поддержать, пожалеть, обнадежить, отвлечь и порадовать). При чтении художественной литературы педагог обращает внимание на проявления, характеризующие настроения, эмоции и чувства героев, комментирует их отношения и поведение, поощряет подражание детей позитивному опыту персонажей художественных произведений и мультипликации.</w:t>
      </w:r>
    </w:p>
    <w:p w14:paraId="6FC709A7"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обогащает представления детей о действиях и поступках людей, в которых проявляются доброе отношение и забота о членах семьи, близком окружении, о животных, растениях; знакомит с произведениями, отражающими отношения между членами семьи.</w:t>
      </w:r>
    </w:p>
    <w:p w14:paraId="41CA3491"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создает в группе положительный эмоциональный фон для объединения детей, проводит игры и упражнения в кругу, где дети видят и слышат друг друга. Педагог поощряет позитивный опыт взаимодействия детей, создает условия для совместных игр, демонстрирует позитивный настрой и удовольствие, которое можно испытывать от общения и совместной игры. Помогает детям обращаться друг к другу, распознавать проявление основных эмоций и реагировать на них. Способствует освоению детьми простых способов общения и взаимодействия: обращаться к детям по именам, договариваться о совместных действиях, вступать в парное общение (спокойно играть рядом, обмениваться игрушками, объединяться в парной игре, вместе рассматривать картинки, наблюдать и прочее). В совместных игровых и бытовых действиях педагог демонстрирует готовность действовать согласованно, создает условия для возникновения между детьми договоренности.</w:t>
      </w:r>
    </w:p>
    <w:p w14:paraId="054F83E8"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Знакомит детей с элементарными правилами культуры поведения, упражняет в их выполнении (здороваться, прощаться, благодарить), демонстрирует одобрение при самостоятельном выполнении детьми правил поведения.</w:t>
      </w:r>
    </w:p>
    <w:p w14:paraId="56841DF7" w14:textId="77777777" w:rsidR="0053308F" w:rsidRPr="00711C76" w:rsidRDefault="0053308F" w:rsidP="005E5B25">
      <w:pPr>
        <w:pStyle w:val="20"/>
        <w:numPr>
          <w:ilvl w:val="0"/>
          <w:numId w:val="26"/>
        </w:numPr>
        <w:shd w:val="clear" w:color="auto" w:fill="auto"/>
        <w:tabs>
          <w:tab w:val="left" w:pos="1018"/>
        </w:tabs>
        <w:spacing w:before="0" w:after="0" w:line="276" w:lineRule="auto"/>
        <w:ind w:firstLine="709"/>
        <w:jc w:val="both"/>
        <w:rPr>
          <w:b/>
          <w:i/>
          <w:sz w:val="24"/>
          <w:szCs w:val="24"/>
          <w:lang w:val="ru-RU"/>
        </w:rPr>
      </w:pPr>
      <w:r w:rsidRPr="00711C76">
        <w:rPr>
          <w:b/>
          <w:i/>
          <w:sz w:val="24"/>
          <w:szCs w:val="24"/>
          <w:lang w:val="ru-RU"/>
        </w:rPr>
        <w:t>В области формирования основ гражданственности и патриотизма.</w:t>
      </w:r>
    </w:p>
    <w:p w14:paraId="257E7FE6"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обогащает представления детей о малой родине: регулярно напоминает название населенного пункта, в котором они живут; знакомит с близлежащим окружением ДОО (зданиями, природными объектами), доступными для рассматривания с территории. Обсуждает с детьми их любимые места времяпрепровождения в населенном пункте. Демонстрирует эмоциональную отзывчивость на красоту родного края, восхищается природными явлениями.</w:t>
      </w:r>
    </w:p>
    <w:p w14:paraId="00FD5501"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 xml:space="preserve">Поддерживает отражение детьми своих впечатлений о малой родине в различных видах деятельности (рассказывает, изображает, воплощает образы в играх, разворачивает сюжет и так </w:t>
      </w:r>
      <w:r w:rsidRPr="0053308F">
        <w:rPr>
          <w:sz w:val="24"/>
          <w:szCs w:val="24"/>
          <w:lang w:val="ru-RU"/>
        </w:rPr>
        <w:lastRenderedPageBreak/>
        <w:t>далее).</w:t>
      </w:r>
    </w:p>
    <w:p w14:paraId="11B2AE8E" w14:textId="77777777" w:rsidR="0053308F" w:rsidRPr="00711C76" w:rsidRDefault="0053308F" w:rsidP="005E5B25">
      <w:pPr>
        <w:pStyle w:val="20"/>
        <w:numPr>
          <w:ilvl w:val="0"/>
          <w:numId w:val="26"/>
        </w:numPr>
        <w:shd w:val="clear" w:color="auto" w:fill="auto"/>
        <w:tabs>
          <w:tab w:val="left" w:pos="1013"/>
        </w:tabs>
        <w:spacing w:before="0" w:after="0" w:line="276" w:lineRule="auto"/>
        <w:ind w:firstLine="709"/>
        <w:jc w:val="both"/>
        <w:rPr>
          <w:b/>
          <w:i/>
          <w:sz w:val="24"/>
          <w:szCs w:val="24"/>
        </w:rPr>
      </w:pPr>
      <w:r w:rsidRPr="00711C76">
        <w:rPr>
          <w:b/>
          <w:i/>
          <w:sz w:val="24"/>
          <w:szCs w:val="24"/>
        </w:rPr>
        <w:t xml:space="preserve">В </w:t>
      </w:r>
      <w:proofErr w:type="spellStart"/>
      <w:r w:rsidRPr="00711C76">
        <w:rPr>
          <w:b/>
          <w:i/>
          <w:sz w:val="24"/>
          <w:szCs w:val="24"/>
        </w:rPr>
        <w:t>сфере</w:t>
      </w:r>
      <w:proofErr w:type="spellEnd"/>
      <w:r w:rsidRPr="00711C76">
        <w:rPr>
          <w:b/>
          <w:i/>
          <w:sz w:val="24"/>
          <w:szCs w:val="24"/>
        </w:rPr>
        <w:t xml:space="preserve"> </w:t>
      </w:r>
      <w:proofErr w:type="spellStart"/>
      <w:r w:rsidRPr="00711C76">
        <w:rPr>
          <w:b/>
          <w:i/>
          <w:sz w:val="24"/>
          <w:szCs w:val="24"/>
        </w:rPr>
        <w:t>трудового</w:t>
      </w:r>
      <w:proofErr w:type="spellEnd"/>
      <w:r w:rsidRPr="00711C76">
        <w:rPr>
          <w:b/>
          <w:i/>
          <w:sz w:val="24"/>
          <w:szCs w:val="24"/>
        </w:rPr>
        <w:t xml:space="preserve"> </w:t>
      </w:r>
      <w:proofErr w:type="spellStart"/>
      <w:r w:rsidRPr="00711C76">
        <w:rPr>
          <w:b/>
          <w:i/>
          <w:sz w:val="24"/>
          <w:szCs w:val="24"/>
        </w:rPr>
        <w:t>воспитания</w:t>
      </w:r>
      <w:proofErr w:type="spellEnd"/>
      <w:r w:rsidRPr="00711C76">
        <w:rPr>
          <w:b/>
          <w:i/>
          <w:sz w:val="24"/>
          <w:szCs w:val="24"/>
        </w:rPr>
        <w:t>.</w:t>
      </w:r>
    </w:p>
    <w:p w14:paraId="0EDF30FE"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формирует первоначальные представления о том, что предметы делаются людьми, например, демонстрирует процессы изготовления атрибутов для игр. В процессе взаимодействия с детьми выделяет особенности строения предметов и знакомит с назначением их частей (например: ручка на входной двери нужна для того, чтобы удобнее было открыть дверь и прочее). Знакомит детей с основными свойствами и качествами материалов, из которых изготовлены предметы, знакомые ребёнку (картон, бумага, дерево, ткань), создает игровые ситуации, вызывающие необходимость в создании предметов из разных материалов, использует дидактические игры с предметами и картинками на группировку по схожим признакам, моделирует ситуации для активизации желания детей включиться в выполнение простейших действий бытового труда.</w:t>
      </w:r>
    </w:p>
    <w:p w14:paraId="2367301E"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формирует первоначальные представления о хозяйственно-бытовом труде взрослых дома и в группе ДОО, поощряет желание детей соблюдать порядок при раздевании на дневной сон (аккуратное складывание одежды), уборке рабочего места после продуктивных видов деятельности (лепки, рисования, аппликации) и тому подобное. Использует приемы одобрения и поощрения ребёнка при правильном выполнении элементарных трудовых действий (убирает за собой посуду на раздаточный стол, убирает рабочее место после занятий, собирает игрушки, помогает раздать наглядный материал на занятие и тому подобное).</w:t>
      </w:r>
    </w:p>
    <w:p w14:paraId="48ADB4B2"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стремления ребёнка самостоятельно выполнять отдельные действия самообслуживания: одевание на прогулку, умывание после сна или перед приемом пищи, элементарный уход за собой (расчесывание волос, поддержание опрятности одежды, пользование носовым платком и тому подобное). Педагог создает условия для приучения детей к соблюдению порядка, используя приемы напоминания, упражнения, личного примера, поощрения и одобрения при самостоятельном и правильном выполнении действий по самообслуживанию.</w:t>
      </w:r>
    </w:p>
    <w:p w14:paraId="4AF9DEED"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организует специальные игры и упражнения для развития мелкой моторики рук детей с целью повышения качества выполнения действий по самообслуживанию.</w:t>
      </w:r>
    </w:p>
    <w:p w14:paraId="6EEA0C8D" w14:textId="77777777" w:rsidR="0053308F" w:rsidRPr="00711C76" w:rsidRDefault="0053308F" w:rsidP="005E5B25">
      <w:pPr>
        <w:pStyle w:val="20"/>
        <w:numPr>
          <w:ilvl w:val="0"/>
          <w:numId w:val="26"/>
        </w:numPr>
        <w:shd w:val="clear" w:color="auto" w:fill="auto"/>
        <w:tabs>
          <w:tab w:val="left" w:pos="1022"/>
        </w:tabs>
        <w:spacing w:before="0" w:after="0" w:line="276" w:lineRule="auto"/>
        <w:ind w:firstLine="709"/>
        <w:jc w:val="both"/>
        <w:rPr>
          <w:b/>
          <w:i/>
          <w:sz w:val="24"/>
          <w:szCs w:val="24"/>
          <w:lang w:val="ru-RU"/>
        </w:rPr>
      </w:pPr>
      <w:r w:rsidRPr="00711C76">
        <w:rPr>
          <w:b/>
          <w:i/>
          <w:sz w:val="24"/>
          <w:szCs w:val="24"/>
          <w:lang w:val="ru-RU"/>
        </w:rPr>
        <w:t>В области формирования основ безопасного поведения.</w:t>
      </w:r>
    </w:p>
    <w:p w14:paraId="23F070FD"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интерес детей к бытовым предметам, объясняет их назначение и правила использования, доброжелательно и корректно обращает внимание, что несоблюдение правил использования бытовых предметов позволяет создать ситуации, небезопасные для здоровья.</w:t>
      </w:r>
    </w:p>
    <w:p w14:paraId="5A2B65D0"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использует игровые ситуации, создавая условия для демонстрации и формирования умений ребёнка пользоваться простыми бытовыми приборами, обсуждает с детьми какими предметами быта детям можно пользоваться только вместе со взрослыми: ножи, иголки, ножницы, лекарства, спички и так далее.</w:t>
      </w:r>
    </w:p>
    <w:p w14:paraId="4DEDB67A"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обсуждает с детьми правила безопасного поведения в группе, рассказывает, почему игрушки нужно убирать на свои места, демонстрирует детям, как безопасно вести себя за столом, во время одевания на прогулку, во время совместных игр.</w:t>
      </w:r>
    </w:p>
    <w:p w14:paraId="337E3EF6"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 xml:space="preserve">Педагог рассказывает детям о том, как себя вести на площадке ДОО, игровой площадке рядом с домом. Обращает внимание детей на необходимость оповещать взрослых (педагога, родителей (законных представителей)), если ребёнок хочет покинуть игровую площадку, уйти с участка ДОО. Обсуждает вместе с детьми их действия, дает возможность ребёнку рассказать о своем опыте, как себя вести безопасно: рядом с бездомными животными (не нужно подходить близко, пугать животных), рядом с незнакомыми растениями (без разрешения взрослых не </w:t>
      </w:r>
      <w:r w:rsidRPr="0053308F">
        <w:rPr>
          <w:sz w:val="24"/>
          <w:szCs w:val="24"/>
          <w:lang w:val="ru-RU"/>
        </w:rPr>
        <w:lastRenderedPageBreak/>
        <w:t>пробовать незнакомые ягоды, листья растений, если у ребёнка появляется желание их попробовать, обязательно сначала спросить у взрослого, можно ли их есть).</w:t>
      </w:r>
    </w:p>
    <w:p w14:paraId="0D4238A4"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интерес детей к вопросам безопасного поведения, поощряет вопросы детей дошкольного возраста, с готовностью на них отвечает, привлекая к обсуждению всех детей. Использует приемы упражнения, напоминания, личного примера для закрепления формируемых представлений.</w:t>
      </w:r>
    </w:p>
    <w:p w14:paraId="408393D1" w14:textId="77777777" w:rsidR="0053308F" w:rsidRPr="006F353B" w:rsidRDefault="00711C76" w:rsidP="00632D4D">
      <w:pPr>
        <w:pStyle w:val="20"/>
        <w:shd w:val="clear" w:color="auto" w:fill="auto"/>
        <w:tabs>
          <w:tab w:val="left" w:pos="1340"/>
        </w:tabs>
        <w:spacing w:before="0" w:after="0" w:line="276" w:lineRule="auto"/>
        <w:ind w:left="709"/>
        <w:jc w:val="both"/>
        <w:rPr>
          <w:b/>
          <w:sz w:val="24"/>
          <w:szCs w:val="24"/>
          <w:lang w:val="ru-RU"/>
        </w:rPr>
      </w:pPr>
      <w:r>
        <w:rPr>
          <w:b/>
          <w:sz w:val="24"/>
          <w:szCs w:val="24"/>
          <w:lang w:val="ru-RU"/>
        </w:rPr>
        <w:t>2.1.1.</w:t>
      </w:r>
      <w:r w:rsidR="000173C6">
        <w:rPr>
          <w:b/>
          <w:sz w:val="24"/>
          <w:szCs w:val="24"/>
          <w:lang w:val="ru-RU"/>
        </w:rPr>
        <w:t>4</w:t>
      </w:r>
      <w:r>
        <w:rPr>
          <w:b/>
          <w:sz w:val="24"/>
          <w:szCs w:val="24"/>
          <w:lang w:val="ru-RU"/>
        </w:rPr>
        <w:t xml:space="preserve">. </w:t>
      </w:r>
      <w:r w:rsidR="0053308F" w:rsidRPr="006F353B">
        <w:rPr>
          <w:b/>
          <w:sz w:val="24"/>
          <w:szCs w:val="24"/>
          <w:lang w:val="ru-RU"/>
        </w:rPr>
        <w:t>От 4 лет до 5 лет.</w:t>
      </w:r>
    </w:p>
    <w:p w14:paraId="12CA8129" w14:textId="77777777" w:rsidR="0053308F" w:rsidRPr="0053308F" w:rsidRDefault="0053308F" w:rsidP="00632D4D">
      <w:pPr>
        <w:pStyle w:val="20"/>
        <w:shd w:val="clear" w:color="auto" w:fill="auto"/>
        <w:tabs>
          <w:tab w:val="left" w:pos="1561"/>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711C76">
        <w:rPr>
          <w:b/>
          <w:sz w:val="24"/>
          <w:szCs w:val="24"/>
          <w:lang w:val="ru-RU"/>
        </w:rPr>
        <w:t>задачами</w:t>
      </w:r>
      <w:r w:rsidRPr="0053308F">
        <w:rPr>
          <w:sz w:val="24"/>
          <w:szCs w:val="24"/>
          <w:lang w:val="ru-RU"/>
        </w:rPr>
        <w:t xml:space="preserve"> образовательной деятельности являются:</w:t>
      </w:r>
    </w:p>
    <w:p w14:paraId="7DC9B943" w14:textId="77777777" w:rsidR="0053308F" w:rsidRPr="00711C76" w:rsidRDefault="0053308F" w:rsidP="005E5B25">
      <w:pPr>
        <w:pStyle w:val="20"/>
        <w:numPr>
          <w:ilvl w:val="0"/>
          <w:numId w:val="27"/>
        </w:numPr>
        <w:shd w:val="clear" w:color="auto" w:fill="auto"/>
        <w:tabs>
          <w:tab w:val="left" w:pos="1018"/>
        </w:tabs>
        <w:spacing w:before="0" w:after="0" w:line="276" w:lineRule="auto"/>
        <w:ind w:firstLine="709"/>
        <w:jc w:val="both"/>
        <w:rPr>
          <w:b/>
          <w:i/>
          <w:sz w:val="24"/>
          <w:szCs w:val="24"/>
        </w:rPr>
      </w:pPr>
      <w:r w:rsidRPr="00711C76">
        <w:rPr>
          <w:b/>
          <w:i/>
          <w:sz w:val="24"/>
          <w:szCs w:val="24"/>
        </w:rPr>
        <w:t xml:space="preserve">в </w:t>
      </w:r>
      <w:proofErr w:type="spellStart"/>
      <w:r w:rsidRPr="00711C76">
        <w:rPr>
          <w:b/>
          <w:i/>
          <w:sz w:val="24"/>
          <w:szCs w:val="24"/>
        </w:rPr>
        <w:t>сфере</w:t>
      </w:r>
      <w:proofErr w:type="spellEnd"/>
      <w:r w:rsidRPr="00711C76">
        <w:rPr>
          <w:b/>
          <w:i/>
          <w:sz w:val="24"/>
          <w:szCs w:val="24"/>
        </w:rPr>
        <w:t xml:space="preserve"> </w:t>
      </w:r>
      <w:proofErr w:type="spellStart"/>
      <w:r w:rsidRPr="00711C76">
        <w:rPr>
          <w:b/>
          <w:i/>
          <w:sz w:val="24"/>
          <w:szCs w:val="24"/>
        </w:rPr>
        <w:t>социальных</w:t>
      </w:r>
      <w:proofErr w:type="spellEnd"/>
      <w:r w:rsidRPr="00711C76">
        <w:rPr>
          <w:b/>
          <w:i/>
          <w:sz w:val="24"/>
          <w:szCs w:val="24"/>
        </w:rPr>
        <w:t xml:space="preserve"> </w:t>
      </w:r>
      <w:proofErr w:type="spellStart"/>
      <w:r w:rsidRPr="00711C76">
        <w:rPr>
          <w:b/>
          <w:i/>
          <w:sz w:val="24"/>
          <w:szCs w:val="24"/>
        </w:rPr>
        <w:t>отношений</w:t>
      </w:r>
      <w:proofErr w:type="spellEnd"/>
      <w:r w:rsidRPr="00711C76">
        <w:rPr>
          <w:b/>
          <w:i/>
          <w:sz w:val="24"/>
          <w:szCs w:val="24"/>
        </w:rPr>
        <w:t>:</w:t>
      </w:r>
    </w:p>
    <w:p w14:paraId="3ED54876" w14:textId="77777777" w:rsidR="0053308F" w:rsidRPr="0053308F" w:rsidRDefault="0053308F" w:rsidP="005E5B25">
      <w:pPr>
        <w:pStyle w:val="20"/>
        <w:numPr>
          <w:ilvl w:val="0"/>
          <w:numId w:val="3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положительную самооценку, уверенность в своих силах, стремление к самостоятельности;</w:t>
      </w:r>
    </w:p>
    <w:p w14:paraId="174999EE" w14:textId="77777777" w:rsidR="0053308F" w:rsidRPr="0053308F" w:rsidRDefault="0053308F" w:rsidP="005E5B25">
      <w:pPr>
        <w:pStyle w:val="20"/>
        <w:numPr>
          <w:ilvl w:val="0"/>
          <w:numId w:val="3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эмоциональную отзывчивость к взрослым и детям, слабым и нуждающимся в помощи, воспитывать сопереживание героям литературных и анимационных произведений, доброе отношение к животным и растениям;</w:t>
      </w:r>
    </w:p>
    <w:p w14:paraId="7DA308BD" w14:textId="77777777" w:rsidR="0053308F" w:rsidRPr="0053308F" w:rsidRDefault="0053308F" w:rsidP="005E5B25">
      <w:pPr>
        <w:pStyle w:val="20"/>
        <w:numPr>
          <w:ilvl w:val="0"/>
          <w:numId w:val="3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позитивное отношение и чувство принадлежности детей к семье, уважение к родителям (законным представителям), педагогам и окружающим людям;</w:t>
      </w:r>
    </w:p>
    <w:p w14:paraId="72932D39" w14:textId="77777777" w:rsidR="0053308F" w:rsidRPr="0053308F" w:rsidRDefault="0053308F" w:rsidP="005E5B25">
      <w:pPr>
        <w:pStyle w:val="20"/>
        <w:numPr>
          <w:ilvl w:val="0"/>
          <w:numId w:val="3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доброжелательное отношение ко взрослым и детям;</w:t>
      </w:r>
    </w:p>
    <w:p w14:paraId="133AD993" w14:textId="77777777" w:rsidR="0053308F" w:rsidRPr="0053308F" w:rsidRDefault="0053308F" w:rsidP="005E5B25">
      <w:pPr>
        <w:pStyle w:val="20"/>
        <w:numPr>
          <w:ilvl w:val="0"/>
          <w:numId w:val="3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культуру общения со взрослыми и сверстниками, желание выполнять правила поведения, быть вежливыми в общении со взрослыми и сверстниками;</w:t>
      </w:r>
    </w:p>
    <w:p w14:paraId="53B9853D" w14:textId="77777777" w:rsidR="0053308F" w:rsidRPr="0053308F" w:rsidRDefault="0053308F" w:rsidP="005E5B25">
      <w:pPr>
        <w:pStyle w:val="20"/>
        <w:numPr>
          <w:ilvl w:val="0"/>
          <w:numId w:val="3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стремление к совместным играм, взаимодействию в паре или небольшой подгруппе, к взаимодействию в практической деятельности;</w:t>
      </w:r>
    </w:p>
    <w:p w14:paraId="0F394EC7" w14:textId="77777777" w:rsidR="00711C76" w:rsidRPr="00711C76" w:rsidRDefault="0053308F" w:rsidP="005E5B25">
      <w:pPr>
        <w:pStyle w:val="20"/>
        <w:numPr>
          <w:ilvl w:val="0"/>
          <w:numId w:val="27"/>
        </w:numPr>
        <w:shd w:val="clear" w:color="auto" w:fill="auto"/>
        <w:tabs>
          <w:tab w:val="left" w:pos="1042"/>
        </w:tabs>
        <w:spacing w:before="0" w:after="0" w:line="276" w:lineRule="auto"/>
        <w:ind w:firstLine="709"/>
        <w:jc w:val="both"/>
        <w:rPr>
          <w:b/>
          <w:i/>
          <w:sz w:val="24"/>
          <w:szCs w:val="24"/>
          <w:lang w:val="ru-RU"/>
        </w:rPr>
      </w:pPr>
      <w:r w:rsidRPr="00711C76">
        <w:rPr>
          <w:b/>
          <w:i/>
          <w:sz w:val="24"/>
          <w:szCs w:val="24"/>
          <w:lang w:val="ru-RU"/>
        </w:rPr>
        <w:t xml:space="preserve">в области формирования основ гражданственности и патриотизма: </w:t>
      </w:r>
    </w:p>
    <w:p w14:paraId="248FE510" w14:textId="77777777" w:rsidR="0053308F" w:rsidRPr="0053308F" w:rsidRDefault="0053308F" w:rsidP="005E5B25">
      <w:pPr>
        <w:pStyle w:val="20"/>
        <w:numPr>
          <w:ilvl w:val="0"/>
          <w:numId w:val="4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уважительное отношение к Родине, символам страны, памятным</w:t>
      </w:r>
    </w:p>
    <w:p w14:paraId="3F535634" w14:textId="77777777" w:rsidR="0053308F" w:rsidRPr="0053308F" w:rsidRDefault="0053308F" w:rsidP="005E5B25">
      <w:pPr>
        <w:pStyle w:val="20"/>
        <w:numPr>
          <w:ilvl w:val="0"/>
          <w:numId w:val="4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датам;</w:t>
      </w:r>
    </w:p>
    <w:p w14:paraId="7B1ED5FD" w14:textId="77777777" w:rsidR="0053308F" w:rsidRPr="0053308F" w:rsidRDefault="0053308F" w:rsidP="005E5B25">
      <w:pPr>
        <w:pStyle w:val="20"/>
        <w:numPr>
          <w:ilvl w:val="0"/>
          <w:numId w:val="4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гордость за достижения страны в области спорта, науки, искусства и других областях;</w:t>
      </w:r>
    </w:p>
    <w:p w14:paraId="69044797" w14:textId="77777777" w:rsidR="0053308F" w:rsidRPr="0053308F" w:rsidRDefault="0053308F" w:rsidP="005E5B25">
      <w:pPr>
        <w:pStyle w:val="20"/>
        <w:numPr>
          <w:ilvl w:val="0"/>
          <w:numId w:val="4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интерес детей к основным достопримечательностями населенного пункта, в котором они живут.</w:t>
      </w:r>
    </w:p>
    <w:p w14:paraId="643B4F49" w14:textId="77777777" w:rsidR="0053308F" w:rsidRPr="00711C76" w:rsidRDefault="0053308F" w:rsidP="005E5B25">
      <w:pPr>
        <w:pStyle w:val="20"/>
        <w:numPr>
          <w:ilvl w:val="0"/>
          <w:numId w:val="27"/>
        </w:numPr>
        <w:shd w:val="clear" w:color="auto" w:fill="auto"/>
        <w:tabs>
          <w:tab w:val="left" w:pos="1038"/>
        </w:tabs>
        <w:spacing w:before="0" w:after="0" w:line="276" w:lineRule="auto"/>
        <w:ind w:firstLine="709"/>
        <w:jc w:val="both"/>
        <w:rPr>
          <w:b/>
          <w:i/>
          <w:sz w:val="24"/>
          <w:szCs w:val="24"/>
        </w:rPr>
      </w:pPr>
      <w:r w:rsidRPr="00711C76">
        <w:rPr>
          <w:b/>
          <w:i/>
          <w:sz w:val="24"/>
          <w:szCs w:val="24"/>
        </w:rPr>
        <w:t xml:space="preserve">в </w:t>
      </w:r>
      <w:proofErr w:type="spellStart"/>
      <w:r w:rsidRPr="00711C76">
        <w:rPr>
          <w:b/>
          <w:i/>
          <w:sz w:val="24"/>
          <w:szCs w:val="24"/>
        </w:rPr>
        <w:t>сфере</w:t>
      </w:r>
      <w:proofErr w:type="spellEnd"/>
      <w:r w:rsidRPr="00711C76">
        <w:rPr>
          <w:b/>
          <w:i/>
          <w:sz w:val="24"/>
          <w:szCs w:val="24"/>
        </w:rPr>
        <w:t xml:space="preserve"> </w:t>
      </w:r>
      <w:proofErr w:type="spellStart"/>
      <w:r w:rsidRPr="00711C76">
        <w:rPr>
          <w:b/>
          <w:i/>
          <w:sz w:val="24"/>
          <w:szCs w:val="24"/>
        </w:rPr>
        <w:t>трудового</w:t>
      </w:r>
      <w:proofErr w:type="spellEnd"/>
      <w:r w:rsidRPr="00711C76">
        <w:rPr>
          <w:b/>
          <w:i/>
          <w:sz w:val="24"/>
          <w:szCs w:val="24"/>
        </w:rPr>
        <w:t xml:space="preserve"> </w:t>
      </w:r>
      <w:proofErr w:type="spellStart"/>
      <w:r w:rsidRPr="00711C76">
        <w:rPr>
          <w:b/>
          <w:i/>
          <w:sz w:val="24"/>
          <w:szCs w:val="24"/>
        </w:rPr>
        <w:t>воспитания</w:t>
      </w:r>
      <w:proofErr w:type="spellEnd"/>
      <w:r w:rsidRPr="00711C76">
        <w:rPr>
          <w:b/>
          <w:i/>
          <w:sz w:val="24"/>
          <w:szCs w:val="24"/>
        </w:rPr>
        <w:t>:</w:t>
      </w:r>
    </w:p>
    <w:p w14:paraId="525D7EC8" w14:textId="77777777" w:rsidR="0053308F" w:rsidRPr="0053308F" w:rsidRDefault="0053308F" w:rsidP="005E5B25">
      <w:pPr>
        <w:pStyle w:val="20"/>
        <w:numPr>
          <w:ilvl w:val="0"/>
          <w:numId w:val="4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об отдельных профессиях взрослых на основе ознакомления с конкретными видами труда;</w:t>
      </w:r>
    </w:p>
    <w:p w14:paraId="67D5A1A2" w14:textId="77777777" w:rsidR="0053308F" w:rsidRPr="0053308F" w:rsidRDefault="0053308F" w:rsidP="005E5B25">
      <w:pPr>
        <w:pStyle w:val="20"/>
        <w:numPr>
          <w:ilvl w:val="0"/>
          <w:numId w:val="4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уважение и благодарность взрослым за их труд, заботу о детях; вовлекать в простейшие процессы хозяйственно-бытового труда; развивать самостоятельность и уверенность в самообслуживании, желании включаться в повседневные трудовые дела в ДОО и семье;</w:t>
      </w:r>
    </w:p>
    <w:p w14:paraId="09A6C209" w14:textId="77777777" w:rsidR="0053308F" w:rsidRPr="00711C76" w:rsidRDefault="0053308F" w:rsidP="005E5B25">
      <w:pPr>
        <w:pStyle w:val="20"/>
        <w:numPr>
          <w:ilvl w:val="0"/>
          <w:numId w:val="27"/>
        </w:numPr>
        <w:shd w:val="clear" w:color="auto" w:fill="auto"/>
        <w:tabs>
          <w:tab w:val="left" w:pos="1047"/>
        </w:tabs>
        <w:spacing w:before="0" w:after="0" w:line="276" w:lineRule="auto"/>
        <w:ind w:firstLine="709"/>
        <w:jc w:val="both"/>
        <w:rPr>
          <w:b/>
          <w:i/>
          <w:sz w:val="24"/>
          <w:szCs w:val="24"/>
          <w:lang w:val="ru-RU"/>
        </w:rPr>
      </w:pPr>
      <w:r w:rsidRPr="00711C76">
        <w:rPr>
          <w:b/>
          <w:i/>
          <w:sz w:val="24"/>
          <w:szCs w:val="24"/>
          <w:lang w:val="ru-RU"/>
        </w:rPr>
        <w:t>в области формирования основ безопасного поведения:</w:t>
      </w:r>
    </w:p>
    <w:p w14:paraId="5D6E8240" w14:textId="77777777" w:rsidR="0053308F" w:rsidRPr="0053308F" w:rsidRDefault="0053308F" w:rsidP="005E5B25">
      <w:pPr>
        <w:pStyle w:val="20"/>
        <w:numPr>
          <w:ilvl w:val="0"/>
          <w:numId w:val="4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представления детей об основных источниках и видах опасности в быту, на улице, в природе, в общении с незнакомыми людьми;</w:t>
      </w:r>
    </w:p>
    <w:p w14:paraId="7387A6D1" w14:textId="77777777" w:rsidR="0053308F" w:rsidRPr="0053308F" w:rsidRDefault="0053308F" w:rsidP="005E5B25">
      <w:pPr>
        <w:pStyle w:val="20"/>
        <w:numPr>
          <w:ilvl w:val="0"/>
          <w:numId w:val="4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знакомить детей с простейшими способами безопасного поведения в опасных ситуациях;</w:t>
      </w:r>
    </w:p>
    <w:p w14:paraId="36178A66" w14:textId="77777777" w:rsidR="0053308F" w:rsidRPr="0053308F" w:rsidRDefault="0053308F" w:rsidP="005E5B25">
      <w:pPr>
        <w:pStyle w:val="20"/>
        <w:numPr>
          <w:ilvl w:val="0"/>
          <w:numId w:val="4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о правилах безопасного дорожного движения в качестве пешехода и пассажира транспортного средства.</w:t>
      </w:r>
    </w:p>
    <w:p w14:paraId="4025493D" w14:textId="77777777" w:rsidR="0053308F" w:rsidRPr="0053308F" w:rsidRDefault="0053308F" w:rsidP="005E5B25">
      <w:pPr>
        <w:pStyle w:val="20"/>
        <w:numPr>
          <w:ilvl w:val="0"/>
          <w:numId w:val="4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 xml:space="preserve">формировать представления о правилах безопасного использования электронных гаджетов, в том числе мобильных устройств, планшетов и прочее, исключая практическое </w:t>
      </w:r>
      <w:r w:rsidRPr="0053308F">
        <w:rPr>
          <w:sz w:val="24"/>
          <w:szCs w:val="24"/>
          <w:lang w:val="ru-RU"/>
        </w:rPr>
        <w:lastRenderedPageBreak/>
        <w:t>использование электронных средств обучения.</w:t>
      </w:r>
    </w:p>
    <w:p w14:paraId="71778F5C" w14:textId="77777777" w:rsidR="0053308F" w:rsidRPr="0053308F" w:rsidRDefault="0053308F" w:rsidP="00632D4D">
      <w:pPr>
        <w:pStyle w:val="20"/>
        <w:shd w:val="clear" w:color="auto" w:fill="auto"/>
        <w:tabs>
          <w:tab w:val="left" w:pos="1556"/>
        </w:tabs>
        <w:spacing w:before="0" w:after="0" w:line="276" w:lineRule="auto"/>
        <w:ind w:left="709"/>
        <w:jc w:val="both"/>
        <w:rPr>
          <w:sz w:val="24"/>
          <w:szCs w:val="24"/>
        </w:rPr>
      </w:pPr>
      <w:proofErr w:type="spellStart"/>
      <w:r w:rsidRPr="00711C76">
        <w:rPr>
          <w:b/>
          <w:sz w:val="24"/>
          <w:szCs w:val="24"/>
        </w:rPr>
        <w:t>Содержание</w:t>
      </w:r>
      <w:proofErr w:type="spellEnd"/>
      <w:r w:rsidRPr="0053308F">
        <w:rPr>
          <w:sz w:val="24"/>
          <w:szCs w:val="24"/>
        </w:rPr>
        <w:t xml:space="preserve"> </w:t>
      </w:r>
      <w:proofErr w:type="spellStart"/>
      <w:r w:rsidRPr="0053308F">
        <w:rPr>
          <w:sz w:val="24"/>
          <w:szCs w:val="24"/>
        </w:rPr>
        <w:t>образовательной</w:t>
      </w:r>
      <w:proofErr w:type="spellEnd"/>
      <w:r w:rsidRPr="0053308F">
        <w:rPr>
          <w:sz w:val="24"/>
          <w:szCs w:val="24"/>
        </w:rPr>
        <w:t xml:space="preserve"> </w:t>
      </w:r>
      <w:proofErr w:type="spellStart"/>
      <w:r w:rsidRPr="0053308F">
        <w:rPr>
          <w:sz w:val="24"/>
          <w:szCs w:val="24"/>
        </w:rPr>
        <w:t>деятельности</w:t>
      </w:r>
      <w:proofErr w:type="spellEnd"/>
      <w:r w:rsidRPr="0053308F">
        <w:rPr>
          <w:sz w:val="24"/>
          <w:szCs w:val="24"/>
        </w:rPr>
        <w:t>.</w:t>
      </w:r>
    </w:p>
    <w:p w14:paraId="12C3B356" w14:textId="77777777" w:rsidR="0053308F" w:rsidRPr="00711C76" w:rsidRDefault="0053308F" w:rsidP="005E5B25">
      <w:pPr>
        <w:pStyle w:val="20"/>
        <w:numPr>
          <w:ilvl w:val="0"/>
          <w:numId w:val="28"/>
        </w:numPr>
        <w:shd w:val="clear" w:color="auto" w:fill="auto"/>
        <w:tabs>
          <w:tab w:val="left" w:pos="1009"/>
        </w:tabs>
        <w:spacing w:before="0" w:after="0" w:line="276" w:lineRule="auto"/>
        <w:ind w:firstLine="709"/>
        <w:jc w:val="both"/>
        <w:rPr>
          <w:b/>
          <w:i/>
          <w:sz w:val="24"/>
          <w:szCs w:val="24"/>
        </w:rPr>
      </w:pPr>
      <w:r w:rsidRPr="00711C76">
        <w:rPr>
          <w:b/>
          <w:i/>
          <w:sz w:val="24"/>
          <w:szCs w:val="24"/>
        </w:rPr>
        <w:t xml:space="preserve">В </w:t>
      </w:r>
      <w:proofErr w:type="spellStart"/>
      <w:r w:rsidRPr="00711C76">
        <w:rPr>
          <w:b/>
          <w:i/>
          <w:sz w:val="24"/>
          <w:szCs w:val="24"/>
        </w:rPr>
        <w:t>сфере</w:t>
      </w:r>
      <w:proofErr w:type="spellEnd"/>
      <w:r w:rsidRPr="00711C76">
        <w:rPr>
          <w:b/>
          <w:i/>
          <w:sz w:val="24"/>
          <w:szCs w:val="24"/>
        </w:rPr>
        <w:t xml:space="preserve"> </w:t>
      </w:r>
      <w:proofErr w:type="spellStart"/>
      <w:r w:rsidRPr="00711C76">
        <w:rPr>
          <w:b/>
          <w:i/>
          <w:sz w:val="24"/>
          <w:szCs w:val="24"/>
        </w:rPr>
        <w:t>социальных</w:t>
      </w:r>
      <w:proofErr w:type="spellEnd"/>
      <w:r w:rsidRPr="00711C76">
        <w:rPr>
          <w:b/>
          <w:i/>
          <w:sz w:val="24"/>
          <w:szCs w:val="24"/>
        </w:rPr>
        <w:t xml:space="preserve"> </w:t>
      </w:r>
      <w:proofErr w:type="spellStart"/>
      <w:r w:rsidRPr="00711C76">
        <w:rPr>
          <w:b/>
          <w:i/>
          <w:sz w:val="24"/>
          <w:szCs w:val="24"/>
        </w:rPr>
        <w:t>отношений</w:t>
      </w:r>
      <w:proofErr w:type="spellEnd"/>
      <w:r w:rsidRPr="00711C76">
        <w:rPr>
          <w:b/>
          <w:i/>
          <w:sz w:val="24"/>
          <w:szCs w:val="24"/>
        </w:rPr>
        <w:t>.</w:t>
      </w:r>
    </w:p>
    <w:p w14:paraId="78C3A7E8"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обогащает представления детей об их развитии, проговаривает и фиксирует внимание на разнообразных возрастных изменениях (когда я был маленький, когда я буду взрослым). Способствует освоению детьми традиционных представлений о половых и гендерных различиях, семейных ролях и отношениях.</w:t>
      </w:r>
    </w:p>
    <w:p w14:paraId="050D5BEE"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Формирует положительную самооценку, уверенность в своих силах, отмечает позитивные изменения в развитии и поведении детей, бережно и тактично помогает ребёнку обнаружить свои ошибки и найти адекватный способ их устранения.</w:t>
      </w:r>
    </w:p>
    <w:p w14:paraId="6C8C7B9F"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способствует распознаванию и пониманию детьми эмоциональных состояний, их разнообразных проявлений, связи эмоций и поступков людей. Создает ситуации получения детьми опыта проявления сочувствия и содействия (</w:t>
      </w:r>
      <w:proofErr w:type="spellStart"/>
      <w:r w:rsidRPr="0053308F">
        <w:rPr>
          <w:sz w:val="24"/>
          <w:szCs w:val="24"/>
          <w:lang w:val="ru-RU"/>
        </w:rPr>
        <w:t>эмпатийного</w:t>
      </w:r>
      <w:proofErr w:type="spellEnd"/>
      <w:r w:rsidRPr="0053308F">
        <w:rPr>
          <w:sz w:val="24"/>
          <w:szCs w:val="24"/>
          <w:lang w:val="ru-RU"/>
        </w:rPr>
        <w:t xml:space="preserve"> поведения) в ответ на эмоциональное состояние сверстников и взрослых, воспитывает чувствительность и внимательность к затруднениям и переживаниям окружающих. При чтении художественной литературы, просмотре фрагментов анимационных фильмов педагог обращает внимание на разнообразие эмоциональных проявлений героев, комментирует и обсуждает с детьми обусловившие их причины.</w:t>
      </w:r>
    </w:p>
    <w:p w14:paraId="646F6B82"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развивает позитивное отношение и чувство принадлежности детей к семье, уважение к родителям (законным представителям): обогащает представление о структуре и составе семьи, родственных отношениях; семейных событиях, делах.</w:t>
      </w:r>
    </w:p>
    <w:p w14:paraId="217C5809"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Обеспечивает включенность детей в детское сообщество, умение согласовывать взаимоотношения со сверстниками. Побуждает детей наблюдать за поведением сверстников, развивает чувствительность к поступкам сверстников, интерес к их действиям. Способствует освоению детьми вербальных и невербальных средств и способов обращения к сверстникам, привлечения внимания и демонстрации своего расположения. Поддерживает детей в ситуации, когда им трудно выразить собственные потребности и при урегулировании конфликтов между сверстниками, демонстрирует культурные формы общения. Поощряет инициативу и самостоятельный выбор детьми занятий и партнеров, обогащает умение договариваться, поддерживает совместные дела детей в небольших группах (3-4 человека). Обеспечивает развитие личностного отношения ребёнка к соблюдению или нарушению моральных норм при взаимодействии со сверстником.</w:t>
      </w:r>
    </w:p>
    <w:p w14:paraId="3A4A03C6"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Создает условия для развития детско-взрослого сообщества. Способствует освоению правил и форм проявления вежливости, уважения к старшим: напоминает и демонстрирует различные формы приветствия, прощания, выражения благодарности и просьбы. Знакомит детей с правилами поведения в общественных местах.</w:t>
      </w:r>
    </w:p>
    <w:p w14:paraId="447F86BD"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Развивает позитивное отношение к ДОО: знакомит с педагогическими и иными работниками ДОО, с доступными для восприятия детьми правилами жизнедеятельности в ДОО; её традициями; воспитывает бережное отношение к пространству и оборудованию ДОО. Обращает внимание детей на изменение и украшение её помещений и территории, поддерживает инициативу детей и совместно планирует презентацию продуктов деятельности (рисунков, поделок) в пространстве группы и прилегающих к ней помещениях.</w:t>
      </w:r>
    </w:p>
    <w:p w14:paraId="6B60E942" w14:textId="77777777" w:rsidR="0053308F" w:rsidRPr="00711C76" w:rsidRDefault="0053308F" w:rsidP="005E5B25">
      <w:pPr>
        <w:pStyle w:val="20"/>
        <w:numPr>
          <w:ilvl w:val="0"/>
          <w:numId w:val="28"/>
        </w:numPr>
        <w:shd w:val="clear" w:color="auto" w:fill="auto"/>
        <w:tabs>
          <w:tab w:val="left" w:pos="1018"/>
        </w:tabs>
        <w:spacing w:before="0" w:after="0" w:line="276" w:lineRule="auto"/>
        <w:ind w:firstLine="709"/>
        <w:jc w:val="both"/>
        <w:rPr>
          <w:b/>
          <w:i/>
          <w:sz w:val="24"/>
          <w:szCs w:val="24"/>
          <w:lang w:val="ru-RU"/>
        </w:rPr>
      </w:pPr>
      <w:r w:rsidRPr="00711C76">
        <w:rPr>
          <w:b/>
          <w:i/>
          <w:sz w:val="24"/>
          <w:szCs w:val="24"/>
          <w:lang w:val="ru-RU"/>
        </w:rPr>
        <w:t>В области формирования основ гражданственности и патриотизма.</w:t>
      </w:r>
    </w:p>
    <w:p w14:paraId="7FE178B1"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Воспитывает уважительное отношение к нашей Родине – России. Продолжает знакомить с государственной символикой Российской Федерации: Российский флаг и герб России; воспитывает уважительное отношение к символам страны.</w:t>
      </w:r>
    </w:p>
    <w:p w14:paraId="07E017EA"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lastRenderedPageBreak/>
        <w:t>Обогащает представления детей о государственных праздниках: День защитника Отечества, День Победы. Знакомит детей с содержанием праздника, с памятными местами в населенном пункте, котором живет, посвященными празднику.</w:t>
      </w:r>
    </w:p>
    <w:p w14:paraId="3B0217FE"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обогащает представления детей о малой родине: знакомит с основными достопримечательностями населенного пункта, развивает интерес детей к их посещению с родителями (законными представителями); знакомит с названиями улиц, на которых живут дети. Поддерживает эмоциональную отзывчивость детей на красоту родного края. Создает условия для отражения детьми впечатлений о малой родине в различных видах деятельности (рассказывает, изображает, воплощает образы в играх, разворачивает сюжет и так далее).</w:t>
      </w:r>
    </w:p>
    <w:p w14:paraId="5A5F36A6"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Поддерживает интерес к народной культуре страны (традициям, устному народному творчеству, народной музыке, танцам, играм, игрушкам).</w:t>
      </w:r>
    </w:p>
    <w:p w14:paraId="11C0742C" w14:textId="77777777" w:rsidR="0053308F" w:rsidRPr="00711C76" w:rsidRDefault="0053308F" w:rsidP="005E5B25">
      <w:pPr>
        <w:pStyle w:val="20"/>
        <w:numPr>
          <w:ilvl w:val="0"/>
          <w:numId w:val="28"/>
        </w:numPr>
        <w:shd w:val="clear" w:color="auto" w:fill="auto"/>
        <w:tabs>
          <w:tab w:val="left" w:pos="1013"/>
        </w:tabs>
        <w:spacing w:before="0" w:after="0" w:line="276" w:lineRule="auto"/>
        <w:ind w:firstLine="709"/>
        <w:jc w:val="both"/>
        <w:rPr>
          <w:b/>
          <w:i/>
          <w:sz w:val="24"/>
          <w:szCs w:val="24"/>
        </w:rPr>
      </w:pPr>
      <w:r w:rsidRPr="00711C76">
        <w:rPr>
          <w:b/>
          <w:i/>
          <w:sz w:val="24"/>
          <w:szCs w:val="24"/>
        </w:rPr>
        <w:t xml:space="preserve">В </w:t>
      </w:r>
      <w:proofErr w:type="spellStart"/>
      <w:r w:rsidRPr="00711C76">
        <w:rPr>
          <w:b/>
          <w:i/>
          <w:sz w:val="24"/>
          <w:szCs w:val="24"/>
        </w:rPr>
        <w:t>сфере</w:t>
      </w:r>
      <w:proofErr w:type="spellEnd"/>
      <w:r w:rsidRPr="00711C76">
        <w:rPr>
          <w:b/>
          <w:i/>
          <w:sz w:val="24"/>
          <w:szCs w:val="24"/>
        </w:rPr>
        <w:t xml:space="preserve"> </w:t>
      </w:r>
      <w:proofErr w:type="spellStart"/>
      <w:r w:rsidRPr="00711C76">
        <w:rPr>
          <w:b/>
          <w:i/>
          <w:sz w:val="24"/>
          <w:szCs w:val="24"/>
        </w:rPr>
        <w:t>трудового</w:t>
      </w:r>
      <w:proofErr w:type="spellEnd"/>
      <w:r w:rsidRPr="00711C76">
        <w:rPr>
          <w:b/>
          <w:i/>
          <w:sz w:val="24"/>
          <w:szCs w:val="24"/>
        </w:rPr>
        <w:t xml:space="preserve"> </w:t>
      </w:r>
      <w:proofErr w:type="spellStart"/>
      <w:r w:rsidRPr="00711C76">
        <w:rPr>
          <w:b/>
          <w:i/>
          <w:sz w:val="24"/>
          <w:szCs w:val="24"/>
        </w:rPr>
        <w:t>воспитания</w:t>
      </w:r>
      <w:proofErr w:type="spellEnd"/>
      <w:r w:rsidRPr="00711C76">
        <w:rPr>
          <w:b/>
          <w:i/>
          <w:sz w:val="24"/>
          <w:szCs w:val="24"/>
        </w:rPr>
        <w:t>.</w:t>
      </w:r>
    </w:p>
    <w:p w14:paraId="1F3564BF"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знакомит детей с содержанием и структурой процессов хозяйственно-</w:t>
      </w:r>
      <w:r w:rsidRPr="0053308F">
        <w:rPr>
          <w:sz w:val="24"/>
          <w:szCs w:val="24"/>
          <w:lang w:val="ru-RU"/>
        </w:rPr>
        <w:softHyphen/>
        <w:t>бытового труда взрослых, обогащает их представления, организуя специальные образовательные ситуации с моделированием конкретных трудовых процессов взрослых, работающих в ДОО (как музыкальный руководитель готовится к занятиям с детьми, как электрик меняет электрические лампочки в групповой комнате, повар делает салат на обед). Беседует с детьми, обращает внимание на целостность трудового процесса, направленного на продуктивный результат, вызывает у детей добрые и уважительные чувства к взрослым, которые заботятся о жизнедеятельности детей в ДОО.</w:t>
      </w:r>
    </w:p>
    <w:p w14:paraId="5E66C608"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инициативу детей узнать и рассказать о трудовой деятельности взрослых, поощряет коммуникативную активность ребёнка, связанную с желанием рассказать о профессии мамы или папы, описать их трудовые действия, рассказать о результатах их труда.</w:t>
      </w:r>
    </w:p>
    <w:p w14:paraId="27C80829"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расширяет представление детей о предметах как результате труда взрослых, о многообразии предметного мира материалов (металл, стекло, бумага, картон, кожа и тому подобное), знакомит детей с ключевыми характеристиками материалов, организуя экспериментирование способствует обогащению представлений детей об отличительных признаках материалов для создания продуктов труда (прочный (ломкий) материал, промокаемый (водоотталкивающий) материал, мягкий (твердый) материал и тому подобное).</w:t>
      </w:r>
    </w:p>
    <w:p w14:paraId="3FEDCBE9"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рассказывает детям о бытовой технике, помогающей взрослым организовать бытовой труд дома: стиральная и посудомоечная машины, пылесос, мультиварка, миксер, мясорубка; беседует с детьми о назначении бытовой техники, формирует представление о её назначении для ускорения и облегчения процессов бытового труда.</w:t>
      </w:r>
    </w:p>
    <w:p w14:paraId="20B47A45"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создает условия для позитивного включения детей в процессы самообслуживания в режимных моментах группы, поощряет желание детей проявлять самостоятельность и инициативность, используя приемы поощрения и одобрения правильных действий детей, результатов процесса самообслуживания.</w:t>
      </w:r>
    </w:p>
    <w:p w14:paraId="46C36DA0"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Одобряет действия детей, направленные на оказание взаимопомощи (помочь доделать поделку, помочь одеться, помочь убрать со стола и тому подобное).</w:t>
      </w:r>
    </w:p>
    <w:p w14:paraId="525174AE"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В процессе самообслуживания обращает внимание детей на необходимость бережного отношения к вещам: аккуратное складывание одежды, возвращение игрушек на место после игры и тому подобное. В процессе самообслуживания педагог напоминает детям о важности соблюдения очередности действий в трудовом процессе для достижения качественного результата, демонстрирует детям приемы самоконтроля для оценки результата, поощряет действия детей, направленные на применение способов самоконтроля в процессе выполнения действий.</w:t>
      </w:r>
    </w:p>
    <w:p w14:paraId="19F62416" w14:textId="77777777" w:rsidR="0053308F" w:rsidRPr="00711C76" w:rsidRDefault="0053308F" w:rsidP="005E5B25">
      <w:pPr>
        <w:pStyle w:val="20"/>
        <w:numPr>
          <w:ilvl w:val="0"/>
          <w:numId w:val="28"/>
        </w:numPr>
        <w:shd w:val="clear" w:color="auto" w:fill="auto"/>
        <w:tabs>
          <w:tab w:val="left" w:pos="1042"/>
        </w:tabs>
        <w:spacing w:before="0" w:after="0" w:line="276" w:lineRule="auto"/>
        <w:ind w:firstLine="709"/>
        <w:jc w:val="both"/>
        <w:rPr>
          <w:b/>
          <w:i/>
          <w:sz w:val="24"/>
          <w:szCs w:val="24"/>
          <w:lang w:val="ru-RU"/>
        </w:rPr>
      </w:pPr>
      <w:r w:rsidRPr="00711C76">
        <w:rPr>
          <w:b/>
          <w:i/>
          <w:sz w:val="24"/>
          <w:szCs w:val="24"/>
          <w:lang w:val="ru-RU"/>
        </w:rPr>
        <w:lastRenderedPageBreak/>
        <w:t>В области формирования основ безопасности поведения.</w:t>
      </w:r>
    </w:p>
    <w:p w14:paraId="12D3108C"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способствует обогащению представлений детей об основных правилах безопасного поведения в быту, в природе, на улице, в реальном общении с незнакомыми людьми и в телефонных разговорах с ними.</w:t>
      </w:r>
    </w:p>
    <w:p w14:paraId="462E994F"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Создает условия для расширения и углубления интереса детей к бытовым приборам и предметам быта, обсуждает вместе с детьми правила их использования, поощряет стремление детей поделиться своим опытом с другими, предлагает детям рассказать о том, как они дома соблюдают правила безопасного поведения, выбирает вместе с детьми лучшие примеры. Обсуждает с детьми, что порядок в доме и ДОО необходимо соблюдать не только для красоты, но и для безопасности человека, что предметы и игрушки необходимо класть на свое место.</w:t>
      </w:r>
    </w:p>
    <w:p w14:paraId="04BC4C5C"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Рассматривает вместе с детьми картинки с правилами и алгоритмами поведения в ситуациях, опасных для здоровья и жизни, которые могут произойти с детьми дома, в условиях ДОО, в ближайшем с домом окружении: если неосторожно пользоваться, брать без разрешения или играть острыми, колющими, режущими предметами, то можно порезаться или уколоться, лучше предупредить взрослого и пользоваться только под его присмотром.</w:t>
      </w:r>
    </w:p>
    <w:p w14:paraId="46CA2509"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Создает игровые ситуации, в которых ребёнок может закрепить опыт безопасного поведения в быту, на улице, в природе, в общении с незнакомыми людьми. Обсуждают с детьми правила безопасного поведения в чрезвычайных ситуациях: как позвать взрослого на помощь, как вызвать помощь по мобильному устройству и тому подобное.</w:t>
      </w:r>
    </w:p>
    <w:p w14:paraId="53FBAC46" w14:textId="77777777" w:rsidR="0053308F" w:rsidRPr="00711C76" w:rsidRDefault="000173C6" w:rsidP="00632D4D">
      <w:pPr>
        <w:pStyle w:val="20"/>
        <w:shd w:val="clear" w:color="auto" w:fill="auto"/>
        <w:tabs>
          <w:tab w:val="left" w:pos="1335"/>
        </w:tabs>
        <w:spacing w:before="0" w:after="0" w:line="276" w:lineRule="auto"/>
        <w:ind w:left="709"/>
        <w:jc w:val="both"/>
        <w:rPr>
          <w:b/>
          <w:sz w:val="24"/>
          <w:szCs w:val="24"/>
          <w:lang w:val="ru-RU"/>
        </w:rPr>
      </w:pPr>
      <w:r>
        <w:rPr>
          <w:b/>
          <w:sz w:val="24"/>
          <w:szCs w:val="24"/>
          <w:lang w:val="ru-RU"/>
        </w:rPr>
        <w:t>2.1.1.5</w:t>
      </w:r>
      <w:r w:rsidR="00711C76">
        <w:rPr>
          <w:b/>
          <w:sz w:val="24"/>
          <w:szCs w:val="24"/>
          <w:lang w:val="ru-RU"/>
        </w:rPr>
        <w:t xml:space="preserve">. </w:t>
      </w:r>
      <w:r w:rsidR="0053308F" w:rsidRPr="00711C76">
        <w:rPr>
          <w:b/>
          <w:sz w:val="24"/>
          <w:szCs w:val="24"/>
          <w:lang w:val="ru-RU"/>
        </w:rPr>
        <w:t>От 5 лет до 6 лет.</w:t>
      </w:r>
    </w:p>
    <w:p w14:paraId="790CE9BE" w14:textId="77777777" w:rsidR="0053308F" w:rsidRPr="0053308F" w:rsidRDefault="0053308F" w:rsidP="00632D4D">
      <w:pPr>
        <w:pStyle w:val="20"/>
        <w:shd w:val="clear" w:color="auto" w:fill="auto"/>
        <w:tabs>
          <w:tab w:val="left" w:pos="1561"/>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711C76">
        <w:rPr>
          <w:b/>
          <w:sz w:val="24"/>
          <w:szCs w:val="24"/>
          <w:lang w:val="ru-RU"/>
        </w:rPr>
        <w:t>задачами</w:t>
      </w:r>
      <w:r w:rsidRPr="0053308F">
        <w:rPr>
          <w:sz w:val="24"/>
          <w:szCs w:val="24"/>
          <w:lang w:val="ru-RU"/>
        </w:rPr>
        <w:t xml:space="preserve"> образовательной деятельности являются:</w:t>
      </w:r>
    </w:p>
    <w:p w14:paraId="7F7028F0" w14:textId="77777777" w:rsidR="0053308F" w:rsidRPr="00711C76" w:rsidRDefault="0053308F" w:rsidP="005E5B25">
      <w:pPr>
        <w:pStyle w:val="20"/>
        <w:numPr>
          <w:ilvl w:val="0"/>
          <w:numId w:val="29"/>
        </w:numPr>
        <w:shd w:val="clear" w:color="auto" w:fill="auto"/>
        <w:tabs>
          <w:tab w:val="left" w:pos="1009"/>
        </w:tabs>
        <w:spacing w:before="0" w:after="0" w:line="276" w:lineRule="auto"/>
        <w:ind w:firstLine="709"/>
        <w:jc w:val="both"/>
        <w:rPr>
          <w:b/>
          <w:i/>
          <w:sz w:val="24"/>
          <w:szCs w:val="24"/>
        </w:rPr>
      </w:pPr>
      <w:r w:rsidRPr="00711C76">
        <w:rPr>
          <w:b/>
          <w:i/>
          <w:sz w:val="24"/>
          <w:szCs w:val="24"/>
        </w:rPr>
        <w:t xml:space="preserve">в </w:t>
      </w:r>
      <w:proofErr w:type="spellStart"/>
      <w:r w:rsidRPr="00711C76">
        <w:rPr>
          <w:b/>
          <w:i/>
          <w:sz w:val="24"/>
          <w:szCs w:val="24"/>
        </w:rPr>
        <w:t>сфере</w:t>
      </w:r>
      <w:proofErr w:type="spellEnd"/>
      <w:r w:rsidRPr="00711C76">
        <w:rPr>
          <w:b/>
          <w:i/>
          <w:sz w:val="24"/>
          <w:szCs w:val="24"/>
        </w:rPr>
        <w:t xml:space="preserve"> </w:t>
      </w:r>
      <w:proofErr w:type="spellStart"/>
      <w:r w:rsidRPr="00711C76">
        <w:rPr>
          <w:b/>
          <w:i/>
          <w:sz w:val="24"/>
          <w:szCs w:val="24"/>
        </w:rPr>
        <w:t>социальных</w:t>
      </w:r>
      <w:proofErr w:type="spellEnd"/>
      <w:r w:rsidRPr="00711C76">
        <w:rPr>
          <w:b/>
          <w:i/>
          <w:sz w:val="24"/>
          <w:szCs w:val="24"/>
        </w:rPr>
        <w:t xml:space="preserve"> </w:t>
      </w:r>
      <w:proofErr w:type="spellStart"/>
      <w:r w:rsidRPr="00711C76">
        <w:rPr>
          <w:b/>
          <w:i/>
          <w:sz w:val="24"/>
          <w:szCs w:val="24"/>
        </w:rPr>
        <w:t>отношений</w:t>
      </w:r>
      <w:proofErr w:type="spellEnd"/>
      <w:r w:rsidRPr="00711C76">
        <w:rPr>
          <w:b/>
          <w:i/>
          <w:sz w:val="24"/>
          <w:szCs w:val="24"/>
        </w:rPr>
        <w:t>:</w:t>
      </w:r>
    </w:p>
    <w:p w14:paraId="0CDF7667" w14:textId="77777777" w:rsidR="0053308F" w:rsidRPr="0053308F" w:rsidRDefault="0053308F" w:rsidP="005E5B25">
      <w:pPr>
        <w:pStyle w:val="20"/>
        <w:numPr>
          <w:ilvl w:val="0"/>
          <w:numId w:val="4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представления детей о формах поведения и действиях в различных ситуациях в семье и ДОО;</w:t>
      </w:r>
    </w:p>
    <w:p w14:paraId="73CE0097" w14:textId="77777777" w:rsidR="0053308F" w:rsidRPr="0053308F" w:rsidRDefault="0053308F" w:rsidP="005E5B25">
      <w:pPr>
        <w:pStyle w:val="20"/>
        <w:numPr>
          <w:ilvl w:val="0"/>
          <w:numId w:val="4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 xml:space="preserve">содействовать пониманию детьми собственных и чужих эмоциональных состояний и переживаний, овладению способами </w:t>
      </w:r>
      <w:proofErr w:type="spellStart"/>
      <w:r w:rsidRPr="0053308F">
        <w:rPr>
          <w:sz w:val="24"/>
          <w:szCs w:val="24"/>
          <w:lang w:val="ru-RU"/>
        </w:rPr>
        <w:t>эмпатийного</w:t>
      </w:r>
      <w:proofErr w:type="spellEnd"/>
      <w:r w:rsidRPr="0053308F">
        <w:rPr>
          <w:sz w:val="24"/>
          <w:szCs w:val="24"/>
          <w:lang w:val="ru-RU"/>
        </w:rPr>
        <w:t xml:space="preserve"> поведения в ответ на разнообразные эмоциональные проявления сверстников и взрослых;</w:t>
      </w:r>
    </w:p>
    <w:p w14:paraId="40F9A361" w14:textId="77777777" w:rsidR="0053308F" w:rsidRPr="0053308F" w:rsidRDefault="0053308F" w:rsidP="005E5B25">
      <w:pPr>
        <w:pStyle w:val="20"/>
        <w:numPr>
          <w:ilvl w:val="0"/>
          <w:numId w:val="4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поддерживать интерес детей к отношениям и событиям в коллективе, согласованию действий между собой и заинтересованности в общем результате совместной деятельности;</w:t>
      </w:r>
    </w:p>
    <w:p w14:paraId="43FDAA43" w14:textId="77777777" w:rsidR="0053308F" w:rsidRPr="0053308F" w:rsidRDefault="0053308F" w:rsidP="005E5B25">
      <w:pPr>
        <w:pStyle w:val="20"/>
        <w:numPr>
          <w:ilvl w:val="0"/>
          <w:numId w:val="4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обеспечивать умение детей вырабатывать и принимать правила взаимодействия в группе, понимание детьми последствий несоблюдения принятых правил;</w:t>
      </w:r>
    </w:p>
    <w:p w14:paraId="7579A700" w14:textId="77777777" w:rsidR="0053308F" w:rsidRPr="0053308F" w:rsidRDefault="0053308F" w:rsidP="005E5B25">
      <w:pPr>
        <w:pStyle w:val="20"/>
        <w:numPr>
          <w:ilvl w:val="0"/>
          <w:numId w:val="4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расширять представления о правилах поведения в общественных местах; об обязанностях в группе;</w:t>
      </w:r>
    </w:p>
    <w:p w14:paraId="5708A2F6" w14:textId="77777777" w:rsidR="00711C76" w:rsidRPr="00711C76" w:rsidRDefault="0053308F" w:rsidP="005E5B25">
      <w:pPr>
        <w:pStyle w:val="20"/>
        <w:numPr>
          <w:ilvl w:val="0"/>
          <w:numId w:val="29"/>
        </w:numPr>
        <w:shd w:val="clear" w:color="auto" w:fill="auto"/>
        <w:tabs>
          <w:tab w:val="left" w:pos="1027"/>
        </w:tabs>
        <w:spacing w:before="0" w:after="0" w:line="276" w:lineRule="auto"/>
        <w:ind w:firstLine="709"/>
        <w:jc w:val="both"/>
        <w:rPr>
          <w:b/>
          <w:i/>
          <w:sz w:val="24"/>
          <w:szCs w:val="24"/>
          <w:lang w:val="ru-RU"/>
        </w:rPr>
      </w:pPr>
      <w:r w:rsidRPr="00711C76">
        <w:rPr>
          <w:b/>
          <w:i/>
          <w:sz w:val="24"/>
          <w:szCs w:val="24"/>
          <w:lang w:val="ru-RU"/>
        </w:rPr>
        <w:t xml:space="preserve">в области формирования основ гражданственности и патриотизма: </w:t>
      </w:r>
    </w:p>
    <w:p w14:paraId="016089DE" w14:textId="77777777" w:rsidR="0053308F" w:rsidRPr="0053308F" w:rsidRDefault="0053308F" w:rsidP="005E5B25">
      <w:pPr>
        <w:pStyle w:val="20"/>
        <w:numPr>
          <w:ilvl w:val="0"/>
          <w:numId w:val="4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уважительное отношение к Родине, к людям разных</w:t>
      </w:r>
      <w:r w:rsidR="00711C76">
        <w:rPr>
          <w:sz w:val="24"/>
          <w:szCs w:val="24"/>
          <w:lang w:val="ru-RU"/>
        </w:rPr>
        <w:t xml:space="preserve"> </w:t>
      </w:r>
      <w:r w:rsidRPr="0053308F">
        <w:rPr>
          <w:sz w:val="24"/>
          <w:szCs w:val="24"/>
          <w:lang w:val="ru-RU"/>
        </w:rPr>
        <w:t>национальностей, проживающим на территории России, их культурному наследию;</w:t>
      </w:r>
    </w:p>
    <w:p w14:paraId="6F95BC99" w14:textId="77777777" w:rsidR="0053308F" w:rsidRPr="0053308F" w:rsidRDefault="0053308F" w:rsidP="005E5B25">
      <w:pPr>
        <w:pStyle w:val="20"/>
        <w:numPr>
          <w:ilvl w:val="0"/>
          <w:numId w:val="4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знакомить детей с содержанием государственных праздников и традициями празднования, развивать патриотические чувства, уважение и гордость за поступки героев Отечества, достижения страны;</w:t>
      </w:r>
    </w:p>
    <w:p w14:paraId="5E712734" w14:textId="77777777" w:rsidR="0053308F" w:rsidRPr="0053308F" w:rsidRDefault="0053308F" w:rsidP="005E5B25">
      <w:pPr>
        <w:pStyle w:val="20"/>
        <w:numPr>
          <w:ilvl w:val="0"/>
          <w:numId w:val="4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поддерживать детскую любознательность по отношению к родному краю, эмоциональный отклик на проявления красоты в различных архитектурных объектах и произведениях искусства, явлениях природы;</w:t>
      </w:r>
    </w:p>
    <w:p w14:paraId="35F9D161" w14:textId="77777777" w:rsidR="0053308F" w:rsidRPr="00711C76" w:rsidRDefault="0053308F" w:rsidP="005E5B25">
      <w:pPr>
        <w:pStyle w:val="20"/>
        <w:numPr>
          <w:ilvl w:val="0"/>
          <w:numId w:val="29"/>
        </w:numPr>
        <w:shd w:val="clear" w:color="auto" w:fill="auto"/>
        <w:tabs>
          <w:tab w:val="left" w:pos="1018"/>
        </w:tabs>
        <w:spacing w:before="0" w:after="0" w:line="276" w:lineRule="auto"/>
        <w:ind w:firstLine="709"/>
        <w:jc w:val="both"/>
        <w:rPr>
          <w:b/>
          <w:i/>
          <w:sz w:val="24"/>
          <w:szCs w:val="24"/>
        </w:rPr>
      </w:pPr>
      <w:r w:rsidRPr="00711C76">
        <w:rPr>
          <w:b/>
          <w:i/>
          <w:sz w:val="24"/>
          <w:szCs w:val="24"/>
        </w:rPr>
        <w:t xml:space="preserve">в </w:t>
      </w:r>
      <w:proofErr w:type="spellStart"/>
      <w:r w:rsidRPr="00711C76">
        <w:rPr>
          <w:b/>
          <w:i/>
          <w:sz w:val="24"/>
          <w:szCs w:val="24"/>
        </w:rPr>
        <w:t>сфере</w:t>
      </w:r>
      <w:proofErr w:type="spellEnd"/>
      <w:r w:rsidRPr="00711C76">
        <w:rPr>
          <w:b/>
          <w:i/>
          <w:sz w:val="24"/>
          <w:szCs w:val="24"/>
        </w:rPr>
        <w:t xml:space="preserve"> </w:t>
      </w:r>
      <w:proofErr w:type="spellStart"/>
      <w:r w:rsidRPr="00711C76">
        <w:rPr>
          <w:b/>
          <w:i/>
          <w:sz w:val="24"/>
          <w:szCs w:val="24"/>
        </w:rPr>
        <w:t>трудового</w:t>
      </w:r>
      <w:proofErr w:type="spellEnd"/>
      <w:r w:rsidRPr="00711C76">
        <w:rPr>
          <w:b/>
          <w:i/>
          <w:sz w:val="24"/>
          <w:szCs w:val="24"/>
        </w:rPr>
        <w:t xml:space="preserve"> </w:t>
      </w:r>
      <w:proofErr w:type="spellStart"/>
      <w:r w:rsidRPr="00711C76">
        <w:rPr>
          <w:b/>
          <w:i/>
          <w:sz w:val="24"/>
          <w:szCs w:val="24"/>
        </w:rPr>
        <w:t>воспитания</w:t>
      </w:r>
      <w:proofErr w:type="spellEnd"/>
      <w:r w:rsidRPr="00711C76">
        <w:rPr>
          <w:b/>
          <w:i/>
          <w:sz w:val="24"/>
          <w:szCs w:val="24"/>
        </w:rPr>
        <w:t>:</w:t>
      </w:r>
    </w:p>
    <w:p w14:paraId="4BE247C3" w14:textId="77777777" w:rsidR="0053308F" w:rsidRPr="0053308F" w:rsidRDefault="0053308F" w:rsidP="005E5B25">
      <w:pPr>
        <w:pStyle w:val="20"/>
        <w:numPr>
          <w:ilvl w:val="0"/>
          <w:numId w:val="4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 xml:space="preserve">формировать представления о профессиях и трудовых процессах; воспитывать </w:t>
      </w:r>
      <w:r w:rsidRPr="0053308F">
        <w:rPr>
          <w:sz w:val="24"/>
          <w:szCs w:val="24"/>
          <w:lang w:val="ru-RU"/>
        </w:rPr>
        <w:lastRenderedPageBreak/>
        <w:t>бережное отношение к труду взрослых, к результатам их труда; развивать самостоятельность и инициативу в трудовой деятельности по самообслуживанию, хозяйственно-бытовому, ручному труду и конструированию, труду в природе;</w:t>
      </w:r>
    </w:p>
    <w:p w14:paraId="42E7CF4B" w14:textId="77777777" w:rsidR="0053308F" w:rsidRPr="0053308F" w:rsidRDefault="0053308F" w:rsidP="005E5B25">
      <w:pPr>
        <w:pStyle w:val="20"/>
        <w:numPr>
          <w:ilvl w:val="0"/>
          <w:numId w:val="4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знакомить детей с элементарными экономическими знаниями, формировать первоначальные представления о финансовой грамотности;</w:t>
      </w:r>
    </w:p>
    <w:p w14:paraId="520846B6" w14:textId="77777777" w:rsidR="0053308F" w:rsidRPr="00711C76" w:rsidRDefault="0053308F" w:rsidP="005E5B25">
      <w:pPr>
        <w:pStyle w:val="20"/>
        <w:numPr>
          <w:ilvl w:val="0"/>
          <w:numId w:val="29"/>
        </w:numPr>
        <w:shd w:val="clear" w:color="auto" w:fill="auto"/>
        <w:tabs>
          <w:tab w:val="left" w:pos="1027"/>
        </w:tabs>
        <w:spacing w:before="0" w:after="0" w:line="276" w:lineRule="auto"/>
        <w:ind w:firstLine="709"/>
        <w:jc w:val="both"/>
        <w:rPr>
          <w:b/>
          <w:i/>
          <w:sz w:val="24"/>
          <w:szCs w:val="24"/>
          <w:lang w:val="ru-RU"/>
        </w:rPr>
      </w:pPr>
      <w:r w:rsidRPr="00711C76">
        <w:rPr>
          <w:b/>
          <w:i/>
          <w:sz w:val="24"/>
          <w:szCs w:val="24"/>
          <w:lang w:val="ru-RU"/>
        </w:rPr>
        <w:t>в области формирования безопасного поведения:</w:t>
      </w:r>
    </w:p>
    <w:p w14:paraId="228DA57C" w14:textId="77777777" w:rsidR="0053308F" w:rsidRPr="0053308F" w:rsidRDefault="0053308F" w:rsidP="005E5B25">
      <w:pPr>
        <w:pStyle w:val="20"/>
        <w:numPr>
          <w:ilvl w:val="0"/>
          <w:numId w:val="4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детей об основных источниках и видах опасности в быту, на улице, в природе, в информационно-телекоммуникационной сети «Интернет» (далее - сеть Интернет) и способах безопасного поведения; о правилах безопасности дорожного движения в качестве пешехода и пассажира транспортного средства;</w:t>
      </w:r>
    </w:p>
    <w:p w14:paraId="2F125912" w14:textId="77777777" w:rsidR="0053308F" w:rsidRPr="0053308F" w:rsidRDefault="0053308F" w:rsidP="005E5B25">
      <w:pPr>
        <w:pStyle w:val="20"/>
        <w:numPr>
          <w:ilvl w:val="0"/>
          <w:numId w:val="4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осмотрительное отношение к потенциально опасным для человека ситуациям;</w:t>
      </w:r>
    </w:p>
    <w:p w14:paraId="6DEFC4E7" w14:textId="77777777" w:rsidR="0053308F" w:rsidRPr="0053308F" w:rsidRDefault="0053308F" w:rsidP="005E5B25">
      <w:pPr>
        <w:pStyle w:val="20"/>
        <w:numPr>
          <w:ilvl w:val="0"/>
          <w:numId w:val="4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знакомить с основными правилами пользования сети Интернет, цифровыми ресурсами, исключая практическое использование электронных средств обучения индивидуального использования.</w:t>
      </w:r>
    </w:p>
    <w:p w14:paraId="2261C90E" w14:textId="77777777" w:rsidR="0053308F" w:rsidRPr="0053308F" w:rsidRDefault="0053308F" w:rsidP="00632D4D">
      <w:pPr>
        <w:pStyle w:val="20"/>
        <w:shd w:val="clear" w:color="auto" w:fill="auto"/>
        <w:tabs>
          <w:tab w:val="left" w:pos="1551"/>
        </w:tabs>
        <w:spacing w:before="0" w:after="0" w:line="276" w:lineRule="auto"/>
        <w:ind w:left="709"/>
        <w:jc w:val="both"/>
        <w:rPr>
          <w:sz w:val="24"/>
          <w:szCs w:val="24"/>
        </w:rPr>
      </w:pPr>
      <w:proofErr w:type="spellStart"/>
      <w:r w:rsidRPr="00711C76">
        <w:rPr>
          <w:b/>
          <w:sz w:val="24"/>
          <w:szCs w:val="24"/>
        </w:rPr>
        <w:t>Содержание</w:t>
      </w:r>
      <w:proofErr w:type="spellEnd"/>
      <w:r w:rsidRPr="0053308F">
        <w:rPr>
          <w:sz w:val="24"/>
          <w:szCs w:val="24"/>
        </w:rPr>
        <w:t xml:space="preserve"> </w:t>
      </w:r>
      <w:proofErr w:type="spellStart"/>
      <w:r w:rsidRPr="0053308F">
        <w:rPr>
          <w:sz w:val="24"/>
          <w:szCs w:val="24"/>
        </w:rPr>
        <w:t>образовательной</w:t>
      </w:r>
      <w:proofErr w:type="spellEnd"/>
      <w:r w:rsidRPr="0053308F">
        <w:rPr>
          <w:sz w:val="24"/>
          <w:szCs w:val="24"/>
        </w:rPr>
        <w:t xml:space="preserve"> </w:t>
      </w:r>
      <w:proofErr w:type="spellStart"/>
      <w:r w:rsidRPr="0053308F">
        <w:rPr>
          <w:sz w:val="24"/>
          <w:szCs w:val="24"/>
        </w:rPr>
        <w:t>деятельности</w:t>
      </w:r>
      <w:proofErr w:type="spellEnd"/>
      <w:r w:rsidRPr="0053308F">
        <w:rPr>
          <w:sz w:val="24"/>
          <w:szCs w:val="24"/>
        </w:rPr>
        <w:t>.</w:t>
      </w:r>
    </w:p>
    <w:p w14:paraId="1C6AF0BC" w14:textId="77777777" w:rsidR="0053308F" w:rsidRPr="00711C76" w:rsidRDefault="0053308F" w:rsidP="005E5B25">
      <w:pPr>
        <w:pStyle w:val="20"/>
        <w:numPr>
          <w:ilvl w:val="0"/>
          <w:numId w:val="30"/>
        </w:numPr>
        <w:shd w:val="clear" w:color="auto" w:fill="auto"/>
        <w:tabs>
          <w:tab w:val="left" w:pos="1014"/>
        </w:tabs>
        <w:spacing w:before="0" w:after="0" w:line="276" w:lineRule="auto"/>
        <w:ind w:firstLine="709"/>
        <w:jc w:val="both"/>
        <w:rPr>
          <w:b/>
          <w:i/>
          <w:sz w:val="24"/>
          <w:szCs w:val="24"/>
        </w:rPr>
      </w:pPr>
      <w:r w:rsidRPr="00711C76">
        <w:rPr>
          <w:b/>
          <w:i/>
          <w:sz w:val="24"/>
          <w:szCs w:val="24"/>
        </w:rPr>
        <w:t xml:space="preserve">В </w:t>
      </w:r>
      <w:proofErr w:type="spellStart"/>
      <w:r w:rsidRPr="00711C76">
        <w:rPr>
          <w:b/>
          <w:i/>
          <w:sz w:val="24"/>
          <w:szCs w:val="24"/>
        </w:rPr>
        <w:t>сфере</w:t>
      </w:r>
      <w:proofErr w:type="spellEnd"/>
      <w:r w:rsidRPr="00711C76">
        <w:rPr>
          <w:b/>
          <w:i/>
          <w:sz w:val="24"/>
          <w:szCs w:val="24"/>
        </w:rPr>
        <w:t xml:space="preserve"> </w:t>
      </w:r>
      <w:proofErr w:type="spellStart"/>
      <w:r w:rsidRPr="00711C76">
        <w:rPr>
          <w:b/>
          <w:i/>
          <w:sz w:val="24"/>
          <w:szCs w:val="24"/>
        </w:rPr>
        <w:t>социальных</w:t>
      </w:r>
      <w:proofErr w:type="spellEnd"/>
      <w:r w:rsidRPr="00711C76">
        <w:rPr>
          <w:b/>
          <w:i/>
          <w:sz w:val="24"/>
          <w:szCs w:val="24"/>
        </w:rPr>
        <w:t xml:space="preserve"> </w:t>
      </w:r>
      <w:proofErr w:type="spellStart"/>
      <w:r w:rsidRPr="00711C76">
        <w:rPr>
          <w:b/>
          <w:i/>
          <w:sz w:val="24"/>
          <w:szCs w:val="24"/>
        </w:rPr>
        <w:t>отношений</w:t>
      </w:r>
      <w:proofErr w:type="spellEnd"/>
      <w:r w:rsidRPr="00711C76">
        <w:rPr>
          <w:b/>
          <w:i/>
          <w:sz w:val="24"/>
          <w:szCs w:val="24"/>
        </w:rPr>
        <w:t>.</w:t>
      </w:r>
    </w:p>
    <w:p w14:paraId="4DA21D2F"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предоставляет детям возможность рассказать о себе, выразить собственные потребности и желания, воспитывает самоуважение и уверенность в себе, подчеркивает достижения ребёнка. Знакомит детей с их правами. Обогащает представления детей о расширении форм поведения и действий детей в ситуации взросления (помощь взрослым дома и в группе, сочувствие и поддержка детей с ОВЗ в ДОО; забота и поддержка младших).</w:t>
      </w:r>
    </w:p>
    <w:p w14:paraId="5F467973"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знакомит детей с основными эмоциями и чувствами, их выражением в мимике, пантомимике, действиях, интонации речи. Анализирует с детьми причины и события, способствующие возникновению эмоций, рассматривает примеры из жизненного опыта детей, произведений литературы и изобразительного искусства, кинематографа и мультипликации. Учит детей понимать свои и чужие эмоциональные состояния, разговаривать о них, демонстрирует примеры эмоциональной поддержки и адекватные возрасту способы регуляции эмоциональных состояний.</w:t>
      </w:r>
    </w:p>
    <w:p w14:paraId="2DAE27C4"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Обогащает представления о семье, семейных и родственных отношениях: члены семьи, ближайшие родственники по линии матери и отца. Способствует пониманию того, как поддерживаются родственные связи (переписка, разговор по телефону, посещения, совместный отдых), как проявляются в семье забота, любовь, уважение друг к другу. Рассматривает проявления семейных традиций и отношения к пожилым членам семьи. Обогащает представления детей о заботе и правилах оказания посильной помощи больному члену семьи.</w:t>
      </w:r>
    </w:p>
    <w:p w14:paraId="0D384EC4"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стремление ребёнка быть членом детского коллектива: иметь ближайшее окружение и предпочтения в общении; стремиться к деловому сотрудничеству; в совместной деятельности ориентироваться на свои возможности и сверстника. Способствует овладению детьми умений совместной деятельности: принимать общую цель, договариваться о способах деятельности и материалах, в процессе общего дела быть внимательными друг к другу, проявлять заинтересовать в достижении результата, выражать свое отношение к результату и взаимоотношениям. Поддерживает предотвращение и самостоятельное преодоление конфликтных ситуаций, уступки друг другу, уточнения причин несогласия. Обогащает опыт освоения детьми групповых форм совместной деятельности со сверстниками.</w:t>
      </w:r>
    </w:p>
    <w:p w14:paraId="44327066"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 xml:space="preserve">Педагог в совместной деятельности с детьми поощряет обсуждение и установление правил взаимодействия в группе, способствует пониманию детьми последствий несоблюдения </w:t>
      </w:r>
      <w:r w:rsidRPr="0053308F">
        <w:rPr>
          <w:sz w:val="24"/>
          <w:szCs w:val="24"/>
          <w:lang w:val="ru-RU"/>
        </w:rPr>
        <w:lastRenderedPageBreak/>
        <w:t>принятых правил.</w:t>
      </w:r>
    </w:p>
    <w:p w14:paraId="5E0EBF90"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Расширяет представления о правилах поведения в общественных местах; об обязанностях в группе. Обогащает словарь детей вежливыми словами (доброе утро, добрый вечер, хорошего дня, будьте здоровы, пожалуйста, извините, спасибо).</w:t>
      </w:r>
    </w:p>
    <w:p w14:paraId="76D7CE3A" w14:textId="77777777" w:rsidR="0053308F" w:rsidRPr="0053308F" w:rsidRDefault="0053308F" w:rsidP="00632D4D">
      <w:pPr>
        <w:pStyle w:val="20"/>
        <w:shd w:val="clear" w:color="auto" w:fill="auto"/>
        <w:spacing w:before="0" w:after="0" w:line="276" w:lineRule="auto"/>
        <w:ind w:firstLine="709"/>
        <w:jc w:val="both"/>
        <w:rPr>
          <w:sz w:val="24"/>
          <w:szCs w:val="24"/>
        </w:rPr>
      </w:pPr>
      <w:r w:rsidRPr="0053308F">
        <w:rPr>
          <w:sz w:val="24"/>
          <w:szCs w:val="24"/>
          <w:lang w:val="ru-RU"/>
        </w:rPr>
        <w:t xml:space="preserve">Развивает позитивное отношение к ДОО: поддерживает желание детей соблюдать порядок и чистоту в группе, преобразовывать пространство в зависимости от предстоящих событий (праздники, мероприятия), воспитывает бережное отношение к пространству и оборудованию ДОО. Включает детей в подготовку мероприятий для родителей (законных представителей), пожилых людей, младших детей в ДОО. </w:t>
      </w:r>
      <w:proofErr w:type="spellStart"/>
      <w:r w:rsidRPr="0053308F">
        <w:rPr>
          <w:sz w:val="24"/>
          <w:szCs w:val="24"/>
        </w:rPr>
        <w:t>Поддерживает</w:t>
      </w:r>
      <w:proofErr w:type="spellEnd"/>
      <w:r w:rsidRPr="0053308F">
        <w:rPr>
          <w:sz w:val="24"/>
          <w:szCs w:val="24"/>
        </w:rPr>
        <w:t xml:space="preserve"> </w:t>
      </w:r>
      <w:proofErr w:type="spellStart"/>
      <w:r w:rsidRPr="0053308F">
        <w:rPr>
          <w:sz w:val="24"/>
          <w:szCs w:val="24"/>
        </w:rPr>
        <w:t>чувство</w:t>
      </w:r>
      <w:proofErr w:type="spellEnd"/>
      <w:r w:rsidRPr="0053308F">
        <w:rPr>
          <w:sz w:val="24"/>
          <w:szCs w:val="24"/>
        </w:rPr>
        <w:t xml:space="preserve"> </w:t>
      </w:r>
      <w:proofErr w:type="spellStart"/>
      <w:r w:rsidRPr="0053308F">
        <w:rPr>
          <w:sz w:val="24"/>
          <w:szCs w:val="24"/>
        </w:rPr>
        <w:t>гордости</w:t>
      </w:r>
      <w:proofErr w:type="spellEnd"/>
      <w:r w:rsidRPr="0053308F">
        <w:rPr>
          <w:sz w:val="24"/>
          <w:szCs w:val="24"/>
        </w:rPr>
        <w:t xml:space="preserve"> </w:t>
      </w:r>
      <w:proofErr w:type="spellStart"/>
      <w:r w:rsidRPr="0053308F">
        <w:rPr>
          <w:sz w:val="24"/>
          <w:szCs w:val="24"/>
        </w:rPr>
        <w:t>детей</w:t>
      </w:r>
      <w:proofErr w:type="spellEnd"/>
      <w:r w:rsidRPr="0053308F">
        <w:rPr>
          <w:sz w:val="24"/>
          <w:szCs w:val="24"/>
        </w:rPr>
        <w:t xml:space="preserve">, </w:t>
      </w:r>
      <w:proofErr w:type="spellStart"/>
      <w:r w:rsidRPr="0053308F">
        <w:rPr>
          <w:sz w:val="24"/>
          <w:szCs w:val="24"/>
        </w:rPr>
        <w:t>удовлетворение</w:t>
      </w:r>
      <w:proofErr w:type="spellEnd"/>
      <w:r w:rsidRPr="0053308F">
        <w:rPr>
          <w:sz w:val="24"/>
          <w:szCs w:val="24"/>
        </w:rPr>
        <w:t xml:space="preserve"> </w:t>
      </w:r>
      <w:proofErr w:type="spellStart"/>
      <w:r w:rsidRPr="0053308F">
        <w:rPr>
          <w:sz w:val="24"/>
          <w:szCs w:val="24"/>
        </w:rPr>
        <w:t>от</w:t>
      </w:r>
      <w:proofErr w:type="spellEnd"/>
      <w:r w:rsidRPr="0053308F">
        <w:rPr>
          <w:sz w:val="24"/>
          <w:szCs w:val="24"/>
        </w:rPr>
        <w:t xml:space="preserve"> </w:t>
      </w:r>
      <w:proofErr w:type="spellStart"/>
      <w:r w:rsidRPr="0053308F">
        <w:rPr>
          <w:sz w:val="24"/>
          <w:szCs w:val="24"/>
        </w:rPr>
        <w:t>проведенных</w:t>
      </w:r>
      <w:proofErr w:type="spellEnd"/>
      <w:r w:rsidRPr="0053308F">
        <w:rPr>
          <w:sz w:val="24"/>
          <w:szCs w:val="24"/>
        </w:rPr>
        <w:t xml:space="preserve"> </w:t>
      </w:r>
      <w:proofErr w:type="spellStart"/>
      <w:r w:rsidRPr="0053308F">
        <w:rPr>
          <w:sz w:val="24"/>
          <w:szCs w:val="24"/>
        </w:rPr>
        <w:t>мероприятий</w:t>
      </w:r>
      <w:proofErr w:type="spellEnd"/>
      <w:r w:rsidRPr="0053308F">
        <w:rPr>
          <w:sz w:val="24"/>
          <w:szCs w:val="24"/>
        </w:rPr>
        <w:t>.</w:t>
      </w:r>
    </w:p>
    <w:p w14:paraId="500F7BE2" w14:textId="77777777" w:rsidR="0053308F" w:rsidRPr="00F400F7" w:rsidRDefault="0053308F" w:rsidP="005E5B25">
      <w:pPr>
        <w:pStyle w:val="20"/>
        <w:numPr>
          <w:ilvl w:val="0"/>
          <w:numId w:val="30"/>
        </w:numPr>
        <w:shd w:val="clear" w:color="auto" w:fill="auto"/>
        <w:tabs>
          <w:tab w:val="left" w:pos="1018"/>
        </w:tabs>
        <w:spacing w:before="0" w:after="0" w:line="276" w:lineRule="auto"/>
        <w:ind w:firstLine="709"/>
        <w:jc w:val="both"/>
        <w:rPr>
          <w:b/>
          <w:i/>
          <w:sz w:val="24"/>
          <w:szCs w:val="24"/>
          <w:lang w:val="ru-RU"/>
        </w:rPr>
      </w:pPr>
      <w:r w:rsidRPr="00F400F7">
        <w:rPr>
          <w:b/>
          <w:i/>
          <w:sz w:val="24"/>
          <w:szCs w:val="24"/>
          <w:lang w:val="ru-RU"/>
        </w:rPr>
        <w:t>В области формирования основ гражданственности и патриотизма.</w:t>
      </w:r>
    </w:p>
    <w:p w14:paraId="7D106DD5"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воспитывает уважительное отношение к нашей Родине - России. Расширяет представления о государственных символах России - гербе, флаге, гимне, знакомит с историей их возникновения в доступной для детей форме. Обогащает представления детей о том, что Россия - большая многонациональная страна, воспитывает уважение к людям разных национальностей, их культуре. Развивает интерес к жизни людей разных национальностей, проживающих на территории России, их образу жизни, традициям и способствует его выражению в различных видах деятельности детей (рисуют, играют, обсуждают). Уделяет особое внимание традициям и обычаям народов, которые проживают на территории малой родины.</w:t>
      </w:r>
    </w:p>
    <w:p w14:paraId="7A527152"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Обогащает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содержанием праздника, с традициями празднования, памятными местами в населенном пункте, посвященными празднику. Воспитывает уважение к защитникам и героям Отечества. Знакомит детей с яркими биографическими фактами, поступками героев Отечества, вызывает позитивный эмоциональный отклик и чувство гордости.</w:t>
      </w:r>
    </w:p>
    <w:p w14:paraId="47D25B30"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обогащает представления детей о малой родине: поддерживает любознательность по отношению к родному краю; интерес, почему именно так устроен населенный пункт (расположение улиц, площадей, различных объектов инфраструктуры); знакомит со смыслом некоторых символов и памятников населенного пункта, развивает умения откликаться на проявления красоты в различных архитектурных объектах. Поддерживает проявления у детей первичной социальной активности: желание принять участие в значимых событиях, переживание эмоций, связанных с событиями военных лет и подвигами горожан (чествование ветеранов, социальные акции и прочее).</w:t>
      </w:r>
    </w:p>
    <w:p w14:paraId="6C0118C7" w14:textId="77777777" w:rsidR="0053308F" w:rsidRPr="00F400F7" w:rsidRDefault="0053308F" w:rsidP="005E5B25">
      <w:pPr>
        <w:pStyle w:val="20"/>
        <w:numPr>
          <w:ilvl w:val="0"/>
          <w:numId w:val="30"/>
        </w:numPr>
        <w:shd w:val="clear" w:color="auto" w:fill="auto"/>
        <w:tabs>
          <w:tab w:val="left" w:pos="1013"/>
        </w:tabs>
        <w:spacing w:before="0" w:after="0" w:line="276" w:lineRule="auto"/>
        <w:ind w:firstLine="709"/>
        <w:jc w:val="both"/>
        <w:rPr>
          <w:b/>
          <w:i/>
          <w:sz w:val="24"/>
          <w:szCs w:val="24"/>
        </w:rPr>
      </w:pPr>
      <w:r w:rsidRPr="00F400F7">
        <w:rPr>
          <w:b/>
          <w:i/>
          <w:sz w:val="24"/>
          <w:szCs w:val="24"/>
        </w:rPr>
        <w:t xml:space="preserve">В </w:t>
      </w:r>
      <w:proofErr w:type="spellStart"/>
      <w:r w:rsidRPr="00F400F7">
        <w:rPr>
          <w:b/>
          <w:i/>
          <w:sz w:val="24"/>
          <w:szCs w:val="24"/>
        </w:rPr>
        <w:t>сфере</w:t>
      </w:r>
      <w:proofErr w:type="spellEnd"/>
      <w:r w:rsidRPr="00F400F7">
        <w:rPr>
          <w:b/>
          <w:i/>
          <w:sz w:val="24"/>
          <w:szCs w:val="24"/>
        </w:rPr>
        <w:t xml:space="preserve"> </w:t>
      </w:r>
      <w:proofErr w:type="spellStart"/>
      <w:r w:rsidRPr="00F400F7">
        <w:rPr>
          <w:b/>
          <w:i/>
          <w:sz w:val="24"/>
          <w:szCs w:val="24"/>
        </w:rPr>
        <w:t>трудового</w:t>
      </w:r>
      <w:proofErr w:type="spellEnd"/>
      <w:r w:rsidRPr="00F400F7">
        <w:rPr>
          <w:b/>
          <w:i/>
          <w:sz w:val="24"/>
          <w:szCs w:val="24"/>
        </w:rPr>
        <w:t xml:space="preserve"> </w:t>
      </w:r>
      <w:proofErr w:type="spellStart"/>
      <w:r w:rsidRPr="00F400F7">
        <w:rPr>
          <w:b/>
          <w:i/>
          <w:sz w:val="24"/>
          <w:szCs w:val="24"/>
        </w:rPr>
        <w:t>воспитания</w:t>
      </w:r>
      <w:proofErr w:type="spellEnd"/>
      <w:r w:rsidRPr="00F400F7">
        <w:rPr>
          <w:b/>
          <w:i/>
          <w:sz w:val="24"/>
          <w:szCs w:val="24"/>
        </w:rPr>
        <w:t>.</w:t>
      </w:r>
    </w:p>
    <w:p w14:paraId="01206A0E"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обогащает представления детей о труде взрослых, знакомит детей дошкольного возраста с разными видами производительного (промышленность, строительство, сельское хозяйство) и обслуживающего (сфера досуга и отдыха, сфера культуры, медицина, торговля) труда. Создает образовательные ситуации по ознакомлению детей с конкретными профессиями взрослых, демонстрирует возможные связи между профессиями, обращает внимание детей на содержание каждой профессии в соответствии с общей структурой трудового процесса (мотив, цель, инструменты и оборудование, содержание действий, выбор трудовых действий в соответствии с целью, результат): продавец продает товар покупателю, рабочий на фабрике изготавливает товар, шофер развозит товар по магазинам, грузчик разгружает товар.</w:t>
      </w:r>
    </w:p>
    <w:p w14:paraId="539153F5"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lastRenderedPageBreak/>
        <w:t>Педагог формирует представление детей о современной технике, в том числе цифровой, её разнообразии, создает образовательные ситуации для знакомства детей с конкретными техническими приборами, показывает, как техника способствует ускорению получения результата труда и облегчению труда взрослых.</w:t>
      </w:r>
    </w:p>
    <w:p w14:paraId="094EB2AD"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создает условия для знакомства детей с экономическими знаниями, рассказывает о назначении рекламы для распространения информации о товаре, формирует представление о финансовой грамотности человека, обсуждает с детьми назначение денег и их участие в процессе приобретения товаров или услуг, организует проблемные и игровые ситуации для детей, развивает умения планировать расходы на покупку необходимых товаров и услуг, формирует уважение к труду родителей (законных представителей).</w:t>
      </w:r>
    </w:p>
    <w:p w14:paraId="2B295F88"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продолжает поощрять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w:t>
      </w:r>
      <w:r w:rsidRPr="0053308F">
        <w:rPr>
          <w:sz w:val="24"/>
          <w:szCs w:val="24"/>
          <w:lang w:val="ru-RU"/>
        </w:rPr>
        <w:softHyphen/>
        <w:t>-бытового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14:paraId="6D429F39"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создает условия для коллективного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w:t>
      </w:r>
    </w:p>
    <w:p w14:paraId="2FE33E1A" w14:textId="77777777" w:rsidR="0053308F" w:rsidRPr="00F400F7" w:rsidRDefault="0053308F" w:rsidP="005E5B25">
      <w:pPr>
        <w:pStyle w:val="20"/>
        <w:numPr>
          <w:ilvl w:val="0"/>
          <w:numId w:val="30"/>
        </w:numPr>
        <w:shd w:val="clear" w:color="auto" w:fill="auto"/>
        <w:tabs>
          <w:tab w:val="left" w:pos="1003"/>
        </w:tabs>
        <w:spacing w:before="0" w:after="0" w:line="276" w:lineRule="auto"/>
        <w:ind w:firstLine="709"/>
        <w:jc w:val="both"/>
        <w:rPr>
          <w:b/>
          <w:i/>
          <w:sz w:val="24"/>
          <w:szCs w:val="24"/>
          <w:lang w:val="ru-RU"/>
        </w:rPr>
      </w:pPr>
      <w:r w:rsidRPr="00F400F7">
        <w:rPr>
          <w:b/>
          <w:i/>
          <w:sz w:val="24"/>
          <w:szCs w:val="24"/>
          <w:lang w:val="ru-RU"/>
        </w:rPr>
        <w:t>В области формирования безопасного поведения.</w:t>
      </w:r>
    </w:p>
    <w:p w14:paraId="3BD2309B"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создает условия для закрепления представлений детей о правилах безопасного поведения в быту, на улице, в природе, в общении с людьми, в том числе в сети Интернет. Обсуждает с детьми содержание детских книг, где герои попадают в опасные ситуации, побуждает детей к рассуждениям, что нужно было сделать, чтобы избежать опасности, обговаривает вместе с детьми алгоритм безопасного поведения. Рассматривает с детьми картинки, постеры, где раскрывается связь между необдуманным и неосторожным действиями человека и опасными последствиями разрешения ситуации (наступил на люк – чуть не провалился в шахту, толкнул ребёнка на горке – мальчик упал на острый лед и тому подобное). Инициирует проблемными вопросами желание детей рассказать о том, как можно было избежать опасной ситуации, какие советы дети могли бы дать героям, представленным на картинках.</w:t>
      </w:r>
    </w:p>
    <w:p w14:paraId="099F76E4"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создает условия для самостоятельной деятельности детей, где можно было бы применить навыки безопасного поведения: организует игровые и проблемные ситуации, решая которые ребёнок может закрепить правила безопасного поведения. Инициирует вместе с детьми создание общих правил безопасного поведения в группе, на улице, в природе, в общении с людьми, поощряет интерес детей к данной теме, поддерживает их творческие находки и предложения. Читает с детьми художественную литературу, инициирует обсуждение с детьми тех эпизодов книги, где герои попадают в опасную ситуацию, активизирует проблемными вопросами желание детей рассказать, как нужно было себя вести в подобной ситуации, чтобы избежать опасности.</w:t>
      </w:r>
    </w:p>
    <w:p w14:paraId="45A0AE5E" w14:textId="77777777" w:rsidR="0053308F" w:rsidRPr="00C366C1"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 xml:space="preserve">Педагог обсуждает с детьми правила пользования сетью </w:t>
      </w:r>
      <w:r w:rsidRPr="00C366C1">
        <w:rPr>
          <w:sz w:val="24"/>
          <w:szCs w:val="24"/>
          <w:lang w:val="ru-RU"/>
        </w:rPr>
        <w:t>Интернет, цифровыми ресурсами.</w:t>
      </w:r>
    </w:p>
    <w:p w14:paraId="404E2610" w14:textId="77777777" w:rsidR="0053308F" w:rsidRPr="00711C76" w:rsidRDefault="00711C76" w:rsidP="00632D4D">
      <w:pPr>
        <w:pStyle w:val="20"/>
        <w:shd w:val="clear" w:color="auto" w:fill="auto"/>
        <w:tabs>
          <w:tab w:val="left" w:pos="1315"/>
        </w:tabs>
        <w:spacing w:before="0" w:after="0" w:line="276" w:lineRule="auto"/>
        <w:ind w:left="709"/>
        <w:jc w:val="both"/>
        <w:rPr>
          <w:b/>
          <w:sz w:val="24"/>
          <w:szCs w:val="24"/>
          <w:lang w:val="ru-RU"/>
        </w:rPr>
      </w:pPr>
      <w:r>
        <w:rPr>
          <w:b/>
          <w:sz w:val="24"/>
          <w:szCs w:val="24"/>
          <w:lang w:val="ru-RU"/>
        </w:rPr>
        <w:t>2.1.1.</w:t>
      </w:r>
      <w:r w:rsidR="000173C6">
        <w:rPr>
          <w:b/>
          <w:sz w:val="24"/>
          <w:szCs w:val="24"/>
          <w:lang w:val="ru-RU"/>
        </w:rPr>
        <w:t>6</w:t>
      </w:r>
      <w:r>
        <w:rPr>
          <w:b/>
          <w:sz w:val="24"/>
          <w:szCs w:val="24"/>
          <w:lang w:val="ru-RU"/>
        </w:rPr>
        <w:t xml:space="preserve">. </w:t>
      </w:r>
      <w:r w:rsidR="0053308F" w:rsidRPr="00711C76">
        <w:rPr>
          <w:b/>
          <w:sz w:val="24"/>
          <w:szCs w:val="24"/>
          <w:lang w:val="ru-RU"/>
        </w:rPr>
        <w:t>От 6 лет до 7 лет.</w:t>
      </w:r>
    </w:p>
    <w:p w14:paraId="11170C75" w14:textId="77777777" w:rsidR="0053308F" w:rsidRPr="0053308F" w:rsidRDefault="0053308F" w:rsidP="00632D4D">
      <w:pPr>
        <w:pStyle w:val="20"/>
        <w:shd w:val="clear" w:color="auto" w:fill="auto"/>
        <w:tabs>
          <w:tab w:val="left" w:pos="1566"/>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F400F7">
        <w:rPr>
          <w:b/>
          <w:sz w:val="24"/>
          <w:szCs w:val="24"/>
          <w:lang w:val="ru-RU"/>
        </w:rPr>
        <w:t>задачами</w:t>
      </w:r>
      <w:r w:rsidRPr="0053308F">
        <w:rPr>
          <w:sz w:val="24"/>
          <w:szCs w:val="24"/>
          <w:lang w:val="ru-RU"/>
        </w:rPr>
        <w:t xml:space="preserve"> образовательной деятельности являются:</w:t>
      </w:r>
    </w:p>
    <w:p w14:paraId="3C459369" w14:textId="77777777" w:rsidR="0053308F" w:rsidRPr="00F400F7" w:rsidRDefault="0053308F" w:rsidP="005E5B25">
      <w:pPr>
        <w:pStyle w:val="20"/>
        <w:numPr>
          <w:ilvl w:val="0"/>
          <w:numId w:val="31"/>
        </w:numPr>
        <w:shd w:val="clear" w:color="auto" w:fill="auto"/>
        <w:tabs>
          <w:tab w:val="left" w:pos="994"/>
        </w:tabs>
        <w:spacing w:before="0" w:after="0" w:line="276" w:lineRule="auto"/>
        <w:ind w:firstLine="709"/>
        <w:jc w:val="both"/>
        <w:rPr>
          <w:b/>
          <w:i/>
          <w:sz w:val="24"/>
          <w:szCs w:val="24"/>
        </w:rPr>
      </w:pPr>
      <w:r w:rsidRPr="00F400F7">
        <w:rPr>
          <w:b/>
          <w:i/>
          <w:sz w:val="24"/>
          <w:szCs w:val="24"/>
          <w:lang w:val="ru-RU"/>
        </w:rPr>
        <w:t xml:space="preserve">в сфере социальных </w:t>
      </w:r>
      <w:proofErr w:type="spellStart"/>
      <w:r w:rsidRPr="00F400F7">
        <w:rPr>
          <w:b/>
          <w:i/>
          <w:sz w:val="24"/>
          <w:szCs w:val="24"/>
          <w:lang w:val="ru-RU"/>
        </w:rPr>
        <w:t>отно</w:t>
      </w:r>
      <w:r w:rsidRPr="00F400F7">
        <w:rPr>
          <w:b/>
          <w:i/>
          <w:sz w:val="24"/>
          <w:szCs w:val="24"/>
        </w:rPr>
        <w:t>шений</w:t>
      </w:r>
      <w:proofErr w:type="spellEnd"/>
      <w:r w:rsidRPr="00F400F7">
        <w:rPr>
          <w:b/>
          <w:i/>
          <w:sz w:val="24"/>
          <w:szCs w:val="24"/>
        </w:rPr>
        <w:t>:</w:t>
      </w:r>
    </w:p>
    <w:p w14:paraId="5434F1BE" w14:textId="77777777" w:rsidR="0053308F" w:rsidRPr="0053308F" w:rsidRDefault="0053308F" w:rsidP="005E5B25">
      <w:pPr>
        <w:pStyle w:val="20"/>
        <w:numPr>
          <w:ilvl w:val="0"/>
          <w:numId w:val="47"/>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lastRenderedPageBreak/>
        <w:t>поддерживать положительную самооценку ребёнка, уверенность в себе, осознание роста своих достижений, чувства собственного достоинства, стремления стать школьником;</w:t>
      </w:r>
    </w:p>
    <w:p w14:paraId="0E2AF49F" w14:textId="77777777" w:rsidR="0053308F" w:rsidRPr="0053308F" w:rsidRDefault="0053308F" w:rsidP="005E5B25">
      <w:pPr>
        <w:pStyle w:val="20"/>
        <w:numPr>
          <w:ilvl w:val="0"/>
          <w:numId w:val="47"/>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опыт применения разнообразных способов взаимодействия со взрослыми и сверстниками; развитие начал социально-значимой активности;</w:t>
      </w:r>
    </w:p>
    <w:p w14:paraId="20F72F23" w14:textId="77777777" w:rsidR="0053308F" w:rsidRPr="0053308F" w:rsidRDefault="0053308F" w:rsidP="005E5B25">
      <w:pPr>
        <w:pStyle w:val="20"/>
        <w:numPr>
          <w:ilvl w:val="0"/>
          <w:numId w:val="47"/>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эмоциональный опыт ребёнка, развивать способность ребёнка распознавать свои переживания и эмоции окружающих, осуществлять выбор социально одобряемых действий в конкретных ситуациях и обосновывать свои намерения и ценностные ориентации;</w:t>
      </w:r>
    </w:p>
    <w:p w14:paraId="45D80E1B" w14:textId="77777777" w:rsidR="0053308F" w:rsidRPr="0053308F" w:rsidRDefault="0053308F" w:rsidP="005E5B25">
      <w:pPr>
        <w:pStyle w:val="20"/>
        <w:numPr>
          <w:ilvl w:val="0"/>
          <w:numId w:val="47"/>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способность ребёнка понимать и учитывать интересы и чувства других; договариваться и дружить со сверстниками; разрешать возникающие конфликты конструктивными способами;</w:t>
      </w:r>
    </w:p>
    <w:p w14:paraId="0CA20B16" w14:textId="77777777" w:rsidR="0053308F" w:rsidRPr="0053308F" w:rsidRDefault="0053308F" w:rsidP="005E5B25">
      <w:pPr>
        <w:pStyle w:val="20"/>
        <w:numPr>
          <w:ilvl w:val="0"/>
          <w:numId w:val="47"/>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привычки культурного поведения и общения с людьми, основ этикета, правил поведения в общественных местах;</w:t>
      </w:r>
    </w:p>
    <w:p w14:paraId="3F900656" w14:textId="77777777" w:rsidR="00F400F7" w:rsidRPr="00F400F7" w:rsidRDefault="0053308F" w:rsidP="005E5B25">
      <w:pPr>
        <w:pStyle w:val="20"/>
        <w:numPr>
          <w:ilvl w:val="0"/>
          <w:numId w:val="31"/>
        </w:numPr>
        <w:shd w:val="clear" w:color="auto" w:fill="auto"/>
        <w:tabs>
          <w:tab w:val="left" w:pos="1022"/>
        </w:tabs>
        <w:spacing w:before="0" w:after="0" w:line="276" w:lineRule="auto"/>
        <w:ind w:firstLine="709"/>
        <w:jc w:val="both"/>
        <w:rPr>
          <w:b/>
          <w:i/>
          <w:sz w:val="24"/>
          <w:szCs w:val="24"/>
          <w:lang w:val="ru-RU"/>
        </w:rPr>
      </w:pPr>
      <w:r w:rsidRPr="00F400F7">
        <w:rPr>
          <w:b/>
          <w:i/>
          <w:sz w:val="24"/>
          <w:szCs w:val="24"/>
          <w:lang w:val="ru-RU"/>
        </w:rPr>
        <w:t xml:space="preserve">в области формирования основ гражданственности и патриотизма: </w:t>
      </w:r>
    </w:p>
    <w:p w14:paraId="134FE5B0" w14:textId="77777777" w:rsidR="0053308F" w:rsidRPr="0053308F" w:rsidRDefault="0053308F" w:rsidP="005E5B25">
      <w:pPr>
        <w:pStyle w:val="20"/>
        <w:numPr>
          <w:ilvl w:val="0"/>
          <w:numId w:val="4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патриотические и интернациональные чувства, уважительное</w:t>
      </w:r>
      <w:r w:rsidR="00F400F7">
        <w:rPr>
          <w:sz w:val="24"/>
          <w:szCs w:val="24"/>
          <w:lang w:val="ru-RU"/>
        </w:rPr>
        <w:t xml:space="preserve"> </w:t>
      </w:r>
      <w:r w:rsidRPr="0053308F">
        <w:rPr>
          <w:sz w:val="24"/>
          <w:szCs w:val="24"/>
          <w:lang w:val="ru-RU"/>
        </w:rPr>
        <w:t>отношение к Родине, к представителям разных национальностей, интерес к их культуре и обычаям;</w:t>
      </w:r>
    </w:p>
    <w:p w14:paraId="7B2B5F9C" w14:textId="77777777" w:rsidR="0053308F" w:rsidRPr="0053308F" w:rsidRDefault="0053308F" w:rsidP="005E5B25">
      <w:pPr>
        <w:pStyle w:val="20"/>
        <w:numPr>
          <w:ilvl w:val="0"/>
          <w:numId w:val="4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расширять представления детей о государственных праздниках и поддерживать интерес детей к событиям, происходящим в стране, развивать чувство гордости за достижения страны в области спорта, науки и искусства, служения и верности интересам страны;</w:t>
      </w:r>
    </w:p>
    <w:p w14:paraId="49FFD93C" w14:textId="77777777" w:rsidR="0053308F" w:rsidRPr="0053308F" w:rsidRDefault="0053308F" w:rsidP="005E5B25">
      <w:pPr>
        <w:pStyle w:val="20"/>
        <w:numPr>
          <w:ilvl w:val="0"/>
          <w:numId w:val="4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 xml:space="preserve">знакомить с целями и доступными практиками </w:t>
      </w:r>
      <w:proofErr w:type="spellStart"/>
      <w:r w:rsidRPr="0053308F">
        <w:rPr>
          <w:sz w:val="24"/>
          <w:szCs w:val="24"/>
          <w:lang w:val="ru-RU"/>
        </w:rPr>
        <w:t>волонтерства</w:t>
      </w:r>
      <w:proofErr w:type="spellEnd"/>
      <w:r w:rsidRPr="0053308F">
        <w:rPr>
          <w:sz w:val="24"/>
          <w:szCs w:val="24"/>
          <w:lang w:val="ru-RU"/>
        </w:rPr>
        <w:t xml:space="preserve"> в России и включать детей при поддержке взрослых в социальные акции, волонтерские мероприятия в ДОО и в населенном пункте;</w:t>
      </w:r>
    </w:p>
    <w:p w14:paraId="773DAC7C" w14:textId="77777777" w:rsidR="0053308F" w:rsidRPr="0053308F" w:rsidRDefault="0053308F" w:rsidP="005E5B25">
      <w:pPr>
        <w:pStyle w:val="20"/>
        <w:numPr>
          <w:ilvl w:val="0"/>
          <w:numId w:val="4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интерес детей к населенному пункту, в котором живет, переживание чувства удивления, восхищения достопримечательностями, событиями прошлого и настоящего; поощрять активное участие в праздновании событий, связанных с его местом проживания;</w:t>
      </w:r>
    </w:p>
    <w:p w14:paraId="140EFB26" w14:textId="77777777" w:rsidR="0053308F" w:rsidRPr="00F400F7" w:rsidRDefault="0053308F" w:rsidP="005E5B25">
      <w:pPr>
        <w:pStyle w:val="20"/>
        <w:numPr>
          <w:ilvl w:val="0"/>
          <w:numId w:val="31"/>
        </w:numPr>
        <w:shd w:val="clear" w:color="auto" w:fill="auto"/>
        <w:tabs>
          <w:tab w:val="left" w:pos="1018"/>
        </w:tabs>
        <w:spacing w:before="0" w:after="0" w:line="276" w:lineRule="auto"/>
        <w:ind w:firstLine="709"/>
        <w:jc w:val="both"/>
        <w:rPr>
          <w:b/>
          <w:i/>
          <w:sz w:val="24"/>
          <w:szCs w:val="24"/>
        </w:rPr>
      </w:pPr>
      <w:r w:rsidRPr="00F400F7">
        <w:rPr>
          <w:b/>
          <w:i/>
          <w:sz w:val="24"/>
          <w:szCs w:val="24"/>
        </w:rPr>
        <w:t xml:space="preserve">в </w:t>
      </w:r>
      <w:proofErr w:type="spellStart"/>
      <w:r w:rsidRPr="00F400F7">
        <w:rPr>
          <w:b/>
          <w:i/>
          <w:sz w:val="24"/>
          <w:szCs w:val="24"/>
        </w:rPr>
        <w:t>сфере</w:t>
      </w:r>
      <w:proofErr w:type="spellEnd"/>
      <w:r w:rsidRPr="00F400F7">
        <w:rPr>
          <w:b/>
          <w:i/>
          <w:sz w:val="24"/>
          <w:szCs w:val="24"/>
        </w:rPr>
        <w:t xml:space="preserve"> </w:t>
      </w:r>
      <w:proofErr w:type="spellStart"/>
      <w:r w:rsidRPr="00F400F7">
        <w:rPr>
          <w:b/>
          <w:i/>
          <w:sz w:val="24"/>
          <w:szCs w:val="24"/>
        </w:rPr>
        <w:t>трудового</w:t>
      </w:r>
      <w:proofErr w:type="spellEnd"/>
      <w:r w:rsidRPr="00F400F7">
        <w:rPr>
          <w:b/>
          <w:i/>
          <w:sz w:val="24"/>
          <w:szCs w:val="24"/>
        </w:rPr>
        <w:t xml:space="preserve"> </w:t>
      </w:r>
      <w:proofErr w:type="spellStart"/>
      <w:r w:rsidRPr="00F400F7">
        <w:rPr>
          <w:b/>
          <w:i/>
          <w:sz w:val="24"/>
          <w:szCs w:val="24"/>
        </w:rPr>
        <w:t>воспитания</w:t>
      </w:r>
      <w:proofErr w:type="spellEnd"/>
      <w:r w:rsidRPr="00F400F7">
        <w:rPr>
          <w:b/>
          <w:i/>
          <w:sz w:val="24"/>
          <w:szCs w:val="24"/>
        </w:rPr>
        <w:t>:</w:t>
      </w:r>
    </w:p>
    <w:p w14:paraId="1DC59C13" w14:textId="77777777" w:rsidR="0053308F" w:rsidRPr="0053308F" w:rsidRDefault="0053308F" w:rsidP="005E5B25">
      <w:pPr>
        <w:pStyle w:val="20"/>
        <w:numPr>
          <w:ilvl w:val="0"/>
          <w:numId w:val="4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ценностное отношение к труду взрослых;</w:t>
      </w:r>
    </w:p>
    <w:p w14:paraId="41015261" w14:textId="77777777" w:rsidR="0053308F" w:rsidRPr="0053308F" w:rsidRDefault="0053308F" w:rsidP="005E5B25">
      <w:pPr>
        <w:pStyle w:val="20"/>
        <w:numPr>
          <w:ilvl w:val="0"/>
          <w:numId w:val="4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о труде как ценности общества, о разнообразии и взаимосвязи видов труда и профессий;</w:t>
      </w:r>
    </w:p>
    <w:p w14:paraId="6AC22608" w14:textId="77777777" w:rsidR="0053308F" w:rsidRPr="0053308F" w:rsidRDefault="0053308F" w:rsidP="005E5B25">
      <w:pPr>
        <w:pStyle w:val="20"/>
        <w:numPr>
          <w:ilvl w:val="0"/>
          <w:numId w:val="4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элементы финансовой грамотности, осознания материальных возможностей родителей (законных представителей), ограниченности материальных ресурсов;</w:t>
      </w:r>
    </w:p>
    <w:p w14:paraId="3539F618" w14:textId="77777777" w:rsidR="0053308F" w:rsidRPr="0053308F" w:rsidRDefault="0053308F" w:rsidP="005E5B25">
      <w:pPr>
        <w:pStyle w:val="20"/>
        <w:numPr>
          <w:ilvl w:val="0"/>
          <w:numId w:val="4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интерес и самостоятельность в разных видах доступного труда, умения включаться в реальные трудовые связи со взрослыми и сверстниками; поддерживать освоение умений сотрудничества в совместном труде; воспитывать ответственность, добросовестность, стремление к участию в труде взрослых, оказанию посильной помощи;</w:t>
      </w:r>
    </w:p>
    <w:p w14:paraId="0BA2D3DC" w14:textId="77777777" w:rsidR="0053308F" w:rsidRPr="00F400F7" w:rsidRDefault="0053308F" w:rsidP="005E5B25">
      <w:pPr>
        <w:pStyle w:val="20"/>
        <w:numPr>
          <w:ilvl w:val="0"/>
          <w:numId w:val="31"/>
        </w:numPr>
        <w:shd w:val="clear" w:color="auto" w:fill="auto"/>
        <w:tabs>
          <w:tab w:val="left" w:pos="1027"/>
        </w:tabs>
        <w:spacing w:before="0" w:after="0" w:line="276" w:lineRule="auto"/>
        <w:ind w:firstLine="709"/>
        <w:jc w:val="both"/>
        <w:rPr>
          <w:b/>
          <w:i/>
          <w:sz w:val="24"/>
          <w:szCs w:val="24"/>
          <w:lang w:val="ru-RU"/>
        </w:rPr>
      </w:pPr>
      <w:r w:rsidRPr="00F400F7">
        <w:rPr>
          <w:b/>
          <w:i/>
          <w:sz w:val="24"/>
          <w:szCs w:val="24"/>
          <w:lang w:val="ru-RU"/>
        </w:rPr>
        <w:t>в области формирования безопасного поведения:</w:t>
      </w:r>
    </w:p>
    <w:p w14:paraId="00A649EF" w14:textId="77777777" w:rsidR="0053308F" w:rsidRPr="0053308F" w:rsidRDefault="0053308F" w:rsidP="005E5B25">
      <w:pPr>
        <w:pStyle w:val="20"/>
        <w:numPr>
          <w:ilvl w:val="0"/>
          <w:numId w:val="5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об опасных для человека ситуациях в быту, в природе и способах правильного поведения; о правилах безопасности дорожного движения в качестве пешехода и пассажира транспортного средства;</w:t>
      </w:r>
    </w:p>
    <w:p w14:paraId="066F1358" w14:textId="77777777" w:rsidR="0053308F" w:rsidRPr="0053308F" w:rsidRDefault="0053308F" w:rsidP="005E5B25">
      <w:pPr>
        <w:pStyle w:val="20"/>
        <w:numPr>
          <w:ilvl w:val="0"/>
          <w:numId w:val="5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осторожное и осмотрительное отношение к потенциально опасным для человека ситуациям в общении, в быту, на улице, в природе, в сети Интернет.</w:t>
      </w:r>
    </w:p>
    <w:p w14:paraId="6E45CF50" w14:textId="77777777" w:rsidR="0053308F" w:rsidRPr="0053308F" w:rsidRDefault="0053308F" w:rsidP="00632D4D">
      <w:pPr>
        <w:pStyle w:val="20"/>
        <w:shd w:val="clear" w:color="auto" w:fill="auto"/>
        <w:tabs>
          <w:tab w:val="left" w:pos="1531"/>
        </w:tabs>
        <w:spacing w:before="0" w:after="0" w:line="276" w:lineRule="auto"/>
        <w:ind w:left="709"/>
        <w:jc w:val="both"/>
        <w:rPr>
          <w:sz w:val="24"/>
          <w:szCs w:val="24"/>
        </w:rPr>
      </w:pPr>
      <w:proofErr w:type="spellStart"/>
      <w:r w:rsidRPr="00F400F7">
        <w:rPr>
          <w:b/>
          <w:sz w:val="24"/>
          <w:szCs w:val="24"/>
        </w:rPr>
        <w:t>Содержание</w:t>
      </w:r>
      <w:proofErr w:type="spellEnd"/>
      <w:r w:rsidRPr="0053308F">
        <w:rPr>
          <w:sz w:val="24"/>
          <w:szCs w:val="24"/>
        </w:rPr>
        <w:t xml:space="preserve"> </w:t>
      </w:r>
      <w:proofErr w:type="spellStart"/>
      <w:r w:rsidRPr="0053308F">
        <w:rPr>
          <w:sz w:val="24"/>
          <w:szCs w:val="24"/>
        </w:rPr>
        <w:t>образовательной</w:t>
      </w:r>
      <w:proofErr w:type="spellEnd"/>
      <w:r w:rsidRPr="0053308F">
        <w:rPr>
          <w:sz w:val="24"/>
          <w:szCs w:val="24"/>
        </w:rPr>
        <w:t xml:space="preserve"> </w:t>
      </w:r>
      <w:proofErr w:type="spellStart"/>
      <w:r w:rsidRPr="0053308F">
        <w:rPr>
          <w:sz w:val="24"/>
          <w:szCs w:val="24"/>
        </w:rPr>
        <w:t>деятельности</w:t>
      </w:r>
      <w:proofErr w:type="spellEnd"/>
      <w:r w:rsidRPr="0053308F">
        <w:rPr>
          <w:sz w:val="24"/>
          <w:szCs w:val="24"/>
        </w:rPr>
        <w:t>.</w:t>
      </w:r>
    </w:p>
    <w:p w14:paraId="072F2C2E" w14:textId="77777777" w:rsidR="0053308F" w:rsidRPr="00F400F7" w:rsidRDefault="0053308F" w:rsidP="005E5B25">
      <w:pPr>
        <w:pStyle w:val="20"/>
        <w:numPr>
          <w:ilvl w:val="0"/>
          <w:numId w:val="32"/>
        </w:numPr>
        <w:shd w:val="clear" w:color="auto" w:fill="auto"/>
        <w:tabs>
          <w:tab w:val="left" w:pos="989"/>
        </w:tabs>
        <w:spacing w:before="0" w:after="0" w:line="276" w:lineRule="auto"/>
        <w:ind w:firstLine="709"/>
        <w:jc w:val="both"/>
        <w:rPr>
          <w:b/>
          <w:i/>
          <w:sz w:val="24"/>
          <w:szCs w:val="24"/>
        </w:rPr>
      </w:pPr>
      <w:r w:rsidRPr="00F400F7">
        <w:rPr>
          <w:b/>
          <w:i/>
          <w:sz w:val="24"/>
          <w:szCs w:val="24"/>
        </w:rPr>
        <w:t xml:space="preserve">В </w:t>
      </w:r>
      <w:proofErr w:type="spellStart"/>
      <w:r w:rsidRPr="00F400F7">
        <w:rPr>
          <w:b/>
          <w:i/>
          <w:sz w:val="24"/>
          <w:szCs w:val="24"/>
        </w:rPr>
        <w:t>сфере</w:t>
      </w:r>
      <w:proofErr w:type="spellEnd"/>
      <w:r w:rsidRPr="00F400F7">
        <w:rPr>
          <w:b/>
          <w:i/>
          <w:sz w:val="24"/>
          <w:szCs w:val="24"/>
        </w:rPr>
        <w:t xml:space="preserve"> </w:t>
      </w:r>
      <w:proofErr w:type="spellStart"/>
      <w:r w:rsidRPr="00F400F7">
        <w:rPr>
          <w:b/>
          <w:i/>
          <w:sz w:val="24"/>
          <w:szCs w:val="24"/>
        </w:rPr>
        <w:t>социальных</w:t>
      </w:r>
      <w:proofErr w:type="spellEnd"/>
      <w:r w:rsidRPr="00F400F7">
        <w:rPr>
          <w:b/>
          <w:i/>
          <w:sz w:val="24"/>
          <w:szCs w:val="24"/>
        </w:rPr>
        <w:t xml:space="preserve"> </w:t>
      </w:r>
      <w:proofErr w:type="spellStart"/>
      <w:r w:rsidRPr="00F400F7">
        <w:rPr>
          <w:b/>
          <w:i/>
          <w:sz w:val="24"/>
          <w:szCs w:val="24"/>
        </w:rPr>
        <w:t>отношений</w:t>
      </w:r>
      <w:proofErr w:type="spellEnd"/>
      <w:r w:rsidRPr="00F400F7">
        <w:rPr>
          <w:b/>
          <w:i/>
          <w:sz w:val="24"/>
          <w:szCs w:val="24"/>
        </w:rPr>
        <w:t>.</w:t>
      </w:r>
    </w:p>
    <w:p w14:paraId="37BE9B88"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 xml:space="preserve">Педагог обеспечивает детям возможность осознания и признания собственных ошибок, рефлексии качества решения поставленных задач, определения путей развития. Знакомит детей с их правами, возможными вариантами поведения и реакций в случае их нарушения. Воспитывает </w:t>
      </w:r>
      <w:r w:rsidRPr="0053308F">
        <w:rPr>
          <w:sz w:val="24"/>
          <w:szCs w:val="24"/>
          <w:lang w:val="ru-RU"/>
        </w:rPr>
        <w:lastRenderedPageBreak/>
        <w:t>осознанное отношение к своему будущему и стремление быть полезным обществу.</w:t>
      </w:r>
    </w:p>
    <w:p w14:paraId="26617A70"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знакомит детей с изменением позиции человека с возрастом (ребёнок посещает ДОО, затем учится в общеобразовательной организации, в колледже, вузе, взрослый работает, пожилой человек передает опыт последующим поколениям). Объясняет детям о необходимости укрепления связи между поколениями, взаимной поддержки детей и взрослых.</w:t>
      </w:r>
    </w:p>
    <w:p w14:paraId="04A2DFDA"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Обогащает представления детей об общеобразовательной организации, школьниках, учителе; поддерживает стремление к школьному обучению, к познанию, освоению чтения, письма. Расширяет представление о роли общеобразовательной организации в жизни людей.</w:t>
      </w:r>
    </w:p>
    <w:p w14:paraId="77725468"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развивает умение детей распознавать собственные эмоции и чувства, понимать чувства и переживания окружающих; учит понимать эмоциональное состояние сверстников по невербальным признакам (обращает внимание на мимику, позу, поведение); помогает находить причины и следствия возникновения эмоций, анализировать свои переживания и рассказывать о них; использовать социально приемлемые способы проявления эмоций и доступных возрасту способы произвольной регуляции эмоциональных состояний (сменить вид деятельности и прочее). Демонстрирует детям отражение эмоциональных состояний в природе и произведениях искусства.</w:t>
      </w:r>
    </w:p>
    <w:p w14:paraId="781D0C0B"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Расширяет представления о семье, семейных и родственных отношениях: взаимные чувства, правила общения в семье, значимые и памятные события, досуг семьи, семейный бюджет.</w:t>
      </w:r>
    </w:p>
    <w:p w14:paraId="0D64025A"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Обогащает представления о нравственных качествах людей, их проявлении в поступках и взаимоотношениях.</w:t>
      </w:r>
    </w:p>
    <w:p w14:paraId="50BAF004"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развивает умение сотрудничать со сверстниками: побуждает к обсуждению планов, советуется с детьми по поводу дел в группе; поддерживает обращенность и интерес к мнению сверстника, инициирует ситуации взаимопомощи детей в различных видах деятельности; подчеркивает ценность каждого ребёнка и его вклада в общее дело; способствует тому, чтобы дети в течение дня в различных видах деятельности выбирали партнеров по интересам; помогает устанавливать детям темп совместных действий.</w:t>
      </w:r>
    </w:p>
    <w:p w14:paraId="2E96A192"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Воспитывает привычку без напоминаний использовать в общении со сверстниками и взрослыми формулы словесной вежливости (приветствие, прощание, просьбы, извинения).</w:t>
      </w:r>
    </w:p>
    <w:p w14:paraId="63C128E4"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Приучает детей самостоятельно соблюдать установленный порядок поведения в группе, регулировать собственную активность. Обогащает представления о том, что они самые старшие среди детей в ДОО, показывают другим хороший пример, заботятся о малышах, помогают взрослым, готовятся к обучению в общеобразовательной организации.</w:t>
      </w:r>
    </w:p>
    <w:p w14:paraId="044A9E47" w14:textId="77777777" w:rsidR="0053308F" w:rsidRPr="00F400F7" w:rsidRDefault="0053308F" w:rsidP="005E5B25">
      <w:pPr>
        <w:pStyle w:val="20"/>
        <w:numPr>
          <w:ilvl w:val="0"/>
          <w:numId w:val="32"/>
        </w:numPr>
        <w:shd w:val="clear" w:color="auto" w:fill="auto"/>
        <w:tabs>
          <w:tab w:val="left" w:pos="1018"/>
        </w:tabs>
        <w:spacing w:before="0" w:after="0" w:line="276" w:lineRule="auto"/>
        <w:ind w:firstLine="709"/>
        <w:jc w:val="both"/>
        <w:rPr>
          <w:b/>
          <w:i/>
          <w:sz w:val="24"/>
          <w:szCs w:val="24"/>
          <w:lang w:val="ru-RU"/>
        </w:rPr>
      </w:pPr>
      <w:r w:rsidRPr="00F400F7">
        <w:rPr>
          <w:b/>
          <w:i/>
          <w:sz w:val="24"/>
          <w:szCs w:val="24"/>
          <w:lang w:val="ru-RU"/>
        </w:rPr>
        <w:t>В области формирования основ гражданственности и патриотизма.</w:t>
      </w:r>
    </w:p>
    <w:p w14:paraId="3DA6CF67"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воспитывает патриотические и интернациональные чувства, уважительное отношение к нашей Родине - России. Знакомит детей с признаками и характеристиками государства с учётом возрастных особенностей восприятия ими информации (территория государства и его границы, столица и так далее). Рассказывает, что Россия - самая большая страна мира и показывает на глобусе и карте. Расширяет представления о столице России – Москве и об административном центре федерального округа, на территории которого проживают дети. Знакомит с основными положениями порядка использования государственной символики (бережно хранить, вставать во время исполнения гимна страны).</w:t>
      </w:r>
    </w:p>
    <w:p w14:paraId="436F7271"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Обогащает представления о том, что в нашей стране мирно живут люди разных национальностей, воспитывает уважение к представителям разных национальностей, интерес к их культуре и обычаям.</w:t>
      </w:r>
    </w:p>
    <w:p w14:paraId="25863298"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 xml:space="preserve">Знакомит детей с назначением и доступными практиками </w:t>
      </w:r>
      <w:proofErr w:type="spellStart"/>
      <w:r w:rsidRPr="0053308F">
        <w:rPr>
          <w:sz w:val="24"/>
          <w:szCs w:val="24"/>
          <w:lang w:val="ru-RU"/>
        </w:rPr>
        <w:t>волонтерства</w:t>
      </w:r>
      <w:proofErr w:type="spellEnd"/>
      <w:r w:rsidRPr="0053308F">
        <w:rPr>
          <w:sz w:val="24"/>
          <w:szCs w:val="24"/>
          <w:lang w:val="ru-RU"/>
        </w:rPr>
        <w:t xml:space="preserve"> в России, </w:t>
      </w:r>
      <w:r w:rsidRPr="0053308F">
        <w:rPr>
          <w:sz w:val="24"/>
          <w:szCs w:val="24"/>
          <w:lang w:val="ru-RU"/>
        </w:rPr>
        <w:lastRenderedPageBreak/>
        <w:t>вызывает эмоциональный отклик, осознание важности и значимости волонтерского движения. Предлагает детям при поддержке родителей (законных представителей) включиться в социальные акции, волонтерские мероприятия в ДОО и в населенном пункте.</w:t>
      </w:r>
    </w:p>
    <w:p w14:paraId="284FA705"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Расширяет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праздниками: День полного освобождения Ленинграда от фашистской блокады; Международный день родного языка, День добровольца (волонтера) в России, День Конституции Российской Федерации. Включает детей в празднование событий, связанных с жизнью населенного пункта, - День рождения города, празднование военных триумфов, памятные даты, связанные с жизнью и творчеством знаменитых горожан. Поощряет интерес детей к событиям, происходящим в стране, воспитывает чувство гордости за её достижения. Воспитывает уважение к защитникам Отечества, к памяти павших бойцов.</w:t>
      </w:r>
    </w:p>
    <w:p w14:paraId="12C72E54"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Развивает интерес детей к населенному пункту, в котором живут, переживание чувства удивления, восхищения достопримечательностями, событиям прошлого и настоящего. Способствует проявлению активной деятельностной позиции детей: непосредственное познание достопримечательностей родного населенного пункта на прогулках и экскурсиях, чтение произведений детской литературы, в которой представлена художественно-эстетическая оценка родного края. Учит детей действовать с картой, создавать коллажи и макеты локаций, использовать макеты в различных видах деятельности. Знакомит детей с жизнью и творчеством знаменитых горожан; с профессиями, связанными со спецификой родного населенного пункта.</w:t>
      </w:r>
    </w:p>
    <w:p w14:paraId="7E49193D" w14:textId="77777777" w:rsidR="0053308F" w:rsidRPr="00F400F7" w:rsidRDefault="0053308F" w:rsidP="005E5B25">
      <w:pPr>
        <w:pStyle w:val="20"/>
        <w:numPr>
          <w:ilvl w:val="0"/>
          <w:numId w:val="32"/>
        </w:numPr>
        <w:shd w:val="clear" w:color="auto" w:fill="auto"/>
        <w:tabs>
          <w:tab w:val="left" w:pos="1018"/>
        </w:tabs>
        <w:spacing w:before="0" w:after="0" w:line="276" w:lineRule="auto"/>
        <w:ind w:firstLine="709"/>
        <w:jc w:val="both"/>
        <w:rPr>
          <w:b/>
          <w:i/>
          <w:sz w:val="24"/>
          <w:szCs w:val="24"/>
        </w:rPr>
      </w:pPr>
      <w:r w:rsidRPr="00F400F7">
        <w:rPr>
          <w:b/>
          <w:i/>
          <w:sz w:val="24"/>
          <w:szCs w:val="24"/>
        </w:rPr>
        <w:t xml:space="preserve">В </w:t>
      </w:r>
      <w:proofErr w:type="spellStart"/>
      <w:r w:rsidRPr="00F400F7">
        <w:rPr>
          <w:b/>
          <w:i/>
          <w:sz w:val="24"/>
          <w:szCs w:val="24"/>
        </w:rPr>
        <w:t>сфере</w:t>
      </w:r>
      <w:proofErr w:type="spellEnd"/>
      <w:r w:rsidRPr="00F400F7">
        <w:rPr>
          <w:b/>
          <w:i/>
          <w:sz w:val="24"/>
          <w:szCs w:val="24"/>
        </w:rPr>
        <w:t xml:space="preserve"> </w:t>
      </w:r>
      <w:proofErr w:type="spellStart"/>
      <w:r w:rsidRPr="00F400F7">
        <w:rPr>
          <w:b/>
          <w:i/>
          <w:sz w:val="24"/>
          <w:szCs w:val="24"/>
        </w:rPr>
        <w:t>трудового</w:t>
      </w:r>
      <w:proofErr w:type="spellEnd"/>
      <w:r w:rsidRPr="00F400F7">
        <w:rPr>
          <w:b/>
          <w:i/>
          <w:sz w:val="24"/>
          <w:szCs w:val="24"/>
        </w:rPr>
        <w:t xml:space="preserve"> </w:t>
      </w:r>
      <w:proofErr w:type="spellStart"/>
      <w:r w:rsidRPr="00F400F7">
        <w:rPr>
          <w:b/>
          <w:i/>
          <w:sz w:val="24"/>
          <w:szCs w:val="24"/>
        </w:rPr>
        <w:t>воспитания</w:t>
      </w:r>
      <w:proofErr w:type="spellEnd"/>
      <w:r w:rsidRPr="00F400F7">
        <w:rPr>
          <w:b/>
          <w:i/>
          <w:sz w:val="24"/>
          <w:szCs w:val="24"/>
        </w:rPr>
        <w:t>.</w:t>
      </w:r>
    </w:p>
    <w:p w14:paraId="555A395D"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расширяет и углубляет представления о труде взрослых путем знакомства детей с разными профессиями, рассказывает о современных профессиях, возникших в связи с потребностями людей. Организует встречи детей с представителями разных профессий, организует экскурсии с целью продемонстрировать реальные трудовые действия и взаимоотношения специалистов на работе, организует просмотры видеофильмов, мультфильмов, чтение художественно литературы для знакомства детей с многообразием профессий современного человека. Организует этические беседы с детьми с целью обсуждения требований, предъявляемых к человеку определенной профессии, раскрывает личностные качества, помогающие человеку стать профессионалом и качественно выполнять профессиональные обязанности.</w:t>
      </w:r>
    </w:p>
    <w:p w14:paraId="01577689"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создает игровые и проблемные ситуации для расширения представлений детей об обмене ценностями в процессе производства и потребления товаров и услуг, о денежных отношениях в сфере обмена товаров и услуг, развития умений бережливости, рационального поведения в процессе реализации обменных операций: деньги - товар (продажа - покупка), формирует представления о реальной стоимости и цене отдельных продуктов питания, игрушек, детских книг. В процессе обсуждения с детьми основ финансовой грамотности педагог формирует элементы культуры потребления: бережного отношения к ресурсам потребления: воде, электричеству, продуктам питания, одежде, обуви, жилищу.</w:t>
      </w:r>
    </w:p>
    <w:p w14:paraId="136B1FC4"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 xml:space="preserve">Поощряет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w:t>
      </w:r>
      <w:r w:rsidRPr="0053308F">
        <w:rPr>
          <w:sz w:val="24"/>
          <w:szCs w:val="24"/>
          <w:lang w:val="ru-RU"/>
        </w:rPr>
        <w:lastRenderedPageBreak/>
        <w:t>хозяйственно-бытового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14:paraId="0FAE6C50"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Поддерживает коллективное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 знакомит детей с правилами использования инструментов труда - ножниц, иголки и тому подобное.</w:t>
      </w:r>
    </w:p>
    <w:p w14:paraId="317DEA54" w14:textId="77777777" w:rsidR="0053308F" w:rsidRPr="00F400F7" w:rsidRDefault="0053308F" w:rsidP="005E5B25">
      <w:pPr>
        <w:pStyle w:val="20"/>
        <w:numPr>
          <w:ilvl w:val="0"/>
          <w:numId w:val="32"/>
        </w:numPr>
        <w:shd w:val="clear" w:color="auto" w:fill="auto"/>
        <w:tabs>
          <w:tab w:val="left" w:pos="1027"/>
        </w:tabs>
        <w:spacing w:before="0" w:after="0" w:line="276" w:lineRule="auto"/>
        <w:ind w:firstLine="709"/>
        <w:jc w:val="both"/>
        <w:rPr>
          <w:b/>
          <w:i/>
          <w:sz w:val="24"/>
          <w:szCs w:val="24"/>
          <w:lang w:val="ru-RU"/>
        </w:rPr>
      </w:pPr>
      <w:r w:rsidRPr="00F400F7">
        <w:rPr>
          <w:b/>
          <w:i/>
          <w:sz w:val="24"/>
          <w:szCs w:val="24"/>
          <w:lang w:val="ru-RU"/>
        </w:rPr>
        <w:t>В области формирования безопасного поведения.</w:t>
      </w:r>
    </w:p>
    <w:p w14:paraId="46936F9F"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осуществляет ознакомление детей с правилами безопасного поведения в ситуациях, создающих угрозу жизни и здоровью ребёнка (погас свет, остался один в темноте, потерялся на улице, в лесу, в магазине, во время массового праздника, получил травму (ушиб, порез) и тому подобное). Создавая игровые, проблемные ситуации, досуги для детей, педагог активизирует самостоятельный опыт детей в области безопасного поведения, позволяет детям демонстрировать сформированные умения, связанные с безопасным поведением.</w:t>
      </w:r>
    </w:p>
    <w:p w14:paraId="212DF374"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инициирует самостоятельность и активность детей в соблюдении норм и правил безопасного поведения, ободряет похвалой правильно выполненные действия.</w:t>
      </w:r>
    </w:p>
    <w:p w14:paraId="7AE16C46"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рассказывает детям об элементарных правилах оказания первой медицинской помощи при первых признаках недомогания, травмах, ушибах. Закрепляет через организацию дидактических игр, упражнений действия детей, связанные с оказанием первой медицинской помощи.</w:t>
      </w:r>
    </w:p>
    <w:p w14:paraId="3503B00B"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Организует встречи детей со специалистами, чьи профессии связаны с безопасностью (врач скорой помощи, врач - травматолог, полицейский, охранник в ДОО, пожарный и другие) с целью обогащения представлений детей о безопасном поведении дома, на улице, в природе, в ДОО, в местах большого скопления людей: в магазинах, на вокзалах, на праздниках, в развлекательных центрах и парках.</w:t>
      </w:r>
    </w:p>
    <w:p w14:paraId="69855E26"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Обсуждает с детьми правила безопасного общения и взаимодействия со сверстниками в разных жизненных ситуациях, поощряет стремление детей дошкольного возраста создать правила безопасного общения в группе.</w:t>
      </w:r>
    </w:p>
    <w:p w14:paraId="3C79D4EF"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Обсуждает с детьми безопасные правила использования цифровых ресурсов, правила пользования мобильными телефонами с учётом требований Санитарных правил СП 2.4.3648-20 «Санитарно-эпидемиологические требования к организациям воспитания и обучения, отдыха и оздоровления детей и молодежи», утверждённых постановлением Главного государственного санитарного врача Российской Федерации от 28 сентября 2020 г. № 28 (зарегистрировано Министерством юстиции Российской Федерации 18 декабря 2020 г, регистрационный № 61573), действующим до 1 января 2027 года (далее - СП 2.4.3648-20), 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 утверждённых постановлением Главного государственного санитарного врача Российской Федерации от 28 января 2021 г. № 2 (зарегистрировано Министерством юстиции Российской Федерации 29 января 2021 г., регистрационный № 62296), действующим до 1 марта 2027 года (далее - СанПиН 1.2.3685-21).</w:t>
      </w:r>
    </w:p>
    <w:p w14:paraId="28EABBB4" w14:textId="77777777" w:rsidR="0053308F" w:rsidRPr="00F400F7" w:rsidRDefault="00FB4373" w:rsidP="00FB4373">
      <w:pPr>
        <w:pStyle w:val="20"/>
        <w:shd w:val="clear" w:color="auto" w:fill="auto"/>
        <w:tabs>
          <w:tab w:val="left" w:pos="1345"/>
        </w:tabs>
        <w:spacing w:before="0" w:after="0" w:line="276" w:lineRule="auto"/>
        <w:jc w:val="both"/>
        <w:rPr>
          <w:b/>
          <w:sz w:val="24"/>
          <w:szCs w:val="24"/>
          <w:lang w:val="ru-RU"/>
        </w:rPr>
      </w:pPr>
      <w:r>
        <w:rPr>
          <w:b/>
          <w:sz w:val="24"/>
          <w:szCs w:val="24"/>
          <w:lang w:val="ru-RU"/>
        </w:rPr>
        <w:t>2.1.1.7</w:t>
      </w:r>
      <w:r w:rsidR="00F400F7">
        <w:rPr>
          <w:b/>
          <w:sz w:val="24"/>
          <w:szCs w:val="24"/>
          <w:lang w:val="ru-RU"/>
        </w:rPr>
        <w:t xml:space="preserve">. </w:t>
      </w:r>
      <w:r w:rsidR="0053308F" w:rsidRPr="0053308F">
        <w:rPr>
          <w:b/>
          <w:sz w:val="24"/>
          <w:szCs w:val="24"/>
          <w:lang w:val="ru-RU"/>
        </w:rPr>
        <w:t xml:space="preserve">Решение совокупных задач воспитания в рамках образовательной области «Социально-коммуникативное развитие» направлено на приобщение детей к ценностям «Родина», «Природа», «Семья», «Человек», «Жизнь», «Милосердие», «Добро», «Дружба», «Сотрудничество», «Труд». </w:t>
      </w:r>
      <w:r w:rsidR="0053308F" w:rsidRPr="00F400F7">
        <w:rPr>
          <w:b/>
          <w:sz w:val="24"/>
          <w:szCs w:val="24"/>
          <w:lang w:val="ru-RU"/>
        </w:rPr>
        <w:t>Это предполагает решение задач нескольких направлений воспитания:</w:t>
      </w:r>
    </w:p>
    <w:p w14:paraId="502FAAED" w14:textId="77777777" w:rsidR="0053308F" w:rsidRPr="0053308F" w:rsidRDefault="0053308F" w:rsidP="005E5B25">
      <w:pPr>
        <w:pStyle w:val="20"/>
        <w:numPr>
          <w:ilvl w:val="0"/>
          <w:numId w:val="5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воспитание уважения к своей семье, своему населенному пункту, родному краю, своей стране;</w:t>
      </w:r>
    </w:p>
    <w:p w14:paraId="4FBD2B53" w14:textId="77777777" w:rsidR="0053308F" w:rsidRPr="0053308F" w:rsidRDefault="0053308F" w:rsidP="005E5B25">
      <w:pPr>
        <w:pStyle w:val="20"/>
        <w:numPr>
          <w:ilvl w:val="0"/>
          <w:numId w:val="5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lastRenderedPageBreak/>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14:paraId="2733F834" w14:textId="77777777" w:rsidR="0053308F" w:rsidRPr="0053308F" w:rsidRDefault="0053308F" w:rsidP="005E5B25">
      <w:pPr>
        <w:pStyle w:val="20"/>
        <w:numPr>
          <w:ilvl w:val="0"/>
          <w:numId w:val="5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воспитание ценностного отношения к культурному наследию своего народа, к нравственным и культурным традициям России;</w:t>
      </w:r>
    </w:p>
    <w:p w14:paraId="0FC5AFB2" w14:textId="77777777" w:rsidR="0053308F" w:rsidRPr="0053308F" w:rsidRDefault="0053308F" w:rsidP="005E5B25">
      <w:pPr>
        <w:pStyle w:val="20"/>
        <w:numPr>
          <w:ilvl w:val="0"/>
          <w:numId w:val="5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содействие становлению целостной картины мира, основанной на представлениях о добре и зле, красоте и уродстве, правде и лжи;</w:t>
      </w:r>
    </w:p>
    <w:p w14:paraId="2DF1FA1C" w14:textId="77777777" w:rsidR="0053308F" w:rsidRPr="0053308F" w:rsidRDefault="0053308F" w:rsidP="005E5B25">
      <w:pPr>
        <w:pStyle w:val="20"/>
        <w:numPr>
          <w:ilvl w:val="0"/>
          <w:numId w:val="5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14:paraId="3714D1B9" w14:textId="77777777" w:rsidR="0053308F" w:rsidRPr="0053308F" w:rsidRDefault="0053308F" w:rsidP="005E5B25">
      <w:pPr>
        <w:pStyle w:val="20"/>
        <w:numPr>
          <w:ilvl w:val="0"/>
          <w:numId w:val="5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создание условий для возникновения у ребёнка нравственного, социально значимого поступка, приобретения ребёнком опыта милосердия и заботы;</w:t>
      </w:r>
    </w:p>
    <w:p w14:paraId="34BE7FF9" w14:textId="77777777" w:rsidR="0053308F" w:rsidRPr="0053308F" w:rsidRDefault="0053308F" w:rsidP="005E5B25">
      <w:pPr>
        <w:pStyle w:val="20"/>
        <w:numPr>
          <w:ilvl w:val="0"/>
          <w:numId w:val="5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14:paraId="0B403E2A" w14:textId="77777777" w:rsidR="0053308F" w:rsidRPr="0053308F" w:rsidRDefault="0053308F" w:rsidP="005E5B25">
      <w:pPr>
        <w:pStyle w:val="20"/>
        <w:numPr>
          <w:ilvl w:val="0"/>
          <w:numId w:val="5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формирование способности бережно и уважительно относиться к результатам своего труда и труда других людей.</w:t>
      </w:r>
    </w:p>
    <w:p w14:paraId="3A9D8868" w14:textId="77777777" w:rsidR="00BB340C" w:rsidRDefault="00BB340C" w:rsidP="00632D4D">
      <w:pPr>
        <w:pStyle w:val="a3"/>
        <w:spacing w:before="10" w:line="276" w:lineRule="auto"/>
        <w:ind w:left="0" w:firstLine="0"/>
        <w:rPr>
          <w:sz w:val="27"/>
        </w:rPr>
      </w:pPr>
    </w:p>
    <w:p w14:paraId="4886CBA2" w14:textId="77777777" w:rsidR="005A4C2C" w:rsidRPr="005A4C2C" w:rsidRDefault="00F400F7" w:rsidP="00632D4D">
      <w:pPr>
        <w:pStyle w:val="a3"/>
        <w:spacing w:before="10" w:line="276" w:lineRule="auto"/>
        <w:ind w:left="0" w:firstLine="0"/>
        <w:rPr>
          <w:b/>
          <w:sz w:val="27"/>
        </w:rPr>
      </w:pPr>
      <w:r>
        <w:rPr>
          <w:b/>
          <w:sz w:val="27"/>
        </w:rPr>
        <w:t>Методики и технологии</w:t>
      </w:r>
      <w:r w:rsidR="005A4C2C" w:rsidRPr="005A4C2C">
        <w:rPr>
          <w:b/>
          <w:sz w:val="27"/>
        </w:rPr>
        <w:t xml:space="preserve"> для решения задач образовательной области «Социально-коммуникативное развитие:</w:t>
      </w:r>
    </w:p>
    <w:tbl>
      <w:tblPr>
        <w:tblStyle w:val="a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000" w:firstRow="0" w:lastRow="0" w:firstColumn="0" w:lastColumn="0" w:noHBand="0" w:noVBand="0"/>
      </w:tblPr>
      <w:tblGrid>
        <w:gridCol w:w="3291"/>
        <w:gridCol w:w="6995"/>
      </w:tblGrid>
      <w:tr w:rsidR="00310756" w:rsidRPr="005A4C2C" w14:paraId="359E8957" w14:textId="77777777" w:rsidTr="005A4C2C">
        <w:trPr>
          <w:trHeight w:val="384"/>
        </w:trPr>
        <w:tc>
          <w:tcPr>
            <w:tcW w:w="3291" w:type="dxa"/>
          </w:tcPr>
          <w:p w14:paraId="763ED51F" w14:textId="77777777" w:rsidR="00310756" w:rsidRPr="005A4C2C" w:rsidRDefault="00310756" w:rsidP="00632D4D">
            <w:pPr>
              <w:widowControl/>
              <w:adjustRightInd w:val="0"/>
              <w:spacing w:line="276" w:lineRule="auto"/>
              <w:jc w:val="both"/>
              <w:rPr>
                <w:rFonts w:eastAsiaTheme="minorHAnsi"/>
                <w:color w:val="000000"/>
              </w:rPr>
            </w:pPr>
          </w:p>
        </w:tc>
        <w:tc>
          <w:tcPr>
            <w:tcW w:w="6995" w:type="dxa"/>
          </w:tcPr>
          <w:p w14:paraId="63830D35" w14:textId="77777777" w:rsidR="00310756" w:rsidRPr="005A4C2C" w:rsidRDefault="00310756" w:rsidP="00632D4D">
            <w:pPr>
              <w:widowControl/>
              <w:adjustRightInd w:val="0"/>
              <w:spacing w:line="276" w:lineRule="auto"/>
              <w:jc w:val="both"/>
              <w:rPr>
                <w:rFonts w:eastAsiaTheme="minorHAnsi"/>
                <w:color w:val="000000"/>
              </w:rPr>
            </w:pPr>
          </w:p>
        </w:tc>
      </w:tr>
      <w:tr w:rsidR="00310756" w:rsidRPr="005A4C2C" w14:paraId="201E7E44" w14:textId="77777777" w:rsidTr="005A4C2C">
        <w:trPr>
          <w:trHeight w:val="384"/>
        </w:trPr>
        <w:tc>
          <w:tcPr>
            <w:tcW w:w="3291" w:type="dxa"/>
          </w:tcPr>
          <w:p w14:paraId="1E079557" w14:textId="77777777" w:rsidR="00310756" w:rsidRPr="005A4C2C" w:rsidRDefault="00310756" w:rsidP="00632D4D">
            <w:pPr>
              <w:widowControl/>
              <w:adjustRightInd w:val="0"/>
              <w:spacing w:line="276" w:lineRule="auto"/>
              <w:jc w:val="both"/>
              <w:rPr>
                <w:rFonts w:eastAsiaTheme="minorHAnsi"/>
                <w:color w:val="000000"/>
              </w:rPr>
            </w:pPr>
            <w:proofErr w:type="spellStart"/>
            <w:r w:rsidRPr="005A4C2C">
              <w:rPr>
                <w:rFonts w:eastAsiaTheme="minorHAnsi"/>
                <w:color w:val="000000"/>
              </w:rPr>
              <w:t>Зартайская</w:t>
            </w:r>
            <w:proofErr w:type="spellEnd"/>
            <w:r w:rsidRPr="005A4C2C">
              <w:rPr>
                <w:rFonts w:eastAsiaTheme="minorHAnsi"/>
                <w:color w:val="000000"/>
              </w:rPr>
              <w:t xml:space="preserve"> И.В.</w:t>
            </w:r>
          </w:p>
        </w:tc>
        <w:tc>
          <w:tcPr>
            <w:tcW w:w="6995" w:type="dxa"/>
          </w:tcPr>
          <w:p w14:paraId="23F8F011" w14:textId="77777777" w:rsidR="00310756" w:rsidRPr="005A4C2C" w:rsidRDefault="00310756" w:rsidP="00632D4D">
            <w:pPr>
              <w:widowControl/>
              <w:adjustRightInd w:val="0"/>
              <w:spacing w:line="276" w:lineRule="auto"/>
              <w:jc w:val="both"/>
              <w:rPr>
                <w:rFonts w:eastAsiaTheme="minorHAnsi"/>
                <w:color w:val="000000"/>
              </w:rPr>
            </w:pPr>
            <w:r w:rsidRPr="005A4C2C">
              <w:rPr>
                <w:rFonts w:eastAsiaTheme="minorHAnsi"/>
                <w:color w:val="000000"/>
              </w:rPr>
              <w:t>Когда мне грустно</w:t>
            </w:r>
          </w:p>
        </w:tc>
      </w:tr>
      <w:tr w:rsidR="00310756" w:rsidRPr="005A4C2C" w14:paraId="1BC5F967" w14:textId="77777777" w:rsidTr="005A4C2C">
        <w:trPr>
          <w:trHeight w:val="384"/>
        </w:trPr>
        <w:tc>
          <w:tcPr>
            <w:tcW w:w="3291" w:type="dxa"/>
          </w:tcPr>
          <w:p w14:paraId="4CDEB21F" w14:textId="77777777" w:rsidR="00310756" w:rsidRPr="005A4C2C" w:rsidRDefault="00310756" w:rsidP="00632D4D">
            <w:pPr>
              <w:widowControl/>
              <w:adjustRightInd w:val="0"/>
              <w:spacing w:line="276" w:lineRule="auto"/>
              <w:jc w:val="both"/>
              <w:rPr>
                <w:rFonts w:eastAsiaTheme="minorHAnsi"/>
                <w:color w:val="000000"/>
              </w:rPr>
            </w:pPr>
            <w:proofErr w:type="spellStart"/>
            <w:r w:rsidRPr="005A4C2C">
              <w:rPr>
                <w:rFonts w:eastAsiaTheme="minorHAnsi"/>
                <w:color w:val="000000"/>
              </w:rPr>
              <w:t>Зартайская</w:t>
            </w:r>
            <w:proofErr w:type="spellEnd"/>
            <w:r w:rsidRPr="005A4C2C">
              <w:rPr>
                <w:rFonts w:eastAsiaTheme="minorHAnsi"/>
                <w:color w:val="000000"/>
              </w:rPr>
              <w:t xml:space="preserve"> И.В.</w:t>
            </w:r>
          </w:p>
        </w:tc>
        <w:tc>
          <w:tcPr>
            <w:tcW w:w="6995" w:type="dxa"/>
          </w:tcPr>
          <w:p w14:paraId="16642AAD" w14:textId="77777777" w:rsidR="00310756" w:rsidRPr="005A4C2C" w:rsidRDefault="00310756" w:rsidP="00632D4D">
            <w:pPr>
              <w:widowControl/>
              <w:adjustRightInd w:val="0"/>
              <w:spacing w:line="276" w:lineRule="auto"/>
              <w:jc w:val="both"/>
              <w:rPr>
                <w:rFonts w:eastAsiaTheme="minorHAnsi"/>
                <w:color w:val="000000"/>
              </w:rPr>
            </w:pPr>
            <w:r w:rsidRPr="005A4C2C">
              <w:rPr>
                <w:rFonts w:eastAsiaTheme="minorHAnsi"/>
                <w:color w:val="000000"/>
              </w:rPr>
              <w:t>Когда мне обидно.</w:t>
            </w:r>
          </w:p>
        </w:tc>
      </w:tr>
      <w:tr w:rsidR="00310756" w:rsidRPr="005A4C2C" w14:paraId="6014FDAC" w14:textId="77777777" w:rsidTr="005A4C2C">
        <w:trPr>
          <w:trHeight w:val="384"/>
        </w:trPr>
        <w:tc>
          <w:tcPr>
            <w:tcW w:w="3291" w:type="dxa"/>
          </w:tcPr>
          <w:p w14:paraId="14FDB3FF" w14:textId="77777777" w:rsidR="00310756" w:rsidRPr="005A4C2C" w:rsidRDefault="00310756" w:rsidP="00632D4D">
            <w:pPr>
              <w:widowControl/>
              <w:adjustRightInd w:val="0"/>
              <w:spacing w:line="276" w:lineRule="auto"/>
              <w:jc w:val="both"/>
              <w:rPr>
                <w:rFonts w:eastAsiaTheme="minorHAnsi"/>
                <w:color w:val="000000"/>
              </w:rPr>
            </w:pPr>
            <w:proofErr w:type="spellStart"/>
            <w:r w:rsidRPr="005A4C2C">
              <w:rPr>
                <w:rFonts w:eastAsiaTheme="minorHAnsi"/>
                <w:color w:val="000000"/>
              </w:rPr>
              <w:t>Зартайская</w:t>
            </w:r>
            <w:proofErr w:type="spellEnd"/>
            <w:r w:rsidRPr="005A4C2C">
              <w:rPr>
                <w:rFonts w:eastAsiaTheme="minorHAnsi"/>
                <w:color w:val="000000"/>
              </w:rPr>
              <w:t xml:space="preserve"> И.В.</w:t>
            </w:r>
          </w:p>
        </w:tc>
        <w:tc>
          <w:tcPr>
            <w:tcW w:w="6995" w:type="dxa"/>
          </w:tcPr>
          <w:p w14:paraId="63EEED5D" w14:textId="77777777" w:rsidR="00310756" w:rsidRPr="005A4C2C" w:rsidRDefault="00310756" w:rsidP="00632D4D">
            <w:pPr>
              <w:widowControl/>
              <w:adjustRightInd w:val="0"/>
              <w:spacing w:line="276" w:lineRule="auto"/>
              <w:jc w:val="both"/>
              <w:rPr>
                <w:rFonts w:eastAsiaTheme="minorHAnsi"/>
                <w:color w:val="000000"/>
              </w:rPr>
            </w:pPr>
            <w:r w:rsidRPr="005A4C2C">
              <w:rPr>
                <w:rFonts w:eastAsiaTheme="minorHAnsi"/>
                <w:color w:val="000000"/>
              </w:rPr>
              <w:t>Когда я счастлив</w:t>
            </w:r>
          </w:p>
        </w:tc>
      </w:tr>
      <w:tr w:rsidR="00F400F7" w:rsidRPr="005A4C2C" w14:paraId="781FC1EC" w14:textId="77777777" w:rsidTr="005A4C2C">
        <w:trPr>
          <w:trHeight w:val="384"/>
        </w:trPr>
        <w:tc>
          <w:tcPr>
            <w:tcW w:w="3291" w:type="dxa"/>
          </w:tcPr>
          <w:p w14:paraId="2054971D" w14:textId="77777777" w:rsidR="00F400F7" w:rsidRPr="005A4C2C" w:rsidRDefault="00F400F7" w:rsidP="00632D4D">
            <w:pPr>
              <w:widowControl/>
              <w:adjustRightInd w:val="0"/>
              <w:spacing w:line="276" w:lineRule="auto"/>
              <w:jc w:val="both"/>
              <w:rPr>
                <w:rFonts w:eastAsiaTheme="minorHAnsi"/>
                <w:color w:val="000000"/>
              </w:rPr>
            </w:pPr>
            <w:proofErr w:type="spellStart"/>
            <w:r w:rsidRPr="005A4C2C">
              <w:rPr>
                <w:rFonts w:eastAsiaTheme="minorHAnsi"/>
                <w:color w:val="000000"/>
              </w:rPr>
              <w:t>Зартайская</w:t>
            </w:r>
            <w:proofErr w:type="spellEnd"/>
            <w:r w:rsidRPr="005A4C2C">
              <w:rPr>
                <w:rFonts w:eastAsiaTheme="minorHAnsi"/>
                <w:color w:val="000000"/>
              </w:rPr>
              <w:t xml:space="preserve"> И.В.</w:t>
            </w:r>
          </w:p>
        </w:tc>
        <w:tc>
          <w:tcPr>
            <w:tcW w:w="6995" w:type="dxa"/>
          </w:tcPr>
          <w:p w14:paraId="6835EF07" w14:textId="77777777" w:rsidR="00F400F7" w:rsidRPr="005A4C2C" w:rsidRDefault="00F400F7" w:rsidP="00632D4D">
            <w:pPr>
              <w:widowControl/>
              <w:adjustRightInd w:val="0"/>
              <w:spacing w:line="276" w:lineRule="auto"/>
              <w:jc w:val="both"/>
              <w:rPr>
                <w:rFonts w:eastAsiaTheme="minorHAnsi"/>
                <w:color w:val="000000"/>
              </w:rPr>
            </w:pPr>
            <w:r>
              <w:rPr>
                <w:rFonts w:eastAsiaTheme="minorHAnsi"/>
                <w:color w:val="000000"/>
              </w:rPr>
              <w:t>Когда мне обидно</w:t>
            </w:r>
          </w:p>
        </w:tc>
      </w:tr>
      <w:tr w:rsidR="00F400F7" w:rsidRPr="005A4C2C" w14:paraId="536221B4" w14:textId="77777777" w:rsidTr="005A4C2C">
        <w:trPr>
          <w:trHeight w:val="384"/>
        </w:trPr>
        <w:tc>
          <w:tcPr>
            <w:tcW w:w="3291" w:type="dxa"/>
          </w:tcPr>
          <w:p w14:paraId="755F6787" w14:textId="77777777" w:rsidR="00F400F7" w:rsidRPr="005A4C2C" w:rsidRDefault="00F400F7" w:rsidP="00632D4D">
            <w:pPr>
              <w:widowControl/>
              <w:adjustRightInd w:val="0"/>
              <w:spacing w:line="276" w:lineRule="auto"/>
              <w:jc w:val="both"/>
              <w:rPr>
                <w:rFonts w:eastAsiaTheme="minorHAnsi"/>
                <w:color w:val="000000"/>
              </w:rPr>
            </w:pPr>
            <w:proofErr w:type="spellStart"/>
            <w:r w:rsidRPr="005A4C2C">
              <w:rPr>
                <w:rFonts w:eastAsiaTheme="minorHAnsi"/>
                <w:color w:val="000000"/>
              </w:rPr>
              <w:t>Зартайская</w:t>
            </w:r>
            <w:proofErr w:type="spellEnd"/>
            <w:r w:rsidRPr="005A4C2C">
              <w:rPr>
                <w:rFonts w:eastAsiaTheme="minorHAnsi"/>
                <w:color w:val="000000"/>
              </w:rPr>
              <w:t xml:space="preserve"> И.В.</w:t>
            </w:r>
          </w:p>
        </w:tc>
        <w:tc>
          <w:tcPr>
            <w:tcW w:w="6995" w:type="dxa"/>
          </w:tcPr>
          <w:p w14:paraId="68139C5A" w14:textId="77777777" w:rsidR="00F400F7" w:rsidRPr="005A4C2C" w:rsidRDefault="00F400F7" w:rsidP="00632D4D">
            <w:pPr>
              <w:widowControl/>
              <w:adjustRightInd w:val="0"/>
              <w:spacing w:line="276" w:lineRule="auto"/>
              <w:jc w:val="both"/>
              <w:rPr>
                <w:rFonts w:eastAsiaTheme="minorHAnsi"/>
                <w:color w:val="000000"/>
              </w:rPr>
            </w:pPr>
            <w:r>
              <w:rPr>
                <w:rFonts w:eastAsiaTheme="minorHAnsi"/>
                <w:color w:val="000000"/>
              </w:rPr>
              <w:t>Когда я сержусь</w:t>
            </w:r>
          </w:p>
        </w:tc>
      </w:tr>
      <w:tr w:rsidR="00310756" w:rsidRPr="005A4C2C" w14:paraId="67FFA4B3" w14:textId="77777777" w:rsidTr="005A4C2C">
        <w:trPr>
          <w:trHeight w:val="384"/>
        </w:trPr>
        <w:tc>
          <w:tcPr>
            <w:tcW w:w="3291" w:type="dxa"/>
          </w:tcPr>
          <w:p w14:paraId="76B3DDA4" w14:textId="77777777" w:rsidR="00310756" w:rsidRPr="005A4C2C" w:rsidRDefault="00310756" w:rsidP="00632D4D">
            <w:pPr>
              <w:widowControl/>
              <w:adjustRightInd w:val="0"/>
              <w:spacing w:line="276" w:lineRule="auto"/>
              <w:jc w:val="both"/>
              <w:rPr>
                <w:rFonts w:eastAsiaTheme="minorHAnsi"/>
                <w:color w:val="000000"/>
              </w:rPr>
            </w:pPr>
            <w:r w:rsidRPr="005A4C2C">
              <w:rPr>
                <w:rFonts w:eastAsiaTheme="minorHAnsi"/>
                <w:color w:val="000000"/>
              </w:rPr>
              <w:t xml:space="preserve">Чал-Борю В.Ю., Пояркова Е.А. </w:t>
            </w:r>
          </w:p>
        </w:tc>
        <w:tc>
          <w:tcPr>
            <w:tcW w:w="6995" w:type="dxa"/>
          </w:tcPr>
          <w:p w14:paraId="6D4AC1F4" w14:textId="77777777" w:rsidR="00310756" w:rsidRPr="005A4C2C" w:rsidRDefault="00310756" w:rsidP="00632D4D">
            <w:pPr>
              <w:widowControl/>
              <w:adjustRightInd w:val="0"/>
              <w:spacing w:line="276" w:lineRule="auto"/>
              <w:jc w:val="both"/>
              <w:rPr>
                <w:rFonts w:eastAsiaTheme="minorHAnsi"/>
                <w:color w:val="000000"/>
              </w:rPr>
            </w:pPr>
            <w:r w:rsidRPr="005A4C2C">
              <w:rPr>
                <w:rFonts w:eastAsiaTheme="minorHAnsi"/>
                <w:color w:val="000000"/>
              </w:rPr>
              <w:t>Ай, болит! История о закадычных друзьях.</w:t>
            </w:r>
          </w:p>
        </w:tc>
      </w:tr>
      <w:tr w:rsidR="00310756" w:rsidRPr="005A4C2C" w14:paraId="62EC91F8" w14:textId="77777777" w:rsidTr="005A4C2C">
        <w:trPr>
          <w:trHeight w:val="384"/>
        </w:trPr>
        <w:tc>
          <w:tcPr>
            <w:tcW w:w="3291" w:type="dxa"/>
          </w:tcPr>
          <w:p w14:paraId="555E58FE" w14:textId="77777777" w:rsidR="00310756" w:rsidRPr="005A4C2C" w:rsidRDefault="00310756" w:rsidP="00632D4D">
            <w:pPr>
              <w:widowControl/>
              <w:adjustRightInd w:val="0"/>
              <w:spacing w:line="276" w:lineRule="auto"/>
              <w:jc w:val="both"/>
              <w:rPr>
                <w:rFonts w:eastAsiaTheme="minorHAnsi"/>
                <w:color w:val="000000"/>
              </w:rPr>
            </w:pPr>
            <w:r w:rsidRPr="005A4C2C">
              <w:rPr>
                <w:rFonts w:eastAsiaTheme="minorHAnsi"/>
                <w:color w:val="000000"/>
              </w:rPr>
              <w:t>Чал-Борю В.В., Пояркова Е.А.</w:t>
            </w:r>
          </w:p>
        </w:tc>
        <w:tc>
          <w:tcPr>
            <w:tcW w:w="6995" w:type="dxa"/>
          </w:tcPr>
          <w:p w14:paraId="1F88ECAE" w14:textId="77777777" w:rsidR="00310756" w:rsidRPr="005A4C2C" w:rsidRDefault="00310756" w:rsidP="00632D4D">
            <w:pPr>
              <w:widowControl/>
              <w:adjustRightInd w:val="0"/>
              <w:spacing w:line="276" w:lineRule="auto"/>
              <w:jc w:val="both"/>
              <w:rPr>
                <w:rFonts w:eastAsiaTheme="minorHAnsi"/>
                <w:color w:val="000000"/>
              </w:rPr>
            </w:pPr>
            <w:r w:rsidRPr="005A4C2C">
              <w:rPr>
                <w:rFonts w:eastAsiaTheme="minorHAnsi"/>
                <w:color w:val="000000"/>
              </w:rPr>
              <w:t>ГДЕ ЖИВУТ СВЕТЛЯЧКИ? История про любопытного Зайчонка</w:t>
            </w:r>
          </w:p>
        </w:tc>
      </w:tr>
      <w:tr w:rsidR="00310756" w:rsidRPr="005A4C2C" w14:paraId="22C53267" w14:textId="77777777" w:rsidTr="005A4C2C">
        <w:trPr>
          <w:trHeight w:val="384"/>
        </w:trPr>
        <w:tc>
          <w:tcPr>
            <w:tcW w:w="3291" w:type="dxa"/>
          </w:tcPr>
          <w:p w14:paraId="28A8D13B" w14:textId="77777777" w:rsidR="00310756" w:rsidRPr="005A4C2C" w:rsidRDefault="00310756" w:rsidP="00632D4D">
            <w:pPr>
              <w:widowControl/>
              <w:adjustRightInd w:val="0"/>
              <w:spacing w:line="276" w:lineRule="auto"/>
              <w:jc w:val="both"/>
              <w:rPr>
                <w:rFonts w:eastAsiaTheme="minorHAnsi"/>
                <w:color w:val="000000"/>
              </w:rPr>
            </w:pPr>
            <w:r w:rsidRPr="005A4C2C">
              <w:rPr>
                <w:rFonts w:eastAsiaTheme="minorHAnsi"/>
                <w:color w:val="000000"/>
              </w:rPr>
              <w:t>Чал-Борю В. Ю., Пояркова Е. А.</w:t>
            </w:r>
          </w:p>
        </w:tc>
        <w:tc>
          <w:tcPr>
            <w:tcW w:w="6995" w:type="dxa"/>
          </w:tcPr>
          <w:p w14:paraId="6F6F7AC1" w14:textId="77777777" w:rsidR="00310756" w:rsidRPr="005A4C2C" w:rsidRDefault="00310756" w:rsidP="00632D4D">
            <w:pPr>
              <w:widowControl/>
              <w:adjustRightInd w:val="0"/>
              <w:spacing w:line="276" w:lineRule="auto"/>
              <w:jc w:val="both"/>
              <w:rPr>
                <w:rFonts w:eastAsiaTheme="minorHAnsi"/>
                <w:color w:val="000000"/>
              </w:rPr>
            </w:pPr>
            <w:r w:rsidRPr="005A4C2C">
              <w:rPr>
                <w:rFonts w:eastAsiaTheme="minorHAnsi"/>
                <w:color w:val="000000"/>
              </w:rPr>
              <w:t>Давай злиться вместе! (Волчонок и Сова)</w:t>
            </w:r>
          </w:p>
        </w:tc>
      </w:tr>
      <w:tr w:rsidR="00310756" w:rsidRPr="005A4C2C" w14:paraId="3913EAF2" w14:textId="77777777" w:rsidTr="005A4C2C">
        <w:trPr>
          <w:trHeight w:val="384"/>
        </w:trPr>
        <w:tc>
          <w:tcPr>
            <w:tcW w:w="3291" w:type="dxa"/>
          </w:tcPr>
          <w:p w14:paraId="022B6FAA" w14:textId="77777777" w:rsidR="00310756" w:rsidRPr="005A4C2C" w:rsidRDefault="00310756" w:rsidP="00632D4D">
            <w:pPr>
              <w:widowControl/>
              <w:adjustRightInd w:val="0"/>
              <w:spacing w:line="276" w:lineRule="auto"/>
              <w:jc w:val="both"/>
              <w:rPr>
                <w:rFonts w:eastAsiaTheme="minorHAnsi"/>
                <w:color w:val="000000"/>
              </w:rPr>
            </w:pPr>
            <w:r w:rsidRPr="005A4C2C">
              <w:rPr>
                <w:rFonts w:eastAsiaTheme="minorHAnsi"/>
                <w:color w:val="000000"/>
              </w:rPr>
              <w:t xml:space="preserve">Чал-Борю В.Ю., Пояркова Е.А. </w:t>
            </w:r>
          </w:p>
        </w:tc>
        <w:tc>
          <w:tcPr>
            <w:tcW w:w="6995" w:type="dxa"/>
          </w:tcPr>
          <w:p w14:paraId="576782DB" w14:textId="77777777" w:rsidR="00310756" w:rsidRPr="005A4C2C" w:rsidRDefault="00310756" w:rsidP="00632D4D">
            <w:pPr>
              <w:widowControl/>
              <w:adjustRightInd w:val="0"/>
              <w:spacing w:line="276" w:lineRule="auto"/>
              <w:jc w:val="both"/>
              <w:rPr>
                <w:rFonts w:eastAsiaTheme="minorHAnsi"/>
                <w:color w:val="000000"/>
              </w:rPr>
            </w:pPr>
            <w:r w:rsidRPr="005A4C2C">
              <w:rPr>
                <w:rFonts w:eastAsiaTheme="minorHAnsi"/>
                <w:color w:val="000000"/>
              </w:rPr>
              <w:t>Крепкий орешек. История про задиристых бельчат</w:t>
            </w:r>
          </w:p>
        </w:tc>
      </w:tr>
      <w:tr w:rsidR="00310756" w:rsidRPr="005A4C2C" w14:paraId="0C5A9209" w14:textId="77777777" w:rsidTr="005A4C2C">
        <w:trPr>
          <w:trHeight w:val="576"/>
        </w:trPr>
        <w:tc>
          <w:tcPr>
            <w:tcW w:w="3291" w:type="dxa"/>
          </w:tcPr>
          <w:p w14:paraId="4C291929" w14:textId="77777777" w:rsidR="00310756" w:rsidRPr="005A4C2C" w:rsidRDefault="00310756" w:rsidP="00632D4D">
            <w:pPr>
              <w:widowControl/>
              <w:adjustRightInd w:val="0"/>
              <w:spacing w:line="276" w:lineRule="auto"/>
              <w:jc w:val="both"/>
              <w:rPr>
                <w:rFonts w:eastAsiaTheme="minorHAnsi"/>
                <w:color w:val="000000"/>
              </w:rPr>
            </w:pPr>
            <w:proofErr w:type="spellStart"/>
            <w:r w:rsidRPr="005A4C2C">
              <w:rPr>
                <w:rFonts w:eastAsiaTheme="minorHAnsi"/>
                <w:color w:val="000000"/>
              </w:rPr>
              <w:t>Белевич</w:t>
            </w:r>
            <w:proofErr w:type="spellEnd"/>
            <w:r w:rsidRPr="005A4C2C">
              <w:rPr>
                <w:rFonts w:eastAsiaTheme="minorHAnsi"/>
                <w:color w:val="000000"/>
              </w:rPr>
              <w:t xml:space="preserve"> А.А., Чал-Борю В.В., Пояркова Е.А.</w:t>
            </w:r>
          </w:p>
        </w:tc>
        <w:tc>
          <w:tcPr>
            <w:tcW w:w="6995" w:type="dxa"/>
          </w:tcPr>
          <w:p w14:paraId="5FB70C2A" w14:textId="77777777" w:rsidR="00310756" w:rsidRPr="005A4C2C" w:rsidRDefault="00310756" w:rsidP="00632D4D">
            <w:pPr>
              <w:widowControl/>
              <w:adjustRightInd w:val="0"/>
              <w:spacing w:line="276" w:lineRule="auto"/>
              <w:jc w:val="both"/>
              <w:rPr>
                <w:rFonts w:eastAsiaTheme="minorHAnsi"/>
                <w:color w:val="000000"/>
              </w:rPr>
            </w:pPr>
            <w:r w:rsidRPr="005A4C2C">
              <w:rPr>
                <w:rFonts w:eastAsiaTheme="minorHAnsi"/>
                <w:color w:val="000000"/>
              </w:rPr>
              <w:t xml:space="preserve">НЕ БОЮСЬ БОЯТЬСЯ! История про храброго лисёнка </w:t>
            </w:r>
          </w:p>
        </w:tc>
      </w:tr>
      <w:tr w:rsidR="00310756" w:rsidRPr="005A4C2C" w14:paraId="45C716EA" w14:textId="77777777" w:rsidTr="005A4C2C">
        <w:trPr>
          <w:trHeight w:val="384"/>
        </w:trPr>
        <w:tc>
          <w:tcPr>
            <w:tcW w:w="3291" w:type="dxa"/>
          </w:tcPr>
          <w:p w14:paraId="09A11088" w14:textId="77777777" w:rsidR="00310756" w:rsidRPr="005A4C2C" w:rsidRDefault="00310756" w:rsidP="00632D4D">
            <w:pPr>
              <w:widowControl/>
              <w:adjustRightInd w:val="0"/>
              <w:spacing w:line="276" w:lineRule="auto"/>
              <w:jc w:val="both"/>
              <w:rPr>
                <w:rFonts w:eastAsiaTheme="minorHAnsi"/>
                <w:color w:val="000000"/>
              </w:rPr>
            </w:pPr>
            <w:r w:rsidRPr="005A4C2C">
              <w:rPr>
                <w:rFonts w:eastAsiaTheme="minorHAnsi"/>
                <w:color w:val="000000"/>
              </w:rPr>
              <w:t>Чал-Борю В. Ю., Пояркова Е. А</w:t>
            </w:r>
          </w:p>
        </w:tc>
        <w:tc>
          <w:tcPr>
            <w:tcW w:w="6995" w:type="dxa"/>
          </w:tcPr>
          <w:p w14:paraId="0303D9CC" w14:textId="77777777" w:rsidR="00310756" w:rsidRPr="005A4C2C" w:rsidRDefault="00310756" w:rsidP="00632D4D">
            <w:pPr>
              <w:widowControl/>
              <w:adjustRightInd w:val="0"/>
              <w:spacing w:line="276" w:lineRule="auto"/>
              <w:jc w:val="both"/>
              <w:rPr>
                <w:rFonts w:eastAsiaTheme="minorHAnsi"/>
                <w:color w:val="000000"/>
              </w:rPr>
            </w:pPr>
            <w:r w:rsidRPr="005A4C2C">
              <w:rPr>
                <w:rFonts w:eastAsiaTheme="minorHAnsi"/>
                <w:color w:val="000000"/>
              </w:rPr>
              <w:t xml:space="preserve">Это МОЁ, а это - ТВОЁ! И не будем драться! Надо ли делиться, если совсем не хочется?  </w:t>
            </w:r>
          </w:p>
        </w:tc>
      </w:tr>
      <w:tr w:rsidR="00310756" w:rsidRPr="005A4C2C" w14:paraId="134F0EE6" w14:textId="77777777" w:rsidTr="005A4C2C">
        <w:trPr>
          <w:trHeight w:val="384"/>
        </w:trPr>
        <w:tc>
          <w:tcPr>
            <w:tcW w:w="3291" w:type="dxa"/>
          </w:tcPr>
          <w:p w14:paraId="01C6E482" w14:textId="77777777" w:rsidR="00310756" w:rsidRPr="005A4C2C" w:rsidRDefault="00310756" w:rsidP="00632D4D">
            <w:pPr>
              <w:widowControl/>
              <w:adjustRightInd w:val="0"/>
              <w:spacing w:line="276" w:lineRule="auto"/>
              <w:jc w:val="both"/>
              <w:rPr>
                <w:rFonts w:eastAsiaTheme="minorHAnsi"/>
                <w:color w:val="000000"/>
              </w:rPr>
            </w:pPr>
            <w:r w:rsidRPr="005A4C2C">
              <w:rPr>
                <w:rFonts w:eastAsiaTheme="minorHAnsi"/>
                <w:color w:val="000000"/>
              </w:rPr>
              <w:t>Чал-Борю В.Ю., Пояркова Е.А.</w:t>
            </w:r>
          </w:p>
        </w:tc>
        <w:tc>
          <w:tcPr>
            <w:tcW w:w="6995" w:type="dxa"/>
          </w:tcPr>
          <w:p w14:paraId="4638FD02" w14:textId="77777777" w:rsidR="00310756" w:rsidRPr="005A4C2C" w:rsidRDefault="00310756" w:rsidP="00632D4D">
            <w:pPr>
              <w:widowControl/>
              <w:adjustRightInd w:val="0"/>
              <w:spacing w:line="276" w:lineRule="auto"/>
              <w:jc w:val="both"/>
              <w:rPr>
                <w:rFonts w:eastAsiaTheme="minorHAnsi"/>
                <w:color w:val="000000"/>
              </w:rPr>
            </w:pPr>
            <w:r w:rsidRPr="005A4C2C">
              <w:rPr>
                <w:rFonts w:eastAsiaTheme="minorHAnsi"/>
                <w:color w:val="000000"/>
              </w:rPr>
              <w:t>ЧТО СЕГОДНЯ НА ОБЕД? История про медвежонка, который не любил есть</w:t>
            </w:r>
          </w:p>
        </w:tc>
      </w:tr>
      <w:tr w:rsidR="00310756" w:rsidRPr="005A4C2C" w14:paraId="3C26FC0B" w14:textId="77777777" w:rsidTr="005A4C2C">
        <w:trPr>
          <w:trHeight w:val="384"/>
        </w:trPr>
        <w:tc>
          <w:tcPr>
            <w:tcW w:w="3291" w:type="dxa"/>
          </w:tcPr>
          <w:p w14:paraId="5AFB3783" w14:textId="77777777" w:rsidR="00310756" w:rsidRPr="005A4C2C" w:rsidRDefault="00310756" w:rsidP="00632D4D">
            <w:pPr>
              <w:widowControl/>
              <w:adjustRightInd w:val="0"/>
              <w:spacing w:line="276" w:lineRule="auto"/>
              <w:jc w:val="both"/>
              <w:rPr>
                <w:rFonts w:eastAsiaTheme="minorHAnsi"/>
                <w:color w:val="000000"/>
              </w:rPr>
            </w:pPr>
            <w:r w:rsidRPr="005A4C2C">
              <w:rPr>
                <w:rFonts w:eastAsiaTheme="minorHAnsi"/>
                <w:color w:val="000000"/>
              </w:rPr>
              <w:t>Нагаева С.В., Вышинская М.</w:t>
            </w:r>
          </w:p>
        </w:tc>
        <w:tc>
          <w:tcPr>
            <w:tcW w:w="6995" w:type="dxa"/>
          </w:tcPr>
          <w:p w14:paraId="728D9200" w14:textId="77777777" w:rsidR="00310756" w:rsidRPr="005A4C2C" w:rsidRDefault="00310756" w:rsidP="00632D4D">
            <w:pPr>
              <w:widowControl/>
              <w:adjustRightInd w:val="0"/>
              <w:spacing w:line="276" w:lineRule="auto"/>
              <w:jc w:val="both"/>
              <w:rPr>
                <w:rFonts w:eastAsiaTheme="minorHAnsi"/>
                <w:color w:val="000000"/>
              </w:rPr>
            </w:pPr>
            <w:r w:rsidRPr="005A4C2C">
              <w:rPr>
                <w:rFonts w:eastAsiaTheme="minorHAnsi"/>
                <w:color w:val="000000"/>
              </w:rPr>
              <w:t>Навсегда?</w:t>
            </w:r>
          </w:p>
        </w:tc>
      </w:tr>
      <w:tr w:rsidR="00310756" w:rsidRPr="005A4C2C" w14:paraId="48FAAC13" w14:textId="77777777" w:rsidTr="005A4C2C">
        <w:trPr>
          <w:trHeight w:val="384"/>
        </w:trPr>
        <w:tc>
          <w:tcPr>
            <w:tcW w:w="3291" w:type="dxa"/>
          </w:tcPr>
          <w:p w14:paraId="3E9FF728" w14:textId="77777777" w:rsidR="00310756" w:rsidRPr="005A4C2C" w:rsidRDefault="00310756" w:rsidP="00632D4D">
            <w:pPr>
              <w:widowControl/>
              <w:adjustRightInd w:val="0"/>
              <w:spacing w:line="276" w:lineRule="auto"/>
              <w:jc w:val="both"/>
              <w:rPr>
                <w:rFonts w:eastAsiaTheme="minorHAnsi"/>
                <w:color w:val="000000"/>
              </w:rPr>
            </w:pPr>
            <w:r w:rsidRPr="005A4C2C">
              <w:rPr>
                <w:rFonts w:eastAsiaTheme="minorHAnsi"/>
                <w:color w:val="000000"/>
              </w:rPr>
              <w:t>Нагаева С.В.</w:t>
            </w:r>
          </w:p>
        </w:tc>
        <w:tc>
          <w:tcPr>
            <w:tcW w:w="6995" w:type="dxa"/>
          </w:tcPr>
          <w:p w14:paraId="19D9861C" w14:textId="77777777" w:rsidR="00310756" w:rsidRPr="005A4C2C" w:rsidRDefault="00310756" w:rsidP="00632D4D">
            <w:pPr>
              <w:widowControl/>
              <w:adjustRightInd w:val="0"/>
              <w:spacing w:line="276" w:lineRule="auto"/>
              <w:jc w:val="both"/>
              <w:rPr>
                <w:rFonts w:eastAsiaTheme="minorHAnsi"/>
                <w:color w:val="000000"/>
              </w:rPr>
            </w:pPr>
            <w:r w:rsidRPr="005A4C2C">
              <w:rPr>
                <w:rFonts w:eastAsiaTheme="minorHAnsi"/>
                <w:color w:val="000000"/>
              </w:rPr>
              <w:t xml:space="preserve">ОТРАВЛЕННЫЕ СЛОВА. </w:t>
            </w:r>
          </w:p>
        </w:tc>
      </w:tr>
      <w:tr w:rsidR="00310756" w:rsidRPr="005A4C2C" w14:paraId="336BEFF2" w14:textId="77777777" w:rsidTr="005A4C2C">
        <w:trPr>
          <w:trHeight w:val="384"/>
        </w:trPr>
        <w:tc>
          <w:tcPr>
            <w:tcW w:w="3291" w:type="dxa"/>
          </w:tcPr>
          <w:p w14:paraId="53A82ED1" w14:textId="77777777" w:rsidR="00310756" w:rsidRPr="005A4C2C" w:rsidRDefault="00310756" w:rsidP="00632D4D">
            <w:pPr>
              <w:widowControl/>
              <w:adjustRightInd w:val="0"/>
              <w:spacing w:line="276" w:lineRule="auto"/>
              <w:jc w:val="both"/>
              <w:rPr>
                <w:rFonts w:eastAsiaTheme="minorHAnsi"/>
                <w:color w:val="000000"/>
              </w:rPr>
            </w:pPr>
            <w:proofErr w:type="spellStart"/>
            <w:r w:rsidRPr="005A4C2C">
              <w:rPr>
                <w:rFonts w:eastAsiaTheme="minorHAnsi"/>
                <w:color w:val="000000"/>
              </w:rPr>
              <w:t>Арабян</w:t>
            </w:r>
            <w:proofErr w:type="spellEnd"/>
            <w:r w:rsidRPr="005A4C2C">
              <w:rPr>
                <w:rFonts w:eastAsiaTheme="minorHAnsi"/>
                <w:color w:val="000000"/>
              </w:rPr>
              <w:t xml:space="preserve"> К.К.</w:t>
            </w:r>
          </w:p>
        </w:tc>
        <w:tc>
          <w:tcPr>
            <w:tcW w:w="6995" w:type="dxa"/>
          </w:tcPr>
          <w:p w14:paraId="7618E090" w14:textId="77777777" w:rsidR="00310756" w:rsidRPr="005A4C2C" w:rsidRDefault="00310756" w:rsidP="00632D4D">
            <w:pPr>
              <w:widowControl/>
              <w:adjustRightInd w:val="0"/>
              <w:spacing w:line="276" w:lineRule="auto"/>
              <w:jc w:val="both"/>
              <w:rPr>
                <w:rFonts w:eastAsiaTheme="minorHAnsi"/>
                <w:color w:val="000000"/>
              </w:rPr>
            </w:pPr>
            <w:r w:rsidRPr="005A4C2C">
              <w:rPr>
                <w:rFonts w:eastAsiaTheme="minorHAnsi"/>
                <w:color w:val="000000"/>
              </w:rPr>
              <w:t>Финансовая грамота. Рабочая программа с методическими рекомендациями для педагогов ДОО.</w:t>
            </w:r>
          </w:p>
        </w:tc>
      </w:tr>
      <w:tr w:rsidR="00310756" w:rsidRPr="005A4C2C" w14:paraId="7A79D996" w14:textId="77777777" w:rsidTr="005A4C2C">
        <w:trPr>
          <w:trHeight w:val="384"/>
        </w:trPr>
        <w:tc>
          <w:tcPr>
            <w:tcW w:w="3291" w:type="dxa"/>
          </w:tcPr>
          <w:p w14:paraId="4EE0E5AA" w14:textId="77777777" w:rsidR="00310756" w:rsidRPr="005A4C2C" w:rsidRDefault="00310756" w:rsidP="00632D4D">
            <w:pPr>
              <w:widowControl/>
              <w:adjustRightInd w:val="0"/>
              <w:spacing w:line="276" w:lineRule="auto"/>
              <w:jc w:val="both"/>
              <w:rPr>
                <w:rFonts w:eastAsiaTheme="minorHAnsi"/>
                <w:color w:val="000000"/>
              </w:rPr>
            </w:pPr>
            <w:proofErr w:type="spellStart"/>
            <w:r w:rsidRPr="005A4C2C">
              <w:rPr>
                <w:rFonts w:eastAsiaTheme="minorHAnsi"/>
                <w:color w:val="000000"/>
              </w:rPr>
              <w:t>Арабян</w:t>
            </w:r>
            <w:proofErr w:type="spellEnd"/>
            <w:r w:rsidRPr="005A4C2C">
              <w:rPr>
                <w:rFonts w:eastAsiaTheme="minorHAnsi"/>
                <w:color w:val="000000"/>
              </w:rPr>
              <w:t xml:space="preserve"> К.К.</w:t>
            </w:r>
          </w:p>
        </w:tc>
        <w:tc>
          <w:tcPr>
            <w:tcW w:w="6995" w:type="dxa"/>
          </w:tcPr>
          <w:p w14:paraId="24D780ED" w14:textId="77777777" w:rsidR="00310756" w:rsidRPr="005A4C2C" w:rsidRDefault="00310756" w:rsidP="00632D4D">
            <w:pPr>
              <w:widowControl/>
              <w:adjustRightInd w:val="0"/>
              <w:spacing w:line="276" w:lineRule="auto"/>
              <w:jc w:val="both"/>
              <w:rPr>
                <w:rFonts w:eastAsiaTheme="minorHAnsi"/>
                <w:color w:val="000000"/>
              </w:rPr>
            </w:pPr>
            <w:r w:rsidRPr="005A4C2C">
              <w:rPr>
                <w:rFonts w:eastAsiaTheme="minorHAnsi"/>
                <w:color w:val="000000"/>
              </w:rPr>
              <w:t>Финансовая грамота. Пособие для детей 5-7 лет</w:t>
            </w:r>
          </w:p>
        </w:tc>
      </w:tr>
      <w:tr w:rsidR="00310756" w:rsidRPr="005A4C2C" w14:paraId="5D77E587" w14:textId="77777777" w:rsidTr="005A4C2C">
        <w:trPr>
          <w:trHeight w:val="384"/>
        </w:trPr>
        <w:tc>
          <w:tcPr>
            <w:tcW w:w="3291" w:type="dxa"/>
          </w:tcPr>
          <w:p w14:paraId="2F9D595D" w14:textId="77777777" w:rsidR="00310756" w:rsidRPr="005A4C2C" w:rsidRDefault="00310756" w:rsidP="00632D4D">
            <w:pPr>
              <w:widowControl/>
              <w:adjustRightInd w:val="0"/>
              <w:spacing w:line="276" w:lineRule="auto"/>
              <w:jc w:val="both"/>
              <w:rPr>
                <w:rFonts w:eastAsiaTheme="minorHAnsi"/>
                <w:color w:val="000000"/>
              </w:rPr>
            </w:pPr>
            <w:r w:rsidRPr="005A4C2C">
              <w:rPr>
                <w:rFonts w:eastAsiaTheme="minorHAnsi"/>
                <w:color w:val="000000"/>
              </w:rPr>
              <w:t>Данилова Ю.Г.</w:t>
            </w:r>
          </w:p>
        </w:tc>
        <w:tc>
          <w:tcPr>
            <w:tcW w:w="6995" w:type="dxa"/>
          </w:tcPr>
          <w:p w14:paraId="427A00A7" w14:textId="77777777" w:rsidR="00310756" w:rsidRPr="005A4C2C" w:rsidRDefault="00310756" w:rsidP="00632D4D">
            <w:pPr>
              <w:widowControl/>
              <w:adjustRightInd w:val="0"/>
              <w:spacing w:line="276" w:lineRule="auto"/>
              <w:jc w:val="both"/>
              <w:rPr>
                <w:rFonts w:eastAsiaTheme="minorHAnsi"/>
                <w:color w:val="000000"/>
              </w:rPr>
            </w:pPr>
            <w:r w:rsidRPr="005A4C2C">
              <w:rPr>
                <w:rFonts w:eastAsiaTheme="minorHAnsi"/>
                <w:color w:val="000000"/>
              </w:rPr>
              <w:t>БУКВОТРЯСЕНИЕ, или Удивительное путешествие маленькой девочки по большой стране (с НАКЛЕЙКАМИ)</w:t>
            </w:r>
          </w:p>
        </w:tc>
      </w:tr>
    </w:tbl>
    <w:p w14:paraId="5BAD443B" w14:textId="77777777" w:rsidR="005A4C2C" w:rsidRDefault="005A4C2C" w:rsidP="00632D4D">
      <w:pPr>
        <w:pStyle w:val="a3"/>
        <w:spacing w:before="10" w:line="276" w:lineRule="auto"/>
        <w:ind w:left="0" w:firstLine="0"/>
        <w:rPr>
          <w:sz w:val="27"/>
        </w:rPr>
      </w:pPr>
    </w:p>
    <w:p w14:paraId="211F839F" w14:textId="77777777" w:rsidR="00B21367" w:rsidRPr="00C366C1" w:rsidRDefault="00B21367" w:rsidP="00632D4D">
      <w:pPr>
        <w:pStyle w:val="20"/>
        <w:shd w:val="clear" w:color="auto" w:fill="auto"/>
        <w:tabs>
          <w:tab w:val="left" w:pos="1124"/>
        </w:tabs>
        <w:spacing w:before="0" w:after="0" w:line="276" w:lineRule="auto"/>
        <w:ind w:left="740"/>
        <w:jc w:val="both"/>
        <w:rPr>
          <w:b/>
          <w:sz w:val="24"/>
          <w:szCs w:val="24"/>
          <w:lang w:val="ru-RU"/>
        </w:rPr>
      </w:pPr>
      <w:r w:rsidRPr="00B21367">
        <w:rPr>
          <w:b/>
          <w:sz w:val="24"/>
          <w:szCs w:val="24"/>
          <w:lang w:val="ru-RU"/>
        </w:rPr>
        <w:lastRenderedPageBreak/>
        <w:t xml:space="preserve">2.1.2. </w:t>
      </w:r>
      <w:r w:rsidRPr="00C366C1">
        <w:rPr>
          <w:b/>
          <w:sz w:val="24"/>
          <w:szCs w:val="24"/>
          <w:lang w:val="ru-RU"/>
        </w:rPr>
        <w:t>Познавательное развитие.</w:t>
      </w:r>
    </w:p>
    <w:p w14:paraId="51092BB9" w14:textId="77777777" w:rsidR="00B21367" w:rsidRPr="006F353B" w:rsidRDefault="00B21367" w:rsidP="00632D4D">
      <w:pPr>
        <w:pStyle w:val="20"/>
        <w:shd w:val="clear" w:color="auto" w:fill="auto"/>
        <w:tabs>
          <w:tab w:val="left" w:pos="1340"/>
        </w:tabs>
        <w:spacing w:before="0" w:after="0" w:line="276" w:lineRule="auto"/>
        <w:ind w:left="740"/>
        <w:jc w:val="both"/>
        <w:rPr>
          <w:b/>
          <w:sz w:val="24"/>
          <w:szCs w:val="24"/>
          <w:lang w:val="ru-RU"/>
        </w:rPr>
      </w:pPr>
      <w:r>
        <w:rPr>
          <w:b/>
          <w:sz w:val="24"/>
          <w:szCs w:val="24"/>
          <w:lang w:val="ru-RU"/>
        </w:rPr>
        <w:t>2.1.2.</w:t>
      </w:r>
      <w:r w:rsidR="000173C6">
        <w:rPr>
          <w:b/>
          <w:sz w:val="24"/>
          <w:szCs w:val="24"/>
          <w:lang w:val="ru-RU"/>
        </w:rPr>
        <w:t>1</w:t>
      </w:r>
      <w:r>
        <w:rPr>
          <w:b/>
          <w:sz w:val="24"/>
          <w:szCs w:val="24"/>
          <w:lang w:val="ru-RU"/>
        </w:rPr>
        <w:t xml:space="preserve">. </w:t>
      </w:r>
      <w:r w:rsidRPr="006F353B">
        <w:rPr>
          <w:b/>
          <w:sz w:val="24"/>
          <w:szCs w:val="24"/>
          <w:lang w:val="ru-RU"/>
        </w:rPr>
        <w:t>От 1 года до 2 лет.</w:t>
      </w:r>
    </w:p>
    <w:p w14:paraId="67DF448D" w14:textId="77777777" w:rsidR="00B21367" w:rsidRPr="00B21367" w:rsidRDefault="00B21367" w:rsidP="00632D4D">
      <w:pPr>
        <w:pStyle w:val="20"/>
        <w:shd w:val="clear" w:color="auto" w:fill="auto"/>
        <w:tabs>
          <w:tab w:val="left" w:pos="1556"/>
        </w:tabs>
        <w:spacing w:before="0" w:after="0" w:line="276" w:lineRule="auto"/>
        <w:ind w:right="20" w:firstLine="709"/>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14:paraId="7B55C816" w14:textId="77777777" w:rsidR="00B21367" w:rsidRPr="00B21367" w:rsidRDefault="00B21367" w:rsidP="005E5B25">
      <w:pPr>
        <w:pStyle w:val="20"/>
        <w:numPr>
          <w:ilvl w:val="0"/>
          <w:numId w:val="52"/>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поощрять целенаправленные моторные действия, использование наглядного действенного способа в решении практических жизненных ситуаций, находить предмет по образцу или словесному указанию;</w:t>
      </w:r>
    </w:p>
    <w:p w14:paraId="24E9DF4B" w14:textId="77777777" w:rsidR="00B21367" w:rsidRPr="00B21367" w:rsidRDefault="00B21367" w:rsidP="005E5B25">
      <w:pPr>
        <w:pStyle w:val="20"/>
        <w:numPr>
          <w:ilvl w:val="0"/>
          <w:numId w:val="52"/>
        </w:numPr>
        <w:shd w:val="clear" w:color="auto" w:fill="auto"/>
        <w:tabs>
          <w:tab w:val="left" w:pos="1038"/>
        </w:tabs>
        <w:spacing w:before="0" w:after="0" w:line="276" w:lineRule="auto"/>
        <w:ind w:left="20" w:right="20" w:firstLine="720"/>
        <w:jc w:val="both"/>
        <w:rPr>
          <w:sz w:val="24"/>
          <w:szCs w:val="24"/>
          <w:lang w:val="ru-RU"/>
        </w:rPr>
      </w:pPr>
      <w:r w:rsidRPr="00B21367">
        <w:rPr>
          <w:sz w:val="24"/>
          <w:szCs w:val="24"/>
          <w:lang w:val="ru-RU"/>
        </w:rPr>
        <w:t>формировать стремление детей к подражанию действиям взрослых, понимать обозначающие их слова;</w:t>
      </w:r>
    </w:p>
    <w:p w14:paraId="3B27F7EB" w14:textId="77777777" w:rsidR="00B21367" w:rsidRPr="00B21367" w:rsidRDefault="00B21367" w:rsidP="005E5B25">
      <w:pPr>
        <w:pStyle w:val="20"/>
        <w:numPr>
          <w:ilvl w:val="0"/>
          <w:numId w:val="52"/>
        </w:numPr>
        <w:shd w:val="clear" w:color="auto" w:fill="auto"/>
        <w:tabs>
          <w:tab w:val="left" w:pos="1042"/>
        </w:tabs>
        <w:spacing w:before="0" w:after="0" w:line="276" w:lineRule="auto"/>
        <w:ind w:left="20" w:firstLine="720"/>
        <w:jc w:val="both"/>
        <w:rPr>
          <w:sz w:val="24"/>
          <w:szCs w:val="24"/>
          <w:lang w:val="ru-RU"/>
        </w:rPr>
      </w:pPr>
      <w:r w:rsidRPr="00B21367">
        <w:rPr>
          <w:sz w:val="24"/>
          <w:szCs w:val="24"/>
          <w:lang w:val="ru-RU"/>
        </w:rPr>
        <w:t>формировать умения ориентироваться в ближайшем окружении;</w:t>
      </w:r>
    </w:p>
    <w:p w14:paraId="075ECAA4" w14:textId="77777777" w:rsidR="00B21367" w:rsidRPr="00B21367" w:rsidRDefault="00B21367" w:rsidP="005E5B25">
      <w:pPr>
        <w:pStyle w:val="20"/>
        <w:numPr>
          <w:ilvl w:val="0"/>
          <w:numId w:val="52"/>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развивать познавательный интерес к близким людям, к предметному окружению, природным объектам;</w:t>
      </w:r>
    </w:p>
    <w:p w14:paraId="5A90A801" w14:textId="77777777" w:rsidR="00B21367" w:rsidRPr="00B21367" w:rsidRDefault="00B21367" w:rsidP="005E5B25">
      <w:pPr>
        <w:pStyle w:val="20"/>
        <w:numPr>
          <w:ilvl w:val="0"/>
          <w:numId w:val="52"/>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развивать умения узнавать объекты живой и неживой природы ближайшего окружения, отличать их по наиболее ярким проявлениям и свойствам, замечать явления природы, поддерживать стремления к взаимодействию с ними.</w:t>
      </w:r>
    </w:p>
    <w:p w14:paraId="7A8A1191" w14:textId="77777777" w:rsidR="00B21367" w:rsidRPr="00B21367" w:rsidRDefault="00B21367" w:rsidP="00632D4D">
      <w:pPr>
        <w:pStyle w:val="20"/>
        <w:shd w:val="clear" w:color="auto" w:fill="auto"/>
        <w:tabs>
          <w:tab w:val="left" w:pos="1546"/>
        </w:tabs>
        <w:spacing w:before="0" w:after="0" w:line="276" w:lineRule="auto"/>
        <w:ind w:left="740"/>
        <w:jc w:val="both"/>
        <w:rPr>
          <w:sz w:val="24"/>
          <w:szCs w:val="24"/>
        </w:rPr>
      </w:pPr>
      <w:proofErr w:type="spellStart"/>
      <w:r w:rsidRPr="00B21367">
        <w:rPr>
          <w:b/>
          <w:sz w:val="24"/>
          <w:szCs w:val="24"/>
        </w:rPr>
        <w:t>Содержание</w:t>
      </w:r>
      <w:proofErr w:type="spellEnd"/>
      <w:r w:rsidRPr="00B21367">
        <w:rPr>
          <w:sz w:val="24"/>
          <w:szCs w:val="24"/>
        </w:rPr>
        <w:t xml:space="preserve"> </w:t>
      </w:r>
      <w:proofErr w:type="spellStart"/>
      <w:r w:rsidRPr="00B21367">
        <w:rPr>
          <w:sz w:val="24"/>
          <w:szCs w:val="24"/>
        </w:rPr>
        <w:t>образовательной</w:t>
      </w:r>
      <w:proofErr w:type="spellEnd"/>
      <w:r w:rsidRPr="00B21367">
        <w:rPr>
          <w:sz w:val="24"/>
          <w:szCs w:val="24"/>
        </w:rPr>
        <w:t xml:space="preserve"> </w:t>
      </w:r>
      <w:proofErr w:type="spellStart"/>
      <w:r w:rsidRPr="00B21367">
        <w:rPr>
          <w:sz w:val="24"/>
          <w:szCs w:val="24"/>
        </w:rPr>
        <w:t>деятельности</w:t>
      </w:r>
      <w:proofErr w:type="spellEnd"/>
      <w:r w:rsidRPr="00B21367">
        <w:rPr>
          <w:sz w:val="24"/>
          <w:szCs w:val="24"/>
        </w:rPr>
        <w:t>.</w:t>
      </w:r>
    </w:p>
    <w:p w14:paraId="1DD0D466" w14:textId="77777777" w:rsidR="00B21367" w:rsidRPr="00B21367" w:rsidRDefault="00B21367" w:rsidP="005E5B25">
      <w:pPr>
        <w:pStyle w:val="20"/>
        <w:numPr>
          <w:ilvl w:val="0"/>
          <w:numId w:val="53"/>
        </w:numPr>
        <w:shd w:val="clear" w:color="auto" w:fill="auto"/>
        <w:tabs>
          <w:tab w:val="left" w:pos="1014"/>
        </w:tabs>
        <w:spacing w:before="0" w:after="0" w:line="276" w:lineRule="auto"/>
        <w:ind w:left="20" w:firstLine="720"/>
        <w:jc w:val="both"/>
        <w:rPr>
          <w:sz w:val="24"/>
          <w:szCs w:val="24"/>
          <w:lang w:val="ru-RU"/>
        </w:rPr>
      </w:pPr>
      <w:r w:rsidRPr="00B21367">
        <w:rPr>
          <w:sz w:val="24"/>
          <w:szCs w:val="24"/>
          <w:lang w:val="ru-RU"/>
        </w:rPr>
        <w:t>Сенсорные эталоны и познавательные действия:</w:t>
      </w:r>
    </w:p>
    <w:p w14:paraId="6F71161B" w14:textId="77777777" w:rsidR="00B21367" w:rsidRPr="00B21367" w:rsidRDefault="00B21367" w:rsidP="00632D4D">
      <w:pPr>
        <w:pStyle w:val="20"/>
        <w:shd w:val="clear" w:color="auto" w:fill="auto"/>
        <w:spacing w:before="0" w:after="0" w:line="276" w:lineRule="auto"/>
        <w:ind w:left="20" w:right="160" w:firstLine="700"/>
        <w:jc w:val="both"/>
        <w:rPr>
          <w:sz w:val="24"/>
          <w:szCs w:val="24"/>
          <w:lang w:val="ru-RU"/>
        </w:rPr>
      </w:pPr>
      <w:r w:rsidRPr="00B21367">
        <w:rPr>
          <w:sz w:val="24"/>
          <w:szCs w:val="24"/>
          <w:lang w:val="ru-RU"/>
        </w:rPr>
        <w:t>педагог концентрирует внимание детей на новых объектах, поддерживает интерес к знакомым предметам, поощряет самостоятельные действия ребёнка, одобряет их словом, интонацией, развивает стремление к общению со взрослым в ходе выполнения обследовательских и поисковых действий с предметами; создает условия для многократного повторения освоенных действий, вносит новые элементы в игры-манипуляции. Демонстрирует разнообразные действия со сборно-</w:t>
      </w:r>
      <w:r w:rsidRPr="00B21367">
        <w:rPr>
          <w:sz w:val="24"/>
          <w:szCs w:val="24"/>
          <w:lang w:val="ru-RU"/>
        </w:rPr>
        <w:softHyphen/>
        <w:t>разборными игрушками, дидактическими пособиями, показывает их постепенное усложнение, добиваясь самостоятельного применения детьми усвоенных действий с игрушками и разнообразным материалом для активизации представлений о сенсорных эталонах. Поддерживает владение предметом, как средством достижения цели для начала развития предметно-орудийных действий;</w:t>
      </w:r>
    </w:p>
    <w:p w14:paraId="606A0DD5"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 xml:space="preserve">педагог развивает умение группировать однородные предметы по одному из трех признаков (величина, цвет, форма) по образцу и словесному указанию (большой, маленький, такой, не такой), используя </w:t>
      </w:r>
      <w:proofErr w:type="spellStart"/>
      <w:r w:rsidRPr="00B21367">
        <w:rPr>
          <w:sz w:val="24"/>
          <w:szCs w:val="24"/>
          <w:lang w:val="ru-RU"/>
        </w:rPr>
        <w:t>опредмеченные</w:t>
      </w:r>
      <w:proofErr w:type="spellEnd"/>
      <w:r w:rsidRPr="00B21367">
        <w:rPr>
          <w:sz w:val="24"/>
          <w:szCs w:val="24"/>
          <w:lang w:val="ru-RU"/>
        </w:rPr>
        <w:t xml:space="preserve"> слова-названия, например, </w:t>
      </w:r>
      <w:proofErr w:type="spellStart"/>
      <w:r w:rsidRPr="00B21367">
        <w:rPr>
          <w:sz w:val="24"/>
          <w:szCs w:val="24"/>
          <w:lang w:val="ru-RU"/>
        </w:rPr>
        <w:t>предэталоны</w:t>
      </w:r>
      <w:proofErr w:type="spellEnd"/>
      <w:r w:rsidRPr="00B21367">
        <w:rPr>
          <w:sz w:val="24"/>
          <w:szCs w:val="24"/>
          <w:lang w:val="ru-RU"/>
        </w:rPr>
        <w:t xml:space="preserve"> формы: «кирпичик», «крыша», «огурчик», «яичко» и тому подобное. Развивает умение пользоваться приемом наложения и приложения одного предмета к другому для определения их равенства или неравенства по величине и тождественности по цвету, форме;</w:t>
      </w:r>
    </w:p>
    <w:p w14:paraId="5FA18050"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педагог развивает способности детей обобщать, узнавать и стремиться называть предметы и объекты, изображенные на картинке (в том числе и объекты природы); развивает их наблюдательность, способность замечать связи и различия между предметами и действиями с ними.</w:t>
      </w:r>
    </w:p>
    <w:p w14:paraId="51C47865" w14:textId="77777777" w:rsidR="00B21367" w:rsidRPr="00B21367" w:rsidRDefault="00B21367" w:rsidP="005E5B25">
      <w:pPr>
        <w:pStyle w:val="20"/>
        <w:numPr>
          <w:ilvl w:val="0"/>
          <w:numId w:val="53"/>
        </w:numPr>
        <w:shd w:val="clear" w:color="auto" w:fill="auto"/>
        <w:tabs>
          <w:tab w:val="left" w:pos="1027"/>
        </w:tabs>
        <w:spacing w:before="0" w:after="0" w:line="276" w:lineRule="auto"/>
        <w:ind w:left="20" w:right="20" w:firstLine="700"/>
        <w:jc w:val="both"/>
        <w:rPr>
          <w:sz w:val="24"/>
          <w:szCs w:val="24"/>
        </w:rPr>
      </w:pPr>
      <w:proofErr w:type="spellStart"/>
      <w:r w:rsidRPr="00B21367">
        <w:rPr>
          <w:sz w:val="24"/>
          <w:szCs w:val="24"/>
        </w:rPr>
        <w:t>Окружающий</w:t>
      </w:r>
      <w:proofErr w:type="spellEnd"/>
      <w:r w:rsidRPr="00B21367">
        <w:rPr>
          <w:sz w:val="24"/>
          <w:szCs w:val="24"/>
        </w:rPr>
        <w:t xml:space="preserve"> </w:t>
      </w:r>
      <w:proofErr w:type="spellStart"/>
      <w:r w:rsidRPr="00B21367">
        <w:rPr>
          <w:sz w:val="24"/>
          <w:szCs w:val="24"/>
        </w:rPr>
        <w:t>мир</w:t>
      </w:r>
      <w:proofErr w:type="spellEnd"/>
      <w:r w:rsidRPr="00B21367">
        <w:rPr>
          <w:sz w:val="24"/>
          <w:szCs w:val="24"/>
        </w:rPr>
        <w:t>:</w:t>
      </w:r>
    </w:p>
    <w:p w14:paraId="794B93C7"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 xml:space="preserve">педагог формирует у детей элементарные представления: о самом себе - о своем имени; о внешнем виде (показать ручки, носик, глазик); о своих действиях (моет руки, ест, играет, одевается, купается и тому подобное); о желаниях (гулять, играть, есть и тому подобное); о близких людях (мама, папа, бабушка, дедушка и другие); о пище (хлеб, молоко, яблоко, морковка и тому подобное); о блюдах (суп, каша, кисель и тому подобное); о ближайшем предметном окружении – игрушках, их названиях, предметах быта, мебели, спальных принадлежностях, посуде); о личных вещах; о некоторых конкретных, близких ребёнку, </w:t>
      </w:r>
      <w:r w:rsidRPr="00B21367">
        <w:rPr>
          <w:sz w:val="24"/>
          <w:szCs w:val="24"/>
          <w:lang w:val="ru-RU"/>
        </w:rPr>
        <w:lastRenderedPageBreak/>
        <w:t>ситуациях общественной жизни.</w:t>
      </w:r>
    </w:p>
    <w:p w14:paraId="6371385F" w14:textId="77777777" w:rsidR="00B21367" w:rsidRPr="00B21367" w:rsidRDefault="00B21367" w:rsidP="005E5B25">
      <w:pPr>
        <w:pStyle w:val="20"/>
        <w:numPr>
          <w:ilvl w:val="0"/>
          <w:numId w:val="53"/>
        </w:numPr>
        <w:shd w:val="clear" w:color="auto" w:fill="auto"/>
        <w:tabs>
          <w:tab w:val="left" w:pos="1008"/>
        </w:tabs>
        <w:spacing w:before="0" w:after="0" w:line="276" w:lineRule="auto"/>
        <w:ind w:left="20" w:right="20" w:firstLine="700"/>
        <w:jc w:val="both"/>
        <w:rPr>
          <w:sz w:val="24"/>
          <w:szCs w:val="24"/>
        </w:rPr>
      </w:pPr>
      <w:proofErr w:type="spellStart"/>
      <w:r w:rsidRPr="00B21367">
        <w:rPr>
          <w:sz w:val="24"/>
          <w:szCs w:val="24"/>
        </w:rPr>
        <w:t>Природа</w:t>
      </w:r>
      <w:proofErr w:type="spellEnd"/>
      <w:r w:rsidRPr="00B21367">
        <w:rPr>
          <w:sz w:val="24"/>
          <w:szCs w:val="24"/>
        </w:rPr>
        <w:t>:</w:t>
      </w:r>
    </w:p>
    <w:p w14:paraId="098C70C1"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педагог развивает способности детей узнавать, называть и показывать на картинке и в естественной среде отдельных представителей диких и домашних животных, растения ближайшего окружения, объекты неживой природы, замечать природные явления (солнце, дождь, снег и другие природные явления), их изображения, выделять наиболее яркие отличительные признаки объектов живой природы, побуждает их рассматривать, положительно реагировать.</w:t>
      </w:r>
    </w:p>
    <w:p w14:paraId="6BCE403A" w14:textId="77777777" w:rsidR="00B21367" w:rsidRPr="006F353B" w:rsidRDefault="000173C6" w:rsidP="00632D4D">
      <w:pPr>
        <w:pStyle w:val="20"/>
        <w:shd w:val="clear" w:color="auto" w:fill="auto"/>
        <w:tabs>
          <w:tab w:val="left" w:pos="1345"/>
        </w:tabs>
        <w:spacing w:before="0" w:after="0" w:line="276" w:lineRule="auto"/>
        <w:ind w:left="740" w:right="20"/>
        <w:jc w:val="both"/>
        <w:rPr>
          <w:b/>
          <w:sz w:val="24"/>
          <w:szCs w:val="24"/>
          <w:lang w:val="ru-RU"/>
        </w:rPr>
      </w:pPr>
      <w:r>
        <w:rPr>
          <w:b/>
          <w:sz w:val="24"/>
          <w:szCs w:val="24"/>
          <w:lang w:val="ru-RU"/>
        </w:rPr>
        <w:t>2.1.2.2</w:t>
      </w:r>
      <w:r w:rsidR="00B21367">
        <w:rPr>
          <w:b/>
          <w:sz w:val="24"/>
          <w:szCs w:val="24"/>
          <w:lang w:val="ru-RU"/>
        </w:rPr>
        <w:t xml:space="preserve">. </w:t>
      </w:r>
      <w:r w:rsidR="00B21367" w:rsidRPr="006F353B">
        <w:rPr>
          <w:b/>
          <w:sz w:val="24"/>
          <w:szCs w:val="24"/>
          <w:lang w:val="ru-RU"/>
        </w:rPr>
        <w:t>От 2 лет до 3 лет.</w:t>
      </w:r>
    </w:p>
    <w:p w14:paraId="6282E00A" w14:textId="77777777" w:rsidR="00B21367" w:rsidRPr="00B21367" w:rsidRDefault="00B21367" w:rsidP="00632D4D">
      <w:pPr>
        <w:pStyle w:val="20"/>
        <w:shd w:val="clear" w:color="auto" w:fill="auto"/>
        <w:tabs>
          <w:tab w:val="left" w:pos="1556"/>
        </w:tabs>
        <w:spacing w:before="0" w:after="0" w:line="276" w:lineRule="auto"/>
        <w:ind w:right="20" w:firstLine="740"/>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14:paraId="51D9B9EC" w14:textId="77777777" w:rsidR="00B21367" w:rsidRPr="00B21367" w:rsidRDefault="00B21367" w:rsidP="005E5B25">
      <w:pPr>
        <w:pStyle w:val="20"/>
        <w:numPr>
          <w:ilvl w:val="0"/>
          <w:numId w:val="54"/>
        </w:numPr>
        <w:shd w:val="clear" w:color="auto" w:fill="auto"/>
        <w:tabs>
          <w:tab w:val="left" w:pos="1018"/>
        </w:tabs>
        <w:spacing w:before="0" w:after="0" w:line="276" w:lineRule="auto"/>
        <w:ind w:left="20" w:right="20" w:firstLine="720"/>
        <w:jc w:val="both"/>
        <w:rPr>
          <w:sz w:val="24"/>
          <w:szCs w:val="24"/>
          <w:lang w:val="ru-RU"/>
        </w:rPr>
      </w:pPr>
      <w:r w:rsidRPr="00B21367">
        <w:rPr>
          <w:sz w:val="24"/>
          <w:szCs w:val="24"/>
          <w:lang w:val="ru-RU"/>
        </w:rPr>
        <w:t>развивать разные виды восприятия: зрительного, слухового, осязательного, вкусового, обонятельного;</w:t>
      </w:r>
    </w:p>
    <w:p w14:paraId="28BE67DB" w14:textId="77777777" w:rsidR="00B21367" w:rsidRPr="00B21367" w:rsidRDefault="00B21367" w:rsidP="005E5B25">
      <w:pPr>
        <w:pStyle w:val="20"/>
        <w:numPr>
          <w:ilvl w:val="0"/>
          <w:numId w:val="54"/>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развивать наглядно-действенное мышление в процессе решения познавательных практических задач;</w:t>
      </w:r>
    </w:p>
    <w:p w14:paraId="2BA2FD39" w14:textId="77777777" w:rsidR="00B21367" w:rsidRPr="00B21367" w:rsidRDefault="00B21367" w:rsidP="005E5B25">
      <w:pPr>
        <w:pStyle w:val="20"/>
        <w:numPr>
          <w:ilvl w:val="0"/>
          <w:numId w:val="54"/>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совершенствовать обследовательские действия: выделение цвета, формы, величины как особых признаков предметов, поощрять сравнение предметов между собой по этим признакам и количеству, использовать один предмет в качестве образца, подбирая пары, группы;</w:t>
      </w:r>
    </w:p>
    <w:p w14:paraId="26D9442F" w14:textId="77777777" w:rsidR="00B21367" w:rsidRPr="00B21367" w:rsidRDefault="00B21367" w:rsidP="005E5B25">
      <w:pPr>
        <w:pStyle w:val="20"/>
        <w:numPr>
          <w:ilvl w:val="0"/>
          <w:numId w:val="54"/>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формировать у детей простейшие представления о геометрических фигурах, величине и количестве предметов на основе чувственного познания;</w:t>
      </w:r>
    </w:p>
    <w:p w14:paraId="781975B2" w14:textId="77777777" w:rsidR="00B21367" w:rsidRPr="00B21367" w:rsidRDefault="00B21367" w:rsidP="005E5B25">
      <w:pPr>
        <w:pStyle w:val="20"/>
        <w:numPr>
          <w:ilvl w:val="0"/>
          <w:numId w:val="54"/>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развивать первоначальные представления о себе и близких людях, эмоционально-положительное отношение к членам семьи и людям ближайшего окружения, о деятельности взрослых;</w:t>
      </w:r>
    </w:p>
    <w:p w14:paraId="03C51778" w14:textId="77777777" w:rsidR="00B21367" w:rsidRPr="00B21367" w:rsidRDefault="00B21367" w:rsidP="005E5B25">
      <w:pPr>
        <w:pStyle w:val="20"/>
        <w:numPr>
          <w:ilvl w:val="0"/>
          <w:numId w:val="54"/>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расширять представления о населенном пункте, в котором живет ребёнок, его достопримечательностях, эмоционально откликаться на праздничное убранство дома, ДОО;</w:t>
      </w:r>
    </w:p>
    <w:p w14:paraId="3B21F5FD" w14:textId="77777777" w:rsidR="00B21367" w:rsidRPr="00B21367" w:rsidRDefault="00B21367" w:rsidP="005E5B25">
      <w:pPr>
        <w:pStyle w:val="20"/>
        <w:numPr>
          <w:ilvl w:val="0"/>
          <w:numId w:val="54"/>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организовывать взаимодействие и знакомить с животными и растениями ближайшего окружения, их названиями, строением и отличительными особенностями, некоторыми объектами неживой природы;</w:t>
      </w:r>
    </w:p>
    <w:p w14:paraId="20E6C8DF" w14:textId="77777777" w:rsidR="00B21367" w:rsidRPr="00B21367" w:rsidRDefault="00B21367" w:rsidP="005E5B25">
      <w:pPr>
        <w:pStyle w:val="20"/>
        <w:numPr>
          <w:ilvl w:val="0"/>
          <w:numId w:val="54"/>
        </w:numPr>
        <w:shd w:val="clear" w:color="auto" w:fill="auto"/>
        <w:tabs>
          <w:tab w:val="left" w:pos="1018"/>
        </w:tabs>
        <w:spacing w:before="0" w:after="0" w:line="276" w:lineRule="auto"/>
        <w:ind w:left="20" w:right="20" w:firstLine="720"/>
        <w:jc w:val="both"/>
        <w:rPr>
          <w:sz w:val="24"/>
          <w:szCs w:val="24"/>
          <w:lang w:val="ru-RU"/>
        </w:rPr>
      </w:pPr>
      <w:r w:rsidRPr="00B21367">
        <w:rPr>
          <w:sz w:val="24"/>
          <w:szCs w:val="24"/>
          <w:lang w:val="ru-RU"/>
        </w:rPr>
        <w:t>развивать способность наблюдать за явлениями природы, воспитывать бережное отношение к животным и растениям.</w:t>
      </w:r>
    </w:p>
    <w:p w14:paraId="50B4E44F" w14:textId="77777777" w:rsidR="00B21367" w:rsidRPr="00B21367" w:rsidRDefault="00B21367" w:rsidP="00632D4D">
      <w:pPr>
        <w:pStyle w:val="20"/>
        <w:shd w:val="clear" w:color="auto" w:fill="auto"/>
        <w:tabs>
          <w:tab w:val="left" w:pos="1546"/>
        </w:tabs>
        <w:spacing w:before="0" w:after="0" w:line="276" w:lineRule="auto"/>
        <w:ind w:left="740" w:right="20"/>
        <w:jc w:val="both"/>
        <w:rPr>
          <w:sz w:val="24"/>
          <w:szCs w:val="24"/>
        </w:rPr>
      </w:pPr>
      <w:proofErr w:type="spellStart"/>
      <w:r w:rsidRPr="00B21367">
        <w:rPr>
          <w:b/>
          <w:sz w:val="24"/>
          <w:szCs w:val="24"/>
        </w:rPr>
        <w:t>Содержание</w:t>
      </w:r>
      <w:proofErr w:type="spellEnd"/>
      <w:r w:rsidRPr="00B21367">
        <w:rPr>
          <w:sz w:val="24"/>
          <w:szCs w:val="24"/>
        </w:rPr>
        <w:t xml:space="preserve"> </w:t>
      </w:r>
      <w:proofErr w:type="spellStart"/>
      <w:r w:rsidRPr="00B21367">
        <w:rPr>
          <w:sz w:val="24"/>
          <w:szCs w:val="24"/>
        </w:rPr>
        <w:t>образовательной</w:t>
      </w:r>
      <w:proofErr w:type="spellEnd"/>
      <w:r w:rsidRPr="00B21367">
        <w:rPr>
          <w:sz w:val="24"/>
          <w:szCs w:val="24"/>
        </w:rPr>
        <w:t xml:space="preserve"> </w:t>
      </w:r>
      <w:proofErr w:type="spellStart"/>
      <w:r w:rsidRPr="00B21367">
        <w:rPr>
          <w:sz w:val="24"/>
          <w:szCs w:val="24"/>
        </w:rPr>
        <w:t>деятельности</w:t>
      </w:r>
      <w:proofErr w:type="spellEnd"/>
      <w:r w:rsidRPr="00B21367">
        <w:rPr>
          <w:sz w:val="24"/>
          <w:szCs w:val="24"/>
        </w:rPr>
        <w:t>.</w:t>
      </w:r>
    </w:p>
    <w:p w14:paraId="46A7879C" w14:textId="77777777" w:rsidR="00B21367" w:rsidRPr="00B21367" w:rsidRDefault="00B21367" w:rsidP="005E5B25">
      <w:pPr>
        <w:pStyle w:val="20"/>
        <w:numPr>
          <w:ilvl w:val="0"/>
          <w:numId w:val="55"/>
        </w:numPr>
        <w:shd w:val="clear" w:color="auto" w:fill="auto"/>
        <w:tabs>
          <w:tab w:val="left" w:pos="1014"/>
        </w:tabs>
        <w:spacing w:before="0" w:after="0" w:line="276" w:lineRule="auto"/>
        <w:ind w:left="20" w:right="20" w:firstLine="720"/>
        <w:jc w:val="both"/>
        <w:rPr>
          <w:sz w:val="24"/>
          <w:szCs w:val="24"/>
          <w:lang w:val="ru-RU"/>
        </w:rPr>
      </w:pPr>
      <w:r w:rsidRPr="00B21367">
        <w:rPr>
          <w:sz w:val="24"/>
          <w:szCs w:val="24"/>
          <w:lang w:val="ru-RU"/>
        </w:rPr>
        <w:t>Сенсорные эталоны и познавательные действия:</w:t>
      </w:r>
    </w:p>
    <w:p w14:paraId="240A4E81" w14:textId="77777777" w:rsidR="00B21367" w:rsidRPr="00B21367" w:rsidRDefault="00B21367" w:rsidP="00632D4D">
      <w:pPr>
        <w:pStyle w:val="20"/>
        <w:shd w:val="clear" w:color="auto" w:fill="auto"/>
        <w:spacing w:before="0" w:after="0" w:line="276" w:lineRule="auto"/>
        <w:ind w:left="20" w:right="20" w:firstLine="720"/>
        <w:jc w:val="both"/>
        <w:rPr>
          <w:sz w:val="24"/>
          <w:szCs w:val="24"/>
          <w:lang w:val="ru-RU"/>
        </w:rPr>
      </w:pPr>
      <w:r w:rsidRPr="00B21367">
        <w:rPr>
          <w:sz w:val="24"/>
          <w:szCs w:val="24"/>
          <w:lang w:val="ru-RU"/>
        </w:rPr>
        <w:t xml:space="preserve">педагог демонстрирует детям и включает их в деятельность на сравнение предметов и определение их сходства-различия, на подбор и группировку по заданному образцу (по цвету, форме, величине). Побуждает и поощряет освоение простейших действий, основанных на перестановке предметов, изменении способа их расположения, количества; на действия переливания, пересыпания. Проводит игры-занятия с использованием предметов-орудий: сачков, черпачков для выуживания из специальных емкостей с водой или без воды шариков, плавающих игрушек, палочек со свисающим на веревке магнитом для «ловли» на нее небольших предметов. Организует действия с игрушками, имитирующими орудия труда (заколачивание молоточком </w:t>
      </w:r>
      <w:proofErr w:type="spellStart"/>
      <w:r w:rsidRPr="00B21367">
        <w:rPr>
          <w:sz w:val="24"/>
          <w:szCs w:val="24"/>
          <w:lang w:val="ru-RU"/>
        </w:rPr>
        <w:t>втулочек</w:t>
      </w:r>
      <w:proofErr w:type="spellEnd"/>
      <w:r w:rsidRPr="00B21367">
        <w:rPr>
          <w:sz w:val="24"/>
          <w:szCs w:val="24"/>
          <w:lang w:val="ru-RU"/>
        </w:rPr>
        <w:t xml:space="preserve"> в верстачок, сборка каталок с помощью деревянных или пластмассовых винтов) и тому подобное, создает ситуации для использования детьми предметов-орудий в самостоятельной игровой и бытовой деятельности с целью решения практических задач;</w:t>
      </w:r>
    </w:p>
    <w:p w14:paraId="3A7274BE"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lastRenderedPageBreak/>
        <w:t>педагог поощряет действия детей с предметами, при ориентации на 2-3 свойства одновременно; собирание одноцветных, а затем и разноцветных пирамидок из 4-5 и более колец, располагая их по убывающей величине; различных по форме и цвету башенок из 2-3 геометрических форм-вкладышей; разбирание и собирание трехместной матрешки с совмещением рисунка на её частях, закрепляя понимание детьми слов, обозначающих различный размер предметов, их цвет и форму. В ходе проведения с детьми дидактических упражнений и игр-занятий формирует обобщенные способы обследования формы предметов - ощупывание, рассматривание, сравнение, сопоставление; продолжает поощрять появление настойчивости в достижении результата познавательных действий.</w:t>
      </w:r>
    </w:p>
    <w:p w14:paraId="53F57A9C" w14:textId="77777777" w:rsidR="00B21367" w:rsidRPr="00B21367" w:rsidRDefault="00B21367" w:rsidP="005E5B25">
      <w:pPr>
        <w:pStyle w:val="20"/>
        <w:numPr>
          <w:ilvl w:val="0"/>
          <w:numId w:val="55"/>
        </w:numPr>
        <w:shd w:val="clear" w:color="auto" w:fill="auto"/>
        <w:tabs>
          <w:tab w:val="left" w:pos="1018"/>
        </w:tabs>
        <w:spacing w:before="0" w:after="0" w:line="276" w:lineRule="auto"/>
        <w:ind w:left="20" w:right="20" w:firstLine="700"/>
        <w:jc w:val="both"/>
        <w:rPr>
          <w:sz w:val="24"/>
          <w:szCs w:val="24"/>
        </w:rPr>
      </w:pPr>
      <w:proofErr w:type="spellStart"/>
      <w:r w:rsidRPr="00B21367">
        <w:rPr>
          <w:sz w:val="24"/>
          <w:szCs w:val="24"/>
        </w:rPr>
        <w:t>Математические</w:t>
      </w:r>
      <w:proofErr w:type="spellEnd"/>
      <w:r w:rsidRPr="00B21367">
        <w:rPr>
          <w:sz w:val="24"/>
          <w:szCs w:val="24"/>
        </w:rPr>
        <w:t xml:space="preserve"> </w:t>
      </w:r>
      <w:proofErr w:type="spellStart"/>
      <w:r w:rsidRPr="00B21367">
        <w:rPr>
          <w:sz w:val="24"/>
          <w:szCs w:val="24"/>
        </w:rPr>
        <w:t>представления</w:t>
      </w:r>
      <w:proofErr w:type="spellEnd"/>
      <w:r w:rsidRPr="00B21367">
        <w:rPr>
          <w:sz w:val="24"/>
          <w:szCs w:val="24"/>
        </w:rPr>
        <w:t>:</w:t>
      </w:r>
    </w:p>
    <w:p w14:paraId="0B6D877F"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 xml:space="preserve">педагог подводит детей к освоению простейших умений в различении формы окружающих предметов, используя </w:t>
      </w:r>
      <w:proofErr w:type="spellStart"/>
      <w:r w:rsidRPr="00B21367">
        <w:rPr>
          <w:sz w:val="24"/>
          <w:szCs w:val="24"/>
          <w:lang w:val="ru-RU"/>
        </w:rPr>
        <w:t>предэталоные</w:t>
      </w:r>
      <w:proofErr w:type="spellEnd"/>
      <w:r w:rsidRPr="00B21367">
        <w:rPr>
          <w:sz w:val="24"/>
          <w:szCs w:val="24"/>
          <w:lang w:val="ru-RU"/>
        </w:rPr>
        <w:t xml:space="preserve"> представления о шаре, кубе, круге, квадрате; подборе предметов и геометрических фигур по образцу, различению и сравниванию предметов по величине, выбору среди двух предметов при условии резких различий: большой и маленький, длинный и короткий, высокий и низкий. Поддерживает интерес детей к количественной стороне различных групп предметов (много и много, много и мало, много и один) предметов.</w:t>
      </w:r>
    </w:p>
    <w:p w14:paraId="03F3B7EE" w14:textId="77777777" w:rsidR="00B21367" w:rsidRPr="00B21367" w:rsidRDefault="00B21367" w:rsidP="005E5B25">
      <w:pPr>
        <w:pStyle w:val="20"/>
        <w:numPr>
          <w:ilvl w:val="0"/>
          <w:numId w:val="55"/>
        </w:numPr>
        <w:shd w:val="clear" w:color="auto" w:fill="auto"/>
        <w:tabs>
          <w:tab w:val="left" w:pos="1018"/>
        </w:tabs>
        <w:spacing w:before="0" w:after="0" w:line="276" w:lineRule="auto"/>
        <w:ind w:left="20" w:right="20" w:firstLine="700"/>
        <w:jc w:val="both"/>
        <w:rPr>
          <w:sz w:val="24"/>
          <w:szCs w:val="24"/>
        </w:rPr>
      </w:pPr>
      <w:proofErr w:type="spellStart"/>
      <w:r w:rsidRPr="00B21367">
        <w:rPr>
          <w:sz w:val="24"/>
          <w:szCs w:val="24"/>
        </w:rPr>
        <w:t>Окружающий</w:t>
      </w:r>
      <w:proofErr w:type="spellEnd"/>
      <w:r w:rsidRPr="00B21367">
        <w:rPr>
          <w:sz w:val="24"/>
          <w:szCs w:val="24"/>
        </w:rPr>
        <w:t xml:space="preserve"> </w:t>
      </w:r>
      <w:proofErr w:type="spellStart"/>
      <w:r w:rsidRPr="00B21367">
        <w:rPr>
          <w:sz w:val="24"/>
          <w:szCs w:val="24"/>
        </w:rPr>
        <w:t>мир</w:t>
      </w:r>
      <w:proofErr w:type="spellEnd"/>
      <w:r w:rsidRPr="00B21367">
        <w:rPr>
          <w:sz w:val="24"/>
          <w:szCs w:val="24"/>
        </w:rPr>
        <w:t>:</w:t>
      </w:r>
    </w:p>
    <w:p w14:paraId="37E3E00E"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педагог расширяет представления детей об окружающем мире, знакомит их с явлениями общественной жизни, с деятельностью взрослых (повар варит кашу, шофер водит машину, доктор лечит); развивает представления о себе (о своем имени, именах близких родственников), о внешнем облике человека, о его физических особенностях (у каждого есть голова, руки, ноги, лицо; на лице - глаза, нос, рот и так далее); о его физических и эмоциональных состояниях (проголодался - насытился, устал - отдохнул; намочил - вытер; заплакал - засмеялся и так далее); о деятельности близких ребёнку людей («Мама моет пол»; «Бабушка вяжет носочки»; «Сестра рисует»; «Дедушка читает газету»; «Брат строит гараж»; «Папа работает за компьютером» и тому подобное); о предметах, действиях с ними и их назначении: предметы домашнего обихода (посуда, мебель, одежда), игрушки, орудия труда (веник, метла, лопата, ведро, лейка и так далее).</w:t>
      </w:r>
    </w:p>
    <w:p w14:paraId="3C175493" w14:textId="77777777" w:rsidR="00B21367" w:rsidRPr="00B21367" w:rsidRDefault="00B21367" w:rsidP="005E5B25">
      <w:pPr>
        <w:pStyle w:val="20"/>
        <w:numPr>
          <w:ilvl w:val="0"/>
          <w:numId w:val="55"/>
        </w:numPr>
        <w:shd w:val="clear" w:color="auto" w:fill="auto"/>
        <w:tabs>
          <w:tab w:val="left" w:pos="1022"/>
        </w:tabs>
        <w:spacing w:before="0" w:after="0" w:line="276" w:lineRule="auto"/>
        <w:ind w:left="20" w:right="20" w:firstLine="700"/>
        <w:jc w:val="both"/>
        <w:rPr>
          <w:sz w:val="24"/>
          <w:szCs w:val="24"/>
        </w:rPr>
      </w:pPr>
      <w:proofErr w:type="spellStart"/>
      <w:r w:rsidRPr="00B21367">
        <w:rPr>
          <w:sz w:val="24"/>
          <w:szCs w:val="24"/>
        </w:rPr>
        <w:t>Природа</w:t>
      </w:r>
      <w:proofErr w:type="spellEnd"/>
      <w:r w:rsidRPr="00B21367">
        <w:rPr>
          <w:sz w:val="24"/>
          <w:szCs w:val="24"/>
        </w:rPr>
        <w:t>:</w:t>
      </w:r>
    </w:p>
    <w:p w14:paraId="66145CEC"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в процессе ознакомления с природой педагог организует взаимодействие и направляет внимание детей на объекты живой и неживой природы, явления природы, которые доступны для непосредственного восприятия. Формирует представления о домашних и диких животных и их детенышах (особенности внешнего вида, части тела, питание, способы передвижения), о растениях ближайшего окружения (деревья, овощи, фрукты и другие), их характерных признаках (цвет, строение, поверхность, вкус), привлекает внимание и</w:t>
      </w:r>
    </w:p>
    <w:p w14:paraId="363DBB8D" w14:textId="77777777" w:rsidR="00B21367" w:rsidRPr="00B21367" w:rsidRDefault="00B21367" w:rsidP="00632D4D">
      <w:pPr>
        <w:pStyle w:val="20"/>
        <w:shd w:val="clear" w:color="auto" w:fill="auto"/>
        <w:spacing w:before="0" w:after="0" w:line="276" w:lineRule="auto"/>
        <w:ind w:left="20" w:right="20"/>
        <w:jc w:val="both"/>
        <w:rPr>
          <w:sz w:val="24"/>
          <w:szCs w:val="24"/>
          <w:lang w:val="ru-RU"/>
        </w:rPr>
      </w:pPr>
      <w:r w:rsidRPr="00B21367">
        <w:rPr>
          <w:sz w:val="24"/>
          <w:szCs w:val="24"/>
          <w:lang w:val="ru-RU"/>
        </w:rPr>
        <w:t>поддерживает интерес к объектам неживой природы (солнце, небо, облака, песок, вода), к некоторым явлениям природы (снег, дождь, радуга, ветер), поощряет бережное отношение к животным и растениям.</w:t>
      </w:r>
    </w:p>
    <w:p w14:paraId="7950E6B0" w14:textId="77777777" w:rsidR="00821159" w:rsidRPr="00A3559C" w:rsidRDefault="00821159" w:rsidP="00632D4D">
      <w:pPr>
        <w:pStyle w:val="20"/>
        <w:shd w:val="clear" w:color="auto" w:fill="auto"/>
        <w:tabs>
          <w:tab w:val="left" w:pos="1340"/>
        </w:tabs>
        <w:spacing w:before="0" w:after="0" w:line="276" w:lineRule="auto"/>
        <w:ind w:left="740" w:right="20"/>
        <w:jc w:val="both"/>
        <w:rPr>
          <w:b/>
          <w:sz w:val="24"/>
          <w:szCs w:val="24"/>
          <w:lang w:val="ru-RU"/>
        </w:rPr>
      </w:pPr>
    </w:p>
    <w:p w14:paraId="2FAEDF4E" w14:textId="77777777" w:rsidR="00B21367" w:rsidRPr="006F353B" w:rsidRDefault="000173C6" w:rsidP="00632D4D">
      <w:pPr>
        <w:pStyle w:val="20"/>
        <w:shd w:val="clear" w:color="auto" w:fill="auto"/>
        <w:tabs>
          <w:tab w:val="left" w:pos="1340"/>
        </w:tabs>
        <w:spacing w:before="0" w:after="0" w:line="276" w:lineRule="auto"/>
        <w:ind w:left="740" w:right="20"/>
        <w:jc w:val="both"/>
        <w:rPr>
          <w:b/>
          <w:sz w:val="24"/>
          <w:szCs w:val="24"/>
          <w:lang w:val="ru-RU"/>
        </w:rPr>
      </w:pPr>
      <w:r>
        <w:rPr>
          <w:b/>
          <w:sz w:val="24"/>
          <w:szCs w:val="24"/>
          <w:lang w:val="ru-RU"/>
        </w:rPr>
        <w:t>2.1.2.3</w:t>
      </w:r>
      <w:r w:rsidR="00B21367">
        <w:rPr>
          <w:b/>
          <w:sz w:val="24"/>
          <w:szCs w:val="24"/>
          <w:lang w:val="ru-RU"/>
        </w:rPr>
        <w:t xml:space="preserve">. </w:t>
      </w:r>
      <w:r w:rsidR="00B21367" w:rsidRPr="006F353B">
        <w:rPr>
          <w:b/>
          <w:sz w:val="24"/>
          <w:szCs w:val="24"/>
          <w:lang w:val="ru-RU"/>
        </w:rPr>
        <w:t>От 3 лет до 4 лет.</w:t>
      </w:r>
    </w:p>
    <w:p w14:paraId="62B9866E" w14:textId="77777777" w:rsidR="00B21367" w:rsidRPr="00B21367" w:rsidRDefault="00B21367" w:rsidP="00632D4D">
      <w:pPr>
        <w:pStyle w:val="20"/>
        <w:shd w:val="clear" w:color="auto" w:fill="auto"/>
        <w:tabs>
          <w:tab w:val="left" w:pos="1556"/>
        </w:tabs>
        <w:spacing w:before="0" w:after="0" w:line="276" w:lineRule="auto"/>
        <w:ind w:right="20" w:firstLine="709"/>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14:paraId="026714AA" w14:textId="77777777" w:rsidR="00B21367" w:rsidRPr="00B21367" w:rsidRDefault="00B21367" w:rsidP="005E5B25">
      <w:pPr>
        <w:pStyle w:val="20"/>
        <w:numPr>
          <w:ilvl w:val="0"/>
          <w:numId w:val="56"/>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формировать представления детей о сенсорных эталонах цвета и формы, их использовании в самостоятельной деятельности;</w:t>
      </w:r>
    </w:p>
    <w:p w14:paraId="4790640C" w14:textId="77777777" w:rsidR="00B21367" w:rsidRPr="00B21367" w:rsidRDefault="00B21367" w:rsidP="005E5B25">
      <w:pPr>
        <w:pStyle w:val="20"/>
        <w:numPr>
          <w:ilvl w:val="0"/>
          <w:numId w:val="56"/>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 xml:space="preserve">развивать умение непосредственного попарного сравнения предметов по форме, </w:t>
      </w:r>
      <w:r w:rsidRPr="00B21367">
        <w:rPr>
          <w:sz w:val="24"/>
          <w:szCs w:val="24"/>
          <w:lang w:val="ru-RU"/>
        </w:rPr>
        <w:lastRenderedPageBreak/>
        <w:t>величине и количеству, определяя их соотношение между собой; помогать осваивать чувственные способы ориентировки в пространстве и времени; развивать исследовательские умения;</w:t>
      </w:r>
    </w:p>
    <w:p w14:paraId="095AF33C" w14:textId="77777777" w:rsidR="00B21367" w:rsidRPr="00B21367" w:rsidRDefault="00B21367" w:rsidP="005E5B25">
      <w:pPr>
        <w:pStyle w:val="20"/>
        <w:numPr>
          <w:ilvl w:val="0"/>
          <w:numId w:val="56"/>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обогащать представления ребёнка о себе, окружающих людях, эмоционально-положительного отношения к членам семьи, к другим взрослым и сверстникам;</w:t>
      </w:r>
    </w:p>
    <w:p w14:paraId="01320B3C" w14:textId="77777777" w:rsidR="00B21367" w:rsidRPr="00B21367" w:rsidRDefault="00B21367" w:rsidP="005E5B25">
      <w:pPr>
        <w:pStyle w:val="20"/>
        <w:numPr>
          <w:ilvl w:val="0"/>
          <w:numId w:val="56"/>
        </w:numPr>
        <w:shd w:val="clear" w:color="auto" w:fill="auto"/>
        <w:tabs>
          <w:tab w:val="left" w:pos="1038"/>
        </w:tabs>
        <w:spacing w:before="0" w:after="0" w:line="276" w:lineRule="auto"/>
        <w:ind w:left="20" w:right="20" w:firstLine="720"/>
        <w:jc w:val="both"/>
        <w:rPr>
          <w:sz w:val="24"/>
          <w:szCs w:val="24"/>
          <w:lang w:val="ru-RU"/>
        </w:rPr>
      </w:pPr>
      <w:r w:rsidRPr="00B21367">
        <w:rPr>
          <w:sz w:val="24"/>
          <w:szCs w:val="24"/>
          <w:lang w:val="ru-RU"/>
        </w:rPr>
        <w:t>конкретизировать представления детей об объектах ближайшего окружения: о родном населенном пункте, его названии, достопримечательностях и традициях, накапливать эмоциональный опыт участия в праздниках;</w:t>
      </w:r>
    </w:p>
    <w:p w14:paraId="77E5A661" w14:textId="77777777" w:rsidR="00B21367" w:rsidRPr="00B21367" w:rsidRDefault="00B21367" w:rsidP="005E5B25">
      <w:pPr>
        <w:pStyle w:val="20"/>
        <w:numPr>
          <w:ilvl w:val="0"/>
          <w:numId w:val="56"/>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расширять представления детей о многообразии и особенностях растений, животных ближайшего окружения, их существенных отличительных признаках, неживой природе, явлениях природы и деятельности человека в природе в разные сезоны года, знакомить с правилами поведения по отношению к живым объектам природы.</w:t>
      </w:r>
    </w:p>
    <w:p w14:paraId="402CD02D" w14:textId="77777777" w:rsidR="00B21367" w:rsidRPr="00B21367" w:rsidRDefault="00B21367" w:rsidP="00632D4D">
      <w:pPr>
        <w:pStyle w:val="20"/>
        <w:shd w:val="clear" w:color="auto" w:fill="auto"/>
        <w:tabs>
          <w:tab w:val="left" w:pos="1551"/>
        </w:tabs>
        <w:spacing w:before="0" w:after="0" w:line="276" w:lineRule="auto"/>
        <w:ind w:left="740" w:right="20"/>
        <w:jc w:val="both"/>
        <w:rPr>
          <w:sz w:val="24"/>
          <w:szCs w:val="24"/>
        </w:rPr>
      </w:pPr>
      <w:proofErr w:type="spellStart"/>
      <w:r w:rsidRPr="00B21367">
        <w:rPr>
          <w:b/>
          <w:sz w:val="24"/>
          <w:szCs w:val="24"/>
        </w:rPr>
        <w:t>Содержание</w:t>
      </w:r>
      <w:proofErr w:type="spellEnd"/>
      <w:r w:rsidRPr="00B21367">
        <w:rPr>
          <w:sz w:val="24"/>
          <w:szCs w:val="24"/>
        </w:rPr>
        <w:t xml:space="preserve"> </w:t>
      </w:r>
      <w:proofErr w:type="spellStart"/>
      <w:r w:rsidRPr="00B21367">
        <w:rPr>
          <w:sz w:val="24"/>
          <w:szCs w:val="24"/>
        </w:rPr>
        <w:t>образовательной</w:t>
      </w:r>
      <w:proofErr w:type="spellEnd"/>
      <w:r w:rsidRPr="00B21367">
        <w:rPr>
          <w:sz w:val="24"/>
          <w:szCs w:val="24"/>
        </w:rPr>
        <w:t xml:space="preserve"> </w:t>
      </w:r>
      <w:proofErr w:type="spellStart"/>
      <w:r w:rsidRPr="00B21367">
        <w:rPr>
          <w:sz w:val="24"/>
          <w:szCs w:val="24"/>
        </w:rPr>
        <w:t>деятельности</w:t>
      </w:r>
      <w:proofErr w:type="spellEnd"/>
      <w:r w:rsidRPr="00B21367">
        <w:rPr>
          <w:sz w:val="24"/>
          <w:szCs w:val="24"/>
        </w:rPr>
        <w:t>.</w:t>
      </w:r>
    </w:p>
    <w:p w14:paraId="123B13CF" w14:textId="77777777" w:rsidR="00B21367" w:rsidRPr="00B21367" w:rsidRDefault="00B21367" w:rsidP="005E5B25">
      <w:pPr>
        <w:pStyle w:val="20"/>
        <w:numPr>
          <w:ilvl w:val="0"/>
          <w:numId w:val="57"/>
        </w:numPr>
        <w:shd w:val="clear" w:color="auto" w:fill="auto"/>
        <w:tabs>
          <w:tab w:val="left" w:pos="1018"/>
        </w:tabs>
        <w:spacing w:before="0" w:after="0" w:line="276" w:lineRule="auto"/>
        <w:ind w:left="20" w:right="20" w:firstLine="720"/>
        <w:jc w:val="both"/>
        <w:rPr>
          <w:sz w:val="24"/>
          <w:szCs w:val="24"/>
          <w:lang w:val="ru-RU"/>
        </w:rPr>
      </w:pPr>
      <w:r w:rsidRPr="00B21367">
        <w:rPr>
          <w:sz w:val="24"/>
          <w:szCs w:val="24"/>
          <w:lang w:val="ru-RU"/>
        </w:rPr>
        <w:t>Сенсорные эталоны и познавательные действия:</w:t>
      </w:r>
    </w:p>
    <w:p w14:paraId="7F73AE48" w14:textId="77777777" w:rsidR="00B21367" w:rsidRPr="00B21367" w:rsidRDefault="00B21367" w:rsidP="00632D4D">
      <w:pPr>
        <w:pStyle w:val="20"/>
        <w:shd w:val="clear" w:color="auto" w:fill="auto"/>
        <w:spacing w:before="0" w:after="0" w:line="276" w:lineRule="auto"/>
        <w:ind w:left="20" w:right="20" w:firstLine="720"/>
        <w:jc w:val="both"/>
        <w:rPr>
          <w:sz w:val="24"/>
          <w:szCs w:val="24"/>
          <w:lang w:val="ru-RU"/>
        </w:rPr>
      </w:pPr>
      <w:r w:rsidRPr="00B21367">
        <w:rPr>
          <w:sz w:val="24"/>
          <w:szCs w:val="24"/>
          <w:lang w:val="ru-RU"/>
        </w:rPr>
        <w:t>педагог развивает у детей осязательно-двигательные действия: рассматривание, поглаживание, ощупывание ладонью, пальцами по контуру, прокатывание, бросание и тому подобное, расширяет содержание представлений ребёнка о различных цветах (красный, желтый, зеленый, синий, черный, белый), знакомит с оттенками (розовый, голубой, серый) и закрепляет слова, обозначающие цвет. Организуя поисковую деятельность, конкретизирует и обогащает познавательные действия детей, задает детям вопросы, обращает внимание на постановку цели, определение задач деятельности, развивает умения принимать образец, инструкцию взрослого, поощряет стремление самостоятельно завершить начатое действие. Организует и поддерживает совместные действия ребёнка со взрослым и сверстниками;</w:t>
      </w:r>
    </w:p>
    <w:p w14:paraId="13F2084E" w14:textId="77777777" w:rsidR="00B21367" w:rsidRPr="00B21367" w:rsidRDefault="00B21367" w:rsidP="00632D4D">
      <w:pPr>
        <w:pStyle w:val="20"/>
        <w:shd w:val="clear" w:color="auto" w:fill="auto"/>
        <w:spacing w:before="0" w:after="0" w:line="276" w:lineRule="auto"/>
        <w:ind w:left="20" w:right="20" w:firstLine="720"/>
        <w:jc w:val="both"/>
        <w:rPr>
          <w:sz w:val="24"/>
          <w:szCs w:val="24"/>
          <w:lang w:val="ru-RU"/>
        </w:rPr>
      </w:pPr>
      <w:r w:rsidRPr="00B21367">
        <w:rPr>
          <w:sz w:val="24"/>
          <w:szCs w:val="24"/>
          <w:lang w:val="ru-RU"/>
        </w:rPr>
        <w:t>при сравнении двух предметов по одному признаку педагог направляет внимание детей на выделение сходства, на овладение действием соединения в пары предметов с ярко выраженными признаками сходства, группировкой по заданному предметному образцу и по слову.</w:t>
      </w:r>
    </w:p>
    <w:p w14:paraId="47354D76" w14:textId="77777777" w:rsidR="00B21367" w:rsidRPr="00B21367" w:rsidRDefault="00B21367" w:rsidP="005E5B25">
      <w:pPr>
        <w:pStyle w:val="20"/>
        <w:numPr>
          <w:ilvl w:val="0"/>
          <w:numId w:val="57"/>
        </w:numPr>
        <w:shd w:val="clear" w:color="auto" w:fill="auto"/>
        <w:tabs>
          <w:tab w:val="left" w:pos="1038"/>
        </w:tabs>
        <w:spacing w:before="0" w:after="0" w:line="276" w:lineRule="auto"/>
        <w:ind w:left="20" w:right="20" w:firstLine="720"/>
        <w:jc w:val="both"/>
        <w:rPr>
          <w:sz w:val="24"/>
          <w:szCs w:val="24"/>
        </w:rPr>
      </w:pPr>
      <w:proofErr w:type="spellStart"/>
      <w:r w:rsidRPr="00B21367">
        <w:rPr>
          <w:sz w:val="24"/>
          <w:szCs w:val="24"/>
        </w:rPr>
        <w:t>Математические</w:t>
      </w:r>
      <w:proofErr w:type="spellEnd"/>
      <w:r w:rsidRPr="00B21367">
        <w:rPr>
          <w:sz w:val="24"/>
          <w:szCs w:val="24"/>
        </w:rPr>
        <w:t xml:space="preserve"> </w:t>
      </w:r>
      <w:proofErr w:type="spellStart"/>
      <w:r w:rsidRPr="00B21367">
        <w:rPr>
          <w:sz w:val="24"/>
          <w:szCs w:val="24"/>
        </w:rPr>
        <w:t>представления</w:t>
      </w:r>
      <w:proofErr w:type="spellEnd"/>
      <w:r w:rsidRPr="00B21367">
        <w:rPr>
          <w:sz w:val="24"/>
          <w:szCs w:val="24"/>
        </w:rPr>
        <w:t>:</w:t>
      </w:r>
    </w:p>
    <w:p w14:paraId="62E97963" w14:textId="77777777" w:rsidR="00B21367" w:rsidRPr="00B21367" w:rsidRDefault="00B21367" w:rsidP="00632D4D">
      <w:pPr>
        <w:pStyle w:val="20"/>
        <w:shd w:val="clear" w:color="auto" w:fill="auto"/>
        <w:spacing w:before="0" w:after="0" w:line="276" w:lineRule="auto"/>
        <w:ind w:left="20" w:right="20" w:firstLine="720"/>
        <w:jc w:val="both"/>
        <w:rPr>
          <w:sz w:val="24"/>
          <w:szCs w:val="24"/>
          <w:lang w:val="ru-RU"/>
        </w:rPr>
      </w:pPr>
      <w:r w:rsidRPr="00B21367">
        <w:rPr>
          <w:sz w:val="24"/>
          <w:szCs w:val="24"/>
          <w:lang w:val="ru-RU"/>
        </w:rPr>
        <w:t>педагог продолжает работу по освоению детьми практического установления простейших пространственно-количественных связей и отношений между предметами: больше-меньше, короче-длиннее, шире-уже, выше-ниже, такие же по размеру; больше-меньше, столько же, поровну, не поровну по количеству, используя приемы наложения и приложения; организует овладение уравниванием неравных групп предметов путем добавления одного предмета к меньшей группе или удаления одного предмета из большей группы; расширяет диапазон слов, обозначающих свойства, качества предметов и отношений между ними;</w:t>
      </w:r>
    </w:p>
    <w:p w14:paraId="31E2BCC8" w14:textId="77777777" w:rsidR="00B21367" w:rsidRPr="00B21367" w:rsidRDefault="00B21367" w:rsidP="00632D4D">
      <w:pPr>
        <w:pStyle w:val="20"/>
        <w:shd w:val="clear" w:color="auto" w:fill="auto"/>
        <w:spacing w:before="0" w:after="0" w:line="276" w:lineRule="auto"/>
        <w:ind w:left="20" w:right="20" w:firstLine="720"/>
        <w:jc w:val="both"/>
        <w:rPr>
          <w:sz w:val="24"/>
          <w:szCs w:val="24"/>
          <w:lang w:val="ru-RU"/>
        </w:rPr>
      </w:pPr>
      <w:r w:rsidRPr="00B21367">
        <w:rPr>
          <w:sz w:val="24"/>
          <w:szCs w:val="24"/>
          <w:lang w:val="ru-RU"/>
        </w:rPr>
        <w:t>знакомит детей с некоторыми фигурами: шар, куб, круг, квадрат, треугольник, активизируя в их речи данные названия; обращает внимание на использование в быту характеристик: ближе (дальше), раньше (позже); помогает на чувственном уровне ориентироваться в пространстве от себя: впереди (сзади), сверху (снизу), справа (слева) и времени (понимать контрастные особенности утра и вечера, дня и ночи).</w:t>
      </w:r>
    </w:p>
    <w:p w14:paraId="62711B1F" w14:textId="77777777" w:rsidR="00B21367" w:rsidRPr="00B21367" w:rsidRDefault="00B21367" w:rsidP="005E5B25">
      <w:pPr>
        <w:pStyle w:val="20"/>
        <w:numPr>
          <w:ilvl w:val="0"/>
          <w:numId w:val="57"/>
        </w:numPr>
        <w:shd w:val="clear" w:color="auto" w:fill="auto"/>
        <w:tabs>
          <w:tab w:val="left" w:pos="1038"/>
        </w:tabs>
        <w:spacing w:before="0" w:after="0" w:line="276" w:lineRule="auto"/>
        <w:ind w:left="20" w:right="20" w:firstLine="720"/>
        <w:jc w:val="both"/>
        <w:rPr>
          <w:sz w:val="24"/>
          <w:szCs w:val="24"/>
        </w:rPr>
      </w:pPr>
      <w:proofErr w:type="spellStart"/>
      <w:r w:rsidRPr="00B21367">
        <w:rPr>
          <w:sz w:val="24"/>
          <w:szCs w:val="24"/>
        </w:rPr>
        <w:t>Окружающий</w:t>
      </w:r>
      <w:proofErr w:type="spellEnd"/>
      <w:r w:rsidRPr="00B21367">
        <w:rPr>
          <w:sz w:val="24"/>
          <w:szCs w:val="24"/>
        </w:rPr>
        <w:t xml:space="preserve"> </w:t>
      </w:r>
      <w:proofErr w:type="spellStart"/>
      <w:r w:rsidRPr="00B21367">
        <w:rPr>
          <w:sz w:val="24"/>
          <w:szCs w:val="24"/>
        </w:rPr>
        <w:t>мир</w:t>
      </w:r>
      <w:proofErr w:type="spellEnd"/>
      <w:r w:rsidRPr="00B21367">
        <w:rPr>
          <w:sz w:val="24"/>
          <w:szCs w:val="24"/>
        </w:rPr>
        <w:t>:</w:t>
      </w:r>
    </w:p>
    <w:p w14:paraId="282A65A1" w14:textId="77777777" w:rsidR="00B21367" w:rsidRPr="00B21367" w:rsidRDefault="00B21367" w:rsidP="00632D4D">
      <w:pPr>
        <w:pStyle w:val="20"/>
        <w:shd w:val="clear" w:color="auto" w:fill="auto"/>
        <w:spacing w:before="0" w:after="0" w:line="276" w:lineRule="auto"/>
        <w:ind w:left="20" w:right="20" w:firstLine="720"/>
        <w:jc w:val="both"/>
        <w:rPr>
          <w:sz w:val="24"/>
          <w:szCs w:val="24"/>
          <w:lang w:val="ru-RU"/>
        </w:rPr>
      </w:pPr>
      <w:r w:rsidRPr="00B21367">
        <w:rPr>
          <w:sz w:val="24"/>
          <w:szCs w:val="24"/>
          <w:lang w:val="ru-RU"/>
        </w:rPr>
        <w:t xml:space="preserve">педагог формирует у детей начальные представления и </w:t>
      </w:r>
      <w:proofErr w:type="spellStart"/>
      <w:r w:rsidRPr="00B21367">
        <w:rPr>
          <w:sz w:val="24"/>
          <w:szCs w:val="24"/>
          <w:lang w:val="ru-RU"/>
        </w:rPr>
        <w:t>эмоционально</w:t>
      </w:r>
      <w:r w:rsidRPr="00B21367">
        <w:rPr>
          <w:sz w:val="24"/>
          <w:szCs w:val="24"/>
          <w:lang w:val="ru-RU"/>
        </w:rPr>
        <w:softHyphen/>
        <w:t>положительное</w:t>
      </w:r>
      <w:proofErr w:type="spellEnd"/>
      <w:r w:rsidRPr="00B21367">
        <w:rPr>
          <w:sz w:val="24"/>
          <w:szCs w:val="24"/>
          <w:lang w:val="ru-RU"/>
        </w:rPr>
        <w:t xml:space="preserve"> отношение к родителям (законным представителям) и другим членам семьи, людям ближайшего окружения, поощряет стремление детей называть их по имени, включаться в диалог, в общение и игры с ними; побуждает ребёнка благодарить за подарки, оказывать посильную помощь </w:t>
      </w:r>
      <w:r w:rsidRPr="00B21367">
        <w:rPr>
          <w:sz w:val="24"/>
          <w:szCs w:val="24"/>
          <w:lang w:val="ru-RU"/>
        </w:rPr>
        <w:lastRenderedPageBreak/>
        <w:t>родным, приобщаться к традициям семьи. Знакомит с населенным пунктом, в котором живет ребёнок, дает начальные представления о родной стране, о некоторых наиболее важных праздниках и событиях. Включая детей в отдельные бытовые ситуации, знакомит с трудом людей близкого окружения, (ходят в магазин, убирают квартиру, двор, готовят еду, водят транспорт и другое). Знакомит с трудом работников ДОО (помощника воспитателя, повара, дворника, водителя). Демонстрирует некоторые инструменты труда, воспитывает бережное отношение к предметам, сделанным руками человека. Поощряет детей за проявление аккуратности (не сорить, убирать за собой, не расходовать лишние материалы зря и так далее). Дает первые представления о разнообразии вещей: игрушек, видов транспорта (машина, автобус, корабль и другие), книг (большие, маленькие, толстые, тонкие, книжки-игрушки, книжки-картинки и другие). В ходе практического обследования знакомит с некоторыми овощами и фруктами (морковка, репка, яблоко, банан, апельсин и другие), их вкусовыми качествами (кислый, сладкий, соленый).</w:t>
      </w:r>
    </w:p>
    <w:p w14:paraId="7D89A481" w14:textId="77777777" w:rsidR="00B21367" w:rsidRPr="00B21367" w:rsidRDefault="00B21367" w:rsidP="005E5B25">
      <w:pPr>
        <w:pStyle w:val="20"/>
        <w:numPr>
          <w:ilvl w:val="0"/>
          <w:numId w:val="57"/>
        </w:numPr>
        <w:shd w:val="clear" w:color="auto" w:fill="auto"/>
        <w:tabs>
          <w:tab w:val="left" w:pos="1047"/>
        </w:tabs>
        <w:spacing w:before="0" w:after="0" w:line="276" w:lineRule="auto"/>
        <w:ind w:left="20" w:right="20" w:firstLine="720"/>
        <w:jc w:val="both"/>
        <w:rPr>
          <w:sz w:val="24"/>
          <w:szCs w:val="24"/>
        </w:rPr>
      </w:pPr>
      <w:proofErr w:type="spellStart"/>
      <w:r w:rsidRPr="00B21367">
        <w:rPr>
          <w:sz w:val="24"/>
          <w:szCs w:val="24"/>
        </w:rPr>
        <w:t>Природа</w:t>
      </w:r>
      <w:proofErr w:type="spellEnd"/>
      <w:r w:rsidRPr="00B21367">
        <w:rPr>
          <w:sz w:val="24"/>
          <w:szCs w:val="24"/>
        </w:rPr>
        <w:t>:</w:t>
      </w:r>
    </w:p>
    <w:p w14:paraId="2478F2F5" w14:textId="77777777" w:rsidR="00B21367" w:rsidRPr="00B21367" w:rsidRDefault="00B21367" w:rsidP="00632D4D">
      <w:pPr>
        <w:pStyle w:val="20"/>
        <w:shd w:val="clear" w:color="auto" w:fill="auto"/>
        <w:spacing w:before="0" w:after="0" w:line="276" w:lineRule="auto"/>
        <w:ind w:left="20" w:right="20" w:firstLine="720"/>
        <w:jc w:val="both"/>
        <w:rPr>
          <w:sz w:val="24"/>
          <w:szCs w:val="24"/>
          <w:lang w:val="ru-RU"/>
        </w:rPr>
      </w:pPr>
      <w:r w:rsidRPr="00B21367">
        <w:rPr>
          <w:sz w:val="24"/>
          <w:szCs w:val="24"/>
          <w:lang w:val="ru-RU"/>
        </w:rPr>
        <w:t>педагог расширяет представления о диких и домашних животных, деревьях, кустарниках, цветковых, травянистых растениях, овощах и фруктах, ягодах данной местности, помогает их различать и группировать на основе существенных признаков: внешний вид, питание; польза для человека; знакомит с объектами неживой природы и некоторыми свойствами воды, песка, глины, камней. Продолжает развивать способность наблюдать за явлениями природы в разные сезоны года и изменениями в жизни животных, растений и человека (выделять признаки времен года по состоянию листвы на деревьях, почвенному покрову). Способствует усвоению правил поведения в природе (не ломать ветки, не рвать растения, осторожно обращаться с животными, заботиться о них), развивает умение видеть красоту природы и замечать изменения в ней в связи со сменой времен года.</w:t>
      </w:r>
    </w:p>
    <w:p w14:paraId="4F0D71DA" w14:textId="77777777" w:rsidR="00B21367" w:rsidRPr="00B21367" w:rsidRDefault="000173C6" w:rsidP="00632D4D">
      <w:pPr>
        <w:pStyle w:val="20"/>
        <w:shd w:val="clear" w:color="auto" w:fill="auto"/>
        <w:tabs>
          <w:tab w:val="left" w:pos="1345"/>
        </w:tabs>
        <w:spacing w:before="0" w:after="0" w:line="276" w:lineRule="auto"/>
        <w:ind w:left="740" w:right="20"/>
        <w:jc w:val="both"/>
        <w:rPr>
          <w:b/>
          <w:sz w:val="24"/>
          <w:szCs w:val="24"/>
          <w:lang w:val="ru-RU"/>
        </w:rPr>
      </w:pPr>
      <w:r>
        <w:rPr>
          <w:b/>
          <w:sz w:val="24"/>
          <w:szCs w:val="24"/>
          <w:lang w:val="ru-RU"/>
        </w:rPr>
        <w:t>2.1.2.4</w:t>
      </w:r>
      <w:r w:rsidR="00B21367">
        <w:rPr>
          <w:b/>
          <w:sz w:val="24"/>
          <w:szCs w:val="24"/>
          <w:lang w:val="ru-RU"/>
        </w:rPr>
        <w:t xml:space="preserve">. </w:t>
      </w:r>
      <w:r w:rsidR="00B21367" w:rsidRPr="00B21367">
        <w:rPr>
          <w:b/>
          <w:sz w:val="24"/>
          <w:szCs w:val="24"/>
          <w:lang w:val="ru-RU"/>
        </w:rPr>
        <w:t>От 4 лет до 5 лет.</w:t>
      </w:r>
    </w:p>
    <w:p w14:paraId="51D591A9" w14:textId="77777777" w:rsidR="00B21367" w:rsidRPr="00B21367" w:rsidRDefault="00B21367" w:rsidP="00632D4D">
      <w:pPr>
        <w:pStyle w:val="20"/>
        <w:shd w:val="clear" w:color="auto" w:fill="auto"/>
        <w:tabs>
          <w:tab w:val="left" w:pos="1561"/>
        </w:tabs>
        <w:spacing w:before="0" w:after="0" w:line="276" w:lineRule="auto"/>
        <w:ind w:right="20" w:firstLine="709"/>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14:paraId="0941D597" w14:textId="77777777" w:rsidR="00B21367" w:rsidRPr="00B21367" w:rsidRDefault="00B21367" w:rsidP="005E5B25">
      <w:pPr>
        <w:pStyle w:val="20"/>
        <w:numPr>
          <w:ilvl w:val="0"/>
          <w:numId w:val="58"/>
        </w:numPr>
        <w:shd w:val="clear" w:color="auto" w:fill="auto"/>
        <w:tabs>
          <w:tab w:val="left" w:pos="1038"/>
        </w:tabs>
        <w:spacing w:before="0" w:after="0" w:line="276" w:lineRule="auto"/>
        <w:ind w:left="20" w:right="20" w:firstLine="720"/>
        <w:jc w:val="both"/>
        <w:rPr>
          <w:sz w:val="24"/>
          <w:szCs w:val="24"/>
          <w:lang w:val="ru-RU"/>
        </w:rPr>
      </w:pPr>
      <w:r w:rsidRPr="00B21367">
        <w:rPr>
          <w:sz w:val="24"/>
          <w:szCs w:val="24"/>
          <w:lang w:val="ru-RU"/>
        </w:rPr>
        <w:t>обогащать сенсорный опыт детей, развивать целенаправленное восприятие и самостоятельное обследование окружающих предметов (объектов) с опорой на разные органы чувств;</w:t>
      </w:r>
    </w:p>
    <w:p w14:paraId="3DABC97D" w14:textId="77777777" w:rsidR="00B21367" w:rsidRPr="00B21367" w:rsidRDefault="00B21367" w:rsidP="005E5B25">
      <w:pPr>
        <w:pStyle w:val="20"/>
        <w:numPr>
          <w:ilvl w:val="0"/>
          <w:numId w:val="58"/>
        </w:numPr>
        <w:shd w:val="clear" w:color="auto" w:fill="auto"/>
        <w:tabs>
          <w:tab w:val="left" w:pos="1018"/>
        </w:tabs>
        <w:spacing w:before="0" w:after="0" w:line="276" w:lineRule="auto"/>
        <w:ind w:left="20" w:right="20" w:firstLine="720"/>
        <w:jc w:val="both"/>
        <w:rPr>
          <w:sz w:val="24"/>
          <w:szCs w:val="24"/>
          <w:lang w:val="ru-RU"/>
        </w:rPr>
      </w:pPr>
      <w:r w:rsidRPr="00B21367">
        <w:rPr>
          <w:sz w:val="24"/>
          <w:szCs w:val="24"/>
          <w:lang w:val="ru-RU"/>
        </w:rPr>
        <w:t>развивать способы решения поисковых задач в самостоятельной и совместной со сверстниками и взрослыми деятельности;</w:t>
      </w:r>
    </w:p>
    <w:p w14:paraId="025D8CC4" w14:textId="77777777" w:rsidR="00B21367" w:rsidRPr="00B21367" w:rsidRDefault="00B21367" w:rsidP="005E5B25">
      <w:pPr>
        <w:pStyle w:val="20"/>
        <w:numPr>
          <w:ilvl w:val="0"/>
          <w:numId w:val="58"/>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обогащать элементарные математические представления о количестве, числе, форме, величине предметов, пространственных и временных отношениях;</w:t>
      </w:r>
    </w:p>
    <w:p w14:paraId="59EDF233" w14:textId="77777777" w:rsidR="00B21367" w:rsidRPr="00B21367" w:rsidRDefault="00B21367" w:rsidP="005E5B25">
      <w:pPr>
        <w:pStyle w:val="20"/>
        <w:numPr>
          <w:ilvl w:val="0"/>
          <w:numId w:val="58"/>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расширять представления о себе и своих возможностях в познавательной деятельности с родителями (законными представителями) и членам семьи; продолжать развивать представления детей о труде взрослого;</w:t>
      </w:r>
    </w:p>
    <w:p w14:paraId="187174CF" w14:textId="77777777" w:rsidR="00B21367" w:rsidRPr="00B21367" w:rsidRDefault="00B21367" w:rsidP="005E5B25">
      <w:pPr>
        <w:pStyle w:val="20"/>
        <w:numPr>
          <w:ilvl w:val="0"/>
          <w:numId w:val="58"/>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развивать представления детей о своей малой родине, населенном пункте, в котором живут, его достопримечательностях, поддерживать интерес к стране; знакомить с традициями и праздниками, принимать участие в подготовке к праздникам, эмоционально откликаться на участие в них;</w:t>
      </w:r>
    </w:p>
    <w:p w14:paraId="539AF15B" w14:textId="77777777" w:rsidR="00B21367" w:rsidRPr="00B21367" w:rsidRDefault="00B21367" w:rsidP="005E5B25">
      <w:pPr>
        <w:pStyle w:val="20"/>
        <w:numPr>
          <w:ilvl w:val="0"/>
          <w:numId w:val="58"/>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расширять представления о многообразии объектов живой природы, их особенностях, питании, месте обитания, жизненных проявлениях и потребностях;</w:t>
      </w:r>
    </w:p>
    <w:p w14:paraId="7A2A06D3" w14:textId="77777777" w:rsidR="00B21367" w:rsidRPr="00B21367" w:rsidRDefault="00B21367" w:rsidP="005E5B25">
      <w:pPr>
        <w:pStyle w:val="20"/>
        <w:numPr>
          <w:ilvl w:val="0"/>
          <w:numId w:val="58"/>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 xml:space="preserve">обучать сравнению и группировке объектов живой природы на основе признаков, знакомить с объектами и свойствами неживой природы, отличительными признаками времен </w:t>
      </w:r>
      <w:r w:rsidRPr="00B21367">
        <w:rPr>
          <w:sz w:val="24"/>
          <w:szCs w:val="24"/>
          <w:lang w:val="ru-RU"/>
        </w:rPr>
        <w:lastRenderedPageBreak/>
        <w:t>года, явлениями природы и деятельностью человека в разные сезоны, воспитывать эмоционально-положительное отношение ко всем живым существам, желание их беречь и заботиться.</w:t>
      </w:r>
    </w:p>
    <w:p w14:paraId="3954B388" w14:textId="77777777" w:rsidR="00B21367" w:rsidRPr="00B21367" w:rsidRDefault="00B21367" w:rsidP="00632D4D">
      <w:pPr>
        <w:pStyle w:val="20"/>
        <w:shd w:val="clear" w:color="auto" w:fill="auto"/>
        <w:tabs>
          <w:tab w:val="left" w:pos="1551"/>
        </w:tabs>
        <w:spacing w:before="0" w:after="0" w:line="276" w:lineRule="auto"/>
        <w:ind w:left="740" w:right="20"/>
        <w:jc w:val="both"/>
        <w:rPr>
          <w:sz w:val="24"/>
          <w:szCs w:val="24"/>
        </w:rPr>
      </w:pPr>
      <w:proofErr w:type="spellStart"/>
      <w:r w:rsidRPr="00B21367">
        <w:rPr>
          <w:b/>
          <w:sz w:val="24"/>
          <w:szCs w:val="24"/>
        </w:rPr>
        <w:t>Содержание</w:t>
      </w:r>
      <w:proofErr w:type="spellEnd"/>
      <w:r w:rsidRPr="00B21367">
        <w:rPr>
          <w:sz w:val="24"/>
          <w:szCs w:val="24"/>
        </w:rPr>
        <w:t xml:space="preserve"> </w:t>
      </w:r>
      <w:proofErr w:type="spellStart"/>
      <w:r w:rsidRPr="00B21367">
        <w:rPr>
          <w:sz w:val="24"/>
          <w:szCs w:val="24"/>
        </w:rPr>
        <w:t>образовательной</w:t>
      </w:r>
      <w:proofErr w:type="spellEnd"/>
      <w:r w:rsidRPr="00B21367">
        <w:rPr>
          <w:sz w:val="24"/>
          <w:szCs w:val="24"/>
        </w:rPr>
        <w:t xml:space="preserve"> </w:t>
      </w:r>
      <w:proofErr w:type="spellStart"/>
      <w:r w:rsidRPr="00B21367">
        <w:rPr>
          <w:sz w:val="24"/>
          <w:szCs w:val="24"/>
        </w:rPr>
        <w:t>деятельности</w:t>
      </w:r>
      <w:proofErr w:type="spellEnd"/>
      <w:r w:rsidRPr="00B21367">
        <w:rPr>
          <w:sz w:val="24"/>
          <w:szCs w:val="24"/>
        </w:rPr>
        <w:t>.</w:t>
      </w:r>
    </w:p>
    <w:p w14:paraId="01782B06" w14:textId="77777777" w:rsidR="00B21367" w:rsidRPr="00B21367" w:rsidRDefault="00B21367" w:rsidP="005E5B25">
      <w:pPr>
        <w:pStyle w:val="20"/>
        <w:numPr>
          <w:ilvl w:val="0"/>
          <w:numId w:val="59"/>
        </w:numPr>
        <w:shd w:val="clear" w:color="auto" w:fill="auto"/>
        <w:tabs>
          <w:tab w:val="left" w:pos="1018"/>
        </w:tabs>
        <w:spacing w:before="0" w:after="0" w:line="276" w:lineRule="auto"/>
        <w:ind w:left="20" w:right="20" w:firstLine="720"/>
        <w:jc w:val="both"/>
        <w:rPr>
          <w:sz w:val="24"/>
          <w:szCs w:val="24"/>
          <w:lang w:val="ru-RU"/>
        </w:rPr>
      </w:pPr>
      <w:r w:rsidRPr="00B21367">
        <w:rPr>
          <w:sz w:val="24"/>
          <w:szCs w:val="24"/>
          <w:lang w:val="ru-RU"/>
        </w:rPr>
        <w:t>Сенсорные эталоны и познавательные действия:</w:t>
      </w:r>
    </w:p>
    <w:p w14:paraId="7A1724A5"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 xml:space="preserve">на основе обследовательских действий педагог формирует у детей умение различать и называть уже известные цвета (красный, синий, зеленый, желтый, белый, черный) и оттенки (розовый, голубой, серый); знакомит с новыми цветами и оттенками (коричневый, оранжевый, светло-зеленый). Развивает способность различать и называть форму окружающих предметов, используя сенсорные эталоны геометрические фигуры (круг, квадрат, овал, прямоугольник, треугольник); находить отличия и сходства между предметами по 2-3 признакам путем непосредственного сравнения, осваивать группировку, классификацию и </w:t>
      </w:r>
      <w:proofErr w:type="spellStart"/>
      <w:r w:rsidRPr="00B21367">
        <w:rPr>
          <w:sz w:val="24"/>
          <w:szCs w:val="24"/>
          <w:lang w:val="ru-RU"/>
        </w:rPr>
        <w:t>сериацию</w:t>
      </w:r>
      <w:proofErr w:type="spellEnd"/>
      <w:r w:rsidRPr="00B21367">
        <w:rPr>
          <w:sz w:val="24"/>
          <w:szCs w:val="24"/>
          <w:lang w:val="ru-RU"/>
        </w:rPr>
        <w:t>; описывать предметы по 3-4 основным свойствам.</w:t>
      </w:r>
    </w:p>
    <w:p w14:paraId="64E5D93B" w14:textId="77777777" w:rsidR="00B21367" w:rsidRPr="00B21367" w:rsidRDefault="00B21367" w:rsidP="005E5B25">
      <w:pPr>
        <w:pStyle w:val="20"/>
        <w:numPr>
          <w:ilvl w:val="0"/>
          <w:numId w:val="59"/>
        </w:numPr>
        <w:shd w:val="clear" w:color="auto" w:fill="auto"/>
        <w:tabs>
          <w:tab w:val="left" w:pos="1013"/>
        </w:tabs>
        <w:spacing w:before="0" w:after="0" w:line="276" w:lineRule="auto"/>
        <w:ind w:left="20" w:right="20" w:firstLine="700"/>
        <w:jc w:val="both"/>
        <w:rPr>
          <w:sz w:val="24"/>
          <w:szCs w:val="24"/>
        </w:rPr>
      </w:pPr>
      <w:proofErr w:type="spellStart"/>
      <w:r w:rsidRPr="00B21367">
        <w:rPr>
          <w:sz w:val="24"/>
          <w:szCs w:val="24"/>
        </w:rPr>
        <w:t>Математические</w:t>
      </w:r>
      <w:proofErr w:type="spellEnd"/>
      <w:r w:rsidRPr="00B21367">
        <w:rPr>
          <w:sz w:val="24"/>
          <w:szCs w:val="24"/>
        </w:rPr>
        <w:t xml:space="preserve"> </w:t>
      </w:r>
      <w:proofErr w:type="spellStart"/>
      <w:r w:rsidRPr="00B21367">
        <w:rPr>
          <w:sz w:val="24"/>
          <w:szCs w:val="24"/>
        </w:rPr>
        <w:t>представления</w:t>
      </w:r>
      <w:proofErr w:type="spellEnd"/>
      <w:r w:rsidRPr="00B21367">
        <w:rPr>
          <w:sz w:val="24"/>
          <w:szCs w:val="24"/>
        </w:rPr>
        <w:t>:</w:t>
      </w:r>
    </w:p>
    <w:p w14:paraId="60CBAB96"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педагог формирует у детей умения считать в пределах пяти с участием различных анализаторов (на слух, ощупь, счет движений и другое), пересчитывать предметы и отсчитывать их по образцу и названному числу; способствует пониманию независимости числа от формы, величины и пространственного расположения предметов; помогает освоить порядковый счет в пределах пяти, познанию пространственных и временных отношений (вперед, назад, вниз, вперед, налево, направо, утро, день, вечер, ночь, вчера, сегодня, завтра).</w:t>
      </w:r>
    </w:p>
    <w:p w14:paraId="00827CB4" w14:textId="77777777" w:rsidR="00B21367" w:rsidRPr="00B21367" w:rsidRDefault="00B21367" w:rsidP="005E5B25">
      <w:pPr>
        <w:pStyle w:val="20"/>
        <w:numPr>
          <w:ilvl w:val="0"/>
          <w:numId w:val="59"/>
        </w:numPr>
        <w:shd w:val="clear" w:color="auto" w:fill="auto"/>
        <w:tabs>
          <w:tab w:val="left" w:pos="1018"/>
        </w:tabs>
        <w:spacing w:before="0" w:after="0" w:line="276" w:lineRule="auto"/>
        <w:ind w:left="20" w:right="20" w:firstLine="700"/>
        <w:jc w:val="both"/>
        <w:rPr>
          <w:sz w:val="24"/>
          <w:szCs w:val="24"/>
        </w:rPr>
      </w:pPr>
      <w:proofErr w:type="spellStart"/>
      <w:r w:rsidRPr="00B21367">
        <w:rPr>
          <w:sz w:val="24"/>
          <w:szCs w:val="24"/>
        </w:rPr>
        <w:t>Окружающий</w:t>
      </w:r>
      <w:proofErr w:type="spellEnd"/>
      <w:r w:rsidRPr="00B21367">
        <w:rPr>
          <w:sz w:val="24"/>
          <w:szCs w:val="24"/>
        </w:rPr>
        <w:t xml:space="preserve"> </w:t>
      </w:r>
      <w:proofErr w:type="spellStart"/>
      <w:r w:rsidRPr="00B21367">
        <w:rPr>
          <w:sz w:val="24"/>
          <w:szCs w:val="24"/>
        </w:rPr>
        <w:t>мир</w:t>
      </w:r>
      <w:proofErr w:type="spellEnd"/>
      <w:r w:rsidRPr="00B21367">
        <w:rPr>
          <w:sz w:val="24"/>
          <w:szCs w:val="24"/>
        </w:rPr>
        <w:t>:</w:t>
      </w:r>
    </w:p>
    <w:p w14:paraId="28F6A563"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педагог демонстрирует детям способы объединения со сверстниками для решения поставленных поисковых задач (обсуждать проблему, договариваться, оказывать помощь в решении поисковых задач, распределять действия, проявлять инициативу в совместном решении задач, формулировать вопросы познавательной направленности и так далее);</w:t>
      </w:r>
    </w:p>
    <w:p w14:paraId="19338FF3"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расширяет представления детей о свойствах разных материалов в процессе работы с ними; подводит к пониманию того, что сходные по назначению предметы могут быть разной формы, сделаны из разных материалов; дает почувствовать и ощутить, что предметы имеют разный вес, объем; демонстрирует и разъясняет детям способы взвешивания, сравнения предметов между собой, показывая избегание возможности сделать ложные выводы (большой предмет не всегда оказывается более тяжелым);</w:t>
      </w:r>
    </w:p>
    <w:p w14:paraId="6A26191B"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показывает ребёнку существующие в окружающем мире простые закономерности и зависимости, например: если холодно - нужно теплее одеться, если темно - нужно зажечь свет, если сильный ветер - закрыть окно. Указывает на необходимость замечать целесообразность и целенаправленность некоторых действий, видеть простейшие причины и следствия собственных действий;</w:t>
      </w:r>
    </w:p>
    <w:p w14:paraId="529E0F5D"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педагог продолжает расширять представления детей о членах семьи, о малой родине и Отечестве; представления о населенном пункте, в котором живут, некоторых городских объектах, видах транспорта; расширяет и обогащает начальные представления о родной стране, некоторых общественных праздниках и событиях. Знакомит детей с трудом взрослых в городе и сельской местности; знакомит со спецификой зданий и их устройством в городе и селе (дома высокие, с балконами, лифтами, ванной; дома невысокие, с печкой, садом, огородом, будкой для собаки и так далее), с разными учреждениями: общеобразовательные организации, ДОО, поликлиники, магазины, парки, стадионы и другие.</w:t>
      </w:r>
    </w:p>
    <w:p w14:paraId="14C0502F" w14:textId="77777777" w:rsidR="00B21367" w:rsidRPr="00B21367" w:rsidRDefault="00B21367" w:rsidP="005E5B25">
      <w:pPr>
        <w:pStyle w:val="20"/>
        <w:numPr>
          <w:ilvl w:val="0"/>
          <w:numId w:val="59"/>
        </w:numPr>
        <w:shd w:val="clear" w:color="auto" w:fill="auto"/>
        <w:tabs>
          <w:tab w:val="left" w:pos="1038"/>
        </w:tabs>
        <w:spacing w:before="0" w:after="0" w:line="276" w:lineRule="auto"/>
        <w:ind w:left="20" w:right="20" w:firstLine="720"/>
        <w:jc w:val="both"/>
        <w:rPr>
          <w:sz w:val="24"/>
          <w:szCs w:val="24"/>
        </w:rPr>
      </w:pPr>
      <w:proofErr w:type="spellStart"/>
      <w:r w:rsidRPr="00B21367">
        <w:rPr>
          <w:sz w:val="24"/>
          <w:szCs w:val="24"/>
        </w:rPr>
        <w:t>Природа</w:t>
      </w:r>
      <w:proofErr w:type="spellEnd"/>
      <w:r w:rsidRPr="00B21367">
        <w:rPr>
          <w:sz w:val="24"/>
          <w:szCs w:val="24"/>
        </w:rPr>
        <w:t>:</w:t>
      </w:r>
    </w:p>
    <w:p w14:paraId="30D0D60B" w14:textId="77777777" w:rsidR="00B21367" w:rsidRPr="00B21367" w:rsidRDefault="00B21367" w:rsidP="00632D4D">
      <w:pPr>
        <w:pStyle w:val="20"/>
        <w:shd w:val="clear" w:color="auto" w:fill="auto"/>
        <w:spacing w:before="0" w:after="0" w:line="276" w:lineRule="auto"/>
        <w:ind w:left="20" w:right="20" w:firstLine="720"/>
        <w:jc w:val="both"/>
        <w:rPr>
          <w:sz w:val="24"/>
          <w:szCs w:val="24"/>
          <w:lang w:val="ru-RU"/>
        </w:rPr>
      </w:pPr>
      <w:r w:rsidRPr="00B21367">
        <w:rPr>
          <w:sz w:val="24"/>
          <w:szCs w:val="24"/>
          <w:lang w:val="ru-RU"/>
        </w:rPr>
        <w:lastRenderedPageBreak/>
        <w:t>педагог продолжает знакомить ребёнка с многообразием природы родного края, представителями животного и растительного мира, изменениями в их жизни в разные сезоны года. Демонстрирует процесс сравнения группировки объектов живой природы на основе признаков (дикие - домашние, хищные - травоядные, перелетные - зимующие, деревья - кустарники, травы - цветковые растения, овощи - фрукты, ягоды, грибы и другое). Знакомит с объектами и свойствами неживой природы (камни, песок, глина, почва, вода), с явлениями природы в разные сезоны года (листопад, ледоход, гололед, град, ветер); свойствами и качествами природных материалов (дерево, металл и другое), используя для этого простейшие опыты, экспериментирование;</w:t>
      </w:r>
    </w:p>
    <w:p w14:paraId="56B03BF6" w14:textId="77777777" w:rsidR="00B21367" w:rsidRPr="00B21367" w:rsidRDefault="00B21367" w:rsidP="00632D4D">
      <w:pPr>
        <w:pStyle w:val="20"/>
        <w:shd w:val="clear" w:color="auto" w:fill="auto"/>
        <w:spacing w:before="0" w:after="0" w:line="276" w:lineRule="auto"/>
        <w:ind w:left="20" w:right="20" w:firstLine="720"/>
        <w:jc w:val="both"/>
        <w:rPr>
          <w:sz w:val="24"/>
          <w:szCs w:val="24"/>
          <w:lang w:val="ru-RU"/>
        </w:rPr>
      </w:pPr>
      <w:r w:rsidRPr="00B21367">
        <w:rPr>
          <w:sz w:val="24"/>
          <w:szCs w:val="24"/>
          <w:lang w:val="ru-RU"/>
        </w:rPr>
        <w:t>в процессе труда в природе педагог формирует представление детей об элементарных потребностях растений и животных: питание, вода, тепло, свет; углубляет представление о том, что человек ухаживает за домашними животными, комнатными растениями, за огородом и садом, способствует накоплению положительных впечатлений ребёнка о природе.</w:t>
      </w:r>
    </w:p>
    <w:p w14:paraId="41F92FA6" w14:textId="77777777" w:rsidR="00B21367" w:rsidRPr="006F353B" w:rsidRDefault="000173C6" w:rsidP="00632D4D">
      <w:pPr>
        <w:pStyle w:val="20"/>
        <w:shd w:val="clear" w:color="auto" w:fill="auto"/>
        <w:tabs>
          <w:tab w:val="left" w:pos="1340"/>
        </w:tabs>
        <w:spacing w:before="0" w:after="0" w:line="276" w:lineRule="auto"/>
        <w:ind w:left="740" w:right="20"/>
        <w:jc w:val="both"/>
        <w:rPr>
          <w:b/>
          <w:sz w:val="24"/>
          <w:szCs w:val="24"/>
          <w:lang w:val="ru-RU"/>
        </w:rPr>
      </w:pPr>
      <w:r>
        <w:rPr>
          <w:b/>
          <w:sz w:val="24"/>
          <w:szCs w:val="24"/>
          <w:lang w:val="ru-RU"/>
        </w:rPr>
        <w:t>2.1.2.5</w:t>
      </w:r>
      <w:r w:rsidR="00B21367">
        <w:rPr>
          <w:b/>
          <w:sz w:val="24"/>
          <w:szCs w:val="24"/>
          <w:lang w:val="ru-RU"/>
        </w:rPr>
        <w:t xml:space="preserve">. </w:t>
      </w:r>
      <w:r w:rsidR="00B21367" w:rsidRPr="006F353B">
        <w:rPr>
          <w:b/>
          <w:sz w:val="24"/>
          <w:szCs w:val="24"/>
          <w:lang w:val="ru-RU"/>
        </w:rPr>
        <w:t>От 5 лет до 6 лет.</w:t>
      </w:r>
    </w:p>
    <w:p w14:paraId="0FA5C0A2" w14:textId="77777777" w:rsidR="00B21367" w:rsidRPr="00B21367" w:rsidRDefault="00B21367" w:rsidP="00632D4D">
      <w:pPr>
        <w:pStyle w:val="20"/>
        <w:shd w:val="clear" w:color="auto" w:fill="auto"/>
        <w:tabs>
          <w:tab w:val="left" w:pos="1556"/>
        </w:tabs>
        <w:spacing w:before="0" w:after="0" w:line="276" w:lineRule="auto"/>
        <w:ind w:right="20" w:firstLine="709"/>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14:paraId="64DBCBB5" w14:textId="77777777" w:rsidR="00B21367" w:rsidRPr="00B21367" w:rsidRDefault="00B21367" w:rsidP="005E5B25">
      <w:pPr>
        <w:pStyle w:val="20"/>
        <w:numPr>
          <w:ilvl w:val="0"/>
          <w:numId w:val="60"/>
        </w:numPr>
        <w:shd w:val="clear" w:color="auto" w:fill="auto"/>
        <w:tabs>
          <w:tab w:val="left" w:pos="1018"/>
        </w:tabs>
        <w:spacing w:before="0" w:after="0" w:line="276" w:lineRule="auto"/>
        <w:ind w:left="20" w:right="20" w:firstLine="720"/>
        <w:jc w:val="both"/>
        <w:rPr>
          <w:sz w:val="24"/>
          <w:szCs w:val="24"/>
          <w:lang w:val="ru-RU"/>
        </w:rPr>
      </w:pPr>
      <w:r w:rsidRPr="00B21367">
        <w:rPr>
          <w:sz w:val="24"/>
          <w:szCs w:val="24"/>
          <w:lang w:val="ru-RU"/>
        </w:rPr>
        <w:t>развивать интерес детей к самостоятельному познанию объектов окружающего мира в его разнообразных проявлениях и простейших зависимостях;</w:t>
      </w:r>
    </w:p>
    <w:p w14:paraId="5F22DC2F" w14:textId="77777777" w:rsidR="00B21367" w:rsidRPr="00B21367" w:rsidRDefault="00B21367" w:rsidP="005E5B25">
      <w:pPr>
        <w:pStyle w:val="20"/>
        <w:numPr>
          <w:ilvl w:val="0"/>
          <w:numId w:val="60"/>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формировать представления детей о цифровых средствах познания окружающего мира, способах их безопасного использования;</w:t>
      </w:r>
    </w:p>
    <w:p w14:paraId="5765D376" w14:textId="77777777" w:rsidR="00B21367" w:rsidRPr="00B21367" w:rsidRDefault="00B21367" w:rsidP="005E5B25">
      <w:pPr>
        <w:pStyle w:val="20"/>
        <w:numPr>
          <w:ilvl w:val="0"/>
          <w:numId w:val="60"/>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 xml:space="preserve">развивать способность использовать математические знания и аналитические способы для познания математической стороны окружающего мира: опосредованное сравнение объектов с помощью заместителей (условной меры), сравнение по разным основаниям, счет, упорядочивание, классификация, </w:t>
      </w:r>
      <w:proofErr w:type="spellStart"/>
      <w:r w:rsidRPr="00B21367">
        <w:rPr>
          <w:sz w:val="24"/>
          <w:szCs w:val="24"/>
          <w:lang w:val="ru-RU"/>
        </w:rPr>
        <w:t>сериация</w:t>
      </w:r>
      <w:proofErr w:type="spellEnd"/>
      <w:r w:rsidRPr="00B21367">
        <w:rPr>
          <w:sz w:val="24"/>
          <w:szCs w:val="24"/>
          <w:lang w:val="ru-RU"/>
        </w:rPr>
        <w:t xml:space="preserve"> и тому подобное); совершенствовать ориентировку в пространстве и времени;</w:t>
      </w:r>
    </w:p>
    <w:p w14:paraId="786E2E48" w14:textId="77777777" w:rsidR="00B21367" w:rsidRPr="00B21367" w:rsidRDefault="00B21367" w:rsidP="005E5B25">
      <w:pPr>
        <w:pStyle w:val="20"/>
        <w:numPr>
          <w:ilvl w:val="0"/>
          <w:numId w:val="60"/>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развивать способы взаимодействия с членами семьи и людьми ближайшего окружения в познавательной деятельности, расширять самостоятельные действия различной направленности, закреплять позитивный опыт в самостоятельной и совместной со взрослым и сверстниками деятельности;</w:t>
      </w:r>
    </w:p>
    <w:p w14:paraId="35F266E2" w14:textId="77777777" w:rsidR="00B21367" w:rsidRPr="00B21367" w:rsidRDefault="00B21367" w:rsidP="005E5B25">
      <w:pPr>
        <w:pStyle w:val="20"/>
        <w:numPr>
          <w:ilvl w:val="0"/>
          <w:numId w:val="60"/>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расширять представления о многообразии объектов живой природы, их особенностях, среде обитания и образе жизни, в разные сезоны года, их потребностях; продолжать учить группировать объекты живой природы;</w:t>
      </w:r>
    </w:p>
    <w:p w14:paraId="2F61C724" w14:textId="77777777" w:rsidR="00B21367" w:rsidRPr="00B21367" w:rsidRDefault="00B21367" w:rsidP="005E5B25">
      <w:pPr>
        <w:pStyle w:val="20"/>
        <w:numPr>
          <w:ilvl w:val="0"/>
          <w:numId w:val="60"/>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продолжать учить детей использовать приемы экспериментирования для познания объектов живой и неживой природы и их свойств и качеств;</w:t>
      </w:r>
    </w:p>
    <w:p w14:paraId="55217E27" w14:textId="77777777" w:rsidR="00B21367" w:rsidRPr="00B21367" w:rsidRDefault="00B21367" w:rsidP="005E5B25">
      <w:pPr>
        <w:pStyle w:val="20"/>
        <w:numPr>
          <w:ilvl w:val="0"/>
          <w:numId w:val="60"/>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продолжать знакомить с сезонными изменениями в природе, и деятельностью человека в разные сезоны, воспитывать положительное отношение ко всем живым существам, желание их беречь и заботиться.</w:t>
      </w:r>
    </w:p>
    <w:p w14:paraId="00F1825A" w14:textId="77777777" w:rsidR="00B21367" w:rsidRPr="00B21367" w:rsidRDefault="00B21367" w:rsidP="00632D4D">
      <w:pPr>
        <w:pStyle w:val="20"/>
        <w:shd w:val="clear" w:color="auto" w:fill="auto"/>
        <w:tabs>
          <w:tab w:val="left" w:pos="1546"/>
        </w:tabs>
        <w:spacing w:before="0" w:after="0" w:line="276" w:lineRule="auto"/>
        <w:ind w:left="740" w:right="20"/>
        <w:jc w:val="both"/>
        <w:rPr>
          <w:sz w:val="24"/>
          <w:szCs w:val="24"/>
        </w:rPr>
      </w:pPr>
      <w:proofErr w:type="spellStart"/>
      <w:r w:rsidRPr="00B21367">
        <w:rPr>
          <w:b/>
          <w:sz w:val="24"/>
          <w:szCs w:val="24"/>
        </w:rPr>
        <w:t>Содержание</w:t>
      </w:r>
      <w:proofErr w:type="spellEnd"/>
      <w:r w:rsidRPr="00B21367">
        <w:rPr>
          <w:sz w:val="24"/>
          <w:szCs w:val="24"/>
        </w:rPr>
        <w:t xml:space="preserve"> </w:t>
      </w:r>
      <w:proofErr w:type="spellStart"/>
      <w:r w:rsidRPr="00B21367">
        <w:rPr>
          <w:sz w:val="24"/>
          <w:szCs w:val="24"/>
        </w:rPr>
        <w:t>образовательной</w:t>
      </w:r>
      <w:proofErr w:type="spellEnd"/>
      <w:r w:rsidRPr="00B21367">
        <w:rPr>
          <w:sz w:val="24"/>
          <w:szCs w:val="24"/>
        </w:rPr>
        <w:t xml:space="preserve"> </w:t>
      </w:r>
      <w:proofErr w:type="spellStart"/>
      <w:r w:rsidRPr="00B21367">
        <w:rPr>
          <w:sz w:val="24"/>
          <w:szCs w:val="24"/>
        </w:rPr>
        <w:t>деятельности</w:t>
      </w:r>
      <w:proofErr w:type="spellEnd"/>
      <w:r w:rsidRPr="00B21367">
        <w:rPr>
          <w:sz w:val="24"/>
          <w:szCs w:val="24"/>
        </w:rPr>
        <w:t>.</w:t>
      </w:r>
    </w:p>
    <w:p w14:paraId="4C22648D" w14:textId="77777777" w:rsidR="00B21367" w:rsidRPr="00B21367" w:rsidRDefault="00B21367" w:rsidP="005E5B25">
      <w:pPr>
        <w:pStyle w:val="20"/>
        <w:numPr>
          <w:ilvl w:val="0"/>
          <w:numId w:val="61"/>
        </w:numPr>
        <w:shd w:val="clear" w:color="auto" w:fill="auto"/>
        <w:tabs>
          <w:tab w:val="left" w:pos="1014"/>
        </w:tabs>
        <w:spacing w:before="0" w:after="0" w:line="276" w:lineRule="auto"/>
        <w:ind w:left="20" w:right="20" w:firstLine="720"/>
        <w:jc w:val="both"/>
        <w:rPr>
          <w:sz w:val="24"/>
          <w:szCs w:val="24"/>
          <w:lang w:val="ru-RU"/>
        </w:rPr>
      </w:pPr>
      <w:r w:rsidRPr="00B21367">
        <w:rPr>
          <w:sz w:val="24"/>
          <w:szCs w:val="24"/>
          <w:lang w:val="ru-RU"/>
        </w:rPr>
        <w:t>Сенсорные эталоны и познавательные действия:</w:t>
      </w:r>
    </w:p>
    <w:p w14:paraId="5E78555B" w14:textId="77777777" w:rsidR="00B21367" w:rsidRPr="00B21367" w:rsidRDefault="00B21367" w:rsidP="00632D4D">
      <w:pPr>
        <w:pStyle w:val="20"/>
        <w:shd w:val="clear" w:color="auto" w:fill="auto"/>
        <w:spacing w:before="0" w:after="0" w:line="276" w:lineRule="auto"/>
        <w:ind w:left="20" w:right="20" w:firstLine="720"/>
        <w:jc w:val="both"/>
        <w:rPr>
          <w:sz w:val="24"/>
          <w:szCs w:val="24"/>
          <w:lang w:val="ru-RU"/>
        </w:rPr>
      </w:pPr>
      <w:r w:rsidRPr="00B21367">
        <w:rPr>
          <w:sz w:val="24"/>
          <w:szCs w:val="24"/>
          <w:lang w:val="ru-RU"/>
        </w:rPr>
        <w:t xml:space="preserve">педагог закрепляет умения детей различать и называть все цвета спектра и ахроматические цвета, оттенки цвета, тоны цвета, теплые и холодные оттенки; расширяет знания об известных цветах, знакомит с новыми цветами (фиолетовый) и оттенками (голубой, розовый, темно-зеленый, сиреневый); развивает способность различать и называть геометрические фигуры, осваивать способы воссоздания фигуры из частей, деления фигуры на части; выделять структуру плоских геометрических фигур, использовать сенсорные эталоны для </w:t>
      </w:r>
      <w:r w:rsidRPr="00B21367">
        <w:rPr>
          <w:sz w:val="24"/>
          <w:szCs w:val="24"/>
          <w:lang w:val="ru-RU"/>
        </w:rPr>
        <w:lastRenderedPageBreak/>
        <w:t>оценки свойств и качеств предметов. Посредством игровой и познавательной мотивации педагог организует освоение детьми умений выделять сходство и отличие между группами предметов, сравнивать предметы по 3-5 признакам, группировать предметы по разным основаниям преимущественно на основе зрительной оценки; совершенствует приемы сравнения, упорядочивания и классификации на основе выделения их существенных свойств и отношений. Формирует представления о том, как люди используют цифровые средства познания окружающего мира и какие правила необходимо соблюдать для их безопасного использования;</w:t>
      </w:r>
    </w:p>
    <w:p w14:paraId="496F6B16" w14:textId="77777777" w:rsidR="00B21367" w:rsidRPr="00B21367" w:rsidRDefault="00B21367" w:rsidP="00632D4D">
      <w:pPr>
        <w:pStyle w:val="20"/>
        <w:shd w:val="clear" w:color="auto" w:fill="auto"/>
        <w:spacing w:before="0" w:after="0" w:line="276" w:lineRule="auto"/>
        <w:ind w:left="20" w:right="20" w:firstLine="720"/>
        <w:jc w:val="both"/>
        <w:rPr>
          <w:sz w:val="24"/>
          <w:szCs w:val="24"/>
          <w:lang w:val="ru-RU"/>
        </w:rPr>
      </w:pPr>
      <w:r w:rsidRPr="00B21367">
        <w:rPr>
          <w:sz w:val="24"/>
          <w:szCs w:val="24"/>
          <w:lang w:val="ru-RU"/>
        </w:rPr>
        <w:t>педагог демонстрирует детям способы осуществления разных видов познавательной деятельности, осуществления контроля, самоконтроля и взаимоконтроля результатов деятельности и отдельных действий во взаимодействии со сверстниками, поощряет проявление наблюдательности за действиями взрослого и других детей. В процессе организации разных форм совместной познавательной деятельности показывает детей возможности для обсуждения проблемы, для совместного нахождения способов её решения, поощряет проявление инициативы, способности формулировать и отвечать на поставленные вопросы.</w:t>
      </w:r>
    </w:p>
    <w:p w14:paraId="526BFB77" w14:textId="77777777" w:rsidR="00B21367" w:rsidRPr="00B21367" w:rsidRDefault="00B21367" w:rsidP="005E5B25">
      <w:pPr>
        <w:pStyle w:val="20"/>
        <w:numPr>
          <w:ilvl w:val="0"/>
          <w:numId w:val="61"/>
        </w:numPr>
        <w:shd w:val="clear" w:color="auto" w:fill="auto"/>
        <w:tabs>
          <w:tab w:val="left" w:pos="1038"/>
        </w:tabs>
        <w:spacing w:before="0" w:after="0" w:line="276" w:lineRule="auto"/>
        <w:ind w:left="20" w:right="20" w:firstLine="720"/>
        <w:jc w:val="both"/>
        <w:rPr>
          <w:sz w:val="24"/>
          <w:szCs w:val="24"/>
        </w:rPr>
      </w:pPr>
      <w:proofErr w:type="spellStart"/>
      <w:r w:rsidRPr="00B21367">
        <w:rPr>
          <w:sz w:val="24"/>
          <w:szCs w:val="24"/>
        </w:rPr>
        <w:t>Математические</w:t>
      </w:r>
      <w:proofErr w:type="spellEnd"/>
      <w:r w:rsidRPr="00B21367">
        <w:rPr>
          <w:sz w:val="24"/>
          <w:szCs w:val="24"/>
        </w:rPr>
        <w:t xml:space="preserve"> </w:t>
      </w:r>
      <w:proofErr w:type="spellStart"/>
      <w:r w:rsidRPr="00B21367">
        <w:rPr>
          <w:sz w:val="24"/>
          <w:szCs w:val="24"/>
        </w:rPr>
        <w:t>представления</w:t>
      </w:r>
      <w:proofErr w:type="spellEnd"/>
      <w:r w:rsidRPr="00B21367">
        <w:rPr>
          <w:sz w:val="24"/>
          <w:szCs w:val="24"/>
        </w:rPr>
        <w:t>:</w:t>
      </w:r>
    </w:p>
    <w:p w14:paraId="139AE138" w14:textId="77777777" w:rsidR="00B21367" w:rsidRPr="00B21367" w:rsidRDefault="00B21367" w:rsidP="00632D4D">
      <w:pPr>
        <w:pStyle w:val="20"/>
        <w:shd w:val="clear" w:color="auto" w:fill="auto"/>
        <w:spacing w:before="0" w:after="0" w:line="276" w:lineRule="auto"/>
        <w:ind w:left="20" w:right="20" w:firstLine="720"/>
        <w:jc w:val="both"/>
        <w:rPr>
          <w:sz w:val="24"/>
          <w:szCs w:val="24"/>
          <w:lang w:val="ru-RU"/>
        </w:rPr>
      </w:pPr>
      <w:r w:rsidRPr="00B21367">
        <w:rPr>
          <w:sz w:val="24"/>
          <w:szCs w:val="24"/>
          <w:lang w:val="ru-RU"/>
        </w:rPr>
        <w:t>в процессе обучения количественному и порядковому счету в пределах десяти педагог совершенствует счетные умения детей, понимание независимости числа от пространственно-качественных признаков, знакомит с цифрами для обозначения количества и результата сравнения предметов, с составом чисел из единиц в пределах пяти; подводит к пониманию отношений между рядом стоящими числами;</w:t>
      </w:r>
    </w:p>
    <w:p w14:paraId="37BEE4C8"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 xml:space="preserve">педагог совершенствует умения выстраивать </w:t>
      </w:r>
      <w:proofErr w:type="spellStart"/>
      <w:r w:rsidRPr="00B21367">
        <w:rPr>
          <w:sz w:val="24"/>
          <w:szCs w:val="24"/>
          <w:lang w:val="ru-RU"/>
        </w:rPr>
        <w:t>сериационные</w:t>
      </w:r>
      <w:proofErr w:type="spellEnd"/>
      <w:r w:rsidRPr="00B21367">
        <w:rPr>
          <w:sz w:val="24"/>
          <w:szCs w:val="24"/>
          <w:lang w:val="ru-RU"/>
        </w:rPr>
        <w:t xml:space="preserve"> ряды предметов, различающихся по размеру, в возрастающем и убывающем порядке в пределах десяти на основе непосредственного сравнения, показывает взаимоотношения между ними; организует освоение детьми опосредованного сравнения предметов по длине, ширине, высоте с помощью условной меры; обогащает представления и умения устанавливать пространственные отношения при ориентировке на листе бумаги и временные зависимости в календарных единицах времени: сутки, неделя, месяц, год.</w:t>
      </w:r>
    </w:p>
    <w:p w14:paraId="315B926A" w14:textId="77777777" w:rsidR="00B21367" w:rsidRPr="00B21367" w:rsidRDefault="00B21367" w:rsidP="005E5B25">
      <w:pPr>
        <w:pStyle w:val="20"/>
        <w:numPr>
          <w:ilvl w:val="0"/>
          <w:numId w:val="61"/>
        </w:numPr>
        <w:shd w:val="clear" w:color="auto" w:fill="auto"/>
        <w:tabs>
          <w:tab w:val="left" w:pos="1022"/>
        </w:tabs>
        <w:spacing w:before="0" w:after="0" w:line="276" w:lineRule="auto"/>
        <w:ind w:left="20" w:right="20" w:firstLine="700"/>
        <w:jc w:val="both"/>
        <w:rPr>
          <w:sz w:val="24"/>
          <w:szCs w:val="24"/>
        </w:rPr>
      </w:pPr>
      <w:proofErr w:type="spellStart"/>
      <w:r w:rsidRPr="00B21367">
        <w:rPr>
          <w:sz w:val="24"/>
          <w:szCs w:val="24"/>
        </w:rPr>
        <w:t>Окружающий</w:t>
      </w:r>
      <w:proofErr w:type="spellEnd"/>
      <w:r w:rsidRPr="00B21367">
        <w:rPr>
          <w:sz w:val="24"/>
          <w:szCs w:val="24"/>
        </w:rPr>
        <w:t xml:space="preserve"> </w:t>
      </w:r>
      <w:proofErr w:type="spellStart"/>
      <w:r w:rsidRPr="00B21367">
        <w:rPr>
          <w:sz w:val="24"/>
          <w:szCs w:val="24"/>
        </w:rPr>
        <w:t>мир</w:t>
      </w:r>
      <w:proofErr w:type="spellEnd"/>
      <w:r w:rsidRPr="00B21367">
        <w:rPr>
          <w:sz w:val="24"/>
          <w:szCs w:val="24"/>
        </w:rPr>
        <w:t>:</w:t>
      </w:r>
    </w:p>
    <w:p w14:paraId="210CCA78"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педагог расширяет первичные представления о малой родине и Отечестве, о населенном пункте, его истории, его особенностях (местах отдыха и работы близких, основных достопримечательностях). Закрепляет представления о названии ближайших улиц, назначении некоторых общественных учреждений — магазинов, поликлиники, больниц, кинотеатров, кафе. Развивает познавательный интерес к родной стране, к освоению представлений о её столице, государственном флаге и гербе, о государственных праздниках России, памятных исторических событиях, героях Отечества. Формирует представления о многообразии стран и народов мира;</w:t>
      </w:r>
    </w:p>
    <w:p w14:paraId="02C02EE5"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педагог формирует у детей понимание многообразия людей разных национальностей - особенностей их внешнего вида, одежды, традиций; развивает интерес к сказкам, песням, играм разных народов; расширяет представления о других странах и народах мира, понимание, что в других странах есть свои достопримечательности, традиции, свои флаги и гербы.</w:t>
      </w:r>
    </w:p>
    <w:p w14:paraId="21D3BDBE" w14:textId="77777777" w:rsidR="00B21367" w:rsidRPr="00B21367" w:rsidRDefault="00B21367" w:rsidP="005E5B25">
      <w:pPr>
        <w:pStyle w:val="20"/>
        <w:numPr>
          <w:ilvl w:val="0"/>
          <w:numId w:val="61"/>
        </w:numPr>
        <w:shd w:val="clear" w:color="auto" w:fill="auto"/>
        <w:tabs>
          <w:tab w:val="left" w:pos="1022"/>
        </w:tabs>
        <w:spacing w:before="0" w:after="0" w:line="276" w:lineRule="auto"/>
        <w:ind w:left="20" w:right="20" w:firstLine="700"/>
        <w:jc w:val="both"/>
        <w:rPr>
          <w:sz w:val="24"/>
          <w:szCs w:val="24"/>
        </w:rPr>
      </w:pPr>
      <w:proofErr w:type="spellStart"/>
      <w:r w:rsidRPr="00B21367">
        <w:rPr>
          <w:sz w:val="24"/>
          <w:szCs w:val="24"/>
        </w:rPr>
        <w:t>Природа</w:t>
      </w:r>
      <w:proofErr w:type="spellEnd"/>
      <w:r w:rsidRPr="00B21367">
        <w:rPr>
          <w:sz w:val="24"/>
          <w:szCs w:val="24"/>
        </w:rPr>
        <w:t>:</w:t>
      </w:r>
    </w:p>
    <w:p w14:paraId="5322DE7E"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 xml:space="preserve">педагог формирует представления о многообразии объектов животного и растительного мира, их сходстве и различии во внешнем виде и образе жизни поведении в разные сезоны года; совершенствует умения сравнивать, выделять признаки, группировать объекты живой природы по их особенностям, месту обитания, образу жизни, питанию; направляет внимание детей на наличие потребностей у животных и растений (свет, тепло, вода, воздух, питание); создает ситуации для понимания необходимости ухода за растениями и животными относительно их </w:t>
      </w:r>
      <w:r w:rsidRPr="00B21367">
        <w:rPr>
          <w:sz w:val="24"/>
          <w:szCs w:val="24"/>
          <w:lang w:val="ru-RU"/>
        </w:rPr>
        <w:lastRenderedPageBreak/>
        <w:t>потребностей;</w:t>
      </w:r>
    </w:p>
    <w:p w14:paraId="7BBE68A7"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педагог организует целенаправленное экспериментирование и опыты для ознакомления детей со свойствами объектов неживой природы, расширяя представления об объектах неживой природы, как среде обитания животных и растений (вода, почва, воздух, горы). Уточняет представления о признаках разных времен года (погодные изменения, состояние деревьев, покров, изменений в жизни человека, животных и растений); о деятельности человека в разные сезоны года (выращивание растений, сбор урожая, народные праздники и развлечения и другое);</w:t>
      </w:r>
    </w:p>
    <w:p w14:paraId="52C1C98D" w14:textId="77777777" w:rsidR="00B21367" w:rsidRPr="00B21367" w:rsidRDefault="00B21367" w:rsidP="00632D4D">
      <w:pPr>
        <w:pStyle w:val="20"/>
        <w:shd w:val="clear" w:color="auto" w:fill="auto"/>
        <w:spacing w:before="0" w:after="0" w:line="276" w:lineRule="auto"/>
        <w:ind w:left="20" w:right="20"/>
        <w:jc w:val="both"/>
        <w:rPr>
          <w:sz w:val="24"/>
          <w:szCs w:val="24"/>
          <w:lang w:val="ru-RU"/>
        </w:rPr>
      </w:pPr>
      <w:r w:rsidRPr="00B21367">
        <w:rPr>
          <w:sz w:val="24"/>
          <w:szCs w:val="24"/>
          <w:lang w:val="ru-RU"/>
        </w:rPr>
        <w:t>способствует усвоению детьми правил поведения в природе, формируя понимание ценности живого, воспитывает желание защитить и сохранить живую природу.</w:t>
      </w:r>
    </w:p>
    <w:p w14:paraId="6F5DFBDD" w14:textId="77777777" w:rsidR="00B21367" w:rsidRPr="00B21367" w:rsidRDefault="000173C6" w:rsidP="00632D4D">
      <w:pPr>
        <w:pStyle w:val="20"/>
        <w:shd w:val="clear" w:color="auto" w:fill="auto"/>
        <w:tabs>
          <w:tab w:val="left" w:pos="1335"/>
        </w:tabs>
        <w:spacing w:before="0" w:after="0" w:line="276" w:lineRule="auto"/>
        <w:ind w:left="740"/>
        <w:jc w:val="both"/>
        <w:rPr>
          <w:b/>
          <w:sz w:val="24"/>
          <w:szCs w:val="24"/>
          <w:lang w:val="ru-RU"/>
        </w:rPr>
      </w:pPr>
      <w:r>
        <w:rPr>
          <w:b/>
          <w:sz w:val="24"/>
          <w:szCs w:val="24"/>
          <w:lang w:val="ru-RU"/>
        </w:rPr>
        <w:t>2.1.2.6</w:t>
      </w:r>
      <w:r w:rsidR="00B21367">
        <w:rPr>
          <w:b/>
          <w:sz w:val="24"/>
          <w:szCs w:val="24"/>
          <w:lang w:val="ru-RU"/>
        </w:rPr>
        <w:t xml:space="preserve">. </w:t>
      </w:r>
      <w:r w:rsidR="00B21367" w:rsidRPr="00B21367">
        <w:rPr>
          <w:b/>
          <w:sz w:val="24"/>
          <w:szCs w:val="24"/>
          <w:lang w:val="ru-RU"/>
        </w:rPr>
        <w:t>От 6 лет до 7 лет.</w:t>
      </w:r>
    </w:p>
    <w:p w14:paraId="03943EBB" w14:textId="77777777" w:rsidR="00B21367" w:rsidRPr="00B21367" w:rsidRDefault="00B21367" w:rsidP="00632D4D">
      <w:pPr>
        <w:pStyle w:val="20"/>
        <w:shd w:val="clear" w:color="auto" w:fill="auto"/>
        <w:tabs>
          <w:tab w:val="left" w:pos="1556"/>
        </w:tabs>
        <w:spacing w:before="0" w:after="0" w:line="276" w:lineRule="auto"/>
        <w:ind w:right="20" w:firstLine="709"/>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14:paraId="69373FB5" w14:textId="77777777" w:rsidR="00B21367" w:rsidRPr="00B21367" w:rsidRDefault="00B21367" w:rsidP="005E5B25">
      <w:pPr>
        <w:pStyle w:val="20"/>
        <w:numPr>
          <w:ilvl w:val="0"/>
          <w:numId w:val="62"/>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 xml:space="preserve">расширять самостоятельность, поощрять творчество детей в </w:t>
      </w:r>
      <w:proofErr w:type="spellStart"/>
      <w:r w:rsidRPr="00B21367">
        <w:rPr>
          <w:sz w:val="24"/>
          <w:szCs w:val="24"/>
          <w:lang w:val="ru-RU"/>
        </w:rPr>
        <w:t>познавательно</w:t>
      </w:r>
      <w:r w:rsidRPr="00B21367">
        <w:rPr>
          <w:sz w:val="24"/>
          <w:szCs w:val="24"/>
          <w:lang w:val="ru-RU"/>
        </w:rPr>
        <w:softHyphen/>
        <w:t>исследовательской</w:t>
      </w:r>
      <w:proofErr w:type="spellEnd"/>
      <w:r w:rsidRPr="00B21367">
        <w:rPr>
          <w:sz w:val="24"/>
          <w:szCs w:val="24"/>
          <w:lang w:val="ru-RU"/>
        </w:rPr>
        <w:t xml:space="preserve"> деятельности, избирательность познавательных интересов;</w:t>
      </w:r>
    </w:p>
    <w:p w14:paraId="0793F04E" w14:textId="77777777" w:rsidR="00B21367" w:rsidRPr="00B21367" w:rsidRDefault="00B21367" w:rsidP="005E5B25">
      <w:pPr>
        <w:pStyle w:val="20"/>
        <w:numPr>
          <w:ilvl w:val="0"/>
          <w:numId w:val="62"/>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развивать умения детей включаться в коллективное исследование, обсуждать его ход, договариваться о совместных продуктивных действиях, выдвигать и доказывать свои предположения, представлять совместные результаты познания;</w:t>
      </w:r>
    </w:p>
    <w:p w14:paraId="517682E1" w14:textId="77777777" w:rsidR="00B21367" w:rsidRPr="00B21367" w:rsidRDefault="00B21367" w:rsidP="005E5B25">
      <w:pPr>
        <w:pStyle w:val="20"/>
        <w:numPr>
          <w:ilvl w:val="0"/>
          <w:numId w:val="62"/>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обогащать пространственные и временные представления, поощрять использование счета, вычислений, измерения, логических операций для познания и преобразования предметов окружающего мира;</w:t>
      </w:r>
    </w:p>
    <w:p w14:paraId="4A87C176" w14:textId="77777777" w:rsidR="00B21367" w:rsidRPr="00B21367" w:rsidRDefault="00B21367" w:rsidP="005E5B25">
      <w:pPr>
        <w:pStyle w:val="20"/>
        <w:numPr>
          <w:ilvl w:val="0"/>
          <w:numId w:val="62"/>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развивать умения детей применять некоторые цифровые средства для познания окружающего мира, соблюдая правила их безопасного использования;</w:t>
      </w:r>
    </w:p>
    <w:p w14:paraId="5515AFE5" w14:textId="77777777" w:rsidR="00B21367" w:rsidRPr="00B21367" w:rsidRDefault="00B21367" w:rsidP="005E5B25">
      <w:pPr>
        <w:pStyle w:val="20"/>
        <w:numPr>
          <w:ilvl w:val="0"/>
          <w:numId w:val="62"/>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закреплять и расширять представления детей о способах взаимодействия со взрослыми и сверстниками в разных видах деятельности, развивать чувство собственной компетентности в решении различных познавательных задач;</w:t>
      </w:r>
    </w:p>
    <w:p w14:paraId="3C09D0D7" w14:textId="77777777" w:rsidR="00B21367" w:rsidRPr="00B21367" w:rsidRDefault="00B21367" w:rsidP="005E5B25">
      <w:pPr>
        <w:pStyle w:val="20"/>
        <w:numPr>
          <w:ilvl w:val="0"/>
          <w:numId w:val="62"/>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расширять представления о культурно-исторических событиях малой родины и Отечества, развивать интерес к достопримечательностям родной страны, её традициям и праздникам; воспитывать эмоционально-положительное отношение к ним;</w:t>
      </w:r>
    </w:p>
    <w:p w14:paraId="5F9D8A1E" w14:textId="77777777" w:rsidR="00B21367" w:rsidRPr="00B21367" w:rsidRDefault="00B21367" w:rsidP="005E5B25">
      <w:pPr>
        <w:pStyle w:val="20"/>
        <w:numPr>
          <w:ilvl w:val="0"/>
          <w:numId w:val="62"/>
        </w:numPr>
        <w:shd w:val="clear" w:color="auto" w:fill="auto"/>
        <w:tabs>
          <w:tab w:val="left" w:pos="1038"/>
        </w:tabs>
        <w:spacing w:before="0" w:after="0" w:line="276" w:lineRule="auto"/>
        <w:ind w:left="20" w:firstLine="720"/>
        <w:jc w:val="both"/>
        <w:rPr>
          <w:sz w:val="24"/>
          <w:szCs w:val="24"/>
          <w:lang w:val="ru-RU"/>
        </w:rPr>
      </w:pPr>
      <w:r w:rsidRPr="00B21367">
        <w:rPr>
          <w:sz w:val="24"/>
          <w:szCs w:val="24"/>
          <w:lang w:val="ru-RU"/>
        </w:rPr>
        <w:t>формировать представления детей о многообразии стран и народов мира;</w:t>
      </w:r>
    </w:p>
    <w:p w14:paraId="39C87BB6" w14:textId="77777777" w:rsidR="00B21367" w:rsidRPr="00B21367" w:rsidRDefault="00B21367" w:rsidP="005E5B25">
      <w:pPr>
        <w:pStyle w:val="20"/>
        <w:numPr>
          <w:ilvl w:val="0"/>
          <w:numId w:val="62"/>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расширять и уточнять представления детей о богатстве природного мира в разных регионах России и на планете, о некоторых способах приспособления животных и растений к среде обитания, их потребностях, образе жизни живой природы и человека в разные сезоны года, закреплять умения классифицировать объекты живой природы;</w:t>
      </w:r>
    </w:p>
    <w:p w14:paraId="5B3ED4A6" w14:textId="77777777" w:rsidR="00B21367" w:rsidRPr="00B21367" w:rsidRDefault="00B21367" w:rsidP="005E5B25">
      <w:pPr>
        <w:pStyle w:val="20"/>
        <w:numPr>
          <w:ilvl w:val="0"/>
          <w:numId w:val="62"/>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расширять и углублять представления детей о неживой природе и её свойствах, их использовании человеком, явлениях природы, воспитывать бережное и заботливое отношения к ней, формировать представления о профессиях, связанных с природой и её защитой.</w:t>
      </w:r>
    </w:p>
    <w:p w14:paraId="1470D4DA" w14:textId="77777777" w:rsidR="00B21367" w:rsidRPr="00B21367" w:rsidRDefault="00B21367" w:rsidP="00632D4D">
      <w:pPr>
        <w:pStyle w:val="20"/>
        <w:shd w:val="clear" w:color="auto" w:fill="auto"/>
        <w:tabs>
          <w:tab w:val="left" w:pos="1551"/>
        </w:tabs>
        <w:spacing w:before="0" w:after="0" w:line="276" w:lineRule="auto"/>
        <w:ind w:left="740"/>
        <w:jc w:val="both"/>
        <w:rPr>
          <w:sz w:val="24"/>
          <w:szCs w:val="24"/>
        </w:rPr>
      </w:pPr>
      <w:proofErr w:type="spellStart"/>
      <w:r w:rsidRPr="00B21367">
        <w:rPr>
          <w:b/>
          <w:sz w:val="24"/>
          <w:szCs w:val="24"/>
        </w:rPr>
        <w:t>Содержание</w:t>
      </w:r>
      <w:proofErr w:type="spellEnd"/>
      <w:r w:rsidRPr="00B21367">
        <w:rPr>
          <w:sz w:val="24"/>
          <w:szCs w:val="24"/>
        </w:rPr>
        <w:t xml:space="preserve"> </w:t>
      </w:r>
      <w:proofErr w:type="spellStart"/>
      <w:r w:rsidRPr="00B21367">
        <w:rPr>
          <w:sz w:val="24"/>
          <w:szCs w:val="24"/>
        </w:rPr>
        <w:t>образовательной</w:t>
      </w:r>
      <w:proofErr w:type="spellEnd"/>
      <w:r w:rsidRPr="00B21367">
        <w:rPr>
          <w:sz w:val="24"/>
          <w:szCs w:val="24"/>
        </w:rPr>
        <w:t xml:space="preserve"> </w:t>
      </w:r>
      <w:proofErr w:type="spellStart"/>
      <w:r w:rsidRPr="00B21367">
        <w:rPr>
          <w:sz w:val="24"/>
          <w:szCs w:val="24"/>
        </w:rPr>
        <w:t>деятельности</w:t>
      </w:r>
      <w:proofErr w:type="spellEnd"/>
      <w:r w:rsidRPr="00B21367">
        <w:rPr>
          <w:sz w:val="24"/>
          <w:szCs w:val="24"/>
        </w:rPr>
        <w:t>.</w:t>
      </w:r>
    </w:p>
    <w:p w14:paraId="47A25BED" w14:textId="77777777" w:rsidR="00B21367" w:rsidRPr="00B21367" w:rsidRDefault="00B21367" w:rsidP="005E5B25">
      <w:pPr>
        <w:pStyle w:val="20"/>
        <w:numPr>
          <w:ilvl w:val="0"/>
          <w:numId w:val="63"/>
        </w:numPr>
        <w:shd w:val="clear" w:color="auto" w:fill="auto"/>
        <w:tabs>
          <w:tab w:val="left" w:pos="1014"/>
        </w:tabs>
        <w:spacing w:before="0" w:after="0" w:line="276" w:lineRule="auto"/>
        <w:ind w:left="20" w:firstLine="720"/>
        <w:jc w:val="both"/>
        <w:rPr>
          <w:sz w:val="24"/>
          <w:szCs w:val="24"/>
          <w:lang w:val="ru-RU"/>
        </w:rPr>
      </w:pPr>
      <w:r w:rsidRPr="00B21367">
        <w:rPr>
          <w:sz w:val="24"/>
          <w:szCs w:val="24"/>
          <w:lang w:val="ru-RU"/>
        </w:rPr>
        <w:t>Сенсорные эталоны и познавательные действия:</w:t>
      </w:r>
    </w:p>
    <w:p w14:paraId="3AAD7DCC" w14:textId="77777777" w:rsidR="00B21367" w:rsidRPr="00B21367" w:rsidRDefault="00B21367" w:rsidP="00632D4D">
      <w:pPr>
        <w:pStyle w:val="20"/>
        <w:shd w:val="clear" w:color="auto" w:fill="auto"/>
        <w:spacing w:before="0" w:after="0" w:line="276" w:lineRule="auto"/>
        <w:ind w:left="20" w:right="20" w:firstLine="720"/>
        <w:jc w:val="both"/>
        <w:rPr>
          <w:sz w:val="24"/>
          <w:szCs w:val="24"/>
          <w:lang w:val="ru-RU"/>
        </w:rPr>
      </w:pPr>
      <w:r w:rsidRPr="00B21367">
        <w:rPr>
          <w:sz w:val="24"/>
          <w:szCs w:val="24"/>
          <w:lang w:val="ru-RU"/>
        </w:rPr>
        <w:t>в процессе исследовательской деятельности педагог совершенствует способы познания свойств и отношений между различными предметами, сравнения нескольких предметов по 4-6 основаниям с выделением сходства, отличия свойств материалов. В ходе специально организованной деятельности осуществляет развитие у детей способности к различению и называнию всех цветов спектра и ахроматических цветов, оттенков цвета, умения смешивать цвета для получения нужного тона и оттенка;</w:t>
      </w:r>
    </w:p>
    <w:p w14:paraId="2CBFC7C3"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lastRenderedPageBreak/>
        <w:t>педагог поддерживает стремление детей к самостоятельному выбору способов осуществления разных видов познавательной деятельности, обеспечению самоконтроля и взаимоконтроля результатов деятельности и отдельных действий во взаимодействии со сверстниками, использованию разных форм совместной познавательной деятельности. Поощряет умение детей обсуждать проблему, совместно находить способы её решения, проявлять инициативу;</w:t>
      </w:r>
    </w:p>
    <w:p w14:paraId="545F56B6"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обогащает представления о цифровых средствах познания окружающего мира, закрепляет правила безопасного обращения с ними.</w:t>
      </w:r>
    </w:p>
    <w:p w14:paraId="688E59E8" w14:textId="77777777" w:rsidR="00B21367" w:rsidRPr="00B21367" w:rsidRDefault="00B21367" w:rsidP="005E5B25">
      <w:pPr>
        <w:pStyle w:val="20"/>
        <w:numPr>
          <w:ilvl w:val="0"/>
          <w:numId w:val="63"/>
        </w:numPr>
        <w:shd w:val="clear" w:color="auto" w:fill="auto"/>
        <w:tabs>
          <w:tab w:val="left" w:pos="1022"/>
        </w:tabs>
        <w:spacing w:before="0" w:after="0" w:line="276" w:lineRule="auto"/>
        <w:ind w:left="20" w:firstLine="700"/>
        <w:jc w:val="both"/>
        <w:rPr>
          <w:sz w:val="24"/>
          <w:szCs w:val="24"/>
        </w:rPr>
      </w:pPr>
      <w:proofErr w:type="spellStart"/>
      <w:r w:rsidRPr="00B21367">
        <w:rPr>
          <w:sz w:val="24"/>
          <w:szCs w:val="24"/>
        </w:rPr>
        <w:t>Математические</w:t>
      </w:r>
      <w:proofErr w:type="spellEnd"/>
      <w:r w:rsidRPr="00B21367">
        <w:rPr>
          <w:sz w:val="24"/>
          <w:szCs w:val="24"/>
        </w:rPr>
        <w:t xml:space="preserve"> </w:t>
      </w:r>
      <w:proofErr w:type="spellStart"/>
      <w:r w:rsidRPr="00B21367">
        <w:rPr>
          <w:sz w:val="24"/>
          <w:szCs w:val="24"/>
        </w:rPr>
        <w:t>представления</w:t>
      </w:r>
      <w:proofErr w:type="spellEnd"/>
      <w:r w:rsidRPr="00B21367">
        <w:rPr>
          <w:sz w:val="24"/>
          <w:szCs w:val="24"/>
        </w:rPr>
        <w:t>:</w:t>
      </w:r>
    </w:p>
    <w:p w14:paraId="381C18A9"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педагог формирует у детей умения использовать для познания объектов и явлений окружающего мира математические способы нахождения решений: вычисление, измерение, сравнение по количеству, форме и величине с помощью условной меры, создание планов, схем, использование знаков, эталонов и другое;</w:t>
      </w:r>
    </w:p>
    <w:p w14:paraId="28EADD25"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в процессе специально организованной деятельности совершенствует умения считать в прямом и обратном порядке, знакомит с составом чисел из двух меньших в пределах первого десятка, закрепляет знания о цифрах, развивает умение составлять и решать простые арифметические задачи на сложение и вычитание;</w:t>
      </w:r>
    </w:p>
    <w:p w14:paraId="55328E6F"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обогащает представления о плоских и объемных геометрических фигурах, совершенствует умение выделять структуру геометрических фигур и устанавливать взаимосвязи между ними. Педагог способствует совершенствованию у детей умений классифицировать фигуры по внешним структурным признакам: округлые, многоугольники (треугольники, четырехугольники и тому подобное), овладению различными способами видоизменения геометрических фигур: наложение, соединение, разрезание и другое;</w:t>
      </w:r>
    </w:p>
    <w:p w14:paraId="0F8F28CB"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формирует представления и умение измерять протяженность, массу и объем веществ с помощью условной меры и понимание взаимообратных отношений между мерой и результатом измерения. Педагог закрепляет умения ориентироваться на местности и показывает способы ориентировки в двухмерном пространстве, по схеме, плану, на странице тетради в клетку. Формирует представления о календаре как системе измерения времени, развивает чувство времени, умения определять время по часам с точностью до четверти часа.</w:t>
      </w:r>
    </w:p>
    <w:p w14:paraId="021CBFE1" w14:textId="77777777" w:rsidR="00B21367" w:rsidRPr="00B21367" w:rsidRDefault="00B21367" w:rsidP="005E5B25">
      <w:pPr>
        <w:pStyle w:val="20"/>
        <w:numPr>
          <w:ilvl w:val="0"/>
          <w:numId w:val="63"/>
        </w:numPr>
        <w:shd w:val="clear" w:color="auto" w:fill="auto"/>
        <w:tabs>
          <w:tab w:val="left" w:pos="1018"/>
        </w:tabs>
        <w:spacing w:before="0" w:after="0" w:line="276" w:lineRule="auto"/>
        <w:ind w:left="20" w:firstLine="700"/>
        <w:jc w:val="both"/>
        <w:rPr>
          <w:sz w:val="24"/>
          <w:szCs w:val="24"/>
        </w:rPr>
      </w:pPr>
      <w:proofErr w:type="spellStart"/>
      <w:r w:rsidRPr="00B21367">
        <w:rPr>
          <w:sz w:val="24"/>
          <w:szCs w:val="24"/>
        </w:rPr>
        <w:t>Окружающий</w:t>
      </w:r>
      <w:proofErr w:type="spellEnd"/>
      <w:r w:rsidRPr="00B21367">
        <w:rPr>
          <w:sz w:val="24"/>
          <w:szCs w:val="24"/>
        </w:rPr>
        <w:t xml:space="preserve"> </w:t>
      </w:r>
      <w:proofErr w:type="spellStart"/>
      <w:r w:rsidRPr="00B21367">
        <w:rPr>
          <w:sz w:val="24"/>
          <w:szCs w:val="24"/>
        </w:rPr>
        <w:t>мир</w:t>
      </w:r>
      <w:proofErr w:type="spellEnd"/>
      <w:r w:rsidRPr="00B21367">
        <w:rPr>
          <w:sz w:val="24"/>
          <w:szCs w:val="24"/>
        </w:rPr>
        <w:t>:</w:t>
      </w:r>
    </w:p>
    <w:p w14:paraId="23F9BCD5"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в совместной с детьми деятельности педагог обогащает представления о родном населенном пункте (название улиц, некоторых архитектурных особенностях, достопримечательностей), о стране (герб, гимн, атрибуты государственной власти, Президент, столица и крупные города, особенности природы и населения). Раскрывает и уточняет назначения общественных учреждений, разных видов транспорта, рассказывает о местах труда и отдыха людей в городе, об истории города и выдающихся горожанах, традициях городской жизни. Посредством поисковой и игровой деятельности педагог побуждает проявление интереса детей к ярким фактам из истории и культуры страны и общества, некоторым выдающимся людям России;</w:t>
      </w:r>
    </w:p>
    <w:p w14:paraId="3ECE03A9"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формирует представление о планете Земля как общем доме людей, о многообразии стран и народов мира на ней.</w:t>
      </w:r>
    </w:p>
    <w:p w14:paraId="006F316E" w14:textId="77777777" w:rsidR="00B21367" w:rsidRPr="00B21367" w:rsidRDefault="00B21367" w:rsidP="005E5B25">
      <w:pPr>
        <w:pStyle w:val="20"/>
        <w:numPr>
          <w:ilvl w:val="0"/>
          <w:numId w:val="63"/>
        </w:numPr>
        <w:shd w:val="clear" w:color="auto" w:fill="auto"/>
        <w:tabs>
          <w:tab w:val="left" w:pos="1022"/>
        </w:tabs>
        <w:spacing w:before="0" w:after="0" w:line="276" w:lineRule="auto"/>
        <w:ind w:left="20" w:firstLine="700"/>
        <w:jc w:val="both"/>
        <w:rPr>
          <w:sz w:val="24"/>
          <w:szCs w:val="24"/>
        </w:rPr>
      </w:pPr>
      <w:proofErr w:type="spellStart"/>
      <w:r w:rsidRPr="00B21367">
        <w:rPr>
          <w:sz w:val="24"/>
          <w:szCs w:val="24"/>
        </w:rPr>
        <w:t>Природа</w:t>
      </w:r>
      <w:proofErr w:type="spellEnd"/>
      <w:r w:rsidRPr="00B21367">
        <w:rPr>
          <w:sz w:val="24"/>
          <w:szCs w:val="24"/>
        </w:rPr>
        <w:t>:</w:t>
      </w:r>
    </w:p>
    <w:p w14:paraId="44C803EE"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 xml:space="preserve">педагог расширяет и актуализирует представления детей о многообразии природного мира родного края, различных областей и регионов России и на Земле, рассказывает о некоторых наиболее ярких представителях животных и растений разных природных зон (пустыня, степь, тайга, тундра и другие), об их образе жизни и приспособлении к среде </w:t>
      </w:r>
      <w:r w:rsidRPr="00B21367">
        <w:rPr>
          <w:sz w:val="24"/>
          <w:szCs w:val="24"/>
          <w:lang w:val="ru-RU"/>
        </w:rPr>
        <w:lastRenderedPageBreak/>
        <w:t>обитания, изменениях жизни в разные сезоны года. Закрепляет умение сравнивать, выделять свойства объектов, классифицировать их по признакам, формирует представления об отличии и сходстве животных и растений, их жизненных потребностях, этапах роста и развития, об уходе взрослых животных за своим потомством, способах выращивания человеком растений, животных (в том числе и культурных, лекарственных растений), профессиях с этим связанных;</w:t>
      </w:r>
    </w:p>
    <w:p w14:paraId="484B996E"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педагог поддерживает стремление детей к наблюдениям за природными явлениями, живимыми и неживыми объектами, самостоятельному экспериментированию, наблюдению и другим способам деятельности для познания свойств объектов неживой природы (воды, воздуха, песка, глины, почвы, камней и других), знакомит с многообразием водных ресурсов (моря, океаны, озера, реки, водопады), камней и минералов, некоторых полезных ископаемых региона проживания (нефть, уголь, серебро, золото, алмазы и другие); об использовании человеком свойств неживой природы для хозяйственных нужд (ветряные мельницы, водохранилища, солнечные батареи, ледяные катки); о некоторых небесных телах (планеты, кометы, звезды), роли солнечного света, тепла в жизни живой природы;</w:t>
      </w:r>
    </w:p>
    <w:p w14:paraId="1749D958"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углубляет представления о характерных явлениях природы в разные сезоны года (изменение температуры воздуха, роль ветра, листопада и осадков в природе), изменениях в жизни животных, растений и человека, о влиянии деятельности человека на природу;</w:t>
      </w:r>
    </w:p>
    <w:p w14:paraId="0723CA48"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закрепляет правила поведения в природе, воспитывает осознанное, бережное и заботливое отношение к природе и её ресурсам.</w:t>
      </w:r>
    </w:p>
    <w:p w14:paraId="0313E04F" w14:textId="77777777" w:rsidR="00B21367" w:rsidRPr="00B21367" w:rsidRDefault="000173C6" w:rsidP="00632D4D">
      <w:pPr>
        <w:pStyle w:val="20"/>
        <w:shd w:val="clear" w:color="auto" w:fill="auto"/>
        <w:tabs>
          <w:tab w:val="left" w:pos="1350"/>
        </w:tabs>
        <w:spacing w:before="0" w:after="0" w:line="276" w:lineRule="auto"/>
        <w:ind w:right="20" w:firstLine="709"/>
        <w:jc w:val="both"/>
        <w:rPr>
          <w:b/>
          <w:sz w:val="24"/>
          <w:szCs w:val="24"/>
          <w:lang w:val="ru-RU"/>
        </w:rPr>
      </w:pPr>
      <w:r>
        <w:rPr>
          <w:b/>
          <w:sz w:val="24"/>
          <w:szCs w:val="24"/>
          <w:lang w:val="ru-RU"/>
        </w:rPr>
        <w:t>2.1.2.7</w:t>
      </w:r>
      <w:r w:rsidR="00B21367">
        <w:rPr>
          <w:b/>
          <w:sz w:val="24"/>
          <w:szCs w:val="24"/>
          <w:lang w:val="ru-RU"/>
        </w:rPr>
        <w:t xml:space="preserve">. </w:t>
      </w:r>
      <w:r w:rsidR="00B21367" w:rsidRPr="00B21367">
        <w:rPr>
          <w:b/>
          <w:sz w:val="24"/>
          <w:szCs w:val="24"/>
          <w:lang w:val="ru-RU"/>
        </w:rPr>
        <w:t>Решение совокупных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p>
    <w:p w14:paraId="2C90FA5C" w14:textId="77777777" w:rsidR="00B21367" w:rsidRPr="00B21367" w:rsidRDefault="00B21367" w:rsidP="00632D4D">
      <w:pPr>
        <w:pStyle w:val="20"/>
        <w:shd w:val="clear" w:color="auto" w:fill="auto"/>
        <w:spacing w:before="0" w:after="0" w:line="276" w:lineRule="auto"/>
        <w:ind w:left="20" w:right="20" w:firstLine="720"/>
        <w:jc w:val="both"/>
        <w:rPr>
          <w:sz w:val="24"/>
          <w:szCs w:val="24"/>
          <w:lang w:val="ru-RU"/>
        </w:rPr>
      </w:pPr>
      <w:r w:rsidRPr="00B21367">
        <w:rPr>
          <w:sz w:val="24"/>
          <w:szCs w:val="24"/>
          <w:lang w:val="ru-RU"/>
        </w:rPr>
        <w:t>воспитание отношения к знанию как ценности, понимание значения образования для человека, общества, страны;</w:t>
      </w:r>
    </w:p>
    <w:p w14:paraId="50E17616" w14:textId="77777777" w:rsidR="00B21367" w:rsidRPr="00B21367" w:rsidRDefault="00B21367" w:rsidP="00632D4D">
      <w:pPr>
        <w:pStyle w:val="20"/>
        <w:shd w:val="clear" w:color="auto" w:fill="auto"/>
        <w:spacing w:before="0" w:after="0" w:line="276" w:lineRule="auto"/>
        <w:ind w:left="20" w:right="20" w:firstLine="720"/>
        <w:jc w:val="both"/>
        <w:rPr>
          <w:sz w:val="24"/>
          <w:szCs w:val="24"/>
          <w:lang w:val="ru-RU"/>
        </w:rPr>
      </w:pPr>
      <w:r w:rsidRPr="00B21367">
        <w:rPr>
          <w:sz w:val="24"/>
          <w:szCs w:val="24"/>
          <w:lang w:val="ru-RU"/>
        </w:rPr>
        <w:t>приобщение к отечественным традициям и праздникам, к истории и достижениям родной страны, к культурному наследию народов России;</w:t>
      </w:r>
    </w:p>
    <w:p w14:paraId="747C1297" w14:textId="77777777" w:rsidR="00B21367" w:rsidRPr="00B21367" w:rsidRDefault="00B21367" w:rsidP="00632D4D">
      <w:pPr>
        <w:pStyle w:val="20"/>
        <w:shd w:val="clear" w:color="auto" w:fill="auto"/>
        <w:spacing w:before="0" w:after="0" w:line="276" w:lineRule="auto"/>
        <w:ind w:left="20" w:right="20" w:firstLine="720"/>
        <w:jc w:val="both"/>
        <w:rPr>
          <w:sz w:val="24"/>
          <w:szCs w:val="24"/>
          <w:lang w:val="ru-RU"/>
        </w:rPr>
      </w:pPr>
      <w:r w:rsidRPr="00B21367">
        <w:rPr>
          <w:sz w:val="24"/>
          <w:szCs w:val="24"/>
          <w:lang w:val="ru-RU"/>
        </w:rPr>
        <w:t>воспитание уважения к людям - представителям разных народов России независимо от их этнической принадлежности;</w:t>
      </w:r>
    </w:p>
    <w:p w14:paraId="56E21A93" w14:textId="77777777" w:rsidR="00B21367" w:rsidRPr="00B21367" w:rsidRDefault="00B21367" w:rsidP="00632D4D">
      <w:pPr>
        <w:pStyle w:val="20"/>
        <w:shd w:val="clear" w:color="auto" w:fill="auto"/>
        <w:spacing w:before="0" w:after="0" w:line="276" w:lineRule="auto"/>
        <w:ind w:left="20" w:right="20" w:firstLine="720"/>
        <w:jc w:val="both"/>
        <w:rPr>
          <w:sz w:val="24"/>
          <w:szCs w:val="24"/>
          <w:lang w:val="ru-RU"/>
        </w:rPr>
      </w:pPr>
      <w:r w:rsidRPr="00B21367">
        <w:rPr>
          <w:sz w:val="24"/>
          <w:szCs w:val="24"/>
          <w:lang w:val="ru-RU"/>
        </w:rPr>
        <w:t>воспитание уважительного отношения к государственным символам страны (флагу, гербу, гимну);</w:t>
      </w:r>
    </w:p>
    <w:p w14:paraId="3B224CA6" w14:textId="77777777" w:rsidR="00B21367" w:rsidRPr="00B21367" w:rsidRDefault="00B21367" w:rsidP="00632D4D">
      <w:pPr>
        <w:pStyle w:val="20"/>
        <w:shd w:val="clear" w:color="auto" w:fill="auto"/>
        <w:spacing w:before="0" w:after="0" w:line="276" w:lineRule="auto"/>
        <w:ind w:left="20" w:right="20" w:firstLine="720"/>
        <w:jc w:val="both"/>
        <w:rPr>
          <w:sz w:val="24"/>
          <w:szCs w:val="24"/>
          <w:lang w:val="ru-RU"/>
        </w:rPr>
      </w:pPr>
      <w:r w:rsidRPr="00B21367">
        <w:rPr>
          <w:sz w:val="24"/>
          <w:szCs w:val="24"/>
          <w:lang w:val="ru-RU"/>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14:paraId="2DE34E94" w14:textId="77777777" w:rsidR="00BE3C65" w:rsidRDefault="00BE3C65" w:rsidP="00632D4D">
      <w:pPr>
        <w:pStyle w:val="a3"/>
        <w:spacing w:before="3" w:line="276" w:lineRule="auto"/>
        <w:ind w:left="0" w:firstLine="0"/>
        <w:rPr>
          <w:b/>
          <w:sz w:val="27"/>
        </w:rPr>
      </w:pPr>
    </w:p>
    <w:p w14:paraId="044A482E" w14:textId="77777777" w:rsidR="005A4C2C" w:rsidRDefault="00EB77D2" w:rsidP="00632D4D">
      <w:pPr>
        <w:pStyle w:val="a3"/>
        <w:spacing w:before="3" w:line="276" w:lineRule="auto"/>
        <w:ind w:left="0" w:firstLine="0"/>
        <w:rPr>
          <w:sz w:val="27"/>
        </w:rPr>
      </w:pPr>
      <w:r w:rsidRPr="005A4C2C">
        <w:rPr>
          <w:b/>
          <w:sz w:val="27"/>
        </w:rPr>
        <w:t>Литератур</w:t>
      </w:r>
      <w:r>
        <w:rPr>
          <w:b/>
          <w:sz w:val="27"/>
        </w:rPr>
        <w:t>ные средства</w:t>
      </w:r>
      <w:r w:rsidR="00310756" w:rsidRPr="005A4C2C">
        <w:rPr>
          <w:b/>
          <w:sz w:val="27"/>
        </w:rPr>
        <w:t xml:space="preserve"> для решения задач образовательной области «</w:t>
      </w:r>
      <w:r w:rsidR="00310756">
        <w:rPr>
          <w:b/>
          <w:sz w:val="27"/>
        </w:rPr>
        <w:t>Познавательное развитие</w:t>
      </w:r>
    </w:p>
    <w:tbl>
      <w:tblPr>
        <w:tblW w:w="0" w:type="auto"/>
        <w:tblInd w:w="-38" w:type="dxa"/>
        <w:tblLayout w:type="fixed"/>
        <w:tblCellMar>
          <w:left w:w="30" w:type="dxa"/>
          <w:right w:w="30" w:type="dxa"/>
        </w:tblCellMar>
        <w:tblLook w:val="0000" w:firstRow="0" w:lastRow="0" w:firstColumn="0" w:lastColumn="0" w:noHBand="0" w:noVBand="0"/>
      </w:tblPr>
      <w:tblGrid>
        <w:gridCol w:w="2544"/>
        <w:gridCol w:w="7267"/>
      </w:tblGrid>
      <w:tr w:rsidR="00310756" w:rsidRPr="00310756" w14:paraId="464E2DD8" w14:textId="77777777" w:rsidTr="00B423CF">
        <w:trPr>
          <w:trHeight w:val="271"/>
        </w:trPr>
        <w:tc>
          <w:tcPr>
            <w:tcW w:w="9811" w:type="dxa"/>
            <w:gridSpan w:val="2"/>
          </w:tcPr>
          <w:p w14:paraId="30BFB9F8" w14:textId="77777777" w:rsidR="00310756" w:rsidRPr="00D17BDE" w:rsidRDefault="00310756" w:rsidP="00632D4D">
            <w:pPr>
              <w:widowControl/>
              <w:tabs>
                <w:tab w:val="left" w:pos="2291"/>
              </w:tabs>
              <w:adjustRightInd w:val="0"/>
              <w:spacing w:line="276" w:lineRule="auto"/>
              <w:jc w:val="both"/>
              <w:rPr>
                <w:rFonts w:eastAsiaTheme="minorHAnsi"/>
                <w:b/>
                <w:color w:val="000000"/>
              </w:rPr>
            </w:pPr>
            <w:r w:rsidRPr="00D17BDE">
              <w:rPr>
                <w:rFonts w:eastAsiaTheme="minorHAnsi"/>
                <w:b/>
                <w:color w:val="000000"/>
              </w:rPr>
              <w:t>Математическое развитие</w:t>
            </w:r>
          </w:p>
        </w:tc>
      </w:tr>
      <w:tr w:rsidR="00310756" w:rsidRPr="00310756" w14:paraId="0B0DB243" w14:textId="77777777" w:rsidTr="00B423CF">
        <w:trPr>
          <w:trHeight w:val="562"/>
        </w:trPr>
        <w:tc>
          <w:tcPr>
            <w:tcW w:w="2544" w:type="dxa"/>
          </w:tcPr>
          <w:p w14:paraId="40418DA3"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 xml:space="preserve">Петерсон Л.Г., </w:t>
            </w:r>
            <w:proofErr w:type="spellStart"/>
            <w:r w:rsidRPr="00310756">
              <w:rPr>
                <w:rFonts w:eastAsiaTheme="minorHAnsi"/>
                <w:color w:val="000000"/>
              </w:rPr>
              <w:t>Кочемасова</w:t>
            </w:r>
            <w:proofErr w:type="spellEnd"/>
            <w:r w:rsidRPr="00310756">
              <w:rPr>
                <w:rFonts w:eastAsiaTheme="minorHAnsi"/>
                <w:color w:val="000000"/>
              </w:rPr>
              <w:t xml:space="preserve"> Е.Е.</w:t>
            </w:r>
          </w:p>
        </w:tc>
        <w:tc>
          <w:tcPr>
            <w:tcW w:w="7267" w:type="dxa"/>
          </w:tcPr>
          <w:p w14:paraId="2DE37BB6" w14:textId="77777777" w:rsidR="00310756" w:rsidRPr="00310756" w:rsidRDefault="00310756" w:rsidP="00632D4D">
            <w:pPr>
              <w:widowControl/>
              <w:adjustRightInd w:val="0"/>
              <w:spacing w:line="276" w:lineRule="auto"/>
              <w:jc w:val="both"/>
              <w:rPr>
                <w:rFonts w:eastAsiaTheme="minorHAnsi"/>
                <w:color w:val="000000"/>
              </w:rPr>
            </w:pPr>
            <w:proofErr w:type="spellStart"/>
            <w:r w:rsidRPr="00310756">
              <w:rPr>
                <w:rFonts w:eastAsiaTheme="minorHAnsi"/>
                <w:color w:val="000000"/>
              </w:rPr>
              <w:t>Игралочка</w:t>
            </w:r>
            <w:proofErr w:type="spellEnd"/>
            <w:r w:rsidRPr="00310756">
              <w:rPr>
                <w:rFonts w:eastAsiaTheme="minorHAnsi"/>
                <w:color w:val="000000"/>
              </w:rPr>
              <w:t xml:space="preserve">. Практический курс математики для детей 3-4 лет. Методические </w:t>
            </w:r>
            <w:proofErr w:type="spellStart"/>
            <w:r w:rsidRPr="00310756">
              <w:rPr>
                <w:rFonts w:eastAsiaTheme="minorHAnsi"/>
                <w:color w:val="000000"/>
              </w:rPr>
              <w:t>рекомедации</w:t>
            </w:r>
            <w:proofErr w:type="spellEnd"/>
            <w:r w:rsidRPr="00310756">
              <w:rPr>
                <w:rFonts w:eastAsiaTheme="minorHAnsi"/>
                <w:color w:val="000000"/>
              </w:rPr>
              <w:t xml:space="preserve">. Часть 1 </w:t>
            </w:r>
          </w:p>
        </w:tc>
      </w:tr>
      <w:tr w:rsidR="00310756" w:rsidRPr="00310756" w14:paraId="77E4B0B9" w14:textId="77777777" w:rsidTr="00B423CF">
        <w:trPr>
          <w:trHeight w:val="562"/>
        </w:trPr>
        <w:tc>
          <w:tcPr>
            <w:tcW w:w="2544" w:type="dxa"/>
          </w:tcPr>
          <w:p w14:paraId="277C7036"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 xml:space="preserve">Петерсон Л.Г., </w:t>
            </w:r>
            <w:proofErr w:type="spellStart"/>
            <w:r w:rsidRPr="00310756">
              <w:rPr>
                <w:rFonts w:eastAsiaTheme="minorHAnsi"/>
                <w:color w:val="000000"/>
              </w:rPr>
              <w:t>Кочемасова</w:t>
            </w:r>
            <w:proofErr w:type="spellEnd"/>
            <w:r w:rsidRPr="00310756">
              <w:rPr>
                <w:rFonts w:eastAsiaTheme="minorHAnsi"/>
                <w:color w:val="000000"/>
              </w:rPr>
              <w:t xml:space="preserve"> Е.Е.</w:t>
            </w:r>
          </w:p>
        </w:tc>
        <w:tc>
          <w:tcPr>
            <w:tcW w:w="7267" w:type="dxa"/>
          </w:tcPr>
          <w:p w14:paraId="6BE9801C" w14:textId="77777777" w:rsidR="00310756" w:rsidRPr="00310756" w:rsidRDefault="00310756" w:rsidP="00632D4D">
            <w:pPr>
              <w:widowControl/>
              <w:adjustRightInd w:val="0"/>
              <w:spacing w:line="276" w:lineRule="auto"/>
              <w:jc w:val="both"/>
              <w:rPr>
                <w:rFonts w:eastAsiaTheme="minorHAnsi"/>
                <w:color w:val="000000"/>
              </w:rPr>
            </w:pPr>
            <w:proofErr w:type="spellStart"/>
            <w:r w:rsidRPr="00310756">
              <w:rPr>
                <w:rFonts w:eastAsiaTheme="minorHAnsi"/>
                <w:color w:val="000000"/>
              </w:rPr>
              <w:t>Игралочка</w:t>
            </w:r>
            <w:proofErr w:type="spellEnd"/>
            <w:r w:rsidRPr="00310756">
              <w:rPr>
                <w:rFonts w:eastAsiaTheme="minorHAnsi"/>
                <w:color w:val="000000"/>
              </w:rPr>
              <w:t>. Математика для детей 3-4 лет. Ступень 1</w:t>
            </w:r>
          </w:p>
        </w:tc>
      </w:tr>
      <w:tr w:rsidR="00310756" w:rsidRPr="00310756" w14:paraId="03DA1CC8" w14:textId="77777777" w:rsidTr="00B423CF">
        <w:trPr>
          <w:trHeight w:val="562"/>
        </w:trPr>
        <w:tc>
          <w:tcPr>
            <w:tcW w:w="2544" w:type="dxa"/>
          </w:tcPr>
          <w:p w14:paraId="1B5CA178"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 xml:space="preserve">Петерсон Л.Г., </w:t>
            </w:r>
            <w:proofErr w:type="spellStart"/>
            <w:r w:rsidRPr="00310756">
              <w:rPr>
                <w:rFonts w:eastAsiaTheme="minorHAnsi"/>
                <w:color w:val="000000"/>
              </w:rPr>
              <w:t>Кочемасова</w:t>
            </w:r>
            <w:proofErr w:type="spellEnd"/>
            <w:r w:rsidRPr="00310756">
              <w:rPr>
                <w:rFonts w:eastAsiaTheme="minorHAnsi"/>
                <w:color w:val="000000"/>
              </w:rPr>
              <w:t xml:space="preserve"> Е.Е.</w:t>
            </w:r>
          </w:p>
        </w:tc>
        <w:tc>
          <w:tcPr>
            <w:tcW w:w="7267" w:type="dxa"/>
          </w:tcPr>
          <w:p w14:paraId="4BAB4099" w14:textId="77777777" w:rsidR="00310756" w:rsidRPr="00310756" w:rsidRDefault="00310756" w:rsidP="00632D4D">
            <w:pPr>
              <w:widowControl/>
              <w:adjustRightInd w:val="0"/>
              <w:spacing w:line="276" w:lineRule="auto"/>
              <w:jc w:val="both"/>
              <w:rPr>
                <w:rFonts w:eastAsiaTheme="minorHAnsi"/>
                <w:color w:val="000000"/>
              </w:rPr>
            </w:pPr>
            <w:proofErr w:type="spellStart"/>
            <w:r w:rsidRPr="00310756">
              <w:rPr>
                <w:rFonts w:eastAsiaTheme="minorHAnsi"/>
                <w:color w:val="000000"/>
              </w:rPr>
              <w:t>Игралочка</w:t>
            </w:r>
            <w:proofErr w:type="spellEnd"/>
            <w:r w:rsidRPr="00310756">
              <w:rPr>
                <w:rFonts w:eastAsiaTheme="minorHAnsi"/>
                <w:color w:val="000000"/>
              </w:rPr>
              <w:t xml:space="preserve">. Математика для детей 3-4 лет. Демонстрационный материал </w:t>
            </w:r>
          </w:p>
        </w:tc>
      </w:tr>
      <w:tr w:rsidR="00310756" w:rsidRPr="00310756" w14:paraId="19350A80" w14:textId="77777777" w:rsidTr="00B423CF">
        <w:trPr>
          <w:trHeight w:val="562"/>
        </w:trPr>
        <w:tc>
          <w:tcPr>
            <w:tcW w:w="2544" w:type="dxa"/>
          </w:tcPr>
          <w:p w14:paraId="618EC70C"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 xml:space="preserve">Петерсон Л.Г., </w:t>
            </w:r>
            <w:proofErr w:type="spellStart"/>
            <w:r w:rsidRPr="00310756">
              <w:rPr>
                <w:rFonts w:eastAsiaTheme="minorHAnsi"/>
                <w:color w:val="000000"/>
              </w:rPr>
              <w:t>Кочемасова</w:t>
            </w:r>
            <w:proofErr w:type="spellEnd"/>
            <w:r w:rsidRPr="00310756">
              <w:rPr>
                <w:rFonts w:eastAsiaTheme="minorHAnsi"/>
                <w:color w:val="000000"/>
              </w:rPr>
              <w:t xml:space="preserve"> Е.Е.</w:t>
            </w:r>
          </w:p>
        </w:tc>
        <w:tc>
          <w:tcPr>
            <w:tcW w:w="7267" w:type="dxa"/>
          </w:tcPr>
          <w:p w14:paraId="3D76FF83" w14:textId="77777777" w:rsidR="00310756" w:rsidRPr="00310756" w:rsidRDefault="00310756" w:rsidP="00632D4D">
            <w:pPr>
              <w:widowControl/>
              <w:adjustRightInd w:val="0"/>
              <w:spacing w:line="276" w:lineRule="auto"/>
              <w:jc w:val="both"/>
              <w:rPr>
                <w:rFonts w:eastAsiaTheme="minorHAnsi"/>
                <w:color w:val="000000"/>
              </w:rPr>
            </w:pPr>
            <w:proofErr w:type="spellStart"/>
            <w:r w:rsidRPr="00310756">
              <w:rPr>
                <w:rFonts w:eastAsiaTheme="minorHAnsi"/>
                <w:color w:val="000000"/>
              </w:rPr>
              <w:t>Игралочка</w:t>
            </w:r>
            <w:proofErr w:type="spellEnd"/>
            <w:r w:rsidRPr="00310756">
              <w:rPr>
                <w:rFonts w:eastAsiaTheme="minorHAnsi"/>
                <w:color w:val="000000"/>
              </w:rPr>
              <w:t xml:space="preserve">. Математика для детей 3-4 лет. Раздаточный материал </w:t>
            </w:r>
          </w:p>
        </w:tc>
      </w:tr>
      <w:tr w:rsidR="00310756" w:rsidRPr="00310756" w14:paraId="235B6DD1" w14:textId="77777777" w:rsidTr="00B423CF">
        <w:trPr>
          <w:trHeight w:val="562"/>
        </w:trPr>
        <w:tc>
          <w:tcPr>
            <w:tcW w:w="2544" w:type="dxa"/>
          </w:tcPr>
          <w:p w14:paraId="22E09609"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 xml:space="preserve">Петерсон Л.Г., </w:t>
            </w:r>
            <w:proofErr w:type="spellStart"/>
            <w:r w:rsidRPr="00310756">
              <w:rPr>
                <w:rFonts w:eastAsiaTheme="minorHAnsi"/>
                <w:color w:val="000000"/>
              </w:rPr>
              <w:t>Кочемасова</w:t>
            </w:r>
            <w:proofErr w:type="spellEnd"/>
            <w:r w:rsidRPr="00310756">
              <w:rPr>
                <w:rFonts w:eastAsiaTheme="minorHAnsi"/>
                <w:color w:val="000000"/>
              </w:rPr>
              <w:t xml:space="preserve"> Е.Е.</w:t>
            </w:r>
          </w:p>
        </w:tc>
        <w:tc>
          <w:tcPr>
            <w:tcW w:w="7267" w:type="dxa"/>
          </w:tcPr>
          <w:p w14:paraId="1CE8A054" w14:textId="77777777" w:rsidR="00310756" w:rsidRPr="00310756" w:rsidRDefault="00310756" w:rsidP="00632D4D">
            <w:pPr>
              <w:widowControl/>
              <w:adjustRightInd w:val="0"/>
              <w:spacing w:line="276" w:lineRule="auto"/>
              <w:jc w:val="both"/>
              <w:rPr>
                <w:rFonts w:eastAsiaTheme="minorHAnsi"/>
                <w:color w:val="000000"/>
              </w:rPr>
            </w:pPr>
            <w:proofErr w:type="spellStart"/>
            <w:r w:rsidRPr="00310756">
              <w:rPr>
                <w:rFonts w:eastAsiaTheme="minorHAnsi"/>
                <w:color w:val="000000"/>
              </w:rPr>
              <w:t>Игралочка</w:t>
            </w:r>
            <w:proofErr w:type="spellEnd"/>
            <w:r w:rsidRPr="00310756">
              <w:rPr>
                <w:rFonts w:eastAsiaTheme="minorHAnsi"/>
                <w:color w:val="000000"/>
              </w:rPr>
              <w:t>. Математика для детей 4-5 лет. Ступень 2</w:t>
            </w:r>
          </w:p>
        </w:tc>
      </w:tr>
      <w:tr w:rsidR="00310756" w:rsidRPr="00310756" w14:paraId="5E52B7E7" w14:textId="77777777" w:rsidTr="00B423CF">
        <w:trPr>
          <w:trHeight w:val="562"/>
        </w:trPr>
        <w:tc>
          <w:tcPr>
            <w:tcW w:w="2544" w:type="dxa"/>
          </w:tcPr>
          <w:p w14:paraId="0590A05B"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lastRenderedPageBreak/>
              <w:t xml:space="preserve">Петерсон Л.Г., </w:t>
            </w:r>
            <w:proofErr w:type="spellStart"/>
            <w:r w:rsidRPr="00310756">
              <w:rPr>
                <w:rFonts w:eastAsiaTheme="minorHAnsi"/>
                <w:color w:val="000000"/>
              </w:rPr>
              <w:t>Кочемасова</w:t>
            </w:r>
            <w:proofErr w:type="spellEnd"/>
            <w:r w:rsidRPr="00310756">
              <w:rPr>
                <w:rFonts w:eastAsiaTheme="minorHAnsi"/>
                <w:color w:val="000000"/>
              </w:rPr>
              <w:t xml:space="preserve"> Е.Е.</w:t>
            </w:r>
          </w:p>
        </w:tc>
        <w:tc>
          <w:tcPr>
            <w:tcW w:w="7267" w:type="dxa"/>
          </w:tcPr>
          <w:p w14:paraId="186463BB" w14:textId="77777777" w:rsidR="00310756" w:rsidRPr="00310756" w:rsidRDefault="00310756" w:rsidP="00632D4D">
            <w:pPr>
              <w:widowControl/>
              <w:adjustRightInd w:val="0"/>
              <w:spacing w:line="276" w:lineRule="auto"/>
              <w:jc w:val="both"/>
              <w:rPr>
                <w:rFonts w:eastAsiaTheme="minorHAnsi"/>
                <w:color w:val="000000"/>
              </w:rPr>
            </w:pPr>
            <w:proofErr w:type="spellStart"/>
            <w:r w:rsidRPr="00310756">
              <w:rPr>
                <w:rFonts w:eastAsiaTheme="minorHAnsi"/>
                <w:color w:val="000000"/>
              </w:rPr>
              <w:t>Игралочка</w:t>
            </w:r>
            <w:proofErr w:type="spellEnd"/>
            <w:r w:rsidRPr="00310756">
              <w:rPr>
                <w:rFonts w:eastAsiaTheme="minorHAnsi"/>
                <w:color w:val="000000"/>
              </w:rPr>
              <w:t xml:space="preserve">. Математика для детей 4-5 лет. Демонстрационный материал </w:t>
            </w:r>
          </w:p>
        </w:tc>
      </w:tr>
      <w:tr w:rsidR="00310756" w:rsidRPr="00310756" w14:paraId="63F709ED" w14:textId="77777777" w:rsidTr="00B423CF">
        <w:trPr>
          <w:trHeight w:val="562"/>
        </w:trPr>
        <w:tc>
          <w:tcPr>
            <w:tcW w:w="2544" w:type="dxa"/>
          </w:tcPr>
          <w:p w14:paraId="2665F0E3"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 xml:space="preserve">Петерсон Л.Г., </w:t>
            </w:r>
            <w:proofErr w:type="spellStart"/>
            <w:r w:rsidRPr="00310756">
              <w:rPr>
                <w:rFonts w:eastAsiaTheme="minorHAnsi"/>
                <w:color w:val="000000"/>
              </w:rPr>
              <w:t>Кочемасова</w:t>
            </w:r>
            <w:proofErr w:type="spellEnd"/>
            <w:r w:rsidRPr="00310756">
              <w:rPr>
                <w:rFonts w:eastAsiaTheme="minorHAnsi"/>
                <w:color w:val="000000"/>
              </w:rPr>
              <w:t xml:space="preserve"> Е.Е.</w:t>
            </w:r>
          </w:p>
        </w:tc>
        <w:tc>
          <w:tcPr>
            <w:tcW w:w="7267" w:type="dxa"/>
          </w:tcPr>
          <w:p w14:paraId="2FD6F162" w14:textId="77777777" w:rsidR="00310756" w:rsidRPr="00310756" w:rsidRDefault="00310756" w:rsidP="00632D4D">
            <w:pPr>
              <w:widowControl/>
              <w:adjustRightInd w:val="0"/>
              <w:spacing w:line="276" w:lineRule="auto"/>
              <w:jc w:val="both"/>
              <w:rPr>
                <w:rFonts w:eastAsiaTheme="minorHAnsi"/>
                <w:color w:val="000000"/>
              </w:rPr>
            </w:pPr>
            <w:proofErr w:type="spellStart"/>
            <w:r w:rsidRPr="00310756">
              <w:rPr>
                <w:rFonts w:eastAsiaTheme="minorHAnsi"/>
                <w:color w:val="000000"/>
              </w:rPr>
              <w:t>Игралочка</w:t>
            </w:r>
            <w:proofErr w:type="spellEnd"/>
            <w:r w:rsidRPr="00310756">
              <w:rPr>
                <w:rFonts w:eastAsiaTheme="minorHAnsi"/>
                <w:color w:val="000000"/>
              </w:rPr>
              <w:t>. Математика для детей 4-5 лет. Раздаточный материал</w:t>
            </w:r>
          </w:p>
        </w:tc>
      </w:tr>
      <w:tr w:rsidR="00310756" w:rsidRPr="00310756" w14:paraId="77E3A1F1" w14:textId="77777777" w:rsidTr="00B423CF">
        <w:trPr>
          <w:trHeight w:val="562"/>
        </w:trPr>
        <w:tc>
          <w:tcPr>
            <w:tcW w:w="2544" w:type="dxa"/>
          </w:tcPr>
          <w:p w14:paraId="1744B453"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 xml:space="preserve">Петерсон Л.Г., </w:t>
            </w:r>
            <w:proofErr w:type="spellStart"/>
            <w:r w:rsidRPr="00310756">
              <w:rPr>
                <w:rFonts w:eastAsiaTheme="minorHAnsi"/>
                <w:color w:val="000000"/>
              </w:rPr>
              <w:t>Кочемасова</w:t>
            </w:r>
            <w:proofErr w:type="spellEnd"/>
            <w:r w:rsidRPr="00310756">
              <w:rPr>
                <w:rFonts w:eastAsiaTheme="minorHAnsi"/>
                <w:color w:val="000000"/>
              </w:rPr>
              <w:t xml:space="preserve"> Е.Е.</w:t>
            </w:r>
          </w:p>
        </w:tc>
        <w:tc>
          <w:tcPr>
            <w:tcW w:w="7267" w:type="dxa"/>
          </w:tcPr>
          <w:p w14:paraId="41C684DB" w14:textId="77777777" w:rsidR="00310756" w:rsidRPr="00310756" w:rsidRDefault="00310756" w:rsidP="00632D4D">
            <w:pPr>
              <w:widowControl/>
              <w:adjustRightInd w:val="0"/>
              <w:spacing w:line="276" w:lineRule="auto"/>
              <w:jc w:val="both"/>
              <w:rPr>
                <w:rFonts w:eastAsiaTheme="minorHAnsi"/>
                <w:color w:val="000000"/>
              </w:rPr>
            </w:pPr>
            <w:proofErr w:type="spellStart"/>
            <w:r w:rsidRPr="00310756">
              <w:rPr>
                <w:rFonts w:eastAsiaTheme="minorHAnsi"/>
                <w:color w:val="000000"/>
              </w:rPr>
              <w:t>Игралочка</w:t>
            </w:r>
            <w:proofErr w:type="spellEnd"/>
            <w:r w:rsidRPr="00310756">
              <w:rPr>
                <w:rFonts w:eastAsiaTheme="minorHAnsi"/>
                <w:color w:val="000000"/>
              </w:rPr>
              <w:t xml:space="preserve">. Практический курс математики для детей 4-5 лет. Методические </w:t>
            </w:r>
            <w:proofErr w:type="spellStart"/>
            <w:r w:rsidRPr="00310756">
              <w:rPr>
                <w:rFonts w:eastAsiaTheme="minorHAnsi"/>
                <w:color w:val="000000"/>
              </w:rPr>
              <w:t>рекомедации</w:t>
            </w:r>
            <w:proofErr w:type="spellEnd"/>
            <w:r w:rsidRPr="00310756">
              <w:rPr>
                <w:rFonts w:eastAsiaTheme="minorHAnsi"/>
                <w:color w:val="000000"/>
              </w:rPr>
              <w:t xml:space="preserve">. Часть 2 </w:t>
            </w:r>
          </w:p>
        </w:tc>
      </w:tr>
      <w:tr w:rsidR="00310756" w:rsidRPr="00310756" w14:paraId="1B5BAF90" w14:textId="77777777" w:rsidTr="00B423CF">
        <w:trPr>
          <w:trHeight w:val="562"/>
        </w:trPr>
        <w:tc>
          <w:tcPr>
            <w:tcW w:w="2544" w:type="dxa"/>
          </w:tcPr>
          <w:p w14:paraId="72C89954"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 xml:space="preserve">Петерсон Л.Г., </w:t>
            </w:r>
            <w:proofErr w:type="spellStart"/>
            <w:r w:rsidRPr="00310756">
              <w:rPr>
                <w:rFonts w:eastAsiaTheme="minorHAnsi"/>
                <w:color w:val="000000"/>
              </w:rPr>
              <w:t>Кочемасова</w:t>
            </w:r>
            <w:proofErr w:type="spellEnd"/>
            <w:r w:rsidRPr="00310756">
              <w:rPr>
                <w:rFonts w:eastAsiaTheme="minorHAnsi"/>
                <w:color w:val="000000"/>
              </w:rPr>
              <w:t xml:space="preserve"> Е.Е. </w:t>
            </w:r>
          </w:p>
        </w:tc>
        <w:tc>
          <w:tcPr>
            <w:tcW w:w="7267" w:type="dxa"/>
          </w:tcPr>
          <w:p w14:paraId="14AF123F" w14:textId="77777777" w:rsidR="00310756" w:rsidRPr="00310756" w:rsidRDefault="00310756" w:rsidP="00632D4D">
            <w:pPr>
              <w:widowControl/>
              <w:adjustRightInd w:val="0"/>
              <w:spacing w:line="276" w:lineRule="auto"/>
              <w:jc w:val="both"/>
              <w:rPr>
                <w:rFonts w:eastAsiaTheme="minorHAnsi"/>
                <w:color w:val="000000"/>
              </w:rPr>
            </w:pPr>
            <w:proofErr w:type="spellStart"/>
            <w:r w:rsidRPr="00310756">
              <w:rPr>
                <w:rFonts w:eastAsiaTheme="minorHAnsi"/>
                <w:color w:val="000000"/>
              </w:rPr>
              <w:t>Игралочка</w:t>
            </w:r>
            <w:proofErr w:type="spellEnd"/>
            <w:r w:rsidRPr="00310756">
              <w:rPr>
                <w:rFonts w:eastAsiaTheme="minorHAnsi"/>
                <w:color w:val="000000"/>
              </w:rPr>
              <w:t xml:space="preserve"> - ступенька к школе. Практический курс математики для детей 5-6 лет. </w:t>
            </w:r>
            <w:proofErr w:type="spellStart"/>
            <w:r w:rsidRPr="00310756">
              <w:rPr>
                <w:rFonts w:eastAsiaTheme="minorHAnsi"/>
                <w:color w:val="000000"/>
              </w:rPr>
              <w:t>Метод.рекомендации</w:t>
            </w:r>
            <w:proofErr w:type="spellEnd"/>
            <w:r w:rsidRPr="00310756">
              <w:rPr>
                <w:rFonts w:eastAsiaTheme="minorHAnsi"/>
                <w:color w:val="000000"/>
              </w:rPr>
              <w:t>. Часть 3</w:t>
            </w:r>
          </w:p>
        </w:tc>
      </w:tr>
      <w:tr w:rsidR="00310756" w:rsidRPr="00310756" w14:paraId="469C4EA9" w14:textId="77777777" w:rsidTr="00B423CF">
        <w:trPr>
          <w:trHeight w:val="562"/>
        </w:trPr>
        <w:tc>
          <w:tcPr>
            <w:tcW w:w="2544" w:type="dxa"/>
          </w:tcPr>
          <w:p w14:paraId="276AF564"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 xml:space="preserve">Петерсон Л.Г., </w:t>
            </w:r>
            <w:proofErr w:type="spellStart"/>
            <w:r w:rsidRPr="00310756">
              <w:rPr>
                <w:rFonts w:eastAsiaTheme="minorHAnsi"/>
                <w:color w:val="000000"/>
              </w:rPr>
              <w:t>Кочемасова</w:t>
            </w:r>
            <w:proofErr w:type="spellEnd"/>
            <w:r w:rsidRPr="00310756">
              <w:rPr>
                <w:rFonts w:eastAsiaTheme="minorHAnsi"/>
                <w:color w:val="000000"/>
              </w:rPr>
              <w:t xml:space="preserve"> Е.Е.</w:t>
            </w:r>
          </w:p>
        </w:tc>
        <w:tc>
          <w:tcPr>
            <w:tcW w:w="7267" w:type="dxa"/>
          </w:tcPr>
          <w:p w14:paraId="4D54BB25" w14:textId="77777777" w:rsidR="00310756" w:rsidRPr="00310756" w:rsidRDefault="00310756" w:rsidP="00632D4D">
            <w:pPr>
              <w:widowControl/>
              <w:adjustRightInd w:val="0"/>
              <w:spacing w:line="276" w:lineRule="auto"/>
              <w:jc w:val="both"/>
              <w:rPr>
                <w:rFonts w:eastAsiaTheme="minorHAnsi"/>
                <w:color w:val="000000"/>
              </w:rPr>
            </w:pPr>
            <w:proofErr w:type="spellStart"/>
            <w:r w:rsidRPr="00310756">
              <w:rPr>
                <w:rFonts w:eastAsiaTheme="minorHAnsi"/>
                <w:color w:val="000000"/>
              </w:rPr>
              <w:t>Игралочка</w:t>
            </w:r>
            <w:proofErr w:type="spellEnd"/>
            <w:r w:rsidRPr="00310756">
              <w:rPr>
                <w:rFonts w:eastAsiaTheme="minorHAnsi"/>
                <w:color w:val="000000"/>
              </w:rPr>
              <w:t xml:space="preserve"> - ступенька к школе. Математика для детей 5-6 лет. Ступень 3</w:t>
            </w:r>
          </w:p>
        </w:tc>
      </w:tr>
      <w:tr w:rsidR="00310756" w:rsidRPr="00310756" w14:paraId="390FA1F3" w14:textId="77777777" w:rsidTr="00B423CF">
        <w:trPr>
          <w:trHeight w:val="562"/>
        </w:trPr>
        <w:tc>
          <w:tcPr>
            <w:tcW w:w="2544" w:type="dxa"/>
          </w:tcPr>
          <w:p w14:paraId="75828986"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 xml:space="preserve">Петерсон Л.Г., </w:t>
            </w:r>
            <w:proofErr w:type="spellStart"/>
            <w:r w:rsidRPr="00310756">
              <w:rPr>
                <w:rFonts w:eastAsiaTheme="minorHAnsi"/>
                <w:color w:val="000000"/>
              </w:rPr>
              <w:t>Кочемасова</w:t>
            </w:r>
            <w:proofErr w:type="spellEnd"/>
            <w:r w:rsidRPr="00310756">
              <w:rPr>
                <w:rFonts w:eastAsiaTheme="minorHAnsi"/>
                <w:color w:val="000000"/>
              </w:rPr>
              <w:t xml:space="preserve"> Е.Е.</w:t>
            </w:r>
          </w:p>
        </w:tc>
        <w:tc>
          <w:tcPr>
            <w:tcW w:w="7267" w:type="dxa"/>
          </w:tcPr>
          <w:p w14:paraId="2BE2DB9B" w14:textId="77777777" w:rsidR="00310756" w:rsidRPr="00310756" w:rsidRDefault="00310756" w:rsidP="00632D4D">
            <w:pPr>
              <w:widowControl/>
              <w:adjustRightInd w:val="0"/>
              <w:spacing w:line="276" w:lineRule="auto"/>
              <w:jc w:val="both"/>
              <w:rPr>
                <w:rFonts w:eastAsiaTheme="minorHAnsi"/>
                <w:color w:val="000000"/>
              </w:rPr>
            </w:pPr>
            <w:proofErr w:type="spellStart"/>
            <w:r w:rsidRPr="00310756">
              <w:rPr>
                <w:rFonts w:eastAsiaTheme="minorHAnsi"/>
                <w:color w:val="000000"/>
              </w:rPr>
              <w:t>Игралочка</w:t>
            </w:r>
            <w:proofErr w:type="spellEnd"/>
            <w:r w:rsidRPr="00310756">
              <w:rPr>
                <w:rFonts w:eastAsiaTheme="minorHAnsi"/>
                <w:color w:val="000000"/>
              </w:rPr>
              <w:t xml:space="preserve"> - ступенька к школе. Математика для детей 5-6 лет. Демонстрационный материал  </w:t>
            </w:r>
          </w:p>
        </w:tc>
      </w:tr>
      <w:tr w:rsidR="00310756" w:rsidRPr="00310756" w14:paraId="367E1819" w14:textId="77777777" w:rsidTr="00B423CF">
        <w:trPr>
          <w:trHeight w:val="562"/>
        </w:trPr>
        <w:tc>
          <w:tcPr>
            <w:tcW w:w="2544" w:type="dxa"/>
          </w:tcPr>
          <w:p w14:paraId="27C4BC8C"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 xml:space="preserve">Петерсон Л.Г., </w:t>
            </w:r>
            <w:proofErr w:type="spellStart"/>
            <w:r w:rsidRPr="00310756">
              <w:rPr>
                <w:rFonts w:eastAsiaTheme="minorHAnsi"/>
                <w:color w:val="000000"/>
              </w:rPr>
              <w:t>Кочемасова</w:t>
            </w:r>
            <w:proofErr w:type="spellEnd"/>
            <w:r w:rsidRPr="00310756">
              <w:rPr>
                <w:rFonts w:eastAsiaTheme="minorHAnsi"/>
                <w:color w:val="000000"/>
              </w:rPr>
              <w:t xml:space="preserve"> Е.Е.</w:t>
            </w:r>
          </w:p>
        </w:tc>
        <w:tc>
          <w:tcPr>
            <w:tcW w:w="7267" w:type="dxa"/>
          </w:tcPr>
          <w:p w14:paraId="41821576" w14:textId="77777777" w:rsidR="00310756" w:rsidRPr="00310756" w:rsidRDefault="00310756" w:rsidP="00632D4D">
            <w:pPr>
              <w:widowControl/>
              <w:adjustRightInd w:val="0"/>
              <w:spacing w:line="276" w:lineRule="auto"/>
              <w:jc w:val="both"/>
              <w:rPr>
                <w:rFonts w:eastAsiaTheme="minorHAnsi"/>
                <w:color w:val="000000"/>
              </w:rPr>
            </w:pPr>
            <w:proofErr w:type="spellStart"/>
            <w:r w:rsidRPr="00310756">
              <w:rPr>
                <w:rFonts w:eastAsiaTheme="minorHAnsi"/>
                <w:color w:val="000000"/>
              </w:rPr>
              <w:t>Игралочка</w:t>
            </w:r>
            <w:proofErr w:type="spellEnd"/>
            <w:r w:rsidRPr="00310756">
              <w:rPr>
                <w:rFonts w:eastAsiaTheme="minorHAnsi"/>
                <w:color w:val="000000"/>
              </w:rPr>
              <w:t xml:space="preserve"> - ступенька к школе. Математика для детей 5-6 лет. Раздаточный материал</w:t>
            </w:r>
          </w:p>
        </w:tc>
      </w:tr>
      <w:tr w:rsidR="00310756" w:rsidRPr="00310756" w14:paraId="4C5AD47C" w14:textId="77777777" w:rsidTr="00B423CF">
        <w:trPr>
          <w:trHeight w:val="562"/>
        </w:trPr>
        <w:tc>
          <w:tcPr>
            <w:tcW w:w="2544" w:type="dxa"/>
          </w:tcPr>
          <w:p w14:paraId="1E6F54D2"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 xml:space="preserve">Петерсон Л.Г., </w:t>
            </w:r>
            <w:proofErr w:type="spellStart"/>
            <w:r w:rsidRPr="00310756">
              <w:rPr>
                <w:rFonts w:eastAsiaTheme="minorHAnsi"/>
                <w:color w:val="000000"/>
              </w:rPr>
              <w:t>Кочемасова</w:t>
            </w:r>
            <w:proofErr w:type="spellEnd"/>
            <w:r w:rsidRPr="00310756">
              <w:rPr>
                <w:rFonts w:eastAsiaTheme="minorHAnsi"/>
                <w:color w:val="000000"/>
              </w:rPr>
              <w:t xml:space="preserve"> Е.Е.</w:t>
            </w:r>
          </w:p>
        </w:tc>
        <w:tc>
          <w:tcPr>
            <w:tcW w:w="7267" w:type="dxa"/>
          </w:tcPr>
          <w:p w14:paraId="3015B8AF" w14:textId="77777777" w:rsidR="00310756" w:rsidRPr="00310756" w:rsidRDefault="00310756" w:rsidP="00632D4D">
            <w:pPr>
              <w:widowControl/>
              <w:adjustRightInd w:val="0"/>
              <w:spacing w:line="276" w:lineRule="auto"/>
              <w:jc w:val="both"/>
              <w:rPr>
                <w:rFonts w:eastAsiaTheme="minorHAnsi"/>
                <w:color w:val="000000"/>
              </w:rPr>
            </w:pPr>
            <w:proofErr w:type="spellStart"/>
            <w:r w:rsidRPr="00310756">
              <w:rPr>
                <w:rFonts w:eastAsiaTheme="minorHAnsi"/>
                <w:color w:val="000000"/>
              </w:rPr>
              <w:t>Игралочка</w:t>
            </w:r>
            <w:proofErr w:type="spellEnd"/>
            <w:r w:rsidRPr="00310756">
              <w:rPr>
                <w:rFonts w:eastAsiaTheme="minorHAnsi"/>
                <w:color w:val="000000"/>
              </w:rPr>
              <w:t xml:space="preserve"> - ступенька к школе. Математика для детей 6-7 лет. Часть 1.  Демонстрационный материал  </w:t>
            </w:r>
          </w:p>
        </w:tc>
      </w:tr>
      <w:tr w:rsidR="00310756" w:rsidRPr="00310756" w14:paraId="6B04C69F" w14:textId="77777777" w:rsidTr="00B423CF">
        <w:trPr>
          <w:trHeight w:val="562"/>
        </w:trPr>
        <w:tc>
          <w:tcPr>
            <w:tcW w:w="2544" w:type="dxa"/>
          </w:tcPr>
          <w:p w14:paraId="53967AC1"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 xml:space="preserve">Петерсон Л.Г., </w:t>
            </w:r>
            <w:proofErr w:type="spellStart"/>
            <w:r w:rsidRPr="00310756">
              <w:rPr>
                <w:rFonts w:eastAsiaTheme="minorHAnsi"/>
                <w:color w:val="000000"/>
              </w:rPr>
              <w:t>Кочемасова</w:t>
            </w:r>
            <w:proofErr w:type="spellEnd"/>
            <w:r w:rsidRPr="00310756">
              <w:rPr>
                <w:rFonts w:eastAsiaTheme="minorHAnsi"/>
                <w:color w:val="000000"/>
              </w:rPr>
              <w:t xml:space="preserve"> Е.Е.</w:t>
            </w:r>
          </w:p>
        </w:tc>
        <w:tc>
          <w:tcPr>
            <w:tcW w:w="7267" w:type="dxa"/>
          </w:tcPr>
          <w:p w14:paraId="4EF0128F" w14:textId="77777777" w:rsidR="00310756" w:rsidRPr="00310756" w:rsidRDefault="00310756" w:rsidP="00632D4D">
            <w:pPr>
              <w:widowControl/>
              <w:adjustRightInd w:val="0"/>
              <w:spacing w:line="276" w:lineRule="auto"/>
              <w:jc w:val="both"/>
              <w:rPr>
                <w:rFonts w:eastAsiaTheme="minorHAnsi"/>
                <w:color w:val="000000"/>
              </w:rPr>
            </w:pPr>
            <w:proofErr w:type="spellStart"/>
            <w:r w:rsidRPr="00310756">
              <w:rPr>
                <w:rFonts w:eastAsiaTheme="minorHAnsi"/>
                <w:color w:val="000000"/>
              </w:rPr>
              <w:t>Игралочка</w:t>
            </w:r>
            <w:proofErr w:type="spellEnd"/>
            <w:r w:rsidRPr="00310756">
              <w:rPr>
                <w:rFonts w:eastAsiaTheme="minorHAnsi"/>
                <w:color w:val="000000"/>
              </w:rPr>
              <w:t xml:space="preserve"> - ступенька к школе. Математика для детей 6-7 лет. Часть 2.  Демонстрационный материал  </w:t>
            </w:r>
          </w:p>
        </w:tc>
      </w:tr>
      <w:tr w:rsidR="00310756" w:rsidRPr="00310756" w14:paraId="27415635" w14:textId="77777777" w:rsidTr="00B423CF">
        <w:trPr>
          <w:trHeight w:val="562"/>
        </w:trPr>
        <w:tc>
          <w:tcPr>
            <w:tcW w:w="2544" w:type="dxa"/>
          </w:tcPr>
          <w:p w14:paraId="3144B753"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 xml:space="preserve">Петерсон Л.Г., </w:t>
            </w:r>
            <w:proofErr w:type="spellStart"/>
            <w:r w:rsidRPr="00310756">
              <w:rPr>
                <w:rFonts w:eastAsiaTheme="minorHAnsi"/>
                <w:color w:val="000000"/>
              </w:rPr>
              <w:t>Кочемасова</w:t>
            </w:r>
            <w:proofErr w:type="spellEnd"/>
            <w:r w:rsidRPr="00310756">
              <w:rPr>
                <w:rFonts w:eastAsiaTheme="minorHAnsi"/>
                <w:color w:val="000000"/>
              </w:rPr>
              <w:t xml:space="preserve"> Е.Е.</w:t>
            </w:r>
          </w:p>
        </w:tc>
        <w:tc>
          <w:tcPr>
            <w:tcW w:w="7267" w:type="dxa"/>
          </w:tcPr>
          <w:p w14:paraId="3439C4D8" w14:textId="77777777" w:rsidR="00310756" w:rsidRPr="00310756" w:rsidRDefault="00310756" w:rsidP="00632D4D">
            <w:pPr>
              <w:widowControl/>
              <w:adjustRightInd w:val="0"/>
              <w:spacing w:line="276" w:lineRule="auto"/>
              <w:jc w:val="both"/>
              <w:rPr>
                <w:rFonts w:eastAsiaTheme="minorHAnsi"/>
                <w:color w:val="000000"/>
              </w:rPr>
            </w:pPr>
            <w:proofErr w:type="spellStart"/>
            <w:r w:rsidRPr="00310756">
              <w:rPr>
                <w:rFonts w:eastAsiaTheme="minorHAnsi"/>
                <w:color w:val="000000"/>
              </w:rPr>
              <w:t>Игралочка</w:t>
            </w:r>
            <w:proofErr w:type="spellEnd"/>
            <w:r w:rsidRPr="00310756">
              <w:rPr>
                <w:rFonts w:eastAsiaTheme="minorHAnsi"/>
                <w:color w:val="000000"/>
              </w:rPr>
              <w:t xml:space="preserve"> - ступенька к школе. Математика для детей 6-7 лет. Раздаточный материал </w:t>
            </w:r>
          </w:p>
        </w:tc>
      </w:tr>
      <w:tr w:rsidR="00310756" w:rsidRPr="00310756" w14:paraId="633EA553" w14:textId="77777777" w:rsidTr="00B423CF">
        <w:trPr>
          <w:trHeight w:val="562"/>
        </w:trPr>
        <w:tc>
          <w:tcPr>
            <w:tcW w:w="2544" w:type="dxa"/>
          </w:tcPr>
          <w:p w14:paraId="1094EA87"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 xml:space="preserve">Петерсон Л.Г., </w:t>
            </w:r>
            <w:proofErr w:type="spellStart"/>
            <w:r w:rsidRPr="00310756">
              <w:rPr>
                <w:rFonts w:eastAsiaTheme="minorHAnsi"/>
                <w:color w:val="000000"/>
              </w:rPr>
              <w:t>Кочемасова</w:t>
            </w:r>
            <w:proofErr w:type="spellEnd"/>
            <w:r w:rsidRPr="00310756">
              <w:rPr>
                <w:rFonts w:eastAsiaTheme="minorHAnsi"/>
                <w:color w:val="000000"/>
              </w:rPr>
              <w:t xml:space="preserve"> Е.Е.</w:t>
            </w:r>
          </w:p>
        </w:tc>
        <w:tc>
          <w:tcPr>
            <w:tcW w:w="7267" w:type="dxa"/>
          </w:tcPr>
          <w:p w14:paraId="3BF5E428" w14:textId="77777777" w:rsidR="00310756" w:rsidRPr="00310756" w:rsidRDefault="00310756" w:rsidP="00632D4D">
            <w:pPr>
              <w:widowControl/>
              <w:adjustRightInd w:val="0"/>
              <w:spacing w:line="276" w:lineRule="auto"/>
              <w:jc w:val="both"/>
              <w:rPr>
                <w:rFonts w:eastAsiaTheme="minorHAnsi"/>
                <w:color w:val="000000"/>
              </w:rPr>
            </w:pPr>
            <w:proofErr w:type="spellStart"/>
            <w:r w:rsidRPr="00310756">
              <w:rPr>
                <w:rFonts w:eastAsiaTheme="minorHAnsi"/>
                <w:color w:val="000000"/>
              </w:rPr>
              <w:t>Игралочка</w:t>
            </w:r>
            <w:proofErr w:type="spellEnd"/>
            <w:r w:rsidRPr="00310756">
              <w:rPr>
                <w:rFonts w:eastAsiaTheme="minorHAnsi"/>
                <w:color w:val="000000"/>
              </w:rPr>
              <w:t xml:space="preserve"> - ступенька к школе. Математика для детей 6-7 лет. часть4(1)</w:t>
            </w:r>
          </w:p>
        </w:tc>
      </w:tr>
      <w:tr w:rsidR="00310756" w:rsidRPr="00310756" w14:paraId="0D585E79" w14:textId="77777777" w:rsidTr="00B423CF">
        <w:trPr>
          <w:trHeight w:val="562"/>
        </w:trPr>
        <w:tc>
          <w:tcPr>
            <w:tcW w:w="2544" w:type="dxa"/>
          </w:tcPr>
          <w:p w14:paraId="75595656"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 xml:space="preserve">Петерсон Л.Г., </w:t>
            </w:r>
            <w:proofErr w:type="spellStart"/>
            <w:r w:rsidRPr="00310756">
              <w:rPr>
                <w:rFonts w:eastAsiaTheme="minorHAnsi"/>
                <w:color w:val="000000"/>
              </w:rPr>
              <w:t>Кочемасова</w:t>
            </w:r>
            <w:proofErr w:type="spellEnd"/>
            <w:r w:rsidRPr="00310756">
              <w:rPr>
                <w:rFonts w:eastAsiaTheme="minorHAnsi"/>
                <w:color w:val="000000"/>
              </w:rPr>
              <w:t xml:space="preserve"> Е.Е.</w:t>
            </w:r>
          </w:p>
        </w:tc>
        <w:tc>
          <w:tcPr>
            <w:tcW w:w="7267" w:type="dxa"/>
          </w:tcPr>
          <w:p w14:paraId="7F5224BD" w14:textId="77777777" w:rsidR="00310756" w:rsidRPr="00310756" w:rsidRDefault="00310756" w:rsidP="00632D4D">
            <w:pPr>
              <w:widowControl/>
              <w:adjustRightInd w:val="0"/>
              <w:spacing w:line="276" w:lineRule="auto"/>
              <w:jc w:val="both"/>
              <w:rPr>
                <w:rFonts w:eastAsiaTheme="minorHAnsi"/>
                <w:color w:val="000000"/>
              </w:rPr>
            </w:pPr>
            <w:proofErr w:type="spellStart"/>
            <w:r w:rsidRPr="00310756">
              <w:rPr>
                <w:rFonts w:eastAsiaTheme="minorHAnsi"/>
                <w:color w:val="000000"/>
              </w:rPr>
              <w:t>Игралочка</w:t>
            </w:r>
            <w:proofErr w:type="spellEnd"/>
            <w:r w:rsidRPr="00310756">
              <w:rPr>
                <w:rFonts w:eastAsiaTheme="minorHAnsi"/>
                <w:color w:val="000000"/>
              </w:rPr>
              <w:t xml:space="preserve"> - ступенька к школе. Практический курс математики для дошкольников. Методические рекомендации. Ступень 4 (1-2) </w:t>
            </w:r>
          </w:p>
        </w:tc>
      </w:tr>
      <w:tr w:rsidR="00310756" w:rsidRPr="00310756" w14:paraId="4A4E3919" w14:textId="77777777" w:rsidTr="00B423CF">
        <w:trPr>
          <w:trHeight w:val="562"/>
        </w:trPr>
        <w:tc>
          <w:tcPr>
            <w:tcW w:w="2544" w:type="dxa"/>
          </w:tcPr>
          <w:p w14:paraId="122D0C85"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 xml:space="preserve">Петерсон Л.Г., </w:t>
            </w:r>
            <w:proofErr w:type="spellStart"/>
            <w:r w:rsidRPr="00310756">
              <w:rPr>
                <w:rFonts w:eastAsiaTheme="minorHAnsi"/>
                <w:color w:val="000000"/>
              </w:rPr>
              <w:t>Кочемасова</w:t>
            </w:r>
            <w:proofErr w:type="spellEnd"/>
            <w:r w:rsidRPr="00310756">
              <w:rPr>
                <w:rFonts w:eastAsiaTheme="minorHAnsi"/>
                <w:color w:val="000000"/>
              </w:rPr>
              <w:t xml:space="preserve"> Е.Е.</w:t>
            </w:r>
          </w:p>
        </w:tc>
        <w:tc>
          <w:tcPr>
            <w:tcW w:w="7267" w:type="dxa"/>
          </w:tcPr>
          <w:p w14:paraId="65460582" w14:textId="77777777" w:rsidR="00310756" w:rsidRPr="00310756" w:rsidRDefault="00310756" w:rsidP="00632D4D">
            <w:pPr>
              <w:widowControl/>
              <w:adjustRightInd w:val="0"/>
              <w:spacing w:line="276" w:lineRule="auto"/>
              <w:jc w:val="both"/>
              <w:rPr>
                <w:rFonts w:eastAsiaTheme="minorHAnsi"/>
                <w:color w:val="000000"/>
              </w:rPr>
            </w:pPr>
            <w:proofErr w:type="spellStart"/>
            <w:r w:rsidRPr="00310756">
              <w:rPr>
                <w:rFonts w:eastAsiaTheme="minorHAnsi"/>
                <w:color w:val="000000"/>
              </w:rPr>
              <w:t>Игралочка</w:t>
            </w:r>
            <w:proofErr w:type="spellEnd"/>
            <w:r w:rsidRPr="00310756">
              <w:rPr>
                <w:rFonts w:eastAsiaTheme="minorHAnsi"/>
                <w:color w:val="000000"/>
              </w:rPr>
              <w:t xml:space="preserve"> - ступенька к школе. Математика для детей 6-7 лет. Ступень 4 (2)</w:t>
            </w:r>
          </w:p>
        </w:tc>
      </w:tr>
      <w:tr w:rsidR="00310756" w:rsidRPr="00310756" w14:paraId="492BD56F" w14:textId="77777777" w:rsidTr="00B423CF">
        <w:trPr>
          <w:trHeight w:val="562"/>
        </w:trPr>
        <w:tc>
          <w:tcPr>
            <w:tcW w:w="2544" w:type="dxa"/>
          </w:tcPr>
          <w:p w14:paraId="35F14B00"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 xml:space="preserve">Петерсон Л.Г., </w:t>
            </w:r>
            <w:proofErr w:type="spellStart"/>
            <w:r w:rsidRPr="00310756">
              <w:rPr>
                <w:rFonts w:eastAsiaTheme="minorHAnsi"/>
                <w:color w:val="000000"/>
              </w:rPr>
              <w:t>Кочемасова</w:t>
            </w:r>
            <w:proofErr w:type="spellEnd"/>
            <w:r w:rsidRPr="00310756">
              <w:rPr>
                <w:rFonts w:eastAsiaTheme="minorHAnsi"/>
                <w:color w:val="000000"/>
              </w:rPr>
              <w:t xml:space="preserve"> Е.Е.</w:t>
            </w:r>
          </w:p>
        </w:tc>
        <w:tc>
          <w:tcPr>
            <w:tcW w:w="7267" w:type="dxa"/>
          </w:tcPr>
          <w:p w14:paraId="04D70D74"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Зимняя математика. Игровые задания для дошкольников (с НАКЛЕЙКАМИ)</w:t>
            </w:r>
          </w:p>
        </w:tc>
      </w:tr>
      <w:tr w:rsidR="00310756" w:rsidRPr="00310756" w14:paraId="5DCE3723" w14:textId="77777777" w:rsidTr="00B423CF">
        <w:trPr>
          <w:trHeight w:val="562"/>
        </w:trPr>
        <w:tc>
          <w:tcPr>
            <w:tcW w:w="2544" w:type="dxa"/>
          </w:tcPr>
          <w:p w14:paraId="31A7E94E"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 xml:space="preserve">Петерсон Л.Г., </w:t>
            </w:r>
            <w:proofErr w:type="spellStart"/>
            <w:r w:rsidRPr="00310756">
              <w:rPr>
                <w:rFonts w:eastAsiaTheme="minorHAnsi"/>
                <w:color w:val="000000"/>
              </w:rPr>
              <w:t>Кочемасова</w:t>
            </w:r>
            <w:proofErr w:type="spellEnd"/>
            <w:r w:rsidRPr="00310756">
              <w:rPr>
                <w:rFonts w:eastAsiaTheme="minorHAnsi"/>
                <w:color w:val="000000"/>
              </w:rPr>
              <w:t xml:space="preserve"> Е.Е.</w:t>
            </w:r>
          </w:p>
        </w:tc>
        <w:tc>
          <w:tcPr>
            <w:tcW w:w="7267" w:type="dxa"/>
          </w:tcPr>
          <w:p w14:paraId="11AE10FB"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Весенняя математика. Игровые задания для дошкольников (с НАКЛЕЙКАМИ)</w:t>
            </w:r>
          </w:p>
        </w:tc>
      </w:tr>
      <w:tr w:rsidR="00310756" w:rsidRPr="00310756" w14:paraId="6970E3BB" w14:textId="77777777" w:rsidTr="00B423CF">
        <w:trPr>
          <w:trHeight w:val="562"/>
        </w:trPr>
        <w:tc>
          <w:tcPr>
            <w:tcW w:w="2544" w:type="dxa"/>
          </w:tcPr>
          <w:p w14:paraId="4B261E45"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 xml:space="preserve">Петерсон Л.Г., </w:t>
            </w:r>
            <w:proofErr w:type="spellStart"/>
            <w:r w:rsidRPr="00310756">
              <w:rPr>
                <w:rFonts w:eastAsiaTheme="minorHAnsi"/>
                <w:color w:val="000000"/>
              </w:rPr>
              <w:t>Кочемасова</w:t>
            </w:r>
            <w:proofErr w:type="spellEnd"/>
            <w:r w:rsidRPr="00310756">
              <w:rPr>
                <w:rFonts w:eastAsiaTheme="minorHAnsi"/>
                <w:color w:val="000000"/>
              </w:rPr>
              <w:t xml:space="preserve"> Е.Е. </w:t>
            </w:r>
          </w:p>
        </w:tc>
        <w:tc>
          <w:tcPr>
            <w:tcW w:w="7267" w:type="dxa"/>
          </w:tcPr>
          <w:p w14:paraId="10640DC4"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Летняя математика. Игровые задания для дошкольников (с НАКЛЕЙКАМИ)</w:t>
            </w:r>
          </w:p>
        </w:tc>
      </w:tr>
      <w:tr w:rsidR="00310756" w:rsidRPr="00310756" w14:paraId="2F9BB717" w14:textId="77777777" w:rsidTr="00B423CF">
        <w:trPr>
          <w:trHeight w:val="562"/>
        </w:trPr>
        <w:tc>
          <w:tcPr>
            <w:tcW w:w="2544" w:type="dxa"/>
          </w:tcPr>
          <w:p w14:paraId="2ADD5A5F"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 xml:space="preserve">Петерсон Л.Г., </w:t>
            </w:r>
            <w:proofErr w:type="spellStart"/>
            <w:r w:rsidRPr="00310756">
              <w:rPr>
                <w:rFonts w:eastAsiaTheme="minorHAnsi"/>
                <w:color w:val="000000"/>
              </w:rPr>
              <w:t>Кочемасова</w:t>
            </w:r>
            <w:proofErr w:type="spellEnd"/>
            <w:r w:rsidRPr="00310756">
              <w:rPr>
                <w:rFonts w:eastAsiaTheme="minorHAnsi"/>
                <w:color w:val="000000"/>
              </w:rPr>
              <w:t xml:space="preserve"> Е.Е. </w:t>
            </w:r>
          </w:p>
        </w:tc>
        <w:tc>
          <w:tcPr>
            <w:tcW w:w="7267" w:type="dxa"/>
          </w:tcPr>
          <w:p w14:paraId="08E0B566"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Осенняя математика. Игровые задания для дошкольников (с НАКЛЕЙКАМИ)</w:t>
            </w:r>
          </w:p>
        </w:tc>
      </w:tr>
      <w:tr w:rsidR="00310756" w:rsidRPr="00310756" w14:paraId="6BBF3DD1" w14:textId="77777777" w:rsidTr="00B423CF">
        <w:trPr>
          <w:trHeight w:val="562"/>
        </w:trPr>
        <w:tc>
          <w:tcPr>
            <w:tcW w:w="2544" w:type="dxa"/>
          </w:tcPr>
          <w:p w14:paraId="03CBA734"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 xml:space="preserve">Петерсон Л.Г., </w:t>
            </w:r>
            <w:proofErr w:type="spellStart"/>
            <w:r w:rsidRPr="00310756">
              <w:rPr>
                <w:rFonts w:eastAsiaTheme="minorHAnsi"/>
                <w:color w:val="000000"/>
              </w:rPr>
              <w:t>Кочемасова</w:t>
            </w:r>
            <w:proofErr w:type="spellEnd"/>
            <w:r w:rsidRPr="00310756">
              <w:rPr>
                <w:rFonts w:eastAsiaTheme="minorHAnsi"/>
                <w:color w:val="000000"/>
              </w:rPr>
              <w:t xml:space="preserve"> Е.Е. </w:t>
            </w:r>
          </w:p>
        </w:tc>
        <w:tc>
          <w:tcPr>
            <w:tcW w:w="7267" w:type="dxa"/>
          </w:tcPr>
          <w:p w14:paraId="36DA320F"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 xml:space="preserve">Задачи в кроссвордах. Математика для детей 5-7 лет </w:t>
            </w:r>
          </w:p>
        </w:tc>
      </w:tr>
      <w:tr w:rsidR="00310756" w:rsidRPr="00310756" w14:paraId="5AB95D1D" w14:textId="77777777" w:rsidTr="00B423CF">
        <w:trPr>
          <w:trHeight w:val="562"/>
        </w:trPr>
        <w:tc>
          <w:tcPr>
            <w:tcW w:w="2544" w:type="dxa"/>
          </w:tcPr>
          <w:p w14:paraId="22B368FF"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 xml:space="preserve">Петерсон Л.Г., </w:t>
            </w:r>
            <w:proofErr w:type="spellStart"/>
            <w:r w:rsidRPr="00310756">
              <w:rPr>
                <w:rFonts w:eastAsiaTheme="minorHAnsi"/>
                <w:color w:val="000000"/>
              </w:rPr>
              <w:t>Кочемасова</w:t>
            </w:r>
            <w:proofErr w:type="spellEnd"/>
            <w:r w:rsidRPr="00310756">
              <w:rPr>
                <w:rFonts w:eastAsiaTheme="minorHAnsi"/>
                <w:color w:val="000000"/>
              </w:rPr>
              <w:t xml:space="preserve"> Е.Е. </w:t>
            </w:r>
          </w:p>
        </w:tc>
        <w:tc>
          <w:tcPr>
            <w:tcW w:w="7267" w:type="dxa"/>
          </w:tcPr>
          <w:p w14:paraId="57CFD208"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Который час? Математика для детей 5-7 лет</w:t>
            </w:r>
          </w:p>
        </w:tc>
      </w:tr>
      <w:tr w:rsidR="00310756" w:rsidRPr="00310756" w14:paraId="7354C690" w14:textId="77777777" w:rsidTr="00B423CF">
        <w:trPr>
          <w:trHeight w:val="562"/>
        </w:trPr>
        <w:tc>
          <w:tcPr>
            <w:tcW w:w="2544" w:type="dxa"/>
          </w:tcPr>
          <w:p w14:paraId="14360412"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 xml:space="preserve">Петерсон Л.Г., </w:t>
            </w:r>
            <w:proofErr w:type="spellStart"/>
            <w:r w:rsidRPr="00310756">
              <w:rPr>
                <w:rFonts w:eastAsiaTheme="minorHAnsi"/>
                <w:color w:val="000000"/>
              </w:rPr>
              <w:t>Кочемасова</w:t>
            </w:r>
            <w:proofErr w:type="spellEnd"/>
            <w:r w:rsidRPr="00310756">
              <w:rPr>
                <w:rFonts w:eastAsiaTheme="minorHAnsi"/>
                <w:color w:val="000000"/>
              </w:rPr>
              <w:t xml:space="preserve"> Е.Е. </w:t>
            </w:r>
          </w:p>
        </w:tc>
        <w:tc>
          <w:tcPr>
            <w:tcW w:w="7267" w:type="dxa"/>
          </w:tcPr>
          <w:p w14:paraId="7746D48B"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 xml:space="preserve">Сказочная математика для детей 6-7 лет </w:t>
            </w:r>
          </w:p>
        </w:tc>
      </w:tr>
      <w:tr w:rsidR="00310756" w:rsidRPr="00310756" w14:paraId="2FCFC7CA" w14:textId="77777777" w:rsidTr="00B423CF">
        <w:trPr>
          <w:trHeight w:val="483"/>
        </w:trPr>
        <w:tc>
          <w:tcPr>
            <w:tcW w:w="2544" w:type="dxa"/>
          </w:tcPr>
          <w:p w14:paraId="16527C13"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 xml:space="preserve">Петерсон Л.Г., </w:t>
            </w:r>
            <w:proofErr w:type="spellStart"/>
            <w:r w:rsidRPr="00310756">
              <w:rPr>
                <w:rFonts w:eastAsiaTheme="minorHAnsi"/>
                <w:color w:val="000000"/>
              </w:rPr>
              <w:t>Кочемасова</w:t>
            </w:r>
            <w:proofErr w:type="spellEnd"/>
            <w:r w:rsidRPr="00310756">
              <w:rPr>
                <w:rFonts w:eastAsiaTheme="minorHAnsi"/>
                <w:color w:val="000000"/>
              </w:rPr>
              <w:t xml:space="preserve"> Е.Е.</w:t>
            </w:r>
          </w:p>
        </w:tc>
        <w:tc>
          <w:tcPr>
            <w:tcW w:w="7267" w:type="dxa"/>
          </w:tcPr>
          <w:p w14:paraId="756E9ED2"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 xml:space="preserve">Логика. </w:t>
            </w:r>
          </w:p>
        </w:tc>
      </w:tr>
      <w:tr w:rsidR="00310756" w:rsidRPr="00310756" w14:paraId="0D9616A0" w14:textId="77777777" w:rsidTr="00B423CF">
        <w:trPr>
          <w:trHeight w:val="844"/>
        </w:trPr>
        <w:tc>
          <w:tcPr>
            <w:tcW w:w="2544" w:type="dxa"/>
          </w:tcPr>
          <w:p w14:paraId="513060A1"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 xml:space="preserve">Петерсон Л.Г., </w:t>
            </w:r>
            <w:proofErr w:type="spellStart"/>
            <w:r w:rsidRPr="00310756">
              <w:rPr>
                <w:rFonts w:eastAsiaTheme="minorHAnsi"/>
                <w:color w:val="000000"/>
              </w:rPr>
              <w:t>Кочемасова</w:t>
            </w:r>
            <w:proofErr w:type="spellEnd"/>
            <w:r w:rsidRPr="00310756">
              <w:rPr>
                <w:rFonts w:eastAsiaTheme="minorHAnsi"/>
                <w:color w:val="000000"/>
              </w:rPr>
              <w:t xml:space="preserve"> Е.Е.</w:t>
            </w:r>
          </w:p>
        </w:tc>
        <w:tc>
          <w:tcPr>
            <w:tcW w:w="7267" w:type="dxa"/>
          </w:tcPr>
          <w:p w14:paraId="47F7EEEF"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 xml:space="preserve">Считаем до 5. </w:t>
            </w:r>
          </w:p>
        </w:tc>
      </w:tr>
      <w:tr w:rsidR="00310756" w:rsidRPr="00310756" w14:paraId="0DCCB3C1" w14:textId="77777777" w:rsidTr="00B423CF">
        <w:trPr>
          <w:trHeight w:val="530"/>
        </w:trPr>
        <w:tc>
          <w:tcPr>
            <w:tcW w:w="2544" w:type="dxa"/>
          </w:tcPr>
          <w:p w14:paraId="51EEBCC2"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 xml:space="preserve">Петерсон Л.Г., </w:t>
            </w:r>
            <w:proofErr w:type="spellStart"/>
            <w:r w:rsidRPr="00310756">
              <w:rPr>
                <w:rFonts w:eastAsiaTheme="minorHAnsi"/>
                <w:color w:val="000000"/>
              </w:rPr>
              <w:t>Кочемасова</w:t>
            </w:r>
            <w:proofErr w:type="spellEnd"/>
            <w:r w:rsidRPr="00310756">
              <w:rPr>
                <w:rFonts w:eastAsiaTheme="minorHAnsi"/>
                <w:color w:val="000000"/>
              </w:rPr>
              <w:t xml:space="preserve"> Е.Е.</w:t>
            </w:r>
          </w:p>
        </w:tc>
        <w:tc>
          <w:tcPr>
            <w:tcW w:w="7267" w:type="dxa"/>
          </w:tcPr>
          <w:p w14:paraId="4ECC4700"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 xml:space="preserve">Формы и Фигуры. </w:t>
            </w:r>
          </w:p>
        </w:tc>
      </w:tr>
      <w:tr w:rsidR="00310756" w:rsidRPr="00310756" w14:paraId="7D7BC426" w14:textId="77777777" w:rsidTr="00B423CF">
        <w:trPr>
          <w:trHeight w:val="562"/>
        </w:trPr>
        <w:tc>
          <w:tcPr>
            <w:tcW w:w="2544" w:type="dxa"/>
          </w:tcPr>
          <w:p w14:paraId="0118A40C"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Соловьева Е. В.</w:t>
            </w:r>
          </w:p>
        </w:tc>
        <w:tc>
          <w:tcPr>
            <w:tcW w:w="7267" w:type="dxa"/>
          </w:tcPr>
          <w:p w14:paraId="295A04ED"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Моя математика. Развивающая книга для детей 3-4 лет</w:t>
            </w:r>
          </w:p>
        </w:tc>
      </w:tr>
      <w:tr w:rsidR="00310756" w:rsidRPr="00310756" w14:paraId="0ECC1E22" w14:textId="77777777" w:rsidTr="00B423CF">
        <w:trPr>
          <w:trHeight w:val="562"/>
        </w:trPr>
        <w:tc>
          <w:tcPr>
            <w:tcW w:w="2544" w:type="dxa"/>
          </w:tcPr>
          <w:p w14:paraId="1020D929"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lastRenderedPageBreak/>
              <w:t>Соловьёва Е.В.</w:t>
            </w:r>
          </w:p>
        </w:tc>
        <w:tc>
          <w:tcPr>
            <w:tcW w:w="7267" w:type="dxa"/>
          </w:tcPr>
          <w:p w14:paraId="5737B29D"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Моя математика. Развивающая книга для детей 4-5 лет</w:t>
            </w:r>
          </w:p>
        </w:tc>
      </w:tr>
      <w:tr w:rsidR="00310756" w:rsidRPr="00310756" w14:paraId="4EE4F616" w14:textId="77777777" w:rsidTr="00B423CF">
        <w:trPr>
          <w:trHeight w:val="562"/>
        </w:trPr>
        <w:tc>
          <w:tcPr>
            <w:tcW w:w="2544" w:type="dxa"/>
          </w:tcPr>
          <w:p w14:paraId="47ACC3CF"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Соловьева Е. В.</w:t>
            </w:r>
          </w:p>
        </w:tc>
        <w:tc>
          <w:tcPr>
            <w:tcW w:w="7267" w:type="dxa"/>
          </w:tcPr>
          <w:p w14:paraId="49E0C4A6"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Моя математика. Развивающая книга для детей 5-6 лет (Радуга).</w:t>
            </w:r>
          </w:p>
        </w:tc>
      </w:tr>
      <w:tr w:rsidR="00310756" w:rsidRPr="00310756" w14:paraId="1CCAFFD2" w14:textId="77777777" w:rsidTr="00B423CF">
        <w:trPr>
          <w:trHeight w:val="562"/>
        </w:trPr>
        <w:tc>
          <w:tcPr>
            <w:tcW w:w="2544" w:type="dxa"/>
          </w:tcPr>
          <w:p w14:paraId="40C18568"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Соловьёва Е.В.</w:t>
            </w:r>
          </w:p>
        </w:tc>
        <w:tc>
          <w:tcPr>
            <w:tcW w:w="7267" w:type="dxa"/>
          </w:tcPr>
          <w:p w14:paraId="5B27B155"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Моя математика. Развивающая книга для детей 6-8 лет</w:t>
            </w:r>
          </w:p>
        </w:tc>
      </w:tr>
      <w:tr w:rsidR="00310756" w:rsidRPr="00310756" w14:paraId="0D7CEA3C" w14:textId="77777777" w:rsidTr="00B423CF">
        <w:trPr>
          <w:trHeight w:val="562"/>
        </w:trPr>
        <w:tc>
          <w:tcPr>
            <w:tcW w:w="2544" w:type="dxa"/>
          </w:tcPr>
          <w:p w14:paraId="32C4CB05"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Соловьёва Е.В.</w:t>
            </w:r>
          </w:p>
        </w:tc>
        <w:tc>
          <w:tcPr>
            <w:tcW w:w="7267" w:type="dxa"/>
          </w:tcPr>
          <w:p w14:paraId="42AD4D57"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Геометрическая аппликация. Пособие для детей 3-4 лет</w:t>
            </w:r>
          </w:p>
        </w:tc>
      </w:tr>
      <w:tr w:rsidR="00310756" w:rsidRPr="00310756" w14:paraId="0EA63F24" w14:textId="77777777" w:rsidTr="00B423CF">
        <w:trPr>
          <w:trHeight w:val="562"/>
        </w:trPr>
        <w:tc>
          <w:tcPr>
            <w:tcW w:w="2544" w:type="dxa"/>
          </w:tcPr>
          <w:p w14:paraId="0C32BB4B"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Соловьёва Е.В.</w:t>
            </w:r>
          </w:p>
        </w:tc>
        <w:tc>
          <w:tcPr>
            <w:tcW w:w="7267" w:type="dxa"/>
          </w:tcPr>
          <w:p w14:paraId="1147E844"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Геометрическая аппликация. Пособие для детей 4-5 лет</w:t>
            </w:r>
          </w:p>
        </w:tc>
      </w:tr>
      <w:tr w:rsidR="00310756" w:rsidRPr="00310756" w14:paraId="46454BCC" w14:textId="77777777" w:rsidTr="00B423CF">
        <w:trPr>
          <w:trHeight w:val="562"/>
        </w:trPr>
        <w:tc>
          <w:tcPr>
            <w:tcW w:w="2544" w:type="dxa"/>
          </w:tcPr>
          <w:p w14:paraId="1AD0F1AA"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Соловьёва Е.В.</w:t>
            </w:r>
          </w:p>
        </w:tc>
        <w:tc>
          <w:tcPr>
            <w:tcW w:w="7267" w:type="dxa"/>
          </w:tcPr>
          <w:p w14:paraId="5CD3D954"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Геометрическая аппликация. Пособие для детей 5-6 лет</w:t>
            </w:r>
          </w:p>
        </w:tc>
      </w:tr>
      <w:tr w:rsidR="00310756" w:rsidRPr="00310756" w14:paraId="5D5A9FE4" w14:textId="77777777" w:rsidTr="00B423CF">
        <w:trPr>
          <w:trHeight w:val="562"/>
        </w:trPr>
        <w:tc>
          <w:tcPr>
            <w:tcW w:w="2544" w:type="dxa"/>
          </w:tcPr>
          <w:p w14:paraId="6B79BA9B"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Соловьёва Е.В.</w:t>
            </w:r>
          </w:p>
        </w:tc>
        <w:tc>
          <w:tcPr>
            <w:tcW w:w="7267" w:type="dxa"/>
          </w:tcPr>
          <w:p w14:paraId="37F8C2EC"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Арифметика в раскрасках. Пособие для детей 3-4 лет</w:t>
            </w:r>
          </w:p>
        </w:tc>
      </w:tr>
      <w:tr w:rsidR="00310756" w:rsidRPr="00310756" w14:paraId="397C9BB2" w14:textId="77777777" w:rsidTr="00B423CF">
        <w:trPr>
          <w:trHeight w:val="562"/>
        </w:trPr>
        <w:tc>
          <w:tcPr>
            <w:tcW w:w="2544" w:type="dxa"/>
          </w:tcPr>
          <w:p w14:paraId="78B4C498"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Соловьёва Е.В.</w:t>
            </w:r>
          </w:p>
        </w:tc>
        <w:tc>
          <w:tcPr>
            <w:tcW w:w="7267" w:type="dxa"/>
          </w:tcPr>
          <w:p w14:paraId="49E6E218"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Арифметика в раскрасках. Пособие для детей 4-5 лет</w:t>
            </w:r>
          </w:p>
        </w:tc>
      </w:tr>
      <w:tr w:rsidR="00310756" w:rsidRPr="00310756" w14:paraId="6B7FFB6D" w14:textId="77777777" w:rsidTr="00B423CF">
        <w:trPr>
          <w:trHeight w:val="562"/>
        </w:trPr>
        <w:tc>
          <w:tcPr>
            <w:tcW w:w="2544" w:type="dxa"/>
          </w:tcPr>
          <w:p w14:paraId="7C6DC17E"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Соловьёва Е.В.</w:t>
            </w:r>
          </w:p>
        </w:tc>
        <w:tc>
          <w:tcPr>
            <w:tcW w:w="7267" w:type="dxa"/>
          </w:tcPr>
          <w:p w14:paraId="19A50A11"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Арифметика в раскрасках. Пособие для детей 5-6 лет</w:t>
            </w:r>
          </w:p>
        </w:tc>
      </w:tr>
      <w:tr w:rsidR="00310756" w:rsidRPr="00310756" w14:paraId="172DA15C" w14:textId="77777777" w:rsidTr="00B423CF">
        <w:trPr>
          <w:trHeight w:val="281"/>
        </w:trPr>
        <w:tc>
          <w:tcPr>
            <w:tcW w:w="2544" w:type="dxa"/>
          </w:tcPr>
          <w:p w14:paraId="27DD68DB"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Султанова М.Н.</w:t>
            </w:r>
          </w:p>
        </w:tc>
        <w:tc>
          <w:tcPr>
            <w:tcW w:w="7267" w:type="dxa"/>
          </w:tcPr>
          <w:p w14:paraId="740C4E88"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Тропинки. Математика до школы. 3-4 года</w:t>
            </w:r>
          </w:p>
        </w:tc>
      </w:tr>
      <w:tr w:rsidR="00310756" w:rsidRPr="00310756" w14:paraId="301B7935" w14:textId="77777777" w:rsidTr="00B423CF">
        <w:trPr>
          <w:trHeight w:val="281"/>
        </w:trPr>
        <w:tc>
          <w:tcPr>
            <w:tcW w:w="2544" w:type="dxa"/>
          </w:tcPr>
          <w:p w14:paraId="4C93F3E7"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Султанова М.Н.</w:t>
            </w:r>
          </w:p>
        </w:tc>
        <w:tc>
          <w:tcPr>
            <w:tcW w:w="7267" w:type="dxa"/>
          </w:tcPr>
          <w:p w14:paraId="6300C892"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Тропинки. Математика до школы. 4-5 лет</w:t>
            </w:r>
          </w:p>
        </w:tc>
      </w:tr>
      <w:tr w:rsidR="00310756" w:rsidRPr="00310756" w14:paraId="0E3E4E6C" w14:textId="77777777" w:rsidTr="00B423CF">
        <w:trPr>
          <w:trHeight w:val="281"/>
        </w:trPr>
        <w:tc>
          <w:tcPr>
            <w:tcW w:w="2544" w:type="dxa"/>
          </w:tcPr>
          <w:p w14:paraId="2905BCDF"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Султанова М.Н.</w:t>
            </w:r>
          </w:p>
        </w:tc>
        <w:tc>
          <w:tcPr>
            <w:tcW w:w="7267" w:type="dxa"/>
          </w:tcPr>
          <w:p w14:paraId="5C2B8FF3"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Математика до школы. 5-6 лет. В 2 ч. Часть 1</w:t>
            </w:r>
          </w:p>
        </w:tc>
      </w:tr>
      <w:tr w:rsidR="00310756" w:rsidRPr="00310756" w14:paraId="0FE32E40" w14:textId="77777777" w:rsidTr="00B423CF">
        <w:trPr>
          <w:trHeight w:val="281"/>
        </w:trPr>
        <w:tc>
          <w:tcPr>
            <w:tcW w:w="2544" w:type="dxa"/>
          </w:tcPr>
          <w:p w14:paraId="0753435B"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Султанова М.Н.</w:t>
            </w:r>
          </w:p>
        </w:tc>
        <w:tc>
          <w:tcPr>
            <w:tcW w:w="7267" w:type="dxa"/>
          </w:tcPr>
          <w:p w14:paraId="204B9D6D"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Математика до школы. 5-6 лет. В 2 ч. Часть 2</w:t>
            </w:r>
          </w:p>
        </w:tc>
      </w:tr>
      <w:tr w:rsidR="00310756" w:rsidRPr="00310756" w14:paraId="2D7A3A36" w14:textId="77777777" w:rsidTr="00B423CF">
        <w:trPr>
          <w:trHeight w:val="281"/>
        </w:trPr>
        <w:tc>
          <w:tcPr>
            <w:tcW w:w="2544" w:type="dxa"/>
          </w:tcPr>
          <w:p w14:paraId="197203F3"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Султанова М.Н.</w:t>
            </w:r>
          </w:p>
        </w:tc>
        <w:tc>
          <w:tcPr>
            <w:tcW w:w="7267" w:type="dxa"/>
          </w:tcPr>
          <w:p w14:paraId="460E4BAE"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Математика до школы. 6-7 лет. В 2 ч. Часть 1</w:t>
            </w:r>
          </w:p>
        </w:tc>
      </w:tr>
      <w:tr w:rsidR="00310756" w:rsidRPr="00310756" w14:paraId="0608762E" w14:textId="77777777" w:rsidTr="00B423CF">
        <w:trPr>
          <w:trHeight w:val="281"/>
        </w:trPr>
        <w:tc>
          <w:tcPr>
            <w:tcW w:w="2544" w:type="dxa"/>
          </w:tcPr>
          <w:p w14:paraId="451807F4"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Султанова М.Н.</w:t>
            </w:r>
          </w:p>
        </w:tc>
        <w:tc>
          <w:tcPr>
            <w:tcW w:w="7267" w:type="dxa"/>
          </w:tcPr>
          <w:p w14:paraId="45F5E96B"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Математика до школы. 6-7 лет. В 2 ч. Часть 2</w:t>
            </w:r>
          </w:p>
        </w:tc>
      </w:tr>
      <w:tr w:rsidR="00310756" w:rsidRPr="00310756" w14:paraId="7D9EC2B4" w14:textId="77777777" w:rsidTr="00B423CF">
        <w:trPr>
          <w:trHeight w:val="562"/>
        </w:trPr>
        <w:tc>
          <w:tcPr>
            <w:tcW w:w="2544" w:type="dxa"/>
          </w:tcPr>
          <w:p w14:paraId="0DAA810E"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Петерсон Л.Г.</w:t>
            </w:r>
          </w:p>
        </w:tc>
        <w:tc>
          <w:tcPr>
            <w:tcW w:w="7267" w:type="dxa"/>
          </w:tcPr>
          <w:p w14:paraId="6125AE5B"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Раз - ступенька, два - ступенька: математика для детей 5-7 лет. В 2 ч. Часть 1</w:t>
            </w:r>
          </w:p>
        </w:tc>
      </w:tr>
      <w:tr w:rsidR="00310756" w:rsidRPr="00310756" w14:paraId="398564BF" w14:textId="77777777" w:rsidTr="00B423CF">
        <w:trPr>
          <w:trHeight w:val="562"/>
        </w:trPr>
        <w:tc>
          <w:tcPr>
            <w:tcW w:w="2544" w:type="dxa"/>
          </w:tcPr>
          <w:p w14:paraId="4EA077F0"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Петерсон Л.Г.</w:t>
            </w:r>
          </w:p>
        </w:tc>
        <w:tc>
          <w:tcPr>
            <w:tcW w:w="7267" w:type="dxa"/>
          </w:tcPr>
          <w:p w14:paraId="7D261876"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Раз - ступенька, два - ступенька: математика для детей 5-7 лет. В 2 ч. Часть 2</w:t>
            </w:r>
          </w:p>
        </w:tc>
      </w:tr>
      <w:tr w:rsidR="00310756" w:rsidRPr="00310756" w14:paraId="13E698AB" w14:textId="77777777" w:rsidTr="00B423CF">
        <w:trPr>
          <w:trHeight w:val="562"/>
        </w:trPr>
        <w:tc>
          <w:tcPr>
            <w:tcW w:w="2544" w:type="dxa"/>
          </w:tcPr>
          <w:p w14:paraId="4D76D338"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Петерсон Л.Г., Холина Н.П.</w:t>
            </w:r>
          </w:p>
        </w:tc>
        <w:tc>
          <w:tcPr>
            <w:tcW w:w="7267" w:type="dxa"/>
          </w:tcPr>
          <w:p w14:paraId="6291F165"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 xml:space="preserve">Раз - ступенька, два - ступенька Практический курс математики для дошкольников. Методические рекомендации </w:t>
            </w:r>
          </w:p>
        </w:tc>
      </w:tr>
      <w:tr w:rsidR="00310756" w:rsidRPr="00310756" w14:paraId="10CA3F6B" w14:textId="77777777" w:rsidTr="00B423CF">
        <w:trPr>
          <w:trHeight w:val="562"/>
        </w:trPr>
        <w:tc>
          <w:tcPr>
            <w:tcW w:w="2544" w:type="dxa"/>
          </w:tcPr>
          <w:p w14:paraId="107B9DF5"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Шевелев К.В.</w:t>
            </w:r>
          </w:p>
        </w:tc>
        <w:tc>
          <w:tcPr>
            <w:tcW w:w="7267" w:type="dxa"/>
          </w:tcPr>
          <w:p w14:paraId="71677E91"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 xml:space="preserve">Математика для самых маленьких. Рабочая тетрадь для детей 3-4 лет </w:t>
            </w:r>
          </w:p>
          <w:p w14:paraId="2A6F7438" w14:textId="77777777" w:rsidR="00310756" w:rsidRPr="00310756" w:rsidRDefault="00310756" w:rsidP="00632D4D">
            <w:pPr>
              <w:widowControl/>
              <w:adjustRightInd w:val="0"/>
              <w:spacing w:line="276" w:lineRule="auto"/>
              <w:jc w:val="both"/>
              <w:rPr>
                <w:rFonts w:eastAsiaTheme="minorHAnsi"/>
                <w:color w:val="000000"/>
              </w:rPr>
            </w:pPr>
          </w:p>
        </w:tc>
      </w:tr>
      <w:tr w:rsidR="00310756" w:rsidRPr="00310756" w14:paraId="04E904DC" w14:textId="77777777" w:rsidTr="00B423CF">
        <w:trPr>
          <w:trHeight w:val="844"/>
        </w:trPr>
        <w:tc>
          <w:tcPr>
            <w:tcW w:w="2544" w:type="dxa"/>
          </w:tcPr>
          <w:p w14:paraId="39EFB2C1"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Шевелев К.В.</w:t>
            </w:r>
          </w:p>
        </w:tc>
        <w:tc>
          <w:tcPr>
            <w:tcW w:w="7267" w:type="dxa"/>
          </w:tcPr>
          <w:p w14:paraId="3BA96982"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 xml:space="preserve">Формирование логического мышления. Рабочая тетрадь для детей 3-4 лет </w:t>
            </w:r>
          </w:p>
          <w:p w14:paraId="6D41806F" w14:textId="77777777" w:rsidR="00310756" w:rsidRPr="00310756" w:rsidRDefault="00310756" w:rsidP="00632D4D">
            <w:pPr>
              <w:widowControl/>
              <w:adjustRightInd w:val="0"/>
              <w:spacing w:line="276" w:lineRule="auto"/>
              <w:jc w:val="both"/>
              <w:rPr>
                <w:rFonts w:eastAsiaTheme="minorHAnsi"/>
                <w:color w:val="000000"/>
              </w:rPr>
            </w:pPr>
          </w:p>
        </w:tc>
      </w:tr>
      <w:tr w:rsidR="00310756" w:rsidRPr="00310756" w14:paraId="2F33B9FC" w14:textId="77777777" w:rsidTr="00B423CF">
        <w:trPr>
          <w:trHeight w:val="562"/>
        </w:trPr>
        <w:tc>
          <w:tcPr>
            <w:tcW w:w="2544" w:type="dxa"/>
          </w:tcPr>
          <w:p w14:paraId="7A6C1A00"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 xml:space="preserve">Шевелев К.В. </w:t>
            </w:r>
          </w:p>
        </w:tc>
        <w:tc>
          <w:tcPr>
            <w:tcW w:w="7267" w:type="dxa"/>
          </w:tcPr>
          <w:p w14:paraId="202E670A"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Мои первые шаги в математике. Рабочая тетрадь для детей 4-5 лет</w:t>
            </w:r>
          </w:p>
        </w:tc>
      </w:tr>
      <w:tr w:rsidR="00310756" w:rsidRPr="00310756" w14:paraId="01517CB3" w14:textId="77777777" w:rsidTr="00B423CF">
        <w:trPr>
          <w:trHeight w:val="562"/>
        </w:trPr>
        <w:tc>
          <w:tcPr>
            <w:tcW w:w="2544" w:type="dxa"/>
          </w:tcPr>
          <w:p w14:paraId="6E72B9BB"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Шевелев К.В.</w:t>
            </w:r>
          </w:p>
        </w:tc>
        <w:tc>
          <w:tcPr>
            <w:tcW w:w="7267" w:type="dxa"/>
          </w:tcPr>
          <w:p w14:paraId="424C3C2F"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 xml:space="preserve">Путешествие в мир логики. Рабочая тетрадь для детей 4-5 лет </w:t>
            </w:r>
          </w:p>
          <w:p w14:paraId="01ADBDA8" w14:textId="77777777" w:rsidR="00310756" w:rsidRPr="00310756" w:rsidRDefault="00310756" w:rsidP="00632D4D">
            <w:pPr>
              <w:widowControl/>
              <w:adjustRightInd w:val="0"/>
              <w:spacing w:line="276" w:lineRule="auto"/>
              <w:jc w:val="both"/>
              <w:rPr>
                <w:rFonts w:eastAsiaTheme="minorHAnsi"/>
                <w:color w:val="000000"/>
              </w:rPr>
            </w:pPr>
          </w:p>
        </w:tc>
      </w:tr>
      <w:tr w:rsidR="00310756" w:rsidRPr="00310756" w14:paraId="4DD12741" w14:textId="77777777" w:rsidTr="00B423CF">
        <w:trPr>
          <w:trHeight w:val="562"/>
        </w:trPr>
        <w:tc>
          <w:tcPr>
            <w:tcW w:w="2544" w:type="dxa"/>
          </w:tcPr>
          <w:p w14:paraId="2E298804"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Шевелев К.В.</w:t>
            </w:r>
          </w:p>
        </w:tc>
        <w:tc>
          <w:tcPr>
            <w:tcW w:w="7267" w:type="dxa"/>
          </w:tcPr>
          <w:p w14:paraId="0A53D9A4"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 xml:space="preserve">СЧИТАЮ ДО 10. Рабочая тетрадь для детей 4-5 лет (РП) </w:t>
            </w:r>
          </w:p>
        </w:tc>
      </w:tr>
      <w:tr w:rsidR="00310756" w:rsidRPr="00310756" w14:paraId="2DC71E67" w14:textId="77777777" w:rsidTr="00B423CF">
        <w:trPr>
          <w:trHeight w:val="562"/>
        </w:trPr>
        <w:tc>
          <w:tcPr>
            <w:tcW w:w="2544" w:type="dxa"/>
          </w:tcPr>
          <w:p w14:paraId="6BDBD36C"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Шевелев К.В.</w:t>
            </w:r>
          </w:p>
        </w:tc>
        <w:tc>
          <w:tcPr>
            <w:tcW w:w="7267" w:type="dxa"/>
          </w:tcPr>
          <w:p w14:paraId="6B4AC07B"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 xml:space="preserve">"Тесты по математике" Рабочая тетрадь для детей 4-5 лет </w:t>
            </w:r>
          </w:p>
        </w:tc>
      </w:tr>
      <w:tr w:rsidR="00310756" w:rsidRPr="00310756" w14:paraId="397CFB51" w14:textId="77777777" w:rsidTr="00B423CF">
        <w:trPr>
          <w:trHeight w:val="562"/>
        </w:trPr>
        <w:tc>
          <w:tcPr>
            <w:tcW w:w="2544" w:type="dxa"/>
          </w:tcPr>
          <w:p w14:paraId="4AE628AA"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 xml:space="preserve">Шевелев К.В. </w:t>
            </w:r>
          </w:p>
        </w:tc>
        <w:tc>
          <w:tcPr>
            <w:tcW w:w="7267" w:type="dxa"/>
          </w:tcPr>
          <w:p w14:paraId="7AB2D407"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Графические диктанты. Рабочая тетрадь для детей 5-6 лет</w:t>
            </w:r>
          </w:p>
        </w:tc>
      </w:tr>
      <w:tr w:rsidR="00310756" w:rsidRPr="00310756" w14:paraId="2B25973B" w14:textId="77777777" w:rsidTr="00B423CF">
        <w:trPr>
          <w:trHeight w:val="562"/>
        </w:trPr>
        <w:tc>
          <w:tcPr>
            <w:tcW w:w="2544" w:type="dxa"/>
          </w:tcPr>
          <w:p w14:paraId="0AC22620"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Шевелев К.В.</w:t>
            </w:r>
          </w:p>
        </w:tc>
        <w:tc>
          <w:tcPr>
            <w:tcW w:w="7267" w:type="dxa"/>
          </w:tcPr>
          <w:p w14:paraId="553D48FB"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ДУМАЮ. СЧИТАЮ. СРАВНИВАЮ. Рабочая тетрадь для детей 5-6 лет</w:t>
            </w:r>
          </w:p>
        </w:tc>
      </w:tr>
      <w:tr w:rsidR="00310756" w:rsidRPr="00310756" w14:paraId="151771A2" w14:textId="77777777" w:rsidTr="00B423CF">
        <w:trPr>
          <w:trHeight w:val="562"/>
        </w:trPr>
        <w:tc>
          <w:tcPr>
            <w:tcW w:w="2544" w:type="dxa"/>
          </w:tcPr>
          <w:p w14:paraId="5C27884D"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 xml:space="preserve">Шевелев К.В. </w:t>
            </w:r>
          </w:p>
        </w:tc>
        <w:tc>
          <w:tcPr>
            <w:tcW w:w="7267" w:type="dxa"/>
          </w:tcPr>
          <w:p w14:paraId="73A4D1F4"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 xml:space="preserve">Ориентация в пространстве и на плоскости. Рабочая тетрадь </w:t>
            </w:r>
            <w:proofErr w:type="spellStart"/>
            <w:r w:rsidRPr="00310756">
              <w:rPr>
                <w:rFonts w:eastAsiaTheme="minorHAnsi"/>
                <w:color w:val="000000"/>
              </w:rPr>
              <w:t>ддя</w:t>
            </w:r>
            <w:proofErr w:type="spellEnd"/>
            <w:r w:rsidRPr="00310756">
              <w:rPr>
                <w:rFonts w:eastAsiaTheme="minorHAnsi"/>
                <w:color w:val="000000"/>
              </w:rPr>
              <w:t xml:space="preserve"> детей 5-6 лет</w:t>
            </w:r>
          </w:p>
        </w:tc>
      </w:tr>
      <w:tr w:rsidR="00310756" w:rsidRPr="00310756" w14:paraId="7ABAD2E4" w14:textId="77777777" w:rsidTr="00B423CF">
        <w:trPr>
          <w:trHeight w:val="562"/>
        </w:trPr>
        <w:tc>
          <w:tcPr>
            <w:tcW w:w="2544" w:type="dxa"/>
          </w:tcPr>
          <w:p w14:paraId="3F6F0E39"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Шевелев К.В.</w:t>
            </w:r>
          </w:p>
        </w:tc>
        <w:tc>
          <w:tcPr>
            <w:tcW w:w="7267" w:type="dxa"/>
          </w:tcPr>
          <w:p w14:paraId="2281674B"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 xml:space="preserve">ТЕСТЫ-ЗАДАНИЯ по математике. Рабочая тетрадь для детей 5-6 лет </w:t>
            </w:r>
          </w:p>
          <w:p w14:paraId="59645FC4" w14:textId="77777777" w:rsidR="00310756" w:rsidRPr="00310756" w:rsidRDefault="00310756" w:rsidP="00632D4D">
            <w:pPr>
              <w:widowControl/>
              <w:adjustRightInd w:val="0"/>
              <w:spacing w:line="276" w:lineRule="auto"/>
              <w:jc w:val="both"/>
              <w:rPr>
                <w:rFonts w:eastAsiaTheme="minorHAnsi"/>
                <w:color w:val="000000"/>
              </w:rPr>
            </w:pPr>
          </w:p>
        </w:tc>
      </w:tr>
      <w:tr w:rsidR="00310756" w:rsidRPr="00310756" w14:paraId="573A220F" w14:textId="77777777" w:rsidTr="00B423CF">
        <w:trPr>
          <w:trHeight w:val="562"/>
        </w:trPr>
        <w:tc>
          <w:tcPr>
            <w:tcW w:w="2544" w:type="dxa"/>
          </w:tcPr>
          <w:p w14:paraId="6C397C39"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lastRenderedPageBreak/>
              <w:t>Шевелев К.В.</w:t>
            </w:r>
          </w:p>
        </w:tc>
        <w:tc>
          <w:tcPr>
            <w:tcW w:w="7267" w:type="dxa"/>
          </w:tcPr>
          <w:p w14:paraId="745F793C"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 xml:space="preserve">Логика. Сравнение. Счет. Рабочая тетрадь для детей 6-7 лет </w:t>
            </w:r>
          </w:p>
          <w:p w14:paraId="0DBAED9C" w14:textId="77777777" w:rsidR="00310756" w:rsidRPr="00310756" w:rsidRDefault="00310756" w:rsidP="00632D4D">
            <w:pPr>
              <w:widowControl/>
              <w:adjustRightInd w:val="0"/>
              <w:spacing w:line="276" w:lineRule="auto"/>
              <w:jc w:val="both"/>
              <w:rPr>
                <w:rFonts w:eastAsiaTheme="minorHAnsi"/>
                <w:color w:val="000000"/>
              </w:rPr>
            </w:pPr>
          </w:p>
        </w:tc>
      </w:tr>
      <w:tr w:rsidR="00310756" w:rsidRPr="00310756" w14:paraId="13C96F69" w14:textId="77777777" w:rsidTr="00B423CF">
        <w:trPr>
          <w:trHeight w:val="562"/>
        </w:trPr>
        <w:tc>
          <w:tcPr>
            <w:tcW w:w="2544" w:type="dxa"/>
          </w:tcPr>
          <w:p w14:paraId="6C396F9D"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 xml:space="preserve">Шевелев К.В. </w:t>
            </w:r>
          </w:p>
        </w:tc>
        <w:tc>
          <w:tcPr>
            <w:tcW w:w="7267" w:type="dxa"/>
          </w:tcPr>
          <w:p w14:paraId="727BD5E4"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Развивающие задания. Рабочая тетрадь для детей 6-7 лет</w:t>
            </w:r>
          </w:p>
        </w:tc>
      </w:tr>
      <w:tr w:rsidR="00310756" w:rsidRPr="00310756" w14:paraId="7B81F430" w14:textId="77777777" w:rsidTr="00B423CF">
        <w:trPr>
          <w:trHeight w:val="562"/>
        </w:trPr>
        <w:tc>
          <w:tcPr>
            <w:tcW w:w="2544" w:type="dxa"/>
          </w:tcPr>
          <w:p w14:paraId="31C3D20F"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Шевелев К.В.</w:t>
            </w:r>
          </w:p>
        </w:tc>
        <w:tc>
          <w:tcPr>
            <w:tcW w:w="7267" w:type="dxa"/>
          </w:tcPr>
          <w:p w14:paraId="405E44CB"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 xml:space="preserve">Развитие математических способностей у дошкольников. Рабочая тетрадь для детей 6-7 лет </w:t>
            </w:r>
          </w:p>
        </w:tc>
      </w:tr>
      <w:tr w:rsidR="00310756" w:rsidRPr="00310756" w14:paraId="1BE57CAD" w14:textId="77777777" w:rsidTr="00B423CF">
        <w:trPr>
          <w:trHeight w:val="562"/>
        </w:trPr>
        <w:tc>
          <w:tcPr>
            <w:tcW w:w="2544" w:type="dxa"/>
          </w:tcPr>
          <w:p w14:paraId="4381CA7A"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Шевелев К.В.</w:t>
            </w:r>
          </w:p>
        </w:tc>
        <w:tc>
          <w:tcPr>
            <w:tcW w:w="7267" w:type="dxa"/>
          </w:tcPr>
          <w:p w14:paraId="654179AB"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 xml:space="preserve">СЧИТАЮ ДО 20. Рабочая тетрадь для детей 6-7 лет (РП) </w:t>
            </w:r>
          </w:p>
        </w:tc>
      </w:tr>
      <w:tr w:rsidR="00D17BDE" w:rsidRPr="00310756" w14:paraId="0BC3FC04" w14:textId="77777777" w:rsidTr="00B423CF">
        <w:trPr>
          <w:trHeight w:val="562"/>
        </w:trPr>
        <w:tc>
          <w:tcPr>
            <w:tcW w:w="9811" w:type="dxa"/>
            <w:gridSpan w:val="2"/>
          </w:tcPr>
          <w:p w14:paraId="4DECAD5F" w14:textId="77777777" w:rsidR="00D17BDE" w:rsidRPr="00310756" w:rsidRDefault="00D17BDE" w:rsidP="00632D4D">
            <w:pPr>
              <w:widowControl/>
              <w:adjustRightInd w:val="0"/>
              <w:spacing w:line="276" w:lineRule="auto"/>
              <w:jc w:val="both"/>
              <w:rPr>
                <w:rFonts w:eastAsiaTheme="minorHAnsi"/>
                <w:color w:val="000000"/>
              </w:rPr>
            </w:pPr>
            <w:r w:rsidRPr="00310756">
              <w:rPr>
                <w:rFonts w:eastAsiaTheme="minorHAnsi"/>
                <w:color w:val="000000"/>
              </w:rPr>
              <w:t>Ребенок и окружающий мир</w:t>
            </w:r>
          </w:p>
        </w:tc>
      </w:tr>
      <w:tr w:rsidR="00310756" w:rsidRPr="00310756" w14:paraId="508E2AC6" w14:textId="77777777" w:rsidTr="00B423CF">
        <w:trPr>
          <w:trHeight w:val="562"/>
        </w:trPr>
        <w:tc>
          <w:tcPr>
            <w:tcW w:w="2544" w:type="dxa"/>
          </w:tcPr>
          <w:p w14:paraId="78A7EB82"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 xml:space="preserve">Тимофеева Л.Л., </w:t>
            </w:r>
            <w:proofErr w:type="spellStart"/>
            <w:r w:rsidRPr="00310756">
              <w:rPr>
                <w:rFonts w:eastAsiaTheme="minorHAnsi"/>
                <w:color w:val="000000"/>
              </w:rPr>
              <w:t>Бережнова</w:t>
            </w:r>
            <w:proofErr w:type="spellEnd"/>
            <w:r w:rsidRPr="00310756">
              <w:rPr>
                <w:rFonts w:eastAsiaTheme="minorHAnsi"/>
                <w:color w:val="000000"/>
              </w:rPr>
              <w:t xml:space="preserve"> О.В.</w:t>
            </w:r>
          </w:p>
        </w:tc>
        <w:tc>
          <w:tcPr>
            <w:tcW w:w="7267" w:type="dxa"/>
          </w:tcPr>
          <w:p w14:paraId="5D02D40F"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Познавательное развитие. Ребенок и окружающий мир. Методические рекомендации к программе "Мир открытий". Конспекты современных форм организации детских видов деятельности.  Вторая младшая группа детского сада.</w:t>
            </w:r>
          </w:p>
        </w:tc>
      </w:tr>
      <w:tr w:rsidR="00310756" w:rsidRPr="00310756" w14:paraId="5D7C029E" w14:textId="77777777" w:rsidTr="00B423CF">
        <w:trPr>
          <w:trHeight w:val="562"/>
        </w:trPr>
        <w:tc>
          <w:tcPr>
            <w:tcW w:w="2544" w:type="dxa"/>
          </w:tcPr>
          <w:p w14:paraId="790BDA46" w14:textId="77777777" w:rsidR="00310756" w:rsidRPr="00310756" w:rsidRDefault="00310756" w:rsidP="00632D4D">
            <w:pPr>
              <w:widowControl/>
              <w:adjustRightInd w:val="0"/>
              <w:spacing w:line="276" w:lineRule="auto"/>
              <w:jc w:val="both"/>
              <w:rPr>
                <w:rFonts w:eastAsiaTheme="minorHAnsi"/>
                <w:color w:val="000000"/>
              </w:rPr>
            </w:pPr>
            <w:proofErr w:type="spellStart"/>
            <w:r w:rsidRPr="00310756">
              <w:rPr>
                <w:rFonts w:eastAsiaTheme="minorHAnsi"/>
                <w:color w:val="000000"/>
              </w:rPr>
              <w:t>Бережнова</w:t>
            </w:r>
            <w:proofErr w:type="spellEnd"/>
            <w:r w:rsidRPr="00310756">
              <w:rPr>
                <w:rFonts w:eastAsiaTheme="minorHAnsi"/>
                <w:color w:val="000000"/>
              </w:rPr>
              <w:t xml:space="preserve"> О.В</w:t>
            </w:r>
          </w:p>
        </w:tc>
        <w:tc>
          <w:tcPr>
            <w:tcW w:w="7267" w:type="dxa"/>
          </w:tcPr>
          <w:p w14:paraId="56C1A24B"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 xml:space="preserve">Познавательное развитие. Ребенок и </w:t>
            </w:r>
            <w:proofErr w:type="spellStart"/>
            <w:r w:rsidRPr="00310756">
              <w:rPr>
                <w:rFonts w:eastAsiaTheme="minorHAnsi"/>
                <w:color w:val="000000"/>
              </w:rPr>
              <w:t>окруж</w:t>
            </w:r>
            <w:proofErr w:type="spellEnd"/>
            <w:r w:rsidRPr="00310756">
              <w:rPr>
                <w:rFonts w:eastAsiaTheme="minorHAnsi"/>
                <w:color w:val="000000"/>
              </w:rPr>
              <w:t xml:space="preserve">. мир. Метод. рекомендации. </w:t>
            </w:r>
            <w:proofErr w:type="spellStart"/>
            <w:r w:rsidRPr="00310756">
              <w:rPr>
                <w:rFonts w:eastAsiaTheme="minorHAnsi"/>
                <w:color w:val="000000"/>
              </w:rPr>
              <w:t>Сред.группа</w:t>
            </w:r>
            <w:proofErr w:type="spellEnd"/>
          </w:p>
        </w:tc>
      </w:tr>
      <w:tr w:rsidR="00310756" w:rsidRPr="00310756" w14:paraId="3ED5708D" w14:textId="77777777" w:rsidTr="00B423CF">
        <w:trPr>
          <w:trHeight w:val="562"/>
        </w:trPr>
        <w:tc>
          <w:tcPr>
            <w:tcW w:w="2544" w:type="dxa"/>
          </w:tcPr>
          <w:p w14:paraId="797D4C66"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 xml:space="preserve">Тимофеева Л.Л., </w:t>
            </w:r>
            <w:proofErr w:type="spellStart"/>
            <w:r w:rsidRPr="00310756">
              <w:rPr>
                <w:rFonts w:eastAsiaTheme="minorHAnsi"/>
                <w:color w:val="000000"/>
              </w:rPr>
              <w:t>Бережнова</w:t>
            </w:r>
            <w:proofErr w:type="spellEnd"/>
            <w:r w:rsidRPr="00310756">
              <w:rPr>
                <w:rFonts w:eastAsiaTheme="minorHAnsi"/>
                <w:color w:val="000000"/>
              </w:rPr>
              <w:t xml:space="preserve"> О.В. </w:t>
            </w:r>
          </w:p>
        </w:tc>
        <w:tc>
          <w:tcPr>
            <w:tcW w:w="7267" w:type="dxa"/>
          </w:tcPr>
          <w:p w14:paraId="56E8DF90"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Познавательное развитие. Ребенок и окружающий мир. Методические рекомендации к программе "Мир открытий". Конспекты современных форм организации детской деятельности. Старшая группа</w:t>
            </w:r>
          </w:p>
        </w:tc>
      </w:tr>
      <w:tr w:rsidR="00310756" w:rsidRPr="00310756" w14:paraId="4D8167BD" w14:textId="77777777" w:rsidTr="00B423CF">
        <w:trPr>
          <w:trHeight w:val="562"/>
        </w:trPr>
        <w:tc>
          <w:tcPr>
            <w:tcW w:w="2544" w:type="dxa"/>
          </w:tcPr>
          <w:p w14:paraId="1D4BB7E0"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 xml:space="preserve">Тимофеева Л.Л., </w:t>
            </w:r>
            <w:proofErr w:type="spellStart"/>
            <w:r w:rsidRPr="00310756">
              <w:rPr>
                <w:rFonts w:eastAsiaTheme="minorHAnsi"/>
                <w:color w:val="000000"/>
              </w:rPr>
              <w:t>Бережнова</w:t>
            </w:r>
            <w:proofErr w:type="spellEnd"/>
            <w:r w:rsidRPr="00310756">
              <w:rPr>
                <w:rFonts w:eastAsiaTheme="minorHAnsi"/>
                <w:color w:val="000000"/>
              </w:rPr>
              <w:t xml:space="preserve"> О.В.</w:t>
            </w:r>
          </w:p>
        </w:tc>
        <w:tc>
          <w:tcPr>
            <w:tcW w:w="7267" w:type="dxa"/>
          </w:tcPr>
          <w:p w14:paraId="7CD9E05E"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 xml:space="preserve">Познавательное развитие. Ребенок и окружающий мир. Методические рекомендации к программе "Мир открытий". Подготовительная группа детского сада </w:t>
            </w:r>
          </w:p>
        </w:tc>
      </w:tr>
      <w:tr w:rsidR="00310756" w:rsidRPr="00310756" w14:paraId="3F37C3F8" w14:textId="77777777" w:rsidTr="00B423CF">
        <w:trPr>
          <w:trHeight w:val="562"/>
        </w:trPr>
        <w:tc>
          <w:tcPr>
            <w:tcW w:w="2544" w:type="dxa"/>
          </w:tcPr>
          <w:p w14:paraId="7875A595" w14:textId="77777777" w:rsidR="00310756" w:rsidRPr="00310756" w:rsidRDefault="00310756" w:rsidP="00632D4D">
            <w:pPr>
              <w:widowControl/>
              <w:adjustRightInd w:val="0"/>
              <w:spacing w:line="276" w:lineRule="auto"/>
              <w:jc w:val="both"/>
              <w:rPr>
                <w:rFonts w:eastAsiaTheme="minorHAnsi"/>
                <w:color w:val="000000"/>
              </w:rPr>
            </w:pPr>
            <w:proofErr w:type="spellStart"/>
            <w:r w:rsidRPr="00310756">
              <w:rPr>
                <w:rFonts w:eastAsiaTheme="minorHAnsi"/>
                <w:color w:val="000000"/>
              </w:rPr>
              <w:t>Бережнова</w:t>
            </w:r>
            <w:proofErr w:type="spellEnd"/>
            <w:r w:rsidRPr="00310756">
              <w:rPr>
                <w:rFonts w:eastAsiaTheme="minorHAnsi"/>
                <w:color w:val="000000"/>
              </w:rPr>
              <w:t xml:space="preserve"> О.В., Тимофеева Л.Л.</w:t>
            </w:r>
          </w:p>
        </w:tc>
        <w:tc>
          <w:tcPr>
            <w:tcW w:w="7267" w:type="dxa"/>
          </w:tcPr>
          <w:p w14:paraId="545E42DC"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 xml:space="preserve">МИР ЧУДЕС. Правдивая история о необыкновенном путешествии Колобка и его друзей. Ребенок и окружающий мир </w:t>
            </w:r>
          </w:p>
        </w:tc>
      </w:tr>
      <w:tr w:rsidR="00310756" w:rsidRPr="00310756" w14:paraId="682CF952" w14:textId="77777777" w:rsidTr="00B423CF">
        <w:trPr>
          <w:trHeight w:val="562"/>
        </w:trPr>
        <w:tc>
          <w:tcPr>
            <w:tcW w:w="2544" w:type="dxa"/>
          </w:tcPr>
          <w:p w14:paraId="5965D6F6"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 xml:space="preserve">Тимофеева Л.Л., </w:t>
            </w:r>
            <w:proofErr w:type="spellStart"/>
            <w:r w:rsidRPr="00310756">
              <w:rPr>
                <w:rFonts w:eastAsiaTheme="minorHAnsi"/>
                <w:color w:val="000000"/>
              </w:rPr>
              <w:t>Бережнова</w:t>
            </w:r>
            <w:proofErr w:type="spellEnd"/>
            <w:r w:rsidRPr="00310756">
              <w:rPr>
                <w:rFonts w:eastAsiaTheme="minorHAnsi"/>
                <w:color w:val="000000"/>
              </w:rPr>
              <w:t xml:space="preserve"> О.В.</w:t>
            </w:r>
          </w:p>
        </w:tc>
        <w:tc>
          <w:tcPr>
            <w:tcW w:w="7267" w:type="dxa"/>
          </w:tcPr>
          <w:p w14:paraId="32F47B5A"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Наш мир. ЗАГАДКИ НА КАЖДОМ ШАГУ. Путешествие первооткрывателей. Ребёнок и окружающий мир.  5-6 лет</w:t>
            </w:r>
          </w:p>
        </w:tc>
      </w:tr>
      <w:tr w:rsidR="00310756" w:rsidRPr="00310756" w14:paraId="6DB54E39" w14:textId="77777777" w:rsidTr="00B423CF">
        <w:trPr>
          <w:trHeight w:val="562"/>
        </w:trPr>
        <w:tc>
          <w:tcPr>
            <w:tcW w:w="2544" w:type="dxa"/>
          </w:tcPr>
          <w:p w14:paraId="20659F86"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 xml:space="preserve">Тимофеева Л.Л., </w:t>
            </w:r>
            <w:proofErr w:type="spellStart"/>
            <w:r w:rsidRPr="00310756">
              <w:rPr>
                <w:rFonts w:eastAsiaTheme="minorHAnsi"/>
                <w:color w:val="000000"/>
              </w:rPr>
              <w:t>Бережнова</w:t>
            </w:r>
            <w:proofErr w:type="spellEnd"/>
            <w:r w:rsidRPr="00310756">
              <w:rPr>
                <w:rFonts w:eastAsiaTheme="minorHAnsi"/>
                <w:color w:val="000000"/>
              </w:rPr>
              <w:t xml:space="preserve"> О.В.</w:t>
            </w:r>
          </w:p>
        </w:tc>
        <w:tc>
          <w:tcPr>
            <w:tcW w:w="7267" w:type="dxa"/>
          </w:tcPr>
          <w:p w14:paraId="75A59E42"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 xml:space="preserve">Наш мир. Юные исследователи. Учимся учиться с Аней и Димой.  6-7 лет </w:t>
            </w:r>
          </w:p>
        </w:tc>
      </w:tr>
      <w:tr w:rsidR="00310756" w:rsidRPr="00310756" w14:paraId="08F7D337" w14:textId="77777777" w:rsidTr="00B423CF">
        <w:trPr>
          <w:trHeight w:val="562"/>
        </w:trPr>
        <w:tc>
          <w:tcPr>
            <w:tcW w:w="2544" w:type="dxa"/>
          </w:tcPr>
          <w:p w14:paraId="5F86D179"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Безруких М.М., Филиппова Т.А.</w:t>
            </w:r>
          </w:p>
        </w:tc>
        <w:tc>
          <w:tcPr>
            <w:tcW w:w="7267" w:type="dxa"/>
          </w:tcPr>
          <w:p w14:paraId="521EF708"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Ступеньки к школе. Мир вокруг от А до Я. 4-5 лет. В 3 ч. Часть 1 (+ наклейки)</w:t>
            </w:r>
          </w:p>
        </w:tc>
      </w:tr>
      <w:tr w:rsidR="00310756" w:rsidRPr="00310756" w14:paraId="261A495B" w14:textId="77777777" w:rsidTr="00B423CF">
        <w:trPr>
          <w:trHeight w:val="562"/>
        </w:trPr>
        <w:tc>
          <w:tcPr>
            <w:tcW w:w="2544" w:type="dxa"/>
          </w:tcPr>
          <w:p w14:paraId="266E8846"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Безруких М.М., Филиппова Т.А.</w:t>
            </w:r>
          </w:p>
        </w:tc>
        <w:tc>
          <w:tcPr>
            <w:tcW w:w="7267" w:type="dxa"/>
          </w:tcPr>
          <w:p w14:paraId="796EAE1B"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Ступеньки к школе. Мир вокруг от А до Я. 4-5 лет.  В 3 ч. Часть 2 (+ наклейки)</w:t>
            </w:r>
          </w:p>
        </w:tc>
      </w:tr>
      <w:tr w:rsidR="00310756" w:rsidRPr="00310756" w14:paraId="5638FB6B" w14:textId="77777777" w:rsidTr="00B423CF">
        <w:trPr>
          <w:trHeight w:val="562"/>
        </w:trPr>
        <w:tc>
          <w:tcPr>
            <w:tcW w:w="2544" w:type="dxa"/>
          </w:tcPr>
          <w:p w14:paraId="597CF229"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Безруких М.М., Филиппова Т.А.</w:t>
            </w:r>
          </w:p>
        </w:tc>
        <w:tc>
          <w:tcPr>
            <w:tcW w:w="7267" w:type="dxa"/>
          </w:tcPr>
          <w:p w14:paraId="29630163"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Ступеньки к школе. Мир вокруг от А до Я. 4-5 лет. В 3 ч. Часть 3 (+ наклейки)</w:t>
            </w:r>
          </w:p>
        </w:tc>
      </w:tr>
      <w:tr w:rsidR="00310756" w:rsidRPr="00310756" w14:paraId="4FECBC95" w14:textId="77777777" w:rsidTr="00B423CF">
        <w:trPr>
          <w:trHeight w:val="562"/>
        </w:trPr>
        <w:tc>
          <w:tcPr>
            <w:tcW w:w="2544" w:type="dxa"/>
          </w:tcPr>
          <w:p w14:paraId="63122A82"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Безруких М.М., Филиппова Т.А.</w:t>
            </w:r>
          </w:p>
        </w:tc>
        <w:tc>
          <w:tcPr>
            <w:tcW w:w="7267" w:type="dxa"/>
          </w:tcPr>
          <w:p w14:paraId="4AF5B9FB"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Ступеньки к школе. Твое здоровье. 5-6 лет (+ наклейки)</w:t>
            </w:r>
          </w:p>
        </w:tc>
      </w:tr>
      <w:tr w:rsidR="00310756" w:rsidRPr="00310756" w14:paraId="36048488" w14:textId="77777777" w:rsidTr="00B423CF">
        <w:trPr>
          <w:trHeight w:val="562"/>
        </w:trPr>
        <w:tc>
          <w:tcPr>
            <w:tcW w:w="2544" w:type="dxa"/>
          </w:tcPr>
          <w:p w14:paraId="480B7745" w14:textId="77777777" w:rsidR="00310756" w:rsidRPr="00310756" w:rsidRDefault="00310756" w:rsidP="00591C69">
            <w:pPr>
              <w:widowControl/>
              <w:adjustRightInd w:val="0"/>
              <w:jc w:val="both"/>
              <w:rPr>
                <w:rFonts w:eastAsiaTheme="minorHAnsi"/>
                <w:color w:val="000000"/>
              </w:rPr>
            </w:pPr>
            <w:r w:rsidRPr="00310756">
              <w:rPr>
                <w:rFonts w:eastAsiaTheme="minorHAnsi"/>
                <w:color w:val="000000"/>
              </w:rPr>
              <w:t>Данилова Ю.Г.</w:t>
            </w:r>
          </w:p>
        </w:tc>
        <w:tc>
          <w:tcPr>
            <w:tcW w:w="7267" w:type="dxa"/>
          </w:tcPr>
          <w:p w14:paraId="7AEB756B" w14:textId="77777777" w:rsidR="00310756" w:rsidRPr="00310756" w:rsidRDefault="00310756" w:rsidP="00591C69">
            <w:pPr>
              <w:widowControl/>
              <w:adjustRightInd w:val="0"/>
              <w:jc w:val="both"/>
              <w:rPr>
                <w:rFonts w:eastAsiaTheme="minorHAnsi"/>
                <w:color w:val="000000"/>
              </w:rPr>
            </w:pPr>
            <w:r w:rsidRPr="00310756">
              <w:rPr>
                <w:rFonts w:eastAsiaTheme="minorHAnsi"/>
                <w:color w:val="000000"/>
              </w:rPr>
              <w:t xml:space="preserve">Важные дела. Первое чтение с мамой по ролям  </w:t>
            </w:r>
          </w:p>
        </w:tc>
      </w:tr>
      <w:tr w:rsidR="00310756" w:rsidRPr="00310756" w14:paraId="1C0300DC" w14:textId="77777777" w:rsidTr="00B423CF">
        <w:trPr>
          <w:trHeight w:val="562"/>
        </w:trPr>
        <w:tc>
          <w:tcPr>
            <w:tcW w:w="2544" w:type="dxa"/>
          </w:tcPr>
          <w:p w14:paraId="665D1638" w14:textId="77777777" w:rsidR="00310756" w:rsidRPr="00310756" w:rsidRDefault="00310756" w:rsidP="00591C69">
            <w:pPr>
              <w:widowControl/>
              <w:adjustRightInd w:val="0"/>
              <w:jc w:val="both"/>
              <w:rPr>
                <w:rFonts w:eastAsiaTheme="minorHAnsi"/>
                <w:color w:val="000000"/>
              </w:rPr>
            </w:pPr>
            <w:r w:rsidRPr="00310756">
              <w:rPr>
                <w:rFonts w:eastAsiaTheme="minorHAnsi"/>
                <w:color w:val="000000"/>
              </w:rPr>
              <w:t>Данилова Ю.Г.</w:t>
            </w:r>
          </w:p>
        </w:tc>
        <w:tc>
          <w:tcPr>
            <w:tcW w:w="7267" w:type="dxa"/>
          </w:tcPr>
          <w:p w14:paraId="1C2A40C2" w14:textId="77777777" w:rsidR="00310756" w:rsidRPr="00310756" w:rsidRDefault="00310756" w:rsidP="00591C69">
            <w:pPr>
              <w:widowControl/>
              <w:adjustRightInd w:val="0"/>
              <w:jc w:val="both"/>
              <w:rPr>
                <w:rFonts w:eastAsiaTheme="minorHAnsi"/>
                <w:color w:val="000000"/>
              </w:rPr>
            </w:pPr>
            <w:r w:rsidRPr="00310756">
              <w:rPr>
                <w:rFonts w:eastAsiaTheme="minorHAnsi"/>
                <w:color w:val="000000"/>
              </w:rPr>
              <w:t>Виды спорта. Первое чтение с мамой по ролям</w:t>
            </w:r>
          </w:p>
        </w:tc>
      </w:tr>
      <w:tr w:rsidR="00310756" w:rsidRPr="00310756" w14:paraId="36B9AB94" w14:textId="77777777" w:rsidTr="00B423CF">
        <w:trPr>
          <w:trHeight w:val="562"/>
        </w:trPr>
        <w:tc>
          <w:tcPr>
            <w:tcW w:w="2544" w:type="dxa"/>
          </w:tcPr>
          <w:p w14:paraId="3A44BC1B" w14:textId="77777777" w:rsidR="00310756" w:rsidRPr="00310756" w:rsidRDefault="00310756" w:rsidP="00591C69">
            <w:pPr>
              <w:widowControl/>
              <w:adjustRightInd w:val="0"/>
              <w:jc w:val="both"/>
              <w:rPr>
                <w:rFonts w:eastAsiaTheme="minorHAnsi"/>
                <w:color w:val="000000"/>
              </w:rPr>
            </w:pPr>
            <w:r w:rsidRPr="00310756">
              <w:rPr>
                <w:rFonts w:eastAsiaTheme="minorHAnsi"/>
                <w:color w:val="000000"/>
              </w:rPr>
              <w:t>Данилова Ю.Г.</w:t>
            </w:r>
          </w:p>
        </w:tc>
        <w:tc>
          <w:tcPr>
            <w:tcW w:w="7267" w:type="dxa"/>
          </w:tcPr>
          <w:p w14:paraId="79F13CE2" w14:textId="77777777" w:rsidR="00310756" w:rsidRPr="00310756" w:rsidRDefault="00310756" w:rsidP="00591C69">
            <w:pPr>
              <w:widowControl/>
              <w:adjustRightInd w:val="0"/>
              <w:jc w:val="both"/>
              <w:rPr>
                <w:rFonts w:eastAsiaTheme="minorHAnsi"/>
                <w:color w:val="000000"/>
              </w:rPr>
            </w:pPr>
            <w:r w:rsidRPr="00310756">
              <w:rPr>
                <w:rFonts w:eastAsiaTheme="minorHAnsi"/>
                <w:color w:val="000000"/>
              </w:rPr>
              <w:t>Времена года. Первое чтение с мамой по ролям</w:t>
            </w:r>
          </w:p>
        </w:tc>
      </w:tr>
      <w:tr w:rsidR="00310756" w:rsidRPr="00310756" w14:paraId="3335D292" w14:textId="77777777" w:rsidTr="00B423CF">
        <w:trPr>
          <w:trHeight w:val="562"/>
        </w:trPr>
        <w:tc>
          <w:tcPr>
            <w:tcW w:w="2544" w:type="dxa"/>
          </w:tcPr>
          <w:p w14:paraId="0BF821D0"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Данилова Ю.Г.</w:t>
            </w:r>
          </w:p>
        </w:tc>
        <w:tc>
          <w:tcPr>
            <w:tcW w:w="7267" w:type="dxa"/>
          </w:tcPr>
          <w:p w14:paraId="4935E242"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День рождения. Первое чтение с мамой по ролям</w:t>
            </w:r>
          </w:p>
        </w:tc>
      </w:tr>
      <w:tr w:rsidR="00310756" w:rsidRPr="00310756" w14:paraId="2D3ACC7D" w14:textId="77777777" w:rsidTr="00B423CF">
        <w:trPr>
          <w:trHeight w:val="562"/>
        </w:trPr>
        <w:tc>
          <w:tcPr>
            <w:tcW w:w="2544" w:type="dxa"/>
          </w:tcPr>
          <w:p w14:paraId="32DC07A7"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Данилова Ю.Г.</w:t>
            </w:r>
          </w:p>
        </w:tc>
        <w:tc>
          <w:tcPr>
            <w:tcW w:w="7267" w:type="dxa"/>
          </w:tcPr>
          <w:p w14:paraId="3E1E58A0"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 xml:space="preserve">Когда дома хорошо! Первое чтение с мамой по ролям   </w:t>
            </w:r>
          </w:p>
        </w:tc>
      </w:tr>
      <w:tr w:rsidR="00310756" w:rsidRPr="00310756" w14:paraId="6F5760D7" w14:textId="77777777" w:rsidTr="00B423CF">
        <w:trPr>
          <w:trHeight w:val="562"/>
        </w:trPr>
        <w:tc>
          <w:tcPr>
            <w:tcW w:w="2544" w:type="dxa"/>
          </w:tcPr>
          <w:p w14:paraId="43C3B37F"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Данилова Ю.Г.</w:t>
            </w:r>
          </w:p>
        </w:tc>
        <w:tc>
          <w:tcPr>
            <w:tcW w:w="7267" w:type="dxa"/>
          </w:tcPr>
          <w:p w14:paraId="45C9F20B"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 xml:space="preserve">Лунный зоопарк. Первое чтение с мамой по ролям  </w:t>
            </w:r>
          </w:p>
        </w:tc>
      </w:tr>
      <w:tr w:rsidR="00310756" w:rsidRPr="00310756" w14:paraId="0533A431" w14:textId="77777777" w:rsidTr="00B423CF">
        <w:trPr>
          <w:trHeight w:val="562"/>
        </w:trPr>
        <w:tc>
          <w:tcPr>
            <w:tcW w:w="2544" w:type="dxa"/>
          </w:tcPr>
          <w:p w14:paraId="062B17F0" w14:textId="77777777" w:rsidR="00310756" w:rsidRPr="00310756" w:rsidRDefault="00310756" w:rsidP="00591C69">
            <w:pPr>
              <w:widowControl/>
              <w:adjustRightInd w:val="0"/>
              <w:jc w:val="both"/>
              <w:rPr>
                <w:rFonts w:eastAsiaTheme="minorHAnsi"/>
                <w:color w:val="000000"/>
              </w:rPr>
            </w:pPr>
            <w:r w:rsidRPr="00310756">
              <w:rPr>
                <w:rFonts w:eastAsiaTheme="minorHAnsi"/>
                <w:color w:val="000000"/>
              </w:rPr>
              <w:t>Данилова Ю.Г.</w:t>
            </w:r>
          </w:p>
        </w:tc>
        <w:tc>
          <w:tcPr>
            <w:tcW w:w="7267" w:type="dxa"/>
          </w:tcPr>
          <w:p w14:paraId="3E42012B" w14:textId="77777777" w:rsidR="00310756" w:rsidRPr="00310756" w:rsidRDefault="00310756" w:rsidP="00591C69">
            <w:pPr>
              <w:widowControl/>
              <w:adjustRightInd w:val="0"/>
              <w:jc w:val="both"/>
              <w:rPr>
                <w:rFonts w:eastAsiaTheme="minorHAnsi"/>
                <w:color w:val="000000"/>
              </w:rPr>
            </w:pPr>
            <w:r w:rsidRPr="00310756">
              <w:rPr>
                <w:rFonts w:eastAsiaTheme="minorHAnsi"/>
                <w:color w:val="000000"/>
              </w:rPr>
              <w:t>Музыка Луны. Первое чтение с мамой по ролям</w:t>
            </w:r>
          </w:p>
        </w:tc>
      </w:tr>
      <w:tr w:rsidR="00310756" w:rsidRPr="00310756" w14:paraId="710FDA58" w14:textId="77777777" w:rsidTr="00B423CF">
        <w:trPr>
          <w:trHeight w:val="562"/>
        </w:trPr>
        <w:tc>
          <w:tcPr>
            <w:tcW w:w="2544" w:type="dxa"/>
          </w:tcPr>
          <w:p w14:paraId="292EAFEA" w14:textId="77777777" w:rsidR="00310756" w:rsidRPr="00310756" w:rsidRDefault="00310756" w:rsidP="00591C69">
            <w:pPr>
              <w:widowControl/>
              <w:adjustRightInd w:val="0"/>
              <w:jc w:val="both"/>
              <w:rPr>
                <w:rFonts w:eastAsiaTheme="minorHAnsi"/>
                <w:color w:val="000000"/>
              </w:rPr>
            </w:pPr>
            <w:r w:rsidRPr="00310756">
              <w:rPr>
                <w:rFonts w:eastAsiaTheme="minorHAnsi"/>
                <w:color w:val="000000"/>
              </w:rPr>
              <w:lastRenderedPageBreak/>
              <w:t>Данилова Ю.Г.</w:t>
            </w:r>
          </w:p>
        </w:tc>
        <w:tc>
          <w:tcPr>
            <w:tcW w:w="7267" w:type="dxa"/>
          </w:tcPr>
          <w:p w14:paraId="7F1F5BC0" w14:textId="77777777" w:rsidR="00310756" w:rsidRPr="00310756" w:rsidRDefault="00310756" w:rsidP="00591C69">
            <w:pPr>
              <w:widowControl/>
              <w:adjustRightInd w:val="0"/>
              <w:jc w:val="both"/>
              <w:rPr>
                <w:rFonts w:eastAsiaTheme="minorHAnsi"/>
                <w:color w:val="000000"/>
              </w:rPr>
            </w:pPr>
            <w:r w:rsidRPr="00310756">
              <w:rPr>
                <w:rFonts w:eastAsiaTheme="minorHAnsi"/>
                <w:color w:val="000000"/>
              </w:rPr>
              <w:t xml:space="preserve">Транспорт.  Первое чтение с мамой по ролям            </w:t>
            </w:r>
          </w:p>
        </w:tc>
      </w:tr>
      <w:tr w:rsidR="00310756" w:rsidRPr="00310756" w14:paraId="3AB6DCBA" w14:textId="77777777" w:rsidTr="00B423CF">
        <w:trPr>
          <w:trHeight w:val="562"/>
        </w:trPr>
        <w:tc>
          <w:tcPr>
            <w:tcW w:w="2544" w:type="dxa"/>
          </w:tcPr>
          <w:p w14:paraId="08385D14" w14:textId="77777777" w:rsidR="00310756" w:rsidRPr="00310756" w:rsidRDefault="00310756" w:rsidP="00591C69">
            <w:pPr>
              <w:widowControl/>
              <w:adjustRightInd w:val="0"/>
              <w:jc w:val="both"/>
              <w:rPr>
                <w:rFonts w:eastAsiaTheme="minorHAnsi"/>
                <w:color w:val="000000"/>
              </w:rPr>
            </w:pPr>
            <w:r w:rsidRPr="00310756">
              <w:rPr>
                <w:rFonts w:eastAsiaTheme="minorHAnsi"/>
                <w:color w:val="000000"/>
              </w:rPr>
              <w:t>Данилова Ю.Г.</w:t>
            </w:r>
          </w:p>
        </w:tc>
        <w:tc>
          <w:tcPr>
            <w:tcW w:w="7267" w:type="dxa"/>
          </w:tcPr>
          <w:p w14:paraId="75578C86" w14:textId="77777777" w:rsidR="00310756" w:rsidRPr="00310756" w:rsidRDefault="00310756" w:rsidP="00591C69">
            <w:pPr>
              <w:widowControl/>
              <w:adjustRightInd w:val="0"/>
              <w:jc w:val="both"/>
              <w:rPr>
                <w:rFonts w:eastAsiaTheme="minorHAnsi"/>
                <w:color w:val="000000"/>
              </w:rPr>
            </w:pPr>
            <w:r w:rsidRPr="00310756">
              <w:rPr>
                <w:rFonts w:eastAsiaTheme="minorHAnsi"/>
                <w:color w:val="000000"/>
              </w:rPr>
              <w:t>ОЧЕНЬ ЗАНЯТАЯ МАМА: 16 историй про непослушных детей</w:t>
            </w:r>
          </w:p>
        </w:tc>
      </w:tr>
      <w:tr w:rsidR="00310756" w:rsidRPr="00310756" w14:paraId="6F930D40" w14:textId="77777777" w:rsidTr="00B423CF">
        <w:trPr>
          <w:trHeight w:val="562"/>
        </w:trPr>
        <w:tc>
          <w:tcPr>
            <w:tcW w:w="2544" w:type="dxa"/>
          </w:tcPr>
          <w:p w14:paraId="143EA2B7" w14:textId="77777777" w:rsidR="00310756" w:rsidRPr="00310756" w:rsidRDefault="00310756" w:rsidP="00591C69">
            <w:pPr>
              <w:widowControl/>
              <w:adjustRightInd w:val="0"/>
              <w:jc w:val="both"/>
              <w:rPr>
                <w:rFonts w:eastAsiaTheme="minorHAnsi"/>
                <w:color w:val="000000"/>
              </w:rPr>
            </w:pPr>
            <w:r w:rsidRPr="00310756">
              <w:rPr>
                <w:rFonts w:eastAsiaTheme="minorHAnsi"/>
                <w:color w:val="000000"/>
              </w:rPr>
              <w:t>Данилова Ю.Г.</w:t>
            </w:r>
          </w:p>
        </w:tc>
        <w:tc>
          <w:tcPr>
            <w:tcW w:w="7267" w:type="dxa"/>
          </w:tcPr>
          <w:p w14:paraId="41F50379" w14:textId="77777777" w:rsidR="00310756" w:rsidRPr="00310756" w:rsidRDefault="00310756" w:rsidP="00591C69">
            <w:pPr>
              <w:widowControl/>
              <w:adjustRightInd w:val="0"/>
              <w:jc w:val="both"/>
              <w:rPr>
                <w:rFonts w:eastAsiaTheme="minorHAnsi"/>
                <w:color w:val="000000"/>
              </w:rPr>
            </w:pPr>
            <w:r w:rsidRPr="00310756">
              <w:rPr>
                <w:rFonts w:eastAsiaTheme="minorHAnsi"/>
                <w:color w:val="000000"/>
              </w:rPr>
              <w:t xml:space="preserve">ОЧЕНЬ ЗАНЯТЫЕ ДЕТИ: мама, папа, двое детей, кот и собака </w:t>
            </w:r>
            <w:proofErr w:type="spellStart"/>
            <w:r w:rsidRPr="00310756">
              <w:rPr>
                <w:rFonts w:eastAsiaTheme="minorHAnsi"/>
                <w:color w:val="000000"/>
              </w:rPr>
              <w:t>Джа</w:t>
            </w:r>
            <w:proofErr w:type="spellEnd"/>
          </w:p>
        </w:tc>
      </w:tr>
      <w:tr w:rsidR="00310756" w:rsidRPr="00310756" w14:paraId="04D0CAA9" w14:textId="77777777" w:rsidTr="00B423CF">
        <w:trPr>
          <w:trHeight w:val="562"/>
        </w:trPr>
        <w:tc>
          <w:tcPr>
            <w:tcW w:w="2544" w:type="dxa"/>
          </w:tcPr>
          <w:p w14:paraId="77703759" w14:textId="77777777" w:rsidR="00310756" w:rsidRPr="00310756" w:rsidRDefault="00310756" w:rsidP="00591C69">
            <w:pPr>
              <w:widowControl/>
              <w:adjustRightInd w:val="0"/>
              <w:jc w:val="both"/>
              <w:rPr>
                <w:rFonts w:eastAsiaTheme="minorHAnsi"/>
                <w:color w:val="000000"/>
              </w:rPr>
            </w:pPr>
            <w:r w:rsidRPr="00310756">
              <w:rPr>
                <w:rFonts w:eastAsiaTheme="minorHAnsi"/>
                <w:color w:val="000000"/>
              </w:rPr>
              <w:t>Данилова Ю.Г.</w:t>
            </w:r>
          </w:p>
        </w:tc>
        <w:tc>
          <w:tcPr>
            <w:tcW w:w="7267" w:type="dxa"/>
          </w:tcPr>
          <w:p w14:paraId="27084F23" w14:textId="77777777" w:rsidR="00310756" w:rsidRPr="00310756" w:rsidRDefault="00310756" w:rsidP="00591C69">
            <w:pPr>
              <w:widowControl/>
              <w:adjustRightInd w:val="0"/>
              <w:jc w:val="both"/>
              <w:rPr>
                <w:rFonts w:eastAsiaTheme="minorHAnsi"/>
                <w:color w:val="000000"/>
              </w:rPr>
            </w:pPr>
            <w:r w:rsidRPr="00310756">
              <w:rPr>
                <w:rFonts w:eastAsiaTheme="minorHAnsi"/>
                <w:color w:val="000000"/>
              </w:rPr>
              <w:t>Очень занятый папа</w:t>
            </w:r>
          </w:p>
        </w:tc>
      </w:tr>
      <w:tr w:rsidR="00310756" w:rsidRPr="00310756" w14:paraId="53BE62F1" w14:textId="77777777" w:rsidTr="00B423CF">
        <w:trPr>
          <w:trHeight w:val="562"/>
        </w:trPr>
        <w:tc>
          <w:tcPr>
            <w:tcW w:w="2544" w:type="dxa"/>
          </w:tcPr>
          <w:p w14:paraId="58FB59CF" w14:textId="77777777" w:rsidR="00310756" w:rsidRPr="00310756" w:rsidRDefault="00310756" w:rsidP="00591C69">
            <w:pPr>
              <w:widowControl/>
              <w:adjustRightInd w:val="0"/>
              <w:jc w:val="both"/>
              <w:rPr>
                <w:rFonts w:eastAsiaTheme="minorHAnsi"/>
                <w:color w:val="000000"/>
              </w:rPr>
            </w:pPr>
            <w:proofErr w:type="spellStart"/>
            <w:r w:rsidRPr="00310756">
              <w:rPr>
                <w:rFonts w:eastAsiaTheme="minorHAnsi"/>
                <w:color w:val="000000"/>
              </w:rPr>
              <w:t>Агапина</w:t>
            </w:r>
            <w:proofErr w:type="spellEnd"/>
            <w:r w:rsidRPr="00310756">
              <w:rPr>
                <w:rFonts w:eastAsiaTheme="minorHAnsi"/>
                <w:color w:val="000000"/>
              </w:rPr>
              <w:t xml:space="preserve"> М.С.</w:t>
            </w:r>
          </w:p>
        </w:tc>
        <w:tc>
          <w:tcPr>
            <w:tcW w:w="7267" w:type="dxa"/>
          </w:tcPr>
          <w:p w14:paraId="3DB13EAE" w14:textId="77777777" w:rsidR="00310756" w:rsidRPr="00310756" w:rsidRDefault="00310756" w:rsidP="00591C69">
            <w:pPr>
              <w:widowControl/>
              <w:adjustRightInd w:val="0"/>
              <w:jc w:val="both"/>
              <w:rPr>
                <w:rFonts w:eastAsiaTheme="minorHAnsi"/>
                <w:color w:val="000000"/>
              </w:rPr>
            </w:pPr>
            <w:r w:rsidRPr="00310756">
              <w:rPr>
                <w:rFonts w:eastAsiaTheme="minorHAnsi"/>
                <w:color w:val="000000"/>
              </w:rPr>
              <w:t>Космос. Большое путешествие Николаса</w:t>
            </w:r>
          </w:p>
        </w:tc>
      </w:tr>
      <w:tr w:rsidR="00310756" w:rsidRPr="00310756" w14:paraId="6D674742" w14:textId="77777777" w:rsidTr="00B423CF">
        <w:trPr>
          <w:trHeight w:val="562"/>
        </w:trPr>
        <w:tc>
          <w:tcPr>
            <w:tcW w:w="2544" w:type="dxa"/>
          </w:tcPr>
          <w:p w14:paraId="49E68733" w14:textId="77777777" w:rsidR="00310756" w:rsidRPr="00310756" w:rsidRDefault="00310756" w:rsidP="00591C69">
            <w:pPr>
              <w:widowControl/>
              <w:adjustRightInd w:val="0"/>
              <w:jc w:val="both"/>
              <w:rPr>
                <w:rFonts w:eastAsiaTheme="minorHAnsi"/>
                <w:color w:val="000000"/>
              </w:rPr>
            </w:pPr>
            <w:proofErr w:type="spellStart"/>
            <w:r w:rsidRPr="00310756">
              <w:rPr>
                <w:rFonts w:eastAsiaTheme="minorHAnsi"/>
                <w:color w:val="000000"/>
              </w:rPr>
              <w:t>Агапина</w:t>
            </w:r>
            <w:proofErr w:type="spellEnd"/>
            <w:r w:rsidRPr="00310756">
              <w:rPr>
                <w:rFonts w:eastAsiaTheme="minorHAnsi"/>
                <w:color w:val="000000"/>
              </w:rPr>
              <w:t xml:space="preserve"> М.С.</w:t>
            </w:r>
          </w:p>
        </w:tc>
        <w:tc>
          <w:tcPr>
            <w:tcW w:w="7267" w:type="dxa"/>
          </w:tcPr>
          <w:p w14:paraId="2BDD8C97" w14:textId="77777777" w:rsidR="00310756" w:rsidRPr="00310756" w:rsidRDefault="00310756" w:rsidP="00591C69">
            <w:pPr>
              <w:widowControl/>
              <w:adjustRightInd w:val="0"/>
              <w:jc w:val="both"/>
              <w:rPr>
                <w:rFonts w:eastAsiaTheme="minorHAnsi"/>
                <w:color w:val="000000"/>
              </w:rPr>
            </w:pPr>
            <w:r w:rsidRPr="00310756">
              <w:rPr>
                <w:rFonts w:eastAsiaTheme="minorHAnsi"/>
                <w:color w:val="000000"/>
              </w:rPr>
              <w:t>ЛЕС. Большое путешествие с Николасом</w:t>
            </w:r>
          </w:p>
        </w:tc>
      </w:tr>
      <w:tr w:rsidR="00310756" w:rsidRPr="00310756" w14:paraId="5A3A734E" w14:textId="77777777" w:rsidTr="00B423CF">
        <w:trPr>
          <w:trHeight w:val="562"/>
        </w:trPr>
        <w:tc>
          <w:tcPr>
            <w:tcW w:w="2544" w:type="dxa"/>
          </w:tcPr>
          <w:p w14:paraId="2E2596FA" w14:textId="77777777" w:rsidR="00310756" w:rsidRPr="00310756" w:rsidRDefault="00310756" w:rsidP="00591C69">
            <w:pPr>
              <w:widowControl/>
              <w:adjustRightInd w:val="0"/>
              <w:jc w:val="both"/>
              <w:rPr>
                <w:rFonts w:eastAsiaTheme="minorHAnsi"/>
                <w:color w:val="000000"/>
              </w:rPr>
            </w:pPr>
            <w:proofErr w:type="spellStart"/>
            <w:r w:rsidRPr="00310756">
              <w:rPr>
                <w:rFonts w:eastAsiaTheme="minorHAnsi"/>
                <w:color w:val="000000"/>
              </w:rPr>
              <w:t>Агапина</w:t>
            </w:r>
            <w:proofErr w:type="spellEnd"/>
            <w:r w:rsidRPr="00310756">
              <w:rPr>
                <w:rFonts w:eastAsiaTheme="minorHAnsi"/>
                <w:color w:val="000000"/>
              </w:rPr>
              <w:t xml:space="preserve"> М.С.</w:t>
            </w:r>
          </w:p>
        </w:tc>
        <w:tc>
          <w:tcPr>
            <w:tcW w:w="7267" w:type="dxa"/>
          </w:tcPr>
          <w:p w14:paraId="731DD327" w14:textId="77777777" w:rsidR="00310756" w:rsidRPr="00310756" w:rsidRDefault="00310756" w:rsidP="00591C69">
            <w:pPr>
              <w:widowControl/>
              <w:adjustRightInd w:val="0"/>
              <w:jc w:val="both"/>
              <w:rPr>
                <w:rFonts w:eastAsiaTheme="minorHAnsi"/>
                <w:color w:val="000000"/>
              </w:rPr>
            </w:pPr>
            <w:r w:rsidRPr="00310756">
              <w:rPr>
                <w:rFonts w:eastAsiaTheme="minorHAnsi"/>
                <w:color w:val="000000"/>
              </w:rPr>
              <w:t>МОРЕ. Большое путешествие с Николасом</w:t>
            </w:r>
          </w:p>
        </w:tc>
      </w:tr>
      <w:tr w:rsidR="00310756" w:rsidRPr="00310756" w14:paraId="05AF5398" w14:textId="77777777" w:rsidTr="00B423CF">
        <w:trPr>
          <w:trHeight w:val="562"/>
        </w:trPr>
        <w:tc>
          <w:tcPr>
            <w:tcW w:w="2544" w:type="dxa"/>
          </w:tcPr>
          <w:p w14:paraId="0F666628" w14:textId="77777777" w:rsidR="00310756" w:rsidRPr="00310756" w:rsidRDefault="00310756" w:rsidP="00591C69">
            <w:pPr>
              <w:widowControl/>
              <w:adjustRightInd w:val="0"/>
              <w:jc w:val="both"/>
              <w:rPr>
                <w:rFonts w:eastAsiaTheme="minorHAnsi"/>
                <w:color w:val="000000"/>
              </w:rPr>
            </w:pPr>
            <w:proofErr w:type="spellStart"/>
            <w:r w:rsidRPr="00310756">
              <w:rPr>
                <w:rFonts w:eastAsiaTheme="minorHAnsi"/>
                <w:color w:val="000000"/>
              </w:rPr>
              <w:t>Агапина</w:t>
            </w:r>
            <w:proofErr w:type="spellEnd"/>
            <w:r w:rsidRPr="00310756">
              <w:rPr>
                <w:rFonts w:eastAsiaTheme="minorHAnsi"/>
                <w:color w:val="000000"/>
              </w:rPr>
              <w:t xml:space="preserve"> М.С.</w:t>
            </w:r>
          </w:p>
        </w:tc>
        <w:tc>
          <w:tcPr>
            <w:tcW w:w="7267" w:type="dxa"/>
          </w:tcPr>
          <w:p w14:paraId="6669D8CE" w14:textId="77777777" w:rsidR="00310756" w:rsidRPr="00310756" w:rsidRDefault="00310756" w:rsidP="00591C69">
            <w:pPr>
              <w:widowControl/>
              <w:adjustRightInd w:val="0"/>
              <w:jc w:val="both"/>
              <w:rPr>
                <w:rFonts w:eastAsiaTheme="minorHAnsi"/>
                <w:color w:val="000000"/>
              </w:rPr>
            </w:pPr>
            <w:r w:rsidRPr="00310756">
              <w:rPr>
                <w:rFonts w:eastAsiaTheme="minorHAnsi"/>
                <w:color w:val="000000"/>
              </w:rPr>
              <w:t xml:space="preserve">НЕБО. Большое путешествие с Николасом </w:t>
            </w:r>
          </w:p>
        </w:tc>
      </w:tr>
      <w:tr w:rsidR="00310756" w:rsidRPr="00310756" w14:paraId="0C215579" w14:textId="77777777" w:rsidTr="00B423CF">
        <w:trPr>
          <w:trHeight w:val="562"/>
        </w:trPr>
        <w:tc>
          <w:tcPr>
            <w:tcW w:w="2544" w:type="dxa"/>
          </w:tcPr>
          <w:p w14:paraId="3226B241" w14:textId="77777777" w:rsidR="00310756" w:rsidRPr="00310756" w:rsidRDefault="00310756" w:rsidP="00632D4D">
            <w:pPr>
              <w:widowControl/>
              <w:adjustRightInd w:val="0"/>
              <w:spacing w:line="276" w:lineRule="auto"/>
              <w:jc w:val="both"/>
              <w:rPr>
                <w:rFonts w:eastAsiaTheme="minorHAnsi"/>
                <w:color w:val="000000"/>
              </w:rPr>
            </w:pPr>
            <w:proofErr w:type="spellStart"/>
            <w:r w:rsidRPr="00310756">
              <w:rPr>
                <w:rFonts w:eastAsiaTheme="minorHAnsi"/>
                <w:color w:val="000000"/>
              </w:rPr>
              <w:t>Агапина</w:t>
            </w:r>
            <w:proofErr w:type="spellEnd"/>
            <w:r w:rsidRPr="00310756">
              <w:rPr>
                <w:rFonts w:eastAsiaTheme="minorHAnsi"/>
                <w:color w:val="000000"/>
              </w:rPr>
              <w:t xml:space="preserve"> М.</w:t>
            </w:r>
          </w:p>
        </w:tc>
        <w:tc>
          <w:tcPr>
            <w:tcW w:w="7267" w:type="dxa"/>
          </w:tcPr>
          <w:p w14:paraId="11913EC2"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 xml:space="preserve">МУЗЕЙ. Большое путешествие с Николасом  </w:t>
            </w:r>
          </w:p>
        </w:tc>
      </w:tr>
      <w:tr w:rsidR="00310756" w:rsidRPr="00310756" w14:paraId="4322211E" w14:textId="77777777" w:rsidTr="00B423CF">
        <w:trPr>
          <w:trHeight w:val="562"/>
        </w:trPr>
        <w:tc>
          <w:tcPr>
            <w:tcW w:w="2544" w:type="dxa"/>
          </w:tcPr>
          <w:p w14:paraId="75D8B0E3" w14:textId="77777777" w:rsidR="00310756" w:rsidRPr="00310756" w:rsidRDefault="00310756" w:rsidP="00632D4D">
            <w:pPr>
              <w:widowControl/>
              <w:adjustRightInd w:val="0"/>
              <w:spacing w:line="276" w:lineRule="auto"/>
              <w:jc w:val="both"/>
              <w:rPr>
                <w:rFonts w:eastAsiaTheme="minorHAnsi"/>
                <w:color w:val="000000"/>
              </w:rPr>
            </w:pPr>
            <w:proofErr w:type="spellStart"/>
            <w:r w:rsidRPr="00310756">
              <w:rPr>
                <w:rFonts w:eastAsiaTheme="minorHAnsi"/>
                <w:color w:val="000000"/>
              </w:rPr>
              <w:t>Агапина</w:t>
            </w:r>
            <w:proofErr w:type="spellEnd"/>
            <w:r w:rsidRPr="00310756">
              <w:rPr>
                <w:rFonts w:eastAsiaTheme="minorHAnsi"/>
                <w:color w:val="000000"/>
              </w:rPr>
              <w:t xml:space="preserve"> М.С.</w:t>
            </w:r>
          </w:p>
        </w:tc>
        <w:tc>
          <w:tcPr>
            <w:tcW w:w="7267" w:type="dxa"/>
          </w:tcPr>
          <w:p w14:paraId="1506DB92"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ГОРЫ. Большое путешествие с Николасом (с НАКЛЕЙКАМИ)</w:t>
            </w:r>
          </w:p>
        </w:tc>
      </w:tr>
      <w:tr w:rsidR="00310756" w:rsidRPr="00310756" w14:paraId="5DD906B0" w14:textId="77777777" w:rsidTr="00B423CF">
        <w:trPr>
          <w:trHeight w:val="562"/>
        </w:trPr>
        <w:tc>
          <w:tcPr>
            <w:tcW w:w="2544" w:type="dxa"/>
          </w:tcPr>
          <w:p w14:paraId="0F5D54C4" w14:textId="77777777" w:rsidR="00310756" w:rsidRPr="00310756" w:rsidRDefault="00310756" w:rsidP="00632D4D">
            <w:pPr>
              <w:widowControl/>
              <w:adjustRightInd w:val="0"/>
              <w:spacing w:line="276" w:lineRule="auto"/>
              <w:jc w:val="both"/>
              <w:rPr>
                <w:rFonts w:eastAsiaTheme="minorHAnsi"/>
                <w:color w:val="000000"/>
              </w:rPr>
            </w:pPr>
            <w:proofErr w:type="spellStart"/>
            <w:r w:rsidRPr="00310756">
              <w:rPr>
                <w:rFonts w:eastAsiaTheme="minorHAnsi"/>
                <w:color w:val="000000"/>
              </w:rPr>
              <w:t>Агапина</w:t>
            </w:r>
            <w:proofErr w:type="spellEnd"/>
            <w:r w:rsidRPr="00310756">
              <w:rPr>
                <w:rFonts w:eastAsiaTheme="minorHAnsi"/>
                <w:color w:val="000000"/>
              </w:rPr>
              <w:t xml:space="preserve"> М.С.</w:t>
            </w:r>
          </w:p>
        </w:tc>
        <w:tc>
          <w:tcPr>
            <w:tcW w:w="7267" w:type="dxa"/>
          </w:tcPr>
          <w:p w14:paraId="0A89A704"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Под землей и под водой. Большое путешествие с Николасом</w:t>
            </w:r>
          </w:p>
        </w:tc>
      </w:tr>
      <w:tr w:rsidR="00310756" w:rsidRPr="00310756" w14:paraId="37FFBB32" w14:textId="77777777" w:rsidTr="00B423CF">
        <w:trPr>
          <w:trHeight w:val="562"/>
        </w:trPr>
        <w:tc>
          <w:tcPr>
            <w:tcW w:w="2544" w:type="dxa"/>
          </w:tcPr>
          <w:p w14:paraId="69E27DA7"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Вахрушев А.А., Маслова И.В.</w:t>
            </w:r>
          </w:p>
        </w:tc>
        <w:tc>
          <w:tcPr>
            <w:tcW w:w="7267" w:type="dxa"/>
          </w:tcPr>
          <w:p w14:paraId="30FB6934"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ВСПОМИНАЕМ ВЕСНУ! Учимся видеть и понимать (с НАКЛЕЙКАМИ)</w:t>
            </w:r>
          </w:p>
        </w:tc>
      </w:tr>
      <w:tr w:rsidR="00310756" w:rsidRPr="00310756" w14:paraId="4D127CEA" w14:textId="77777777" w:rsidTr="00B423CF">
        <w:trPr>
          <w:trHeight w:val="562"/>
        </w:trPr>
        <w:tc>
          <w:tcPr>
            <w:tcW w:w="2544" w:type="dxa"/>
          </w:tcPr>
          <w:p w14:paraId="68BD35B1"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 xml:space="preserve">Вахрушев А.А., Маслова И.В. </w:t>
            </w:r>
          </w:p>
        </w:tc>
        <w:tc>
          <w:tcPr>
            <w:tcW w:w="7267" w:type="dxa"/>
          </w:tcPr>
          <w:p w14:paraId="3DC1C0E9"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ВСПОМИНАЕМ ЛЕТО! Учимся видеть и понимать (с НАКЛЕЙКАМИ)</w:t>
            </w:r>
          </w:p>
        </w:tc>
      </w:tr>
      <w:tr w:rsidR="00310756" w:rsidRPr="00310756" w14:paraId="04230D8C" w14:textId="77777777" w:rsidTr="00B423CF">
        <w:trPr>
          <w:trHeight w:val="562"/>
        </w:trPr>
        <w:tc>
          <w:tcPr>
            <w:tcW w:w="2544" w:type="dxa"/>
          </w:tcPr>
          <w:p w14:paraId="594F07C8"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 xml:space="preserve">Вахрушев А.А., Маслова И.В. </w:t>
            </w:r>
          </w:p>
        </w:tc>
        <w:tc>
          <w:tcPr>
            <w:tcW w:w="7267" w:type="dxa"/>
          </w:tcPr>
          <w:p w14:paraId="47EA5747"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ВСПОМИНАЕМ ОСЕНЬ! Учимся видеть и понимать (с НАКЛЕЙКАМИ)</w:t>
            </w:r>
          </w:p>
        </w:tc>
      </w:tr>
      <w:tr w:rsidR="00310756" w:rsidRPr="00310756" w14:paraId="5382E8C1" w14:textId="77777777" w:rsidTr="00B423CF">
        <w:trPr>
          <w:trHeight w:val="562"/>
        </w:trPr>
        <w:tc>
          <w:tcPr>
            <w:tcW w:w="2544" w:type="dxa"/>
          </w:tcPr>
          <w:p w14:paraId="4FCB63AA"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Вахрушев А.А., Маслова И.В.</w:t>
            </w:r>
          </w:p>
        </w:tc>
        <w:tc>
          <w:tcPr>
            <w:tcW w:w="7267" w:type="dxa"/>
          </w:tcPr>
          <w:p w14:paraId="48BB4640"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ВСПОМИНАЕМ ЗИМУ! Учимся видеть и понимать (с НАКЛЕЙКАМИ)</w:t>
            </w:r>
          </w:p>
        </w:tc>
      </w:tr>
      <w:tr w:rsidR="00310756" w:rsidRPr="00310756" w14:paraId="536EF935" w14:textId="77777777" w:rsidTr="00B423CF">
        <w:trPr>
          <w:trHeight w:val="562"/>
        </w:trPr>
        <w:tc>
          <w:tcPr>
            <w:tcW w:w="2544" w:type="dxa"/>
          </w:tcPr>
          <w:p w14:paraId="60281658" w14:textId="77777777" w:rsidR="00310756" w:rsidRPr="00310756" w:rsidRDefault="00310756" w:rsidP="00632D4D">
            <w:pPr>
              <w:widowControl/>
              <w:adjustRightInd w:val="0"/>
              <w:spacing w:line="276" w:lineRule="auto"/>
              <w:jc w:val="both"/>
              <w:rPr>
                <w:rFonts w:eastAsiaTheme="minorHAnsi"/>
                <w:color w:val="000000"/>
              </w:rPr>
            </w:pPr>
            <w:proofErr w:type="spellStart"/>
            <w:r w:rsidRPr="00310756">
              <w:rPr>
                <w:rFonts w:eastAsiaTheme="minorHAnsi"/>
                <w:color w:val="000000"/>
              </w:rPr>
              <w:t>Запесочная</w:t>
            </w:r>
            <w:proofErr w:type="spellEnd"/>
            <w:r w:rsidRPr="00310756">
              <w:rPr>
                <w:rFonts w:eastAsiaTheme="minorHAnsi"/>
                <w:color w:val="000000"/>
              </w:rPr>
              <w:t xml:space="preserve"> Е.А.</w:t>
            </w:r>
          </w:p>
        </w:tc>
        <w:tc>
          <w:tcPr>
            <w:tcW w:w="7267" w:type="dxa"/>
          </w:tcPr>
          <w:p w14:paraId="7CEE0CD3"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 xml:space="preserve">Какие бывают ПРАЗДНИКИ </w:t>
            </w:r>
          </w:p>
        </w:tc>
      </w:tr>
      <w:tr w:rsidR="00310756" w:rsidRPr="00310756" w14:paraId="578BBF4E" w14:textId="77777777" w:rsidTr="00B423CF">
        <w:trPr>
          <w:trHeight w:val="562"/>
        </w:trPr>
        <w:tc>
          <w:tcPr>
            <w:tcW w:w="2544" w:type="dxa"/>
          </w:tcPr>
          <w:p w14:paraId="635B3826" w14:textId="77777777" w:rsidR="00310756" w:rsidRPr="00310756" w:rsidRDefault="00310756" w:rsidP="00632D4D">
            <w:pPr>
              <w:widowControl/>
              <w:adjustRightInd w:val="0"/>
              <w:spacing w:line="276" w:lineRule="auto"/>
              <w:jc w:val="both"/>
              <w:rPr>
                <w:rFonts w:eastAsiaTheme="minorHAnsi"/>
                <w:color w:val="000000"/>
              </w:rPr>
            </w:pPr>
            <w:proofErr w:type="spellStart"/>
            <w:r w:rsidRPr="00310756">
              <w:rPr>
                <w:rFonts w:eastAsiaTheme="minorHAnsi"/>
                <w:color w:val="000000"/>
              </w:rPr>
              <w:t>Запесочная</w:t>
            </w:r>
            <w:proofErr w:type="spellEnd"/>
            <w:r w:rsidRPr="00310756">
              <w:rPr>
                <w:rFonts w:eastAsiaTheme="minorHAnsi"/>
                <w:color w:val="000000"/>
              </w:rPr>
              <w:t xml:space="preserve"> Е.А.</w:t>
            </w:r>
          </w:p>
        </w:tc>
        <w:tc>
          <w:tcPr>
            <w:tcW w:w="7267" w:type="dxa"/>
          </w:tcPr>
          <w:p w14:paraId="3D85F819"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 xml:space="preserve">Какие бывают профессии. </w:t>
            </w:r>
          </w:p>
        </w:tc>
      </w:tr>
      <w:tr w:rsidR="00310756" w:rsidRPr="00310756" w14:paraId="09E03725" w14:textId="77777777" w:rsidTr="00B423CF">
        <w:trPr>
          <w:trHeight w:val="562"/>
        </w:trPr>
        <w:tc>
          <w:tcPr>
            <w:tcW w:w="2544" w:type="dxa"/>
          </w:tcPr>
          <w:p w14:paraId="27370694" w14:textId="77777777" w:rsidR="00310756" w:rsidRPr="00310756" w:rsidRDefault="00310756" w:rsidP="00632D4D">
            <w:pPr>
              <w:widowControl/>
              <w:adjustRightInd w:val="0"/>
              <w:spacing w:line="276" w:lineRule="auto"/>
              <w:jc w:val="both"/>
              <w:rPr>
                <w:rFonts w:eastAsiaTheme="minorHAnsi"/>
                <w:color w:val="000000"/>
              </w:rPr>
            </w:pPr>
            <w:proofErr w:type="spellStart"/>
            <w:r w:rsidRPr="00310756">
              <w:rPr>
                <w:rFonts w:eastAsiaTheme="minorHAnsi"/>
                <w:color w:val="000000"/>
              </w:rPr>
              <w:t>Запесочная</w:t>
            </w:r>
            <w:proofErr w:type="spellEnd"/>
            <w:r w:rsidRPr="00310756">
              <w:rPr>
                <w:rFonts w:eastAsiaTheme="minorHAnsi"/>
                <w:color w:val="000000"/>
              </w:rPr>
              <w:t xml:space="preserve"> Е.А.</w:t>
            </w:r>
          </w:p>
        </w:tc>
        <w:tc>
          <w:tcPr>
            <w:tcW w:w="7267" w:type="dxa"/>
          </w:tcPr>
          <w:p w14:paraId="05041D2F"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Строим дом!</w:t>
            </w:r>
          </w:p>
        </w:tc>
      </w:tr>
      <w:tr w:rsidR="00310756" w:rsidRPr="00310756" w14:paraId="02632D1A" w14:textId="77777777" w:rsidTr="00B423CF">
        <w:trPr>
          <w:trHeight w:val="562"/>
        </w:trPr>
        <w:tc>
          <w:tcPr>
            <w:tcW w:w="2544" w:type="dxa"/>
          </w:tcPr>
          <w:p w14:paraId="79B03A37" w14:textId="77777777" w:rsidR="00310756" w:rsidRPr="00310756" w:rsidRDefault="00310756" w:rsidP="00632D4D">
            <w:pPr>
              <w:widowControl/>
              <w:adjustRightInd w:val="0"/>
              <w:spacing w:line="276" w:lineRule="auto"/>
              <w:jc w:val="both"/>
              <w:rPr>
                <w:rFonts w:eastAsiaTheme="minorHAnsi"/>
                <w:color w:val="000000"/>
              </w:rPr>
            </w:pPr>
            <w:proofErr w:type="spellStart"/>
            <w:r w:rsidRPr="00310756">
              <w:rPr>
                <w:rFonts w:eastAsiaTheme="minorHAnsi"/>
                <w:color w:val="000000"/>
              </w:rPr>
              <w:t>Запесочная</w:t>
            </w:r>
            <w:proofErr w:type="spellEnd"/>
            <w:r w:rsidRPr="00310756">
              <w:rPr>
                <w:rFonts w:eastAsiaTheme="minorHAnsi"/>
                <w:color w:val="000000"/>
              </w:rPr>
              <w:t xml:space="preserve"> Е.А.</w:t>
            </w:r>
          </w:p>
        </w:tc>
        <w:tc>
          <w:tcPr>
            <w:tcW w:w="7267" w:type="dxa"/>
          </w:tcPr>
          <w:p w14:paraId="78B63D86"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Суета вокруг пирога. Где мы были? Что узнали?</w:t>
            </w:r>
          </w:p>
        </w:tc>
      </w:tr>
      <w:tr w:rsidR="00310756" w:rsidRPr="00310756" w14:paraId="0F3C547E" w14:textId="77777777" w:rsidTr="00B423CF">
        <w:trPr>
          <w:trHeight w:val="562"/>
        </w:trPr>
        <w:tc>
          <w:tcPr>
            <w:tcW w:w="2544" w:type="dxa"/>
          </w:tcPr>
          <w:p w14:paraId="31C5F5D2" w14:textId="77777777" w:rsidR="00310756" w:rsidRPr="00310756" w:rsidRDefault="00310756" w:rsidP="00632D4D">
            <w:pPr>
              <w:widowControl/>
              <w:adjustRightInd w:val="0"/>
              <w:spacing w:line="276" w:lineRule="auto"/>
              <w:jc w:val="both"/>
              <w:rPr>
                <w:rFonts w:eastAsiaTheme="minorHAnsi"/>
                <w:color w:val="000000"/>
              </w:rPr>
            </w:pPr>
            <w:proofErr w:type="spellStart"/>
            <w:r w:rsidRPr="00310756">
              <w:rPr>
                <w:rFonts w:eastAsiaTheme="minorHAnsi"/>
                <w:color w:val="000000"/>
              </w:rPr>
              <w:t>Запесочная</w:t>
            </w:r>
            <w:proofErr w:type="spellEnd"/>
            <w:r w:rsidRPr="00310756">
              <w:rPr>
                <w:rFonts w:eastAsiaTheme="minorHAnsi"/>
                <w:color w:val="000000"/>
              </w:rPr>
              <w:t xml:space="preserve"> Е.А.</w:t>
            </w:r>
          </w:p>
        </w:tc>
        <w:tc>
          <w:tcPr>
            <w:tcW w:w="7267" w:type="dxa"/>
          </w:tcPr>
          <w:p w14:paraId="127435B0"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 xml:space="preserve">Что такое время? </w:t>
            </w:r>
          </w:p>
        </w:tc>
      </w:tr>
      <w:tr w:rsidR="00310756" w:rsidRPr="00310756" w14:paraId="52F801DF" w14:textId="77777777" w:rsidTr="00B423CF">
        <w:trPr>
          <w:trHeight w:val="562"/>
        </w:trPr>
        <w:tc>
          <w:tcPr>
            <w:tcW w:w="2544" w:type="dxa"/>
          </w:tcPr>
          <w:p w14:paraId="1882180E"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Под ред. Г.Г. Онищенко</w:t>
            </w:r>
          </w:p>
        </w:tc>
        <w:tc>
          <w:tcPr>
            <w:tcW w:w="7267" w:type="dxa"/>
          </w:tcPr>
          <w:p w14:paraId="51E17FFE"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Я питаюсь правильно! 5+</w:t>
            </w:r>
          </w:p>
        </w:tc>
      </w:tr>
      <w:tr w:rsidR="00310756" w:rsidRPr="00310756" w14:paraId="7B7426C0" w14:textId="77777777" w:rsidTr="00B423CF">
        <w:trPr>
          <w:trHeight w:val="462"/>
        </w:trPr>
        <w:tc>
          <w:tcPr>
            <w:tcW w:w="2544" w:type="dxa"/>
          </w:tcPr>
          <w:p w14:paraId="0F6CB69C"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Под ред. Онищенко Г. Г.</w:t>
            </w:r>
          </w:p>
        </w:tc>
        <w:tc>
          <w:tcPr>
            <w:tcW w:w="7267" w:type="dxa"/>
          </w:tcPr>
          <w:p w14:paraId="58A6360B" w14:textId="77777777" w:rsidR="00310756" w:rsidRPr="00310756" w:rsidRDefault="00310756" w:rsidP="00632D4D">
            <w:pPr>
              <w:widowControl/>
              <w:adjustRightInd w:val="0"/>
              <w:spacing w:line="276" w:lineRule="auto"/>
              <w:jc w:val="both"/>
              <w:rPr>
                <w:rFonts w:eastAsiaTheme="minorHAnsi"/>
                <w:color w:val="000000"/>
              </w:rPr>
            </w:pPr>
            <w:r w:rsidRPr="00310756">
              <w:rPr>
                <w:rFonts w:eastAsiaTheme="minorHAnsi"/>
                <w:color w:val="000000"/>
              </w:rPr>
              <w:t>Я питаюсь правильно! 7+</w:t>
            </w:r>
          </w:p>
        </w:tc>
      </w:tr>
    </w:tbl>
    <w:p w14:paraId="31FF7D07" w14:textId="77777777" w:rsidR="00BE3C65" w:rsidRPr="00BE3C65" w:rsidRDefault="00BE3C65" w:rsidP="00FB4373">
      <w:pPr>
        <w:pStyle w:val="1"/>
        <w:tabs>
          <w:tab w:val="left" w:pos="994"/>
        </w:tabs>
        <w:spacing w:line="276" w:lineRule="auto"/>
        <w:ind w:left="0"/>
        <w:jc w:val="both"/>
      </w:pPr>
      <w:r>
        <w:t xml:space="preserve">2.1.3. </w:t>
      </w:r>
      <w:r w:rsidR="0021290F">
        <w:t>Речевое</w:t>
      </w:r>
      <w:r w:rsidR="0021290F">
        <w:rPr>
          <w:spacing w:val="-2"/>
        </w:rPr>
        <w:t xml:space="preserve"> </w:t>
      </w:r>
      <w:r w:rsidR="0021290F">
        <w:t>развитие</w:t>
      </w:r>
      <w:r w:rsidRPr="00BE3C65">
        <w:t>.</w:t>
      </w:r>
    </w:p>
    <w:p w14:paraId="316C30F6" w14:textId="77777777" w:rsidR="00BE3C65" w:rsidRPr="006F353B" w:rsidRDefault="00BE3C65" w:rsidP="00632D4D">
      <w:pPr>
        <w:pStyle w:val="20"/>
        <w:shd w:val="clear" w:color="auto" w:fill="auto"/>
        <w:tabs>
          <w:tab w:val="left" w:pos="1344"/>
        </w:tabs>
        <w:spacing w:before="0" w:after="0" w:line="276" w:lineRule="auto"/>
        <w:ind w:left="720"/>
        <w:jc w:val="both"/>
        <w:rPr>
          <w:b/>
          <w:sz w:val="24"/>
          <w:szCs w:val="24"/>
          <w:lang w:val="ru-RU"/>
        </w:rPr>
      </w:pPr>
      <w:r>
        <w:rPr>
          <w:b/>
          <w:sz w:val="24"/>
          <w:szCs w:val="24"/>
          <w:lang w:val="ru-RU"/>
        </w:rPr>
        <w:t>2.1.3.</w:t>
      </w:r>
      <w:r w:rsidR="00326C2A">
        <w:rPr>
          <w:b/>
          <w:sz w:val="24"/>
          <w:szCs w:val="24"/>
          <w:lang w:val="ru-RU"/>
        </w:rPr>
        <w:t>1</w:t>
      </w:r>
      <w:r w:rsidR="00FB4373">
        <w:rPr>
          <w:b/>
          <w:sz w:val="24"/>
          <w:szCs w:val="24"/>
          <w:lang w:val="ru-RU"/>
        </w:rPr>
        <w:t>.</w:t>
      </w:r>
      <w:r>
        <w:rPr>
          <w:b/>
          <w:sz w:val="24"/>
          <w:szCs w:val="24"/>
          <w:lang w:val="ru-RU"/>
        </w:rPr>
        <w:t xml:space="preserve"> </w:t>
      </w:r>
      <w:r w:rsidR="00326C2A">
        <w:rPr>
          <w:b/>
          <w:sz w:val="24"/>
          <w:szCs w:val="24"/>
          <w:lang w:val="ru-RU"/>
        </w:rPr>
        <w:t xml:space="preserve"> </w:t>
      </w:r>
      <w:r w:rsidRPr="006F353B">
        <w:rPr>
          <w:b/>
          <w:sz w:val="24"/>
          <w:szCs w:val="24"/>
          <w:lang w:val="ru-RU"/>
        </w:rPr>
        <w:t>От 1 года до 2 лет.</w:t>
      </w:r>
    </w:p>
    <w:p w14:paraId="1E9F28C8" w14:textId="77777777" w:rsidR="00BE3C65" w:rsidRPr="00BE3C65" w:rsidRDefault="00BE3C65" w:rsidP="00632D4D">
      <w:pPr>
        <w:pStyle w:val="20"/>
        <w:shd w:val="clear" w:color="auto" w:fill="auto"/>
        <w:tabs>
          <w:tab w:val="left" w:pos="1561"/>
        </w:tabs>
        <w:spacing w:before="0" w:after="0" w:line="276" w:lineRule="auto"/>
        <w:ind w:right="20" w:firstLine="709"/>
        <w:jc w:val="both"/>
        <w:rPr>
          <w:sz w:val="24"/>
          <w:szCs w:val="24"/>
          <w:lang w:val="ru-RU"/>
        </w:rPr>
      </w:pPr>
      <w:r w:rsidRPr="00BE3C65">
        <w:rPr>
          <w:sz w:val="24"/>
          <w:szCs w:val="24"/>
          <w:lang w:val="ru-RU"/>
        </w:rPr>
        <w:t xml:space="preserve">В области речевого развития основными </w:t>
      </w:r>
      <w:r w:rsidRPr="00BE3C65">
        <w:rPr>
          <w:b/>
          <w:sz w:val="24"/>
          <w:szCs w:val="24"/>
          <w:lang w:val="ru-RU"/>
        </w:rPr>
        <w:t>задачами</w:t>
      </w:r>
      <w:r w:rsidRPr="00BE3C65">
        <w:rPr>
          <w:sz w:val="24"/>
          <w:szCs w:val="24"/>
          <w:lang w:val="ru-RU"/>
        </w:rPr>
        <w:t xml:space="preserve"> образовательной деятельности являются:</w:t>
      </w:r>
    </w:p>
    <w:p w14:paraId="5AEC4B35" w14:textId="77777777" w:rsidR="00BE3C65" w:rsidRPr="00BE3C65" w:rsidRDefault="00BE3C65" w:rsidP="005E5B25">
      <w:pPr>
        <w:pStyle w:val="20"/>
        <w:numPr>
          <w:ilvl w:val="0"/>
          <w:numId w:val="64"/>
        </w:numPr>
        <w:shd w:val="clear" w:color="auto" w:fill="auto"/>
        <w:tabs>
          <w:tab w:val="left" w:pos="998"/>
        </w:tabs>
        <w:spacing w:before="0" w:after="0" w:line="276" w:lineRule="auto"/>
        <w:ind w:left="20" w:firstLine="700"/>
        <w:jc w:val="both"/>
        <w:rPr>
          <w:sz w:val="24"/>
          <w:szCs w:val="24"/>
          <w:lang w:val="ru-RU"/>
        </w:rPr>
      </w:pPr>
      <w:r w:rsidRPr="00BE3C65">
        <w:rPr>
          <w:sz w:val="24"/>
          <w:szCs w:val="24"/>
          <w:lang w:val="ru-RU"/>
        </w:rPr>
        <w:t>от 1 года до 1 года 6 месяцев:</w:t>
      </w:r>
    </w:p>
    <w:p w14:paraId="360E2631" w14:textId="77777777" w:rsidR="00BE3C65" w:rsidRPr="00BE3C65" w:rsidRDefault="00BE3C65" w:rsidP="005E5B25">
      <w:pPr>
        <w:pStyle w:val="20"/>
        <w:numPr>
          <w:ilvl w:val="0"/>
          <w:numId w:val="77"/>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 xml:space="preserve">развитие понимания речи: расширять запас понимаемых слов; закреплять умения понимать слова, обозначающие части тела человека, бытовые и игровые действия, признаки </w:t>
      </w:r>
      <w:r w:rsidRPr="00BE3C65">
        <w:rPr>
          <w:sz w:val="24"/>
          <w:szCs w:val="24"/>
          <w:lang w:val="ru-RU"/>
        </w:rPr>
        <w:lastRenderedPageBreak/>
        <w:t>предметов; понимать простые по конструкции фразы взрослого;</w:t>
      </w:r>
    </w:p>
    <w:p w14:paraId="57DBFBE4" w14:textId="77777777" w:rsidR="00BE3C65" w:rsidRPr="00BE3C65" w:rsidRDefault="00BE3C65" w:rsidP="005E5B25">
      <w:pPr>
        <w:pStyle w:val="20"/>
        <w:numPr>
          <w:ilvl w:val="0"/>
          <w:numId w:val="77"/>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развитие активной речи: продолжать формировать у детей умение произносить несложные звукоподражания, простые слова; развивать речевое общение со взрослым; стимулировать детей подражать речи взрослого человека, повторять за взрослым и произносить самостоятельно слова, обозначающие близких ребёнку людей, знакомые предметы и игрушки, некоторые действия; добиваться от детей коротких фраз; воспитывать у детей потребность в общении;</w:t>
      </w:r>
    </w:p>
    <w:p w14:paraId="2D5B4EB8" w14:textId="77777777" w:rsidR="00BE3C65" w:rsidRPr="00BE3C65" w:rsidRDefault="00BE3C65" w:rsidP="005E5B25">
      <w:pPr>
        <w:pStyle w:val="20"/>
        <w:numPr>
          <w:ilvl w:val="0"/>
          <w:numId w:val="77"/>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 xml:space="preserve">привлекать малышей к слушанию произведений народного фольклора (потешки, </w:t>
      </w:r>
      <w:proofErr w:type="spellStart"/>
      <w:r w:rsidRPr="00BE3C65">
        <w:rPr>
          <w:sz w:val="24"/>
          <w:szCs w:val="24"/>
          <w:lang w:val="ru-RU"/>
        </w:rPr>
        <w:t>пестушки</w:t>
      </w:r>
      <w:proofErr w:type="spellEnd"/>
      <w:r w:rsidRPr="00BE3C65">
        <w:rPr>
          <w:sz w:val="24"/>
          <w:szCs w:val="24"/>
          <w:lang w:val="ru-RU"/>
        </w:rPr>
        <w:t>, песенки, сказки) с наглядным сопровождением (игрушки для малышей, книжки-игрушки, книжки-картинки) и игровыми действиями с игрушками;</w:t>
      </w:r>
    </w:p>
    <w:p w14:paraId="22E7AA1C" w14:textId="77777777" w:rsidR="00BE3C65" w:rsidRPr="00BE3C65" w:rsidRDefault="00BE3C65" w:rsidP="005E5B25">
      <w:pPr>
        <w:pStyle w:val="20"/>
        <w:numPr>
          <w:ilvl w:val="0"/>
          <w:numId w:val="77"/>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 xml:space="preserve">реагировать улыбкой и движениями на эмоциональные реакции малыша при чтении и </w:t>
      </w:r>
      <w:proofErr w:type="spellStart"/>
      <w:r w:rsidRPr="00BE3C65">
        <w:rPr>
          <w:sz w:val="24"/>
          <w:szCs w:val="24"/>
          <w:lang w:val="ru-RU"/>
        </w:rPr>
        <w:t>пропевании</w:t>
      </w:r>
      <w:proofErr w:type="spellEnd"/>
      <w:r w:rsidRPr="00BE3C65">
        <w:rPr>
          <w:sz w:val="24"/>
          <w:szCs w:val="24"/>
          <w:lang w:val="ru-RU"/>
        </w:rPr>
        <w:t xml:space="preserve"> фольклорных текстов;</w:t>
      </w:r>
    </w:p>
    <w:p w14:paraId="2C75AFAB" w14:textId="77777777" w:rsidR="00BE3C65" w:rsidRPr="00BE3C65" w:rsidRDefault="00BE3C65" w:rsidP="005E5B25">
      <w:pPr>
        <w:pStyle w:val="20"/>
        <w:numPr>
          <w:ilvl w:val="0"/>
          <w:numId w:val="77"/>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побуждать к повторению за педагогом при чтении слов стихотворного текста, песенок, выполнению действий, о которых идет речь в произведении;</w:t>
      </w:r>
    </w:p>
    <w:p w14:paraId="39E0EF24" w14:textId="77777777" w:rsidR="00BE3C65" w:rsidRPr="00BE3C65" w:rsidRDefault="00BE3C65" w:rsidP="005E5B25">
      <w:pPr>
        <w:pStyle w:val="20"/>
        <w:numPr>
          <w:ilvl w:val="0"/>
          <w:numId w:val="77"/>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рассматривать вместе с педагогом и узнавать изображенные в книжках- картинках предметы и действия, о которых говорилось в произведении;</w:t>
      </w:r>
    </w:p>
    <w:p w14:paraId="0542FE84" w14:textId="77777777" w:rsidR="00BE3C65" w:rsidRPr="00BE3C65" w:rsidRDefault="00BE3C65" w:rsidP="005E5B25">
      <w:pPr>
        <w:pStyle w:val="20"/>
        <w:numPr>
          <w:ilvl w:val="0"/>
          <w:numId w:val="65"/>
        </w:numPr>
        <w:shd w:val="clear" w:color="auto" w:fill="auto"/>
        <w:tabs>
          <w:tab w:val="left" w:pos="1022"/>
        </w:tabs>
        <w:spacing w:before="0" w:after="0" w:line="276" w:lineRule="auto"/>
        <w:ind w:left="20" w:firstLine="700"/>
        <w:jc w:val="both"/>
        <w:rPr>
          <w:sz w:val="24"/>
          <w:szCs w:val="24"/>
          <w:lang w:val="ru-RU"/>
        </w:rPr>
      </w:pPr>
      <w:r w:rsidRPr="00BE3C65">
        <w:rPr>
          <w:sz w:val="24"/>
          <w:szCs w:val="24"/>
          <w:lang w:val="ru-RU"/>
        </w:rPr>
        <w:t>от 1 года 6 месяцев до 2 лет:</w:t>
      </w:r>
    </w:p>
    <w:p w14:paraId="762AB789" w14:textId="77777777" w:rsidR="00BE3C65" w:rsidRPr="00BE3C65" w:rsidRDefault="00BE3C65" w:rsidP="005E5B25">
      <w:pPr>
        <w:pStyle w:val="20"/>
        <w:numPr>
          <w:ilvl w:val="0"/>
          <w:numId w:val="78"/>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развитие понимания речи: закреплять умение понимать слова, обозначающие предметы, некоторые действия, признаки, размер, цвет, местоположение; понимать речь взрослого и выполнять его просьбы; выполнять несложные поручения;</w:t>
      </w:r>
    </w:p>
    <w:p w14:paraId="5FCFFBB4" w14:textId="77777777" w:rsidR="00BE3C65" w:rsidRPr="00BE3C65" w:rsidRDefault="00BE3C65" w:rsidP="005E5B25">
      <w:pPr>
        <w:pStyle w:val="20"/>
        <w:numPr>
          <w:ilvl w:val="0"/>
          <w:numId w:val="78"/>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развитие активной речи: побуждать детей использовать накопленный запас слов по подражанию и самостоятельно, упражнять в замене звукоподражательных слов общеупотребительными; способствовать развитию диалогической речи, воспроизводить за взрослым отдельные слова и короткие фразы; побуждать детей употреблять несложные для произношения слова и простые предложения;</w:t>
      </w:r>
    </w:p>
    <w:p w14:paraId="48F808D3" w14:textId="77777777" w:rsidR="00BE3C65" w:rsidRPr="00BE3C65" w:rsidRDefault="00BE3C65" w:rsidP="005E5B25">
      <w:pPr>
        <w:pStyle w:val="20"/>
        <w:numPr>
          <w:ilvl w:val="0"/>
          <w:numId w:val="78"/>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развивать умение слушать чтение взрослым наизусть потешек, стихов, песенок, сказок с наглядным сопровождением (картинки, игрушки, книжки- игрушки, книжки-картинки);</w:t>
      </w:r>
    </w:p>
    <w:p w14:paraId="6E7757B9" w14:textId="77777777" w:rsidR="00BE3C65" w:rsidRPr="00BE3C65" w:rsidRDefault="00BE3C65" w:rsidP="005E5B25">
      <w:pPr>
        <w:pStyle w:val="20"/>
        <w:numPr>
          <w:ilvl w:val="0"/>
          <w:numId w:val="78"/>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 xml:space="preserve">развивать у детей умение эмоционально откликаться на ритм и мелодичность </w:t>
      </w:r>
      <w:proofErr w:type="spellStart"/>
      <w:r w:rsidRPr="00BE3C65">
        <w:rPr>
          <w:sz w:val="24"/>
          <w:szCs w:val="24"/>
          <w:lang w:val="ru-RU"/>
        </w:rPr>
        <w:t>пестушек</w:t>
      </w:r>
      <w:proofErr w:type="spellEnd"/>
      <w:r w:rsidRPr="00BE3C65">
        <w:rPr>
          <w:sz w:val="24"/>
          <w:szCs w:val="24"/>
          <w:lang w:val="ru-RU"/>
        </w:rPr>
        <w:t>, песенок, потешек, сказок;</w:t>
      </w:r>
    </w:p>
    <w:p w14:paraId="736D4293" w14:textId="77777777" w:rsidR="00BE3C65" w:rsidRPr="00BE3C65" w:rsidRDefault="00BE3C65" w:rsidP="005E5B25">
      <w:pPr>
        <w:pStyle w:val="20"/>
        <w:numPr>
          <w:ilvl w:val="0"/>
          <w:numId w:val="78"/>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поддерживать положительные эмоциональные и избирательные реакции в процессе чтения произведений фольклора и коротких литературных художественных произведений;</w:t>
      </w:r>
    </w:p>
    <w:p w14:paraId="419FF0AC" w14:textId="77777777" w:rsidR="00BE3C65" w:rsidRPr="00BE3C65" w:rsidRDefault="00BE3C65" w:rsidP="005E5B25">
      <w:pPr>
        <w:pStyle w:val="20"/>
        <w:numPr>
          <w:ilvl w:val="0"/>
          <w:numId w:val="78"/>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формировать умение показывать и называть предметы, объекты, изображенные в книжках-картинках; показывая, называть совершаемые персонажами действия;</w:t>
      </w:r>
    </w:p>
    <w:p w14:paraId="2FE0C649" w14:textId="77777777" w:rsidR="00BE3C65" w:rsidRPr="00BE3C65" w:rsidRDefault="00BE3C65" w:rsidP="005E5B25">
      <w:pPr>
        <w:pStyle w:val="20"/>
        <w:numPr>
          <w:ilvl w:val="0"/>
          <w:numId w:val="78"/>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воспринимать вопросительные и восклицательные интонации поэтических произведений;</w:t>
      </w:r>
    </w:p>
    <w:p w14:paraId="5D23A327" w14:textId="77777777" w:rsidR="00BE3C65" w:rsidRPr="00BE3C65" w:rsidRDefault="00BE3C65" w:rsidP="005E5B25">
      <w:pPr>
        <w:pStyle w:val="20"/>
        <w:numPr>
          <w:ilvl w:val="0"/>
          <w:numId w:val="78"/>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побуждать договаривать (заканчивать) слова и строчки знакомых ребёнку песенок и стихов.</w:t>
      </w:r>
    </w:p>
    <w:p w14:paraId="3B36F7B2" w14:textId="77777777" w:rsidR="00BE3C65" w:rsidRPr="00BE3C65" w:rsidRDefault="00BE3C65" w:rsidP="00632D4D">
      <w:pPr>
        <w:pStyle w:val="20"/>
        <w:shd w:val="clear" w:color="auto" w:fill="auto"/>
        <w:tabs>
          <w:tab w:val="left" w:pos="1555"/>
        </w:tabs>
        <w:spacing w:before="0" w:after="0" w:line="276" w:lineRule="auto"/>
        <w:ind w:left="720"/>
        <w:jc w:val="both"/>
        <w:rPr>
          <w:sz w:val="24"/>
          <w:szCs w:val="24"/>
        </w:rPr>
      </w:pPr>
      <w:proofErr w:type="spellStart"/>
      <w:r w:rsidRPr="00BE3C65">
        <w:rPr>
          <w:b/>
          <w:sz w:val="24"/>
          <w:szCs w:val="24"/>
        </w:rPr>
        <w:t>Содержание</w:t>
      </w:r>
      <w:proofErr w:type="spellEnd"/>
      <w:r w:rsidRPr="00BE3C65">
        <w:rPr>
          <w:sz w:val="24"/>
          <w:szCs w:val="24"/>
        </w:rPr>
        <w:t xml:space="preserve"> </w:t>
      </w:r>
      <w:proofErr w:type="spellStart"/>
      <w:r w:rsidRPr="00BE3C65">
        <w:rPr>
          <w:sz w:val="24"/>
          <w:szCs w:val="24"/>
        </w:rPr>
        <w:t>образовательной</w:t>
      </w:r>
      <w:proofErr w:type="spellEnd"/>
      <w:r w:rsidRPr="00BE3C65">
        <w:rPr>
          <w:sz w:val="24"/>
          <w:szCs w:val="24"/>
        </w:rPr>
        <w:t xml:space="preserve"> </w:t>
      </w:r>
      <w:proofErr w:type="spellStart"/>
      <w:r w:rsidRPr="00BE3C65">
        <w:rPr>
          <w:sz w:val="24"/>
          <w:szCs w:val="24"/>
        </w:rPr>
        <w:t>деятельности</w:t>
      </w:r>
      <w:proofErr w:type="spellEnd"/>
      <w:r w:rsidRPr="00BE3C65">
        <w:rPr>
          <w:sz w:val="24"/>
          <w:szCs w:val="24"/>
        </w:rPr>
        <w:t>.</w:t>
      </w:r>
    </w:p>
    <w:p w14:paraId="46C92A0D" w14:textId="77777777" w:rsidR="00BE3C65" w:rsidRPr="00BE3C65" w:rsidRDefault="00BE3C65" w:rsidP="005E5B25">
      <w:pPr>
        <w:pStyle w:val="20"/>
        <w:numPr>
          <w:ilvl w:val="0"/>
          <w:numId w:val="66"/>
        </w:numPr>
        <w:shd w:val="clear" w:color="auto" w:fill="auto"/>
        <w:tabs>
          <w:tab w:val="left" w:pos="998"/>
        </w:tabs>
        <w:spacing w:before="0" w:after="0" w:line="276" w:lineRule="auto"/>
        <w:ind w:left="20" w:firstLine="700"/>
        <w:jc w:val="both"/>
        <w:rPr>
          <w:sz w:val="24"/>
          <w:szCs w:val="24"/>
          <w:lang w:val="ru-RU"/>
        </w:rPr>
      </w:pPr>
      <w:r w:rsidRPr="00BE3C65">
        <w:rPr>
          <w:sz w:val="24"/>
          <w:szCs w:val="24"/>
          <w:lang w:val="ru-RU"/>
        </w:rPr>
        <w:t>От 1 года до 1 года 6 месяцев:</w:t>
      </w:r>
    </w:p>
    <w:p w14:paraId="2E5F0C04" w14:textId="77777777" w:rsidR="00BE3C65" w:rsidRPr="00BE3C65" w:rsidRDefault="00BE3C65" w:rsidP="005E5B25">
      <w:pPr>
        <w:pStyle w:val="20"/>
        <w:numPr>
          <w:ilvl w:val="0"/>
          <w:numId w:val="79"/>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развитие понимания речи: педагог расширяет запас понимаемых слов ребёнка за счет имени ребёнка, предметов обихода, названий животных; активизирует в речи понимание слов, обозначающих предметы, действия («ложись спать», «покатай»), признаки предметов; закрепляет умение понимать речь взрослого, не подкрепленную ситуацией;</w:t>
      </w:r>
    </w:p>
    <w:p w14:paraId="0F5CC062" w14:textId="77777777" w:rsidR="00BE3C65" w:rsidRPr="00BE3C65" w:rsidRDefault="00BE3C65" w:rsidP="005E5B25">
      <w:pPr>
        <w:pStyle w:val="20"/>
        <w:numPr>
          <w:ilvl w:val="0"/>
          <w:numId w:val="79"/>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 xml:space="preserve">развитие активной речи: педагог формирует у детей умения отвечать на простые вопросы («Кто?», «Что?», «Что делает?»), повторять за педагогом и произносить самостоятельно двухсложные слова (мама, Катя), называть игрушки и действия с ними, использовать в речи </w:t>
      </w:r>
      <w:r w:rsidRPr="00BE3C65">
        <w:rPr>
          <w:sz w:val="24"/>
          <w:szCs w:val="24"/>
          <w:lang w:val="ru-RU"/>
        </w:rPr>
        <w:lastRenderedPageBreak/>
        <w:t>фразы из 2-3 слов.</w:t>
      </w:r>
    </w:p>
    <w:p w14:paraId="744D3BA7" w14:textId="77777777" w:rsidR="00BE3C65" w:rsidRPr="00BE3C65" w:rsidRDefault="00BE3C65" w:rsidP="005E5B25">
      <w:pPr>
        <w:pStyle w:val="20"/>
        <w:numPr>
          <w:ilvl w:val="0"/>
          <w:numId w:val="66"/>
        </w:numPr>
        <w:shd w:val="clear" w:color="auto" w:fill="auto"/>
        <w:tabs>
          <w:tab w:val="left" w:pos="1022"/>
        </w:tabs>
        <w:spacing w:before="0" w:after="0" w:line="276" w:lineRule="auto"/>
        <w:ind w:left="20" w:firstLine="700"/>
        <w:jc w:val="both"/>
        <w:rPr>
          <w:sz w:val="24"/>
          <w:szCs w:val="24"/>
          <w:lang w:val="ru-RU"/>
        </w:rPr>
      </w:pPr>
      <w:r w:rsidRPr="00BE3C65">
        <w:rPr>
          <w:sz w:val="24"/>
          <w:szCs w:val="24"/>
          <w:lang w:val="ru-RU"/>
        </w:rPr>
        <w:t>От 1 года 6 месяцев до 2 лет:</w:t>
      </w:r>
    </w:p>
    <w:p w14:paraId="51F65D85" w14:textId="77777777" w:rsidR="00BE3C65" w:rsidRPr="00BE3C65" w:rsidRDefault="00BE3C65" w:rsidP="005E5B25">
      <w:pPr>
        <w:pStyle w:val="20"/>
        <w:numPr>
          <w:ilvl w:val="0"/>
          <w:numId w:val="80"/>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развитие понимания речи: педагог закрепляет умение детей понимать слова, обозначающие предметы в поле зрения ребёнка (мебель, одежда), действия и признаки предметов, размер, цвет, местоположение предметов; совершенствует умения детей понимать слова, обозначающие предметы, находить предметы по слову педагога, выполнять несложные поручения, включающие 2 действия (найди и принеси), отвечать на вопросы о названии предметов одежды, посуды, овощей и фруктов и действиях с ними;</w:t>
      </w:r>
    </w:p>
    <w:p w14:paraId="736E87DD" w14:textId="77777777" w:rsidR="00BE3C65" w:rsidRPr="00BE3C65" w:rsidRDefault="00BE3C65" w:rsidP="005E5B25">
      <w:pPr>
        <w:pStyle w:val="20"/>
        <w:numPr>
          <w:ilvl w:val="0"/>
          <w:numId w:val="80"/>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 xml:space="preserve">развитие активной речи: педагог закрепляет умение детей называть окружающих его людей, употреблять местоимения, называть предметы в комнате и вне её, отдельные действия взрослых, свойства предметов (маленький, большой); выражать словами свои просьбы, желания; педагог активизирует речь детей, побуждает её использовать как средство общения с окружающими, формирует умение включаться в диалог с помощью доступных средств (вокализаций, движений, мимики, жестов, слов); активизирует речевые реакции детей путем разыгрывания простых сюжетов со знакомыми предметами, показа картин, отражающих понятные детям ситуации, формирует у детей умение осуществлять самостоятельные предметные и игровые действия, подсказывать, как можно обозначить их словом, как развить несложный сюжет, иллюстрируя предметную деятельность, развивает речевую активность ребёнка в процессе </w:t>
      </w:r>
      <w:proofErr w:type="spellStart"/>
      <w:r w:rsidRPr="00BE3C65">
        <w:rPr>
          <w:sz w:val="24"/>
          <w:szCs w:val="24"/>
          <w:lang w:val="ru-RU"/>
        </w:rPr>
        <w:t>отобразительной</w:t>
      </w:r>
      <w:proofErr w:type="spellEnd"/>
      <w:r w:rsidRPr="00BE3C65">
        <w:rPr>
          <w:sz w:val="24"/>
          <w:szCs w:val="24"/>
          <w:lang w:val="ru-RU"/>
        </w:rPr>
        <w:t xml:space="preserve"> игры;</w:t>
      </w:r>
    </w:p>
    <w:p w14:paraId="725F0D3D" w14:textId="77777777" w:rsidR="00BE3C65" w:rsidRPr="00BE3C65" w:rsidRDefault="00BE3C65" w:rsidP="005E5B25">
      <w:pPr>
        <w:pStyle w:val="20"/>
        <w:numPr>
          <w:ilvl w:val="0"/>
          <w:numId w:val="80"/>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в процессе наблюдений детей за живыми объектами и движущимся транспортом педагог в любом контакте с ребёнком поддерживает речевую активность, дает развернутое речевое описание происходящего, того, что ребёнок пока может выразить лишь в однословном высказывании.</w:t>
      </w:r>
    </w:p>
    <w:p w14:paraId="438BC2FD" w14:textId="77777777" w:rsidR="00BE3C65" w:rsidRPr="00BE3C65" w:rsidRDefault="00BE3C65" w:rsidP="005E5B25">
      <w:pPr>
        <w:pStyle w:val="20"/>
        <w:numPr>
          <w:ilvl w:val="0"/>
          <w:numId w:val="80"/>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во время игр-занятий по рассматриванию предметов, игрушек педагог закрепляет у детей умение обозначать словом объекты и действия, выполнять одноименные действия разными игрушками.</w:t>
      </w:r>
    </w:p>
    <w:p w14:paraId="63C4380E" w14:textId="77777777" w:rsidR="00BE3C65" w:rsidRPr="00053BEB" w:rsidRDefault="00FB4373" w:rsidP="00632D4D">
      <w:pPr>
        <w:pStyle w:val="20"/>
        <w:shd w:val="clear" w:color="auto" w:fill="auto"/>
        <w:tabs>
          <w:tab w:val="left" w:pos="1344"/>
        </w:tabs>
        <w:spacing w:before="0" w:after="0" w:line="276" w:lineRule="auto"/>
        <w:ind w:left="720"/>
        <w:jc w:val="both"/>
        <w:rPr>
          <w:b/>
          <w:sz w:val="24"/>
          <w:szCs w:val="24"/>
          <w:lang w:val="ru-RU"/>
        </w:rPr>
      </w:pPr>
      <w:r>
        <w:rPr>
          <w:b/>
          <w:sz w:val="24"/>
          <w:szCs w:val="24"/>
          <w:lang w:val="ru-RU"/>
        </w:rPr>
        <w:t>2.1.3.2</w:t>
      </w:r>
      <w:r w:rsidR="00053BEB">
        <w:rPr>
          <w:b/>
          <w:sz w:val="24"/>
          <w:szCs w:val="24"/>
          <w:lang w:val="ru-RU"/>
        </w:rPr>
        <w:t xml:space="preserve">. </w:t>
      </w:r>
      <w:r w:rsidR="00BE3C65" w:rsidRPr="00053BEB">
        <w:rPr>
          <w:b/>
          <w:sz w:val="24"/>
          <w:szCs w:val="24"/>
          <w:lang w:val="ru-RU"/>
        </w:rPr>
        <w:t>От 2 лет до 3 лет.</w:t>
      </w:r>
    </w:p>
    <w:p w14:paraId="79A74A3F" w14:textId="77777777" w:rsidR="00BE3C65" w:rsidRPr="00BE3C65" w:rsidRDefault="00053BEB" w:rsidP="00632D4D">
      <w:pPr>
        <w:pStyle w:val="20"/>
        <w:shd w:val="clear" w:color="auto" w:fill="auto"/>
        <w:tabs>
          <w:tab w:val="left" w:pos="1566"/>
        </w:tabs>
        <w:spacing w:before="0" w:after="0" w:line="276" w:lineRule="auto"/>
        <w:ind w:right="20" w:firstLine="709"/>
        <w:jc w:val="both"/>
        <w:rPr>
          <w:sz w:val="24"/>
          <w:szCs w:val="24"/>
          <w:lang w:val="ru-RU"/>
        </w:rPr>
      </w:pPr>
      <w:r>
        <w:rPr>
          <w:sz w:val="24"/>
          <w:szCs w:val="24"/>
          <w:lang w:val="ru-RU"/>
        </w:rPr>
        <w:t>В</w:t>
      </w:r>
      <w:r w:rsidR="00BE3C65" w:rsidRPr="00BE3C65">
        <w:rPr>
          <w:sz w:val="24"/>
          <w:szCs w:val="24"/>
          <w:lang w:val="ru-RU"/>
        </w:rPr>
        <w:t xml:space="preserve"> области речевого развития основными </w:t>
      </w:r>
      <w:r w:rsidR="00BE3C65" w:rsidRPr="00053BEB">
        <w:rPr>
          <w:b/>
          <w:sz w:val="24"/>
          <w:szCs w:val="24"/>
          <w:lang w:val="ru-RU"/>
        </w:rPr>
        <w:t>задачами</w:t>
      </w:r>
      <w:r w:rsidR="00BE3C65" w:rsidRPr="00BE3C65">
        <w:rPr>
          <w:sz w:val="24"/>
          <w:szCs w:val="24"/>
          <w:lang w:val="ru-RU"/>
        </w:rPr>
        <w:t xml:space="preserve"> образовательной деятельности являются:</w:t>
      </w:r>
    </w:p>
    <w:p w14:paraId="21D858F0" w14:textId="77777777" w:rsidR="00BE3C65" w:rsidRPr="00BE3C65" w:rsidRDefault="00BE3C65" w:rsidP="005E5B25">
      <w:pPr>
        <w:pStyle w:val="20"/>
        <w:numPr>
          <w:ilvl w:val="0"/>
          <w:numId w:val="67"/>
        </w:numPr>
        <w:shd w:val="clear" w:color="auto" w:fill="auto"/>
        <w:tabs>
          <w:tab w:val="left" w:pos="998"/>
        </w:tabs>
        <w:spacing w:before="0" w:after="0" w:line="276" w:lineRule="auto"/>
        <w:ind w:left="20" w:firstLine="700"/>
        <w:jc w:val="both"/>
        <w:rPr>
          <w:sz w:val="24"/>
          <w:szCs w:val="24"/>
        </w:rPr>
      </w:pPr>
      <w:proofErr w:type="spellStart"/>
      <w:r w:rsidRPr="00BE3C65">
        <w:rPr>
          <w:sz w:val="24"/>
          <w:szCs w:val="24"/>
        </w:rPr>
        <w:t>Формирование</w:t>
      </w:r>
      <w:proofErr w:type="spellEnd"/>
      <w:r w:rsidRPr="00BE3C65">
        <w:rPr>
          <w:sz w:val="24"/>
          <w:szCs w:val="24"/>
        </w:rPr>
        <w:t xml:space="preserve"> </w:t>
      </w:r>
      <w:proofErr w:type="spellStart"/>
      <w:r w:rsidRPr="00BE3C65">
        <w:rPr>
          <w:sz w:val="24"/>
          <w:szCs w:val="24"/>
        </w:rPr>
        <w:t>словаря</w:t>
      </w:r>
      <w:proofErr w:type="spellEnd"/>
      <w:r w:rsidRPr="00BE3C65">
        <w:rPr>
          <w:sz w:val="24"/>
          <w:szCs w:val="24"/>
        </w:rPr>
        <w:t>:</w:t>
      </w:r>
    </w:p>
    <w:p w14:paraId="03D8A105" w14:textId="77777777"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развивать понимание речи и активизировать словарь. Формировать у детей умение по словесному указанию педагога находить предметы, различать их местоположение, имитировать действия людей и движения животных. Обогащать словарь детей существительными, глаголами, прилагательными, наречиями и формировать умение использовать данные слова в речи.</w:t>
      </w:r>
    </w:p>
    <w:p w14:paraId="28A5E847" w14:textId="77777777" w:rsidR="00BE3C65" w:rsidRPr="00BE3C65" w:rsidRDefault="00BE3C65" w:rsidP="005E5B25">
      <w:pPr>
        <w:pStyle w:val="20"/>
        <w:numPr>
          <w:ilvl w:val="0"/>
          <w:numId w:val="67"/>
        </w:numPr>
        <w:shd w:val="clear" w:color="auto" w:fill="auto"/>
        <w:tabs>
          <w:tab w:val="left" w:pos="1042"/>
        </w:tabs>
        <w:spacing w:before="0" w:after="0" w:line="276" w:lineRule="auto"/>
        <w:ind w:left="20" w:firstLine="720"/>
        <w:jc w:val="both"/>
        <w:rPr>
          <w:sz w:val="24"/>
          <w:szCs w:val="24"/>
        </w:rPr>
      </w:pPr>
      <w:proofErr w:type="spellStart"/>
      <w:r w:rsidRPr="00BE3C65">
        <w:rPr>
          <w:sz w:val="24"/>
          <w:szCs w:val="24"/>
        </w:rPr>
        <w:t>Звуковая</w:t>
      </w:r>
      <w:proofErr w:type="spellEnd"/>
      <w:r w:rsidRPr="00BE3C65">
        <w:rPr>
          <w:sz w:val="24"/>
          <w:szCs w:val="24"/>
        </w:rPr>
        <w:t xml:space="preserve"> </w:t>
      </w:r>
      <w:proofErr w:type="spellStart"/>
      <w:r w:rsidRPr="00BE3C65">
        <w:rPr>
          <w:sz w:val="24"/>
          <w:szCs w:val="24"/>
        </w:rPr>
        <w:t>культура</w:t>
      </w:r>
      <w:proofErr w:type="spellEnd"/>
      <w:r w:rsidRPr="00BE3C65">
        <w:rPr>
          <w:sz w:val="24"/>
          <w:szCs w:val="24"/>
        </w:rPr>
        <w:t xml:space="preserve"> </w:t>
      </w:r>
      <w:proofErr w:type="spellStart"/>
      <w:r w:rsidRPr="00BE3C65">
        <w:rPr>
          <w:sz w:val="24"/>
          <w:szCs w:val="24"/>
        </w:rPr>
        <w:t>речи</w:t>
      </w:r>
      <w:proofErr w:type="spellEnd"/>
      <w:r w:rsidRPr="00BE3C65">
        <w:rPr>
          <w:sz w:val="24"/>
          <w:szCs w:val="24"/>
        </w:rPr>
        <w:t>:</w:t>
      </w:r>
    </w:p>
    <w:p w14:paraId="7FCCACC1"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упражнять детей в правильном произношении гласных и согласных звуков, звукоподражаний, отельных слов. Формировать правильное произношение звукоподражательных слов в разном темпе, с разной силой голоса.</w:t>
      </w:r>
    </w:p>
    <w:p w14:paraId="6A0C5475" w14:textId="77777777" w:rsidR="00BE3C65" w:rsidRPr="00BE3C65" w:rsidRDefault="00BE3C65" w:rsidP="005E5B25">
      <w:pPr>
        <w:pStyle w:val="20"/>
        <w:numPr>
          <w:ilvl w:val="0"/>
          <w:numId w:val="67"/>
        </w:numPr>
        <w:shd w:val="clear" w:color="auto" w:fill="auto"/>
        <w:tabs>
          <w:tab w:val="left" w:pos="1038"/>
        </w:tabs>
        <w:spacing w:before="0" w:after="0" w:line="276" w:lineRule="auto"/>
        <w:ind w:left="20" w:firstLine="720"/>
        <w:jc w:val="both"/>
        <w:rPr>
          <w:sz w:val="24"/>
          <w:szCs w:val="24"/>
        </w:rPr>
      </w:pPr>
      <w:proofErr w:type="spellStart"/>
      <w:r w:rsidRPr="00BE3C65">
        <w:rPr>
          <w:sz w:val="24"/>
          <w:szCs w:val="24"/>
        </w:rPr>
        <w:t>Грамматический</w:t>
      </w:r>
      <w:proofErr w:type="spellEnd"/>
      <w:r w:rsidRPr="00BE3C65">
        <w:rPr>
          <w:sz w:val="24"/>
          <w:szCs w:val="24"/>
        </w:rPr>
        <w:t xml:space="preserve"> </w:t>
      </w:r>
      <w:proofErr w:type="spellStart"/>
      <w:r w:rsidRPr="00BE3C65">
        <w:rPr>
          <w:sz w:val="24"/>
          <w:szCs w:val="24"/>
        </w:rPr>
        <w:t>строй</w:t>
      </w:r>
      <w:proofErr w:type="spellEnd"/>
      <w:r w:rsidRPr="00BE3C65">
        <w:rPr>
          <w:sz w:val="24"/>
          <w:szCs w:val="24"/>
        </w:rPr>
        <w:t xml:space="preserve"> </w:t>
      </w:r>
      <w:proofErr w:type="spellStart"/>
      <w:r w:rsidRPr="00BE3C65">
        <w:rPr>
          <w:sz w:val="24"/>
          <w:szCs w:val="24"/>
        </w:rPr>
        <w:t>речи</w:t>
      </w:r>
      <w:proofErr w:type="spellEnd"/>
      <w:r w:rsidRPr="00BE3C65">
        <w:rPr>
          <w:sz w:val="24"/>
          <w:szCs w:val="24"/>
        </w:rPr>
        <w:t>:</w:t>
      </w:r>
    </w:p>
    <w:p w14:paraId="7610FF84"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у детей умение согласовывать существительные и местоимения с глаголами, составлять фразы из 3-4 слов.</w:t>
      </w:r>
    </w:p>
    <w:p w14:paraId="05276431" w14:textId="77777777" w:rsidR="00BE3C65" w:rsidRPr="00BE3C65" w:rsidRDefault="00BE3C65" w:rsidP="005E5B25">
      <w:pPr>
        <w:pStyle w:val="20"/>
        <w:numPr>
          <w:ilvl w:val="0"/>
          <w:numId w:val="67"/>
        </w:numPr>
        <w:shd w:val="clear" w:color="auto" w:fill="auto"/>
        <w:tabs>
          <w:tab w:val="left" w:pos="1047"/>
        </w:tabs>
        <w:spacing w:before="0" w:after="0" w:line="276" w:lineRule="auto"/>
        <w:ind w:left="20" w:firstLine="720"/>
        <w:jc w:val="both"/>
        <w:rPr>
          <w:sz w:val="24"/>
          <w:szCs w:val="24"/>
        </w:rPr>
      </w:pPr>
      <w:proofErr w:type="spellStart"/>
      <w:r w:rsidRPr="00BE3C65">
        <w:rPr>
          <w:sz w:val="24"/>
          <w:szCs w:val="24"/>
        </w:rPr>
        <w:t>Связная</w:t>
      </w:r>
      <w:proofErr w:type="spellEnd"/>
      <w:r w:rsidRPr="00BE3C65">
        <w:rPr>
          <w:sz w:val="24"/>
          <w:szCs w:val="24"/>
        </w:rPr>
        <w:t xml:space="preserve"> </w:t>
      </w:r>
      <w:proofErr w:type="spellStart"/>
      <w:r w:rsidRPr="00BE3C65">
        <w:rPr>
          <w:sz w:val="24"/>
          <w:szCs w:val="24"/>
        </w:rPr>
        <w:t>речь</w:t>
      </w:r>
      <w:proofErr w:type="spellEnd"/>
      <w:r w:rsidRPr="00BE3C65">
        <w:rPr>
          <w:sz w:val="24"/>
          <w:szCs w:val="24"/>
        </w:rPr>
        <w:t>:</w:t>
      </w:r>
    </w:p>
    <w:p w14:paraId="533B5B61"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продолжать развивать у детей умения понимать речь педагога, отвечать на вопросы; рассказывать об окружающем в 2-4 предложениях.</w:t>
      </w:r>
    </w:p>
    <w:p w14:paraId="272D7F31" w14:textId="77777777" w:rsidR="00BE3C65" w:rsidRPr="00BE3C65" w:rsidRDefault="00BE3C65" w:rsidP="005E5B25">
      <w:pPr>
        <w:pStyle w:val="20"/>
        <w:numPr>
          <w:ilvl w:val="0"/>
          <w:numId w:val="67"/>
        </w:numPr>
        <w:shd w:val="clear" w:color="auto" w:fill="auto"/>
        <w:tabs>
          <w:tab w:val="left" w:pos="1033"/>
        </w:tabs>
        <w:spacing w:before="0" w:after="0" w:line="276" w:lineRule="auto"/>
        <w:ind w:left="20" w:firstLine="720"/>
        <w:jc w:val="both"/>
        <w:rPr>
          <w:sz w:val="24"/>
          <w:szCs w:val="24"/>
        </w:rPr>
      </w:pPr>
      <w:proofErr w:type="spellStart"/>
      <w:r w:rsidRPr="00BE3C65">
        <w:rPr>
          <w:sz w:val="24"/>
          <w:szCs w:val="24"/>
        </w:rPr>
        <w:lastRenderedPageBreak/>
        <w:t>Интерес</w:t>
      </w:r>
      <w:proofErr w:type="spellEnd"/>
      <w:r w:rsidRPr="00BE3C65">
        <w:rPr>
          <w:sz w:val="24"/>
          <w:szCs w:val="24"/>
        </w:rPr>
        <w:t xml:space="preserve"> к </w:t>
      </w:r>
      <w:proofErr w:type="spellStart"/>
      <w:r w:rsidRPr="00BE3C65">
        <w:rPr>
          <w:sz w:val="24"/>
          <w:szCs w:val="24"/>
        </w:rPr>
        <w:t>художественной</w:t>
      </w:r>
      <w:proofErr w:type="spellEnd"/>
      <w:r w:rsidRPr="00BE3C65">
        <w:rPr>
          <w:sz w:val="24"/>
          <w:szCs w:val="24"/>
        </w:rPr>
        <w:t xml:space="preserve"> </w:t>
      </w:r>
      <w:proofErr w:type="spellStart"/>
      <w:r w:rsidRPr="00BE3C65">
        <w:rPr>
          <w:sz w:val="24"/>
          <w:szCs w:val="24"/>
        </w:rPr>
        <w:t>литературе</w:t>
      </w:r>
      <w:proofErr w:type="spellEnd"/>
      <w:r w:rsidRPr="00BE3C65">
        <w:rPr>
          <w:sz w:val="24"/>
          <w:szCs w:val="24"/>
        </w:rPr>
        <w:t>:</w:t>
      </w:r>
    </w:p>
    <w:p w14:paraId="1775444F"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у детей умение воспринимать небольшие по объему потешки, сказки и рассказы с наглядным сопровождением (и без него);</w:t>
      </w:r>
    </w:p>
    <w:p w14:paraId="08CA4572"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побуждать договаривать и произносить четверостишия уже известных ребёнку стихов и песенок, воспроизводить игровые действия, движения персонажей;</w:t>
      </w:r>
    </w:p>
    <w:p w14:paraId="52D6E979"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поощрять отклик на ритм и мелодичность стихотворений, потешек; формировать умение в процессе чтения произведения повторять звуковые жесты;</w:t>
      </w:r>
    </w:p>
    <w:p w14:paraId="19C7B69A"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развивать умение произносить звукоподражания, связанные с содержанием литературного материала (мяу-мяу, тик-так, баю-бай, ква-ква и тому подобное), отвечать на вопросы по содержанию прочитанных произведений;</w:t>
      </w:r>
    </w:p>
    <w:p w14:paraId="1DB4FE26"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побуждать рассматривать книги и иллюстрации вместе с педагогом и самостоятельно;</w:t>
      </w:r>
    </w:p>
    <w:p w14:paraId="4386C73B"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развивать восприятие вопросительных и восклицательных интонаций художественного произведения.</w:t>
      </w:r>
    </w:p>
    <w:p w14:paraId="2495EA97" w14:textId="77777777" w:rsidR="00BE3C65" w:rsidRPr="00BE3C65" w:rsidRDefault="00BE3C65" w:rsidP="00632D4D">
      <w:pPr>
        <w:pStyle w:val="20"/>
        <w:shd w:val="clear" w:color="auto" w:fill="auto"/>
        <w:tabs>
          <w:tab w:val="left" w:pos="1580"/>
        </w:tabs>
        <w:spacing w:before="0" w:after="0" w:line="276" w:lineRule="auto"/>
        <w:ind w:left="740"/>
        <w:jc w:val="both"/>
        <w:rPr>
          <w:sz w:val="24"/>
          <w:szCs w:val="24"/>
        </w:rPr>
      </w:pPr>
      <w:proofErr w:type="spellStart"/>
      <w:r w:rsidRPr="00053BEB">
        <w:rPr>
          <w:b/>
          <w:sz w:val="24"/>
          <w:szCs w:val="24"/>
        </w:rPr>
        <w:t>Содержание</w:t>
      </w:r>
      <w:proofErr w:type="spellEnd"/>
      <w:r w:rsidRPr="00BE3C65">
        <w:rPr>
          <w:sz w:val="24"/>
          <w:szCs w:val="24"/>
        </w:rPr>
        <w:t xml:space="preserve"> </w:t>
      </w:r>
      <w:proofErr w:type="spellStart"/>
      <w:r w:rsidRPr="00BE3C65">
        <w:rPr>
          <w:sz w:val="24"/>
          <w:szCs w:val="24"/>
        </w:rPr>
        <w:t>образовательной</w:t>
      </w:r>
      <w:proofErr w:type="spellEnd"/>
      <w:r w:rsidRPr="00BE3C65">
        <w:rPr>
          <w:sz w:val="24"/>
          <w:szCs w:val="24"/>
        </w:rPr>
        <w:t xml:space="preserve"> </w:t>
      </w:r>
      <w:proofErr w:type="spellStart"/>
      <w:r w:rsidRPr="00BE3C65">
        <w:rPr>
          <w:sz w:val="24"/>
          <w:szCs w:val="24"/>
        </w:rPr>
        <w:t>деятельности</w:t>
      </w:r>
      <w:proofErr w:type="spellEnd"/>
      <w:r w:rsidRPr="00BE3C65">
        <w:rPr>
          <w:sz w:val="24"/>
          <w:szCs w:val="24"/>
        </w:rPr>
        <w:t>.</w:t>
      </w:r>
    </w:p>
    <w:p w14:paraId="265579A0" w14:textId="77777777" w:rsidR="00BE3C65" w:rsidRPr="00BE3C65" w:rsidRDefault="00BE3C65" w:rsidP="005E5B25">
      <w:pPr>
        <w:pStyle w:val="20"/>
        <w:numPr>
          <w:ilvl w:val="0"/>
          <w:numId w:val="68"/>
        </w:numPr>
        <w:shd w:val="clear" w:color="auto" w:fill="auto"/>
        <w:tabs>
          <w:tab w:val="left" w:pos="1018"/>
        </w:tabs>
        <w:spacing w:before="0" w:after="0" w:line="276" w:lineRule="auto"/>
        <w:ind w:left="20" w:firstLine="720"/>
        <w:jc w:val="both"/>
        <w:rPr>
          <w:sz w:val="24"/>
          <w:szCs w:val="24"/>
        </w:rPr>
      </w:pPr>
      <w:proofErr w:type="spellStart"/>
      <w:r w:rsidRPr="00BE3C65">
        <w:rPr>
          <w:sz w:val="24"/>
          <w:szCs w:val="24"/>
        </w:rPr>
        <w:t>Формирование</w:t>
      </w:r>
      <w:proofErr w:type="spellEnd"/>
      <w:r w:rsidRPr="00BE3C65">
        <w:rPr>
          <w:sz w:val="24"/>
          <w:szCs w:val="24"/>
        </w:rPr>
        <w:t xml:space="preserve"> </w:t>
      </w:r>
      <w:proofErr w:type="spellStart"/>
      <w:r w:rsidRPr="00BE3C65">
        <w:rPr>
          <w:sz w:val="24"/>
          <w:szCs w:val="24"/>
        </w:rPr>
        <w:t>словаря</w:t>
      </w:r>
      <w:proofErr w:type="spellEnd"/>
      <w:r w:rsidRPr="00BE3C65">
        <w:rPr>
          <w:sz w:val="24"/>
          <w:szCs w:val="24"/>
        </w:rPr>
        <w:t>:</w:t>
      </w:r>
    </w:p>
    <w:p w14:paraId="3827AFA4"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педагог развивает понимание речи и активизирует словарь, формирует умение по словесному указанию находить предметы по цвету, размеру («Принеси красный кубик»), различать их местоположение, имитировать действия людей и движения животных; активизирует словарь детей: существительными, обозначающими названия транспортных средств, частей автомобиля, растений, фруктов, овощей, домашних животных и их детенышей; глаголами, обозначающими трудовые действия (мыть, стирать), взаимоотношения (помочь); прилагательными, обозначающими величину, цвет, вкус предметов; наречиями (сейчас, далеко). Педагог закрепляет у детей названия предметов и действий с предметами, некоторых особенностей предметов; названия некоторых трудовых действий и собственных действий; имена близких людей, имена детей группы; обозначения личностных качеств, особенностей внешности окружающих ребёнка взрослых и сверстников.</w:t>
      </w:r>
    </w:p>
    <w:p w14:paraId="6589E91D" w14:textId="77777777" w:rsidR="00BE3C65" w:rsidRPr="00BE3C65" w:rsidRDefault="00BE3C65" w:rsidP="005E5B25">
      <w:pPr>
        <w:pStyle w:val="20"/>
        <w:numPr>
          <w:ilvl w:val="0"/>
          <w:numId w:val="68"/>
        </w:numPr>
        <w:shd w:val="clear" w:color="auto" w:fill="auto"/>
        <w:tabs>
          <w:tab w:val="left" w:pos="1027"/>
        </w:tabs>
        <w:spacing w:before="0" w:after="0" w:line="276" w:lineRule="auto"/>
        <w:ind w:left="20" w:firstLine="700"/>
        <w:jc w:val="both"/>
        <w:rPr>
          <w:sz w:val="24"/>
          <w:szCs w:val="24"/>
        </w:rPr>
      </w:pPr>
      <w:proofErr w:type="spellStart"/>
      <w:r w:rsidRPr="00BE3C65">
        <w:rPr>
          <w:sz w:val="24"/>
          <w:szCs w:val="24"/>
        </w:rPr>
        <w:t>Звуковая</w:t>
      </w:r>
      <w:proofErr w:type="spellEnd"/>
      <w:r w:rsidRPr="00BE3C65">
        <w:rPr>
          <w:sz w:val="24"/>
          <w:szCs w:val="24"/>
        </w:rPr>
        <w:t xml:space="preserve"> </w:t>
      </w:r>
      <w:proofErr w:type="spellStart"/>
      <w:r w:rsidRPr="00BE3C65">
        <w:rPr>
          <w:sz w:val="24"/>
          <w:szCs w:val="24"/>
        </w:rPr>
        <w:t>культура</w:t>
      </w:r>
      <w:proofErr w:type="spellEnd"/>
      <w:r w:rsidRPr="00BE3C65">
        <w:rPr>
          <w:sz w:val="24"/>
          <w:szCs w:val="24"/>
        </w:rPr>
        <w:t xml:space="preserve"> </w:t>
      </w:r>
      <w:proofErr w:type="spellStart"/>
      <w:r w:rsidRPr="00BE3C65">
        <w:rPr>
          <w:sz w:val="24"/>
          <w:szCs w:val="24"/>
        </w:rPr>
        <w:t>речи</w:t>
      </w:r>
      <w:proofErr w:type="spellEnd"/>
      <w:r w:rsidRPr="00BE3C65">
        <w:rPr>
          <w:sz w:val="24"/>
          <w:szCs w:val="24"/>
        </w:rPr>
        <w:t>:</w:t>
      </w:r>
    </w:p>
    <w:p w14:paraId="76C0E2C3" w14:textId="77777777" w:rsidR="00BE3C65" w:rsidRPr="00BE3C65" w:rsidRDefault="00BE3C65" w:rsidP="00632D4D">
      <w:pPr>
        <w:pStyle w:val="20"/>
        <w:shd w:val="clear" w:color="auto" w:fill="auto"/>
        <w:spacing w:before="0" w:after="0" w:line="276" w:lineRule="auto"/>
        <w:ind w:left="20" w:right="20" w:firstLine="700"/>
        <w:jc w:val="both"/>
        <w:rPr>
          <w:sz w:val="24"/>
          <w:szCs w:val="24"/>
        </w:rPr>
      </w:pPr>
      <w:r w:rsidRPr="00BE3C65">
        <w:rPr>
          <w:sz w:val="24"/>
          <w:szCs w:val="24"/>
          <w:lang w:val="ru-RU"/>
        </w:rPr>
        <w:t xml:space="preserve">педагог формирует у детей умение говорить внятно, не торопясь, правильно произносить гласные и согласные звуки. В звукопроизношении для детей характерно физиологическое смягчение практически всех согласных звуков. В </w:t>
      </w:r>
      <w:proofErr w:type="spellStart"/>
      <w:r w:rsidRPr="00BE3C65">
        <w:rPr>
          <w:sz w:val="24"/>
          <w:szCs w:val="24"/>
          <w:lang w:val="ru-RU"/>
        </w:rPr>
        <w:t>словопроизношении</w:t>
      </w:r>
      <w:proofErr w:type="spellEnd"/>
      <w:r w:rsidRPr="00BE3C65">
        <w:rPr>
          <w:sz w:val="24"/>
          <w:szCs w:val="24"/>
          <w:lang w:val="ru-RU"/>
        </w:rPr>
        <w:t xml:space="preserve"> ребёнок пытается произнести все слова, которые необходимы для выражения его мысли. Педагог поощряет детей использовать разные по сложности слова, воспроизводить ритм слова, формирует умение детей не пропускать слоги в словах, выражать свое отношение к предмету разговора при помощи разнообразных вербальных и невербальных средств. </w:t>
      </w:r>
      <w:r w:rsidRPr="00BE3C65">
        <w:rPr>
          <w:sz w:val="24"/>
          <w:szCs w:val="24"/>
        </w:rPr>
        <w:t xml:space="preserve">У </w:t>
      </w:r>
      <w:proofErr w:type="spellStart"/>
      <w:r w:rsidRPr="00BE3C65">
        <w:rPr>
          <w:sz w:val="24"/>
          <w:szCs w:val="24"/>
        </w:rPr>
        <w:t>детей</w:t>
      </w:r>
      <w:proofErr w:type="spellEnd"/>
      <w:r w:rsidRPr="00BE3C65">
        <w:rPr>
          <w:sz w:val="24"/>
          <w:szCs w:val="24"/>
        </w:rPr>
        <w:t xml:space="preserve"> </w:t>
      </w:r>
      <w:proofErr w:type="spellStart"/>
      <w:r w:rsidRPr="00BE3C65">
        <w:rPr>
          <w:sz w:val="24"/>
          <w:szCs w:val="24"/>
        </w:rPr>
        <w:t>проявляется</w:t>
      </w:r>
      <w:proofErr w:type="spellEnd"/>
      <w:r w:rsidRPr="00BE3C65">
        <w:rPr>
          <w:sz w:val="24"/>
          <w:szCs w:val="24"/>
        </w:rPr>
        <w:t xml:space="preserve"> </w:t>
      </w:r>
      <w:proofErr w:type="spellStart"/>
      <w:r w:rsidRPr="00BE3C65">
        <w:rPr>
          <w:sz w:val="24"/>
          <w:szCs w:val="24"/>
        </w:rPr>
        <w:t>эмоциональная</w:t>
      </w:r>
      <w:proofErr w:type="spellEnd"/>
      <w:r w:rsidRPr="00BE3C65">
        <w:rPr>
          <w:sz w:val="24"/>
          <w:szCs w:val="24"/>
        </w:rPr>
        <w:t xml:space="preserve"> </w:t>
      </w:r>
      <w:proofErr w:type="spellStart"/>
      <w:r w:rsidRPr="00BE3C65">
        <w:rPr>
          <w:sz w:val="24"/>
          <w:szCs w:val="24"/>
        </w:rPr>
        <w:t>непроизвольная</w:t>
      </w:r>
      <w:proofErr w:type="spellEnd"/>
      <w:r w:rsidRPr="00BE3C65">
        <w:rPr>
          <w:sz w:val="24"/>
          <w:szCs w:val="24"/>
        </w:rPr>
        <w:t xml:space="preserve"> </w:t>
      </w:r>
      <w:proofErr w:type="spellStart"/>
      <w:r w:rsidRPr="00BE3C65">
        <w:rPr>
          <w:sz w:val="24"/>
          <w:szCs w:val="24"/>
        </w:rPr>
        <w:t>выразительность</w:t>
      </w:r>
      <w:proofErr w:type="spellEnd"/>
      <w:r w:rsidRPr="00BE3C65">
        <w:rPr>
          <w:sz w:val="24"/>
          <w:szCs w:val="24"/>
        </w:rPr>
        <w:t xml:space="preserve"> </w:t>
      </w:r>
      <w:proofErr w:type="spellStart"/>
      <w:r w:rsidRPr="00BE3C65">
        <w:rPr>
          <w:sz w:val="24"/>
          <w:szCs w:val="24"/>
        </w:rPr>
        <w:t>речи</w:t>
      </w:r>
      <w:proofErr w:type="spellEnd"/>
      <w:r w:rsidRPr="00BE3C65">
        <w:rPr>
          <w:sz w:val="24"/>
          <w:szCs w:val="24"/>
        </w:rPr>
        <w:t>.</w:t>
      </w:r>
    </w:p>
    <w:p w14:paraId="60C83BE3" w14:textId="77777777" w:rsidR="00BE3C65" w:rsidRPr="00BE3C65" w:rsidRDefault="00BE3C65" w:rsidP="005E5B25">
      <w:pPr>
        <w:pStyle w:val="20"/>
        <w:numPr>
          <w:ilvl w:val="0"/>
          <w:numId w:val="68"/>
        </w:numPr>
        <w:shd w:val="clear" w:color="auto" w:fill="auto"/>
        <w:tabs>
          <w:tab w:val="left" w:pos="1018"/>
        </w:tabs>
        <w:spacing w:before="0" w:after="0" w:line="276" w:lineRule="auto"/>
        <w:ind w:left="20" w:firstLine="700"/>
        <w:jc w:val="both"/>
        <w:rPr>
          <w:sz w:val="24"/>
          <w:szCs w:val="24"/>
        </w:rPr>
      </w:pPr>
      <w:proofErr w:type="spellStart"/>
      <w:r w:rsidRPr="00BE3C65">
        <w:rPr>
          <w:sz w:val="24"/>
          <w:szCs w:val="24"/>
        </w:rPr>
        <w:t>Грамматический</w:t>
      </w:r>
      <w:proofErr w:type="spellEnd"/>
      <w:r w:rsidRPr="00BE3C65">
        <w:rPr>
          <w:sz w:val="24"/>
          <w:szCs w:val="24"/>
        </w:rPr>
        <w:t xml:space="preserve"> </w:t>
      </w:r>
      <w:proofErr w:type="spellStart"/>
      <w:r w:rsidRPr="00BE3C65">
        <w:rPr>
          <w:sz w:val="24"/>
          <w:szCs w:val="24"/>
        </w:rPr>
        <w:t>строй</w:t>
      </w:r>
      <w:proofErr w:type="spellEnd"/>
      <w:r w:rsidRPr="00BE3C65">
        <w:rPr>
          <w:sz w:val="24"/>
          <w:szCs w:val="24"/>
        </w:rPr>
        <w:t xml:space="preserve"> </w:t>
      </w:r>
      <w:proofErr w:type="spellStart"/>
      <w:r w:rsidRPr="00BE3C65">
        <w:rPr>
          <w:sz w:val="24"/>
          <w:szCs w:val="24"/>
        </w:rPr>
        <w:t>речи</w:t>
      </w:r>
      <w:proofErr w:type="spellEnd"/>
      <w:r w:rsidRPr="00BE3C65">
        <w:rPr>
          <w:sz w:val="24"/>
          <w:szCs w:val="24"/>
        </w:rPr>
        <w:t>:</w:t>
      </w:r>
    </w:p>
    <w:p w14:paraId="7CAE66C7" w14:textId="77777777"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педагог помогает детям овладеть умением правильно использовать большинство основных грамматических категорий: окончаний существительных; уменьшительно-ласкательных суффиксов; поощряет словотворчество, формирует умение детей выражать свои мысли посредством трех-, четырехсловных предложений.</w:t>
      </w:r>
    </w:p>
    <w:p w14:paraId="49A9CF09" w14:textId="77777777" w:rsidR="00BE3C65" w:rsidRPr="00BE3C65" w:rsidRDefault="00BE3C65" w:rsidP="005E5B25">
      <w:pPr>
        <w:pStyle w:val="20"/>
        <w:numPr>
          <w:ilvl w:val="0"/>
          <w:numId w:val="68"/>
        </w:numPr>
        <w:shd w:val="clear" w:color="auto" w:fill="auto"/>
        <w:tabs>
          <w:tab w:val="left" w:pos="1032"/>
        </w:tabs>
        <w:spacing w:before="0" w:after="0" w:line="276" w:lineRule="auto"/>
        <w:ind w:left="20" w:firstLine="700"/>
        <w:jc w:val="both"/>
        <w:rPr>
          <w:sz w:val="24"/>
          <w:szCs w:val="24"/>
        </w:rPr>
      </w:pPr>
      <w:proofErr w:type="spellStart"/>
      <w:r w:rsidRPr="00BE3C65">
        <w:rPr>
          <w:sz w:val="24"/>
          <w:szCs w:val="24"/>
        </w:rPr>
        <w:t>Связная</w:t>
      </w:r>
      <w:proofErr w:type="spellEnd"/>
      <w:r w:rsidRPr="00BE3C65">
        <w:rPr>
          <w:sz w:val="24"/>
          <w:szCs w:val="24"/>
        </w:rPr>
        <w:t xml:space="preserve"> </w:t>
      </w:r>
      <w:proofErr w:type="spellStart"/>
      <w:r w:rsidRPr="00BE3C65">
        <w:rPr>
          <w:sz w:val="24"/>
          <w:szCs w:val="24"/>
        </w:rPr>
        <w:t>речь</w:t>
      </w:r>
      <w:proofErr w:type="spellEnd"/>
      <w:r w:rsidRPr="00BE3C65">
        <w:rPr>
          <w:sz w:val="24"/>
          <w:szCs w:val="24"/>
        </w:rPr>
        <w:t>:</w:t>
      </w:r>
    </w:p>
    <w:p w14:paraId="12787818" w14:textId="77777777"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 xml:space="preserve">педагог формирует у детей умения рассказывать в 2-4 предложениях о нарисованном на картинке, об увиденном на прогулке, активно включаться в речевое взаимодействие, направленное на развитие умения понимать обращенную речь с опорой и без опоры на наглядность; побуждает детей проявлять интерес к общению со взрослыми и сверстниками, </w:t>
      </w:r>
      <w:r w:rsidRPr="00BE3C65">
        <w:rPr>
          <w:sz w:val="24"/>
          <w:szCs w:val="24"/>
          <w:lang w:val="ru-RU"/>
        </w:rPr>
        <w:lastRenderedPageBreak/>
        <w:t>вступать в контакт с окружающими, выражать свои мысли, чувства, впечатления, используя речевые средства и элементарные этикетные формулы общения, реагировать на обращение с использованием доступных речевых средств, отвечать на вопросы педагога с использованием фразовой речи или формы простого предложения, относить к себе речь педагога, обращенную к группе детей, понимать её содержание;</w:t>
      </w:r>
    </w:p>
    <w:p w14:paraId="32A3F2CF" w14:textId="77777777"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педагог развивает у детей умение использовать инициативную разговорную речь как средство общения и познания окружающего мира, употреблять в речи предложения разных типов, отражающие связи и зависимости объектов.</w:t>
      </w:r>
    </w:p>
    <w:p w14:paraId="56A6AA9E" w14:textId="77777777" w:rsidR="00BE3C65" w:rsidRPr="00053BEB" w:rsidRDefault="00B77A00" w:rsidP="00632D4D">
      <w:pPr>
        <w:pStyle w:val="20"/>
        <w:shd w:val="clear" w:color="auto" w:fill="auto"/>
        <w:tabs>
          <w:tab w:val="left" w:pos="1349"/>
        </w:tabs>
        <w:spacing w:before="0" w:after="0" w:line="276" w:lineRule="auto"/>
        <w:ind w:left="720"/>
        <w:jc w:val="both"/>
        <w:rPr>
          <w:b/>
          <w:sz w:val="24"/>
          <w:szCs w:val="24"/>
          <w:lang w:val="ru-RU"/>
        </w:rPr>
      </w:pPr>
      <w:r>
        <w:rPr>
          <w:b/>
          <w:sz w:val="24"/>
          <w:szCs w:val="24"/>
          <w:lang w:val="ru-RU"/>
        </w:rPr>
        <w:t>2.1.3.3</w:t>
      </w:r>
      <w:r w:rsidR="00053BEB">
        <w:rPr>
          <w:b/>
          <w:sz w:val="24"/>
          <w:szCs w:val="24"/>
          <w:lang w:val="ru-RU"/>
        </w:rPr>
        <w:t xml:space="preserve">. </w:t>
      </w:r>
      <w:r w:rsidR="00BE3C65" w:rsidRPr="00053BEB">
        <w:rPr>
          <w:b/>
          <w:sz w:val="24"/>
          <w:szCs w:val="24"/>
          <w:lang w:val="ru-RU"/>
        </w:rPr>
        <w:t>От 3 лет до 4 лет.</w:t>
      </w:r>
    </w:p>
    <w:p w14:paraId="52EC4ACF" w14:textId="77777777" w:rsidR="00BE3C65" w:rsidRPr="00BE3C65" w:rsidRDefault="00BE3C65" w:rsidP="00632D4D">
      <w:pPr>
        <w:pStyle w:val="20"/>
        <w:shd w:val="clear" w:color="auto" w:fill="auto"/>
        <w:tabs>
          <w:tab w:val="left" w:pos="1566"/>
        </w:tabs>
        <w:spacing w:before="0" w:after="0" w:line="276" w:lineRule="auto"/>
        <w:ind w:right="20" w:firstLine="709"/>
        <w:jc w:val="both"/>
        <w:rPr>
          <w:sz w:val="24"/>
          <w:szCs w:val="24"/>
          <w:lang w:val="ru-RU"/>
        </w:rPr>
      </w:pPr>
      <w:r w:rsidRPr="00BE3C65">
        <w:rPr>
          <w:sz w:val="24"/>
          <w:szCs w:val="24"/>
          <w:lang w:val="ru-RU"/>
        </w:rPr>
        <w:t xml:space="preserve">В области речевого развития основными </w:t>
      </w:r>
      <w:r w:rsidRPr="00053BEB">
        <w:rPr>
          <w:b/>
          <w:sz w:val="24"/>
          <w:szCs w:val="24"/>
          <w:lang w:val="ru-RU"/>
        </w:rPr>
        <w:t>задачами</w:t>
      </w:r>
      <w:r w:rsidRPr="00BE3C65">
        <w:rPr>
          <w:sz w:val="24"/>
          <w:szCs w:val="24"/>
          <w:lang w:val="ru-RU"/>
        </w:rPr>
        <w:t xml:space="preserve"> образовательной деятельности являются:</w:t>
      </w:r>
    </w:p>
    <w:p w14:paraId="4DFED81E" w14:textId="77777777" w:rsidR="00BE3C65" w:rsidRPr="00BE3C65" w:rsidRDefault="00BE3C65" w:rsidP="005E5B25">
      <w:pPr>
        <w:pStyle w:val="20"/>
        <w:numPr>
          <w:ilvl w:val="0"/>
          <w:numId w:val="69"/>
        </w:numPr>
        <w:shd w:val="clear" w:color="auto" w:fill="auto"/>
        <w:tabs>
          <w:tab w:val="left" w:pos="994"/>
        </w:tabs>
        <w:spacing w:before="0" w:after="0" w:line="276" w:lineRule="auto"/>
        <w:ind w:left="20" w:firstLine="700"/>
        <w:jc w:val="both"/>
        <w:rPr>
          <w:sz w:val="24"/>
          <w:szCs w:val="24"/>
        </w:rPr>
      </w:pPr>
      <w:proofErr w:type="spellStart"/>
      <w:r w:rsidRPr="00BE3C65">
        <w:rPr>
          <w:sz w:val="24"/>
          <w:szCs w:val="24"/>
        </w:rPr>
        <w:t>Формирование</w:t>
      </w:r>
      <w:proofErr w:type="spellEnd"/>
      <w:r w:rsidRPr="00BE3C65">
        <w:rPr>
          <w:sz w:val="24"/>
          <w:szCs w:val="24"/>
        </w:rPr>
        <w:t xml:space="preserve"> </w:t>
      </w:r>
      <w:proofErr w:type="spellStart"/>
      <w:r w:rsidRPr="00BE3C65">
        <w:rPr>
          <w:sz w:val="24"/>
          <w:szCs w:val="24"/>
        </w:rPr>
        <w:t>словаря</w:t>
      </w:r>
      <w:proofErr w:type="spellEnd"/>
      <w:r w:rsidRPr="00BE3C65">
        <w:rPr>
          <w:sz w:val="24"/>
          <w:szCs w:val="24"/>
        </w:rPr>
        <w:t>:</w:t>
      </w:r>
    </w:p>
    <w:p w14:paraId="44B5C679" w14:textId="77777777"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обогащение словаря: закреплять у детей умение различать и называть части предметов, качества предметов, сходные по назначению предметы, понимать обобщающие слова;</w:t>
      </w:r>
    </w:p>
    <w:p w14:paraId="0C8BE60E" w14:textId="77777777"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активизация словаря: активизировать в речи слова, обозначающие названия предметов ближайшего окружения.</w:t>
      </w:r>
    </w:p>
    <w:p w14:paraId="6E054F3F" w14:textId="77777777" w:rsidR="00BE3C65" w:rsidRPr="00BE3C65" w:rsidRDefault="00BE3C65" w:rsidP="005E5B25">
      <w:pPr>
        <w:pStyle w:val="20"/>
        <w:numPr>
          <w:ilvl w:val="0"/>
          <w:numId w:val="69"/>
        </w:numPr>
        <w:shd w:val="clear" w:color="auto" w:fill="auto"/>
        <w:tabs>
          <w:tab w:val="left" w:pos="1042"/>
        </w:tabs>
        <w:spacing w:before="0" w:after="0" w:line="276" w:lineRule="auto"/>
        <w:ind w:left="20" w:firstLine="720"/>
        <w:jc w:val="both"/>
        <w:rPr>
          <w:sz w:val="24"/>
          <w:szCs w:val="24"/>
        </w:rPr>
      </w:pPr>
      <w:proofErr w:type="spellStart"/>
      <w:r w:rsidRPr="00BE3C65">
        <w:rPr>
          <w:sz w:val="24"/>
          <w:szCs w:val="24"/>
        </w:rPr>
        <w:t>Звуковая</w:t>
      </w:r>
      <w:proofErr w:type="spellEnd"/>
      <w:r w:rsidRPr="00BE3C65">
        <w:rPr>
          <w:sz w:val="24"/>
          <w:szCs w:val="24"/>
        </w:rPr>
        <w:t xml:space="preserve"> </w:t>
      </w:r>
      <w:proofErr w:type="spellStart"/>
      <w:r w:rsidRPr="00BE3C65">
        <w:rPr>
          <w:sz w:val="24"/>
          <w:szCs w:val="24"/>
        </w:rPr>
        <w:t>культура</w:t>
      </w:r>
      <w:proofErr w:type="spellEnd"/>
      <w:r w:rsidRPr="00BE3C65">
        <w:rPr>
          <w:sz w:val="24"/>
          <w:szCs w:val="24"/>
        </w:rPr>
        <w:t xml:space="preserve"> </w:t>
      </w:r>
      <w:proofErr w:type="spellStart"/>
      <w:r w:rsidRPr="00BE3C65">
        <w:rPr>
          <w:sz w:val="24"/>
          <w:szCs w:val="24"/>
        </w:rPr>
        <w:t>речи</w:t>
      </w:r>
      <w:proofErr w:type="spellEnd"/>
      <w:r w:rsidRPr="00BE3C65">
        <w:rPr>
          <w:sz w:val="24"/>
          <w:szCs w:val="24"/>
        </w:rPr>
        <w:t>:</w:t>
      </w:r>
    </w:p>
    <w:p w14:paraId="5CBE0B83"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продолжать закреплять у детей умение внятно произносить в словах все гласные и согласные звуки, кроме шипящих и сонорных. Вырабатывать правильный темп речи, интонационную выразительность; отчетливо произносить слова и короткие фразы.</w:t>
      </w:r>
    </w:p>
    <w:p w14:paraId="01CC8286" w14:textId="77777777" w:rsidR="00BE3C65" w:rsidRPr="00BE3C65" w:rsidRDefault="00BE3C65" w:rsidP="005E5B25">
      <w:pPr>
        <w:pStyle w:val="20"/>
        <w:numPr>
          <w:ilvl w:val="0"/>
          <w:numId w:val="69"/>
        </w:numPr>
        <w:shd w:val="clear" w:color="auto" w:fill="auto"/>
        <w:tabs>
          <w:tab w:val="left" w:pos="1033"/>
        </w:tabs>
        <w:spacing w:before="0" w:after="0" w:line="276" w:lineRule="auto"/>
        <w:ind w:left="20" w:firstLine="720"/>
        <w:jc w:val="both"/>
        <w:rPr>
          <w:sz w:val="24"/>
          <w:szCs w:val="24"/>
        </w:rPr>
      </w:pPr>
      <w:proofErr w:type="spellStart"/>
      <w:r w:rsidRPr="00BE3C65">
        <w:rPr>
          <w:sz w:val="24"/>
          <w:szCs w:val="24"/>
        </w:rPr>
        <w:t>Грамматический</w:t>
      </w:r>
      <w:proofErr w:type="spellEnd"/>
      <w:r w:rsidRPr="00BE3C65">
        <w:rPr>
          <w:sz w:val="24"/>
          <w:szCs w:val="24"/>
        </w:rPr>
        <w:t xml:space="preserve"> </w:t>
      </w:r>
      <w:proofErr w:type="spellStart"/>
      <w:r w:rsidRPr="00BE3C65">
        <w:rPr>
          <w:sz w:val="24"/>
          <w:szCs w:val="24"/>
        </w:rPr>
        <w:t>строй</w:t>
      </w:r>
      <w:proofErr w:type="spellEnd"/>
      <w:r w:rsidRPr="00BE3C65">
        <w:rPr>
          <w:sz w:val="24"/>
          <w:szCs w:val="24"/>
        </w:rPr>
        <w:t xml:space="preserve"> </w:t>
      </w:r>
      <w:proofErr w:type="spellStart"/>
      <w:r w:rsidRPr="00BE3C65">
        <w:rPr>
          <w:sz w:val="24"/>
          <w:szCs w:val="24"/>
        </w:rPr>
        <w:t>речи</w:t>
      </w:r>
      <w:proofErr w:type="spellEnd"/>
      <w:r w:rsidRPr="00BE3C65">
        <w:rPr>
          <w:sz w:val="24"/>
          <w:szCs w:val="24"/>
        </w:rPr>
        <w:t>:</w:t>
      </w:r>
    </w:p>
    <w:p w14:paraId="1DB811AB"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продолжать формировать у детей умения согласовывать слова в роде, числе, падеже; употреблять существительные с предлогами, использовать в речи имена существительные в форме единственного и множественного числа, обозначающие животных и их детенышей; существительных в форме множественного числа в родительном падеже; составлять предложения с однородными членами. Закреплять у детей умения образовывать повелительную форму глаголов, использовать приставочный способ для образования глаголов, знакомить детей с образованием звукоподражательных глаголов. Совершенствовать у детей умение пользоваться в речи разными способами словообразования.</w:t>
      </w:r>
    </w:p>
    <w:p w14:paraId="398A8F70" w14:textId="77777777" w:rsidR="00BE3C65" w:rsidRPr="00BE3C65" w:rsidRDefault="00BE3C65" w:rsidP="005E5B25">
      <w:pPr>
        <w:pStyle w:val="20"/>
        <w:numPr>
          <w:ilvl w:val="0"/>
          <w:numId w:val="69"/>
        </w:numPr>
        <w:shd w:val="clear" w:color="auto" w:fill="auto"/>
        <w:tabs>
          <w:tab w:val="left" w:pos="1047"/>
        </w:tabs>
        <w:spacing w:before="0" w:after="0" w:line="276" w:lineRule="auto"/>
        <w:ind w:left="20" w:firstLine="720"/>
        <w:jc w:val="both"/>
        <w:rPr>
          <w:sz w:val="24"/>
          <w:szCs w:val="24"/>
        </w:rPr>
      </w:pPr>
      <w:proofErr w:type="spellStart"/>
      <w:r w:rsidRPr="00BE3C65">
        <w:rPr>
          <w:sz w:val="24"/>
          <w:szCs w:val="24"/>
        </w:rPr>
        <w:t>Связная</w:t>
      </w:r>
      <w:proofErr w:type="spellEnd"/>
      <w:r w:rsidRPr="00BE3C65">
        <w:rPr>
          <w:sz w:val="24"/>
          <w:szCs w:val="24"/>
        </w:rPr>
        <w:t xml:space="preserve"> </w:t>
      </w:r>
      <w:proofErr w:type="spellStart"/>
      <w:r w:rsidRPr="00BE3C65">
        <w:rPr>
          <w:sz w:val="24"/>
          <w:szCs w:val="24"/>
        </w:rPr>
        <w:t>речь</w:t>
      </w:r>
      <w:proofErr w:type="spellEnd"/>
      <w:r w:rsidRPr="00BE3C65">
        <w:rPr>
          <w:sz w:val="24"/>
          <w:szCs w:val="24"/>
        </w:rPr>
        <w:t>:</w:t>
      </w:r>
    </w:p>
    <w:p w14:paraId="13AD7CA7"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продолжать закреплять у детей умение отвечать на вопросы педагога при рассматривании предметов, картин, иллюстраций; свободно вступать в общение со взрослыми и детьми, пользоваться простыми формулами речевого этикета. Воспитывать умение повторять за педагогом рассказ из 3-4 предложений об игрушке или по содержанию картины, побуждать участвовать в драматизации отрывков из знакомых сказок. Подводить детей к пересказыванию литературных произведений, формировать умение воспроизводить текст знакомой сказки или короткого рассказа сначала по вопросам педагога, а затем совместно с ним.</w:t>
      </w:r>
    </w:p>
    <w:p w14:paraId="0193D8A8" w14:textId="77777777" w:rsidR="00BE3C65" w:rsidRPr="00BE3C65" w:rsidRDefault="00BE3C65" w:rsidP="005E5B25">
      <w:pPr>
        <w:pStyle w:val="20"/>
        <w:numPr>
          <w:ilvl w:val="0"/>
          <w:numId w:val="69"/>
        </w:numPr>
        <w:shd w:val="clear" w:color="auto" w:fill="auto"/>
        <w:tabs>
          <w:tab w:val="left" w:pos="1028"/>
        </w:tabs>
        <w:spacing w:before="0" w:after="0" w:line="276" w:lineRule="auto"/>
        <w:ind w:left="20" w:firstLine="720"/>
        <w:jc w:val="both"/>
        <w:rPr>
          <w:sz w:val="24"/>
          <w:szCs w:val="24"/>
          <w:lang w:val="ru-RU"/>
        </w:rPr>
      </w:pPr>
      <w:r w:rsidRPr="00BE3C65">
        <w:rPr>
          <w:sz w:val="24"/>
          <w:szCs w:val="24"/>
          <w:lang w:val="ru-RU"/>
        </w:rPr>
        <w:t>Подготовка детей к обучению грамоте:</w:t>
      </w:r>
    </w:p>
    <w:p w14:paraId="1FEB4B2C"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умение вслушиваться в звучание слова, знакомить детей с терминами «слово», «звук» в практическом плане.</w:t>
      </w:r>
    </w:p>
    <w:p w14:paraId="20AF9BEC" w14:textId="77777777" w:rsidR="00BE3C65" w:rsidRPr="00BE3C65" w:rsidRDefault="00BE3C65" w:rsidP="005E5B25">
      <w:pPr>
        <w:pStyle w:val="20"/>
        <w:numPr>
          <w:ilvl w:val="0"/>
          <w:numId w:val="69"/>
        </w:numPr>
        <w:shd w:val="clear" w:color="auto" w:fill="auto"/>
        <w:tabs>
          <w:tab w:val="left" w:pos="1038"/>
        </w:tabs>
        <w:spacing w:before="0" w:after="0" w:line="276" w:lineRule="auto"/>
        <w:ind w:left="20" w:firstLine="720"/>
        <w:jc w:val="both"/>
        <w:rPr>
          <w:sz w:val="24"/>
          <w:szCs w:val="24"/>
        </w:rPr>
      </w:pPr>
      <w:proofErr w:type="spellStart"/>
      <w:r w:rsidRPr="00BE3C65">
        <w:rPr>
          <w:sz w:val="24"/>
          <w:szCs w:val="24"/>
        </w:rPr>
        <w:t>Интерес</w:t>
      </w:r>
      <w:proofErr w:type="spellEnd"/>
      <w:r w:rsidRPr="00BE3C65">
        <w:rPr>
          <w:sz w:val="24"/>
          <w:szCs w:val="24"/>
        </w:rPr>
        <w:t xml:space="preserve"> к </w:t>
      </w:r>
      <w:proofErr w:type="spellStart"/>
      <w:r w:rsidRPr="00BE3C65">
        <w:rPr>
          <w:sz w:val="24"/>
          <w:szCs w:val="24"/>
        </w:rPr>
        <w:t>художественной</w:t>
      </w:r>
      <w:proofErr w:type="spellEnd"/>
      <w:r w:rsidRPr="00BE3C65">
        <w:rPr>
          <w:sz w:val="24"/>
          <w:szCs w:val="24"/>
        </w:rPr>
        <w:t xml:space="preserve"> </w:t>
      </w:r>
      <w:proofErr w:type="spellStart"/>
      <w:r w:rsidRPr="00BE3C65">
        <w:rPr>
          <w:sz w:val="24"/>
          <w:szCs w:val="24"/>
        </w:rPr>
        <w:t>литературе</w:t>
      </w:r>
      <w:proofErr w:type="spellEnd"/>
      <w:r w:rsidRPr="00BE3C65">
        <w:rPr>
          <w:sz w:val="24"/>
          <w:szCs w:val="24"/>
        </w:rPr>
        <w:t>:</w:t>
      </w:r>
    </w:p>
    <w:p w14:paraId="0BFD6FE9"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обогащать опыт восприятия жанров фольклора (потешки, песенки, прибаутки, сказки о животных) и художественной литературы (небольшие авторские сказки, рассказы, стихотворения);</w:t>
      </w:r>
    </w:p>
    <w:p w14:paraId="14BAFE33"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 xml:space="preserve">формировать навык совместного слушания выразительного чтения и рассказывания (с </w:t>
      </w:r>
      <w:r w:rsidRPr="00BE3C65">
        <w:rPr>
          <w:sz w:val="24"/>
          <w:szCs w:val="24"/>
          <w:lang w:val="ru-RU"/>
        </w:rPr>
        <w:lastRenderedPageBreak/>
        <w:t>наглядным сопровождением и без него);</w:t>
      </w:r>
    </w:p>
    <w:p w14:paraId="64B69D5D"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способствовать восприятию и пониманию содержания и композиции текста (поступки персонажей, последовательность событий в сказках, рассказах);</w:t>
      </w:r>
    </w:p>
    <w:p w14:paraId="4CBFEF22"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умение внятно, не спеша произносить небольшие потешки и стихотворения, воспроизводить короткие ролевые диалоги из сказок и прибауток в играх-драматизациях, повторять за педагогом знакомые строчки и рифмы из стихов, песенок, пальчиковых игр;</w:t>
      </w:r>
    </w:p>
    <w:p w14:paraId="7A45D48C"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поддерживать общение детей друг с другом и с педагогом в процессе совместного рассматривания книжек-картинок, иллюстраций;</w:t>
      </w:r>
    </w:p>
    <w:p w14:paraId="63F7FFF5"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поддерживать положительные эмоциональные проявления (улыбки, смех, жесты) детей в процессе совместного слушания художественных произведений.</w:t>
      </w:r>
    </w:p>
    <w:p w14:paraId="3C235902" w14:textId="77777777" w:rsidR="00BE3C65" w:rsidRPr="00BE3C65" w:rsidRDefault="00BE3C65" w:rsidP="00632D4D">
      <w:pPr>
        <w:pStyle w:val="20"/>
        <w:shd w:val="clear" w:color="auto" w:fill="auto"/>
        <w:tabs>
          <w:tab w:val="left" w:pos="1580"/>
        </w:tabs>
        <w:spacing w:before="0" w:after="0" w:line="276" w:lineRule="auto"/>
        <w:ind w:left="740"/>
        <w:jc w:val="both"/>
        <w:rPr>
          <w:sz w:val="24"/>
          <w:szCs w:val="24"/>
        </w:rPr>
      </w:pPr>
      <w:proofErr w:type="spellStart"/>
      <w:r w:rsidRPr="00053BEB">
        <w:rPr>
          <w:b/>
          <w:sz w:val="24"/>
          <w:szCs w:val="24"/>
        </w:rPr>
        <w:t>Содержание</w:t>
      </w:r>
      <w:proofErr w:type="spellEnd"/>
      <w:r w:rsidRPr="00BE3C65">
        <w:rPr>
          <w:sz w:val="24"/>
          <w:szCs w:val="24"/>
        </w:rPr>
        <w:t xml:space="preserve"> </w:t>
      </w:r>
      <w:proofErr w:type="spellStart"/>
      <w:r w:rsidRPr="00BE3C65">
        <w:rPr>
          <w:sz w:val="24"/>
          <w:szCs w:val="24"/>
        </w:rPr>
        <w:t>образовательной</w:t>
      </w:r>
      <w:proofErr w:type="spellEnd"/>
      <w:r w:rsidRPr="00BE3C65">
        <w:rPr>
          <w:sz w:val="24"/>
          <w:szCs w:val="24"/>
        </w:rPr>
        <w:t xml:space="preserve"> </w:t>
      </w:r>
      <w:proofErr w:type="spellStart"/>
      <w:r w:rsidRPr="00BE3C65">
        <w:rPr>
          <w:sz w:val="24"/>
          <w:szCs w:val="24"/>
        </w:rPr>
        <w:t>деятельности</w:t>
      </w:r>
      <w:proofErr w:type="spellEnd"/>
      <w:r w:rsidRPr="00BE3C65">
        <w:rPr>
          <w:sz w:val="24"/>
          <w:szCs w:val="24"/>
        </w:rPr>
        <w:t>.</w:t>
      </w:r>
    </w:p>
    <w:p w14:paraId="331A76FF" w14:textId="77777777" w:rsidR="00BE3C65" w:rsidRPr="00BE3C65" w:rsidRDefault="00BE3C65" w:rsidP="005E5B25">
      <w:pPr>
        <w:pStyle w:val="20"/>
        <w:numPr>
          <w:ilvl w:val="0"/>
          <w:numId w:val="70"/>
        </w:numPr>
        <w:shd w:val="clear" w:color="auto" w:fill="auto"/>
        <w:tabs>
          <w:tab w:val="left" w:pos="1023"/>
        </w:tabs>
        <w:spacing w:before="0" w:after="0" w:line="276" w:lineRule="auto"/>
        <w:ind w:left="20" w:firstLine="720"/>
        <w:jc w:val="both"/>
        <w:rPr>
          <w:sz w:val="24"/>
          <w:szCs w:val="24"/>
        </w:rPr>
      </w:pPr>
      <w:proofErr w:type="spellStart"/>
      <w:r w:rsidRPr="00BE3C65">
        <w:rPr>
          <w:sz w:val="24"/>
          <w:szCs w:val="24"/>
        </w:rPr>
        <w:t>Формирование</w:t>
      </w:r>
      <w:proofErr w:type="spellEnd"/>
      <w:r w:rsidRPr="00BE3C65">
        <w:rPr>
          <w:sz w:val="24"/>
          <w:szCs w:val="24"/>
        </w:rPr>
        <w:t xml:space="preserve"> </w:t>
      </w:r>
      <w:proofErr w:type="spellStart"/>
      <w:r w:rsidRPr="00BE3C65">
        <w:rPr>
          <w:sz w:val="24"/>
          <w:szCs w:val="24"/>
        </w:rPr>
        <w:t>словаря</w:t>
      </w:r>
      <w:proofErr w:type="spellEnd"/>
      <w:r w:rsidRPr="00BE3C65">
        <w:rPr>
          <w:sz w:val="24"/>
          <w:szCs w:val="24"/>
        </w:rPr>
        <w:t>:</w:t>
      </w:r>
    </w:p>
    <w:p w14:paraId="1953E33D"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обогащение словаря: педагог обогащает словарь детей за счет расширения представлений о людях, предметах, частях предметов (у рубашки - рукава, воротник, пуговица), качеств предметов (величина, цвет, форма, материал), некоторых сходных по назначению предметов (стул - табурет), объектах природы ближайшего окружения, их действиях, ярко выраженных особенностях, формирует у детей умение понимать обобщающие слова (мебель, одежда);</w:t>
      </w:r>
    </w:p>
    <w:p w14:paraId="42416364"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активизация словаря: педагог формирует у детей умение использовать в речи названия предметов и объектов ближайшего окружения, знать их назначение, части и свойства, действия с ними; названия действий гигиенических процессов умывания, одевания, купания, еды, ухода за внешним видом и поддержания порядка; названия некоторых качеств и свойств предметов; материалов; объектов и явлений природы.</w:t>
      </w:r>
    </w:p>
    <w:p w14:paraId="618ED110" w14:textId="77777777" w:rsidR="00BE3C65" w:rsidRPr="00BE3C65" w:rsidRDefault="00BE3C65" w:rsidP="005E5B25">
      <w:pPr>
        <w:pStyle w:val="20"/>
        <w:numPr>
          <w:ilvl w:val="0"/>
          <w:numId w:val="70"/>
        </w:numPr>
        <w:shd w:val="clear" w:color="auto" w:fill="auto"/>
        <w:tabs>
          <w:tab w:val="left" w:pos="1042"/>
        </w:tabs>
        <w:spacing w:before="0" w:after="0" w:line="276" w:lineRule="auto"/>
        <w:ind w:left="20" w:firstLine="720"/>
        <w:jc w:val="both"/>
        <w:rPr>
          <w:sz w:val="24"/>
          <w:szCs w:val="24"/>
        </w:rPr>
      </w:pPr>
      <w:proofErr w:type="spellStart"/>
      <w:r w:rsidRPr="00BE3C65">
        <w:rPr>
          <w:sz w:val="24"/>
          <w:szCs w:val="24"/>
        </w:rPr>
        <w:t>Звуковая</w:t>
      </w:r>
      <w:proofErr w:type="spellEnd"/>
      <w:r w:rsidRPr="00BE3C65">
        <w:rPr>
          <w:sz w:val="24"/>
          <w:szCs w:val="24"/>
        </w:rPr>
        <w:t xml:space="preserve"> </w:t>
      </w:r>
      <w:proofErr w:type="spellStart"/>
      <w:r w:rsidRPr="00BE3C65">
        <w:rPr>
          <w:sz w:val="24"/>
          <w:szCs w:val="24"/>
        </w:rPr>
        <w:t>культура</w:t>
      </w:r>
      <w:proofErr w:type="spellEnd"/>
      <w:r w:rsidRPr="00BE3C65">
        <w:rPr>
          <w:sz w:val="24"/>
          <w:szCs w:val="24"/>
        </w:rPr>
        <w:t xml:space="preserve"> </w:t>
      </w:r>
      <w:proofErr w:type="spellStart"/>
      <w:r w:rsidRPr="00BE3C65">
        <w:rPr>
          <w:sz w:val="24"/>
          <w:szCs w:val="24"/>
        </w:rPr>
        <w:t>речи</w:t>
      </w:r>
      <w:proofErr w:type="spellEnd"/>
      <w:r w:rsidRPr="00BE3C65">
        <w:rPr>
          <w:sz w:val="24"/>
          <w:szCs w:val="24"/>
        </w:rPr>
        <w:t>:</w:t>
      </w:r>
    </w:p>
    <w:p w14:paraId="3EF73592"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педагог продолжает развивать у детей звуковую и интонационную культуру речи, фонематический слух, умение правильно произносить гласные звуки; твердые и мягкие согласные звуки ([м], [б], [п], [т], [д], [н], [к], [г], [х], [ф], [в], [л], [с], [ц]); слышать специально интонируемый в речи педагога звук, формирует правильное речевое дыхание, слуховое внимание, моторику речевого аппарата, совершенствует умение детей воспроизводить ритм стихотворения.</w:t>
      </w:r>
    </w:p>
    <w:p w14:paraId="2CCEE4F4" w14:textId="77777777" w:rsidR="00BE3C65" w:rsidRPr="00BE3C65" w:rsidRDefault="00BE3C65" w:rsidP="005E5B25">
      <w:pPr>
        <w:pStyle w:val="20"/>
        <w:numPr>
          <w:ilvl w:val="0"/>
          <w:numId w:val="70"/>
        </w:numPr>
        <w:shd w:val="clear" w:color="auto" w:fill="auto"/>
        <w:tabs>
          <w:tab w:val="left" w:pos="1038"/>
        </w:tabs>
        <w:spacing w:before="0" w:after="0" w:line="276" w:lineRule="auto"/>
        <w:ind w:left="20" w:firstLine="720"/>
        <w:jc w:val="both"/>
        <w:rPr>
          <w:sz w:val="24"/>
          <w:szCs w:val="24"/>
        </w:rPr>
      </w:pPr>
      <w:proofErr w:type="spellStart"/>
      <w:r w:rsidRPr="00BE3C65">
        <w:rPr>
          <w:sz w:val="24"/>
          <w:szCs w:val="24"/>
        </w:rPr>
        <w:t>Грамматический</w:t>
      </w:r>
      <w:proofErr w:type="spellEnd"/>
      <w:r w:rsidRPr="00BE3C65">
        <w:rPr>
          <w:sz w:val="24"/>
          <w:szCs w:val="24"/>
        </w:rPr>
        <w:t xml:space="preserve"> </w:t>
      </w:r>
      <w:proofErr w:type="spellStart"/>
      <w:r w:rsidRPr="00BE3C65">
        <w:rPr>
          <w:sz w:val="24"/>
          <w:szCs w:val="24"/>
        </w:rPr>
        <w:t>строй</w:t>
      </w:r>
      <w:proofErr w:type="spellEnd"/>
      <w:r w:rsidRPr="00BE3C65">
        <w:rPr>
          <w:sz w:val="24"/>
          <w:szCs w:val="24"/>
        </w:rPr>
        <w:t xml:space="preserve"> </w:t>
      </w:r>
      <w:proofErr w:type="spellStart"/>
      <w:r w:rsidRPr="00BE3C65">
        <w:rPr>
          <w:sz w:val="24"/>
          <w:szCs w:val="24"/>
        </w:rPr>
        <w:t>речи</w:t>
      </w:r>
      <w:proofErr w:type="spellEnd"/>
      <w:r w:rsidRPr="00BE3C65">
        <w:rPr>
          <w:sz w:val="24"/>
          <w:szCs w:val="24"/>
        </w:rPr>
        <w:t>:</w:t>
      </w:r>
    </w:p>
    <w:p w14:paraId="18321FFD"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педагог формирует у детей умения использовать в речи и правильно согласовывать прилагательные и существительные в роде, падеже, употреблять существительные с предлогами (в, на, под, за), использовать в речи названия животных и их детенышей в единственном и множественном числе (кошка - котенок, котята); составлять простое распространенное предложение и с помощью педагога строить сложные предложения;</w:t>
      </w:r>
    </w:p>
    <w:p w14:paraId="5601DAFD"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педагог закрепляет овладение детьми разными способами словообразования (наименования предметов посуды с помощью суффиксов), формирует умение образовывать повелительную форму глаголов (беги, лови), использовать приставочный способ для образования глаголов (вошел - вышел), образовывать звукоподражательные глаголы (чирикает).</w:t>
      </w:r>
    </w:p>
    <w:p w14:paraId="203B10F3" w14:textId="77777777" w:rsidR="00BE3C65" w:rsidRPr="00BE3C65" w:rsidRDefault="00BE3C65" w:rsidP="005E5B25">
      <w:pPr>
        <w:pStyle w:val="20"/>
        <w:numPr>
          <w:ilvl w:val="0"/>
          <w:numId w:val="70"/>
        </w:numPr>
        <w:shd w:val="clear" w:color="auto" w:fill="auto"/>
        <w:tabs>
          <w:tab w:val="left" w:pos="1052"/>
        </w:tabs>
        <w:spacing w:before="0" w:after="0" w:line="276" w:lineRule="auto"/>
        <w:ind w:left="20" w:firstLine="720"/>
        <w:jc w:val="both"/>
        <w:rPr>
          <w:sz w:val="24"/>
          <w:szCs w:val="24"/>
        </w:rPr>
      </w:pPr>
      <w:proofErr w:type="spellStart"/>
      <w:r w:rsidRPr="00BE3C65">
        <w:rPr>
          <w:sz w:val="24"/>
          <w:szCs w:val="24"/>
        </w:rPr>
        <w:t>Связная</w:t>
      </w:r>
      <w:proofErr w:type="spellEnd"/>
      <w:r w:rsidRPr="00BE3C65">
        <w:rPr>
          <w:sz w:val="24"/>
          <w:szCs w:val="24"/>
        </w:rPr>
        <w:t xml:space="preserve"> </w:t>
      </w:r>
      <w:proofErr w:type="spellStart"/>
      <w:r w:rsidRPr="00BE3C65">
        <w:rPr>
          <w:sz w:val="24"/>
          <w:szCs w:val="24"/>
        </w:rPr>
        <w:t>речь</w:t>
      </w:r>
      <w:proofErr w:type="spellEnd"/>
      <w:r w:rsidRPr="00BE3C65">
        <w:rPr>
          <w:sz w:val="24"/>
          <w:szCs w:val="24"/>
        </w:rPr>
        <w:t>:</w:t>
      </w:r>
    </w:p>
    <w:p w14:paraId="1506097B"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 xml:space="preserve">педагог развивает у детей следующие умения: по инициативе взрослого называть членов своей семьи, знакомых литературных героев и их действия на картинках, разговаривать о любимых игрушках; элементарно договариваться со сверстником о совместных действиях в игровом общении; с помощью педагога определять и называть ярко выраженные </w:t>
      </w:r>
      <w:r w:rsidRPr="00BE3C65">
        <w:rPr>
          <w:sz w:val="24"/>
          <w:szCs w:val="24"/>
          <w:lang w:val="ru-RU"/>
        </w:rPr>
        <w:lastRenderedPageBreak/>
        <w:t>эмоциональные состояния детей, учитывать их при общении: пожалеть, развеселить, использовать ласковые слова. Педагог закрепляет у детей умения использовать основные формы речевого этикета в разных ситуациях общения;</w:t>
      </w:r>
    </w:p>
    <w:p w14:paraId="23A666F0"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педагог способствует освоению умений диалогической речи: отвечать на вопросы и обращения педагога; сообщать о своих впечатлениях, желаниях; задавать вопросы в условиях наглядно представленной ситуации общения. Педагог формирует умения у детей использовать дружелюбный, спокойный тон, речевые формы вежливого общения со взрослыми и сверстниками: здороваться, прощаться, благодарить, выражать просьбу, знакомиться, развивает у детей умения отвечать на вопросы, используя форму простого предложения или высказывания из 2-3 простых фраз;</w:t>
      </w:r>
    </w:p>
    <w:p w14:paraId="41C7C1F4"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педагог способствует освоению умений монологической речи: по вопросам составлять рассказ по картинке из 3-4 предложений; совместно с педагогом пересказывать хорошо знакомые сказки; читать наизусть короткие стихотворения, слушать чтение детских книг и рассматривать иллюстрации.</w:t>
      </w:r>
    </w:p>
    <w:p w14:paraId="27689365" w14:textId="77777777" w:rsidR="00BE3C65" w:rsidRPr="00BE3C65" w:rsidRDefault="00BE3C65" w:rsidP="005E5B25">
      <w:pPr>
        <w:pStyle w:val="20"/>
        <w:numPr>
          <w:ilvl w:val="0"/>
          <w:numId w:val="70"/>
        </w:numPr>
        <w:shd w:val="clear" w:color="auto" w:fill="auto"/>
        <w:tabs>
          <w:tab w:val="left" w:pos="1033"/>
        </w:tabs>
        <w:spacing w:before="0" w:after="0" w:line="276" w:lineRule="auto"/>
        <w:ind w:left="20" w:firstLine="720"/>
        <w:jc w:val="both"/>
        <w:rPr>
          <w:sz w:val="24"/>
          <w:szCs w:val="24"/>
          <w:lang w:val="ru-RU"/>
        </w:rPr>
      </w:pPr>
      <w:r w:rsidRPr="00BE3C65">
        <w:rPr>
          <w:sz w:val="24"/>
          <w:szCs w:val="24"/>
          <w:lang w:val="ru-RU"/>
        </w:rPr>
        <w:t>Подготовка детей к обучению грамоте:</w:t>
      </w:r>
    </w:p>
    <w:p w14:paraId="71EB56CA"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педагог формирует у детей умение вслушиваться в звучание слова, закрепляет в речи детей термины «слово», «звук» в практическом плане.</w:t>
      </w:r>
    </w:p>
    <w:p w14:paraId="6C6D8010" w14:textId="77777777" w:rsidR="00BE3C65" w:rsidRPr="00053BEB" w:rsidRDefault="00B77A00" w:rsidP="00632D4D">
      <w:pPr>
        <w:pStyle w:val="20"/>
        <w:shd w:val="clear" w:color="auto" w:fill="auto"/>
        <w:tabs>
          <w:tab w:val="left" w:pos="1374"/>
        </w:tabs>
        <w:spacing w:before="0" w:after="0" w:line="276" w:lineRule="auto"/>
        <w:ind w:left="740"/>
        <w:jc w:val="both"/>
        <w:rPr>
          <w:b/>
          <w:sz w:val="24"/>
          <w:szCs w:val="24"/>
          <w:lang w:val="ru-RU"/>
        </w:rPr>
      </w:pPr>
      <w:r>
        <w:rPr>
          <w:b/>
          <w:sz w:val="24"/>
          <w:szCs w:val="24"/>
          <w:lang w:val="ru-RU"/>
        </w:rPr>
        <w:t>2.1.3.4</w:t>
      </w:r>
      <w:r w:rsidR="00053BEB">
        <w:rPr>
          <w:b/>
          <w:sz w:val="24"/>
          <w:szCs w:val="24"/>
          <w:lang w:val="ru-RU"/>
        </w:rPr>
        <w:t xml:space="preserve">. </w:t>
      </w:r>
      <w:r w:rsidR="00BE3C65" w:rsidRPr="00053BEB">
        <w:rPr>
          <w:b/>
          <w:sz w:val="24"/>
          <w:szCs w:val="24"/>
          <w:lang w:val="ru-RU"/>
        </w:rPr>
        <w:t>От 4 лет до 5 лет.</w:t>
      </w:r>
    </w:p>
    <w:p w14:paraId="3FD6C93E" w14:textId="77777777" w:rsidR="00BE3C65" w:rsidRPr="00BE3C65" w:rsidRDefault="00BE3C65" w:rsidP="00632D4D">
      <w:pPr>
        <w:pStyle w:val="20"/>
        <w:shd w:val="clear" w:color="auto" w:fill="auto"/>
        <w:tabs>
          <w:tab w:val="left" w:pos="1566"/>
        </w:tabs>
        <w:spacing w:before="0" w:after="0" w:line="276" w:lineRule="auto"/>
        <w:ind w:right="20" w:firstLine="709"/>
        <w:jc w:val="both"/>
        <w:rPr>
          <w:sz w:val="24"/>
          <w:szCs w:val="24"/>
          <w:lang w:val="ru-RU"/>
        </w:rPr>
      </w:pPr>
      <w:r w:rsidRPr="00BE3C65">
        <w:rPr>
          <w:sz w:val="24"/>
          <w:szCs w:val="24"/>
          <w:lang w:val="ru-RU"/>
        </w:rPr>
        <w:t xml:space="preserve">В области речевого развития основными </w:t>
      </w:r>
      <w:r w:rsidRPr="00053BEB">
        <w:rPr>
          <w:b/>
          <w:sz w:val="24"/>
          <w:szCs w:val="24"/>
          <w:lang w:val="ru-RU"/>
        </w:rPr>
        <w:t>задачами</w:t>
      </w:r>
      <w:r w:rsidRPr="00BE3C65">
        <w:rPr>
          <w:sz w:val="24"/>
          <w:szCs w:val="24"/>
          <w:lang w:val="ru-RU"/>
        </w:rPr>
        <w:t xml:space="preserve"> образовательной деятельности являются:</w:t>
      </w:r>
    </w:p>
    <w:p w14:paraId="2DF32ADD" w14:textId="77777777" w:rsidR="00BE3C65" w:rsidRPr="00BE3C65" w:rsidRDefault="00BE3C65" w:rsidP="005E5B25">
      <w:pPr>
        <w:pStyle w:val="20"/>
        <w:numPr>
          <w:ilvl w:val="0"/>
          <w:numId w:val="71"/>
        </w:numPr>
        <w:shd w:val="clear" w:color="auto" w:fill="auto"/>
        <w:tabs>
          <w:tab w:val="left" w:pos="1014"/>
        </w:tabs>
        <w:spacing w:before="0" w:after="0" w:line="276" w:lineRule="auto"/>
        <w:ind w:left="20" w:firstLine="720"/>
        <w:jc w:val="both"/>
        <w:rPr>
          <w:sz w:val="24"/>
          <w:szCs w:val="24"/>
        </w:rPr>
      </w:pPr>
      <w:proofErr w:type="spellStart"/>
      <w:r w:rsidRPr="00BE3C65">
        <w:rPr>
          <w:sz w:val="24"/>
          <w:szCs w:val="24"/>
        </w:rPr>
        <w:t>Развитие</w:t>
      </w:r>
      <w:proofErr w:type="spellEnd"/>
      <w:r w:rsidRPr="00BE3C65">
        <w:rPr>
          <w:sz w:val="24"/>
          <w:szCs w:val="24"/>
        </w:rPr>
        <w:t xml:space="preserve"> </w:t>
      </w:r>
      <w:proofErr w:type="spellStart"/>
      <w:r w:rsidRPr="00BE3C65">
        <w:rPr>
          <w:sz w:val="24"/>
          <w:szCs w:val="24"/>
        </w:rPr>
        <w:t>словаря</w:t>
      </w:r>
      <w:proofErr w:type="spellEnd"/>
      <w:r w:rsidRPr="00BE3C65">
        <w:rPr>
          <w:sz w:val="24"/>
          <w:szCs w:val="24"/>
        </w:rPr>
        <w:t>:</w:t>
      </w:r>
    </w:p>
    <w:p w14:paraId="64C023DE"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обогащение словаря: вводить в словарь детей существительные, обозначающие профессии, глаголы, трудовые действия. Продолжать учить детей определять и называть местоположение предмета, время суток, характеризовать состояние и настроение людей;</w:t>
      </w:r>
    </w:p>
    <w:p w14:paraId="3A2CF5B5"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активизация словаря: закреплять у детей умения использовать в речи существительные, обозначающие названия частей и деталей предметов, прилагательные, обозначающие свойства предметов, наиболее употребительные глаголы, наречия и предлоги; употреблять существительные с обобщающим значением.</w:t>
      </w:r>
    </w:p>
    <w:p w14:paraId="69DAF678" w14:textId="77777777" w:rsidR="00BE3C65" w:rsidRPr="00BE3C65" w:rsidRDefault="00BE3C65" w:rsidP="005E5B25">
      <w:pPr>
        <w:pStyle w:val="20"/>
        <w:numPr>
          <w:ilvl w:val="0"/>
          <w:numId w:val="71"/>
        </w:numPr>
        <w:shd w:val="clear" w:color="auto" w:fill="auto"/>
        <w:tabs>
          <w:tab w:val="left" w:pos="1042"/>
        </w:tabs>
        <w:spacing w:before="0" w:after="0" w:line="276" w:lineRule="auto"/>
        <w:ind w:left="20" w:firstLine="720"/>
        <w:jc w:val="both"/>
        <w:rPr>
          <w:sz w:val="24"/>
          <w:szCs w:val="24"/>
        </w:rPr>
      </w:pPr>
      <w:proofErr w:type="spellStart"/>
      <w:r w:rsidRPr="00BE3C65">
        <w:rPr>
          <w:sz w:val="24"/>
          <w:szCs w:val="24"/>
        </w:rPr>
        <w:t>Звуковая</w:t>
      </w:r>
      <w:proofErr w:type="spellEnd"/>
      <w:r w:rsidRPr="00BE3C65">
        <w:rPr>
          <w:sz w:val="24"/>
          <w:szCs w:val="24"/>
        </w:rPr>
        <w:t xml:space="preserve"> </w:t>
      </w:r>
      <w:proofErr w:type="spellStart"/>
      <w:r w:rsidRPr="00BE3C65">
        <w:rPr>
          <w:sz w:val="24"/>
          <w:szCs w:val="24"/>
        </w:rPr>
        <w:t>культура</w:t>
      </w:r>
      <w:proofErr w:type="spellEnd"/>
      <w:r w:rsidRPr="00BE3C65">
        <w:rPr>
          <w:sz w:val="24"/>
          <w:szCs w:val="24"/>
        </w:rPr>
        <w:t xml:space="preserve"> </w:t>
      </w:r>
      <w:proofErr w:type="spellStart"/>
      <w:r w:rsidRPr="00BE3C65">
        <w:rPr>
          <w:sz w:val="24"/>
          <w:szCs w:val="24"/>
        </w:rPr>
        <w:t>речи</w:t>
      </w:r>
      <w:proofErr w:type="spellEnd"/>
      <w:r w:rsidRPr="00BE3C65">
        <w:rPr>
          <w:sz w:val="24"/>
          <w:szCs w:val="24"/>
        </w:rPr>
        <w:t>:</w:t>
      </w:r>
    </w:p>
    <w:p w14:paraId="102E5202" w14:textId="77777777" w:rsidR="00BE3C65" w:rsidRPr="00BE3C65" w:rsidRDefault="00BE3C65" w:rsidP="00632D4D">
      <w:pPr>
        <w:pStyle w:val="20"/>
        <w:shd w:val="clear" w:color="auto" w:fill="auto"/>
        <w:spacing w:before="0" w:after="0" w:line="276" w:lineRule="auto"/>
        <w:ind w:left="20" w:right="20" w:firstLine="720"/>
        <w:jc w:val="both"/>
        <w:rPr>
          <w:sz w:val="24"/>
          <w:szCs w:val="24"/>
        </w:rPr>
      </w:pPr>
      <w:r w:rsidRPr="00BE3C65">
        <w:rPr>
          <w:sz w:val="24"/>
          <w:szCs w:val="24"/>
          <w:lang w:val="ru-RU"/>
        </w:rPr>
        <w:t xml:space="preserve">закреплять правильное произношение гласных и согласных звуков, отрабатывать произношение свистящих, шипящих и сонорных звуков. Продолжать работу над дикцией: совершенствовать отчетливое произношение слов и словосочетаний. Проводить работу по развитию фонематического слуха: учить различать на слух и называть слова с определенным звуком. </w:t>
      </w:r>
      <w:proofErr w:type="spellStart"/>
      <w:r w:rsidRPr="00BE3C65">
        <w:rPr>
          <w:sz w:val="24"/>
          <w:szCs w:val="24"/>
        </w:rPr>
        <w:t>Совершенствовать</w:t>
      </w:r>
      <w:proofErr w:type="spellEnd"/>
      <w:r w:rsidRPr="00BE3C65">
        <w:rPr>
          <w:sz w:val="24"/>
          <w:szCs w:val="24"/>
        </w:rPr>
        <w:t xml:space="preserve"> </w:t>
      </w:r>
      <w:proofErr w:type="spellStart"/>
      <w:r w:rsidRPr="00BE3C65">
        <w:rPr>
          <w:sz w:val="24"/>
          <w:szCs w:val="24"/>
        </w:rPr>
        <w:t>интонационную</w:t>
      </w:r>
      <w:proofErr w:type="spellEnd"/>
      <w:r w:rsidRPr="00BE3C65">
        <w:rPr>
          <w:sz w:val="24"/>
          <w:szCs w:val="24"/>
        </w:rPr>
        <w:t xml:space="preserve"> </w:t>
      </w:r>
      <w:proofErr w:type="spellStart"/>
      <w:r w:rsidRPr="00BE3C65">
        <w:rPr>
          <w:sz w:val="24"/>
          <w:szCs w:val="24"/>
        </w:rPr>
        <w:t>выразительность</w:t>
      </w:r>
      <w:proofErr w:type="spellEnd"/>
      <w:r w:rsidRPr="00BE3C65">
        <w:rPr>
          <w:sz w:val="24"/>
          <w:szCs w:val="24"/>
        </w:rPr>
        <w:t xml:space="preserve"> </w:t>
      </w:r>
      <w:proofErr w:type="spellStart"/>
      <w:r w:rsidRPr="00BE3C65">
        <w:rPr>
          <w:sz w:val="24"/>
          <w:szCs w:val="24"/>
        </w:rPr>
        <w:t>речи</w:t>
      </w:r>
      <w:proofErr w:type="spellEnd"/>
      <w:r w:rsidRPr="00BE3C65">
        <w:rPr>
          <w:sz w:val="24"/>
          <w:szCs w:val="24"/>
        </w:rPr>
        <w:t>.</w:t>
      </w:r>
    </w:p>
    <w:p w14:paraId="5C0CC63B" w14:textId="77777777" w:rsidR="00BE3C65" w:rsidRPr="00BE3C65" w:rsidRDefault="00BE3C65" w:rsidP="005E5B25">
      <w:pPr>
        <w:pStyle w:val="20"/>
        <w:numPr>
          <w:ilvl w:val="0"/>
          <w:numId w:val="71"/>
        </w:numPr>
        <w:shd w:val="clear" w:color="auto" w:fill="auto"/>
        <w:tabs>
          <w:tab w:val="left" w:pos="1033"/>
        </w:tabs>
        <w:spacing w:before="0" w:after="0" w:line="276" w:lineRule="auto"/>
        <w:ind w:left="20" w:firstLine="720"/>
        <w:jc w:val="both"/>
        <w:rPr>
          <w:sz w:val="24"/>
          <w:szCs w:val="24"/>
        </w:rPr>
      </w:pPr>
      <w:proofErr w:type="spellStart"/>
      <w:r w:rsidRPr="00BE3C65">
        <w:rPr>
          <w:sz w:val="24"/>
          <w:szCs w:val="24"/>
        </w:rPr>
        <w:t>Грамматический</w:t>
      </w:r>
      <w:proofErr w:type="spellEnd"/>
      <w:r w:rsidRPr="00BE3C65">
        <w:rPr>
          <w:sz w:val="24"/>
          <w:szCs w:val="24"/>
        </w:rPr>
        <w:t xml:space="preserve"> </w:t>
      </w:r>
      <w:proofErr w:type="spellStart"/>
      <w:r w:rsidRPr="00BE3C65">
        <w:rPr>
          <w:sz w:val="24"/>
          <w:szCs w:val="24"/>
        </w:rPr>
        <w:t>строй</w:t>
      </w:r>
      <w:proofErr w:type="spellEnd"/>
      <w:r w:rsidRPr="00BE3C65">
        <w:rPr>
          <w:sz w:val="24"/>
          <w:szCs w:val="24"/>
        </w:rPr>
        <w:t xml:space="preserve"> </w:t>
      </w:r>
      <w:proofErr w:type="spellStart"/>
      <w:r w:rsidRPr="00BE3C65">
        <w:rPr>
          <w:sz w:val="24"/>
          <w:szCs w:val="24"/>
        </w:rPr>
        <w:t>речи</w:t>
      </w:r>
      <w:proofErr w:type="spellEnd"/>
      <w:r w:rsidRPr="00BE3C65">
        <w:rPr>
          <w:sz w:val="24"/>
          <w:szCs w:val="24"/>
        </w:rPr>
        <w:t>:</w:t>
      </w:r>
    </w:p>
    <w:p w14:paraId="711DA56A"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продолжать формировать у детей умение правильно согласовывать слова в предложении. Совершенствовать умения: правильно использовать предлоги в речи; образовывать форму множественного числа существительных, обозначающих детенышей животных, употреблять эти существительные в именительном и родительном падежах; правильно использовать форму множественного числа родительного падежа существительных; употреблять формы повелительного наклонения глаголов; использовать простые сложносочиненные и сложноподчиненные предложения; правильно понимать и употреблять предлоги с пространственным значением (в, под, между, около); правильно образовывать названия предметов посуды.</w:t>
      </w:r>
    </w:p>
    <w:p w14:paraId="195FC780" w14:textId="77777777" w:rsidR="00BE3C65" w:rsidRPr="00BE3C65" w:rsidRDefault="00BE3C65" w:rsidP="005E5B25">
      <w:pPr>
        <w:pStyle w:val="20"/>
        <w:numPr>
          <w:ilvl w:val="0"/>
          <w:numId w:val="71"/>
        </w:numPr>
        <w:shd w:val="clear" w:color="auto" w:fill="auto"/>
        <w:tabs>
          <w:tab w:val="left" w:pos="1047"/>
        </w:tabs>
        <w:spacing w:before="0" w:after="0" w:line="276" w:lineRule="auto"/>
        <w:ind w:left="20" w:firstLine="720"/>
        <w:jc w:val="both"/>
        <w:rPr>
          <w:sz w:val="24"/>
          <w:szCs w:val="24"/>
        </w:rPr>
      </w:pPr>
      <w:proofErr w:type="spellStart"/>
      <w:r w:rsidRPr="00BE3C65">
        <w:rPr>
          <w:sz w:val="24"/>
          <w:szCs w:val="24"/>
        </w:rPr>
        <w:t>Связная</w:t>
      </w:r>
      <w:proofErr w:type="spellEnd"/>
      <w:r w:rsidRPr="00BE3C65">
        <w:rPr>
          <w:sz w:val="24"/>
          <w:szCs w:val="24"/>
        </w:rPr>
        <w:t xml:space="preserve"> </w:t>
      </w:r>
      <w:proofErr w:type="spellStart"/>
      <w:r w:rsidRPr="00BE3C65">
        <w:rPr>
          <w:sz w:val="24"/>
          <w:szCs w:val="24"/>
        </w:rPr>
        <w:t>речь</w:t>
      </w:r>
      <w:proofErr w:type="spellEnd"/>
      <w:r w:rsidRPr="00BE3C65">
        <w:rPr>
          <w:sz w:val="24"/>
          <w:szCs w:val="24"/>
        </w:rPr>
        <w:t>:</w:t>
      </w:r>
    </w:p>
    <w:p w14:paraId="0A7533DF"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lastRenderedPageBreak/>
        <w:t>продолжать совершенствовать диалогическую речь детей. Закреплять у детей умение поддерживать беседу: задавать вопросы по поводу предметов, их качеств, действий с ними, взаимоотношений с окружающими, правильно по форме и содержанию отвечать на вопросы. Поддерживать стремление детей рассказывать о своих наблюдениях, переживаниях; пересказывать небольшие сказки и рассказы, знакомые детям и вновь прочитанные; составлять по образцу небольшие рассказы о предмете, игрушке, по содержанию сюжетной картины. Воспитывать культуру общения: формирование умений приветствовать родных, знакомых, детей по группе. Использовать формулы речевого этикета при ответе по телефону, при вступлении в разговор с незнакомыми людьми, при встрече гостей. Развивать коммуникативно-речевые умения у детей (умение вступить, поддержать и завершить общение).</w:t>
      </w:r>
    </w:p>
    <w:p w14:paraId="4D53B898" w14:textId="77777777" w:rsidR="00BE3C65" w:rsidRPr="00BE3C65" w:rsidRDefault="00BE3C65" w:rsidP="005E5B25">
      <w:pPr>
        <w:pStyle w:val="20"/>
        <w:numPr>
          <w:ilvl w:val="0"/>
          <w:numId w:val="71"/>
        </w:numPr>
        <w:shd w:val="clear" w:color="auto" w:fill="auto"/>
        <w:tabs>
          <w:tab w:val="left" w:pos="1033"/>
        </w:tabs>
        <w:spacing w:before="0" w:after="0" w:line="276" w:lineRule="auto"/>
        <w:ind w:left="20" w:firstLine="720"/>
        <w:jc w:val="both"/>
        <w:rPr>
          <w:sz w:val="24"/>
          <w:szCs w:val="24"/>
          <w:lang w:val="ru-RU"/>
        </w:rPr>
      </w:pPr>
      <w:r w:rsidRPr="00BE3C65">
        <w:rPr>
          <w:sz w:val="24"/>
          <w:szCs w:val="24"/>
          <w:lang w:val="ru-RU"/>
        </w:rPr>
        <w:t>Подготовка детей к обучению грамоте:</w:t>
      </w:r>
    </w:p>
    <w:p w14:paraId="1FDD7D1B"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продолжать знакомить с терминами «слово», «звук» практически, учить понимать и употреблять эти слова при выполнении упражнений, в речевых играх. Знакомить детей с тем, что слова состоят из звуков, звучат по-разному и сходно, звуки в слове произносятся в определенной последовательности, могут быть разные по длительности звучания (короткие и длинные). Формировать умения различать на слух твердые и мягкие согласные (без выделения терминов), определять и изолированно произносить первый звук в слове, называть слова с заданным звуком;</w:t>
      </w:r>
    </w:p>
    <w:p w14:paraId="0F153F24" w14:textId="77777777" w:rsidR="00BE3C65" w:rsidRPr="00BE3C65" w:rsidRDefault="00BE3C65" w:rsidP="00632D4D">
      <w:pPr>
        <w:pStyle w:val="20"/>
        <w:shd w:val="clear" w:color="auto" w:fill="auto"/>
        <w:spacing w:before="0" w:after="0" w:line="276" w:lineRule="auto"/>
        <w:ind w:left="20" w:right="20"/>
        <w:jc w:val="both"/>
        <w:rPr>
          <w:sz w:val="24"/>
          <w:szCs w:val="24"/>
          <w:lang w:val="ru-RU"/>
        </w:rPr>
      </w:pPr>
      <w:r w:rsidRPr="00BE3C65">
        <w:rPr>
          <w:sz w:val="24"/>
          <w:szCs w:val="24"/>
          <w:lang w:val="ru-RU"/>
        </w:rPr>
        <w:t>выделять голосом звук в слове: произносить заданный звук протяжно, громче, четче, чем он произносится обычно, называть изолированно.</w:t>
      </w:r>
    </w:p>
    <w:p w14:paraId="3D2402BF" w14:textId="77777777" w:rsidR="00BE3C65" w:rsidRPr="00BE3C65" w:rsidRDefault="00BE3C65" w:rsidP="005E5B25">
      <w:pPr>
        <w:pStyle w:val="20"/>
        <w:numPr>
          <w:ilvl w:val="0"/>
          <w:numId w:val="71"/>
        </w:numPr>
        <w:shd w:val="clear" w:color="auto" w:fill="auto"/>
        <w:tabs>
          <w:tab w:val="left" w:pos="1033"/>
        </w:tabs>
        <w:spacing w:before="0" w:after="0" w:line="276" w:lineRule="auto"/>
        <w:ind w:left="20" w:firstLine="720"/>
        <w:jc w:val="both"/>
        <w:rPr>
          <w:sz w:val="24"/>
          <w:szCs w:val="24"/>
        </w:rPr>
      </w:pPr>
      <w:proofErr w:type="spellStart"/>
      <w:r w:rsidRPr="00BE3C65">
        <w:rPr>
          <w:sz w:val="24"/>
          <w:szCs w:val="24"/>
        </w:rPr>
        <w:t>Интерес</w:t>
      </w:r>
      <w:proofErr w:type="spellEnd"/>
      <w:r w:rsidRPr="00BE3C65">
        <w:rPr>
          <w:sz w:val="24"/>
          <w:szCs w:val="24"/>
        </w:rPr>
        <w:t xml:space="preserve"> к </w:t>
      </w:r>
      <w:proofErr w:type="spellStart"/>
      <w:r w:rsidRPr="00BE3C65">
        <w:rPr>
          <w:sz w:val="24"/>
          <w:szCs w:val="24"/>
        </w:rPr>
        <w:t>художественной</w:t>
      </w:r>
      <w:proofErr w:type="spellEnd"/>
      <w:r w:rsidRPr="00BE3C65">
        <w:rPr>
          <w:sz w:val="24"/>
          <w:szCs w:val="24"/>
        </w:rPr>
        <w:t xml:space="preserve"> </w:t>
      </w:r>
      <w:proofErr w:type="spellStart"/>
      <w:r w:rsidRPr="00BE3C65">
        <w:rPr>
          <w:sz w:val="24"/>
          <w:szCs w:val="24"/>
        </w:rPr>
        <w:t>литературе</w:t>
      </w:r>
      <w:proofErr w:type="spellEnd"/>
      <w:r w:rsidRPr="00BE3C65">
        <w:rPr>
          <w:sz w:val="24"/>
          <w:szCs w:val="24"/>
        </w:rPr>
        <w:t>:</w:t>
      </w:r>
    </w:p>
    <w:p w14:paraId="298A3BD8"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 xml:space="preserve">обогащать опыт восприятия жанров фольклора (загадки, считалки, </w:t>
      </w:r>
      <w:proofErr w:type="spellStart"/>
      <w:r w:rsidRPr="00BE3C65">
        <w:rPr>
          <w:sz w:val="24"/>
          <w:szCs w:val="24"/>
          <w:lang w:val="ru-RU"/>
        </w:rPr>
        <w:t>заклички</w:t>
      </w:r>
      <w:proofErr w:type="spellEnd"/>
      <w:r w:rsidRPr="00BE3C65">
        <w:rPr>
          <w:sz w:val="24"/>
          <w:szCs w:val="24"/>
          <w:lang w:val="ru-RU"/>
        </w:rPr>
        <w:t>, сказки о животных, волшебные сказки) и художественной литературы (авторские сказки, рассказы, стихотворения); знать основные особенности жанров литературных произведений;</w:t>
      </w:r>
    </w:p>
    <w:p w14:paraId="37269ADF"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развивать способность воспринимать содержание и форму художественных произведений (устанавливать причинно-следственные связи в повествовании, понимать главные характеристики героев; привлекать внимание детей к ритму поэтической речи, образным характеристикам предметов и явлений);</w:t>
      </w:r>
    </w:p>
    <w:p w14:paraId="5F1028D6"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развивать художественно-речевые и исполнительские умения (выразительное чтение наизусть потешек, прибауток, стихотворений; выразительное исполнение ролей в инсценировках; пересказ небольших рассказов и сказок);</w:t>
      </w:r>
    </w:p>
    <w:p w14:paraId="09FB930E"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воспитывать ценностное отношение к книге, уважение к творчеству писателей и иллюстраторов.</w:t>
      </w:r>
    </w:p>
    <w:p w14:paraId="1345367D" w14:textId="77777777" w:rsidR="00BE3C65" w:rsidRPr="00BE3C65" w:rsidRDefault="00BE3C65" w:rsidP="00632D4D">
      <w:pPr>
        <w:pStyle w:val="20"/>
        <w:shd w:val="clear" w:color="auto" w:fill="auto"/>
        <w:tabs>
          <w:tab w:val="left" w:pos="1575"/>
        </w:tabs>
        <w:spacing w:before="0" w:after="0" w:line="276" w:lineRule="auto"/>
        <w:ind w:left="740"/>
        <w:jc w:val="both"/>
        <w:rPr>
          <w:sz w:val="24"/>
          <w:szCs w:val="24"/>
        </w:rPr>
      </w:pPr>
      <w:proofErr w:type="spellStart"/>
      <w:r w:rsidRPr="00053BEB">
        <w:rPr>
          <w:b/>
          <w:sz w:val="24"/>
          <w:szCs w:val="24"/>
        </w:rPr>
        <w:t>Содержание</w:t>
      </w:r>
      <w:proofErr w:type="spellEnd"/>
      <w:r w:rsidRPr="00BE3C65">
        <w:rPr>
          <w:sz w:val="24"/>
          <w:szCs w:val="24"/>
        </w:rPr>
        <w:t xml:space="preserve"> </w:t>
      </w:r>
      <w:proofErr w:type="spellStart"/>
      <w:r w:rsidRPr="00BE3C65">
        <w:rPr>
          <w:sz w:val="24"/>
          <w:szCs w:val="24"/>
        </w:rPr>
        <w:t>образовательной</w:t>
      </w:r>
      <w:proofErr w:type="spellEnd"/>
      <w:r w:rsidRPr="00BE3C65">
        <w:rPr>
          <w:sz w:val="24"/>
          <w:szCs w:val="24"/>
        </w:rPr>
        <w:t xml:space="preserve"> </w:t>
      </w:r>
      <w:proofErr w:type="spellStart"/>
      <w:r w:rsidRPr="00BE3C65">
        <w:rPr>
          <w:sz w:val="24"/>
          <w:szCs w:val="24"/>
        </w:rPr>
        <w:t>деятельности</w:t>
      </w:r>
      <w:proofErr w:type="spellEnd"/>
      <w:r w:rsidRPr="00BE3C65">
        <w:rPr>
          <w:sz w:val="24"/>
          <w:szCs w:val="24"/>
        </w:rPr>
        <w:t>.</w:t>
      </w:r>
    </w:p>
    <w:p w14:paraId="614807F0" w14:textId="77777777" w:rsidR="00BE3C65" w:rsidRPr="00BE3C65" w:rsidRDefault="00BE3C65" w:rsidP="005E5B25">
      <w:pPr>
        <w:pStyle w:val="20"/>
        <w:numPr>
          <w:ilvl w:val="0"/>
          <w:numId w:val="72"/>
        </w:numPr>
        <w:shd w:val="clear" w:color="auto" w:fill="auto"/>
        <w:tabs>
          <w:tab w:val="left" w:pos="1014"/>
        </w:tabs>
        <w:spacing w:before="0" w:after="0" w:line="276" w:lineRule="auto"/>
        <w:ind w:left="20" w:firstLine="720"/>
        <w:jc w:val="both"/>
        <w:rPr>
          <w:sz w:val="24"/>
          <w:szCs w:val="24"/>
        </w:rPr>
      </w:pPr>
      <w:proofErr w:type="spellStart"/>
      <w:r w:rsidRPr="00BE3C65">
        <w:rPr>
          <w:sz w:val="24"/>
          <w:szCs w:val="24"/>
        </w:rPr>
        <w:t>Развитие</w:t>
      </w:r>
      <w:proofErr w:type="spellEnd"/>
      <w:r w:rsidRPr="00BE3C65">
        <w:rPr>
          <w:sz w:val="24"/>
          <w:szCs w:val="24"/>
        </w:rPr>
        <w:t xml:space="preserve"> </w:t>
      </w:r>
      <w:proofErr w:type="spellStart"/>
      <w:r w:rsidRPr="00BE3C65">
        <w:rPr>
          <w:sz w:val="24"/>
          <w:szCs w:val="24"/>
        </w:rPr>
        <w:t>словаря</w:t>
      </w:r>
      <w:proofErr w:type="spellEnd"/>
      <w:r w:rsidRPr="00BE3C65">
        <w:rPr>
          <w:sz w:val="24"/>
          <w:szCs w:val="24"/>
        </w:rPr>
        <w:t>:</w:t>
      </w:r>
    </w:p>
    <w:p w14:paraId="23657AAD"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педагог формирует у детей умение использовать в речи названия предметов и материалов, из которых они изготовлены; названия живых существ и сред их обитания, некоторые трудовые процессы; слова, обозначающие части предметов, объектов и явлений природы, их свойства и качества: цветовые оттенки, вкусовые качества, степени качества объектов, явлений; употреблять слова, обозначающие некоторые родовые и видовые обобщения, а также лежащие в основе этих обобщений существенные признаки; слова извинения, участия, эмоционального сочувствия.</w:t>
      </w:r>
    </w:p>
    <w:p w14:paraId="071FF553" w14:textId="77777777" w:rsidR="00BE3C65" w:rsidRPr="00BE3C65" w:rsidRDefault="00BE3C65" w:rsidP="005E5B25">
      <w:pPr>
        <w:pStyle w:val="20"/>
        <w:numPr>
          <w:ilvl w:val="0"/>
          <w:numId w:val="72"/>
        </w:numPr>
        <w:shd w:val="clear" w:color="auto" w:fill="auto"/>
        <w:tabs>
          <w:tab w:val="left" w:pos="1042"/>
        </w:tabs>
        <w:spacing w:before="0" w:after="0" w:line="276" w:lineRule="auto"/>
        <w:ind w:left="20" w:firstLine="720"/>
        <w:jc w:val="both"/>
        <w:rPr>
          <w:sz w:val="24"/>
          <w:szCs w:val="24"/>
        </w:rPr>
      </w:pPr>
      <w:proofErr w:type="spellStart"/>
      <w:r w:rsidRPr="00BE3C65">
        <w:rPr>
          <w:sz w:val="24"/>
          <w:szCs w:val="24"/>
        </w:rPr>
        <w:t>Звуковая</w:t>
      </w:r>
      <w:proofErr w:type="spellEnd"/>
      <w:r w:rsidRPr="00BE3C65">
        <w:rPr>
          <w:sz w:val="24"/>
          <w:szCs w:val="24"/>
        </w:rPr>
        <w:t xml:space="preserve"> </w:t>
      </w:r>
      <w:proofErr w:type="spellStart"/>
      <w:r w:rsidRPr="00BE3C65">
        <w:rPr>
          <w:sz w:val="24"/>
          <w:szCs w:val="24"/>
        </w:rPr>
        <w:t>культура</w:t>
      </w:r>
      <w:proofErr w:type="spellEnd"/>
      <w:r w:rsidRPr="00BE3C65">
        <w:rPr>
          <w:sz w:val="24"/>
          <w:szCs w:val="24"/>
        </w:rPr>
        <w:t xml:space="preserve"> </w:t>
      </w:r>
      <w:proofErr w:type="spellStart"/>
      <w:r w:rsidRPr="00BE3C65">
        <w:rPr>
          <w:sz w:val="24"/>
          <w:szCs w:val="24"/>
        </w:rPr>
        <w:t>речи</w:t>
      </w:r>
      <w:proofErr w:type="spellEnd"/>
      <w:r w:rsidRPr="00BE3C65">
        <w:rPr>
          <w:sz w:val="24"/>
          <w:szCs w:val="24"/>
        </w:rPr>
        <w:t>:</w:t>
      </w:r>
    </w:p>
    <w:p w14:paraId="701326A6"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 xml:space="preserve">педагог помогает детям овладеть правильным произношением звуков родного языка и </w:t>
      </w:r>
      <w:proofErr w:type="spellStart"/>
      <w:r w:rsidRPr="00BE3C65">
        <w:rPr>
          <w:sz w:val="24"/>
          <w:szCs w:val="24"/>
          <w:lang w:val="ru-RU"/>
        </w:rPr>
        <w:t>словопроизношением</w:t>
      </w:r>
      <w:proofErr w:type="spellEnd"/>
      <w:r w:rsidRPr="00BE3C65">
        <w:rPr>
          <w:sz w:val="24"/>
          <w:szCs w:val="24"/>
          <w:lang w:val="ru-RU"/>
        </w:rPr>
        <w:t xml:space="preserve">, развивает у детей звуковую и интонационную культуру речи, </w:t>
      </w:r>
      <w:r w:rsidRPr="00BE3C65">
        <w:rPr>
          <w:sz w:val="24"/>
          <w:szCs w:val="24"/>
          <w:lang w:val="ru-RU"/>
        </w:rPr>
        <w:lastRenderedPageBreak/>
        <w:t>фонематический слух, закрепляет у детей умения правильно произносить свистящие и шипящие звуки; четко воспроизводить фонетический и морфологический рисунок слова; формирует умения говорить внятно, в среднем темпе, голосом средней силы, выразительно читать стихи, регулируя интонацию, тембр, силу голоса и ритм речи в зависимости от содержания стихотворения.</w:t>
      </w:r>
    </w:p>
    <w:p w14:paraId="29BEA2AC" w14:textId="77777777" w:rsidR="00BE3C65" w:rsidRPr="00BE3C65" w:rsidRDefault="00BE3C65" w:rsidP="005E5B25">
      <w:pPr>
        <w:pStyle w:val="20"/>
        <w:numPr>
          <w:ilvl w:val="0"/>
          <w:numId w:val="72"/>
        </w:numPr>
        <w:shd w:val="clear" w:color="auto" w:fill="auto"/>
        <w:tabs>
          <w:tab w:val="left" w:pos="1033"/>
        </w:tabs>
        <w:spacing w:before="0" w:after="0" w:line="276" w:lineRule="auto"/>
        <w:ind w:left="20" w:firstLine="720"/>
        <w:jc w:val="both"/>
        <w:rPr>
          <w:sz w:val="24"/>
          <w:szCs w:val="24"/>
        </w:rPr>
      </w:pPr>
      <w:proofErr w:type="spellStart"/>
      <w:r w:rsidRPr="00BE3C65">
        <w:rPr>
          <w:sz w:val="24"/>
          <w:szCs w:val="24"/>
        </w:rPr>
        <w:t>Грамматический</w:t>
      </w:r>
      <w:proofErr w:type="spellEnd"/>
      <w:r w:rsidRPr="00BE3C65">
        <w:rPr>
          <w:sz w:val="24"/>
          <w:szCs w:val="24"/>
        </w:rPr>
        <w:t xml:space="preserve"> </w:t>
      </w:r>
      <w:proofErr w:type="spellStart"/>
      <w:r w:rsidRPr="00BE3C65">
        <w:rPr>
          <w:sz w:val="24"/>
          <w:szCs w:val="24"/>
        </w:rPr>
        <w:t>строй</w:t>
      </w:r>
      <w:proofErr w:type="spellEnd"/>
      <w:r w:rsidRPr="00BE3C65">
        <w:rPr>
          <w:sz w:val="24"/>
          <w:szCs w:val="24"/>
        </w:rPr>
        <w:t xml:space="preserve"> </w:t>
      </w:r>
      <w:proofErr w:type="spellStart"/>
      <w:r w:rsidRPr="00BE3C65">
        <w:rPr>
          <w:sz w:val="24"/>
          <w:szCs w:val="24"/>
        </w:rPr>
        <w:t>речи</w:t>
      </w:r>
      <w:proofErr w:type="spellEnd"/>
      <w:r w:rsidRPr="00BE3C65">
        <w:rPr>
          <w:sz w:val="24"/>
          <w:szCs w:val="24"/>
        </w:rPr>
        <w:t>:</w:t>
      </w:r>
    </w:p>
    <w:p w14:paraId="11735769"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педагог формирует у детей умение использовать полные, распространенные простые с однородными членами и сложноподчиненные предложения для передачи временных, пространственных, причинно-следственных связей; правильно употреблять суффиксы и приставки при словообразовании; использовать систему окончаний существительных, прилагательных, глаголов для оформления речевого высказывания.</w:t>
      </w:r>
    </w:p>
    <w:p w14:paraId="10ED1018" w14:textId="77777777" w:rsidR="00BE3C65" w:rsidRPr="00BE3C65" w:rsidRDefault="00BE3C65" w:rsidP="005E5B25">
      <w:pPr>
        <w:pStyle w:val="20"/>
        <w:numPr>
          <w:ilvl w:val="0"/>
          <w:numId w:val="72"/>
        </w:numPr>
        <w:shd w:val="clear" w:color="auto" w:fill="auto"/>
        <w:tabs>
          <w:tab w:val="left" w:pos="1032"/>
        </w:tabs>
        <w:spacing w:before="0" w:after="0" w:line="276" w:lineRule="auto"/>
        <w:ind w:left="20" w:firstLine="700"/>
        <w:jc w:val="both"/>
        <w:rPr>
          <w:sz w:val="24"/>
          <w:szCs w:val="24"/>
        </w:rPr>
      </w:pPr>
      <w:proofErr w:type="spellStart"/>
      <w:r w:rsidRPr="00BE3C65">
        <w:rPr>
          <w:sz w:val="24"/>
          <w:szCs w:val="24"/>
        </w:rPr>
        <w:t>Связная</w:t>
      </w:r>
      <w:proofErr w:type="spellEnd"/>
      <w:r w:rsidRPr="00BE3C65">
        <w:rPr>
          <w:sz w:val="24"/>
          <w:szCs w:val="24"/>
        </w:rPr>
        <w:t xml:space="preserve"> </w:t>
      </w:r>
      <w:proofErr w:type="spellStart"/>
      <w:r w:rsidRPr="00BE3C65">
        <w:rPr>
          <w:sz w:val="24"/>
          <w:szCs w:val="24"/>
        </w:rPr>
        <w:t>речь</w:t>
      </w:r>
      <w:proofErr w:type="spellEnd"/>
      <w:r w:rsidRPr="00BE3C65">
        <w:rPr>
          <w:sz w:val="24"/>
          <w:szCs w:val="24"/>
        </w:rPr>
        <w:t>:</w:t>
      </w:r>
    </w:p>
    <w:p w14:paraId="718F1DFD" w14:textId="77777777"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педагог развивает у детей связную, грамматически правильную диалогическую и монологическую речь, обучает детей использовать вопросы поискового характера («Почему?», «Зачем?», «Для чего?»); составлять описательные рассказ из 5-6 предложений о предметах и повествовательные рассказы из личного опыта; использовать элементарные формы объяснительной речи;</w:t>
      </w:r>
    </w:p>
    <w:p w14:paraId="1A7E78BC" w14:textId="77777777"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педагог развивает у детей речевое творчество, умения сочинять повествовательные рассказы по игрушкам, картинам; составлять описательные загадки об игрушках, объектах природы; поддерживает инициативность и самостоятельность ребёнка в речевом общении со взрослыми и сверстниками; формирует умение использовать в практике общения описательные монологи и элементы объяснительной речи;</w:t>
      </w:r>
    </w:p>
    <w:p w14:paraId="00EA87A9" w14:textId="77777777"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педагог развивает у детей умения использовать вариативные формы приветствия, прощания, благодарности, обращения с просьбой, поддерживает стремление детей задавать и правильно формулировать вопросы, при ответах на вопросы использовать элементы объяснительной речи, развивает умение пересказывать сказки, составлять описательные рассказы о предметах и объектах, по картинкам;</w:t>
      </w:r>
    </w:p>
    <w:p w14:paraId="40631D2F" w14:textId="77777777"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педагог помогает детям осваивать умения вступать в речевое общение с окружающими, задавать вопросы, отвечать на вопросы, слушать ответы других детей, использовать разные типы реплик, рассказывать о событиях, приглашать к деятельности; адекватно реагировать на эмоциональное состояние собеседника речевым высказыванием. Педагог формирует у детей умение участвовать в коллективном разговоре, поддерживая общую беседу, не перебивая собеседников, использовать средства интонационной речевой выразительности, элементы объяснительной речи при разрешении конфликтов, закрепляет у детей умения использовать в речи вариативные формы приветствия; прощания; обращения к взрослым и сверстникам с просьбой, благодарности, обиды, жалобы, формирует у детей навыки обращаться к сверстнику по имени, к взрослому - по имени и отчеству.</w:t>
      </w:r>
    </w:p>
    <w:p w14:paraId="35637628" w14:textId="77777777" w:rsidR="00BE3C65" w:rsidRPr="00BE3C65" w:rsidRDefault="00BE3C65" w:rsidP="005E5B25">
      <w:pPr>
        <w:pStyle w:val="20"/>
        <w:numPr>
          <w:ilvl w:val="0"/>
          <w:numId w:val="72"/>
        </w:numPr>
        <w:shd w:val="clear" w:color="auto" w:fill="auto"/>
        <w:tabs>
          <w:tab w:val="left" w:pos="1013"/>
        </w:tabs>
        <w:spacing w:before="0" w:after="0" w:line="276" w:lineRule="auto"/>
        <w:ind w:left="20" w:firstLine="700"/>
        <w:jc w:val="both"/>
        <w:rPr>
          <w:sz w:val="24"/>
          <w:szCs w:val="24"/>
          <w:lang w:val="ru-RU"/>
        </w:rPr>
      </w:pPr>
      <w:r w:rsidRPr="00BE3C65">
        <w:rPr>
          <w:sz w:val="24"/>
          <w:szCs w:val="24"/>
          <w:lang w:val="ru-RU"/>
        </w:rPr>
        <w:t>Подготовка детей к обучению грамоте:</w:t>
      </w:r>
    </w:p>
    <w:p w14:paraId="43B8B8EB" w14:textId="77777777"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педагог закрепляет у детей умение понимать термины «слово», «звук», использовать их в речи; формирует представления о том, что слова состоят из звуков, могут быть длинными и короткими; формирует умение сравнивать слова по протяженности; помогает детям осваивать начальные умения звукового анализа слов: самостоятельно произносить слова, интонационно подчеркивая в них первый звук; узнавать слова на заданный звук.</w:t>
      </w:r>
    </w:p>
    <w:p w14:paraId="209AE7CA" w14:textId="77777777" w:rsidR="00BE3C65" w:rsidRPr="00053BEB" w:rsidRDefault="00B77A00" w:rsidP="00632D4D">
      <w:pPr>
        <w:pStyle w:val="20"/>
        <w:shd w:val="clear" w:color="auto" w:fill="auto"/>
        <w:tabs>
          <w:tab w:val="left" w:pos="1364"/>
        </w:tabs>
        <w:spacing w:before="0" w:after="0" w:line="276" w:lineRule="auto"/>
        <w:ind w:left="740"/>
        <w:jc w:val="both"/>
        <w:rPr>
          <w:b/>
          <w:sz w:val="24"/>
          <w:szCs w:val="24"/>
          <w:lang w:val="ru-RU"/>
        </w:rPr>
      </w:pPr>
      <w:r>
        <w:rPr>
          <w:b/>
          <w:sz w:val="24"/>
          <w:szCs w:val="24"/>
          <w:lang w:val="ru-RU"/>
        </w:rPr>
        <w:t>2.1.3.5</w:t>
      </w:r>
      <w:r w:rsidR="00053BEB">
        <w:rPr>
          <w:b/>
          <w:sz w:val="24"/>
          <w:szCs w:val="24"/>
          <w:lang w:val="ru-RU"/>
        </w:rPr>
        <w:t xml:space="preserve">. </w:t>
      </w:r>
      <w:r w:rsidR="00BE3C65" w:rsidRPr="00053BEB">
        <w:rPr>
          <w:b/>
          <w:sz w:val="24"/>
          <w:szCs w:val="24"/>
          <w:lang w:val="ru-RU"/>
        </w:rPr>
        <w:t>От 5 лет до 6 лет.</w:t>
      </w:r>
    </w:p>
    <w:p w14:paraId="71BAF0BE" w14:textId="77777777" w:rsidR="00BE3C65" w:rsidRPr="00BE3C65" w:rsidRDefault="00BE3C65" w:rsidP="00632D4D">
      <w:pPr>
        <w:pStyle w:val="20"/>
        <w:shd w:val="clear" w:color="auto" w:fill="auto"/>
        <w:tabs>
          <w:tab w:val="left" w:pos="1561"/>
        </w:tabs>
        <w:spacing w:before="0" w:after="0" w:line="276" w:lineRule="auto"/>
        <w:ind w:right="20" w:firstLine="709"/>
        <w:jc w:val="both"/>
        <w:rPr>
          <w:sz w:val="24"/>
          <w:szCs w:val="24"/>
          <w:lang w:val="ru-RU"/>
        </w:rPr>
      </w:pPr>
      <w:r w:rsidRPr="00BE3C65">
        <w:rPr>
          <w:sz w:val="24"/>
          <w:szCs w:val="24"/>
          <w:lang w:val="ru-RU"/>
        </w:rPr>
        <w:t xml:space="preserve">В области речевого развития основными </w:t>
      </w:r>
      <w:r w:rsidRPr="00053BEB">
        <w:rPr>
          <w:b/>
          <w:sz w:val="24"/>
          <w:szCs w:val="24"/>
          <w:lang w:val="ru-RU"/>
        </w:rPr>
        <w:t>задачами</w:t>
      </w:r>
      <w:r w:rsidRPr="00BE3C65">
        <w:rPr>
          <w:sz w:val="24"/>
          <w:szCs w:val="24"/>
          <w:lang w:val="ru-RU"/>
        </w:rPr>
        <w:t xml:space="preserve"> образовательной деятельности являются:</w:t>
      </w:r>
    </w:p>
    <w:p w14:paraId="2BB2AA5A" w14:textId="77777777" w:rsidR="00BE3C65" w:rsidRPr="00BE3C65" w:rsidRDefault="00BE3C65" w:rsidP="005E5B25">
      <w:pPr>
        <w:pStyle w:val="20"/>
        <w:numPr>
          <w:ilvl w:val="0"/>
          <w:numId w:val="73"/>
        </w:numPr>
        <w:shd w:val="clear" w:color="auto" w:fill="auto"/>
        <w:tabs>
          <w:tab w:val="left" w:pos="1014"/>
        </w:tabs>
        <w:spacing w:before="0" w:after="0" w:line="276" w:lineRule="auto"/>
        <w:ind w:left="20" w:firstLine="720"/>
        <w:jc w:val="both"/>
        <w:rPr>
          <w:sz w:val="24"/>
          <w:szCs w:val="24"/>
        </w:rPr>
      </w:pPr>
      <w:proofErr w:type="spellStart"/>
      <w:r w:rsidRPr="00BE3C65">
        <w:rPr>
          <w:sz w:val="24"/>
          <w:szCs w:val="24"/>
        </w:rPr>
        <w:lastRenderedPageBreak/>
        <w:t>Формирование</w:t>
      </w:r>
      <w:proofErr w:type="spellEnd"/>
      <w:r w:rsidRPr="00BE3C65">
        <w:rPr>
          <w:sz w:val="24"/>
          <w:szCs w:val="24"/>
        </w:rPr>
        <w:t xml:space="preserve"> </w:t>
      </w:r>
      <w:proofErr w:type="spellStart"/>
      <w:r w:rsidRPr="00BE3C65">
        <w:rPr>
          <w:sz w:val="24"/>
          <w:szCs w:val="24"/>
        </w:rPr>
        <w:t>словаря</w:t>
      </w:r>
      <w:proofErr w:type="spellEnd"/>
      <w:r w:rsidRPr="00BE3C65">
        <w:rPr>
          <w:sz w:val="24"/>
          <w:szCs w:val="24"/>
        </w:rPr>
        <w:t>:</w:t>
      </w:r>
    </w:p>
    <w:p w14:paraId="003E05F5"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обогащение словаря: вводить в словарь детей существительные, обозначающие профессии (каменщик, тракторист, швея); названия техники (экскаватор, комбайн); прилагательные, обозначающие признаки предметов; наречия, характеризующие отношение людей к труду (старательно, бережно); глаголы, характеризующие трудовую деятельность людей. Упражнять детей в умении подбирать слова со сходными значениями (синонимы) и противоположными значениями (антонимы);</w:t>
      </w:r>
    </w:p>
    <w:p w14:paraId="66773183"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активизация словаря: закреплять у детей умение правильно, точно по смыслу употреблять в речи существительные, прилагательные, глаголы, наречия, предлоги, использовать существительные с обобщающим значением (строитель, хлебороб).</w:t>
      </w:r>
    </w:p>
    <w:p w14:paraId="05B36090" w14:textId="77777777" w:rsidR="00BE3C65" w:rsidRPr="00BE3C65" w:rsidRDefault="00BE3C65" w:rsidP="005E5B25">
      <w:pPr>
        <w:pStyle w:val="20"/>
        <w:numPr>
          <w:ilvl w:val="0"/>
          <w:numId w:val="73"/>
        </w:numPr>
        <w:shd w:val="clear" w:color="auto" w:fill="auto"/>
        <w:tabs>
          <w:tab w:val="left" w:pos="1042"/>
        </w:tabs>
        <w:spacing w:before="0" w:after="0" w:line="276" w:lineRule="auto"/>
        <w:ind w:left="20" w:firstLine="720"/>
        <w:jc w:val="both"/>
        <w:rPr>
          <w:sz w:val="24"/>
          <w:szCs w:val="24"/>
        </w:rPr>
      </w:pPr>
      <w:proofErr w:type="spellStart"/>
      <w:r w:rsidRPr="00BE3C65">
        <w:rPr>
          <w:sz w:val="24"/>
          <w:szCs w:val="24"/>
        </w:rPr>
        <w:t>Звуковая</w:t>
      </w:r>
      <w:proofErr w:type="spellEnd"/>
      <w:r w:rsidRPr="00BE3C65">
        <w:rPr>
          <w:sz w:val="24"/>
          <w:szCs w:val="24"/>
        </w:rPr>
        <w:t xml:space="preserve"> </w:t>
      </w:r>
      <w:proofErr w:type="spellStart"/>
      <w:r w:rsidRPr="00BE3C65">
        <w:rPr>
          <w:sz w:val="24"/>
          <w:szCs w:val="24"/>
        </w:rPr>
        <w:t>культура</w:t>
      </w:r>
      <w:proofErr w:type="spellEnd"/>
      <w:r w:rsidRPr="00BE3C65">
        <w:rPr>
          <w:sz w:val="24"/>
          <w:szCs w:val="24"/>
        </w:rPr>
        <w:t xml:space="preserve"> </w:t>
      </w:r>
      <w:proofErr w:type="spellStart"/>
      <w:r w:rsidRPr="00BE3C65">
        <w:rPr>
          <w:sz w:val="24"/>
          <w:szCs w:val="24"/>
        </w:rPr>
        <w:t>речи</w:t>
      </w:r>
      <w:proofErr w:type="spellEnd"/>
      <w:r w:rsidRPr="00BE3C65">
        <w:rPr>
          <w:sz w:val="24"/>
          <w:szCs w:val="24"/>
        </w:rPr>
        <w:t>:</w:t>
      </w:r>
    </w:p>
    <w:p w14:paraId="4D8C1A60" w14:textId="77777777" w:rsidR="00BE3C65" w:rsidRPr="00BE3C65" w:rsidRDefault="00BE3C65" w:rsidP="00632D4D">
      <w:pPr>
        <w:pStyle w:val="20"/>
        <w:shd w:val="clear" w:color="auto" w:fill="auto"/>
        <w:spacing w:before="0" w:after="0" w:line="276" w:lineRule="auto"/>
        <w:ind w:left="20" w:right="20" w:firstLine="720"/>
        <w:jc w:val="both"/>
        <w:rPr>
          <w:sz w:val="24"/>
          <w:szCs w:val="24"/>
        </w:rPr>
      </w:pPr>
      <w:r w:rsidRPr="00BE3C65">
        <w:rPr>
          <w:sz w:val="24"/>
          <w:szCs w:val="24"/>
          <w:lang w:val="ru-RU"/>
        </w:rPr>
        <w:t xml:space="preserve">закреплять правильное, отчетливое произношение всех звуков родного языка; умение различать на слух и отчетливо произносить часто смешиваемые звуки (с-ш, ж-з); определять место звука в слове. </w:t>
      </w:r>
      <w:proofErr w:type="spellStart"/>
      <w:r w:rsidRPr="00BE3C65">
        <w:rPr>
          <w:sz w:val="24"/>
          <w:szCs w:val="24"/>
        </w:rPr>
        <w:t>Продолжать</w:t>
      </w:r>
      <w:proofErr w:type="spellEnd"/>
      <w:r w:rsidRPr="00BE3C65">
        <w:rPr>
          <w:sz w:val="24"/>
          <w:szCs w:val="24"/>
        </w:rPr>
        <w:t xml:space="preserve"> </w:t>
      </w:r>
      <w:proofErr w:type="spellStart"/>
      <w:r w:rsidRPr="00BE3C65">
        <w:rPr>
          <w:sz w:val="24"/>
          <w:szCs w:val="24"/>
        </w:rPr>
        <w:t>развивать</w:t>
      </w:r>
      <w:proofErr w:type="spellEnd"/>
      <w:r w:rsidRPr="00BE3C65">
        <w:rPr>
          <w:sz w:val="24"/>
          <w:szCs w:val="24"/>
        </w:rPr>
        <w:t xml:space="preserve"> </w:t>
      </w:r>
      <w:proofErr w:type="spellStart"/>
      <w:r w:rsidRPr="00BE3C65">
        <w:rPr>
          <w:sz w:val="24"/>
          <w:szCs w:val="24"/>
        </w:rPr>
        <w:t>фонематический</w:t>
      </w:r>
      <w:proofErr w:type="spellEnd"/>
      <w:r w:rsidRPr="00BE3C65">
        <w:rPr>
          <w:sz w:val="24"/>
          <w:szCs w:val="24"/>
        </w:rPr>
        <w:t xml:space="preserve"> </w:t>
      </w:r>
      <w:proofErr w:type="spellStart"/>
      <w:r w:rsidRPr="00BE3C65">
        <w:rPr>
          <w:sz w:val="24"/>
          <w:szCs w:val="24"/>
        </w:rPr>
        <w:t>слух</w:t>
      </w:r>
      <w:proofErr w:type="spellEnd"/>
      <w:r w:rsidRPr="00BE3C65">
        <w:rPr>
          <w:sz w:val="24"/>
          <w:szCs w:val="24"/>
        </w:rPr>
        <w:t xml:space="preserve">. </w:t>
      </w:r>
      <w:proofErr w:type="spellStart"/>
      <w:r w:rsidRPr="00BE3C65">
        <w:rPr>
          <w:sz w:val="24"/>
          <w:szCs w:val="24"/>
        </w:rPr>
        <w:t>Отрабатывать</w:t>
      </w:r>
      <w:proofErr w:type="spellEnd"/>
      <w:r w:rsidRPr="00BE3C65">
        <w:rPr>
          <w:sz w:val="24"/>
          <w:szCs w:val="24"/>
        </w:rPr>
        <w:t xml:space="preserve"> </w:t>
      </w:r>
      <w:proofErr w:type="spellStart"/>
      <w:r w:rsidRPr="00BE3C65">
        <w:rPr>
          <w:sz w:val="24"/>
          <w:szCs w:val="24"/>
        </w:rPr>
        <w:t>интонационную</w:t>
      </w:r>
      <w:proofErr w:type="spellEnd"/>
      <w:r w:rsidRPr="00BE3C65">
        <w:rPr>
          <w:sz w:val="24"/>
          <w:szCs w:val="24"/>
        </w:rPr>
        <w:t xml:space="preserve"> </w:t>
      </w:r>
      <w:proofErr w:type="spellStart"/>
      <w:r w:rsidRPr="00BE3C65">
        <w:rPr>
          <w:sz w:val="24"/>
          <w:szCs w:val="24"/>
        </w:rPr>
        <w:t>выразительность</w:t>
      </w:r>
      <w:proofErr w:type="spellEnd"/>
      <w:r w:rsidRPr="00BE3C65">
        <w:rPr>
          <w:sz w:val="24"/>
          <w:szCs w:val="24"/>
        </w:rPr>
        <w:t xml:space="preserve"> </w:t>
      </w:r>
      <w:proofErr w:type="spellStart"/>
      <w:r w:rsidRPr="00BE3C65">
        <w:rPr>
          <w:sz w:val="24"/>
          <w:szCs w:val="24"/>
        </w:rPr>
        <w:t>речи</w:t>
      </w:r>
      <w:proofErr w:type="spellEnd"/>
      <w:r w:rsidRPr="00BE3C65">
        <w:rPr>
          <w:sz w:val="24"/>
          <w:szCs w:val="24"/>
        </w:rPr>
        <w:t>.</w:t>
      </w:r>
    </w:p>
    <w:p w14:paraId="12DCB935" w14:textId="77777777" w:rsidR="00BE3C65" w:rsidRPr="00BE3C65" w:rsidRDefault="00BE3C65" w:rsidP="005E5B25">
      <w:pPr>
        <w:pStyle w:val="20"/>
        <w:numPr>
          <w:ilvl w:val="0"/>
          <w:numId w:val="73"/>
        </w:numPr>
        <w:shd w:val="clear" w:color="auto" w:fill="auto"/>
        <w:tabs>
          <w:tab w:val="left" w:pos="1033"/>
        </w:tabs>
        <w:spacing w:before="0" w:after="0" w:line="276" w:lineRule="auto"/>
        <w:ind w:left="20" w:firstLine="720"/>
        <w:jc w:val="both"/>
        <w:rPr>
          <w:sz w:val="24"/>
          <w:szCs w:val="24"/>
        </w:rPr>
      </w:pPr>
      <w:proofErr w:type="spellStart"/>
      <w:r w:rsidRPr="00BE3C65">
        <w:rPr>
          <w:sz w:val="24"/>
          <w:szCs w:val="24"/>
        </w:rPr>
        <w:t>Грамматический</w:t>
      </w:r>
      <w:proofErr w:type="spellEnd"/>
      <w:r w:rsidRPr="00BE3C65">
        <w:rPr>
          <w:sz w:val="24"/>
          <w:szCs w:val="24"/>
        </w:rPr>
        <w:t xml:space="preserve"> </w:t>
      </w:r>
      <w:proofErr w:type="spellStart"/>
      <w:r w:rsidRPr="00BE3C65">
        <w:rPr>
          <w:sz w:val="24"/>
          <w:szCs w:val="24"/>
        </w:rPr>
        <w:t>строй</w:t>
      </w:r>
      <w:proofErr w:type="spellEnd"/>
      <w:r w:rsidRPr="00BE3C65">
        <w:rPr>
          <w:sz w:val="24"/>
          <w:szCs w:val="24"/>
        </w:rPr>
        <w:t xml:space="preserve"> </w:t>
      </w:r>
      <w:proofErr w:type="spellStart"/>
      <w:r w:rsidRPr="00BE3C65">
        <w:rPr>
          <w:sz w:val="24"/>
          <w:szCs w:val="24"/>
        </w:rPr>
        <w:t>речи</w:t>
      </w:r>
      <w:proofErr w:type="spellEnd"/>
      <w:r w:rsidRPr="00BE3C65">
        <w:rPr>
          <w:sz w:val="24"/>
          <w:szCs w:val="24"/>
        </w:rPr>
        <w:t>:</w:t>
      </w:r>
    </w:p>
    <w:p w14:paraId="38B9E20C"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совершенствовать умение детей согласовывать в предложении существительные с числительными, существительные с прилагательным, образовывать множественное число существительных, обозначающих детенышей животных. Развивать умения пользоваться несклоняемыми существительными (метро); образовывать по образцу однокоренные слова (кот-котенок-котище), образовывать существительные с увеличительными, уменьшительными, ласкательными суффиксами и улавливать оттенки в значении слов;</w:t>
      </w:r>
    </w:p>
    <w:p w14:paraId="4E21BE40"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познакомить с разными способами образования слов. Продолжать совершенствовать у детей умение составлять по образцу простые и сложные предложения; при инсценировках пользоваться прямой и косвенной речью.</w:t>
      </w:r>
    </w:p>
    <w:p w14:paraId="7F8C798F" w14:textId="77777777" w:rsidR="00BE3C65" w:rsidRPr="00BE3C65" w:rsidRDefault="00BE3C65" w:rsidP="005E5B25">
      <w:pPr>
        <w:pStyle w:val="20"/>
        <w:numPr>
          <w:ilvl w:val="0"/>
          <w:numId w:val="73"/>
        </w:numPr>
        <w:shd w:val="clear" w:color="auto" w:fill="auto"/>
        <w:tabs>
          <w:tab w:val="left" w:pos="1047"/>
        </w:tabs>
        <w:spacing w:before="0" w:after="0" w:line="276" w:lineRule="auto"/>
        <w:ind w:left="20" w:firstLine="720"/>
        <w:jc w:val="both"/>
        <w:rPr>
          <w:sz w:val="24"/>
          <w:szCs w:val="24"/>
        </w:rPr>
      </w:pPr>
      <w:proofErr w:type="spellStart"/>
      <w:r w:rsidRPr="00BE3C65">
        <w:rPr>
          <w:sz w:val="24"/>
          <w:szCs w:val="24"/>
        </w:rPr>
        <w:t>Связная</w:t>
      </w:r>
      <w:proofErr w:type="spellEnd"/>
      <w:r w:rsidRPr="00BE3C65">
        <w:rPr>
          <w:sz w:val="24"/>
          <w:szCs w:val="24"/>
        </w:rPr>
        <w:t xml:space="preserve"> </w:t>
      </w:r>
      <w:proofErr w:type="spellStart"/>
      <w:r w:rsidRPr="00BE3C65">
        <w:rPr>
          <w:sz w:val="24"/>
          <w:szCs w:val="24"/>
        </w:rPr>
        <w:t>речь</w:t>
      </w:r>
      <w:proofErr w:type="spellEnd"/>
      <w:r w:rsidRPr="00BE3C65">
        <w:rPr>
          <w:sz w:val="24"/>
          <w:szCs w:val="24"/>
        </w:rPr>
        <w:t>:</w:t>
      </w:r>
    </w:p>
    <w:p w14:paraId="4B205AC2"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совершенствовать диалогическую и монологическую формы речи: закреплять умения поддерживать непринужденную беседу, задавать вопросы, правильно отвечать на вопросы педагога и детей; объединять в распространенном ответе реплики других детей, отвечать на один и тот же вопрос по-разному (кратко и распространенно). Закреплять умение участвовать в общей беседе, внимательно слушать собеседника, не перебивать его, не отвлекаться. Поощрять разговоры детей по поводу игр, прочитанных книг, просмотренных фильмов. Продолжать формировать у детей умение использовать разнообразные формулы речевого этикета, употреблять их без напоминания; формировать культуру общения: называть взрослых по имени и отчеству, на «вы», называть друг друга ласковыми именами, во время разговора не опускать голову, смотреть в лицо собеседнику, не вмешиваться в разговор взрослых. Развивать коммуникативно-речевые умения, умение связно, последовательно и выразительно пересказывать небольшие литературные произведения (сказки, рассказы) без помощи вопросов педагога, выразительно передавая диалоги действующих лиц, характеристики персонажей, формировать умение самостоятельно составлять по плану и образцу небольшие рассказы о предмете, по картине, набору картинок, составлять письма (педагогу, другу); составлять рассказы из опыта, передавая хорошо знакомые события. Формировать умение составлять небольшие рассказы творческого характера по теме, предложенной педагогом.</w:t>
      </w:r>
    </w:p>
    <w:p w14:paraId="3346AF66" w14:textId="77777777" w:rsidR="00BE3C65" w:rsidRPr="00BE3C65" w:rsidRDefault="00BE3C65" w:rsidP="005E5B25">
      <w:pPr>
        <w:pStyle w:val="20"/>
        <w:numPr>
          <w:ilvl w:val="0"/>
          <w:numId w:val="73"/>
        </w:numPr>
        <w:shd w:val="clear" w:color="auto" w:fill="auto"/>
        <w:tabs>
          <w:tab w:val="left" w:pos="1013"/>
        </w:tabs>
        <w:spacing w:before="0" w:after="0" w:line="276" w:lineRule="auto"/>
        <w:ind w:left="20" w:firstLine="700"/>
        <w:jc w:val="both"/>
        <w:rPr>
          <w:sz w:val="24"/>
          <w:szCs w:val="24"/>
          <w:lang w:val="ru-RU"/>
        </w:rPr>
      </w:pPr>
      <w:r w:rsidRPr="00BE3C65">
        <w:rPr>
          <w:sz w:val="24"/>
          <w:szCs w:val="24"/>
          <w:lang w:val="ru-RU"/>
        </w:rPr>
        <w:t>Подготовка детей к обучению грамоте;</w:t>
      </w:r>
    </w:p>
    <w:p w14:paraId="39C3BD9D" w14:textId="77777777"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 xml:space="preserve">формировать у детей умение производить анализ слов различной звуковой структуры, </w:t>
      </w:r>
      <w:r w:rsidRPr="00BE3C65">
        <w:rPr>
          <w:sz w:val="24"/>
          <w:szCs w:val="24"/>
          <w:lang w:val="ru-RU"/>
        </w:rPr>
        <w:lastRenderedPageBreak/>
        <w:t>выделять словесное ударение и определять его место в структуре слова, качественно характеризовать выделяемые звуки (гласные, твердый согласный, мягкий согласный, ударный гласный, безударный гласный звук), правильно употреблять соответствующие термины. Познакомить детей со словесным составом предложения и звуковым составом слова.</w:t>
      </w:r>
    </w:p>
    <w:p w14:paraId="254DF68B" w14:textId="77777777" w:rsidR="00BE3C65" w:rsidRPr="00BE3C65" w:rsidRDefault="00BE3C65" w:rsidP="005E5B25">
      <w:pPr>
        <w:pStyle w:val="20"/>
        <w:numPr>
          <w:ilvl w:val="0"/>
          <w:numId w:val="73"/>
        </w:numPr>
        <w:shd w:val="clear" w:color="auto" w:fill="auto"/>
        <w:tabs>
          <w:tab w:val="left" w:pos="1018"/>
        </w:tabs>
        <w:spacing w:before="0" w:after="0" w:line="276" w:lineRule="auto"/>
        <w:ind w:left="20" w:firstLine="700"/>
        <w:jc w:val="both"/>
        <w:rPr>
          <w:sz w:val="24"/>
          <w:szCs w:val="24"/>
        </w:rPr>
      </w:pPr>
      <w:proofErr w:type="spellStart"/>
      <w:r w:rsidRPr="00BE3C65">
        <w:rPr>
          <w:sz w:val="24"/>
          <w:szCs w:val="24"/>
        </w:rPr>
        <w:t>Интерес</w:t>
      </w:r>
      <w:proofErr w:type="spellEnd"/>
      <w:r w:rsidRPr="00BE3C65">
        <w:rPr>
          <w:sz w:val="24"/>
          <w:szCs w:val="24"/>
        </w:rPr>
        <w:t xml:space="preserve"> к </w:t>
      </w:r>
      <w:proofErr w:type="spellStart"/>
      <w:r w:rsidRPr="00BE3C65">
        <w:rPr>
          <w:sz w:val="24"/>
          <w:szCs w:val="24"/>
        </w:rPr>
        <w:t>художественной</w:t>
      </w:r>
      <w:proofErr w:type="spellEnd"/>
      <w:r w:rsidRPr="00BE3C65">
        <w:rPr>
          <w:sz w:val="24"/>
          <w:szCs w:val="24"/>
        </w:rPr>
        <w:t xml:space="preserve"> </w:t>
      </w:r>
      <w:proofErr w:type="spellStart"/>
      <w:r w:rsidRPr="00BE3C65">
        <w:rPr>
          <w:sz w:val="24"/>
          <w:szCs w:val="24"/>
        </w:rPr>
        <w:t>литературе</w:t>
      </w:r>
      <w:proofErr w:type="spellEnd"/>
      <w:r w:rsidRPr="00BE3C65">
        <w:rPr>
          <w:sz w:val="24"/>
          <w:szCs w:val="24"/>
        </w:rPr>
        <w:t>:</w:t>
      </w:r>
    </w:p>
    <w:p w14:paraId="3AF8096A" w14:textId="77777777"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обогащать опыт восприятия жанров фольклора (потешки, песенки, прибаутки, сказки о животных, волшебные сказки) и художественной литературы (небольшие авторские сказки, рассказы, стихотворения);</w:t>
      </w:r>
    </w:p>
    <w:p w14:paraId="588DF5F5" w14:textId="77777777"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развивать интерес к произведениям познавательного характера; формировать положительное эмоциональное отношение к «чтению с продолжением» (сказка-повесть, цикл рассказов со сквозным персонажем);</w:t>
      </w:r>
    </w:p>
    <w:p w14:paraId="592198A9" w14:textId="77777777"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формировать избирательное отношение к известным произведениям фольклора и художественной литературы, поддерживать инициативу детей в выборе произведений для совместного слушания (в том числе и повторное);</w:t>
      </w:r>
    </w:p>
    <w:p w14:paraId="78EA715E" w14:textId="77777777"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формировать представления о некоторых жанровых, композиционных, языковых особенностях произведений: поговорка, загадка, считалка, скороговорка, народная сказка, рассказ, стихотворение;</w:t>
      </w:r>
    </w:p>
    <w:p w14:paraId="550C2B84" w14:textId="77777777"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ритм в поэтическом тексте; рассматривание иллюстраций разных художников к одному и тому же произведению);</w:t>
      </w:r>
    </w:p>
    <w:p w14:paraId="4EEE5745"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совершенствовать художественно-речевые и исполнительские умения (выразительное чтение наизусть потешек, прибауток, стихотворений; выразительное чтение по ролям в инсценировках; пересказ близко к тексту);</w:t>
      </w:r>
    </w:p>
    <w:p w14:paraId="2896D69F"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развивать образность речи и словесное творчество (умения выделять из текста образные единицы, понимать их значение; составлять короткие рассказы по потешке, прибаутке).</w:t>
      </w:r>
    </w:p>
    <w:p w14:paraId="3DB46276" w14:textId="77777777" w:rsidR="00BE3C65" w:rsidRPr="00BE3C65" w:rsidRDefault="00BE3C65" w:rsidP="00632D4D">
      <w:pPr>
        <w:pStyle w:val="20"/>
        <w:shd w:val="clear" w:color="auto" w:fill="auto"/>
        <w:tabs>
          <w:tab w:val="left" w:pos="1575"/>
        </w:tabs>
        <w:spacing w:before="0" w:after="0" w:line="276" w:lineRule="auto"/>
        <w:ind w:left="740"/>
        <w:jc w:val="both"/>
        <w:rPr>
          <w:sz w:val="24"/>
          <w:szCs w:val="24"/>
        </w:rPr>
      </w:pPr>
      <w:proofErr w:type="spellStart"/>
      <w:r w:rsidRPr="00053BEB">
        <w:rPr>
          <w:b/>
          <w:sz w:val="24"/>
          <w:szCs w:val="24"/>
        </w:rPr>
        <w:t>Содержание</w:t>
      </w:r>
      <w:proofErr w:type="spellEnd"/>
      <w:r w:rsidRPr="00BE3C65">
        <w:rPr>
          <w:sz w:val="24"/>
          <w:szCs w:val="24"/>
        </w:rPr>
        <w:t xml:space="preserve"> </w:t>
      </w:r>
      <w:proofErr w:type="spellStart"/>
      <w:r w:rsidRPr="00BE3C65">
        <w:rPr>
          <w:sz w:val="24"/>
          <w:szCs w:val="24"/>
        </w:rPr>
        <w:t>образовательной</w:t>
      </w:r>
      <w:proofErr w:type="spellEnd"/>
      <w:r w:rsidRPr="00BE3C65">
        <w:rPr>
          <w:sz w:val="24"/>
          <w:szCs w:val="24"/>
        </w:rPr>
        <w:t xml:space="preserve"> </w:t>
      </w:r>
      <w:proofErr w:type="spellStart"/>
      <w:r w:rsidRPr="00BE3C65">
        <w:rPr>
          <w:sz w:val="24"/>
          <w:szCs w:val="24"/>
        </w:rPr>
        <w:t>деятельности</w:t>
      </w:r>
      <w:proofErr w:type="spellEnd"/>
      <w:r w:rsidRPr="00BE3C65">
        <w:rPr>
          <w:sz w:val="24"/>
          <w:szCs w:val="24"/>
        </w:rPr>
        <w:t>.</w:t>
      </w:r>
    </w:p>
    <w:p w14:paraId="4C321465" w14:textId="77777777" w:rsidR="00BE3C65" w:rsidRPr="00BE3C65" w:rsidRDefault="00BE3C65" w:rsidP="005E5B25">
      <w:pPr>
        <w:pStyle w:val="20"/>
        <w:numPr>
          <w:ilvl w:val="0"/>
          <w:numId w:val="74"/>
        </w:numPr>
        <w:shd w:val="clear" w:color="auto" w:fill="auto"/>
        <w:tabs>
          <w:tab w:val="left" w:pos="1018"/>
        </w:tabs>
        <w:spacing w:before="0" w:after="0" w:line="276" w:lineRule="auto"/>
        <w:ind w:left="20" w:firstLine="720"/>
        <w:jc w:val="both"/>
        <w:rPr>
          <w:sz w:val="24"/>
          <w:szCs w:val="24"/>
        </w:rPr>
      </w:pPr>
      <w:proofErr w:type="spellStart"/>
      <w:r w:rsidRPr="00BE3C65">
        <w:rPr>
          <w:sz w:val="24"/>
          <w:szCs w:val="24"/>
        </w:rPr>
        <w:t>Формирование</w:t>
      </w:r>
      <w:proofErr w:type="spellEnd"/>
      <w:r w:rsidRPr="00BE3C65">
        <w:rPr>
          <w:sz w:val="24"/>
          <w:szCs w:val="24"/>
        </w:rPr>
        <w:t xml:space="preserve"> </w:t>
      </w:r>
      <w:proofErr w:type="spellStart"/>
      <w:r w:rsidRPr="00BE3C65">
        <w:rPr>
          <w:sz w:val="24"/>
          <w:szCs w:val="24"/>
        </w:rPr>
        <w:t>словаря</w:t>
      </w:r>
      <w:proofErr w:type="spellEnd"/>
      <w:r w:rsidRPr="00BE3C65">
        <w:rPr>
          <w:sz w:val="24"/>
          <w:szCs w:val="24"/>
        </w:rPr>
        <w:t>:</w:t>
      </w:r>
    </w:p>
    <w:p w14:paraId="38454421"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педагог осуществляет обогащение словаря за счет расширения представлений о явлениях социальной жизни, взаимоотношениях и характерах людей; за счет слов, обозначающих: названия профессий, учреждений, предметов и инструментов труда, техники, помогающей в работе, трудовые действия и качество их выполнения; личностные характеристики человека, его состояния и настроения, внутренние переживания; социально-нравственные категории, оттенки цвета, тонкое дифференцирование формы, размера и других признаков объекта; названия обследовательских действий, необходимых для выявления качеств и свойств предметов. Педагог закрепляет у детей умение обобщать предметы: объединять их в группы по существенным признакам.</w:t>
      </w:r>
    </w:p>
    <w:p w14:paraId="54536CDF" w14:textId="77777777" w:rsidR="00BE3C65" w:rsidRPr="00BE3C65" w:rsidRDefault="00BE3C65" w:rsidP="005E5B25">
      <w:pPr>
        <w:pStyle w:val="20"/>
        <w:numPr>
          <w:ilvl w:val="0"/>
          <w:numId w:val="74"/>
        </w:numPr>
        <w:shd w:val="clear" w:color="auto" w:fill="auto"/>
        <w:tabs>
          <w:tab w:val="left" w:pos="1042"/>
        </w:tabs>
        <w:spacing w:before="0" w:after="0" w:line="276" w:lineRule="auto"/>
        <w:ind w:left="20" w:firstLine="720"/>
        <w:jc w:val="both"/>
        <w:rPr>
          <w:sz w:val="24"/>
          <w:szCs w:val="24"/>
        </w:rPr>
      </w:pPr>
      <w:proofErr w:type="spellStart"/>
      <w:r w:rsidRPr="00BE3C65">
        <w:rPr>
          <w:sz w:val="24"/>
          <w:szCs w:val="24"/>
        </w:rPr>
        <w:t>Звуковая</w:t>
      </w:r>
      <w:proofErr w:type="spellEnd"/>
      <w:r w:rsidRPr="00BE3C65">
        <w:rPr>
          <w:sz w:val="24"/>
          <w:szCs w:val="24"/>
        </w:rPr>
        <w:t xml:space="preserve"> </w:t>
      </w:r>
      <w:proofErr w:type="spellStart"/>
      <w:r w:rsidRPr="00BE3C65">
        <w:rPr>
          <w:sz w:val="24"/>
          <w:szCs w:val="24"/>
        </w:rPr>
        <w:t>культура</w:t>
      </w:r>
      <w:proofErr w:type="spellEnd"/>
      <w:r w:rsidRPr="00BE3C65">
        <w:rPr>
          <w:sz w:val="24"/>
          <w:szCs w:val="24"/>
        </w:rPr>
        <w:t xml:space="preserve"> </w:t>
      </w:r>
      <w:proofErr w:type="spellStart"/>
      <w:r w:rsidRPr="00BE3C65">
        <w:rPr>
          <w:sz w:val="24"/>
          <w:szCs w:val="24"/>
        </w:rPr>
        <w:t>речи</w:t>
      </w:r>
      <w:proofErr w:type="spellEnd"/>
      <w:r w:rsidRPr="00BE3C65">
        <w:rPr>
          <w:sz w:val="24"/>
          <w:szCs w:val="24"/>
        </w:rPr>
        <w:t>:</w:t>
      </w:r>
    </w:p>
    <w:p w14:paraId="1F847A69"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педагог развивает у детей звуковую и интонационную культуру речи, фонематический слух, способствует освоению правильного произношения сонорных звуков ([л], [л’], [р], [р’]); упражняет в чистом звукопроизношении в процессе повседневного речевого общения и при звуковом анализе слов; формирует умение использовать средства интонационной выразительности при чтении стихов, пересказе литературных произведений, в процессе общения (самостоятельное изменение темпа, ритма речи, силы и тембра голоса в зависимости от содержания).</w:t>
      </w:r>
    </w:p>
    <w:p w14:paraId="3858C7FD" w14:textId="77777777" w:rsidR="00BE3C65" w:rsidRPr="00BE3C65" w:rsidRDefault="00BE3C65" w:rsidP="005E5B25">
      <w:pPr>
        <w:pStyle w:val="20"/>
        <w:numPr>
          <w:ilvl w:val="0"/>
          <w:numId w:val="74"/>
        </w:numPr>
        <w:shd w:val="clear" w:color="auto" w:fill="auto"/>
        <w:tabs>
          <w:tab w:val="left" w:pos="1033"/>
        </w:tabs>
        <w:spacing w:before="0" w:after="0" w:line="276" w:lineRule="auto"/>
        <w:ind w:left="20" w:firstLine="720"/>
        <w:jc w:val="both"/>
        <w:rPr>
          <w:sz w:val="24"/>
          <w:szCs w:val="24"/>
        </w:rPr>
      </w:pPr>
      <w:proofErr w:type="spellStart"/>
      <w:r w:rsidRPr="00BE3C65">
        <w:rPr>
          <w:sz w:val="24"/>
          <w:szCs w:val="24"/>
        </w:rPr>
        <w:lastRenderedPageBreak/>
        <w:t>Грамматический</w:t>
      </w:r>
      <w:proofErr w:type="spellEnd"/>
      <w:r w:rsidRPr="00BE3C65">
        <w:rPr>
          <w:sz w:val="24"/>
          <w:szCs w:val="24"/>
        </w:rPr>
        <w:t xml:space="preserve"> </w:t>
      </w:r>
      <w:proofErr w:type="spellStart"/>
      <w:r w:rsidRPr="00BE3C65">
        <w:rPr>
          <w:sz w:val="24"/>
          <w:szCs w:val="24"/>
        </w:rPr>
        <w:t>строй</w:t>
      </w:r>
      <w:proofErr w:type="spellEnd"/>
      <w:r w:rsidRPr="00BE3C65">
        <w:rPr>
          <w:sz w:val="24"/>
          <w:szCs w:val="24"/>
        </w:rPr>
        <w:t xml:space="preserve"> </w:t>
      </w:r>
      <w:proofErr w:type="spellStart"/>
      <w:r w:rsidRPr="00BE3C65">
        <w:rPr>
          <w:sz w:val="24"/>
          <w:szCs w:val="24"/>
        </w:rPr>
        <w:t>речи</w:t>
      </w:r>
      <w:proofErr w:type="spellEnd"/>
      <w:r w:rsidRPr="00BE3C65">
        <w:rPr>
          <w:sz w:val="24"/>
          <w:szCs w:val="24"/>
        </w:rPr>
        <w:t>:</w:t>
      </w:r>
    </w:p>
    <w:p w14:paraId="40FD1771"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педагог формирует у детей умение грамматически правильно использовать в речи: несклоняемые существительные, слова, имеющие только множественное или только единственное число, глаголы «одеть» и «надеть», существительные множественного числа в родительном падеже; образовывать слова, пользуясь суффиксами, приставками.</w:t>
      </w:r>
    </w:p>
    <w:p w14:paraId="48791E6B" w14:textId="77777777" w:rsidR="00BE3C65" w:rsidRPr="00BE3C65" w:rsidRDefault="00BE3C65" w:rsidP="005E5B25">
      <w:pPr>
        <w:pStyle w:val="20"/>
        <w:numPr>
          <w:ilvl w:val="0"/>
          <w:numId w:val="74"/>
        </w:numPr>
        <w:shd w:val="clear" w:color="auto" w:fill="auto"/>
        <w:tabs>
          <w:tab w:val="left" w:pos="1047"/>
        </w:tabs>
        <w:spacing w:before="0" w:after="0" w:line="276" w:lineRule="auto"/>
        <w:ind w:left="20" w:firstLine="720"/>
        <w:jc w:val="both"/>
        <w:rPr>
          <w:sz w:val="24"/>
          <w:szCs w:val="24"/>
        </w:rPr>
      </w:pPr>
      <w:proofErr w:type="spellStart"/>
      <w:r w:rsidRPr="00BE3C65">
        <w:rPr>
          <w:sz w:val="24"/>
          <w:szCs w:val="24"/>
        </w:rPr>
        <w:t>Связная</w:t>
      </w:r>
      <w:proofErr w:type="spellEnd"/>
      <w:r w:rsidRPr="00BE3C65">
        <w:rPr>
          <w:sz w:val="24"/>
          <w:szCs w:val="24"/>
        </w:rPr>
        <w:t xml:space="preserve"> </w:t>
      </w:r>
      <w:proofErr w:type="spellStart"/>
      <w:r w:rsidRPr="00BE3C65">
        <w:rPr>
          <w:sz w:val="24"/>
          <w:szCs w:val="24"/>
        </w:rPr>
        <w:t>речь</w:t>
      </w:r>
      <w:proofErr w:type="spellEnd"/>
      <w:r w:rsidRPr="00BE3C65">
        <w:rPr>
          <w:sz w:val="24"/>
          <w:szCs w:val="24"/>
        </w:rPr>
        <w:t>:</w:t>
      </w:r>
    </w:p>
    <w:p w14:paraId="6990DCF0"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педагог способствует развитию у детей монологической речи, формирует умение замечать и доброжелательно исправлять ошибки в речи сверстников, обогащает представления детей о правилах речевого этикета, развивает умение соблюдать этику общения в условиях коллективного взаимодействия, поддерживает интерес детей к рассказыванию по собственной инициативе, поощряет использование в диалоге разных типов реплик;</w:t>
      </w:r>
    </w:p>
    <w:p w14:paraId="7578DCDE" w14:textId="77777777"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педагог помогает детям осваивать этикет телефонного разговора, столового, гостевого этикета, этикет взаимодействия в общественных местах; использовать невербальные средства общения (мимика, жесты, позы); принятые нормы вежливого речевого общения; участвовать в коллективных разговорах, использовать разные виды деятельности и речевые ситуации для развития диалогической речи;</w:t>
      </w:r>
    </w:p>
    <w:p w14:paraId="38BE3041" w14:textId="77777777"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педагог формирует у детей умения самостоятельно строить игровые и деловые диалоги; пересказывать литературные произведения по ролям, по частям, правильно передавая идею и содержание, пользоваться прямой и косвенной речью; с помощью педагога определять и воспроизводить логику описательного рассказа; в описательных рассказах о предметах, объектах и явлениях природы использовать прилагательные и наречия; сочинять сюжетные рассказы по картине, из личного опыта; с помощью педагога строить свой рассказ в соответствии с логикой повествования; в повествовании отражать типичные особенности жанра сказки или рассказа;</w:t>
      </w:r>
    </w:p>
    <w:p w14:paraId="734DEDF9" w14:textId="77777777"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педагог развивает у детей речевое творчество, формирует интерес к самостоятельному сочинению, созданию разнообразных видов творческих рассказов: придумывание продолжения и окончания к рассказу, рассказы по аналогии, рассказы по плану педагога, по модели. Педагог закрепляет у детей умение внимательно выслушивать рассказы сверстников, замечать речевые ошибки и доброжелательно исправлять их; использовать элементы речи - доказательства при отгадывании загадок, в процессе совместных игр, в повседневном общении, помогает детям осваивать умения находить в текстах литературных произведений сравнения, эпитеты; использовать их при сочинении загадок, сказок, рассказов.</w:t>
      </w:r>
    </w:p>
    <w:p w14:paraId="0FAF6AC9" w14:textId="77777777" w:rsidR="00BE3C65" w:rsidRPr="00BE3C65" w:rsidRDefault="00BE3C65" w:rsidP="005E5B25">
      <w:pPr>
        <w:pStyle w:val="20"/>
        <w:numPr>
          <w:ilvl w:val="0"/>
          <w:numId w:val="74"/>
        </w:numPr>
        <w:shd w:val="clear" w:color="auto" w:fill="auto"/>
        <w:tabs>
          <w:tab w:val="left" w:pos="1018"/>
        </w:tabs>
        <w:spacing w:before="0" w:after="0" w:line="276" w:lineRule="auto"/>
        <w:ind w:left="20" w:firstLine="700"/>
        <w:jc w:val="both"/>
        <w:rPr>
          <w:sz w:val="24"/>
          <w:szCs w:val="24"/>
          <w:lang w:val="ru-RU"/>
        </w:rPr>
      </w:pPr>
      <w:r w:rsidRPr="00BE3C65">
        <w:rPr>
          <w:sz w:val="24"/>
          <w:szCs w:val="24"/>
          <w:lang w:val="ru-RU"/>
        </w:rPr>
        <w:t>Подготовка детей к обучению грамоте:</w:t>
      </w:r>
    </w:p>
    <w:p w14:paraId="57A06846" w14:textId="77777777"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 xml:space="preserve">педагог помогает детям осваивать представления о существовании разных языков, термины «слово», «звук», «буква», «предложение», «гласный звук» и «согласный звук», проводить звуковой анализ слова, делить на слоги двух-, </w:t>
      </w:r>
      <w:proofErr w:type="spellStart"/>
      <w:r w:rsidRPr="00BE3C65">
        <w:rPr>
          <w:sz w:val="24"/>
          <w:szCs w:val="24"/>
          <w:lang w:val="ru-RU"/>
        </w:rPr>
        <w:t>трехслоговые</w:t>
      </w:r>
      <w:proofErr w:type="spellEnd"/>
      <w:r w:rsidRPr="00BE3C65">
        <w:rPr>
          <w:sz w:val="24"/>
          <w:szCs w:val="24"/>
          <w:lang w:val="ru-RU"/>
        </w:rPr>
        <w:t xml:space="preserve"> слова; осуществлять звуковой анализ простых </w:t>
      </w:r>
      <w:proofErr w:type="spellStart"/>
      <w:r w:rsidRPr="00BE3C65">
        <w:rPr>
          <w:sz w:val="24"/>
          <w:szCs w:val="24"/>
          <w:lang w:val="ru-RU"/>
        </w:rPr>
        <w:t>трехзвуковых</w:t>
      </w:r>
      <w:proofErr w:type="spellEnd"/>
      <w:r w:rsidRPr="00BE3C65">
        <w:rPr>
          <w:sz w:val="24"/>
          <w:szCs w:val="24"/>
          <w:lang w:val="ru-RU"/>
        </w:rPr>
        <w:t xml:space="preserve"> слов: интонационно выделять звуки в слове, различать гласные и согласные звуки, определять твердость и мягкость согласных, составлять схемы звукового состава слова; составлять предложения по живой модели; определять количество и последовательность слов в предложении. Педагог развивает мелкую моторику кистей рук детей с помощью раскрашивания, штриховки, мелких мозаик.</w:t>
      </w:r>
    </w:p>
    <w:p w14:paraId="3FCD3BAB" w14:textId="77777777" w:rsidR="00BE3C65" w:rsidRPr="00053BEB" w:rsidRDefault="00B77A00" w:rsidP="00632D4D">
      <w:pPr>
        <w:pStyle w:val="20"/>
        <w:shd w:val="clear" w:color="auto" w:fill="auto"/>
        <w:tabs>
          <w:tab w:val="left" w:pos="1349"/>
        </w:tabs>
        <w:spacing w:before="0" w:after="0" w:line="276" w:lineRule="auto"/>
        <w:ind w:left="720"/>
        <w:jc w:val="both"/>
        <w:rPr>
          <w:b/>
          <w:sz w:val="24"/>
          <w:szCs w:val="24"/>
          <w:lang w:val="ru-RU"/>
        </w:rPr>
      </w:pPr>
      <w:r>
        <w:rPr>
          <w:b/>
          <w:sz w:val="24"/>
          <w:szCs w:val="24"/>
          <w:lang w:val="ru-RU"/>
        </w:rPr>
        <w:t>2.1.3.6</w:t>
      </w:r>
      <w:r w:rsidR="00053BEB">
        <w:rPr>
          <w:b/>
          <w:sz w:val="24"/>
          <w:szCs w:val="24"/>
          <w:lang w:val="ru-RU"/>
        </w:rPr>
        <w:t xml:space="preserve">. </w:t>
      </w:r>
      <w:r w:rsidR="00BE3C65" w:rsidRPr="00053BEB">
        <w:rPr>
          <w:b/>
          <w:sz w:val="24"/>
          <w:szCs w:val="24"/>
          <w:lang w:val="ru-RU"/>
        </w:rPr>
        <w:t>От 6 лет до 7 лет.</w:t>
      </w:r>
    </w:p>
    <w:p w14:paraId="3F76DAB9" w14:textId="77777777" w:rsidR="00BE3C65" w:rsidRPr="00BE3C65" w:rsidRDefault="00BE3C65" w:rsidP="00632D4D">
      <w:pPr>
        <w:pStyle w:val="20"/>
        <w:shd w:val="clear" w:color="auto" w:fill="auto"/>
        <w:tabs>
          <w:tab w:val="left" w:pos="1561"/>
        </w:tabs>
        <w:spacing w:before="0" w:after="0" w:line="276" w:lineRule="auto"/>
        <w:ind w:right="20" w:firstLine="709"/>
        <w:jc w:val="both"/>
        <w:rPr>
          <w:sz w:val="24"/>
          <w:szCs w:val="24"/>
          <w:lang w:val="ru-RU"/>
        </w:rPr>
      </w:pPr>
      <w:r w:rsidRPr="00BE3C65">
        <w:rPr>
          <w:sz w:val="24"/>
          <w:szCs w:val="24"/>
          <w:lang w:val="ru-RU"/>
        </w:rPr>
        <w:t xml:space="preserve">В области речевого развития основными </w:t>
      </w:r>
      <w:r w:rsidRPr="00053BEB">
        <w:rPr>
          <w:b/>
          <w:sz w:val="24"/>
          <w:szCs w:val="24"/>
          <w:lang w:val="ru-RU"/>
        </w:rPr>
        <w:t>задачами</w:t>
      </w:r>
      <w:r w:rsidRPr="00BE3C65">
        <w:rPr>
          <w:sz w:val="24"/>
          <w:szCs w:val="24"/>
          <w:lang w:val="ru-RU"/>
        </w:rPr>
        <w:t xml:space="preserve"> образовательной деятельности являются:</w:t>
      </w:r>
    </w:p>
    <w:p w14:paraId="4DB1CF9C" w14:textId="77777777" w:rsidR="00BE3C65" w:rsidRPr="00BE3C65" w:rsidRDefault="00BE3C65" w:rsidP="005E5B25">
      <w:pPr>
        <w:pStyle w:val="20"/>
        <w:numPr>
          <w:ilvl w:val="0"/>
          <w:numId w:val="75"/>
        </w:numPr>
        <w:shd w:val="clear" w:color="auto" w:fill="auto"/>
        <w:tabs>
          <w:tab w:val="left" w:pos="998"/>
        </w:tabs>
        <w:spacing w:before="0" w:after="0" w:line="276" w:lineRule="auto"/>
        <w:ind w:left="20" w:firstLine="700"/>
        <w:jc w:val="both"/>
        <w:rPr>
          <w:sz w:val="24"/>
          <w:szCs w:val="24"/>
        </w:rPr>
      </w:pPr>
      <w:proofErr w:type="spellStart"/>
      <w:r w:rsidRPr="00BE3C65">
        <w:rPr>
          <w:sz w:val="24"/>
          <w:szCs w:val="24"/>
        </w:rPr>
        <w:t>Формирование</w:t>
      </w:r>
      <w:proofErr w:type="spellEnd"/>
      <w:r w:rsidRPr="00BE3C65">
        <w:rPr>
          <w:sz w:val="24"/>
          <w:szCs w:val="24"/>
        </w:rPr>
        <w:t xml:space="preserve"> </w:t>
      </w:r>
      <w:proofErr w:type="spellStart"/>
      <w:r w:rsidRPr="00BE3C65">
        <w:rPr>
          <w:sz w:val="24"/>
          <w:szCs w:val="24"/>
        </w:rPr>
        <w:t>словаря</w:t>
      </w:r>
      <w:proofErr w:type="spellEnd"/>
      <w:r w:rsidRPr="00BE3C65">
        <w:rPr>
          <w:sz w:val="24"/>
          <w:szCs w:val="24"/>
        </w:rPr>
        <w:t>:</w:t>
      </w:r>
    </w:p>
    <w:p w14:paraId="39767CCC" w14:textId="77777777"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lastRenderedPageBreak/>
        <w:t>обогащение словаря: расширять запас слов, обозначающих название предметов, действий, признаков. Закреплять у детей умения использовать в речи синонимы, существительные с обобщающими значениями. Вводить в словарь детей антонимы, многозначные слова;</w:t>
      </w:r>
    </w:p>
    <w:p w14:paraId="119E71E2"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активизация словаря: совершенствовать умение использовать разные части речи точно по смыслу.</w:t>
      </w:r>
    </w:p>
    <w:p w14:paraId="0683A16E" w14:textId="77777777" w:rsidR="00BE3C65" w:rsidRPr="00BE3C65" w:rsidRDefault="00BE3C65" w:rsidP="005E5B25">
      <w:pPr>
        <w:pStyle w:val="20"/>
        <w:numPr>
          <w:ilvl w:val="0"/>
          <w:numId w:val="75"/>
        </w:numPr>
        <w:shd w:val="clear" w:color="auto" w:fill="auto"/>
        <w:tabs>
          <w:tab w:val="left" w:pos="1042"/>
        </w:tabs>
        <w:spacing w:before="0" w:after="0" w:line="276" w:lineRule="auto"/>
        <w:ind w:left="20" w:firstLine="720"/>
        <w:jc w:val="both"/>
        <w:rPr>
          <w:sz w:val="24"/>
          <w:szCs w:val="24"/>
        </w:rPr>
      </w:pPr>
      <w:proofErr w:type="spellStart"/>
      <w:r w:rsidRPr="00BE3C65">
        <w:rPr>
          <w:sz w:val="24"/>
          <w:szCs w:val="24"/>
        </w:rPr>
        <w:t>Звуковая</w:t>
      </w:r>
      <w:proofErr w:type="spellEnd"/>
      <w:r w:rsidRPr="00BE3C65">
        <w:rPr>
          <w:sz w:val="24"/>
          <w:szCs w:val="24"/>
        </w:rPr>
        <w:t xml:space="preserve"> </w:t>
      </w:r>
      <w:proofErr w:type="spellStart"/>
      <w:r w:rsidRPr="00BE3C65">
        <w:rPr>
          <w:sz w:val="24"/>
          <w:szCs w:val="24"/>
        </w:rPr>
        <w:t>культура</w:t>
      </w:r>
      <w:proofErr w:type="spellEnd"/>
      <w:r w:rsidRPr="00BE3C65">
        <w:rPr>
          <w:sz w:val="24"/>
          <w:szCs w:val="24"/>
        </w:rPr>
        <w:t xml:space="preserve"> </w:t>
      </w:r>
      <w:proofErr w:type="spellStart"/>
      <w:r w:rsidRPr="00BE3C65">
        <w:rPr>
          <w:sz w:val="24"/>
          <w:szCs w:val="24"/>
        </w:rPr>
        <w:t>речи</w:t>
      </w:r>
      <w:proofErr w:type="spellEnd"/>
      <w:r w:rsidRPr="00BE3C65">
        <w:rPr>
          <w:sz w:val="24"/>
          <w:szCs w:val="24"/>
        </w:rPr>
        <w:t>:</w:t>
      </w:r>
    </w:p>
    <w:p w14:paraId="02D4A087"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совершенствовать умение различать на слух и в произношении все звуки родного языка. Отрабатывать дикцию: внятно и отчетливо произносить слова и словосочетания с естественной интонацией. Совершенствовать фонематический слух: называть слова с определенным звуком, находить слова с этим звуком в предложении, определять место звука в слове (в начале, в середине, в конце). Развивать интонационную сторону речи (мелодика, ритм, тембр, сила голоса, темп).</w:t>
      </w:r>
    </w:p>
    <w:p w14:paraId="321F0AEC" w14:textId="77777777" w:rsidR="00BE3C65" w:rsidRPr="00BE3C65" w:rsidRDefault="00BE3C65" w:rsidP="005E5B25">
      <w:pPr>
        <w:pStyle w:val="20"/>
        <w:numPr>
          <w:ilvl w:val="0"/>
          <w:numId w:val="75"/>
        </w:numPr>
        <w:shd w:val="clear" w:color="auto" w:fill="auto"/>
        <w:tabs>
          <w:tab w:val="left" w:pos="1033"/>
        </w:tabs>
        <w:spacing w:before="0" w:after="0" w:line="276" w:lineRule="auto"/>
        <w:ind w:left="20" w:firstLine="720"/>
        <w:jc w:val="both"/>
        <w:rPr>
          <w:sz w:val="24"/>
          <w:szCs w:val="24"/>
        </w:rPr>
      </w:pPr>
      <w:proofErr w:type="spellStart"/>
      <w:r w:rsidRPr="00BE3C65">
        <w:rPr>
          <w:sz w:val="24"/>
          <w:szCs w:val="24"/>
        </w:rPr>
        <w:t>Грамматический</w:t>
      </w:r>
      <w:proofErr w:type="spellEnd"/>
      <w:r w:rsidRPr="00BE3C65">
        <w:rPr>
          <w:sz w:val="24"/>
          <w:szCs w:val="24"/>
        </w:rPr>
        <w:t xml:space="preserve"> </w:t>
      </w:r>
      <w:proofErr w:type="spellStart"/>
      <w:r w:rsidRPr="00BE3C65">
        <w:rPr>
          <w:sz w:val="24"/>
          <w:szCs w:val="24"/>
        </w:rPr>
        <w:t>строй</w:t>
      </w:r>
      <w:proofErr w:type="spellEnd"/>
      <w:r w:rsidRPr="00BE3C65">
        <w:rPr>
          <w:sz w:val="24"/>
          <w:szCs w:val="24"/>
        </w:rPr>
        <w:t xml:space="preserve"> </w:t>
      </w:r>
      <w:proofErr w:type="spellStart"/>
      <w:r w:rsidRPr="00BE3C65">
        <w:rPr>
          <w:sz w:val="24"/>
          <w:szCs w:val="24"/>
        </w:rPr>
        <w:t>речи</w:t>
      </w:r>
      <w:proofErr w:type="spellEnd"/>
      <w:r w:rsidRPr="00BE3C65">
        <w:rPr>
          <w:sz w:val="24"/>
          <w:szCs w:val="24"/>
        </w:rPr>
        <w:t>:</w:t>
      </w:r>
    </w:p>
    <w:p w14:paraId="6BF2DC32"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закреплять умение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 Совершенствовать умение детей образовывать однокоренные слова, использовать в речи сложные предложения разных видов.</w:t>
      </w:r>
    </w:p>
    <w:p w14:paraId="5EF6608D" w14:textId="77777777" w:rsidR="00BE3C65" w:rsidRPr="00BE3C65" w:rsidRDefault="00BE3C65" w:rsidP="005E5B25">
      <w:pPr>
        <w:pStyle w:val="20"/>
        <w:numPr>
          <w:ilvl w:val="0"/>
          <w:numId w:val="75"/>
        </w:numPr>
        <w:shd w:val="clear" w:color="auto" w:fill="auto"/>
        <w:tabs>
          <w:tab w:val="left" w:pos="1052"/>
        </w:tabs>
        <w:spacing w:before="0" w:after="0" w:line="276" w:lineRule="auto"/>
        <w:ind w:left="20" w:firstLine="720"/>
        <w:jc w:val="both"/>
        <w:rPr>
          <w:sz w:val="24"/>
          <w:szCs w:val="24"/>
        </w:rPr>
      </w:pPr>
      <w:proofErr w:type="spellStart"/>
      <w:r w:rsidRPr="00BE3C65">
        <w:rPr>
          <w:sz w:val="24"/>
          <w:szCs w:val="24"/>
        </w:rPr>
        <w:t>Связная</w:t>
      </w:r>
      <w:proofErr w:type="spellEnd"/>
      <w:r w:rsidRPr="00BE3C65">
        <w:rPr>
          <w:sz w:val="24"/>
          <w:szCs w:val="24"/>
        </w:rPr>
        <w:t xml:space="preserve"> </w:t>
      </w:r>
      <w:proofErr w:type="spellStart"/>
      <w:r w:rsidRPr="00BE3C65">
        <w:rPr>
          <w:sz w:val="24"/>
          <w:szCs w:val="24"/>
        </w:rPr>
        <w:t>речь</w:t>
      </w:r>
      <w:proofErr w:type="spellEnd"/>
      <w:r w:rsidRPr="00BE3C65">
        <w:rPr>
          <w:sz w:val="24"/>
          <w:szCs w:val="24"/>
        </w:rPr>
        <w:t>:</w:t>
      </w:r>
    </w:p>
    <w:p w14:paraId="2CE2DAC3"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совершенствовать диалогическую и монологическую формы речи. Закреплять умение отвечать на вопросы и задавать их, воспитывать культуру речевого общения. Продолжать развивать коммуникативно-речевые умения. Продолжать учить детей самостоятельно, выразительно, последовательно, без повторов передавать содержание литературного текста, использовать в пересказе выразительные средства, характерные для произведения. Совершенствовать умение составлять рассказы о предмете, по картине, по серии сюжетных картинок. Продолжать учить детей составлять небольшие рассказы из личного опыта, творческие рассказы без наглядного материала. Закреплять умение составлять рассказы и небольшие сказки. Формировать умения строить разные типы высказывания (описание, повествование, рассуждение), соблюдая их структуру и используя разнообразные типы связей между предложениями и между частями высказывания.</w:t>
      </w:r>
    </w:p>
    <w:p w14:paraId="15EF4701" w14:textId="77777777" w:rsidR="00BE3C65" w:rsidRPr="00BE3C65" w:rsidRDefault="00BE3C65" w:rsidP="005E5B25">
      <w:pPr>
        <w:pStyle w:val="20"/>
        <w:numPr>
          <w:ilvl w:val="0"/>
          <w:numId w:val="75"/>
        </w:numPr>
        <w:shd w:val="clear" w:color="auto" w:fill="auto"/>
        <w:tabs>
          <w:tab w:val="left" w:pos="1033"/>
        </w:tabs>
        <w:spacing w:before="0" w:after="0" w:line="276" w:lineRule="auto"/>
        <w:ind w:left="20" w:firstLine="720"/>
        <w:jc w:val="both"/>
        <w:rPr>
          <w:sz w:val="24"/>
          <w:szCs w:val="24"/>
          <w:lang w:val="ru-RU"/>
        </w:rPr>
      </w:pPr>
      <w:r w:rsidRPr="00BE3C65">
        <w:rPr>
          <w:sz w:val="24"/>
          <w:szCs w:val="24"/>
          <w:lang w:val="ru-RU"/>
        </w:rPr>
        <w:t>Подготовка детей к обучению грамоте:</w:t>
      </w:r>
    </w:p>
    <w:p w14:paraId="1783B4E0"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упражнять в составлении предложений из 2-4 слов, членении простых предложений на слова с указанием их последовательности. Формировать у детей умение делить слова на слоги, составлять слова из слогов, делить на слоги трехсложные слова с открытыми слогами; знакомить детей с буквами; читать слоги, слова, простые предложения из 2-3 слов.</w:t>
      </w:r>
    </w:p>
    <w:p w14:paraId="32BEC21A" w14:textId="77777777" w:rsidR="00BE3C65" w:rsidRPr="00BE3C65" w:rsidRDefault="00BE3C65" w:rsidP="005E5B25">
      <w:pPr>
        <w:pStyle w:val="20"/>
        <w:numPr>
          <w:ilvl w:val="0"/>
          <w:numId w:val="75"/>
        </w:numPr>
        <w:shd w:val="clear" w:color="auto" w:fill="auto"/>
        <w:tabs>
          <w:tab w:val="left" w:pos="1033"/>
        </w:tabs>
        <w:spacing w:before="0" w:after="0" w:line="276" w:lineRule="auto"/>
        <w:ind w:left="20" w:firstLine="720"/>
        <w:jc w:val="both"/>
        <w:rPr>
          <w:sz w:val="24"/>
          <w:szCs w:val="24"/>
        </w:rPr>
      </w:pPr>
      <w:proofErr w:type="spellStart"/>
      <w:r w:rsidRPr="00BE3C65">
        <w:rPr>
          <w:sz w:val="24"/>
          <w:szCs w:val="24"/>
        </w:rPr>
        <w:t>Интерес</w:t>
      </w:r>
      <w:proofErr w:type="spellEnd"/>
      <w:r w:rsidRPr="00BE3C65">
        <w:rPr>
          <w:sz w:val="24"/>
          <w:szCs w:val="24"/>
        </w:rPr>
        <w:t xml:space="preserve"> к </w:t>
      </w:r>
      <w:proofErr w:type="spellStart"/>
      <w:r w:rsidRPr="00BE3C65">
        <w:rPr>
          <w:sz w:val="24"/>
          <w:szCs w:val="24"/>
        </w:rPr>
        <w:t>художественной</w:t>
      </w:r>
      <w:proofErr w:type="spellEnd"/>
      <w:r w:rsidRPr="00BE3C65">
        <w:rPr>
          <w:sz w:val="24"/>
          <w:szCs w:val="24"/>
        </w:rPr>
        <w:t xml:space="preserve"> </w:t>
      </w:r>
      <w:proofErr w:type="spellStart"/>
      <w:r w:rsidRPr="00BE3C65">
        <w:rPr>
          <w:sz w:val="24"/>
          <w:szCs w:val="24"/>
        </w:rPr>
        <w:t>литературе</w:t>
      </w:r>
      <w:proofErr w:type="spellEnd"/>
      <w:r w:rsidRPr="00BE3C65">
        <w:rPr>
          <w:sz w:val="24"/>
          <w:szCs w:val="24"/>
        </w:rPr>
        <w:t>:</w:t>
      </w:r>
    </w:p>
    <w:p w14:paraId="5B293948"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отношение детей к книге как эстетическому объекту, поддерживать положительные эмоциональные проявления детей (радость, удовольствие при слушании произведений);</w:t>
      </w:r>
    </w:p>
    <w:p w14:paraId="57877731"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развивать интерес к изданиям познавательного и энциклопедического характера; знакомить с разнообразными по жанру и тематике художественными произведениями;</w:t>
      </w:r>
    </w:p>
    <w:p w14:paraId="02F46C32"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положительное эмоциональное отношение к «чтению с продолжением» (сказка-повесть, цикл рассказов со сквозным персонажем);</w:t>
      </w:r>
    </w:p>
    <w:p w14:paraId="75E76206"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 xml:space="preserve">формировать представления о жанровых, композиционных и языковых особенностях </w:t>
      </w:r>
      <w:r w:rsidRPr="00BE3C65">
        <w:rPr>
          <w:sz w:val="24"/>
          <w:szCs w:val="24"/>
          <w:lang w:val="ru-RU"/>
        </w:rPr>
        <w:lastRenderedPageBreak/>
        <w:t>жанров литературы: литературная сказка, рассказ, стихотворение, басня, пословица, небылица, былина;</w:t>
      </w:r>
    </w:p>
    <w:p w14:paraId="48A8724C"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развитие поэтического слуха);</w:t>
      </w:r>
    </w:p>
    <w:p w14:paraId="0135B098"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поддерживать избирательные интересы детей к произведениям определенного жанра и тематики;</w:t>
      </w:r>
    </w:p>
    <w:p w14:paraId="03C468AD"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развивать образность речи и словесное творчество (составление сравнений, метафор, описательных и метафорических загадок, сочинение текстов сказочного и реалистического характера, создание рифмованных строк).</w:t>
      </w:r>
    </w:p>
    <w:p w14:paraId="20F063D5" w14:textId="77777777" w:rsidR="00BE3C65" w:rsidRPr="00BE3C65" w:rsidRDefault="00BE3C65" w:rsidP="00632D4D">
      <w:pPr>
        <w:pStyle w:val="20"/>
        <w:shd w:val="clear" w:color="auto" w:fill="auto"/>
        <w:tabs>
          <w:tab w:val="left" w:pos="1580"/>
        </w:tabs>
        <w:spacing w:before="0" w:after="0" w:line="276" w:lineRule="auto"/>
        <w:ind w:left="740"/>
        <w:jc w:val="both"/>
        <w:rPr>
          <w:sz w:val="24"/>
          <w:szCs w:val="24"/>
        </w:rPr>
      </w:pPr>
      <w:proofErr w:type="spellStart"/>
      <w:r w:rsidRPr="00053BEB">
        <w:rPr>
          <w:b/>
          <w:sz w:val="24"/>
          <w:szCs w:val="24"/>
        </w:rPr>
        <w:t>Содержание</w:t>
      </w:r>
      <w:proofErr w:type="spellEnd"/>
      <w:r w:rsidRPr="00BE3C65">
        <w:rPr>
          <w:sz w:val="24"/>
          <w:szCs w:val="24"/>
        </w:rPr>
        <w:t xml:space="preserve"> </w:t>
      </w:r>
      <w:proofErr w:type="spellStart"/>
      <w:r w:rsidRPr="00BE3C65">
        <w:rPr>
          <w:sz w:val="24"/>
          <w:szCs w:val="24"/>
        </w:rPr>
        <w:t>образовательной</w:t>
      </w:r>
      <w:proofErr w:type="spellEnd"/>
      <w:r w:rsidRPr="00BE3C65">
        <w:rPr>
          <w:sz w:val="24"/>
          <w:szCs w:val="24"/>
        </w:rPr>
        <w:t xml:space="preserve"> </w:t>
      </w:r>
      <w:proofErr w:type="spellStart"/>
      <w:r w:rsidRPr="00BE3C65">
        <w:rPr>
          <w:sz w:val="24"/>
          <w:szCs w:val="24"/>
        </w:rPr>
        <w:t>деятельности</w:t>
      </w:r>
      <w:proofErr w:type="spellEnd"/>
      <w:r w:rsidRPr="00BE3C65">
        <w:rPr>
          <w:sz w:val="24"/>
          <w:szCs w:val="24"/>
        </w:rPr>
        <w:t>.</w:t>
      </w:r>
    </w:p>
    <w:p w14:paraId="41329D15" w14:textId="77777777" w:rsidR="00BE3C65" w:rsidRPr="00BE3C65" w:rsidRDefault="00BE3C65" w:rsidP="005E5B25">
      <w:pPr>
        <w:pStyle w:val="20"/>
        <w:numPr>
          <w:ilvl w:val="0"/>
          <w:numId w:val="76"/>
        </w:numPr>
        <w:shd w:val="clear" w:color="auto" w:fill="auto"/>
        <w:tabs>
          <w:tab w:val="left" w:pos="1018"/>
        </w:tabs>
        <w:spacing w:before="0" w:after="0" w:line="276" w:lineRule="auto"/>
        <w:ind w:left="20" w:firstLine="720"/>
        <w:jc w:val="both"/>
        <w:rPr>
          <w:sz w:val="24"/>
          <w:szCs w:val="24"/>
        </w:rPr>
      </w:pPr>
      <w:proofErr w:type="spellStart"/>
      <w:r w:rsidRPr="00BE3C65">
        <w:rPr>
          <w:sz w:val="24"/>
          <w:szCs w:val="24"/>
        </w:rPr>
        <w:t>Формирование</w:t>
      </w:r>
      <w:proofErr w:type="spellEnd"/>
      <w:r w:rsidRPr="00BE3C65">
        <w:rPr>
          <w:sz w:val="24"/>
          <w:szCs w:val="24"/>
        </w:rPr>
        <w:t xml:space="preserve"> </w:t>
      </w:r>
      <w:proofErr w:type="spellStart"/>
      <w:r w:rsidRPr="00BE3C65">
        <w:rPr>
          <w:sz w:val="24"/>
          <w:szCs w:val="24"/>
        </w:rPr>
        <w:t>словаря</w:t>
      </w:r>
      <w:proofErr w:type="spellEnd"/>
      <w:r w:rsidRPr="00BE3C65">
        <w:rPr>
          <w:sz w:val="24"/>
          <w:szCs w:val="24"/>
        </w:rPr>
        <w:t>:</w:t>
      </w:r>
    </w:p>
    <w:p w14:paraId="4DC0F9BE"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педагог формирует у детей умения подбирать точные слова для выражения мысли; выполнять операцию классификации - деления освоенных понятий на группы на основе выявленных признаков, использовать в речи средства языковой выразительности: антонимы, синонимы, многозначные слова, метафоры, олицетворения.</w:t>
      </w:r>
    </w:p>
    <w:p w14:paraId="7F39DEB6" w14:textId="77777777" w:rsidR="00BE3C65" w:rsidRPr="00BE3C65" w:rsidRDefault="00BE3C65" w:rsidP="005E5B25">
      <w:pPr>
        <w:pStyle w:val="20"/>
        <w:numPr>
          <w:ilvl w:val="0"/>
          <w:numId w:val="76"/>
        </w:numPr>
        <w:shd w:val="clear" w:color="auto" w:fill="auto"/>
        <w:tabs>
          <w:tab w:val="left" w:pos="1042"/>
        </w:tabs>
        <w:spacing w:before="0" w:after="0" w:line="276" w:lineRule="auto"/>
        <w:ind w:left="20" w:firstLine="720"/>
        <w:jc w:val="both"/>
        <w:rPr>
          <w:sz w:val="24"/>
          <w:szCs w:val="24"/>
        </w:rPr>
      </w:pPr>
      <w:proofErr w:type="spellStart"/>
      <w:r w:rsidRPr="00BE3C65">
        <w:rPr>
          <w:sz w:val="24"/>
          <w:szCs w:val="24"/>
        </w:rPr>
        <w:t>Звуковая</w:t>
      </w:r>
      <w:proofErr w:type="spellEnd"/>
      <w:r w:rsidRPr="00BE3C65">
        <w:rPr>
          <w:sz w:val="24"/>
          <w:szCs w:val="24"/>
        </w:rPr>
        <w:t xml:space="preserve"> </w:t>
      </w:r>
      <w:proofErr w:type="spellStart"/>
      <w:r w:rsidRPr="00BE3C65">
        <w:rPr>
          <w:sz w:val="24"/>
          <w:szCs w:val="24"/>
        </w:rPr>
        <w:t>культура</w:t>
      </w:r>
      <w:proofErr w:type="spellEnd"/>
      <w:r w:rsidRPr="00BE3C65">
        <w:rPr>
          <w:sz w:val="24"/>
          <w:szCs w:val="24"/>
        </w:rPr>
        <w:t xml:space="preserve"> </w:t>
      </w:r>
      <w:proofErr w:type="spellStart"/>
      <w:r w:rsidRPr="00BE3C65">
        <w:rPr>
          <w:sz w:val="24"/>
          <w:szCs w:val="24"/>
        </w:rPr>
        <w:t>речи</w:t>
      </w:r>
      <w:proofErr w:type="spellEnd"/>
      <w:r w:rsidRPr="00BE3C65">
        <w:rPr>
          <w:sz w:val="24"/>
          <w:szCs w:val="24"/>
        </w:rPr>
        <w:t>:</w:t>
      </w:r>
    </w:p>
    <w:p w14:paraId="6A21F383"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 xml:space="preserve">педагог способствует автоматизации и дифференциации сложных </w:t>
      </w:r>
      <w:r w:rsidRPr="00BE3C65">
        <w:rPr>
          <w:rStyle w:val="CenturySchoolbook175pt"/>
          <w:rFonts w:ascii="Times New Roman" w:hAnsi="Times New Roman" w:cs="Times New Roman"/>
          <w:sz w:val="24"/>
          <w:szCs w:val="24"/>
        </w:rPr>
        <w:t xml:space="preserve">для </w:t>
      </w:r>
      <w:r w:rsidRPr="00BE3C65">
        <w:rPr>
          <w:sz w:val="24"/>
          <w:szCs w:val="24"/>
          <w:lang w:val="ru-RU"/>
        </w:rPr>
        <w:t>произношения звуков в речи; проводит работу по исправлению имеющихся нарушений в звукопроизношении.</w:t>
      </w:r>
    </w:p>
    <w:p w14:paraId="3387CB1F" w14:textId="77777777" w:rsidR="00BE3C65" w:rsidRPr="00BE3C65" w:rsidRDefault="00BE3C65" w:rsidP="005E5B25">
      <w:pPr>
        <w:pStyle w:val="20"/>
        <w:numPr>
          <w:ilvl w:val="0"/>
          <w:numId w:val="76"/>
        </w:numPr>
        <w:shd w:val="clear" w:color="auto" w:fill="auto"/>
        <w:tabs>
          <w:tab w:val="left" w:pos="1033"/>
        </w:tabs>
        <w:spacing w:before="0" w:after="0" w:line="276" w:lineRule="auto"/>
        <w:ind w:left="20" w:firstLine="720"/>
        <w:jc w:val="both"/>
        <w:rPr>
          <w:sz w:val="24"/>
          <w:szCs w:val="24"/>
        </w:rPr>
      </w:pPr>
      <w:proofErr w:type="spellStart"/>
      <w:r w:rsidRPr="00BE3C65">
        <w:rPr>
          <w:sz w:val="24"/>
          <w:szCs w:val="24"/>
        </w:rPr>
        <w:t>Грамматический</w:t>
      </w:r>
      <w:proofErr w:type="spellEnd"/>
      <w:r w:rsidRPr="00BE3C65">
        <w:rPr>
          <w:sz w:val="24"/>
          <w:szCs w:val="24"/>
        </w:rPr>
        <w:t xml:space="preserve"> </w:t>
      </w:r>
      <w:proofErr w:type="spellStart"/>
      <w:r w:rsidRPr="00BE3C65">
        <w:rPr>
          <w:sz w:val="24"/>
          <w:szCs w:val="24"/>
        </w:rPr>
        <w:t>строй</w:t>
      </w:r>
      <w:proofErr w:type="spellEnd"/>
      <w:r w:rsidRPr="00BE3C65">
        <w:rPr>
          <w:sz w:val="24"/>
          <w:szCs w:val="24"/>
        </w:rPr>
        <w:t xml:space="preserve"> </w:t>
      </w:r>
      <w:proofErr w:type="spellStart"/>
      <w:r w:rsidRPr="00BE3C65">
        <w:rPr>
          <w:sz w:val="24"/>
          <w:szCs w:val="24"/>
        </w:rPr>
        <w:t>речи</w:t>
      </w:r>
      <w:proofErr w:type="spellEnd"/>
      <w:r w:rsidRPr="00BE3C65">
        <w:rPr>
          <w:sz w:val="24"/>
          <w:szCs w:val="24"/>
        </w:rPr>
        <w:t>:</w:t>
      </w:r>
    </w:p>
    <w:p w14:paraId="7B8838A1"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педагог развивает у детей умения образовывать сложные слова посредством слияния основ, самостоятельно использовать в речи разные типы предложений в соответствии с содержанием высказывания, с помощью игр и упражнений закрепляет умения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w:t>
      </w:r>
    </w:p>
    <w:p w14:paraId="33F1668F" w14:textId="77777777" w:rsidR="00BE3C65" w:rsidRPr="00BE3C65" w:rsidRDefault="00BE3C65" w:rsidP="005E5B25">
      <w:pPr>
        <w:pStyle w:val="20"/>
        <w:numPr>
          <w:ilvl w:val="0"/>
          <w:numId w:val="76"/>
        </w:numPr>
        <w:shd w:val="clear" w:color="auto" w:fill="auto"/>
        <w:tabs>
          <w:tab w:val="left" w:pos="1027"/>
        </w:tabs>
        <w:spacing w:before="0" w:after="0" w:line="276" w:lineRule="auto"/>
        <w:ind w:left="20" w:firstLine="700"/>
        <w:jc w:val="both"/>
        <w:rPr>
          <w:sz w:val="24"/>
          <w:szCs w:val="24"/>
        </w:rPr>
      </w:pPr>
      <w:proofErr w:type="spellStart"/>
      <w:r w:rsidRPr="00BE3C65">
        <w:rPr>
          <w:sz w:val="24"/>
          <w:szCs w:val="24"/>
        </w:rPr>
        <w:t>Связная</w:t>
      </w:r>
      <w:proofErr w:type="spellEnd"/>
      <w:r w:rsidRPr="00BE3C65">
        <w:rPr>
          <w:sz w:val="24"/>
          <w:szCs w:val="24"/>
        </w:rPr>
        <w:t xml:space="preserve"> </w:t>
      </w:r>
      <w:proofErr w:type="spellStart"/>
      <w:r w:rsidRPr="00BE3C65">
        <w:rPr>
          <w:sz w:val="24"/>
          <w:szCs w:val="24"/>
        </w:rPr>
        <w:t>речь</w:t>
      </w:r>
      <w:proofErr w:type="spellEnd"/>
      <w:r w:rsidRPr="00BE3C65">
        <w:rPr>
          <w:sz w:val="24"/>
          <w:szCs w:val="24"/>
        </w:rPr>
        <w:t>:</w:t>
      </w:r>
    </w:p>
    <w:p w14:paraId="4EF84F58" w14:textId="77777777"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педагог подводит детей к осознанному выбору этикетной формы в зависимости от ситуации общения, возраста собеседника, цели взаимодействия, формирует умение использовать средства языковой выразительности при сочинении загадок, сказок, стихотворений, помогает детям осваивать умения коллективного речевого взаимодействия при выполнении поручений и игровых заданий, употреблять вариативные этикетные формулы эмоционального взаимодействия с людьми, правила этикета в новых ситуациях. Например, формирует умение представить своего друга родителям (законным представителям), сверстникам. Педагог использует речевые ситуации и совместную деятельность для формирования коммуникативно-речевых умений у детей, закрепляет у детей умение пересказывать литературные произведения по ролям, близко к тексту, от лица литературного героя, передавая идею и содержание, выразительно воспроизводя диалоги действующих лиц, подводит к пониманию и запоминанию авторских средств выразительности, использованию их при пересказе, в собственной речи, умению замечать их в рассказах сверстников;</w:t>
      </w:r>
    </w:p>
    <w:p w14:paraId="2708C32E" w14:textId="77777777"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 xml:space="preserve">в описательных рассказах педагог формирует у детей умения передавать эмоциональное отношение к образам, используя средства языковой выразительности: метафоры, сравнения, эпитеты, гиперболы, олицетворения; самостоятельно определять логику описательного рассказа; использовать разнообразные средства выразительности; формирует умение составлять повествовательные рассказы по картине, из личного и коллективного опыта, по набору игрушек, </w:t>
      </w:r>
      <w:r w:rsidRPr="00BE3C65">
        <w:rPr>
          <w:sz w:val="24"/>
          <w:szCs w:val="24"/>
          <w:lang w:val="ru-RU"/>
        </w:rPr>
        <w:lastRenderedPageBreak/>
        <w:t>закрепляет у детей умение строить свой рассказ, соблюдая структуру повествования, составлять рассказы-контаминации (сочетание описания и повествования; описания и рассуждения);</w:t>
      </w:r>
    </w:p>
    <w:p w14:paraId="163477E2" w14:textId="77777777"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педагог развивает у детей способность самостоятельно использовать в процессе общения со взрослыми и сверстниками объяснительную речь, речь- доказательство, речевое планирование, помогает детям осваивать умения самостоятельно сочинять разнообразные виды творческих рассказов. В творческих рассказах закрепляет умение использовать личный и литературный опыт в зависимости от индивидуальных интересов и способностей; развивает у детей умение внимательно выслушивать рассказы сверстников, помогать им в случае затруднений, замечать речевые и логические ошибки, доброжелательно и конструктивно исправлять их.</w:t>
      </w:r>
    </w:p>
    <w:p w14:paraId="75E7C71B" w14:textId="77777777" w:rsidR="00BE3C65" w:rsidRPr="00BE3C65" w:rsidRDefault="00BE3C65" w:rsidP="005E5B25">
      <w:pPr>
        <w:pStyle w:val="20"/>
        <w:numPr>
          <w:ilvl w:val="0"/>
          <w:numId w:val="76"/>
        </w:numPr>
        <w:shd w:val="clear" w:color="auto" w:fill="auto"/>
        <w:tabs>
          <w:tab w:val="left" w:pos="1008"/>
        </w:tabs>
        <w:spacing w:before="0" w:after="0" w:line="276" w:lineRule="auto"/>
        <w:ind w:left="20" w:firstLine="700"/>
        <w:jc w:val="both"/>
        <w:rPr>
          <w:sz w:val="24"/>
          <w:szCs w:val="24"/>
          <w:lang w:val="ru-RU"/>
        </w:rPr>
      </w:pPr>
      <w:r w:rsidRPr="00BE3C65">
        <w:rPr>
          <w:sz w:val="24"/>
          <w:szCs w:val="24"/>
          <w:lang w:val="ru-RU"/>
        </w:rPr>
        <w:t>Подготовка детей к обучению грамоте:</w:t>
      </w:r>
    </w:p>
    <w:p w14:paraId="57CE44E1" w14:textId="77777777"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 xml:space="preserve">педагог продолжает формировать у детей интерес к языку, осознанное отношение к языковым явлениям, помогает освоить звуковой анализ </w:t>
      </w:r>
      <w:proofErr w:type="spellStart"/>
      <w:r w:rsidRPr="00BE3C65">
        <w:rPr>
          <w:sz w:val="24"/>
          <w:szCs w:val="24"/>
          <w:lang w:val="ru-RU"/>
        </w:rPr>
        <w:t>четырехзвуковых</w:t>
      </w:r>
      <w:proofErr w:type="spellEnd"/>
      <w:r w:rsidRPr="00BE3C65">
        <w:rPr>
          <w:sz w:val="24"/>
          <w:szCs w:val="24"/>
          <w:lang w:val="ru-RU"/>
        </w:rPr>
        <w:t xml:space="preserve"> и </w:t>
      </w:r>
      <w:proofErr w:type="spellStart"/>
      <w:r w:rsidRPr="00BE3C65">
        <w:rPr>
          <w:sz w:val="24"/>
          <w:szCs w:val="24"/>
          <w:lang w:val="ru-RU"/>
        </w:rPr>
        <w:t>пятизвуковых</w:t>
      </w:r>
      <w:proofErr w:type="spellEnd"/>
      <w:r w:rsidRPr="00BE3C65">
        <w:rPr>
          <w:sz w:val="24"/>
          <w:szCs w:val="24"/>
          <w:lang w:val="ru-RU"/>
        </w:rPr>
        <w:t xml:space="preserve"> слов; закрепляет умение интонационно выделять звуки в слове, определять их последовательность, давать им характеристику, составлять схемы слова, выделять ударный гласный звука в слове; определять количество и последовательность слов в предложении; составлять предложения с заданным количеством слов; ориентироваться на листе, выполнять графические диктанты; штриховку в разных направлениях, обводку; знать названия букв, читать слоги.</w:t>
      </w:r>
    </w:p>
    <w:p w14:paraId="1F353F23" w14:textId="77777777" w:rsidR="00BE3C65" w:rsidRPr="00BE3C65" w:rsidRDefault="00B77A00" w:rsidP="00632D4D">
      <w:pPr>
        <w:pStyle w:val="20"/>
        <w:shd w:val="clear" w:color="auto" w:fill="auto"/>
        <w:tabs>
          <w:tab w:val="left" w:pos="1489"/>
        </w:tabs>
        <w:spacing w:before="0" w:after="0" w:line="276" w:lineRule="auto"/>
        <w:ind w:right="20" w:firstLine="709"/>
        <w:jc w:val="both"/>
        <w:rPr>
          <w:sz w:val="24"/>
          <w:szCs w:val="24"/>
          <w:lang w:val="ru-RU"/>
        </w:rPr>
      </w:pPr>
      <w:r>
        <w:rPr>
          <w:b/>
          <w:sz w:val="24"/>
          <w:szCs w:val="24"/>
          <w:lang w:val="ru-RU"/>
        </w:rPr>
        <w:t>2.1.3.7</w:t>
      </w:r>
      <w:r w:rsidR="00053BEB">
        <w:rPr>
          <w:b/>
          <w:sz w:val="24"/>
          <w:szCs w:val="24"/>
          <w:lang w:val="ru-RU"/>
        </w:rPr>
        <w:t xml:space="preserve">. </w:t>
      </w:r>
      <w:r w:rsidR="00BE3C65" w:rsidRPr="00BE3C65">
        <w:rPr>
          <w:b/>
          <w:sz w:val="24"/>
          <w:szCs w:val="24"/>
          <w:lang w:val="ru-RU"/>
        </w:rPr>
        <w:t>Решение совокупных задач воспитания в рамках образовательной области «Речевое развитие»</w:t>
      </w:r>
      <w:r w:rsidR="00BE3C65" w:rsidRPr="00BE3C65">
        <w:rPr>
          <w:sz w:val="24"/>
          <w:szCs w:val="24"/>
          <w:lang w:val="ru-RU"/>
        </w:rPr>
        <w:t xml:space="preserve"> </w:t>
      </w:r>
      <w:r w:rsidR="00BE3C65" w:rsidRPr="000573C0">
        <w:rPr>
          <w:b/>
          <w:sz w:val="24"/>
          <w:szCs w:val="24"/>
          <w:lang w:val="ru-RU"/>
        </w:rPr>
        <w:t>направлено на приобщение детей к ценностям «Культура» и «Красота»,</w:t>
      </w:r>
      <w:r w:rsidR="00BE3C65" w:rsidRPr="00BE3C65">
        <w:rPr>
          <w:sz w:val="24"/>
          <w:szCs w:val="24"/>
          <w:lang w:val="ru-RU"/>
        </w:rPr>
        <w:t xml:space="preserve"> что предполагает:</w:t>
      </w:r>
    </w:p>
    <w:p w14:paraId="58C3DB8F" w14:textId="77777777" w:rsidR="00BE3C65" w:rsidRPr="00BE3C65" w:rsidRDefault="00BE3C65" w:rsidP="005E5B25">
      <w:pPr>
        <w:pStyle w:val="20"/>
        <w:numPr>
          <w:ilvl w:val="0"/>
          <w:numId w:val="81"/>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владение формами речевого этикета, отражающими принятые в обществе правила и нормы культурного поведения;</w:t>
      </w:r>
    </w:p>
    <w:p w14:paraId="6CCADF7A" w14:textId="77777777" w:rsidR="00BE3C65" w:rsidRPr="00BE3C65" w:rsidRDefault="00BE3C65" w:rsidP="005E5B25">
      <w:pPr>
        <w:pStyle w:val="20"/>
        <w:numPr>
          <w:ilvl w:val="0"/>
          <w:numId w:val="81"/>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14:paraId="3DEC460E" w14:textId="77777777" w:rsidR="005A4C2C" w:rsidRDefault="005A4C2C" w:rsidP="00632D4D">
      <w:pPr>
        <w:pStyle w:val="a3"/>
        <w:spacing w:line="276" w:lineRule="auto"/>
        <w:ind w:right="245"/>
      </w:pPr>
    </w:p>
    <w:p w14:paraId="2C484EF2" w14:textId="77777777" w:rsidR="001F32F6" w:rsidRDefault="005A4C2C" w:rsidP="00632D4D">
      <w:pPr>
        <w:pStyle w:val="a3"/>
        <w:spacing w:before="10" w:line="276" w:lineRule="auto"/>
        <w:ind w:left="0" w:firstLine="0"/>
        <w:rPr>
          <w:b/>
          <w:sz w:val="27"/>
        </w:rPr>
      </w:pPr>
      <w:r w:rsidRPr="005A4C2C">
        <w:rPr>
          <w:b/>
          <w:sz w:val="27"/>
        </w:rPr>
        <w:t>Литератур</w:t>
      </w:r>
      <w:r w:rsidR="00EB77D2">
        <w:rPr>
          <w:b/>
          <w:sz w:val="27"/>
        </w:rPr>
        <w:t>ные средства</w:t>
      </w:r>
      <w:r w:rsidRPr="005A4C2C">
        <w:rPr>
          <w:b/>
          <w:sz w:val="27"/>
        </w:rPr>
        <w:t xml:space="preserve"> для решения задач образовательной области </w:t>
      </w:r>
    </w:p>
    <w:p w14:paraId="6D0954CE" w14:textId="77777777" w:rsidR="005A4C2C" w:rsidRPr="005A4C2C" w:rsidRDefault="005A4C2C" w:rsidP="00632D4D">
      <w:pPr>
        <w:pStyle w:val="a3"/>
        <w:spacing w:before="10" w:line="276" w:lineRule="auto"/>
        <w:ind w:left="0" w:firstLine="0"/>
        <w:rPr>
          <w:b/>
          <w:sz w:val="27"/>
        </w:rPr>
      </w:pPr>
      <w:r w:rsidRPr="005A4C2C">
        <w:rPr>
          <w:b/>
          <w:sz w:val="27"/>
        </w:rPr>
        <w:t>«</w:t>
      </w:r>
      <w:r>
        <w:rPr>
          <w:b/>
          <w:sz w:val="27"/>
        </w:rPr>
        <w:t>Речевое развитие»</w:t>
      </w:r>
      <w:r w:rsidRPr="005A4C2C">
        <w:rPr>
          <w:b/>
          <w:sz w:val="27"/>
        </w:rPr>
        <w:t>:</w:t>
      </w:r>
    </w:p>
    <w:tbl>
      <w:tblPr>
        <w:tblW w:w="10812" w:type="dxa"/>
        <w:tblInd w:w="-38" w:type="dxa"/>
        <w:tblLayout w:type="fixed"/>
        <w:tblCellMar>
          <w:left w:w="30" w:type="dxa"/>
          <w:right w:w="30" w:type="dxa"/>
        </w:tblCellMar>
        <w:tblLook w:val="0000" w:firstRow="0" w:lastRow="0" w:firstColumn="0" w:lastColumn="0" w:noHBand="0" w:noVBand="0"/>
      </w:tblPr>
      <w:tblGrid>
        <w:gridCol w:w="3299"/>
        <w:gridCol w:w="7513"/>
      </w:tblGrid>
      <w:tr w:rsidR="005A4C2C" w:rsidRPr="005A4C2C" w14:paraId="7BC3C27F" w14:textId="77777777" w:rsidTr="00310756">
        <w:trPr>
          <w:trHeight w:val="497"/>
        </w:trPr>
        <w:tc>
          <w:tcPr>
            <w:tcW w:w="3299" w:type="dxa"/>
          </w:tcPr>
          <w:p w14:paraId="1A075A33"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Ушакова  О.С., Артюхова И.С.</w:t>
            </w:r>
          </w:p>
        </w:tc>
        <w:tc>
          <w:tcPr>
            <w:tcW w:w="7513" w:type="dxa"/>
          </w:tcPr>
          <w:p w14:paraId="271C17A4"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Развитие речи. Методические рекомендации к программе "Мир открытий". Игры и конспекты занятий. Вторая младшая группа детского сада</w:t>
            </w:r>
          </w:p>
        </w:tc>
      </w:tr>
      <w:tr w:rsidR="005A4C2C" w:rsidRPr="005A4C2C" w14:paraId="653ADD8A" w14:textId="77777777" w:rsidTr="00310756">
        <w:trPr>
          <w:trHeight w:val="521"/>
        </w:trPr>
        <w:tc>
          <w:tcPr>
            <w:tcW w:w="3299" w:type="dxa"/>
          </w:tcPr>
          <w:p w14:paraId="20096CC3"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 xml:space="preserve">Ушакова  О.С., Артюхова И.С. </w:t>
            </w:r>
          </w:p>
        </w:tc>
        <w:tc>
          <w:tcPr>
            <w:tcW w:w="7513" w:type="dxa"/>
          </w:tcPr>
          <w:p w14:paraId="249E3A9A"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 xml:space="preserve">Развитие речи. Методические рекомендации к программе "Мир открытий". Игры и конспекты занятий. Средняя группа детского сада </w:t>
            </w:r>
          </w:p>
        </w:tc>
      </w:tr>
      <w:tr w:rsidR="005A4C2C" w:rsidRPr="005A4C2C" w14:paraId="439915DD" w14:textId="77777777" w:rsidTr="00310756">
        <w:trPr>
          <w:trHeight w:val="521"/>
        </w:trPr>
        <w:tc>
          <w:tcPr>
            <w:tcW w:w="3299" w:type="dxa"/>
          </w:tcPr>
          <w:p w14:paraId="1E51EECC"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Ушакова  О.С., Артюхова И.С.</w:t>
            </w:r>
          </w:p>
        </w:tc>
        <w:tc>
          <w:tcPr>
            <w:tcW w:w="7513" w:type="dxa"/>
          </w:tcPr>
          <w:p w14:paraId="4842BEA8"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Развитие речи. Методические рекомендации к программе "Мир открытий". Игры и конспекты занятий. Старшая группа детского сада</w:t>
            </w:r>
          </w:p>
        </w:tc>
      </w:tr>
      <w:tr w:rsidR="005A4C2C" w:rsidRPr="005A4C2C" w14:paraId="55CB4C49" w14:textId="77777777" w:rsidTr="00310756">
        <w:trPr>
          <w:trHeight w:val="509"/>
        </w:trPr>
        <w:tc>
          <w:tcPr>
            <w:tcW w:w="3299" w:type="dxa"/>
          </w:tcPr>
          <w:p w14:paraId="62E8892A"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 xml:space="preserve">Ушакова  О.С., Артюхова И.С. </w:t>
            </w:r>
          </w:p>
        </w:tc>
        <w:tc>
          <w:tcPr>
            <w:tcW w:w="7513" w:type="dxa"/>
          </w:tcPr>
          <w:p w14:paraId="0DE2EDD9"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Развитие речи. Методические рекомендации к программе "Мир открытий". Игры и конспекты занятий. Подготовительная группа детского сада.</w:t>
            </w:r>
          </w:p>
        </w:tc>
      </w:tr>
      <w:tr w:rsidR="005A4C2C" w:rsidRPr="005A4C2C" w14:paraId="35CF8CB5" w14:textId="77777777" w:rsidTr="00310756">
        <w:trPr>
          <w:trHeight w:val="294"/>
        </w:trPr>
        <w:tc>
          <w:tcPr>
            <w:tcW w:w="3299" w:type="dxa"/>
          </w:tcPr>
          <w:p w14:paraId="733A7E08"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Ушакова  О.С.</w:t>
            </w:r>
          </w:p>
        </w:tc>
        <w:tc>
          <w:tcPr>
            <w:tcW w:w="7513" w:type="dxa"/>
          </w:tcPr>
          <w:p w14:paraId="2602003B"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 xml:space="preserve">ГОВОРИ ПРАВИЛЬНО! Тетрадь по развитию речи для детей 3-4 лет </w:t>
            </w:r>
          </w:p>
        </w:tc>
      </w:tr>
      <w:tr w:rsidR="005A4C2C" w:rsidRPr="005A4C2C" w14:paraId="40F37F18" w14:textId="77777777" w:rsidTr="00310756">
        <w:trPr>
          <w:trHeight w:val="261"/>
        </w:trPr>
        <w:tc>
          <w:tcPr>
            <w:tcW w:w="3299" w:type="dxa"/>
          </w:tcPr>
          <w:p w14:paraId="7655DB36"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 xml:space="preserve">Ушакова  О.С., Артюхова И.С. </w:t>
            </w:r>
          </w:p>
        </w:tc>
        <w:tc>
          <w:tcPr>
            <w:tcW w:w="7513" w:type="dxa"/>
          </w:tcPr>
          <w:p w14:paraId="56C79031"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 xml:space="preserve">ГОВОРИ ПРАВИЛЬНО. Тетрадь по развитию речи для детей 4-5 лет </w:t>
            </w:r>
          </w:p>
        </w:tc>
      </w:tr>
      <w:tr w:rsidR="005A4C2C" w:rsidRPr="005A4C2C" w14:paraId="72403CE8" w14:textId="77777777" w:rsidTr="00310756">
        <w:trPr>
          <w:trHeight w:val="280"/>
        </w:trPr>
        <w:tc>
          <w:tcPr>
            <w:tcW w:w="3299" w:type="dxa"/>
          </w:tcPr>
          <w:p w14:paraId="585F86A5"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 xml:space="preserve">Ушакова  О.С., Артюхова И.С. </w:t>
            </w:r>
          </w:p>
        </w:tc>
        <w:tc>
          <w:tcPr>
            <w:tcW w:w="7513" w:type="dxa"/>
          </w:tcPr>
          <w:p w14:paraId="63BD5A5B"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ГОВОРИ ПРАВИЛЬНО! Тетрадь по развитию речи для детей 5-6 лет</w:t>
            </w:r>
          </w:p>
        </w:tc>
      </w:tr>
      <w:tr w:rsidR="005A4C2C" w:rsidRPr="005A4C2C" w14:paraId="0E654BE2" w14:textId="77777777" w:rsidTr="00310756">
        <w:trPr>
          <w:trHeight w:val="156"/>
        </w:trPr>
        <w:tc>
          <w:tcPr>
            <w:tcW w:w="3299" w:type="dxa"/>
          </w:tcPr>
          <w:p w14:paraId="256D870B"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Ушакова  О.С.</w:t>
            </w:r>
          </w:p>
        </w:tc>
        <w:tc>
          <w:tcPr>
            <w:tcW w:w="7513" w:type="dxa"/>
          </w:tcPr>
          <w:p w14:paraId="75E28716"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 xml:space="preserve">ГОВОРИ ПРАВИЛЬНО. Тетрадь по развитию речи для детей 6-7 лет </w:t>
            </w:r>
          </w:p>
        </w:tc>
      </w:tr>
      <w:tr w:rsidR="005A4C2C" w:rsidRPr="005A4C2C" w14:paraId="0E79B0F6" w14:textId="77777777" w:rsidTr="00310756">
        <w:trPr>
          <w:trHeight w:val="782"/>
        </w:trPr>
        <w:tc>
          <w:tcPr>
            <w:tcW w:w="3299" w:type="dxa"/>
          </w:tcPr>
          <w:p w14:paraId="5F1CDE5D"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 xml:space="preserve">Батяева С.В., </w:t>
            </w:r>
            <w:proofErr w:type="spellStart"/>
            <w:r w:rsidRPr="005A4C2C">
              <w:rPr>
                <w:rFonts w:eastAsiaTheme="minorHAnsi"/>
                <w:color w:val="000000"/>
              </w:rPr>
              <w:t>Мохирева</w:t>
            </w:r>
            <w:proofErr w:type="spellEnd"/>
            <w:r w:rsidRPr="005A4C2C">
              <w:rPr>
                <w:rFonts w:eastAsiaTheme="minorHAnsi"/>
                <w:color w:val="000000"/>
              </w:rPr>
              <w:t xml:space="preserve"> Е.А. </w:t>
            </w:r>
          </w:p>
        </w:tc>
        <w:tc>
          <w:tcPr>
            <w:tcW w:w="7513" w:type="dxa"/>
          </w:tcPr>
          <w:p w14:paraId="718B77A4"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Называй, говори, рассказывай! Где мы были? Что узнали? Давай поговорим! Полный курс игровых занятий по развитию речи детей 3-4 лет (с НАКЛЕЙКАМИ)</w:t>
            </w:r>
          </w:p>
        </w:tc>
      </w:tr>
      <w:tr w:rsidR="005A4C2C" w:rsidRPr="005A4C2C" w14:paraId="64943EB2" w14:textId="77777777" w:rsidTr="00310756">
        <w:trPr>
          <w:trHeight w:val="782"/>
        </w:trPr>
        <w:tc>
          <w:tcPr>
            <w:tcW w:w="3299" w:type="dxa"/>
          </w:tcPr>
          <w:p w14:paraId="6D8693DF"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 xml:space="preserve">Батяева С.В., </w:t>
            </w:r>
            <w:proofErr w:type="spellStart"/>
            <w:r w:rsidRPr="005A4C2C">
              <w:rPr>
                <w:rFonts w:eastAsiaTheme="minorHAnsi"/>
                <w:color w:val="000000"/>
              </w:rPr>
              <w:t>Мохирева</w:t>
            </w:r>
            <w:proofErr w:type="spellEnd"/>
            <w:r w:rsidRPr="005A4C2C">
              <w:rPr>
                <w:rFonts w:eastAsiaTheme="minorHAnsi"/>
                <w:color w:val="000000"/>
              </w:rPr>
              <w:t xml:space="preserve"> Е.А. </w:t>
            </w:r>
          </w:p>
        </w:tc>
        <w:tc>
          <w:tcPr>
            <w:tcW w:w="7513" w:type="dxa"/>
          </w:tcPr>
          <w:p w14:paraId="5EE3CF4A"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От слова к связной речи. Где мы были? Что узнали? Давай поговорим! Полный курс игровых занятий по развитию речи детей 3-4 лет. (с НАКЛЕЙКАМИ)</w:t>
            </w:r>
          </w:p>
        </w:tc>
      </w:tr>
      <w:tr w:rsidR="005A4C2C" w:rsidRPr="005A4C2C" w14:paraId="49C63F36" w14:textId="77777777" w:rsidTr="00310756">
        <w:trPr>
          <w:trHeight w:val="782"/>
        </w:trPr>
        <w:tc>
          <w:tcPr>
            <w:tcW w:w="3299" w:type="dxa"/>
          </w:tcPr>
          <w:p w14:paraId="26361353"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lastRenderedPageBreak/>
              <w:t xml:space="preserve">Батяева С.В., </w:t>
            </w:r>
            <w:proofErr w:type="spellStart"/>
            <w:r w:rsidRPr="005A4C2C">
              <w:rPr>
                <w:rFonts w:eastAsiaTheme="minorHAnsi"/>
                <w:color w:val="000000"/>
              </w:rPr>
              <w:t>Мохирева</w:t>
            </w:r>
            <w:proofErr w:type="spellEnd"/>
            <w:r w:rsidRPr="005A4C2C">
              <w:rPr>
                <w:rFonts w:eastAsiaTheme="minorHAnsi"/>
                <w:color w:val="000000"/>
              </w:rPr>
              <w:t xml:space="preserve"> Е.А.</w:t>
            </w:r>
          </w:p>
        </w:tc>
        <w:tc>
          <w:tcPr>
            <w:tcW w:w="7513" w:type="dxa"/>
          </w:tcPr>
          <w:p w14:paraId="039016C5"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От слова к фразе. Где мы были? Что узнали? Давай поговорим! Полный курс игровых занятий по развитию речи детей 3-4 лет (с НАКЛЕЙКАМИ)</w:t>
            </w:r>
          </w:p>
        </w:tc>
      </w:tr>
      <w:tr w:rsidR="005A4C2C" w:rsidRPr="005A4C2C" w14:paraId="6B9C0CEA" w14:textId="77777777" w:rsidTr="00310756">
        <w:trPr>
          <w:trHeight w:val="281"/>
        </w:trPr>
        <w:tc>
          <w:tcPr>
            <w:tcW w:w="3299" w:type="dxa"/>
          </w:tcPr>
          <w:p w14:paraId="5573C492" w14:textId="77777777" w:rsidR="005A4C2C" w:rsidRPr="005A4C2C" w:rsidRDefault="005A4C2C" w:rsidP="00632D4D">
            <w:pPr>
              <w:widowControl/>
              <w:adjustRightInd w:val="0"/>
              <w:spacing w:line="276" w:lineRule="auto"/>
              <w:jc w:val="both"/>
              <w:rPr>
                <w:rFonts w:eastAsiaTheme="minorHAnsi"/>
                <w:color w:val="000000"/>
              </w:rPr>
            </w:pPr>
            <w:proofErr w:type="spellStart"/>
            <w:r w:rsidRPr="005A4C2C">
              <w:rPr>
                <w:rFonts w:eastAsiaTheme="minorHAnsi"/>
                <w:color w:val="000000"/>
              </w:rPr>
              <w:t>Мохирева</w:t>
            </w:r>
            <w:proofErr w:type="spellEnd"/>
            <w:r w:rsidRPr="005A4C2C">
              <w:rPr>
                <w:rFonts w:eastAsiaTheme="minorHAnsi"/>
                <w:color w:val="000000"/>
              </w:rPr>
              <w:t xml:space="preserve"> Е.А., Батяева С.В.</w:t>
            </w:r>
          </w:p>
        </w:tc>
        <w:tc>
          <w:tcPr>
            <w:tcW w:w="7513" w:type="dxa"/>
          </w:tcPr>
          <w:p w14:paraId="5548F998"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 xml:space="preserve">Веселые путешествия со звуками и буквами </w:t>
            </w:r>
          </w:p>
        </w:tc>
      </w:tr>
      <w:tr w:rsidR="005A4C2C" w:rsidRPr="005A4C2C" w14:paraId="31742928" w14:textId="77777777" w:rsidTr="00310756">
        <w:trPr>
          <w:trHeight w:val="157"/>
        </w:trPr>
        <w:tc>
          <w:tcPr>
            <w:tcW w:w="3299" w:type="dxa"/>
          </w:tcPr>
          <w:p w14:paraId="5CA85EE6" w14:textId="77777777" w:rsidR="005A4C2C" w:rsidRPr="005A4C2C" w:rsidRDefault="005A4C2C" w:rsidP="00632D4D">
            <w:pPr>
              <w:widowControl/>
              <w:adjustRightInd w:val="0"/>
              <w:spacing w:line="276" w:lineRule="auto"/>
              <w:jc w:val="both"/>
              <w:rPr>
                <w:rFonts w:eastAsiaTheme="minorHAnsi"/>
                <w:color w:val="000000"/>
              </w:rPr>
            </w:pPr>
            <w:proofErr w:type="spellStart"/>
            <w:r w:rsidRPr="005A4C2C">
              <w:rPr>
                <w:rFonts w:eastAsiaTheme="minorHAnsi"/>
                <w:color w:val="000000"/>
              </w:rPr>
              <w:t>Мохирева</w:t>
            </w:r>
            <w:proofErr w:type="spellEnd"/>
            <w:r w:rsidRPr="005A4C2C">
              <w:rPr>
                <w:rFonts w:eastAsiaTheme="minorHAnsi"/>
                <w:color w:val="000000"/>
              </w:rPr>
              <w:t xml:space="preserve"> Е.А., Батяева С.В.</w:t>
            </w:r>
          </w:p>
        </w:tc>
        <w:tc>
          <w:tcPr>
            <w:tcW w:w="7513" w:type="dxa"/>
          </w:tcPr>
          <w:p w14:paraId="424D7AFE"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Космические приключения со звуками и буквами</w:t>
            </w:r>
          </w:p>
        </w:tc>
      </w:tr>
      <w:tr w:rsidR="005A4C2C" w:rsidRPr="005A4C2C" w14:paraId="41E4CCDE" w14:textId="77777777" w:rsidTr="00310756">
        <w:trPr>
          <w:trHeight w:val="175"/>
        </w:trPr>
        <w:tc>
          <w:tcPr>
            <w:tcW w:w="3299" w:type="dxa"/>
          </w:tcPr>
          <w:p w14:paraId="505BB6ED" w14:textId="77777777" w:rsidR="005A4C2C" w:rsidRPr="005A4C2C" w:rsidRDefault="005A4C2C" w:rsidP="00632D4D">
            <w:pPr>
              <w:widowControl/>
              <w:adjustRightInd w:val="0"/>
              <w:spacing w:line="276" w:lineRule="auto"/>
              <w:jc w:val="both"/>
              <w:rPr>
                <w:rFonts w:eastAsiaTheme="minorHAnsi"/>
                <w:color w:val="000000"/>
              </w:rPr>
            </w:pPr>
            <w:proofErr w:type="spellStart"/>
            <w:r w:rsidRPr="005A4C2C">
              <w:rPr>
                <w:rFonts w:eastAsiaTheme="minorHAnsi"/>
                <w:color w:val="000000"/>
              </w:rPr>
              <w:t>Мохирева</w:t>
            </w:r>
            <w:proofErr w:type="spellEnd"/>
            <w:r w:rsidRPr="005A4C2C">
              <w:rPr>
                <w:rFonts w:eastAsiaTheme="minorHAnsi"/>
                <w:color w:val="000000"/>
              </w:rPr>
              <w:t xml:space="preserve"> Е.</w:t>
            </w:r>
          </w:p>
        </w:tc>
        <w:tc>
          <w:tcPr>
            <w:tcW w:w="7513" w:type="dxa"/>
          </w:tcPr>
          <w:p w14:paraId="6985824E"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 xml:space="preserve">Полезные игры с предлогами У, НА </w:t>
            </w:r>
          </w:p>
        </w:tc>
      </w:tr>
      <w:tr w:rsidR="005A4C2C" w:rsidRPr="005A4C2C" w14:paraId="24939001" w14:textId="77777777" w:rsidTr="00310756">
        <w:trPr>
          <w:trHeight w:val="207"/>
        </w:trPr>
        <w:tc>
          <w:tcPr>
            <w:tcW w:w="3299" w:type="dxa"/>
          </w:tcPr>
          <w:p w14:paraId="01943506" w14:textId="77777777" w:rsidR="005A4C2C" w:rsidRPr="005A4C2C" w:rsidRDefault="005A4C2C" w:rsidP="00632D4D">
            <w:pPr>
              <w:widowControl/>
              <w:adjustRightInd w:val="0"/>
              <w:spacing w:line="276" w:lineRule="auto"/>
              <w:jc w:val="both"/>
              <w:rPr>
                <w:rFonts w:eastAsiaTheme="minorHAnsi"/>
                <w:color w:val="000000"/>
              </w:rPr>
            </w:pPr>
            <w:proofErr w:type="spellStart"/>
            <w:r w:rsidRPr="005A4C2C">
              <w:rPr>
                <w:rFonts w:eastAsiaTheme="minorHAnsi"/>
                <w:color w:val="000000"/>
              </w:rPr>
              <w:t>Мохирева</w:t>
            </w:r>
            <w:proofErr w:type="spellEnd"/>
            <w:r w:rsidRPr="005A4C2C">
              <w:rPr>
                <w:rFonts w:eastAsiaTheme="minorHAnsi"/>
                <w:color w:val="000000"/>
              </w:rPr>
              <w:t xml:space="preserve"> Е.А.</w:t>
            </w:r>
          </w:p>
        </w:tc>
        <w:tc>
          <w:tcPr>
            <w:tcW w:w="7513" w:type="dxa"/>
          </w:tcPr>
          <w:p w14:paraId="2DC2C886"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Полезные игры с предлогами ОТ, К, ПО, ДО. Пособие для детей 5-7 лет</w:t>
            </w:r>
          </w:p>
        </w:tc>
      </w:tr>
      <w:tr w:rsidR="005A4C2C" w:rsidRPr="005A4C2C" w14:paraId="268F50BD" w14:textId="77777777" w:rsidTr="00310756">
        <w:trPr>
          <w:trHeight w:val="96"/>
        </w:trPr>
        <w:tc>
          <w:tcPr>
            <w:tcW w:w="3299" w:type="dxa"/>
          </w:tcPr>
          <w:p w14:paraId="4C0834BE" w14:textId="77777777" w:rsidR="005A4C2C" w:rsidRPr="005A4C2C" w:rsidRDefault="005A4C2C" w:rsidP="00632D4D">
            <w:pPr>
              <w:widowControl/>
              <w:adjustRightInd w:val="0"/>
              <w:spacing w:line="276" w:lineRule="auto"/>
              <w:jc w:val="both"/>
              <w:rPr>
                <w:rFonts w:eastAsiaTheme="minorHAnsi"/>
                <w:color w:val="000000"/>
              </w:rPr>
            </w:pPr>
            <w:proofErr w:type="spellStart"/>
            <w:r w:rsidRPr="005A4C2C">
              <w:rPr>
                <w:rFonts w:eastAsiaTheme="minorHAnsi"/>
                <w:color w:val="000000"/>
              </w:rPr>
              <w:t>Мохирева</w:t>
            </w:r>
            <w:proofErr w:type="spellEnd"/>
            <w:r w:rsidRPr="005A4C2C">
              <w:rPr>
                <w:rFonts w:eastAsiaTheme="minorHAnsi"/>
                <w:color w:val="000000"/>
              </w:rPr>
              <w:t xml:space="preserve"> Е.</w:t>
            </w:r>
          </w:p>
        </w:tc>
        <w:tc>
          <w:tcPr>
            <w:tcW w:w="7513" w:type="dxa"/>
          </w:tcPr>
          <w:p w14:paraId="71DC2BF5"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 xml:space="preserve">Полезные игры с предлогами С, В, ИЗ </w:t>
            </w:r>
          </w:p>
        </w:tc>
      </w:tr>
      <w:tr w:rsidR="005A4C2C" w:rsidRPr="005A4C2C" w14:paraId="07CC479E" w14:textId="77777777" w:rsidTr="00310756">
        <w:trPr>
          <w:trHeight w:val="128"/>
        </w:trPr>
        <w:tc>
          <w:tcPr>
            <w:tcW w:w="3299" w:type="dxa"/>
          </w:tcPr>
          <w:p w14:paraId="63192A84" w14:textId="77777777" w:rsidR="005A4C2C" w:rsidRPr="005A4C2C" w:rsidRDefault="005A4C2C" w:rsidP="00632D4D">
            <w:pPr>
              <w:widowControl/>
              <w:adjustRightInd w:val="0"/>
              <w:spacing w:line="276" w:lineRule="auto"/>
              <w:jc w:val="both"/>
              <w:rPr>
                <w:rFonts w:eastAsiaTheme="minorHAnsi"/>
                <w:color w:val="000000"/>
              </w:rPr>
            </w:pPr>
            <w:proofErr w:type="spellStart"/>
            <w:r w:rsidRPr="005A4C2C">
              <w:rPr>
                <w:rFonts w:eastAsiaTheme="minorHAnsi"/>
                <w:color w:val="000000"/>
              </w:rPr>
              <w:t>Мохирева</w:t>
            </w:r>
            <w:proofErr w:type="spellEnd"/>
            <w:r w:rsidRPr="005A4C2C">
              <w:rPr>
                <w:rFonts w:eastAsiaTheme="minorHAnsi"/>
                <w:color w:val="000000"/>
              </w:rPr>
              <w:t xml:space="preserve"> Е.А.</w:t>
            </w:r>
          </w:p>
        </w:tc>
        <w:tc>
          <w:tcPr>
            <w:tcW w:w="7513" w:type="dxa"/>
          </w:tcPr>
          <w:p w14:paraId="5780EB35"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 xml:space="preserve">Полезные игры с предлогами НАД, ПОД, ИЗ-ПОД, ЗА, ИЗ-ЗА. </w:t>
            </w:r>
            <w:proofErr w:type="spellStart"/>
            <w:r w:rsidRPr="005A4C2C">
              <w:rPr>
                <w:rFonts w:eastAsiaTheme="minorHAnsi"/>
                <w:color w:val="000000"/>
              </w:rPr>
              <w:t>Мохирева</w:t>
            </w:r>
            <w:proofErr w:type="spellEnd"/>
            <w:r w:rsidRPr="005A4C2C">
              <w:rPr>
                <w:rFonts w:eastAsiaTheme="minorHAnsi"/>
                <w:color w:val="000000"/>
              </w:rPr>
              <w:t xml:space="preserve"> Е.А.</w:t>
            </w:r>
          </w:p>
        </w:tc>
      </w:tr>
      <w:tr w:rsidR="005A4C2C" w:rsidRPr="005A4C2C" w14:paraId="63483DF5" w14:textId="77777777" w:rsidTr="00310756">
        <w:trPr>
          <w:trHeight w:val="160"/>
        </w:trPr>
        <w:tc>
          <w:tcPr>
            <w:tcW w:w="3299" w:type="dxa"/>
          </w:tcPr>
          <w:p w14:paraId="42E43970" w14:textId="77777777" w:rsidR="005A4C2C" w:rsidRPr="005A4C2C" w:rsidRDefault="005A4C2C" w:rsidP="00632D4D">
            <w:pPr>
              <w:widowControl/>
              <w:adjustRightInd w:val="0"/>
              <w:spacing w:line="276" w:lineRule="auto"/>
              <w:jc w:val="both"/>
              <w:rPr>
                <w:rFonts w:eastAsiaTheme="minorHAnsi"/>
                <w:color w:val="000000"/>
              </w:rPr>
            </w:pPr>
            <w:proofErr w:type="spellStart"/>
            <w:r w:rsidRPr="005A4C2C">
              <w:rPr>
                <w:rFonts w:eastAsiaTheme="minorHAnsi"/>
                <w:color w:val="000000"/>
              </w:rPr>
              <w:t>Мохирева</w:t>
            </w:r>
            <w:proofErr w:type="spellEnd"/>
            <w:r w:rsidRPr="005A4C2C">
              <w:rPr>
                <w:rFonts w:eastAsiaTheme="minorHAnsi"/>
                <w:color w:val="000000"/>
              </w:rPr>
              <w:t xml:space="preserve"> Е.А.</w:t>
            </w:r>
          </w:p>
        </w:tc>
        <w:tc>
          <w:tcPr>
            <w:tcW w:w="7513" w:type="dxa"/>
          </w:tcPr>
          <w:p w14:paraId="487C4AA3"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 xml:space="preserve">Полезные игры с предлогами ДЛЯ, БЕЗ, ОКОЛО, ВОКРУГ, ЧЕРЕЗ, МЕЖДУ </w:t>
            </w:r>
          </w:p>
        </w:tc>
      </w:tr>
      <w:tr w:rsidR="005A4C2C" w:rsidRPr="005A4C2C" w14:paraId="3D5E6172" w14:textId="77777777" w:rsidTr="00310756">
        <w:trPr>
          <w:trHeight w:val="178"/>
        </w:trPr>
        <w:tc>
          <w:tcPr>
            <w:tcW w:w="3299" w:type="dxa"/>
          </w:tcPr>
          <w:p w14:paraId="657DCBAD" w14:textId="77777777" w:rsidR="005A4C2C" w:rsidRPr="005A4C2C" w:rsidRDefault="005A4C2C" w:rsidP="00632D4D">
            <w:pPr>
              <w:widowControl/>
              <w:adjustRightInd w:val="0"/>
              <w:spacing w:line="276" w:lineRule="auto"/>
              <w:jc w:val="both"/>
              <w:rPr>
                <w:rFonts w:eastAsiaTheme="minorHAnsi"/>
                <w:color w:val="000000"/>
              </w:rPr>
            </w:pPr>
            <w:proofErr w:type="spellStart"/>
            <w:r w:rsidRPr="005A4C2C">
              <w:rPr>
                <w:rFonts w:eastAsiaTheme="minorHAnsi"/>
                <w:color w:val="000000"/>
              </w:rPr>
              <w:t>Мохирева</w:t>
            </w:r>
            <w:proofErr w:type="spellEnd"/>
            <w:r w:rsidRPr="005A4C2C">
              <w:rPr>
                <w:rFonts w:eastAsiaTheme="minorHAnsi"/>
                <w:color w:val="000000"/>
              </w:rPr>
              <w:t xml:space="preserve"> Е.А., Батяева С.В.</w:t>
            </w:r>
          </w:p>
        </w:tc>
        <w:tc>
          <w:tcPr>
            <w:tcW w:w="7513" w:type="dxa"/>
          </w:tcPr>
          <w:p w14:paraId="25FB865D"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 xml:space="preserve">Удивительные истории со звуками и буквами. Задания, игры </w:t>
            </w:r>
          </w:p>
        </w:tc>
      </w:tr>
      <w:tr w:rsidR="005A4C2C" w:rsidRPr="005A4C2C" w14:paraId="1F1DD5B5" w14:textId="77777777" w:rsidTr="00310756">
        <w:trPr>
          <w:trHeight w:val="521"/>
        </w:trPr>
        <w:tc>
          <w:tcPr>
            <w:tcW w:w="3299" w:type="dxa"/>
          </w:tcPr>
          <w:p w14:paraId="68CD2D13"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 xml:space="preserve">Батяева С.В., </w:t>
            </w:r>
            <w:proofErr w:type="spellStart"/>
            <w:r w:rsidRPr="005A4C2C">
              <w:rPr>
                <w:rFonts w:eastAsiaTheme="minorHAnsi"/>
                <w:color w:val="000000"/>
              </w:rPr>
              <w:t>Мохирева</w:t>
            </w:r>
            <w:proofErr w:type="spellEnd"/>
            <w:r w:rsidRPr="005A4C2C">
              <w:rPr>
                <w:rFonts w:eastAsiaTheme="minorHAnsi"/>
                <w:color w:val="000000"/>
              </w:rPr>
              <w:t xml:space="preserve"> Е.А.</w:t>
            </w:r>
          </w:p>
        </w:tc>
        <w:tc>
          <w:tcPr>
            <w:tcW w:w="7513" w:type="dxa"/>
          </w:tcPr>
          <w:p w14:paraId="224729DD"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Готовимся к школе. Говорим красиво и правильно. Тетрадь по развитию речи. 6-7 лет</w:t>
            </w:r>
          </w:p>
        </w:tc>
      </w:tr>
      <w:tr w:rsidR="005A4C2C" w:rsidRPr="005A4C2C" w14:paraId="41608927" w14:textId="77777777" w:rsidTr="00310756">
        <w:trPr>
          <w:trHeight w:val="273"/>
        </w:trPr>
        <w:tc>
          <w:tcPr>
            <w:tcW w:w="3299" w:type="dxa"/>
          </w:tcPr>
          <w:p w14:paraId="569C5319" w14:textId="77777777" w:rsidR="005A4C2C" w:rsidRPr="005A4C2C" w:rsidRDefault="005A4C2C" w:rsidP="00632D4D">
            <w:pPr>
              <w:widowControl/>
              <w:adjustRightInd w:val="0"/>
              <w:spacing w:line="276" w:lineRule="auto"/>
              <w:jc w:val="both"/>
              <w:rPr>
                <w:rFonts w:eastAsiaTheme="minorHAnsi"/>
                <w:color w:val="000000"/>
              </w:rPr>
            </w:pPr>
            <w:proofErr w:type="spellStart"/>
            <w:r w:rsidRPr="005A4C2C">
              <w:rPr>
                <w:rFonts w:eastAsiaTheme="minorHAnsi"/>
                <w:color w:val="000000"/>
              </w:rPr>
              <w:t>Гризик</w:t>
            </w:r>
            <w:proofErr w:type="spellEnd"/>
            <w:r w:rsidRPr="005A4C2C">
              <w:rPr>
                <w:rFonts w:eastAsiaTheme="minorHAnsi"/>
                <w:color w:val="000000"/>
              </w:rPr>
              <w:t xml:space="preserve"> Т. И.</w:t>
            </w:r>
          </w:p>
        </w:tc>
        <w:tc>
          <w:tcPr>
            <w:tcW w:w="7513" w:type="dxa"/>
          </w:tcPr>
          <w:p w14:paraId="462CD7D3"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Говорим правильно. Слушаем и беседуем. Пособие для детей 3-4 лет. (Радуга)</w:t>
            </w:r>
          </w:p>
        </w:tc>
      </w:tr>
      <w:tr w:rsidR="005A4C2C" w:rsidRPr="005A4C2C" w14:paraId="42015114" w14:textId="77777777" w:rsidTr="00310756">
        <w:trPr>
          <w:trHeight w:val="278"/>
        </w:trPr>
        <w:tc>
          <w:tcPr>
            <w:tcW w:w="3299" w:type="dxa"/>
          </w:tcPr>
          <w:p w14:paraId="2F7A6C4B" w14:textId="77777777" w:rsidR="005A4C2C" w:rsidRPr="005A4C2C" w:rsidRDefault="005A4C2C" w:rsidP="00632D4D">
            <w:pPr>
              <w:widowControl/>
              <w:adjustRightInd w:val="0"/>
              <w:spacing w:line="276" w:lineRule="auto"/>
              <w:jc w:val="both"/>
              <w:rPr>
                <w:rFonts w:eastAsiaTheme="minorHAnsi"/>
                <w:color w:val="000000"/>
              </w:rPr>
            </w:pPr>
            <w:proofErr w:type="spellStart"/>
            <w:r w:rsidRPr="005A4C2C">
              <w:rPr>
                <w:rFonts w:eastAsiaTheme="minorHAnsi"/>
                <w:color w:val="000000"/>
              </w:rPr>
              <w:t>Гризик</w:t>
            </w:r>
            <w:proofErr w:type="spellEnd"/>
            <w:r w:rsidRPr="005A4C2C">
              <w:rPr>
                <w:rFonts w:eastAsiaTheme="minorHAnsi"/>
                <w:color w:val="000000"/>
              </w:rPr>
              <w:t xml:space="preserve"> Т. И.</w:t>
            </w:r>
          </w:p>
        </w:tc>
        <w:tc>
          <w:tcPr>
            <w:tcW w:w="7513" w:type="dxa"/>
          </w:tcPr>
          <w:p w14:paraId="06994BE5"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Говорим правильно. Беседуем и рассказываем.  Пособие для детей 4-5 лет</w:t>
            </w:r>
          </w:p>
        </w:tc>
      </w:tr>
      <w:tr w:rsidR="005A4C2C" w:rsidRPr="005A4C2C" w14:paraId="355E3A3C" w14:textId="77777777" w:rsidTr="00310756">
        <w:trPr>
          <w:trHeight w:val="521"/>
        </w:trPr>
        <w:tc>
          <w:tcPr>
            <w:tcW w:w="3299" w:type="dxa"/>
          </w:tcPr>
          <w:p w14:paraId="479051A5" w14:textId="77777777" w:rsidR="005A4C2C" w:rsidRPr="005A4C2C" w:rsidRDefault="005A4C2C" w:rsidP="00632D4D">
            <w:pPr>
              <w:widowControl/>
              <w:adjustRightInd w:val="0"/>
              <w:spacing w:line="276" w:lineRule="auto"/>
              <w:jc w:val="both"/>
              <w:rPr>
                <w:rFonts w:eastAsiaTheme="minorHAnsi"/>
                <w:color w:val="000000"/>
              </w:rPr>
            </w:pPr>
            <w:proofErr w:type="spellStart"/>
            <w:r w:rsidRPr="005A4C2C">
              <w:rPr>
                <w:rFonts w:eastAsiaTheme="minorHAnsi"/>
                <w:color w:val="000000"/>
              </w:rPr>
              <w:t>Гризик</w:t>
            </w:r>
            <w:proofErr w:type="spellEnd"/>
            <w:r w:rsidRPr="005A4C2C">
              <w:rPr>
                <w:rFonts w:eastAsiaTheme="minorHAnsi"/>
                <w:color w:val="000000"/>
              </w:rPr>
              <w:t xml:space="preserve"> Т. И.</w:t>
            </w:r>
          </w:p>
        </w:tc>
        <w:tc>
          <w:tcPr>
            <w:tcW w:w="7513" w:type="dxa"/>
          </w:tcPr>
          <w:p w14:paraId="0698F791"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Говорим правильно. Беседуем и рассказываем. Пособие для детей 5-6 лет (Радуга)</w:t>
            </w:r>
          </w:p>
        </w:tc>
      </w:tr>
      <w:tr w:rsidR="005A4C2C" w:rsidRPr="005A4C2C" w14:paraId="2046EFAB" w14:textId="77777777" w:rsidTr="00310756">
        <w:trPr>
          <w:trHeight w:val="190"/>
        </w:trPr>
        <w:tc>
          <w:tcPr>
            <w:tcW w:w="3299" w:type="dxa"/>
          </w:tcPr>
          <w:p w14:paraId="7AECF15A" w14:textId="77777777" w:rsidR="005A4C2C" w:rsidRPr="005A4C2C" w:rsidRDefault="005A4C2C" w:rsidP="00632D4D">
            <w:pPr>
              <w:widowControl/>
              <w:adjustRightInd w:val="0"/>
              <w:spacing w:line="276" w:lineRule="auto"/>
              <w:jc w:val="both"/>
              <w:rPr>
                <w:rFonts w:eastAsiaTheme="minorHAnsi"/>
                <w:color w:val="000000"/>
              </w:rPr>
            </w:pPr>
            <w:proofErr w:type="spellStart"/>
            <w:r w:rsidRPr="005A4C2C">
              <w:rPr>
                <w:rFonts w:eastAsiaTheme="minorHAnsi"/>
                <w:color w:val="000000"/>
              </w:rPr>
              <w:t>Гризик</w:t>
            </w:r>
            <w:proofErr w:type="spellEnd"/>
            <w:r w:rsidRPr="005A4C2C">
              <w:rPr>
                <w:rFonts w:eastAsiaTheme="minorHAnsi"/>
                <w:color w:val="000000"/>
              </w:rPr>
              <w:t xml:space="preserve"> Т. И., Ерофеева Т. И.</w:t>
            </w:r>
          </w:p>
        </w:tc>
        <w:tc>
          <w:tcPr>
            <w:tcW w:w="7513" w:type="dxa"/>
          </w:tcPr>
          <w:p w14:paraId="6EF3F690"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Говорим правильно. Рассказываем и сочиняем. Пособие для детей 6-8 лет</w:t>
            </w:r>
          </w:p>
        </w:tc>
      </w:tr>
      <w:tr w:rsidR="005A4C2C" w:rsidRPr="005A4C2C" w14:paraId="68C59A5D" w14:textId="77777777" w:rsidTr="00310756">
        <w:trPr>
          <w:trHeight w:val="221"/>
        </w:trPr>
        <w:tc>
          <w:tcPr>
            <w:tcW w:w="3299" w:type="dxa"/>
          </w:tcPr>
          <w:p w14:paraId="5C65489D" w14:textId="77777777" w:rsidR="005A4C2C" w:rsidRPr="005A4C2C" w:rsidRDefault="005A4C2C" w:rsidP="00632D4D">
            <w:pPr>
              <w:widowControl/>
              <w:adjustRightInd w:val="0"/>
              <w:spacing w:line="276" w:lineRule="auto"/>
              <w:jc w:val="both"/>
              <w:rPr>
                <w:rFonts w:eastAsiaTheme="minorHAnsi"/>
                <w:color w:val="000000"/>
              </w:rPr>
            </w:pPr>
            <w:proofErr w:type="spellStart"/>
            <w:r w:rsidRPr="005A4C2C">
              <w:rPr>
                <w:rFonts w:eastAsiaTheme="minorHAnsi"/>
                <w:color w:val="000000"/>
              </w:rPr>
              <w:t>Гризик</w:t>
            </w:r>
            <w:proofErr w:type="spellEnd"/>
            <w:r w:rsidRPr="005A4C2C">
              <w:rPr>
                <w:rFonts w:eastAsiaTheme="minorHAnsi"/>
                <w:color w:val="000000"/>
              </w:rPr>
              <w:t xml:space="preserve"> Т.И.</w:t>
            </w:r>
          </w:p>
        </w:tc>
        <w:tc>
          <w:tcPr>
            <w:tcW w:w="7513" w:type="dxa"/>
          </w:tcPr>
          <w:p w14:paraId="349F928A"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Готовим руку к письму. Пособие для детей 4-8 лет</w:t>
            </w:r>
          </w:p>
        </w:tc>
      </w:tr>
      <w:tr w:rsidR="005A4C2C" w:rsidRPr="005A4C2C" w14:paraId="29B1B440" w14:textId="77777777" w:rsidTr="00310756">
        <w:trPr>
          <w:trHeight w:val="254"/>
        </w:trPr>
        <w:tc>
          <w:tcPr>
            <w:tcW w:w="3299" w:type="dxa"/>
          </w:tcPr>
          <w:p w14:paraId="7FBFC0A4" w14:textId="77777777" w:rsidR="005A4C2C" w:rsidRPr="005A4C2C" w:rsidRDefault="005A4C2C" w:rsidP="00632D4D">
            <w:pPr>
              <w:widowControl/>
              <w:adjustRightInd w:val="0"/>
              <w:spacing w:line="276" w:lineRule="auto"/>
              <w:jc w:val="both"/>
              <w:rPr>
                <w:rFonts w:eastAsiaTheme="minorHAnsi"/>
                <w:color w:val="000000"/>
              </w:rPr>
            </w:pPr>
            <w:proofErr w:type="spellStart"/>
            <w:r w:rsidRPr="005A4C2C">
              <w:rPr>
                <w:rFonts w:eastAsiaTheme="minorHAnsi"/>
                <w:color w:val="000000"/>
              </w:rPr>
              <w:t>Гризик</w:t>
            </w:r>
            <w:proofErr w:type="spellEnd"/>
            <w:r w:rsidRPr="005A4C2C">
              <w:rPr>
                <w:rFonts w:eastAsiaTheme="minorHAnsi"/>
                <w:color w:val="000000"/>
              </w:rPr>
              <w:t xml:space="preserve"> Т. И.</w:t>
            </w:r>
          </w:p>
        </w:tc>
        <w:tc>
          <w:tcPr>
            <w:tcW w:w="7513" w:type="dxa"/>
          </w:tcPr>
          <w:p w14:paraId="7A4E5221"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Узнаю мир. Развивающая книга для детей 3-4 лет</w:t>
            </w:r>
          </w:p>
        </w:tc>
      </w:tr>
      <w:tr w:rsidR="005A4C2C" w:rsidRPr="005A4C2C" w14:paraId="7ABC64F4" w14:textId="77777777" w:rsidTr="00310756">
        <w:trPr>
          <w:trHeight w:val="129"/>
        </w:trPr>
        <w:tc>
          <w:tcPr>
            <w:tcW w:w="3299" w:type="dxa"/>
          </w:tcPr>
          <w:p w14:paraId="215CC342" w14:textId="77777777" w:rsidR="005A4C2C" w:rsidRPr="005A4C2C" w:rsidRDefault="005A4C2C" w:rsidP="00632D4D">
            <w:pPr>
              <w:widowControl/>
              <w:adjustRightInd w:val="0"/>
              <w:spacing w:line="276" w:lineRule="auto"/>
              <w:jc w:val="both"/>
              <w:rPr>
                <w:rFonts w:eastAsiaTheme="minorHAnsi"/>
                <w:color w:val="000000"/>
              </w:rPr>
            </w:pPr>
            <w:proofErr w:type="spellStart"/>
            <w:r w:rsidRPr="005A4C2C">
              <w:rPr>
                <w:rFonts w:eastAsiaTheme="minorHAnsi"/>
                <w:color w:val="000000"/>
              </w:rPr>
              <w:t>Гризик</w:t>
            </w:r>
            <w:proofErr w:type="spellEnd"/>
            <w:r w:rsidRPr="005A4C2C">
              <w:rPr>
                <w:rFonts w:eastAsiaTheme="minorHAnsi"/>
                <w:color w:val="000000"/>
              </w:rPr>
              <w:t xml:space="preserve"> Т. И.</w:t>
            </w:r>
          </w:p>
        </w:tc>
        <w:tc>
          <w:tcPr>
            <w:tcW w:w="7513" w:type="dxa"/>
          </w:tcPr>
          <w:p w14:paraId="7EBB83CE"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Узнаю мир. Развивающая книга для детей 4-5 лет</w:t>
            </w:r>
          </w:p>
        </w:tc>
      </w:tr>
      <w:tr w:rsidR="005A4C2C" w:rsidRPr="005A4C2C" w14:paraId="38A33554" w14:textId="77777777" w:rsidTr="00310756">
        <w:trPr>
          <w:trHeight w:val="162"/>
        </w:trPr>
        <w:tc>
          <w:tcPr>
            <w:tcW w:w="3299" w:type="dxa"/>
          </w:tcPr>
          <w:p w14:paraId="2879CCDE" w14:textId="77777777" w:rsidR="005A4C2C" w:rsidRPr="005A4C2C" w:rsidRDefault="005A4C2C" w:rsidP="00632D4D">
            <w:pPr>
              <w:widowControl/>
              <w:adjustRightInd w:val="0"/>
              <w:spacing w:line="276" w:lineRule="auto"/>
              <w:jc w:val="both"/>
              <w:rPr>
                <w:rFonts w:eastAsiaTheme="minorHAnsi"/>
                <w:color w:val="000000"/>
              </w:rPr>
            </w:pPr>
            <w:proofErr w:type="spellStart"/>
            <w:r w:rsidRPr="005A4C2C">
              <w:rPr>
                <w:rFonts w:eastAsiaTheme="minorHAnsi"/>
                <w:color w:val="000000"/>
              </w:rPr>
              <w:t>Гризик</w:t>
            </w:r>
            <w:proofErr w:type="spellEnd"/>
            <w:r w:rsidRPr="005A4C2C">
              <w:rPr>
                <w:rFonts w:eastAsiaTheme="minorHAnsi"/>
                <w:color w:val="000000"/>
              </w:rPr>
              <w:t xml:space="preserve"> Т.И., Лаврова Т.В.</w:t>
            </w:r>
          </w:p>
        </w:tc>
        <w:tc>
          <w:tcPr>
            <w:tcW w:w="7513" w:type="dxa"/>
          </w:tcPr>
          <w:p w14:paraId="63B52D99"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Узнаю мир. Развивающая книга для детей 6-8 лет</w:t>
            </w:r>
          </w:p>
        </w:tc>
      </w:tr>
      <w:tr w:rsidR="005A4C2C" w:rsidRPr="005A4C2C" w14:paraId="43E0A648" w14:textId="77777777" w:rsidTr="00310756">
        <w:trPr>
          <w:trHeight w:val="194"/>
        </w:trPr>
        <w:tc>
          <w:tcPr>
            <w:tcW w:w="3299" w:type="dxa"/>
          </w:tcPr>
          <w:p w14:paraId="68419CD2" w14:textId="77777777" w:rsidR="005A4C2C" w:rsidRPr="005A4C2C" w:rsidRDefault="005A4C2C" w:rsidP="00632D4D">
            <w:pPr>
              <w:widowControl/>
              <w:adjustRightInd w:val="0"/>
              <w:spacing w:line="276" w:lineRule="auto"/>
              <w:jc w:val="both"/>
              <w:rPr>
                <w:rFonts w:eastAsiaTheme="minorHAnsi"/>
                <w:color w:val="000000"/>
              </w:rPr>
            </w:pPr>
            <w:proofErr w:type="spellStart"/>
            <w:r w:rsidRPr="005A4C2C">
              <w:rPr>
                <w:rFonts w:eastAsiaTheme="minorHAnsi"/>
                <w:color w:val="000000"/>
              </w:rPr>
              <w:t>Гризик</w:t>
            </w:r>
            <w:proofErr w:type="spellEnd"/>
            <w:r w:rsidRPr="005A4C2C">
              <w:rPr>
                <w:rFonts w:eastAsiaTheme="minorHAnsi"/>
                <w:color w:val="000000"/>
              </w:rPr>
              <w:t xml:space="preserve"> Т. И.</w:t>
            </w:r>
          </w:p>
        </w:tc>
        <w:tc>
          <w:tcPr>
            <w:tcW w:w="7513" w:type="dxa"/>
          </w:tcPr>
          <w:p w14:paraId="382A252B"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 xml:space="preserve">Узнаю </w:t>
            </w:r>
            <w:proofErr w:type="spellStart"/>
            <w:r w:rsidRPr="005A4C2C">
              <w:rPr>
                <w:rFonts w:eastAsiaTheme="minorHAnsi"/>
                <w:color w:val="000000"/>
              </w:rPr>
              <w:t>мир.Развивающая</w:t>
            </w:r>
            <w:proofErr w:type="spellEnd"/>
            <w:r w:rsidRPr="005A4C2C">
              <w:rPr>
                <w:rFonts w:eastAsiaTheme="minorHAnsi"/>
                <w:color w:val="000000"/>
              </w:rPr>
              <w:t xml:space="preserve"> книга для детей 5-6 лет.</w:t>
            </w:r>
          </w:p>
        </w:tc>
      </w:tr>
      <w:tr w:rsidR="005A4C2C" w:rsidRPr="005A4C2C" w14:paraId="49D25DE3" w14:textId="77777777" w:rsidTr="00310756">
        <w:trPr>
          <w:trHeight w:val="226"/>
        </w:trPr>
        <w:tc>
          <w:tcPr>
            <w:tcW w:w="3299" w:type="dxa"/>
          </w:tcPr>
          <w:p w14:paraId="1C57F2D2"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Кузнецова М.И.</w:t>
            </w:r>
          </w:p>
        </w:tc>
        <w:tc>
          <w:tcPr>
            <w:tcW w:w="7513" w:type="dxa"/>
          </w:tcPr>
          <w:p w14:paraId="750B33E2"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Тропинки. Эти удивительные звуки. 3-4 года</w:t>
            </w:r>
          </w:p>
        </w:tc>
      </w:tr>
      <w:tr w:rsidR="005A4C2C" w:rsidRPr="005A4C2C" w14:paraId="0735220E" w14:textId="77777777" w:rsidTr="00310756">
        <w:trPr>
          <w:trHeight w:val="260"/>
        </w:trPr>
        <w:tc>
          <w:tcPr>
            <w:tcW w:w="3299" w:type="dxa"/>
          </w:tcPr>
          <w:p w14:paraId="26689FD0"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Кузнецова М.И.</w:t>
            </w:r>
          </w:p>
        </w:tc>
        <w:tc>
          <w:tcPr>
            <w:tcW w:w="7513" w:type="dxa"/>
          </w:tcPr>
          <w:p w14:paraId="16C7B9F1"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Знакомимся с буквами. 5-6 лет</w:t>
            </w:r>
          </w:p>
        </w:tc>
      </w:tr>
      <w:tr w:rsidR="005A4C2C" w:rsidRPr="005A4C2C" w14:paraId="042DFD93" w14:textId="77777777" w:rsidTr="00310756">
        <w:trPr>
          <w:trHeight w:val="290"/>
        </w:trPr>
        <w:tc>
          <w:tcPr>
            <w:tcW w:w="3299" w:type="dxa"/>
          </w:tcPr>
          <w:p w14:paraId="1C681BD9" w14:textId="77777777" w:rsidR="005A4C2C" w:rsidRPr="005A4C2C" w:rsidRDefault="005A4C2C" w:rsidP="00632D4D">
            <w:pPr>
              <w:widowControl/>
              <w:adjustRightInd w:val="0"/>
              <w:spacing w:line="276" w:lineRule="auto"/>
              <w:jc w:val="both"/>
              <w:rPr>
                <w:rFonts w:eastAsiaTheme="minorHAnsi"/>
                <w:color w:val="000000"/>
              </w:rPr>
            </w:pPr>
            <w:proofErr w:type="spellStart"/>
            <w:r w:rsidRPr="005A4C2C">
              <w:rPr>
                <w:rFonts w:eastAsiaTheme="minorHAnsi"/>
                <w:color w:val="000000"/>
              </w:rPr>
              <w:t>Журова</w:t>
            </w:r>
            <w:proofErr w:type="spellEnd"/>
            <w:r w:rsidRPr="005A4C2C">
              <w:rPr>
                <w:rFonts w:eastAsiaTheme="minorHAnsi"/>
                <w:color w:val="000000"/>
              </w:rPr>
              <w:t xml:space="preserve"> Л.Е., Кузнецова М.И.</w:t>
            </w:r>
          </w:p>
        </w:tc>
        <w:tc>
          <w:tcPr>
            <w:tcW w:w="7513" w:type="dxa"/>
          </w:tcPr>
          <w:p w14:paraId="6101267A"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Я умею читать! 6-7 лет. В 2 ч. Часть 1</w:t>
            </w:r>
          </w:p>
        </w:tc>
      </w:tr>
      <w:tr w:rsidR="005A4C2C" w:rsidRPr="005A4C2C" w14:paraId="7ADA08B1" w14:textId="77777777" w:rsidTr="00310756">
        <w:trPr>
          <w:trHeight w:val="124"/>
        </w:trPr>
        <w:tc>
          <w:tcPr>
            <w:tcW w:w="3299" w:type="dxa"/>
          </w:tcPr>
          <w:p w14:paraId="7365AF6A" w14:textId="77777777" w:rsidR="005A4C2C" w:rsidRPr="005A4C2C" w:rsidRDefault="005A4C2C" w:rsidP="00632D4D">
            <w:pPr>
              <w:widowControl/>
              <w:adjustRightInd w:val="0"/>
              <w:spacing w:line="276" w:lineRule="auto"/>
              <w:jc w:val="both"/>
              <w:rPr>
                <w:rFonts w:eastAsiaTheme="minorHAnsi"/>
                <w:color w:val="000000"/>
              </w:rPr>
            </w:pPr>
            <w:proofErr w:type="spellStart"/>
            <w:r w:rsidRPr="005A4C2C">
              <w:rPr>
                <w:rFonts w:eastAsiaTheme="minorHAnsi"/>
                <w:color w:val="000000"/>
              </w:rPr>
              <w:t>Журова</w:t>
            </w:r>
            <w:proofErr w:type="spellEnd"/>
            <w:r w:rsidRPr="005A4C2C">
              <w:rPr>
                <w:rFonts w:eastAsiaTheme="minorHAnsi"/>
                <w:color w:val="000000"/>
              </w:rPr>
              <w:t xml:space="preserve"> Л.Е., Кузнецова М.И.</w:t>
            </w:r>
          </w:p>
        </w:tc>
        <w:tc>
          <w:tcPr>
            <w:tcW w:w="7513" w:type="dxa"/>
          </w:tcPr>
          <w:p w14:paraId="1F076C7F"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Я умею читать! 6–7 лет. В 2 ч. Часть 2</w:t>
            </w:r>
          </w:p>
        </w:tc>
      </w:tr>
      <w:tr w:rsidR="005A4C2C" w:rsidRPr="005A4C2C" w14:paraId="6845E7A3" w14:textId="77777777" w:rsidTr="00310756">
        <w:trPr>
          <w:trHeight w:val="260"/>
        </w:trPr>
        <w:tc>
          <w:tcPr>
            <w:tcW w:w="3299" w:type="dxa"/>
          </w:tcPr>
          <w:p w14:paraId="198C7639"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Кузнецова М.И.</w:t>
            </w:r>
          </w:p>
        </w:tc>
        <w:tc>
          <w:tcPr>
            <w:tcW w:w="7513" w:type="dxa"/>
          </w:tcPr>
          <w:p w14:paraId="3CA02F5D"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Тропинки. Готовимся к письму. 4-5 лет</w:t>
            </w:r>
          </w:p>
        </w:tc>
      </w:tr>
      <w:tr w:rsidR="005A4C2C" w:rsidRPr="005A4C2C" w14:paraId="30999888" w14:textId="77777777" w:rsidTr="00310756">
        <w:trPr>
          <w:trHeight w:val="260"/>
        </w:trPr>
        <w:tc>
          <w:tcPr>
            <w:tcW w:w="3299" w:type="dxa"/>
          </w:tcPr>
          <w:p w14:paraId="5CD444C9"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Кузнецова М.И.</w:t>
            </w:r>
          </w:p>
        </w:tc>
        <w:tc>
          <w:tcPr>
            <w:tcW w:w="7513" w:type="dxa"/>
          </w:tcPr>
          <w:p w14:paraId="565FB46D"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Пишем буквы и слова. 6–7 лет</w:t>
            </w:r>
          </w:p>
        </w:tc>
      </w:tr>
      <w:tr w:rsidR="005A4C2C" w:rsidRPr="005A4C2C" w14:paraId="69F1EA93" w14:textId="77777777" w:rsidTr="00310756">
        <w:trPr>
          <w:trHeight w:val="205"/>
        </w:trPr>
        <w:tc>
          <w:tcPr>
            <w:tcW w:w="3299" w:type="dxa"/>
          </w:tcPr>
          <w:p w14:paraId="0F7D7892" w14:textId="77777777" w:rsidR="005A4C2C" w:rsidRPr="005A4C2C" w:rsidRDefault="005A4C2C" w:rsidP="00632D4D">
            <w:pPr>
              <w:widowControl/>
              <w:adjustRightInd w:val="0"/>
              <w:spacing w:line="276" w:lineRule="auto"/>
              <w:jc w:val="both"/>
              <w:rPr>
                <w:rFonts w:eastAsiaTheme="minorHAnsi"/>
                <w:color w:val="000000"/>
              </w:rPr>
            </w:pPr>
            <w:proofErr w:type="spellStart"/>
            <w:r w:rsidRPr="005A4C2C">
              <w:rPr>
                <w:rFonts w:eastAsiaTheme="minorHAnsi"/>
                <w:color w:val="000000"/>
              </w:rPr>
              <w:t>Журова</w:t>
            </w:r>
            <w:proofErr w:type="spellEnd"/>
            <w:r w:rsidRPr="005A4C2C">
              <w:rPr>
                <w:rFonts w:eastAsiaTheme="minorHAnsi"/>
                <w:color w:val="000000"/>
              </w:rPr>
              <w:t xml:space="preserve"> Л.Е., Кузнецова М.И.</w:t>
            </w:r>
          </w:p>
        </w:tc>
        <w:tc>
          <w:tcPr>
            <w:tcW w:w="7513" w:type="dxa"/>
          </w:tcPr>
          <w:p w14:paraId="5B872060"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Азбука для дошкольников. Играем и читаем вместе. В 3 частях. Часть 3</w:t>
            </w:r>
          </w:p>
        </w:tc>
      </w:tr>
      <w:tr w:rsidR="005A4C2C" w:rsidRPr="005A4C2C" w14:paraId="3D5078B0" w14:textId="77777777" w:rsidTr="00310756">
        <w:trPr>
          <w:trHeight w:val="252"/>
        </w:trPr>
        <w:tc>
          <w:tcPr>
            <w:tcW w:w="3299" w:type="dxa"/>
          </w:tcPr>
          <w:p w14:paraId="00C0F23B"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Кочурова Е.Э., Кузнецова М.И.</w:t>
            </w:r>
          </w:p>
        </w:tc>
        <w:tc>
          <w:tcPr>
            <w:tcW w:w="7513" w:type="dxa"/>
          </w:tcPr>
          <w:p w14:paraId="05197956"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Готовимся к школе. 5-7 лет. Пособие для будущих первоклассников</w:t>
            </w:r>
          </w:p>
        </w:tc>
      </w:tr>
      <w:tr w:rsidR="005A4C2C" w:rsidRPr="005A4C2C" w14:paraId="112D2041" w14:textId="77777777" w:rsidTr="00310756">
        <w:trPr>
          <w:trHeight w:val="269"/>
        </w:trPr>
        <w:tc>
          <w:tcPr>
            <w:tcW w:w="3299" w:type="dxa"/>
          </w:tcPr>
          <w:p w14:paraId="5332CFDC"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М.И. Кузнецова, Е.Э. Кочурова</w:t>
            </w:r>
          </w:p>
        </w:tc>
        <w:tc>
          <w:tcPr>
            <w:tcW w:w="7513" w:type="dxa"/>
          </w:tcPr>
          <w:p w14:paraId="5F5D164B"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Готовлюсь к школе. 5-6 лет. Тесты</w:t>
            </w:r>
          </w:p>
        </w:tc>
      </w:tr>
      <w:tr w:rsidR="005A4C2C" w:rsidRPr="005A4C2C" w14:paraId="3914833E" w14:textId="77777777" w:rsidTr="00310756">
        <w:trPr>
          <w:trHeight w:val="288"/>
        </w:trPr>
        <w:tc>
          <w:tcPr>
            <w:tcW w:w="3299" w:type="dxa"/>
          </w:tcPr>
          <w:p w14:paraId="0B3B0B66"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М.И. Кузнецова, Е.Э. Кочурова</w:t>
            </w:r>
          </w:p>
        </w:tc>
        <w:tc>
          <w:tcPr>
            <w:tcW w:w="7513" w:type="dxa"/>
          </w:tcPr>
          <w:p w14:paraId="7330FADA"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Готовлюсь к школе. 6-7 лет. Тесты</w:t>
            </w:r>
          </w:p>
        </w:tc>
      </w:tr>
      <w:tr w:rsidR="005A4C2C" w:rsidRPr="005A4C2C" w14:paraId="0824384D" w14:textId="77777777" w:rsidTr="00310756">
        <w:trPr>
          <w:trHeight w:val="521"/>
        </w:trPr>
        <w:tc>
          <w:tcPr>
            <w:tcW w:w="3299" w:type="dxa"/>
          </w:tcPr>
          <w:p w14:paraId="62FBB9B6"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 xml:space="preserve">Колесникова Е.В. </w:t>
            </w:r>
          </w:p>
        </w:tc>
        <w:tc>
          <w:tcPr>
            <w:tcW w:w="7513" w:type="dxa"/>
          </w:tcPr>
          <w:p w14:paraId="6E10734D"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 xml:space="preserve">"Развитие речи у детей 2-3 лет" Учебно-методическое пособие к иллюстративному материалу "От звукоподражаний к словам" </w:t>
            </w:r>
          </w:p>
        </w:tc>
      </w:tr>
      <w:tr w:rsidR="005A4C2C" w:rsidRPr="005A4C2C" w14:paraId="09B36034" w14:textId="77777777" w:rsidTr="00310756">
        <w:trPr>
          <w:trHeight w:val="521"/>
        </w:trPr>
        <w:tc>
          <w:tcPr>
            <w:tcW w:w="3299" w:type="dxa"/>
          </w:tcPr>
          <w:p w14:paraId="7090A807"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 xml:space="preserve">Колесникова Е.В. </w:t>
            </w:r>
          </w:p>
        </w:tc>
        <w:tc>
          <w:tcPr>
            <w:tcW w:w="7513" w:type="dxa"/>
          </w:tcPr>
          <w:p w14:paraId="788B0E60"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 xml:space="preserve">"От звукоподражаний к словам". Иллюстративный материал для развития речи у детей 2-3 лет (Рабочая тетрадь) </w:t>
            </w:r>
          </w:p>
        </w:tc>
      </w:tr>
      <w:tr w:rsidR="005A4C2C" w:rsidRPr="005A4C2C" w14:paraId="20109F91" w14:textId="77777777" w:rsidTr="00310756">
        <w:trPr>
          <w:trHeight w:val="521"/>
        </w:trPr>
        <w:tc>
          <w:tcPr>
            <w:tcW w:w="3299" w:type="dxa"/>
          </w:tcPr>
          <w:p w14:paraId="417E70F3"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Колесникова Е.В.</w:t>
            </w:r>
          </w:p>
        </w:tc>
        <w:tc>
          <w:tcPr>
            <w:tcW w:w="7513" w:type="dxa"/>
          </w:tcPr>
          <w:p w14:paraId="2ABFEDC0"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 xml:space="preserve">Развитие звуковой культуры речи у детей 3-4 лет. Учебно-методическое пособие к рабочей тетради "Раз-словечко, два-словечко" </w:t>
            </w:r>
          </w:p>
        </w:tc>
      </w:tr>
      <w:tr w:rsidR="005A4C2C" w:rsidRPr="005A4C2C" w14:paraId="719B2AD3" w14:textId="77777777" w:rsidTr="00310756">
        <w:trPr>
          <w:trHeight w:val="272"/>
        </w:trPr>
        <w:tc>
          <w:tcPr>
            <w:tcW w:w="3299" w:type="dxa"/>
          </w:tcPr>
          <w:p w14:paraId="38C635B9"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 xml:space="preserve">Колесникова Е.В. </w:t>
            </w:r>
          </w:p>
        </w:tc>
        <w:tc>
          <w:tcPr>
            <w:tcW w:w="7513" w:type="dxa"/>
          </w:tcPr>
          <w:p w14:paraId="2707CEF4"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Раз-словечко, два-словечко. Рабочая тетрадь для детей 3-4 лет</w:t>
            </w:r>
          </w:p>
        </w:tc>
      </w:tr>
      <w:tr w:rsidR="005A4C2C" w:rsidRPr="005A4C2C" w14:paraId="08D2EB47" w14:textId="77777777" w:rsidTr="00310756">
        <w:trPr>
          <w:trHeight w:val="521"/>
        </w:trPr>
        <w:tc>
          <w:tcPr>
            <w:tcW w:w="3299" w:type="dxa"/>
          </w:tcPr>
          <w:p w14:paraId="68C6C5BA"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 xml:space="preserve">Колесникова Е.В. </w:t>
            </w:r>
          </w:p>
        </w:tc>
        <w:tc>
          <w:tcPr>
            <w:tcW w:w="7513" w:type="dxa"/>
          </w:tcPr>
          <w:p w14:paraId="2C9C721F"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 xml:space="preserve">"Развитие фонематического слуха у детей 4-5 лет" Сценарии учебно-игровых занятий к рабочей тетради "От слова к звуку" </w:t>
            </w:r>
          </w:p>
        </w:tc>
      </w:tr>
      <w:tr w:rsidR="005A4C2C" w:rsidRPr="005A4C2C" w14:paraId="10C678A1" w14:textId="77777777" w:rsidTr="00310756">
        <w:trPr>
          <w:trHeight w:val="521"/>
        </w:trPr>
        <w:tc>
          <w:tcPr>
            <w:tcW w:w="3299" w:type="dxa"/>
          </w:tcPr>
          <w:p w14:paraId="1E98B85E"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Колесникова Е.В.</w:t>
            </w:r>
          </w:p>
        </w:tc>
        <w:tc>
          <w:tcPr>
            <w:tcW w:w="7513" w:type="dxa"/>
          </w:tcPr>
          <w:p w14:paraId="63E5C31E"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 xml:space="preserve">Учимся составлять слоговые схемы. Рабочая тетрадь для детей 4-5 лет </w:t>
            </w:r>
          </w:p>
          <w:p w14:paraId="007B2EFE" w14:textId="77777777" w:rsidR="005A4C2C" w:rsidRPr="005A4C2C" w:rsidRDefault="005A4C2C" w:rsidP="00632D4D">
            <w:pPr>
              <w:widowControl/>
              <w:adjustRightInd w:val="0"/>
              <w:spacing w:line="276" w:lineRule="auto"/>
              <w:jc w:val="both"/>
              <w:rPr>
                <w:rFonts w:eastAsiaTheme="minorHAnsi"/>
                <w:color w:val="000000"/>
              </w:rPr>
            </w:pPr>
          </w:p>
        </w:tc>
      </w:tr>
      <w:tr w:rsidR="005A4C2C" w:rsidRPr="005A4C2C" w14:paraId="0125D422" w14:textId="77777777" w:rsidTr="00310756">
        <w:trPr>
          <w:trHeight w:val="521"/>
        </w:trPr>
        <w:tc>
          <w:tcPr>
            <w:tcW w:w="3299" w:type="dxa"/>
          </w:tcPr>
          <w:p w14:paraId="290E6E5D"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Колесникова Е.В.</w:t>
            </w:r>
          </w:p>
        </w:tc>
        <w:tc>
          <w:tcPr>
            <w:tcW w:w="7513" w:type="dxa"/>
          </w:tcPr>
          <w:p w14:paraId="29ACBBC4"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От слова к звуку. Рабочая тетрадь для детей 4-5 лет</w:t>
            </w:r>
          </w:p>
          <w:p w14:paraId="62AC2575" w14:textId="77777777" w:rsidR="005A4C2C" w:rsidRPr="005A4C2C" w:rsidRDefault="005A4C2C" w:rsidP="00632D4D">
            <w:pPr>
              <w:widowControl/>
              <w:adjustRightInd w:val="0"/>
              <w:spacing w:line="276" w:lineRule="auto"/>
              <w:jc w:val="both"/>
              <w:rPr>
                <w:rFonts w:eastAsiaTheme="minorHAnsi"/>
                <w:color w:val="000000"/>
              </w:rPr>
            </w:pPr>
          </w:p>
        </w:tc>
      </w:tr>
      <w:tr w:rsidR="005A4C2C" w:rsidRPr="005A4C2C" w14:paraId="660D3D01" w14:textId="77777777" w:rsidTr="00310756">
        <w:trPr>
          <w:trHeight w:val="782"/>
        </w:trPr>
        <w:tc>
          <w:tcPr>
            <w:tcW w:w="3299" w:type="dxa"/>
          </w:tcPr>
          <w:p w14:paraId="2347D73F"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 xml:space="preserve">Колесникова Е.В. </w:t>
            </w:r>
          </w:p>
        </w:tc>
        <w:tc>
          <w:tcPr>
            <w:tcW w:w="7513" w:type="dxa"/>
          </w:tcPr>
          <w:p w14:paraId="16195CE3"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 xml:space="preserve">Слова, слоги, звуки Демонстрационный материал и учебно-методическое пособие к демонстрационному материалу "Слова, слоги, звуки" (Для детей 4-5 лет) </w:t>
            </w:r>
          </w:p>
        </w:tc>
      </w:tr>
      <w:tr w:rsidR="005A4C2C" w:rsidRPr="005A4C2C" w14:paraId="135E7312" w14:textId="77777777" w:rsidTr="00310756">
        <w:trPr>
          <w:trHeight w:val="260"/>
        </w:trPr>
        <w:tc>
          <w:tcPr>
            <w:tcW w:w="3299" w:type="dxa"/>
          </w:tcPr>
          <w:p w14:paraId="24EA2AF7"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Колесникова Е.В.</w:t>
            </w:r>
          </w:p>
        </w:tc>
        <w:tc>
          <w:tcPr>
            <w:tcW w:w="7513" w:type="dxa"/>
          </w:tcPr>
          <w:p w14:paraId="467F0E90"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Прописи для дошкольников 5-6 лет</w:t>
            </w:r>
          </w:p>
        </w:tc>
      </w:tr>
      <w:tr w:rsidR="005A4C2C" w:rsidRPr="005A4C2C" w14:paraId="5E71DA21" w14:textId="77777777" w:rsidTr="00310756">
        <w:trPr>
          <w:trHeight w:val="521"/>
        </w:trPr>
        <w:tc>
          <w:tcPr>
            <w:tcW w:w="3299" w:type="dxa"/>
          </w:tcPr>
          <w:p w14:paraId="29713B54"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lastRenderedPageBreak/>
              <w:t>Колесникова Е.В.</w:t>
            </w:r>
          </w:p>
        </w:tc>
        <w:tc>
          <w:tcPr>
            <w:tcW w:w="7513" w:type="dxa"/>
          </w:tcPr>
          <w:p w14:paraId="77FDCB6C"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 xml:space="preserve">Развитие звуко-буквенного анализа у детей 5-6 лет. Учебно-методическое пособие к рабочей тетради "От А до Я" </w:t>
            </w:r>
          </w:p>
        </w:tc>
      </w:tr>
      <w:tr w:rsidR="005A4C2C" w:rsidRPr="005A4C2C" w14:paraId="79357CD6" w14:textId="77777777" w:rsidTr="00310756">
        <w:trPr>
          <w:trHeight w:val="782"/>
        </w:trPr>
        <w:tc>
          <w:tcPr>
            <w:tcW w:w="3299" w:type="dxa"/>
          </w:tcPr>
          <w:p w14:paraId="50CA1368"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 xml:space="preserve">Колесникова Е.В. </w:t>
            </w:r>
          </w:p>
        </w:tc>
        <w:tc>
          <w:tcPr>
            <w:tcW w:w="7513" w:type="dxa"/>
          </w:tcPr>
          <w:p w14:paraId="73575A70"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"Звуки и буквы" Демонстрационный материал и учебно-методическое пособие к демонстрационному материалу "Звуки и буквы" (Для детей 5-6 лет).</w:t>
            </w:r>
          </w:p>
        </w:tc>
      </w:tr>
      <w:tr w:rsidR="005A4C2C" w:rsidRPr="005A4C2C" w14:paraId="65D7F886" w14:textId="77777777" w:rsidTr="00310756">
        <w:trPr>
          <w:trHeight w:val="521"/>
        </w:trPr>
        <w:tc>
          <w:tcPr>
            <w:tcW w:w="3299" w:type="dxa"/>
          </w:tcPr>
          <w:p w14:paraId="14030B37"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Колесникова Е.В.</w:t>
            </w:r>
          </w:p>
        </w:tc>
        <w:tc>
          <w:tcPr>
            <w:tcW w:w="7513" w:type="dxa"/>
          </w:tcPr>
          <w:p w14:paraId="53D1FEFE"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 xml:space="preserve">Я начинаю читать. Рабочая тетрадь для детей 6-7 лет </w:t>
            </w:r>
          </w:p>
          <w:p w14:paraId="3A303116" w14:textId="77777777" w:rsidR="005A4C2C" w:rsidRPr="005A4C2C" w:rsidRDefault="005A4C2C" w:rsidP="00632D4D">
            <w:pPr>
              <w:widowControl/>
              <w:adjustRightInd w:val="0"/>
              <w:spacing w:line="276" w:lineRule="auto"/>
              <w:jc w:val="both"/>
              <w:rPr>
                <w:rFonts w:eastAsiaTheme="minorHAnsi"/>
                <w:color w:val="000000"/>
              </w:rPr>
            </w:pPr>
          </w:p>
        </w:tc>
      </w:tr>
      <w:tr w:rsidR="005A4C2C" w:rsidRPr="005A4C2C" w14:paraId="2552312C" w14:textId="77777777" w:rsidTr="00310756">
        <w:trPr>
          <w:trHeight w:val="260"/>
        </w:trPr>
        <w:tc>
          <w:tcPr>
            <w:tcW w:w="3299" w:type="dxa"/>
          </w:tcPr>
          <w:p w14:paraId="29661D39"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Колесникова Е.В.</w:t>
            </w:r>
          </w:p>
        </w:tc>
        <w:tc>
          <w:tcPr>
            <w:tcW w:w="7513" w:type="dxa"/>
          </w:tcPr>
          <w:p w14:paraId="4D7BE6CD"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Прописи для дошкольников 6-7 лет</w:t>
            </w:r>
          </w:p>
        </w:tc>
      </w:tr>
      <w:tr w:rsidR="005A4C2C" w:rsidRPr="005A4C2C" w14:paraId="0208DACA" w14:textId="77777777" w:rsidTr="00310756">
        <w:trPr>
          <w:trHeight w:val="521"/>
        </w:trPr>
        <w:tc>
          <w:tcPr>
            <w:tcW w:w="3299" w:type="dxa"/>
          </w:tcPr>
          <w:p w14:paraId="5D3531A2"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Данилова Ю.Г.</w:t>
            </w:r>
          </w:p>
        </w:tc>
        <w:tc>
          <w:tcPr>
            <w:tcW w:w="7513" w:type="dxa"/>
          </w:tcPr>
          <w:p w14:paraId="5CBE0D16"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Букварь очень занятой мамы.</w:t>
            </w:r>
          </w:p>
        </w:tc>
      </w:tr>
      <w:tr w:rsidR="005A4C2C" w:rsidRPr="005A4C2C" w14:paraId="41E629D0" w14:textId="77777777" w:rsidTr="00310756">
        <w:trPr>
          <w:trHeight w:val="521"/>
        </w:trPr>
        <w:tc>
          <w:tcPr>
            <w:tcW w:w="3299" w:type="dxa"/>
          </w:tcPr>
          <w:p w14:paraId="28BE2A09"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Данилова Ю.Г.</w:t>
            </w:r>
          </w:p>
        </w:tc>
        <w:tc>
          <w:tcPr>
            <w:tcW w:w="7513" w:type="dxa"/>
          </w:tcPr>
          <w:p w14:paraId="225F6D05"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 xml:space="preserve">СУПЕРЭФФЕКТИВНЫЙ тренажер по чтению для маленьких </w:t>
            </w:r>
            <w:proofErr w:type="spellStart"/>
            <w:r w:rsidRPr="005A4C2C">
              <w:rPr>
                <w:rFonts w:eastAsiaTheme="minorHAnsi"/>
                <w:color w:val="000000"/>
              </w:rPr>
              <w:t>бузнаек</w:t>
            </w:r>
            <w:proofErr w:type="spellEnd"/>
          </w:p>
        </w:tc>
      </w:tr>
      <w:tr w:rsidR="005A4C2C" w:rsidRPr="005A4C2C" w14:paraId="128A80F5" w14:textId="77777777" w:rsidTr="00310756">
        <w:trPr>
          <w:trHeight w:val="521"/>
        </w:trPr>
        <w:tc>
          <w:tcPr>
            <w:tcW w:w="3299" w:type="dxa"/>
          </w:tcPr>
          <w:p w14:paraId="35DEF7F7"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Колесникова Е.В.</w:t>
            </w:r>
          </w:p>
        </w:tc>
        <w:tc>
          <w:tcPr>
            <w:tcW w:w="7513" w:type="dxa"/>
          </w:tcPr>
          <w:p w14:paraId="45DB8BAF"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 xml:space="preserve">Развитие интереса и способностей к чтению у детей 6-7 лет. Учебно-методическое пособие к рабочей тетради "Я начинаю читать" </w:t>
            </w:r>
          </w:p>
        </w:tc>
      </w:tr>
      <w:tr w:rsidR="005A4C2C" w:rsidRPr="005A4C2C" w14:paraId="1A2DE86E" w14:textId="77777777" w:rsidTr="00310756">
        <w:trPr>
          <w:trHeight w:val="543"/>
        </w:trPr>
        <w:tc>
          <w:tcPr>
            <w:tcW w:w="3299" w:type="dxa"/>
          </w:tcPr>
          <w:p w14:paraId="6681FC50"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коллектив авторов</w:t>
            </w:r>
          </w:p>
        </w:tc>
        <w:tc>
          <w:tcPr>
            <w:tcW w:w="7513" w:type="dxa"/>
          </w:tcPr>
          <w:p w14:paraId="23B96394"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СКАЗКИ БАБУШКИ МАРПЫ. Сказки народа Коми. СКАЗКИ БАБУШКИ МАТРЕНЫ. Русские сказки.</w:t>
            </w:r>
          </w:p>
        </w:tc>
      </w:tr>
      <w:tr w:rsidR="005A4C2C" w:rsidRPr="005A4C2C" w14:paraId="158090B0" w14:textId="77777777" w:rsidTr="00310756">
        <w:trPr>
          <w:trHeight w:val="543"/>
        </w:trPr>
        <w:tc>
          <w:tcPr>
            <w:tcW w:w="3299" w:type="dxa"/>
          </w:tcPr>
          <w:p w14:paraId="6E3A7842"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коллектив авторов</w:t>
            </w:r>
          </w:p>
        </w:tc>
        <w:tc>
          <w:tcPr>
            <w:tcW w:w="7513" w:type="dxa"/>
          </w:tcPr>
          <w:p w14:paraId="542473F0"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СКАЗКИ БАБУШКИ МАТРЕНЫ. Русские сказки.</w:t>
            </w:r>
          </w:p>
        </w:tc>
      </w:tr>
      <w:tr w:rsidR="005A4C2C" w:rsidRPr="005A4C2C" w14:paraId="1703F7DF" w14:textId="77777777" w:rsidTr="00310756">
        <w:trPr>
          <w:trHeight w:val="543"/>
        </w:trPr>
        <w:tc>
          <w:tcPr>
            <w:tcW w:w="3299" w:type="dxa"/>
          </w:tcPr>
          <w:p w14:paraId="003B62E5"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коллектив авторов</w:t>
            </w:r>
          </w:p>
        </w:tc>
        <w:tc>
          <w:tcPr>
            <w:tcW w:w="7513" w:type="dxa"/>
          </w:tcPr>
          <w:p w14:paraId="014D8C17"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СКАЗКИ БАБУШКИ ШЫМАВИЙ. Марийские сказки. СКАЗКИ БАБУШКИ МАТРЕНЫ. Русские сказки.</w:t>
            </w:r>
          </w:p>
        </w:tc>
      </w:tr>
      <w:tr w:rsidR="005A4C2C" w:rsidRPr="005A4C2C" w14:paraId="5474471A" w14:textId="77777777" w:rsidTr="00310756">
        <w:trPr>
          <w:trHeight w:val="543"/>
        </w:trPr>
        <w:tc>
          <w:tcPr>
            <w:tcW w:w="3299" w:type="dxa"/>
          </w:tcPr>
          <w:p w14:paraId="0E48D9A1"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коллектив авторов</w:t>
            </w:r>
          </w:p>
        </w:tc>
        <w:tc>
          <w:tcPr>
            <w:tcW w:w="7513" w:type="dxa"/>
          </w:tcPr>
          <w:p w14:paraId="1BD1A359"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СКАЗКИ БАБУШКИ ХАДИСЫ. Башкирские сказки. СКАЗКИ БАБУШКИ МАТРЕНЫ. Русские сказки.</w:t>
            </w:r>
          </w:p>
        </w:tc>
      </w:tr>
      <w:tr w:rsidR="005A4C2C" w:rsidRPr="005A4C2C" w14:paraId="02BB88AE" w14:textId="77777777" w:rsidTr="00310756">
        <w:trPr>
          <w:trHeight w:val="543"/>
        </w:trPr>
        <w:tc>
          <w:tcPr>
            <w:tcW w:w="3299" w:type="dxa"/>
          </w:tcPr>
          <w:p w14:paraId="0BD88C03"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коллектив авторов</w:t>
            </w:r>
          </w:p>
        </w:tc>
        <w:tc>
          <w:tcPr>
            <w:tcW w:w="7513" w:type="dxa"/>
          </w:tcPr>
          <w:p w14:paraId="0D800138"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СКАЗКИ БАБУШКИ АНИИ. Эвенкийские сказки. СКАЗКИ БАБУШКИ МАТРЕНЫ. Русские сказки.</w:t>
            </w:r>
          </w:p>
        </w:tc>
      </w:tr>
      <w:tr w:rsidR="005A4C2C" w:rsidRPr="005A4C2C" w14:paraId="622FB083" w14:textId="77777777" w:rsidTr="00310756">
        <w:trPr>
          <w:trHeight w:val="543"/>
        </w:trPr>
        <w:tc>
          <w:tcPr>
            <w:tcW w:w="3299" w:type="dxa"/>
          </w:tcPr>
          <w:p w14:paraId="6F772BB0"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коллектив авторов</w:t>
            </w:r>
          </w:p>
        </w:tc>
        <w:tc>
          <w:tcPr>
            <w:tcW w:w="7513" w:type="dxa"/>
          </w:tcPr>
          <w:p w14:paraId="49D3ECC9"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СКАЗКИ БАБУШКИ МИЧИЙИ. Якутские сказки. СКАЗКИ БАБУШКИ МАТРЕНЫ. Русские сказки.</w:t>
            </w:r>
          </w:p>
        </w:tc>
      </w:tr>
      <w:tr w:rsidR="005A4C2C" w:rsidRPr="005A4C2C" w14:paraId="28717823" w14:textId="77777777" w:rsidTr="00310756">
        <w:trPr>
          <w:trHeight w:val="543"/>
        </w:trPr>
        <w:tc>
          <w:tcPr>
            <w:tcW w:w="3299" w:type="dxa"/>
          </w:tcPr>
          <w:p w14:paraId="5A937518"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коллектив авторов</w:t>
            </w:r>
          </w:p>
        </w:tc>
        <w:tc>
          <w:tcPr>
            <w:tcW w:w="7513" w:type="dxa"/>
          </w:tcPr>
          <w:p w14:paraId="65FFFBF3"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СКАЗКИ БАБУШКИ ДОЛУМЫ. Тувинские сказки. СКАЗКИ БАБУШКИ МАТРЕНЫ. Русские сказки.</w:t>
            </w:r>
          </w:p>
        </w:tc>
      </w:tr>
      <w:tr w:rsidR="005A4C2C" w:rsidRPr="005A4C2C" w14:paraId="6906E8C5" w14:textId="77777777" w:rsidTr="00310756">
        <w:trPr>
          <w:trHeight w:val="543"/>
        </w:trPr>
        <w:tc>
          <w:tcPr>
            <w:tcW w:w="3299" w:type="dxa"/>
          </w:tcPr>
          <w:p w14:paraId="241AAEE8"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коллектив авторов</w:t>
            </w:r>
          </w:p>
        </w:tc>
        <w:tc>
          <w:tcPr>
            <w:tcW w:w="7513" w:type="dxa"/>
          </w:tcPr>
          <w:p w14:paraId="2EB4CC1B"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СКАЗКИ БАБУШКИ ЯХИТЫ. Чеченские сказки. СКАЗКИ БАБУШКИ МАТРЕНЫ. Русские сказки.</w:t>
            </w:r>
          </w:p>
        </w:tc>
      </w:tr>
      <w:tr w:rsidR="005A4C2C" w:rsidRPr="005A4C2C" w14:paraId="3973F086" w14:textId="77777777" w:rsidTr="00310756">
        <w:trPr>
          <w:trHeight w:val="521"/>
        </w:trPr>
        <w:tc>
          <w:tcPr>
            <w:tcW w:w="3299" w:type="dxa"/>
          </w:tcPr>
          <w:p w14:paraId="491CB9EA"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коллектив авторов</w:t>
            </w:r>
          </w:p>
        </w:tc>
        <w:tc>
          <w:tcPr>
            <w:tcW w:w="7513" w:type="dxa"/>
          </w:tcPr>
          <w:p w14:paraId="6E151282" w14:textId="77777777" w:rsidR="005A4C2C" w:rsidRPr="005A4C2C" w:rsidRDefault="005A4C2C" w:rsidP="00632D4D">
            <w:pPr>
              <w:widowControl/>
              <w:adjustRightInd w:val="0"/>
              <w:spacing w:line="276" w:lineRule="auto"/>
              <w:jc w:val="both"/>
              <w:rPr>
                <w:rFonts w:eastAsiaTheme="minorHAnsi"/>
                <w:color w:val="000000"/>
              </w:rPr>
            </w:pPr>
            <w:r w:rsidRPr="005A4C2C">
              <w:rPr>
                <w:rFonts w:eastAsiaTheme="minorHAnsi"/>
                <w:color w:val="000000"/>
              </w:rPr>
              <w:t>СКАЗКИ БАБУШКИ БИБИНУР. Татарские сказки. СКАЗКИ БАБУШКИ МАТРЕНЫ. Русские сказки.</w:t>
            </w:r>
          </w:p>
        </w:tc>
      </w:tr>
    </w:tbl>
    <w:p w14:paraId="2FDF22B7" w14:textId="77777777" w:rsidR="005A4C2C" w:rsidRPr="00A3559C" w:rsidRDefault="005A4C2C" w:rsidP="00632D4D">
      <w:pPr>
        <w:pStyle w:val="a3"/>
        <w:spacing w:line="276" w:lineRule="auto"/>
        <w:ind w:left="0" w:firstLine="0"/>
        <w:rPr>
          <w:sz w:val="28"/>
        </w:rPr>
      </w:pPr>
    </w:p>
    <w:p w14:paraId="1E439EC0" w14:textId="77777777" w:rsidR="00267772" w:rsidRPr="00326C2A" w:rsidRDefault="0021290F" w:rsidP="005E5B25">
      <w:pPr>
        <w:pStyle w:val="1"/>
        <w:numPr>
          <w:ilvl w:val="2"/>
          <w:numId w:val="82"/>
        </w:numPr>
        <w:tabs>
          <w:tab w:val="left" w:pos="994"/>
        </w:tabs>
        <w:spacing w:line="276" w:lineRule="auto"/>
        <w:ind w:left="0" w:firstLine="709"/>
        <w:jc w:val="both"/>
      </w:pPr>
      <w:r w:rsidRPr="00267772">
        <w:t>Художественно-эстетическое</w:t>
      </w:r>
      <w:r w:rsidRPr="00267772">
        <w:rPr>
          <w:spacing w:val="-7"/>
        </w:rPr>
        <w:t xml:space="preserve"> </w:t>
      </w:r>
      <w:r w:rsidRPr="00267772">
        <w:t>развитие</w:t>
      </w:r>
      <w:r w:rsidR="00267772" w:rsidRPr="00326C2A">
        <w:t>.</w:t>
      </w:r>
    </w:p>
    <w:p w14:paraId="232DDE2E" w14:textId="77777777" w:rsidR="00267772" w:rsidRPr="00267772" w:rsidRDefault="00326C2A" w:rsidP="00632D4D">
      <w:pPr>
        <w:pStyle w:val="20"/>
        <w:shd w:val="clear" w:color="auto" w:fill="auto"/>
        <w:tabs>
          <w:tab w:val="left" w:pos="1349"/>
        </w:tabs>
        <w:spacing w:before="0" w:after="0" w:line="276" w:lineRule="auto"/>
        <w:ind w:left="709"/>
        <w:jc w:val="both"/>
        <w:rPr>
          <w:b/>
          <w:sz w:val="24"/>
          <w:szCs w:val="24"/>
          <w:lang w:val="ru-RU"/>
        </w:rPr>
      </w:pPr>
      <w:r>
        <w:rPr>
          <w:b/>
          <w:sz w:val="24"/>
          <w:szCs w:val="24"/>
          <w:lang w:val="ru-RU"/>
        </w:rPr>
        <w:t>2.1.4.1</w:t>
      </w:r>
      <w:r w:rsidR="00267772" w:rsidRPr="00267772">
        <w:rPr>
          <w:b/>
          <w:sz w:val="24"/>
          <w:szCs w:val="24"/>
          <w:lang w:val="ru-RU"/>
        </w:rPr>
        <w:t>. От 1 года до 2 лет.</w:t>
      </w:r>
    </w:p>
    <w:p w14:paraId="31B1478E" w14:textId="77777777" w:rsidR="00267772" w:rsidRPr="00267772" w:rsidRDefault="00267772" w:rsidP="00632D4D">
      <w:pPr>
        <w:pStyle w:val="20"/>
        <w:shd w:val="clear" w:color="auto" w:fill="auto"/>
        <w:tabs>
          <w:tab w:val="left" w:pos="1556"/>
        </w:tabs>
        <w:spacing w:before="0" w:after="0" w:line="276" w:lineRule="auto"/>
        <w:ind w:firstLine="709"/>
        <w:jc w:val="both"/>
        <w:rPr>
          <w:sz w:val="24"/>
          <w:szCs w:val="24"/>
          <w:lang w:val="ru-RU"/>
        </w:rPr>
      </w:pPr>
      <w:r w:rsidRPr="00267772">
        <w:rPr>
          <w:sz w:val="24"/>
          <w:szCs w:val="24"/>
          <w:lang w:val="ru-RU"/>
        </w:rPr>
        <w:t xml:space="preserve">В области художественно-эстетического развития основными </w:t>
      </w:r>
      <w:r w:rsidRPr="00267772">
        <w:rPr>
          <w:b/>
          <w:sz w:val="24"/>
          <w:szCs w:val="24"/>
          <w:lang w:val="ru-RU"/>
        </w:rPr>
        <w:t>задачами</w:t>
      </w:r>
      <w:r w:rsidRPr="00267772">
        <w:rPr>
          <w:sz w:val="24"/>
          <w:szCs w:val="24"/>
          <w:lang w:val="ru-RU"/>
        </w:rPr>
        <w:t xml:space="preserve"> образовательной деятельности являются:</w:t>
      </w:r>
    </w:p>
    <w:p w14:paraId="7912D8F1" w14:textId="77777777" w:rsidR="00267772" w:rsidRPr="00267772" w:rsidRDefault="00267772" w:rsidP="005E5B25">
      <w:pPr>
        <w:pStyle w:val="20"/>
        <w:numPr>
          <w:ilvl w:val="0"/>
          <w:numId w:val="83"/>
        </w:numPr>
        <w:shd w:val="clear" w:color="auto" w:fill="auto"/>
        <w:tabs>
          <w:tab w:val="left" w:pos="994"/>
        </w:tabs>
        <w:spacing w:before="0" w:after="0" w:line="276" w:lineRule="auto"/>
        <w:ind w:firstLine="709"/>
        <w:jc w:val="both"/>
        <w:rPr>
          <w:sz w:val="24"/>
          <w:szCs w:val="24"/>
          <w:lang w:val="ru-RU"/>
        </w:rPr>
      </w:pPr>
      <w:r w:rsidRPr="00267772">
        <w:rPr>
          <w:sz w:val="24"/>
          <w:szCs w:val="24"/>
          <w:lang w:val="ru-RU"/>
        </w:rPr>
        <w:t>от 1 года до 1 года 6 месяцев:</w:t>
      </w:r>
    </w:p>
    <w:p w14:paraId="631984E4"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формировать у детей эмоциональный отклик на музыку (жестом, мимикой, подпеванием, движениями), желание слушать музыкальные произведения;</w:t>
      </w:r>
    </w:p>
    <w:p w14:paraId="650C1C08"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создавать у детей радостное настроение при пении, движениях и игровых действиях под музыку;</w:t>
      </w:r>
    </w:p>
    <w:p w14:paraId="1C9C4CC1" w14:textId="77777777" w:rsidR="00267772" w:rsidRPr="00267772" w:rsidRDefault="00267772" w:rsidP="005E5B25">
      <w:pPr>
        <w:pStyle w:val="20"/>
        <w:numPr>
          <w:ilvl w:val="0"/>
          <w:numId w:val="83"/>
        </w:numPr>
        <w:shd w:val="clear" w:color="auto" w:fill="auto"/>
        <w:tabs>
          <w:tab w:val="left" w:pos="1027"/>
        </w:tabs>
        <w:spacing w:before="0" w:after="0" w:line="276" w:lineRule="auto"/>
        <w:ind w:firstLine="709"/>
        <w:jc w:val="both"/>
        <w:rPr>
          <w:sz w:val="24"/>
          <w:szCs w:val="24"/>
          <w:lang w:val="ru-RU"/>
        </w:rPr>
      </w:pPr>
      <w:r w:rsidRPr="00267772">
        <w:rPr>
          <w:sz w:val="24"/>
          <w:szCs w:val="24"/>
          <w:lang w:val="ru-RU"/>
        </w:rPr>
        <w:t>от 1 года 6 месяцев до 2 лет:</w:t>
      </w:r>
    </w:p>
    <w:p w14:paraId="33394688"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развивать у детей способность слушать художественный текст и активно (эмоционально) реагировать на его содержание;</w:t>
      </w:r>
    </w:p>
    <w:p w14:paraId="37538EA6"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обеспечивать возможности наблюдать за процессом рисования, лепки взрослого, вызывать к ним интерес;</w:t>
      </w:r>
    </w:p>
    <w:p w14:paraId="1B943579"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поощрять у детей желание рисовать красками, карандашами, фломастерами, предоставляя возможность ритмично заполнять лист бумаги яркими пятнами, мазками, линиями;</w:t>
      </w:r>
    </w:p>
    <w:p w14:paraId="1FD41B28"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lastRenderedPageBreak/>
        <w:t>развивать у детей умение прислушиваться к словам песен и воспроизводить звукоподражания и простейшие интонации;</w:t>
      </w:r>
    </w:p>
    <w:p w14:paraId="272289DA"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развивать у детей умение выполнять под музыку игровые и плясовые движения, соответствующие словам песни и характеру музыки.</w:t>
      </w:r>
    </w:p>
    <w:p w14:paraId="730F2C23" w14:textId="77777777" w:rsidR="00267772" w:rsidRPr="00267772" w:rsidRDefault="00267772" w:rsidP="00632D4D">
      <w:pPr>
        <w:pStyle w:val="20"/>
        <w:shd w:val="clear" w:color="auto" w:fill="auto"/>
        <w:tabs>
          <w:tab w:val="left" w:pos="1560"/>
        </w:tabs>
        <w:spacing w:before="0" w:after="0" w:line="276" w:lineRule="auto"/>
        <w:ind w:left="709"/>
        <w:jc w:val="both"/>
        <w:rPr>
          <w:sz w:val="24"/>
          <w:szCs w:val="24"/>
        </w:rPr>
      </w:pPr>
      <w:proofErr w:type="spellStart"/>
      <w:r w:rsidRPr="00267772">
        <w:rPr>
          <w:b/>
          <w:sz w:val="24"/>
          <w:szCs w:val="24"/>
        </w:rPr>
        <w:t>Содержание</w:t>
      </w:r>
      <w:proofErr w:type="spellEnd"/>
      <w:r w:rsidRPr="00267772">
        <w:rPr>
          <w:sz w:val="24"/>
          <w:szCs w:val="24"/>
        </w:rPr>
        <w:t xml:space="preserve"> </w:t>
      </w:r>
      <w:proofErr w:type="spellStart"/>
      <w:r w:rsidRPr="00267772">
        <w:rPr>
          <w:sz w:val="24"/>
          <w:szCs w:val="24"/>
        </w:rPr>
        <w:t>образовательной</w:t>
      </w:r>
      <w:proofErr w:type="spellEnd"/>
      <w:r w:rsidRPr="00267772">
        <w:rPr>
          <w:sz w:val="24"/>
          <w:szCs w:val="24"/>
        </w:rPr>
        <w:t xml:space="preserve"> </w:t>
      </w:r>
      <w:proofErr w:type="spellStart"/>
      <w:r w:rsidRPr="00267772">
        <w:rPr>
          <w:sz w:val="24"/>
          <w:szCs w:val="24"/>
        </w:rPr>
        <w:t>деятельности</w:t>
      </w:r>
      <w:proofErr w:type="spellEnd"/>
      <w:r w:rsidRPr="00267772">
        <w:rPr>
          <w:sz w:val="24"/>
          <w:szCs w:val="24"/>
        </w:rPr>
        <w:t>.</w:t>
      </w:r>
    </w:p>
    <w:p w14:paraId="281D208B" w14:textId="77777777" w:rsidR="00267772" w:rsidRPr="00267772" w:rsidRDefault="00267772" w:rsidP="005E5B25">
      <w:pPr>
        <w:pStyle w:val="20"/>
        <w:numPr>
          <w:ilvl w:val="0"/>
          <w:numId w:val="84"/>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 xml:space="preserve">От 1 года до 1 года 6 месяцев - педагог приобщает детей к восприятию веселой и спокойной музыки. Формирует умение различать на слух звучание разных по тембру музыкальных инструментов (барабан, флейта или дудочка). Педагог содействует пониманию детьми содержания понравившейся песенки, помогает подпевать (как могут, умеют). Формирует у детей умение заканчивать петь вместе со взрослым. Педагог развивает у детей умение ходить под музыку, выполнять простейшие плясовые движения (пружинка, притопывание ногой, переступание с ноги на ногу, </w:t>
      </w:r>
      <w:proofErr w:type="spellStart"/>
      <w:r w:rsidRPr="00267772">
        <w:rPr>
          <w:sz w:val="24"/>
          <w:szCs w:val="24"/>
          <w:lang w:val="ru-RU"/>
        </w:rPr>
        <w:t>прихлопывание</w:t>
      </w:r>
      <w:proofErr w:type="spellEnd"/>
      <w:r w:rsidRPr="00267772">
        <w:rPr>
          <w:sz w:val="24"/>
          <w:szCs w:val="24"/>
          <w:lang w:val="ru-RU"/>
        </w:rPr>
        <w:t xml:space="preserve"> в ладоши, помахивание погремушкой, платочком; кружение, вращение руками - «фонарики»). В процессе игровых действий педагог развивает у детей интерес и желание передавать движения, связанные с образом (птичка, мишка, зайка).</w:t>
      </w:r>
    </w:p>
    <w:p w14:paraId="007648A5" w14:textId="77777777" w:rsidR="00267772" w:rsidRPr="00267772" w:rsidRDefault="00267772" w:rsidP="005E5B25">
      <w:pPr>
        <w:pStyle w:val="20"/>
        <w:numPr>
          <w:ilvl w:val="0"/>
          <w:numId w:val="84"/>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От 1 года 6 месяцев до 2 лет - педагог формирует у детей эмоциональное восприятие знакомого музыкального произведения, желание дослушать его до конца. Формирует у детей умение различать тембровое звучание музыкальных инструментов (дудочка, барабан, гармошка, флейта), показывать инструмент (один из двух или трех), на котором взрослый исполнял мелодию.</w:t>
      </w:r>
    </w:p>
    <w:p w14:paraId="54CD94BE"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 xml:space="preserve">Педагог поощряет самостоятельную активность у детей (звукоподражание, подпевание слов, фраз, несложных </w:t>
      </w:r>
      <w:proofErr w:type="spellStart"/>
      <w:r w:rsidRPr="00267772">
        <w:rPr>
          <w:sz w:val="24"/>
          <w:szCs w:val="24"/>
          <w:lang w:val="ru-RU"/>
        </w:rPr>
        <w:t>попевок</w:t>
      </w:r>
      <w:proofErr w:type="spellEnd"/>
      <w:r w:rsidRPr="00267772">
        <w:rPr>
          <w:sz w:val="24"/>
          <w:szCs w:val="24"/>
          <w:lang w:val="ru-RU"/>
        </w:rPr>
        <w:t xml:space="preserve"> и песенок). Продолжает развивать умение у детей двигаться под музыку в соответствии с её характером, выполнять движения самостоятельно. Педагог развивает умение у детей вслушиваться в музыку и с изменением характера её звучания изменять движения (переходить с ходьбы на притопывание, кружение). Формирует у детей умение чувствовать характер музыки и передавать его игровыми действиями (мишка идет, зайка прыгает, птичка клюет).</w:t>
      </w:r>
    </w:p>
    <w:p w14:paraId="6DD01CB5"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поощряет экспериментирование детей с красками, глиной, пластилином. Педагог формирует у детей умение рисовать на больших цветных листах бумаги, обращая внимание на красоту цветовых пятен. Процесс рисования, лепки носит характер совместных действий.</w:t>
      </w:r>
    </w:p>
    <w:p w14:paraId="63EA2F55" w14:textId="77777777" w:rsidR="00267772" w:rsidRPr="00267772" w:rsidRDefault="00B77A00" w:rsidP="00632D4D">
      <w:pPr>
        <w:pStyle w:val="20"/>
        <w:shd w:val="clear" w:color="auto" w:fill="auto"/>
        <w:tabs>
          <w:tab w:val="left" w:pos="1349"/>
        </w:tabs>
        <w:spacing w:before="0" w:after="0" w:line="276" w:lineRule="auto"/>
        <w:ind w:left="709"/>
        <w:jc w:val="both"/>
        <w:rPr>
          <w:b/>
          <w:sz w:val="24"/>
          <w:szCs w:val="24"/>
          <w:lang w:val="ru-RU"/>
        </w:rPr>
      </w:pPr>
      <w:r>
        <w:rPr>
          <w:b/>
          <w:sz w:val="24"/>
          <w:szCs w:val="24"/>
          <w:lang w:val="ru-RU"/>
        </w:rPr>
        <w:t>2.1.4.2</w:t>
      </w:r>
      <w:r w:rsidR="00267772" w:rsidRPr="00267772">
        <w:rPr>
          <w:b/>
          <w:sz w:val="24"/>
          <w:szCs w:val="24"/>
          <w:lang w:val="ru-RU"/>
        </w:rPr>
        <w:t>. От 2 лет до 3 лет.</w:t>
      </w:r>
    </w:p>
    <w:p w14:paraId="2A26B928" w14:textId="77777777" w:rsidR="00267772" w:rsidRPr="00267772" w:rsidRDefault="00267772" w:rsidP="00632D4D">
      <w:pPr>
        <w:pStyle w:val="20"/>
        <w:shd w:val="clear" w:color="auto" w:fill="auto"/>
        <w:tabs>
          <w:tab w:val="left" w:pos="1556"/>
        </w:tabs>
        <w:spacing w:before="0" w:after="0" w:line="276" w:lineRule="auto"/>
        <w:ind w:firstLine="709"/>
        <w:jc w:val="both"/>
        <w:rPr>
          <w:sz w:val="24"/>
          <w:szCs w:val="24"/>
          <w:lang w:val="ru-RU"/>
        </w:rPr>
      </w:pPr>
      <w:r w:rsidRPr="00267772">
        <w:rPr>
          <w:sz w:val="24"/>
          <w:szCs w:val="24"/>
          <w:lang w:val="ru-RU"/>
        </w:rPr>
        <w:t xml:space="preserve">В области художественно-эстетического развития основными </w:t>
      </w:r>
      <w:r w:rsidRPr="00267772">
        <w:rPr>
          <w:b/>
          <w:sz w:val="24"/>
          <w:szCs w:val="24"/>
          <w:lang w:val="ru-RU"/>
        </w:rPr>
        <w:t>задачами</w:t>
      </w:r>
      <w:r w:rsidRPr="00267772">
        <w:rPr>
          <w:sz w:val="24"/>
          <w:szCs w:val="24"/>
          <w:lang w:val="ru-RU"/>
        </w:rPr>
        <w:t xml:space="preserve"> образовательной деятельности являются:</w:t>
      </w:r>
    </w:p>
    <w:p w14:paraId="2A99EEE0" w14:textId="77777777" w:rsidR="00267772" w:rsidRPr="00267772" w:rsidRDefault="00267772" w:rsidP="005E5B25">
      <w:pPr>
        <w:pStyle w:val="20"/>
        <w:numPr>
          <w:ilvl w:val="0"/>
          <w:numId w:val="85"/>
        </w:numPr>
        <w:shd w:val="clear" w:color="auto" w:fill="auto"/>
        <w:tabs>
          <w:tab w:val="left" w:pos="994"/>
        </w:tabs>
        <w:spacing w:before="0" w:after="0" w:line="276" w:lineRule="auto"/>
        <w:ind w:firstLine="709"/>
        <w:jc w:val="both"/>
        <w:rPr>
          <w:sz w:val="24"/>
          <w:szCs w:val="24"/>
        </w:rPr>
      </w:pPr>
      <w:proofErr w:type="spellStart"/>
      <w:r w:rsidRPr="00267772">
        <w:rPr>
          <w:sz w:val="24"/>
          <w:szCs w:val="24"/>
        </w:rPr>
        <w:t>приобщение</w:t>
      </w:r>
      <w:proofErr w:type="spellEnd"/>
      <w:r w:rsidRPr="00267772">
        <w:rPr>
          <w:sz w:val="24"/>
          <w:szCs w:val="24"/>
        </w:rPr>
        <w:t xml:space="preserve"> к </w:t>
      </w:r>
      <w:proofErr w:type="spellStart"/>
      <w:r w:rsidRPr="00267772">
        <w:rPr>
          <w:sz w:val="24"/>
          <w:szCs w:val="24"/>
        </w:rPr>
        <w:t>искусству</w:t>
      </w:r>
      <w:proofErr w:type="spellEnd"/>
      <w:r w:rsidRPr="00267772">
        <w:rPr>
          <w:sz w:val="24"/>
          <w:szCs w:val="24"/>
        </w:rPr>
        <w:t>:</w:t>
      </w:r>
    </w:p>
    <w:p w14:paraId="6E6DDBD1" w14:textId="77777777" w:rsidR="00267772" w:rsidRPr="00267772" w:rsidRDefault="00267772" w:rsidP="005E5B25">
      <w:pPr>
        <w:pStyle w:val="20"/>
        <w:numPr>
          <w:ilvl w:val="0"/>
          <w:numId w:val="10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художественное восприятие (смотреть, слушать и испытывать радость) в процессе ознакомления с произведениями музыкального, изобразительного искусства, природой;</w:t>
      </w:r>
    </w:p>
    <w:p w14:paraId="0796D5F8" w14:textId="77777777" w:rsidR="00267772" w:rsidRPr="00267772" w:rsidRDefault="00267772" w:rsidP="005E5B25">
      <w:pPr>
        <w:pStyle w:val="20"/>
        <w:numPr>
          <w:ilvl w:val="0"/>
          <w:numId w:val="10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интерес, внимание, любознательность, стремление к эмоциональному отклику детей на отдельные эстетические свойства и качества предметов и явлений окружающей действительности;</w:t>
      </w:r>
    </w:p>
    <w:p w14:paraId="409B3414" w14:textId="77777777" w:rsidR="00267772" w:rsidRPr="00267772" w:rsidRDefault="00267772" w:rsidP="005E5B25">
      <w:pPr>
        <w:pStyle w:val="20"/>
        <w:numPr>
          <w:ilvl w:val="0"/>
          <w:numId w:val="10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отзывчивость на доступное понимание произведений искусства, интерес к музыке (в процессе прослушивания классической и народной музыки), изобразительному искусству (в процессе рассматривания и восприятия красоты иллюстраций, рисунков, изделии декоративно-прикладного искусства);</w:t>
      </w:r>
    </w:p>
    <w:p w14:paraId="1D29CAD2" w14:textId="77777777" w:rsidR="00267772" w:rsidRPr="00267772" w:rsidRDefault="00267772" w:rsidP="005E5B25">
      <w:pPr>
        <w:pStyle w:val="20"/>
        <w:numPr>
          <w:ilvl w:val="0"/>
          <w:numId w:val="10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познакомить детей с народными игрушками (дымковской, богородской, матрешкой и другими);</w:t>
      </w:r>
    </w:p>
    <w:p w14:paraId="67568ED0" w14:textId="77777777" w:rsidR="00267772" w:rsidRPr="00267772" w:rsidRDefault="00267772" w:rsidP="005E5B25">
      <w:pPr>
        <w:pStyle w:val="20"/>
        <w:numPr>
          <w:ilvl w:val="0"/>
          <w:numId w:val="10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поддерживать интерес к малым формам фольклора (</w:t>
      </w:r>
      <w:proofErr w:type="spellStart"/>
      <w:r w:rsidRPr="00267772">
        <w:rPr>
          <w:sz w:val="24"/>
          <w:szCs w:val="24"/>
          <w:lang w:val="ru-RU"/>
        </w:rPr>
        <w:t>пестушки</w:t>
      </w:r>
      <w:proofErr w:type="spellEnd"/>
      <w:r w:rsidRPr="00267772">
        <w:rPr>
          <w:sz w:val="24"/>
          <w:szCs w:val="24"/>
          <w:lang w:val="ru-RU"/>
        </w:rPr>
        <w:t xml:space="preserve">, </w:t>
      </w:r>
      <w:proofErr w:type="spellStart"/>
      <w:r w:rsidRPr="00267772">
        <w:rPr>
          <w:sz w:val="24"/>
          <w:szCs w:val="24"/>
          <w:lang w:val="ru-RU"/>
        </w:rPr>
        <w:t>заклички</w:t>
      </w:r>
      <w:proofErr w:type="spellEnd"/>
      <w:r w:rsidRPr="00267772">
        <w:rPr>
          <w:sz w:val="24"/>
          <w:szCs w:val="24"/>
          <w:lang w:val="ru-RU"/>
        </w:rPr>
        <w:t>, прибаутки);</w:t>
      </w:r>
    </w:p>
    <w:p w14:paraId="7EB1A810" w14:textId="77777777" w:rsidR="00267772" w:rsidRPr="00267772" w:rsidRDefault="00267772" w:rsidP="005E5B25">
      <w:pPr>
        <w:pStyle w:val="20"/>
        <w:numPr>
          <w:ilvl w:val="0"/>
          <w:numId w:val="10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lastRenderedPageBreak/>
        <w:t>поддерживать стремление детей выражать свои чувства и впечатления на основе эмоционально содержательного восприятия доступных для понимания произведений искусства или наблюдений за природными явлениями;</w:t>
      </w:r>
    </w:p>
    <w:p w14:paraId="00895A3D" w14:textId="77777777" w:rsidR="00267772" w:rsidRPr="00267772" w:rsidRDefault="00267772" w:rsidP="005E5B25">
      <w:pPr>
        <w:pStyle w:val="20"/>
        <w:numPr>
          <w:ilvl w:val="0"/>
          <w:numId w:val="85"/>
        </w:numPr>
        <w:shd w:val="clear" w:color="auto" w:fill="auto"/>
        <w:tabs>
          <w:tab w:val="left" w:pos="1027"/>
        </w:tabs>
        <w:spacing w:before="0" w:after="0" w:line="276" w:lineRule="auto"/>
        <w:ind w:firstLine="709"/>
        <w:jc w:val="both"/>
        <w:rPr>
          <w:sz w:val="24"/>
          <w:szCs w:val="24"/>
        </w:rPr>
      </w:pPr>
      <w:proofErr w:type="spellStart"/>
      <w:r w:rsidRPr="00267772">
        <w:rPr>
          <w:sz w:val="24"/>
          <w:szCs w:val="24"/>
        </w:rPr>
        <w:t>изобразительная</w:t>
      </w:r>
      <w:proofErr w:type="spellEnd"/>
      <w:r w:rsidRPr="00267772">
        <w:rPr>
          <w:sz w:val="24"/>
          <w:szCs w:val="24"/>
        </w:rPr>
        <w:t xml:space="preserve"> </w:t>
      </w:r>
      <w:proofErr w:type="spellStart"/>
      <w:r w:rsidRPr="00267772">
        <w:rPr>
          <w:sz w:val="24"/>
          <w:szCs w:val="24"/>
        </w:rPr>
        <w:t>деятельность</w:t>
      </w:r>
      <w:proofErr w:type="spellEnd"/>
      <w:r w:rsidRPr="00267772">
        <w:rPr>
          <w:sz w:val="24"/>
          <w:szCs w:val="24"/>
        </w:rPr>
        <w:t>:</w:t>
      </w:r>
    </w:p>
    <w:p w14:paraId="30578358" w14:textId="77777777" w:rsidR="00267772" w:rsidRPr="00267772" w:rsidRDefault="00267772" w:rsidP="005E5B25">
      <w:pPr>
        <w:pStyle w:val="20"/>
        <w:numPr>
          <w:ilvl w:val="0"/>
          <w:numId w:val="10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интерес к изобразительной деятельности (рисованию, лепке) совместно со взрослым и самостоятельно;</w:t>
      </w:r>
    </w:p>
    <w:p w14:paraId="28568EC1" w14:textId="77777777" w:rsidR="00267772" w:rsidRPr="00267772" w:rsidRDefault="00267772" w:rsidP="005E5B25">
      <w:pPr>
        <w:pStyle w:val="20"/>
        <w:numPr>
          <w:ilvl w:val="0"/>
          <w:numId w:val="10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положительные эмоции на предложение нарисовать, слепить; научить правильно держать карандаш, кисть;</w:t>
      </w:r>
    </w:p>
    <w:p w14:paraId="1BAF418B" w14:textId="77777777" w:rsidR="00267772" w:rsidRPr="00267772" w:rsidRDefault="00267772" w:rsidP="005E5B25">
      <w:pPr>
        <w:pStyle w:val="20"/>
        <w:numPr>
          <w:ilvl w:val="0"/>
          <w:numId w:val="10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сенсорные основы изобразительной деятельности: восприятие предмета разной формы, цвета (начиная с контрастных цветов);</w:t>
      </w:r>
    </w:p>
    <w:p w14:paraId="2D722EE7" w14:textId="77777777" w:rsidR="00267772" w:rsidRPr="00267772" w:rsidRDefault="00267772" w:rsidP="005E5B25">
      <w:pPr>
        <w:pStyle w:val="20"/>
        <w:numPr>
          <w:ilvl w:val="0"/>
          <w:numId w:val="10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включать движение рук по предмету при знакомстве с его формой; познакомить со свойствами глины, пластилина, пластической массы; развивать эмоциональный отклик детей на отдельные эстетические свойства и качества предметов в процессе рассматривания игрушек, природных объектов, предметов быта, произведений искусства;</w:t>
      </w:r>
    </w:p>
    <w:p w14:paraId="107E14FF" w14:textId="77777777" w:rsidR="00267772" w:rsidRPr="00267772" w:rsidRDefault="00267772" w:rsidP="005E5B25">
      <w:pPr>
        <w:pStyle w:val="20"/>
        <w:numPr>
          <w:ilvl w:val="0"/>
          <w:numId w:val="85"/>
        </w:numPr>
        <w:shd w:val="clear" w:color="auto" w:fill="auto"/>
        <w:tabs>
          <w:tab w:val="left" w:pos="1018"/>
        </w:tabs>
        <w:spacing w:before="0" w:after="0" w:line="276" w:lineRule="auto"/>
        <w:ind w:firstLine="709"/>
        <w:jc w:val="both"/>
        <w:rPr>
          <w:sz w:val="24"/>
          <w:szCs w:val="24"/>
        </w:rPr>
      </w:pPr>
      <w:proofErr w:type="spellStart"/>
      <w:r w:rsidRPr="00267772">
        <w:rPr>
          <w:sz w:val="24"/>
          <w:szCs w:val="24"/>
        </w:rPr>
        <w:t>конструктивная</w:t>
      </w:r>
      <w:proofErr w:type="spellEnd"/>
      <w:r w:rsidRPr="00267772">
        <w:rPr>
          <w:sz w:val="24"/>
          <w:szCs w:val="24"/>
        </w:rPr>
        <w:t xml:space="preserve"> </w:t>
      </w:r>
      <w:proofErr w:type="spellStart"/>
      <w:r w:rsidRPr="00267772">
        <w:rPr>
          <w:sz w:val="24"/>
          <w:szCs w:val="24"/>
        </w:rPr>
        <w:t>деятельность</w:t>
      </w:r>
      <w:proofErr w:type="spellEnd"/>
      <w:r w:rsidRPr="00267772">
        <w:rPr>
          <w:sz w:val="24"/>
          <w:szCs w:val="24"/>
        </w:rPr>
        <w:t>:</w:t>
      </w:r>
    </w:p>
    <w:p w14:paraId="4FF837E4" w14:textId="77777777" w:rsidR="00267772" w:rsidRPr="00267772" w:rsidRDefault="00267772" w:rsidP="005E5B25">
      <w:pPr>
        <w:pStyle w:val="20"/>
        <w:numPr>
          <w:ilvl w:val="0"/>
          <w:numId w:val="11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деталями (кубик, кирпичик, трехгранная призма, пластина, цилиндр), с вариантами расположения строительных форм на плоскости;</w:t>
      </w:r>
    </w:p>
    <w:p w14:paraId="0084FF56" w14:textId="77777777" w:rsidR="00267772" w:rsidRPr="00267772" w:rsidRDefault="00267772" w:rsidP="005E5B25">
      <w:pPr>
        <w:pStyle w:val="20"/>
        <w:numPr>
          <w:ilvl w:val="0"/>
          <w:numId w:val="11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интерес к конструктивной деятельности, поддерживать желание детей строить самостоятельно;</w:t>
      </w:r>
    </w:p>
    <w:p w14:paraId="0944256B" w14:textId="77777777" w:rsidR="00267772" w:rsidRPr="00267772" w:rsidRDefault="00267772" w:rsidP="005E5B25">
      <w:pPr>
        <w:pStyle w:val="20"/>
        <w:numPr>
          <w:ilvl w:val="0"/>
          <w:numId w:val="85"/>
        </w:numPr>
        <w:shd w:val="clear" w:color="auto" w:fill="auto"/>
        <w:tabs>
          <w:tab w:val="left" w:pos="1027"/>
        </w:tabs>
        <w:spacing w:before="0" w:after="0" w:line="276" w:lineRule="auto"/>
        <w:ind w:firstLine="709"/>
        <w:jc w:val="both"/>
        <w:rPr>
          <w:sz w:val="24"/>
          <w:szCs w:val="24"/>
        </w:rPr>
      </w:pPr>
      <w:proofErr w:type="spellStart"/>
      <w:r w:rsidRPr="00267772">
        <w:rPr>
          <w:sz w:val="24"/>
          <w:szCs w:val="24"/>
        </w:rPr>
        <w:t>музыкальная</w:t>
      </w:r>
      <w:proofErr w:type="spellEnd"/>
      <w:r w:rsidRPr="00267772">
        <w:rPr>
          <w:sz w:val="24"/>
          <w:szCs w:val="24"/>
        </w:rPr>
        <w:t xml:space="preserve"> </w:t>
      </w:r>
      <w:proofErr w:type="spellStart"/>
      <w:r w:rsidRPr="00267772">
        <w:rPr>
          <w:sz w:val="24"/>
          <w:szCs w:val="24"/>
        </w:rPr>
        <w:t>деятельность</w:t>
      </w:r>
      <w:proofErr w:type="spellEnd"/>
      <w:r w:rsidRPr="00267772">
        <w:rPr>
          <w:sz w:val="24"/>
          <w:szCs w:val="24"/>
        </w:rPr>
        <w:t>:</w:t>
      </w:r>
    </w:p>
    <w:p w14:paraId="165C1C91" w14:textId="77777777" w:rsidR="00267772" w:rsidRPr="00267772" w:rsidRDefault="00267772" w:rsidP="005E5B25">
      <w:pPr>
        <w:pStyle w:val="20"/>
        <w:numPr>
          <w:ilvl w:val="0"/>
          <w:numId w:val="11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интерес к музыке, желание слушать музыку, подпевать, выполнять простейшие танцевальные движения;</w:t>
      </w:r>
    </w:p>
    <w:p w14:paraId="66C0A979" w14:textId="77777777" w:rsidR="00267772" w:rsidRPr="00267772" w:rsidRDefault="00267772" w:rsidP="005E5B25">
      <w:pPr>
        <w:pStyle w:val="20"/>
        <w:numPr>
          <w:ilvl w:val="0"/>
          <w:numId w:val="11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приобщать к восприятию музыки, соблюдая первоначальные правила: не мешать соседу вслушиваться в музыкальное произведение и эмоционально на него реагировать;</w:t>
      </w:r>
    </w:p>
    <w:p w14:paraId="08327165" w14:textId="77777777" w:rsidR="00267772" w:rsidRPr="00267772" w:rsidRDefault="00267772" w:rsidP="005E5B25">
      <w:pPr>
        <w:pStyle w:val="20"/>
        <w:numPr>
          <w:ilvl w:val="0"/>
          <w:numId w:val="85"/>
        </w:numPr>
        <w:shd w:val="clear" w:color="auto" w:fill="auto"/>
        <w:tabs>
          <w:tab w:val="left" w:pos="1013"/>
        </w:tabs>
        <w:spacing w:before="0" w:after="0" w:line="276" w:lineRule="auto"/>
        <w:ind w:firstLine="709"/>
        <w:jc w:val="both"/>
        <w:rPr>
          <w:sz w:val="24"/>
          <w:szCs w:val="24"/>
        </w:rPr>
      </w:pPr>
      <w:proofErr w:type="spellStart"/>
      <w:r w:rsidRPr="00267772">
        <w:rPr>
          <w:sz w:val="24"/>
          <w:szCs w:val="24"/>
        </w:rPr>
        <w:t>театрализованная</w:t>
      </w:r>
      <w:proofErr w:type="spellEnd"/>
      <w:r w:rsidRPr="00267772">
        <w:rPr>
          <w:sz w:val="24"/>
          <w:szCs w:val="24"/>
        </w:rPr>
        <w:t xml:space="preserve"> </w:t>
      </w:r>
      <w:proofErr w:type="spellStart"/>
      <w:r w:rsidRPr="00267772">
        <w:rPr>
          <w:sz w:val="24"/>
          <w:szCs w:val="24"/>
        </w:rPr>
        <w:t>деятельность</w:t>
      </w:r>
      <w:proofErr w:type="spellEnd"/>
      <w:r w:rsidRPr="00267772">
        <w:rPr>
          <w:sz w:val="24"/>
          <w:szCs w:val="24"/>
        </w:rPr>
        <w:t>:</w:t>
      </w:r>
    </w:p>
    <w:p w14:paraId="1234F72D" w14:textId="77777777" w:rsidR="00267772" w:rsidRPr="00267772" w:rsidRDefault="00267772" w:rsidP="005E5B25">
      <w:pPr>
        <w:pStyle w:val="20"/>
        <w:numPr>
          <w:ilvl w:val="0"/>
          <w:numId w:val="11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пробуждать интерес к театрализованной игре путем первого опыта общения с персонажем (кукла Катя показывает концерт), расширения контактов со взрослым (бабушка приглашает на деревенский двор);</w:t>
      </w:r>
    </w:p>
    <w:p w14:paraId="14FB37C4" w14:textId="77777777" w:rsidR="00267772" w:rsidRPr="00267772" w:rsidRDefault="00267772" w:rsidP="005E5B25">
      <w:pPr>
        <w:pStyle w:val="20"/>
        <w:numPr>
          <w:ilvl w:val="0"/>
          <w:numId w:val="11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побуждать детей отзываться на игры-действия со звуками (живой и неживой природы), подражать движениям животных и птиц под музыку, под звучащее слово (в произведениях малых фольклорных форм);</w:t>
      </w:r>
    </w:p>
    <w:p w14:paraId="04971972" w14:textId="77777777" w:rsidR="00267772" w:rsidRPr="00267772" w:rsidRDefault="00267772" w:rsidP="005E5B25">
      <w:pPr>
        <w:pStyle w:val="20"/>
        <w:numPr>
          <w:ilvl w:val="0"/>
          <w:numId w:val="11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способствовать проявлению самостоятельности, активности в игре с персонажами-игрушками;</w:t>
      </w:r>
    </w:p>
    <w:p w14:paraId="33B7E994" w14:textId="77777777" w:rsidR="00267772" w:rsidRPr="00267772" w:rsidRDefault="00267772" w:rsidP="005E5B25">
      <w:pPr>
        <w:pStyle w:val="20"/>
        <w:numPr>
          <w:ilvl w:val="0"/>
          <w:numId w:val="11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умение следить за действиями заводных игрушек, сказочных героев, адекватно реагировать на них;</w:t>
      </w:r>
    </w:p>
    <w:p w14:paraId="3188B154" w14:textId="77777777" w:rsidR="00267772" w:rsidRPr="00267772" w:rsidRDefault="00267772" w:rsidP="005E5B25">
      <w:pPr>
        <w:pStyle w:val="20"/>
        <w:numPr>
          <w:ilvl w:val="0"/>
          <w:numId w:val="11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способствовать формированию навыка перевоплощения в образы сказочных героев;</w:t>
      </w:r>
    </w:p>
    <w:p w14:paraId="64079FD5" w14:textId="77777777" w:rsidR="00267772" w:rsidRPr="00267772" w:rsidRDefault="00267772" w:rsidP="005E5B25">
      <w:pPr>
        <w:pStyle w:val="20"/>
        <w:numPr>
          <w:ilvl w:val="0"/>
          <w:numId w:val="11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условия для систематического восприятия театрализованных выступлений педагогического театра (взрослых).</w:t>
      </w:r>
    </w:p>
    <w:p w14:paraId="138B90B0" w14:textId="77777777" w:rsidR="00267772" w:rsidRPr="00267772" w:rsidRDefault="00267772" w:rsidP="005E5B25">
      <w:pPr>
        <w:pStyle w:val="20"/>
        <w:numPr>
          <w:ilvl w:val="0"/>
          <w:numId w:val="85"/>
        </w:numPr>
        <w:shd w:val="clear" w:color="auto" w:fill="auto"/>
        <w:tabs>
          <w:tab w:val="left" w:pos="1038"/>
        </w:tabs>
        <w:spacing w:before="0" w:after="0" w:line="276" w:lineRule="auto"/>
        <w:ind w:firstLine="709"/>
        <w:jc w:val="both"/>
        <w:rPr>
          <w:sz w:val="24"/>
          <w:szCs w:val="24"/>
        </w:rPr>
      </w:pPr>
      <w:proofErr w:type="spellStart"/>
      <w:r w:rsidRPr="00267772">
        <w:rPr>
          <w:sz w:val="24"/>
          <w:szCs w:val="24"/>
        </w:rPr>
        <w:t>культурно-досуговая</w:t>
      </w:r>
      <w:proofErr w:type="spellEnd"/>
      <w:r w:rsidRPr="00267772">
        <w:rPr>
          <w:sz w:val="24"/>
          <w:szCs w:val="24"/>
        </w:rPr>
        <w:t xml:space="preserve"> </w:t>
      </w:r>
      <w:proofErr w:type="spellStart"/>
      <w:r w:rsidRPr="00267772">
        <w:rPr>
          <w:sz w:val="24"/>
          <w:szCs w:val="24"/>
        </w:rPr>
        <w:t>деятельность</w:t>
      </w:r>
      <w:proofErr w:type="spellEnd"/>
      <w:r w:rsidRPr="00267772">
        <w:rPr>
          <w:sz w:val="24"/>
          <w:szCs w:val="24"/>
        </w:rPr>
        <w:t>:</w:t>
      </w:r>
    </w:p>
    <w:p w14:paraId="6C3A6F66" w14:textId="77777777" w:rsidR="00267772" w:rsidRPr="00267772" w:rsidRDefault="00267772" w:rsidP="005E5B25">
      <w:pPr>
        <w:pStyle w:val="20"/>
        <w:numPr>
          <w:ilvl w:val="0"/>
          <w:numId w:val="1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эмоционально-положительный климат в группе и ДОО, обеспечение у детей чувства комфортности, уюта и защищенности; формировать умение самостоятельной работы детей с художественными материалами;</w:t>
      </w:r>
    </w:p>
    <w:p w14:paraId="18D0967E" w14:textId="77777777" w:rsidR="00267772" w:rsidRPr="00267772" w:rsidRDefault="00267772" w:rsidP="005E5B25">
      <w:pPr>
        <w:pStyle w:val="20"/>
        <w:numPr>
          <w:ilvl w:val="0"/>
          <w:numId w:val="1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привлекать детей к посильному участию в играх, театрализованных представлениях, забавах, развлечениях и праздниках;</w:t>
      </w:r>
    </w:p>
    <w:p w14:paraId="152A0BC2" w14:textId="77777777" w:rsidR="00267772" w:rsidRPr="00267772" w:rsidRDefault="00267772" w:rsidP="005E5B25">
      <w:pPr>
        <w:pStyle w:val="20"/>
        <w:numPr>
          <w:ilvl w:val="0"/>
          <w:numId w:val="1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развивать умение следить за действиями игрушек, сказочных героев, адекватно </w:t>
      </w:r>
      <w:r w:rsidRPr="00267772">
        <w:rPr>
          <w:sz w:val="24"/>
          <w:szCs w:val="24"/>
          <w:lang w:val="ru-RU"/>
        </w:rPr>
        <w:lastRenderedPageBreak/>
        <w:t>реагировать на них;</w:t>
      </w:r>
    </w:p>
    <w:p w14:paraId="0911DCDC" w14:textId="77777777" w:rsidR="00267772" w:rsidRPr="00267772" w:rsidRDefault="00267772" w:rsidP="005E5B25">
      <w:pPr>
        <w:pStyle w:val="20"/>
        <w:numPr>
          <w:ilvl w:val="0"/>
          <w:numId w:val="1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навык перевоплощения детей в образы сказочных героев.</w:t>
      </w:r>
    </w:p>
    <w:p w14:paraId="0D528D10" w14:textId="77777777" w:rsidR="00267772" w:rsidRPr="000A4029" w:rsidRDefault="00267772" w:rsidP="00632D4D">
      <w:pPr>
        <w:pStyle w:val="20"/>
        <w:shd w:val="clear" w:color="auto" w:fill="auto"/>
        <w:spacing w:before="0" w:after="0" w:line="276" w:lineRule="auto"/>
        <w:ind w:left="709"/>
        <w:jc w:val="both"/>
        <w:rPr>
          <w:sz w:val="24"/>
          <w:szCs w:val="24"/>
          <w:lang w:val="ru-RU"/>
        </w:rPr>
      </w:pPr>
      <w:r w:rsidRPr="000A4029">
        <w:rPr>
          <w:b/>
          <w:sz w:val="24"/>
          <w:szCs w:val="24"/>
          <w:lang w:val="ru-RU"/>
        </w:rPr>
        <w:t>Содержание</w:t>
      </w:r>
      <w:r w:rsidRPr="000A4029">
        <w:rPr>
          <w:sz w:val="24"/>
          <w:szCs w:val="24"/>
          <w:lang w:val="ru-RU"/>
        </w:rPr>
        <w:t xml:space="preserve"> образовательной деятельности.</w:t>
      </w:r>
    </w:p>
    <w:p w14:paraId="32FA4793" w14:textId="77777777" w:rsidR="00267772" w:rsidRPr="000A4029" w:rsidRDefault="00267772" w:rsidP="00632D4D">
      <w:pPr>
        <w:pStyle w:val="20"/>
        <w:shd w:val="clear" w:color="auto" w:fill="auto"/>
        <w:tabs>
          <w:tab w:val="left" w:pos="1782"/>
        </w:tabs>
        <w:spacing w:before="0" w:after="0" w:line="276" w:lineRule="auto"/>
        <w:ind w:left="709"/>
        <w:jc w:val="both"/>
        <w:rPr>
          <w:b/>
          <w:i/>
          <w:sz w:val="24"/>
          <w:szCs w:val="24"/>
          <w:lang w:val="ru-RU"/>
        </w:rPr>
      </w:pPr>
      <w:r w:rsidRPr="000A4029">
        <w:rPr>
          <w:b/>
          <w:i/>
          <w:sz w:val="24"/>
          <w:szCs w:val="24"/>
          <w:lang w:val="ru-RU"/>
        </w:rPr>
        <w:t>Приобщение к искусству.</w:t>
      </w:r>
    </w:p>
    <w:p w14:paraId="4698A50C"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развивает у детей художественное восприятие; воспитывает эмоциональную отзывчивость на доступные пониманию детей произведения изобразительного искусства. Знакомит с народными игрушками: дымковской, богородской, матрешкой, ванькой-встанькой и другими, соответствующими возрасту детей. Педагог обращает внимание детей на характер игрушек (веселая, забавная и так далее), их форму, цветовое оформление. Педагог воспитывает интерес к природе и отражению представлений (впечатлений) в доступной изобразительной и музыкальной деятельности.</w:t>
      </w:r>
    </w:p>
    <w:p w14:paraId="6900A49C" w14:textId="77777777" w:rsidR="00267772" w:rsidRPr="000A4029" w:rsidRDefault="00267772" w:rsidP="00632D4D">
      <w:pPr>
        <w:pStyle w:val="20"/>
        <w:shd w:val="clear" w:color="auto" w:fill="auto"/>
        <w:tabs>
          <w:tab w:val="left" w:pos="1777"/>
        </w:tabs>
        <w:spacing w:before="0" w:after="0" w:line="276" w:lineRule="auto"/>
        <w:ind w:left="709"/>
        <w:jc w:val="both"/>
        <w:rPr>
          <w:b/>
          <w:i/>
          <w:sz w:val="24"/>
          <w:szCs w:val="24"/>
        </w:rPr>
      </w:pPr>
      <w:proofErr w:type="spellStart"/>
      <w:r w:rsidRPr="000A4029">
        <w:rPr>
          <w:b/>
          <w:i/>
          <w:sz w:val="24"/>
          <w:szCs w:val="24"/>
        </w:rPr>
        <w:t>Изобразительная</w:t>
      </w:r>
      <w:proofErr w:type="spellEnd"/>
      <w:r w:rsidRPr="000A4029">
        <w:rPr>
          <w:b/>
          <w:i/>
          <w:sz w:val="24"/>
          <w:szCs w:val="24"/>
        </w:rPr>
        <w:t xml:space="preserve"> </w:t>
      </w:r>
      <w:proofErr w:type="spellStart"/>
      <w:r w:rsidRPr="000A4029">
        <w:rPr>
          <w:b/>
          <w:i/>
          <w:sz w:val="24"/>
          <w:szCs w:val="24"/>
        </w:rPr>
        <w:t>деятельность</w:t>
      </w:r>
      <w:proofErr w:type="spellEnd"/>
      <w:r w:rsidRPr="000A4029">
        <w:rPr>
          <w:b/>
          <w:i/>
          <w:sz w:val="24"/>
          <w:szCs w:val="24"/>
        </w:rPr>
        <w:t>.</w:t>
      </w:r>
    </w:p>
    <w:p w14:paraId="58B7DA0C" w14:textId="77777777" w:rsidR="00267772" w:rsidRPr="00267772" w:rsidRDefault="00267772" w:rsidP="005E5B25">
      <w:pPr>
        <w:pStyle w:val="20"/>
        <w:numPr>
          <w:ilvl w:val="0"/>
          <w:numId w:val="86"/>
        </w:numPr>
        <w:shd w:val="clear" w:color="auto" w:fill="auto"/>
        <w:tabs>
          <w:tab w:val="left" w:pos="1009"/>
        </w:tabs>
        <w:spacing w:before="0" w:after="0" w:line="276" w:lineRule="auto"/>
        <w:ind w:firstLine="709"/>
        <w:jc w:val="both"/>
        <w:rPr>
          <w:sz w:val="24"/>
          <w:szCs w:val="24"/>
        </w:rPr>
      </w:pPr>
      <w:proofErr w:type="spellStart"/>
      <w:r w:rsidRPr="00267772">
        <w:rPr>
          <w:sz w:val="24"/>
          <w:szCs w:val="24"/>
        </w:rPr>
        <w:t>Рисование</w:t>
      </w:r>
      <w:proofErr w:type="spellEnd"/>
      <w:r w:rsidRPr="00267772">
        <w:rPr>
          <w:sz w:val="24"/>
          <w:szCs w:val="24"/>
        </w:rPr>
        <w:t>:</w:t>
      </w:r>
    </w:p>
    <w:p w14:paraId="2034F559"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продолжает развивать у детей художественное восприятие; способствует обогащению их сенсорного опыта путем выделения формы предметов, обведения их по контуру поочередно то одной, то другой рукой; побуждает, поощряет и подводит детей к изображению знакомых предметов, предоставляя им свободу выбора;</w:t>
      </w:r>
    </w:p>
    <w:p w14:paraId="2AB51BE5"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обращает внимание детей на то, что карандаш (кисть, фломастер) оставляет след на бумаге, если провести по ней отточенным концом карандаша (фломастером, ворсом кисти); учит следить за движением карандаша по бумаге;</w:t>
      </w:r>
    </w:p>
    <w:p w14:paraId="00FBDB64"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привлекает внимание детей к изображенным ими на бумаге разнообразным линиям, конфигурациям; побуждает задумываться над тем, что они нарисовали, на что это похоже; вызывать чувство радости от штрихов и линий, которые дети нарисовали сами; педагог побуждает детей к дополнению нарисованного изображения характерными деталями; к осознанному повторению ранее получившихся штрихов, линий, пятен, форм;</w:t>
      </w:r>
    </w:p>
    <w:p w14:paraId="591C2B79"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развивает у детей эстетическое восприятие окружающих предметов; учит детей различать цвета карандашей, фломастеров, правильно называть их; рисовать разные линии (длинные, короткие, вертикальные, горизонтальные, наклонные), пересекать их, уподобляя предметам: ленточкам, платочкам, дорожкам, ручейкам, сосулькам, заборчику и другим; подводит детей к рисованию предметов округлой формы;</w:t>
      </w:r>
    </w:p>
    <w:p w14:paraId="28BC97E0" w14:textId="77777777" w:rsidR="00267772" w:rsidRPr="00267772" w:rsidRDefault="00267772" w:rsidP="00632D4D">
      <w:pPr>
        <w:pStyle w:val="20"/>
        <w:shd w:val="clear" w:color="auto" w:fill="auto"/>
        <w:spacing w:before="0" w:after="0" w:line="276" w:lineRule="auto"/>
        <w:ind w:firstLine="709"/>
        <w:jc w:val="both"/>
        <w:rPr>
          <w:sz w:val="24"/>
          <w:szCs w:val="24"/>
        </w:rPr>
      </w:pPr>
      <w:r w:rsidRPr="00267772">
        <w:rPr>
          <w:sz w:val="24"/>
          <w:szCs w:val="24"/>
          <w:lang w:val="ru-RU"/>
        </w:rPr>
        <w:t xml:space="preserve">при рисовании педагог формирует у ребёнка правильную позу (сидеть свободно, не наклоняться низко над листом бумаги), свободная рука поддерживает лист бумаги, на котором рисует малыш; педагог учит держать карандаш и кисть свободно: карандаш - тремя пальцами выше отточенного конца, кисть – чуть выше железного наконечника; набирать краску на кисть, макая её всем ворсом в баночку, снимать лишнюю </w:t>
      </w:r>
      <w:proofErr w:type="spellStart"/>
      <w:r w:rsidRPr="00267772">
        <w:rPr>
          <w:sz w:val="24"/>
          <w:szCs w:val="24"/>
        </w:rPr>
        <w:t>краску</w:t>
      </w:r>
      <w:proofErr w:type="spellEnd"/>
      <w:r w:rsidRPr="00267772">
        <w:rPr>
          <w:sz w:val="24"/>
          <w:szCs w:val="24"/>
        </w:rPr>
        <w:t xml:space="preserve">, </w:t>
      </w:r>
      <w:proofErr w:type="spellStart"/>
      <w:r w:rsidRPr="00267772">
        <w:rPr>
          <w:sz w:val="24"/>
          <w:szCs w:val="24"/>
        </w:rPr>
        <w:t>прикасаясь</w:t>
      </w:r>
      <w:proofErr w:type="spellEnd"/>
      <w:r w:rsidRPr="00267772">
        <w:rPr>
          <w:sz w:val="24"/>
          <w:szCs w:val="24"/>
        </w:rPr>
        <w:t xml:space="preserve"> </w:t>
      </w:r>
      <w:proofErr w:type="spellStart"/>
      <w:r w:rsidRPr="00267772">
        <w:rPr>
          <w:sz w:val="24"/>
          <w:szCs w:val="24"/>
        </w:rPr>
        <w:t>ворсом</w:t>
      </w:r>
      <w:proofErr w:type="spellEnd"/>
      <w:r w:rsidRPr="00267772">
        <w:rPr>
          <w:sz w:val="24"/>
          <w:szCs w:val="24"/>
        </w:rPr>
        <w:t xml:space="preserve"> к </w:t>
      </w:r>
      <w:proofErr w:type="spellStart"/>
      <w:r w:rsidRPr="00267772">
        <w:rPr>
          <w:sz w:val="24"/>
          <w:szCs w:val="24"/>
        </w:rPr>
        <w:t>краю</w:t>
      </w:r>
      <w:proofErr w:type="spellEnd"/>
      <w:r w:rsidRPr="00267772">
        <w:rPr>
          <w:sz w:val="24"/>
          <w:szCs w:val="24"/>
        </w:rPr>
        <w:t xml:space="preserve"> </w:t>
      </w:r>
      <w:proofErr w:type="spellStart"/>
      <w:r w:rsidRPr="00267772">
        <w:rPr>
          <w:sz w:val="24"/>
          <w:szCs w:val="24"/>
        </w:rPr>
        <w:t>баночки</w:t>
      </w:r>
      <w:proofErr w:type="spellEnd"/>
      <w:r w:rsidRPr="00267772">
        <w:rPr>
          <w:sz w:val="24"/>
          <w:szCs w:val="24"/>
        </w:rPr>
        <w:t>.</w:t>
      </w:r>
    </w:p>
    <w:p w14:paraId="661B4649" w14:textId="77777777" w:rsidR="00267772" w:rsidRPr="00267772" w:rsidRDefault="00267772" w:rsidP="005E5B25">
      <w:pPr>
        <w:pStyle w:val="20"/>
        <w:numPr>
          <w:ilvl w:val="0"/>
          <w:numId w:val="86"/>
        </w:numPr>
        <w:shd w:val="clear" w:color="auto" w:fill="auto"/>
        <w:tabs>
          <w:tab w:val="left" w:pos="1018"/>
        </w:tabs>
        <w:spacing w:before="0" w:after="0" w:line="276" w:lineRule="auto"/>
        <w:ind w:firstLine="709"/>
        <w:jc w:val="both"/>
        <w:rPr>
          <w:sz w:val="24"/>
          <w:szCs w:val="24"/>
        </w:rPr>
      </w:pPr>
      <w:proofErr w:type="spellStart"/>
      <w:r w:rsidRPr="00267772">
        <w:rPr>
          <w:sz w:val="24"/>
          <w:szCs w:val="24"/>
        </w:rPr>
        <w:t>Лепка</w:t>
      </w:r>
      <w:proofErr w:type="spellEnd"/>
      <w:r w:rsidRPr="00267772">
        <w:rPr>
          <w:sz w:val="24"/>
          <w:szCs w:val="24"/>
        </w:rPr>
        <w:t>:</w:t>
      </w:r>
    </w:p>
    <w:p w14:paraId="3F645D86"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 xml:space="preserve">педагог поощряет у детей интерес к лепке; знакомит с пластическими материалами: глиной, пластилином, пластической массой (отдавая предпочтение глине); учит аккуратно пользоваться материалами; педагог учит детей отламывать комочки глины от большого куска; лепить палочки и колбаски, раскатывая комочек между ладонями прямыми движениями; соединять концы палочки, плотно прижимая их друг к другу (колечко, </w:t>
      </w:r>
      <w:proofErr w:type="spellStart"/>
      <w:r w:rsidRPr="00267772">
        <w:rPr>
          <w:sz w:val="24"/>
          <w:szCs w:val="24"/>
          <w:lang w:val="ru-RU"/>
        </w:rPr>
        <w:t>бараночка</w:t>
      </w:r>
      <w:proofErr w:type="spellEnd"/>
      <w:r w:rsidRPr="00267772">
        <w:rPr>
          <w:sz w:val="24"/>
          <w:szCs w:val="24"/>
          <w:lang w:val="ru-RU"/>
        </w:rPr>
        <w:t xml:space="preserve">, колесо и так далее); педагог учит раскатывать комочек глины круговыми движениями ладоней для изображения предметов круглой формы (шарик, яблоко, ягода и другие), сплющивать комочек между ладонями (лепешки, печенье, пряники); делать пальцами углубление в середине сплющенного комочка (миска, блюдце). Педагог учит соединять две вылепленные формы в один предмет: палочка и шарик (погремушка или грибок), два шарика (неваляшка) и тому подобное. </w:t>
      </w:r>
      <w:r w:rsidRPr="00267772">
        <w:rPr>
          <w:sz w:val="24"/>
          <w:szCs w:val="24"/>
          <w:lang w:val="ru-RU"/>
        </w:rPr>
        <w:lastRenderedPageBreak/>
        <w:t>Педагог приучает детей класть глину и вылепленные предметы на дощечку или специальную заранее подготовленную клеенку.</w:t>
      </w:r>
    </w:p>
    <w:p w14:paraId="0864B2F4" w14:textId="77777777" w:rsidR="00267772" w:rsidRPr="006F353B" w:rsidRDefault="00267772" w:rsidP="00632D4D">
      <w:pPr>
        <w:pStyle w:val="20"/>
        <w:shd w:val="clear" w:color="auto" w:fill="auto"/>
        <w:tabs>
          <w:tab w:val="left" w:pos="1757"/>
        </w:tabs>
        <w:spacing w:before="0" w:after="0" w:line="276" w:lineRule="auto"/>
        <w:ind w:left="709"/>
        <w:jc w:val="both"/>
        <w:rPr>
          <w:b/>
          <w:i/>
          <w:sz w:val="24"/>
          <w:szCs w:val="24"/>
          <w:lang w:val="ru-RU"/>
        </w:rPr>
      </w:pPr>
      <w:r w:rsidRPr="006F353B">
        <w:rPr>
          <w:b/>
          <w:i/>
          <w:sz w:val="24"/>
          <w:szCs w:val="24"/>
          <w:lang w:val="ru-RU"/>
        </w:rPr>
        <w:t>Конструктивная деятельность.</w:t>
      </w:r>
    </w:p>
    <w:p w14:paraId="1A31E2E1"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В процессе игры с настольным и напольным строительным материалом педагог продолжает знакомить детей с деталями (кубик, кирпичик, трехгранная призма, пластина, цилиндр), с вариантами расположения строительных форм на плоскости. Педагог продолжает формировать умение у детей сооружать элементарные постройки по образцу, поддерживает желание строить что-то самостоятельно; способствует пониманию пространственных соотношений. Педагог учит детей пользоваться дополнительными сюжетными игрушками, соразмерными масштабам построек (маленькие машинки для маленьких гаражей и тому подобное). По окончании игры приучает убирать все на место. Знакомит детей с простейшими пластмассовыми конструкторами. Учит совместно с взрослым конструировать башенки, домики, машины. В летнее время педагог развивает интерес у детей к строительным играм с использованием природного материала (песок, вода, желуди, камешки и тому подобное).</w:t>
      </w:r>
    </w:p>
    <w:p w14:paraId="06D999F9" w14:textId="77777777" w:rsidR="00267772" w:rsidRPr="000A4029" w:rsidRDefault="00267772" w:rsidP="00632D4D">
      <w:pPr>
        <w:pStyle w:val="20"/>
        <w:shd w:val="clear" w:color="auto" w:fill="auto"/>
        <w:tabs>
          <w:tab w:val="left" w:pos="1762"/>
        </w:tabs>
        <w:spacing w:before="0" w:after="0" w:line="276" w:lineRule="auto"/>
        <w:ind w:left="709"/>
        <w:jc w:val="both"/>
        <w:rPr>
          <w:b/>
          <w:i/>
          <w:sz w:val="24"/>
          <w:szCs w:val="24"/>
        </w:rPr>
      </w:pPr>
      <w:proofErr w:type="spellStart"/>
      <w:r w:rsidRPr="000A4029">
        <w:rPr>
          <w:b/>
          <w:i/>
          <w:sz w:val="24"/>
          <w:szCs w:val="24"/>
        </w:rPr>
        <w:t>Музыкальная</w:t>
      </w:r>
      <w:proofErr w:type="spellEnd"/>
      <w:r w:rsidRPr="000A4029">
        <w:rPr>
          <w:b/>
          <w:i/>
          <w:sz w:val="24"/>
          <w:szCs w:val="24"/>
        </w:rPr>
        <w:t xml:space="preserve"> </w:t>
      </w:r>
      <w:proofErr w:type="spellStart"/>
      <w:r w:rsidRPr="000A4029">
        <w:rPr>
          <w:b/>
          <w:i/>
          <w:sz w:val="24"/>
          <w:szCs w:val="24"/>
        </w:rPr>
        <w:t>деятельность</w:t>
      </w:r>
      <w:proofErr w:type="spellEnd"/>
      <w:r w:rsidRPr="000A4029">
        <w:rPr>
          <w:b/>
          <w:i/>
          <w:sz w:val="24"/>
          <w:szCs w:val="24"/>
        </w:rPr>
        <w:t>.</w:t>
      </w:r>
    </w:p>
    <w:p w14:paraId="64F49CD4" w14:textId="77777777" w:rsidR="00267772" w:rsidRPr="00267772" w:rsidRDefault="00267772" w:rsidP="005E5B25">
      <w:pPr>
        <w:pStyle w:val="20"/>
        <w:numPr>
          <w:ilvl w:val="0"/>
          <w:numId w:val="87"/>
        </w:numPr>
        <w:shd w:val="clear" w:color="auto" w:fill="auto"/>
        <w:tabs>
          <w:tab w:val="left" w:pos="1076"/>
        </w:tabs>
        <w:spacing w:before="0" w:after="0" w:line="276" w:lineRule="auto"/>
        <w:ind w:firstLine="709"/>
        <w:jc w:val="both"/>
        <w:rPr>
          <w:sz w:val="24"/>
          <w:szCs w:val="24"/>
          <w:lang w:val="ru-RU"/>
        </w:rPr>
      </w:pPr>
      <w:r w:rsidRPr="00267772">
        <w:rPr>
          <w:sz w:val="24"/>
          <w:szCs w:val="24"/>
          <w:lang w:val="ru-RU"/>
        </w:rPr>
        <w:t>Слушание: педагог учит детей внимательно слушать спокойные и бодрые песни, музыкальные пьесы разного характера, понимать, о чем (о ком) поется, и эмоционально реагировать на содержание; учит детей различать звуки по высоте (высокое и низкое звучание колокольчика, фортепьяно, металлофона).</w:t>
      </w:r>
    </w:p>
    <w:p w14:paraId="173153C6" w14:textId="77777777" w:rsidR="00267772" w:rsidRPr="00267772" w:rsidRDefault="00267772" w:rsidP="005E5B25">
      <w:pPr>
        <w:pStyle w:val="20"/>
        <w:numPr>
          <w:ilvl w:val="0"/>
          <w:numId w:val="87"/>
        </w:numPr>
        <w:shd w:val="clear" w:color="auto" w:fill="auto"/>
        <w:tabs>
          <w:tab w:val="left" w:pos="1134"/>
        </w:tabs>
        <w:spacing w:before="0" w:after="0" w:line="276" w:lineRule="auto"/>
        <w:ind w:firstLine="709"/>
        <w:jc w:val="both"/>
        <w:rPr>
          <w:sz w:val="24"/>
          <w:szCs w:val="24"/>
          <w:lang w:val="ru-RU"/>
        </w:rPr>
      </w:pPr>
      <w:r w:rsidRPr="00267772">
        <w:rPr>
          <w:sz w:val="24"/>
          <w:szCs w:val="24"/>
          <w:lang w:val="ru-RU"/>
        </w:rPr>
        <w:t>Пение: педагог вызывает активность детей при подпевании и пении; развивает умение подпевать фразы в песне (совместно с педагогом); поощряет сольное пение.</w:t>
      </w:r>
    </w:p>
    <w:p w14:paraId="5A6795D7" w14:textId="77777777" w:rsidR="00267772" w:rsidRPr="00267772" w:rsidRDefault="00267772" w:rsidP="005E5B25">
      <w:pPr>
        <w:pStyle w:val="20"/>
        <w:numPr>
          <w:ilvl w:val="0"/>
          <w:numId w:val="87"/>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 xml:space="preserve">Музыкально-ритмические движения: педагог развивает у детей эмоциональность и образность восприятия музыки через движения; продолжает формировать у детей способность воспринимать и воспроизводить движения, показываемые взрослым (хлопать, притопывать ногой, </w:t>
      </w:r>
      <w:proofErr w:type="spellStart"/>
      <w:r w:rsidRPr="00267772">
        <w:rPr>
          <w:sz w:val="24"/>
          <w:szCs w:val="24"/>
          <w:lang w:val="ru-RU"/>
        </w:rPr>
        <w:t>полуприседать</w:t>
      </w:r>
      <w:proofErr w:type="spellEnd"/>
      <w:r w:rsidRPr="00267772">
        <w:rPr>
          <w:sz w:val="24"/>
          <w:szCs w:val="24"/>
          <w:lang w:val="ru-RU"/>
        </w:rPr>
        <w:t>, совершать повороты кистей рук и так далее); учит детей начинать движение с началом музыки и заканчивать с её окончанием; передавать образы (птичка летает, зайка прыгает, мишка косолапый идет); педагог совершенствует умение ходить и бегать (на носках, тихо; высоко и низко поднимая ноги; прямым галопом), выполнять плясовые движения в кругу, врассыпную, менять движения с изменением характера музыки или содержания песни.</w:t>
      </w:r>
    </w:p>
    <w:p w14:paraId="52EC3AD0" w14:textId="77777777" w:rsidR="00267772" w:rsidRPr="006F353B" w:rsidRDefault="00267772" w:rsidP="00632D4D">
      <w:pPr>
        <w:pStyle w:val="20"/>
        <w:shd w:val="clear" w:color="auto" w:fill="auto"/>
        <w:tabs>
          <w:tab w:val="left" w:pos="1762"/>
        </w:tabs>
        <w:spacing w:before="0" w:after="0" w:line="276" w:lineRule="auto"/>
        <w:ind w:left="709"/>
        <w:jc w:val="both"/>
        <w:rPr>
          <w:b/>
          <w:i/>
          <w:sz w:val="24"/>
          <w:szCs w:val="24"/>
          <w:lang w:val="ru-RU"/>
        </w:rPr>
      </w:pPr>
      <w:r w:rsidRPr="006F353B">
        <w:rPr>
          <w:b/>
          <w:i/>
          <w:sz w:val="24"/>
          <w:szCs w:val="24"/>
          <w:lang w:val="ru-RU"/>
        </w:rPr>
        <w:t>Театрализованная деятельность.</w:t>
      </w:r>
    </w:p>
    <w:p w14:paraId="4B991202"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пробуждает интерес детей к театрализованной игре, создает условия для её проведения. Формирует умение следить за развитием действия в играх- драматизациях и кукольных спектаклях, созданных силами взрослых и старших детей. Педагог учит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 Знакомит детей с приемами вождения настольных кукол. Учит сопровождать движения простой песенкой. Педагог поощряет у детей желание действовать с элементами костюмов (шапочки, воротнички и так далее) и атрибутами как внешними символами роли.</w:t>
      </w:r>
    </w:p>
    <w:p w14:paraId="4A54A567" w14:textId="77777777" w:rsidR="00267772" w:rsidRPr="006F353B" w:rsidRDefault="00267772" w:rsidP="00632D4D">
      <w:pPr>
        <w:pStyle w:val="20"/>
        <w:shd w:val="clear" w:color="auto" w:fill="auto"/>
        <w:tabs>
          <w:tab w:val="left" w:pos="1762"/>
        </w:tabs>
        <w:spacing w:before="0" w:after="0" w:line="276" w:lineRule="auto"/>
        <w:ind w:left="709"/>
        <w:jc w:val="both"/>
        <w:rPr>
          <w:b/>
          <w:i/>
          <w:sz w:val="24"/>
          <w:szCs w:val="24"/>
          <w:lang w:val="ru-RU"/>
        </w:rPr>
      </w:pPr>
      <w:r w:rsidRPr="006F353B">
        <w:rPr>
          <w:b/>
          <w:i/>
          <w:sz w:val="24"/>
          <w:szCs w:val="24"/>
          <w:lang w:val="ru-RU"/>
        </w:rPr>
        <w:t>Культурно-досуговая деятельность.</w:t>
      </w:r>
    </w:p>
    <w:p w14:paraId="2C5A2F9E" w14:textId="77777777" w:rsidR="00267772" w:rsidRPr="000A4029"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 xml:space="preserve">Педагог создает эмоционально-положительный климат в группе и ДОО для обеспечения у детей чувства комфортности, уюта и защищенности; формирует у детей умение самостоятельной работы детей с художественными материалами. Привлекает детей к посильному участию в играх с пением, театрализованных представлениях (кукольный театр; инсценирование русских народных сказок), забавах, развлечениях (тематических, спортивных) и праздниках. Развивает умение следить за действиями игрушек, сказочных героев, адекватно реагировать на них. </w:t>
      </w:r>
      <w:r w:rsidRPr="000A4029">
        <w:rPr>
          <w:sz w:val="24"/>
          <w:szCs w:val="24"/>
          <w:lang w:val="ru-RU"/>
        </w:rPr>
        <w:t>Формирует навык перевоплощения детей в образы сказочных героев.</w:t>
      </w:r>
    </w:p>
    <w:p w14:paraId="1AE19A04" w14:textId="77777777" w:rsidR="00267772" w:rsidRPr="000A4029" w:rsidRDefault="000A4029" w:rsidP="00632D4D">
      <w:pPr>
        <w:pStyle w:val="20"/>
        <w:shd w:val="clear" w:color="auto" w:fill="auto"/>
        <w:tabs>
          <w:tab w:val="left" w:pos="1369"/>
        </w:tabs>
        <w:spacing w:before="0" w:after="0" w:line="276" w:lineRule="auto"/>
        <w:ind w:left="709"/>
        <w:jc w:val="both"/>
        <w:rPr>
          <w:b/>
          <w:sz w:val="24"/>
          <w:szCs w:val="24"/>
          <w:lang w:val="ru-RU"/>
        </w:rPr>
      </w:pPr>
      <w:r w:rsidRPr="000A4029">
        <w:rPr>
          <w:b/>
          <w:sz w:val="24"/>
          <w:szCs w:val="24"/>
          <w:lang w:val="ru-RU"/>
        </w:rPr>
        <w:lastRenderedPageBreak/>
        <w:t>2.1.</w:t>
      </w:r>
      <w:r w:rsidR="00B77A00">
        <w:rPr>
          <w:b/>
          <w:sz w:val="24"/>
          <w:szCs w:val="24"/>
          <w:lang w:val="ru-RU"/>
        </w:rPr>
        <w:t>4.3</w:t>
      </w:r>
      <w:r w:rsidRPr="000A4029">
        <w:rPr>
          <w:b/>
          <w:sz w:val="24"/>
          <w:szCs w:val="24"/>
          <w:lang w:val="ru-RU"/>
        </w:rPr>
        <w:t xml:space="preserve">. </w:t>
      </w:r>
      <w:r w:rsidR="00267772" w:rsidRPr="000A4029">
        <w:rPr>
          <w:b/>
          <w:sz w:val="24"/>
          <w:szCs w:val="24"/>
          <w:lang w:val="ru-RU"/>
        </w:rPr>
        <w:t>От 3 лет до 4 лет.</w:t>
      </w:r>
    </w:p>
    <w:p w14:paraId="5BDE4838" w14:textId="77777777" w:rsidR="00267772" w:rsidRPr="00267772" w:rsidRDefault="00267772" w:rsidP="00632D4D">
      <w:pPr>
        <w:pStyle w:val="20"/>
        <w:shd w:val="clear" w:color="auto" w:fill="auto"/>
        <w:tabs>
          <w:tab w:val="left" w:pos="1570"/>
        </w:tabs>
        <w:spacing w:before="0" w:after="0" w:line="276" w:lineRule="auto"/>
        <w:ind w:firstLine="709"/>
        <w:jc w:val="both"/>
        <w:rPr>
          <w:sz w:val="24"/>
          <w:szCs w:val="24"/>
          <w:lang w:val="ru-RU"/>
        </w:rPr>
      </w:pPr>
      <w:r w:rsidRPr="00267772">
        <w:rPr>
          <w:sz w:val="24"/>
          <w:szCs w:val="24"/>
          <w:lang w:val="ru-RU"/>
        </w:rPr>
        <w:t xml:space="preserve">В области художественно-эстетического развития основными </w:t>
      </w:r>
      <w:r w:rsidRPr="000A4029">
        <w:rPr>
          <w:b/>
          <w:sz w:val="24"/>
          <w:szCs w:val="24"/>
          <w:lang w:val="ru-RU"/>
        </w:rPr>
        <w:t>задачами</w:t>
      </w:r>
      <w:r w:rsidRPr="00267772">
        <w:rPr>
          <w:sz w:val="24"/>
          <w:szCs w:val="24"/>
          <w:lang w:val="ru-RU"/>
        </w:rPr>
        <w:t xml:space="preserve"> образовательной деятельности являются:</w:t>
      </w:r>
    </w:p>
    <w:p w14:paraId="79857218" w14:textId="77777777" w:rsidR="00267772" w:rsidRPr="00267772" w:rsidRDefault="00267772" w:rsidP="005E5B25">
      <w:pPr>
        <w:pStyle w:val="20"/>
        <w:numPr>
          <w:ilvl w:val="0"/>
          <w:numId w:val="88"/>
        </w:numPr>
        <w:shd w:val="clear" w:color="auto" w:fill="auto"/>
        <w:tabs>
          <w:tab w:val="left" w:pos="1014"/>
        </w:tabs>
        <w:spacing w:before="0" w:after="0" w:line="276" w:lineRule="auto"/>
        <w:ind w:firstLine="709"/>
        <w:jc w:val="both"/>
        <w:rPr>
          <w:sz w:val="24"/>
          <w:szCs w:val="24"/>
        </w:rPr>
      </w:pPr>
      <w:proofErr w:type="spellStart"/>
      <w:r w:rsidRPr="00267772">
        <w:rPr>
          <w:sz w:val="24"/>
          <w:szCs w:val="24"/>
        </w:rPr>
        <w:t>приобщение</w:t>
      </w:r>
      <w:proofErr w:type="spellEnd"/>
      <w:r w:rsidRPr="00267772">
        <w:rPr>
          <w:sz w:val="24"/>
          <w:szCs w:val="24"/>
        </w:rPr>
        <w:t xml:space="preserve"> к </w:t>
      </w:r>
      <w:proofErr w:type="spellStart"/>
      <w:r w:rsidRPr="00267772">
        <w:rPr>
          <w:sz w:val="24"/>
          <w:szCs w:val="24"/>
        </w:rPr>
        <w:t>искусству</w:t>
      </w:r>
      <w:proofErr w:type="spellEnd"/>
      <w:r w:rsidRPr="00267772">
        <w:rPr>
          <w:sz w:val="24"/>
          <w:szCs w:val="24"/>
        </w:rPr>
        <w:t>:</w:t>
      </w:r>
    </w:p>
    <w:p w14:paraId="0F76F630" w14:textId="77777777" w:rsidR="00267772" w:rsidRPr="00267772" w:rsidRDefault="00267772" w:rsidP="005E5B25">
      <w:pPr>
        <w:pStyle w:val="20"/>
        <w:numPr>
          <w:ilvl w:val="0"/>
          <w:numId w:val="11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художественное восприятие, подводить детей к восприятию произведений искусства (разглядывать и чувствовать); воспитывать интерес к искусству;</w:t>
      </w:r>
    </w:p>
    <w:p w14:paraId="61CF3F77" w14:textId="77777777" w:rsidR="00267772" w:rsidRPr="00267772" w:rsidRDefault="00267772" w:rsidP="005E5B25">
      <w:pPr>
        <w:pStyle w:val="20"/>
        <w:numPr>
          <w:ilvl w:val="0"/>
          <w:numId w:val="11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понимание красоты произведений искусства, потребность общения с искусством;</w:t>
      </w:r>
    </w:p>
    <w:p w14:paraId="66C2A2A0" w14:textId="77777777" w:rsidR="00267772" w:rsidRPr="00267772" w:rsidRDefault="00267772" w:rsidP="005E5B25">
      <w:pPr>
        <w:pStyle w:val="20"/>
        <w:numPr>
          <w:ilvl w:val="0"/>
          <w:numId w:val="11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эстетические чувства при восприятии музыки, изобразительного, народного декоративно-прикладного искусства; содействовать возникновению положительного эмоционального отклика на красоту окружающего мира, выраженного в произведениях искусства;</w:t>
      </w:r>
    </w:p>
    <w:p w14:paraId="53E5D1A1" w14:textId="77777777" w:rsidR="00267772" w:rsidRPr="00267772" w:rsidRDefault="00267772" w:rsidP="005E5B25">
      <w:pPr>
        <w:pStyle w:val="20"/>
        <w:numPr>
          <w:ilvl w:val="0"/>
          <w:numId w:val="11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патриотическое отношение и чувство сопричастности к природе родного края, к семье в процессе музыкальной, изобразительной, театрализованной деятельности;</w:t>
      </w:r>
    </w:p>
    <w:p w14:paraId="32A7F0D8" w14:textId="77777777" w:rsidR="00267772" w:rsidRPr="00267772" w:rsidRDefault="00267772" w:rsidP="005E5B25">
      <w:pPr>
        <w:pStyle w:val="20"/>
        <w:numPr>
          <w:ilvl w:val="0"/>
          <w:numId w:val="11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элементарными средствами выразительности в разных видах искусства (музыке, изобразительном искусстве, театрализованной деятельности);</w:t>
      </w:r>
    </w:p>
    <w:p w14:paraId="6FCF62C3" w14:textId="77777777" w:rsidR="00267772" w:rsidRPr="00267772" w:rsidRDefault="00267772" w:rsidP="005E5B25">
      <w:pPr>
        <w:pStyle w:val="20"/>
        <w:numPr>
          <w:ilvl w:val="0"/>
          <w:numId w:val="11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готовить детей к посещению кукольного театра, выставки детских работ и так</w:t>
      </w:r>
    </w:p>
    <w:p w14:paraId="020CB9F2" w14:textId="77777777" w:rsidR="00267772" w:rsidRPr="00267772" w:rsidRDefault="00267772" w:rsidP="005E5B25">
      <w:pPr>
        <w:pStyle w:val="20"/>
        <w:numPr>
          <w:ilvl w:val="0"/>
          <w:numId w:val="11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далее;</w:t>
      </w:r>
    </w:p>
    <w:p w14:paraId="3D4629FE" w14:textId="77777777" w:rsidR="00267772" w:rsidRPr="00267772" w:rsidRDefault="00267772" w:rsidP="005E5B25">
      <w:pPr>
        <w:pStyle w:val="20"/>
        <w:numPr>
          <w:ilvl w:val="0"/>
          <w:numId w:val="11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приобщать детей к участию в концертах, праздниках в семье и ДОО: исполнение танца, песни, чтение стихов;</w:t>
      </w:r>
    </w:p>
    <w:p w14:paraId="47C5CE24" w14:textId="77777777" w:rsidR="00267772" w:rsidRPr="00267772" w:rsidRDefault="00267772" w:rsidP="005E5B25">
      <w:pPr>
        <w:pStyle w:val="20"/>
        <w:numPr>
          <w:ilvl w:val="0"/>
          <w:numId w:val="88"/>
        </w:numPr>
        <w:shd w:val="clear" w:color="auto" w:fill="auto"/>
        <w:tabs>
          <w:tab w:val="left" w:pos="1042"/>
        </w:tabs>
        <w:spacing w:before="0" w:after="0" w:line="276" w:lineRule="auto"/>
        <w:ind w:firstLine="709"/>
        <w:jc w:val="both"/>
        <w:rPr>
          <w:sz w:val="24"/>
          <w:szCs w:val="24"/>
        </w:rPr>
      </w:pPr>
      <w:proofErr w:type="spellStart"/>
      <w:r w:rsidRPr="00267772">
        <w:rPr>
          <w:sz w:val="24"/>
          <w:szCs w:val="24"/>
        </w:rPr>
        <w:t>изобразительная</w:t>
      </w:r>
      <w:proofErr w:type="spellEnd"/>
      <w:r w:rsidRPr="00267772">
        <w:rPr>
          <w:sz w:val="24"/>
          <w:szCs w:val="24"/>
        </w:rPr>
        <w:t xml:space="preserve"> </w:t>
      </w:r>
      <w:proofErr w:type="spellStart"/>
      <w:r w:rsidRPr="00267772">
        <w:rPr>
          <w:sz w:val="24"/>
          <w:szCs w:val="24"/>
        </w:rPr>
        <w:t>деятельность</w:t>
      </w:r>
      <w:proofErr w:type="spellEnd"/>
      <w:r w:rsidRPr="00267772">
        <w:rPr>
          <w:sz w:val="24"/>
          <w:szCs w:val="24"/>
        </w:rPr>
        <w:t>:</w:t>
      </w:r>
    </w:p>
    <w:p w14:paraId="0A8215E5" w14:textId="77777777" w:rsidR="00267772" w:rsidRPr="00267772" w:rsidRDefault="00267772" w:rsidP="005E5B25">
      <w:pPr>
        <w:pStyle w:val="20"/>
        <w:numPr>
          <w:ilvl w:val="0"/>
          <w:numId w:val="11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интерес к занятиям изобразительной деятельностью; формировать у детей знания в области изобразительной деятельности; развивать у детей эстетическое восприятие;</w:t>
      </w:r>
    </w:p>
    <w:p w14:paraId="3B8EAB5D" w14:textId="77777777" w:rsidR="00267772" w:rsidRPr="00267772" w:rsidRDefault="00267772" w:rsidP="005E5B25">
      <w:pPr>
        <w:pStyle w:val="20"/>
        <w:numPr>
          <w:ilvl w:val="0"/>
          <w:numId w:val="11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видеть цельный художественный образ в единстве изобразительно-выразительных средств колористической, композиционной и смысловой трактовки;</w:t>
      </w:r>
    </w:p>
    <w:p w14:paraId="6B50D8F6" w14:textId="77777777" w:rsidR="00267772" w:rsidRPr="00267772" w:rsidRDefault="00267772" w:rsidP="005E5B25">
      <w:pPr>
        <w:pStyle w:val="20"/>
        <w:numPr>
          <w:ilvl w:val="0"/>
          <w:numId w:val="11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в рисовании, лепке, аппликации изображать простые предметы и явления, передавая их образную выразительность;</w:t>
      </w:r>
    </w:p>
    <w:p w14:paraId="17A04ED4" w14:textId="77777777" w:rsidR="00267772" w:rsidRPr="00267772" w:rsidRDefault="00267772" w:rsidP="005E5B25">
      <w:pPr>
        <w:pStyle w:val="20"/>
        <w:numPr>
          <w:ilvl w:val="0"/>
          <w:numId w:val="11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находить связь между предметами и явлениями окружающего мира и их изображениями (в рисунке, лепке, аппликации);</w:t>
      </w:r>
    </w:p>
    <w:p w14:paraId="7BFCDF6C" w14:textId="77777777" w:rsidR="00267772" w:rsidRPr="00267772" w:rsidRDefault="00267772" w:rsidP="005E5B25">
      <w:pPr>
        <w:pStyle w:val="20"/>
        <w:numPr>
          <w:ilvl w:val="0"/>
          <w:numId w:val="11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положительный эмоциональный отклик детей на эстетические свойства и качества предметов, на эстетическую сторону явлений природы и окружающего мира; отображать свои представления и впечатления об окружающем мире доступными графическими и живописными средствами;</w:t>
      </w:r>
    </w:p>
    <w:p w14:paraId="2F142C38" w14:textId="77777777" w:rsidR="00267772" w:rsidRPr="00267772" w:rsidRDefault="00267772" w:rsidP="005E5B25">
      <w:pPr>
        <w:pStyle w:val="20"/>
        <w:numPr>
          <w:ilvl w:val="0"/>
          <w:numId w:val="11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способы зрительного и тактильного обследования различных объектов для обогащения и уточнения восприятия особенностей их формы, пропорций, цвета, фактуры;</w:t>
      </w:r>
    </w:p>
    <w:p w14:paraId="33F12F18" w14:textId="77777777" w:rsidR="00267772" w:rsidRPr="00267772" w:rsidRDefault="00267772" w:rsidP="005E5B25">
      <w:pPr>
        <w:pStyle w:val="20"/>
        <w:numPr>
          <w:ilvl w:val="0"/>
          <w:numId w:val="11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вызывать у детей положительный эмоциональный отклик на красоту природы, произведения искусства (книжные иллюстрации, изделия народных промыслов, предметы быта и другое);</w:t>
      </w:r>
    </w:p>
    <w:p w14:paraId="46A881E3" w14:textId="77777777" w:rsidR="00267772" w:rsidRPr="00267772" w:rsidRDefault="00267772" w:rsidP="005E5B25">
      <w:pPr>
        <w:pStyle w:val="20"/>
        <w:numPr>
          <w:ilvl w:val="0"/>
          <w:numId w:val="11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создавать как индивидуальные, так и коллективные композиции в рисунках, лепке, аппликации;</w:t>
      </w:r>
    </w:p>
    <w:p w14:paraId="498BB6F5" w14:textId="77777777" w:rsidR="00267772" w:rsidRPr="00267772" w:rsidRDefault="00267772" w:rsidP="005E5B25">
      <w:pPr>
        <w:pStyle w:val="20"/>
        <w:numPr>
          <w:ilvl w:val="0"/>
          <w:numId w:val="11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народной игрушкой (</w:t>
      </w:r>
      <w:proofErr w:type="spellStart"/>
      <w:r w:rsidRPr="00267772">
        <w:rPr>
          <w:sz w:val="24"/>
          <w:szCs w:val="24"/>
          <w:lang w:val="ru-RU"/>
        </w:rPr>
        <w:t>филимоновской</w:t>
      </w:r>
      <w:proofErr w:type="spellEnd"/>
      <w:r w:rsidRPr="00267772">
        <w:rPr>
          <w:sz w:val="24"/>
          <w:szCs w:val="24"/>
          <w:lang w:val="ru-RU"/>
        </w:rPr>
        <w:t>, дымковской, семеновской, богородской) для обогащения зрительных впечатлений и показа условно-обобщенной трактовки художественных образов;</w:t>
      </w:r>
    </w:p>
    <w:p w14:paraId="0FF6B883" w14:textId="77777777" w:rsidR="00267772" w:rsidRPr="00267772" w:rsidRDefault="00267772" w:rsidP="005E5B25">
      <w:pPr>
        <w:pStyle w:val="20"/>
        <w:numPr>
          <w:ilvl w:val="0"/>
          <w:numId w:val="11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lastRenderedPageBreak/>
        <w:t>переводить детей от рисования-подражания к самостоятельному творчеству;</w:t>
      </w:r>
    </w:p>
    <w:p w14:paraId="07113576" w14:textId="77777777" w:rsidR="000A4029" w:rsidRDefault="00267772" w:rsidP="005E5B25">
      <w:pPr>
        <w:pStyle w:val="20"/>
        <w:numPr>
          <w:ilvl w:val="0"/>
          <w:numId w:val="88"/>
        </w:numPr>
        <w:shd w:val="clear" w:color="auto" w:fill="auto"/>
        <w:tabs>
          <w:tab w:val="left" w:pos="1022"/>
        </w:tabs>
        <w:spacing w:before="0" w:after="0" w:line="276" w:lineRule="auto"/>
        <w:ind w:firstLine="709"/>
        <w:jc w:val="both"/>
        <w:rPr>
          <w:sz w:val="24"/>
          <w:szCs w:val="24"/>
          <w:lang w:val="ru-RU"/>
        </w:rPr>
      </w:pPr>
      <w:r w:rsidRPr="00267772">
        <w:rPr>
          <w:sz w:val="24"/>
          <w:szCs w:val="24"/>
          <w:lang w:val="ru-RU"/>
        </w:rPr>
        <w:t xml:space="preserve">конструктивная деятельность: </w:t>
      </w:r>
    </w:p>
    <w:p w14:paraId="3A3CA85D" w14:textId="77777777" w:rsidR="00267772" w:rsidRPr="00267772" w:rsidRDefault="00267772" w:rsidP="005E5B25">
      <w:pPr>
        <w:pStyle w:val="20"/>
        <w:numPr>
          <w:ilvl w:val="0"/>
          <w:numId w:val="116"/>
        </w:numPr>
        <w:shd w:val="clear" w:color="auto" w:fill="auto"/>
        <w:tabs>
          <w:tab w:val="left" w:pos="993"/>
        </w:tabs>
        <w:spacing w:before="0" w:after="0" w:line="276" w:lineRule="auto"/>
        <w:ind w:left="0" w:firstLine="567"/>
        <w:jc w:val="both"/>
        <w:rPr>
          <w:sz w:val="24"/>
          <w:szCs w:val="24"/>
          <w:lang w:val="ru-RU"/>
        </w:rPr>
      </w:pPr>
      <w:r w:rsidRPr="00267772">
        <w:rPr>
          <w:sz w:val="24"/>
          <w:szCs w:val="24"/>
          <w:lang w:val="ru-RU"/>
        </w:rPr>
        <w:t>совершенствовать у детей конструктивные умения;</w:t>
      </w:r>
    </w:p>
    <w:p w14:paraId="4413CFFA" w14:textId="77777777" w:rsidR="00267772" w:rsidRPr="00267772" w:rsidRDefault="00267772" w:rsidP="005E5B25">
      <w:pPr>
        <w:pStyle w:val="20"/>
        <w:numPr>
          <w:ilvl w:val="0"/>
          <w:numId w:val="116"/>
        </w:numPr>
        <w:shd w:val="clear" w:color="auto" w:fill="auto"/>
        <w:tabs>
          <w:tab w:val="left" w:pos="993"/>
        </w:tabs>
        <w:spacing w:before="0" w:after="0" w:line="276" w:lineRule="auto"/>
        <w:ind w:left="0" w:firstLine="567"/>
        <w:jc w:val="both"/>
        <w:rPr>
          <w:sz w:val="24"/>
          <w:szCs w:val="24"/>
          <w:lang w:val="ru-RU"/>
        </w:rPr>
      </w:pPr>
      <w:r w:rsidRPr="00267772">
        <w:rPr>
          <w:sz w:val="24"/>
          <w:szCs w:val="24"/>
          <w:lang w:val="ru-RU"/>
        </w:rPr>
        <w:t>формировать умение у детей различать, называть и использовать основные строительные детали (кубики, кирпичики, пластины, цилиндры, трехгранные призмы); сооружать новые постройки, используя полученные ранее умения (накладывание, приставление, прикладывание);</w:t>
      </w:r>
    </w:p>
    <w:p w14:paraId="471E7BA4" w14:textId="77777777" w:rsidR="00267772" w:rsidRPr="00267772" w:rsidRDefault="00267772" w:rsidP="005E5B25">
      <w:pPr>
        <w:pStyle w:val="20"/>
        <w:numPr>
          <w:ilvl w:val="0"/>
          <w:numId w:val="116"/>
        </w:numPr>
        <w:shd w:val="clear" w:color="auto" w:fill="auto"/>
        <w:tabs>
          <w:tab w:val="left" w:pos="993"/>
        </w:tabs>
        <w:spacing w:before="0" w:after="0" w:line="276" w:lineRule="auto"/>
        <w:ind w:left="0" w:firstLine="567"/>
        <w:jc w:val="both"/>
        <w:rPr>
          <w:sz w:val="24"/>
          <w:szCs w:val="24"/>
          <w:lang w:val="ru-RU"/>
        </w:rPr>
      </w:pPr>
      <w:r w:rsidRPr="00267772">
        <w:rPr>
          <w:sz w:val="24"/>
          <w:szCs w:val="24"/>
          <w:lang w:val="ru-RU"/>
        </w:rPr>
        <w:t>формировать умение у детей использовать в постройках детали разного цвета;</w:t>
      </w:r>
    </w:p>
    <w:p w14:paraId="777A29E7" w14:textId="77777777" w:rsidR="00267772" w:rsidRPr="00267772" w:rsidRDefault="00267772" w:rsidP="005E5B25">
      <w:pPr>
        <w:pStyle w:val="20"/>
        <w:numPr>
          <w:ilvl w:val="0"/>
          <w:numId w:val="88"/>
        </w:numPr>
        <w:shd w:val="clear" w:color="auto" w:fill="auto"/>
        <w:tabs>
          <w:tab w:val="left" w:pos="1027"/>
        </w:tabs>
        <w:spacing w:before="0" w:after="0" w:line="276" w:lineRule="auto"/>
        <w:ind w:firstLine="709"/>
        <w:jc w:val="both"/>
        <w:rPr>
          <w:sz w:val="24"/>
          <w:szCs w:val="24"/>
        </w:rPr>
      </w:pPr>
      <w:proofErr w:type="spellStart"/>
      <w:r w:rsidRPr="00267772">
        <w:rPr>
          <w:sz w:val="24"/>
          <w:szCs w:val="24"/>
        </w:rPr>
        <w:t>музыкальная</w:t>
      </w:r>
      <w:proofErr w:type="spellEnd"/>
      <w:r w:rsidRPr="00267772">
        <w:rPr>
          <w:sz w:val="24"/>
          <w:szCs w:val="24"/>
        </w:rPr>
        <w:t xml:space="preserve"> </w:t>
      </w:r>
      <w:proofErr w:type="spellStart"/>
      <w:r w:rsidRPr="00267772">
        <w:rPr>
          <w:sz w:val="24"/>
          <w:szCs w:val="24"/>
        </w:rPr>
        <w:t>деятельность</w:t>
      </w:r>
      <w:proofErr w:type="spellEnd"/>
      <w:r w:rsidRPr="00267772">
        <w:rPr>
          <w:sz w:val="24"/>
          <w:szCs w:val="24"/>
        </w:rPr>
        <w:t>:</w:t>
      </w:r>
    </w:p>
    <w:p w14:paraId="24A66F44" w14:textId="77777777" w:rsidR="00267772" w:rsidRPr="00267772" w:rsidRDefault="00267772" w:rsidP="005E5B25">
      <w:pPr>
        <w:pStyle w:val="20"/>
        <w:numPr>
          <w:ilvl w:val="0"/>
          <w:numId w:val="11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эмоциональную отзывчивость на музыку; знакомить детей с тремя жанрами музыкальных произведений: песней, танцем, маршем;</w:t>
      </w:r>
    </w:p>
    <w:p w14:paraId="2007505B" w14:textId="77777777" w:rsidR="00267772" w:rsidRPr="00267772" w:rsidRDefault="00267772" w:rsidP="005E5B25">
      <w:pPr>
        <w:pStyle w:val="20"/>
        <w:numPr>
          <w:ilvl w:val="0"/>
          <w:numId w:val="11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узнавать знакомые песни, пьесы; чувствовать характер музыки (веселый, бодрый, спокойный), эмоционально на нее реагировать; выражать свое настроение в движении под музыку;</w:t>
      </w:r>
    </w:p>
    <w:p w14:paraId="53A285EE" w14:textId="77777777" w:rsidR="00267772" w:rsidRPr="00267772" w:rsidRDefault="00267772" w:rsidP="005E5B25">
      <w:pPr>
        <w:pStyle w:val="20"/>
        <w:numPr>
          <w:ilvl w:val="0"/>
          <w:numId w:val="11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учить детей петь простые народные песни, </w:t>
      </w:r>
      <w:proofErr w:type="spellStart"/>
      <w:r w:rsidRPr="00267772">
        <w:rPr>
          <w:sz w:val="24"/>
          <w:szCs w:val="24"/>
          <w:lang w:val="ru-RU"/>
        </w:rPr>
        <w:t>попевки</w:t>
      </w:r>
      <w:proofErr w:type="spellEnd"/>
      <w:r w:rsidRPr="00267772">
        <w:rPr>
          <w:sz w:val="24"/>
          <w:szCs w:val="24"/>
          <w:lang w:val="ru-RU"/>
        </w:rPr>
        <w:t>, прибаутки, передавая их настроение и характер;</w:t>
      </w:r>
    </w:p>
    <w:p w14:paraId="1CF8D142" w14:textId="77777777" w:rsidR="00267772" w:rsidRPr="00267772" w:rsidRDefault="00267772" w:rsidP="005E5B25">
      <w:pPr>
        <w:pStyle w:val="20"/>
        <w:numPr>
          <w:ilvl w:val="0"/>
          <w:numId w:val="11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поддерживать детское экспериментирование с немузыкальными (шумовыми, природными) и музыкальными звуками и исследования качеств музыкального звука: высоты, длительности, динамики, тембра;</w:t>
      </w:r>
    </w:p>
    <w:p w14:paraId="108083A2" w14:textId="77777777" w:rsidR="00267772" w:rsidRPr="00267772" w:rsidRDefault="00267772" w:rsidP="005E5B25">
      <w:pPr>
        <w:pStyle w:val="20"/>
        <w:numPr>
          <w:ilvl w:val="0"/>
          <w:numId w:val="88"/>
        </w:numPr>
        <w:shd w:val="clear" w:color="auto" w:fill="auto"/>
        <w:tabs>
          <w:tab w:val="left" w:pos="1008"/>
        </w:tabs>
        <w:spacing w:before="0" w:after="0" w:line="276" w:lineRule="auto"/>
        <w:ind w:firstLine="709"/>
        <w:jc w:val="both"/>
        <w:rPr>
          <w:sz w:val="24"/>
          <w:szCs w:val="24"/>
        </w:rPr>
      </w:pPr>
      <w:proofErr w:type="spellStart"/>
      <w:r w:rsidRPr="00267772">
        <w:rPr>
          <w:sz w:val="24"/>
          <w:szCs w:val="24"/>
        </w:rPr>
        <w:t>театрализованная</w:t>
      </w:r>
      <w:proofErr w:type="spellEnd"/>
      <w:r w:rsidRPr="00267772">
        <w:rPr>
          <w:sz w:val="24"/>
          <w:szCs w:val="24"/>
        </w:rPr>
        <w:t xml:space="preserve"> </w:t>
      </w:r>
      <w:proofErr w:type="spellStart"/>
      <w:r w:rsidRPr="00267772">
        <w:rPr>
          <w:sz w:val="24"/>
          <w:szCs w:val="24"/>
        </w:rPr>
        <w:t>деятельность</w:t>
      </w:r>
      <w:proofErr w:type="spellEnd"/>
      <w:r w:rsidRPr="00267772">
        <w:rPr>
          <w:sz w:val="24"/>
          <w:szCs w:val="24"/>
        </w:rPr>
        <w:t>:</w:t>
      </w:r>
    </w:p>
    <w:p w14:paraId="2D46893D" w14:textId="77777777" w:rsidR="00267772" w:rsidRPr="00267772" w:rsidRDefault="00267772" w:rsidP="005E5B25">
      <w:pPr>
        <w:pStyle w:val="20"/>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у детей устойчивый интерес детей к театрализованной игре, создавать условия для её проведения;</w:t>
      </w:r>
    </w:p>
    <w:p w14:paraId="060BA329" w14:textId="77777777" w:rsidR="00267772" w:rsidRPr="00267772" w:rsidRDefault="00267772" w:rsidP="005E5B25">
      <w:pPr>
        <w:pStyle w:val="20"/>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положительные, доброжелательные, коллективные взаимоотношения;</w:t>
      </w:r>
    </w:p>
    <w:p w14:paraId="077EFFA4" w14:textId="77777777" w:rsidR="00267772" w:rsidRPr="00267772" w:rsidRDefault="00267772" w:rsidP="005E5B25">
      <w:pPr>
        <w:pStyle w:val="20"/>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следить за развитием действия в играх-драматизациях и кукольных спектаклях, созданных силами взрослых и старших детей;</w:t>
      </w:r>
    </w:p>
    <w:p w14:paraId="2E21DC58" w14:textId="77777777" w:rsidR="00267772" w:rsidRPr="00267772" w:rsidRDefault="00267772" w:rsidP="005E5B25">
      <w:pPr>
        <w:pStyle w:val="20"/>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w:t>
      </w:r>
    </w:p>
    <w:p w14:paraId="640EE46C" w14:textId="77777777" w:rsidR="00267772" w:rsidRPr="00267772" w:rsidRDefault="00267772" w:rsidP="005E5B25">
      <w:pPr>
        <w:pStyle w:val="20"/>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познакомить детей с различными видами театра (кукольным, настольным, пальчиковым, театром теней, театром на </w:t>
      </w:r>
      <w:proofErr w:type="spellStart"/>
      <w:r w:rsidRPr="00267772">
        <w:rPr>
          <w:sz w:val="24"/>
          <w:szCs w:val="24"/>
          <w:lang w:val="ru-RU"/>
        </w:rPr>
        <w:t>фланелеграфе</w:t>
      </w:r>
      <w:proofErr w:type="spellEnd"/>
      <w:r w:rsidRPr="00267772">
        <w:rPr>
          <w:sz w:val="24"/>
          <w:szCs w:val="24"/>
          <w:lang w:val="ru-RU"/>
        </w:rPr>
        <w:t>);</w:t>
      </w:r>
    </w:p>
    <w:p w14:paraId="2A5DF5E0" w14:textId="77777777" w:rsidR="00267772" w:rsidRPr="00267772" w:rsidRDefault="00267772" w:rsidP="005E5B25">
      <w:pPr>
        <w:pStyle w:val="20"/>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приемами вождения настольных кукол; формировать у детей умение сопровождать движения простой песенкой; вызывать желание действовать с элементами костюмов (шапочки, воротнички и так далее) и атрибутами как внешними символами роли;</w:t>
      </w:r>
    </w:p>
    <w:p w14:paraId="71AE68C4" w14:textId="77777777" w:rsidR="00267772" w:rsidRPr="00267772" w:rsidRDefault="00267772" w:rsidP="005E5B25">
      <w:pPr>
        <w:pStyle w:val="20"/>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интонационную выразительность речи в процессе театрально-игровой деятельности;</w:t>
      </w:r>
    </w:p>
    <w:p w14:paraId="4AF6119A" w14:textId="77777777" w:rsidR="00267772" w:rsidRPr="00267772" w:rsidRDefault="00267772" w:rsidP="005E5B25">
      <w:pPr>
        <w:pStyle w:val="20"/>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диалогическую речь в процессе театрально-игровой деятельности;</w:t>
      </w:r>
    </w:p>
    <w:p w14:paraId="5D0E1816" w14:textId="77777777" w:rsidR="00267772" w:rsidRPr="00267772" w:rsidRDefault="00267772" w:rsidP="005E5B25">
      <w:pPr>
        <w:pStyle w:val="20"/>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следить за развитием действия в драматизациях и кукольных спектаклях;</w:t>
      </w:r>
    </w:p>
    <w:p w14:paraId="00BEE75A" w14:textId="77777777" w:rsidR="00267772" w:rsidRPr="00267772" w:rsidRDefault="00267772" w:rsidP="005E5B25">
      <w:pPr>
        <w:pStyle w:val="20"/>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использовать импровизационные формы диалогов действующих лиц в хорошо знакомых сказках;</w:t>
      </w:r>
    </w:p>
    <w:p w14:paraId="36BE15A1" w14:textId="77777777" w:rsidR="00267772" w:rsidRPr="00267772" w:rsidRDefault="00267772" w:rsidP="005E5B25">
      <w:pPr>
        <w:pStyle w:val="20"/>
        <w:numPr>
          <w:ilvl w:val="0"/>
          <w:numId w:val="88"/>
        </w:numPr>
        <w:shd w:val="clear" w:color="auto" w:fill="auto"/>
        <w:tabs>
          <w:tab w:val="left" w:pos="1038"/>
        </w:tabs>
        <w:spacing w:before="0" w:after="0" w:line="276" w:lineRule="auto"/>
        <w:ind w:firstLine="709"/>
        <w:jc w:val="both"/>
        <w:rPr>
          <w:sz w:val="24"/>
          <w:szCs w:val="24"/>
        </w:rPr>
      </w:pPr>
      <w:proofErr w:type="spellStart"/>
      <w:r w:rsidRPr="00267772">
        <w:rPr>
          <w:sz w:val="24"/>
          <w:szCs w:val="24"/>
        </w:rPr>
        <w:t>культурно-досуговая</w:t>
      </w:r>
      <w:proofErr w:type="spellEnd"/>
      <w:r w:rsidRPr="00267772">
        <w:rPr>
          <w:sz w:val="24"/>
          <w:szCs w:val="24"/>
        </w:rPr>
        <w:t xml:space="preserve"> </w:t>
      </w:r>
      <w:proofErr w:type="spellStart"/>
      <w:r w:rsidRPr="00267772">
        <w:rPr>
          <w:sz w:val="24"/>
          <w:szCs w:val="24"/>
        </w:rPr>
        <w:t>деятельность</w:t>
      </w:r>
      <w:proofErr w:type="spellEnd"/>
      <w:r w:rsidRPr="00267772">
        <w:rPr>
          <w:sz w:val="24"/>
          <w:szCs w:val="24"/>
        </w:rPr>
        <w:t>:</w:t>
      </w:r>
    </w:p>
    <w:p w14:paraId="3550823A" w14:textId="77777777" w:rsidR="00267772" w:rsidRPr="00267772" w:rsidRDefault="00267772" w:rsidP="005E5B25">
      <w:pPr>
        <w:pStyle w:val="20"/>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способствовать организации культурно-досуговой деятельности детей по интересам, обеспечивая эмоциональное благополучие и отдых;</w:t>
      </w:r>
    </w:p>
    <w:p w14:paraId="6CA0CDF9" w14:textId="77777777" w:rsidR="00267772" w:rsidRPr="00267772" w:rsidRDefault="00267772" w:rsidP="005E5B25">
      <w:pPr>
        <w:pStyle w:val="20"/>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помогать детям организовывать свободное время с интересом; создавать условия для активного и пассивного отдыха;</w:t>
      </w:r>
    </w:p>
    <w:p w14:paraId="700AC0AA" w14:textId="77777777" w:rsidR="00267772" w:rsidRPr="00267772" w:rsidRDefault="00267772" w:rsidP="005E5B25">
      <w:pPr>
        <w:pStyle w:val="20"/>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lastRenderedPageBreak/>
        <w:t>создавать атмосферу эмоционального благополучия в культурно-досуговой деятельности;</w:t>
      </w:r>
    </w:p>
    <w:p w14:paraId="678E39A9" w14:textId="77777777" w:rsidR="00267772" w:rsidRPr="00267772" w:rsidRDefault="00267772" w:rsidP="005E5B25">
      <w:pPr>
        <w:pStyle w:val="20"/>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интерес к просмотру кукольных спектаклей, прослушиванию музыкальных и литературных произведений;</w:t>
      </w:r>
    </w:p>
    <w:p w14:paraId="5646E4A1" w14:textId="77777777" w:rsidR="00267772" w:rsidRPr="00267772" w:rsidRDefault="00267772" w:rsidP="005E5B25">
      <w:pPr>
        <w:pStyle w:val="20"/>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желание участвовать в праздниках и развлечениях; формировать основы праздничной культуры и навыки общения в ходе праздника и развлечения.</w:t>
      </w:r>
    </w:p>
    <w:p w14:paraId="78BDE554" w14:textId="77777777" w:rsidR="00267772" w:rsidRPr="000A4029" w:rsidRDefault="00267772" w:rsidP="00632D4D">
      <w:pPr>
        <w:pStyle w:val="20"/>
        <w:shd w:val="clear" w:color="auto" w:fill="auto"/>
        <w:tabs>
          <w:tab w:val="left" w:pos="1575"/>
        </w:tabs>
        <w:spacing w:before="0" w:after="0" w:line="276" w:lineRule="auto"/>
        <w:ind w:left="709"/>
        <w:jc w:val="both"/>
        <w:rPr>
          <w:sz w:val="24"/>
          <w:szCs w:val="24"/>
          <w:lang w:val="ru-RU"/>
        </w:rPr>
      </w:pPr>
      <w:r w:rsidRPr="000A4029">
        <w:rPr>
          <w:b/>
          <w:sz w:val="24"/>
          <w:szCs w:val="24"/>
          <w:lang w:val="ru-RU"/>
        </w:rPr>
        <w:t>Содержание</w:t>
      </w:r>
      <w:r w:rsidRPr="000A4029">
        <w:rPr>
          <w:sz w:val="24"/>
          <w:szCs w:val="24"/>
          <w:lang w:val="ru-RU"/>
        </w:rPr>
        <w:t xml:space="preserve"> образовательной деятельности.</w:t>
      </w:r>
    </w:p>
    <w:p w14:paraId="2813B67C" w14:textId="77777777" w:rsidR="00267772" w:rsidRPr="000A4029" w:rsidRDefault="00267772" w:rsidP="00632D4D">
      <w:pPr>
        <w:pStyle w:val="20"/>
        <w:shd w:val="clear" w:color="auto" w:fill="auto"/>
        <w:tabs>
          <w:tab w:val="left" w:pos="1782"/>
        </w:tabs>
        <w:spacing w:before="0" w:after="0" w:line="276" w:lineRule="auto"/>
        <w:ind w:left="709"/>
        <w:jc w:val="both"/>
        <w:rPr>
          <w:b/>
          <w:i/>
          <w:sz w:val="24"/>
          <w:szCs w:val="24"/>
          <w:lang w:val="ru-RU"/>
        </w:rPr>
      </w:pPr>
      <w:r w:rsidRPr="000A4029">
        <w:rPr>
          <w:b/>
          <w:i/>
          <w:sz w:val="24"/>
          <w:szCs w:val="24"/>
          <w:lang w:val="ru-RU"/>
        </w:rPr>
        <w:t>Приобщение к искусству.</w:t>
      </w:r>
    </w:p>
    <w:p w14:paraId="174C8D57" w14:textId="77777777" w:rsidR="00267772" w:rsidRPr="00267772" w:rsidRDefault="00267772" w:rsidP="005E5B25">
      <w:pPr>
        <w:pStyle w:val="20"/>
        <w:numPr>
          <w:ilvl w:val="0"/>
          <w:numId w:val="89"/>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Педагог подводит детей к восприятию произведений искусства, содействует возникновению эмоционального отклика на музыкальные произведения, произведения народного и профессионального изобразительного искусства. Знакомит детей с элементарными средствами выразительности в разных видах искусства (цвет, звук, форма, движение, жесты, интонация), подводит к различению видов искусства через художественный образ. Педагог формирует у детей умение сосредотачивать внимание на эстетическую сторону предметно-пространственной среды, природных явлений.</w:t>
      </w:r>
    </w:p>
    <w:p w14:paraId="6ED6F15C" w14:textId="77777777" w:rsidR="00267772" w:rsidRPr="00267772" w:rsidRDefault="00267772" w:rsidP="005E5B25">
      <w:pPr>
        <w:pStyle w:val="20"/>
        <w:numPr>
          <w:ilvl w:val="0"/>
          <w:numId w:val="89"/>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Педагог формирует у детей патриотическое отношение и чувства сопричастности к природе родного края, к семье в процессе музыкальной, изобразительной, театрализованной деятельности.</w:t>
      </w:r>
    </w:p>
    <w:p w14:paraId="46F63D73" w14:textId="77777777" w:rsidR="00267772" w:rsidRPr="00267772" w:rsidRDefault="00267772" w:rsidP="005E5B25">
      <w:pPr>
        <w:pStyle w:val="20"/>
        <w:numPr>
          <w:ilvl w:val="0"/>
          <w:numId w:val="89"/>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в процессе ознакомления с народным искусством: глиняными игрушками, игрушками из соломы и дерева, предметами быта и одежды; скульптурой малых форм; репродукциями картин русских художников, с детскими книгами (иллюстрации художников Ю. Васнецова, В. Сутеева, Е. Чарушина), с близкими детскому опыту живописными образами, формирует у ребёнка 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w:t>
      </w:r>
    </w:p>
    <w:p w14:paraId="6FA03553" w14:textId="77777777" w:rsidR="00267772" w:rsidRPr="00267772" w:rsidRDefault="00267772" w:rsidP="005E5B25">
      <w:pPr>
        <w:pStyle w:val="20"/>
        <w:numPr>
          <w:ilvl w:val="0"/>
          <w:numId w:val="89"/>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развивает у детей эстетическое восприятие, умение видеть красоту и своеобразие окружающего мира, вызывать у детей положительный эмоциональный отклик на красоту природы, поддерживать желание отображать полученные впечатления в продуктивных видах художественно-эстетической деятельности.</w:t>
      </w:r>
    </w:p>
    <w:p w14:paraId="702A951B" w14:textId="77777777" w:rsidR="00267772" w:rsidRPr="00267772" w:rsidRDefault="00267772" w:rsidP="005E5B25">
      <w:pPr>
        <w:pStyle w:val="20"/>
        <w:numPr>
          <w:ilvl w:val="0"/>
          <w:numId w:val="89"/>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начинает приобщать детей к посещению кукольного театра, различных детских художественных выставок.</w:t>
      </w:r>
    </w:p>
    <w:p w14:paraId="2CA712A3" w14:textId="77777777" w:rsidR="00267772" w:rsidRPr="006F353B" w:rsidRDefault="00267772" w:rsidP="00632D4D">
      <w:pPr>
        <w:pStyle w:val="20"/>
        <w:shd w:val="clear" w:color="auto" w:fill="auto"/>
        <w:tabs>
          <w:tab w:val="left" w:pos="1777"/>
        </w:tabs>
        <w:spacing w:before="0" w:after="0" w:line="276" w:lineRule="auto"/>
        <w:ind w:left="709"/>
        <w:jc w:val="both"/>
        <w:rPr>
          <w:b/>
          <w:i/>
          <w:sz w:val="24"/>
          <w:szCs w:val="24"/>
          <w:lang w:val="ru-RU"/>
        </w:rPr>
      </w:pPr>
      <w:r w:rsidRPr="006F353B">
        <w:rPr>
          <w:b/>
          <w:i/>
          <w:sz w:val="24"/>
          <w:szCs w:val="24"/>
          <w:lang w:val="ru-RU"/>
        </w:rPr>
        <w:t>Изобразительная деятельность.</w:t>
      </w:r>
    </w:p>
    <w:p w14:paraId="2082CB5D"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формирует у детей интерес к занятиям изобразительной деятельностью; воспитывает у детей художественный вкус и чувство гармонии; продолжает развивать у детей художественное восприятие, закрепляет у детей умение выделять цвет, форму, величину как особые свойства предметов, группировать однородные предметы по нескольким сенсорным признакам: величине, форме, цвету, активно включая все органы чувств; учит детей видеть и восхищаться красотой изображенных предметов (формой, цветом) на картинах и при рассматривании народных игрушек, декоративно-прикладных изделий.</w:t>
      </w:r>
    </w:p>
    <w:p w14:paraId="54C06196" w14:textId="77777777" w:rsidR="00267772" w:rsidRPr="00267772" w:rsidRDefault="00267772" w:rsidP="005E5B25">
      <w:pPr>
        <w:pStyle w:val="20"/>
        <w:numPr>
          <w:ilvl w:val="0"/>
          <w:numId w:val="90"/>
        </w:numPr>
        <w:shd w:val="clear" w:color="auto" w:fill="auto"/>
        <w:tabs>
          <w:tab w:val="left" w:pos="1014"/>
        </w:tabs>
        <w:spacing w:before="0" w:after="0" w:line="276" w:lineRule="auto"/>
        <w:ind w:firstLine="709"/>
        <w:jc w:val="both"/>
        <w:rPr>
          <w:sz w:val="24"/>
          <w:szCs w:val="24"/>
        </w:rPr>
      </w:pPr>
      <w:proofErr w:type="spellStart"/>
      <w:r w:rsidRPr="00267772">
        <w:rPr>
          <w:sz w:val="24"/>
          <w:szCs w:val="24"/>
        </w:rPr>
        <w:t>Рисование</w:t>
      </w:r>
      <w:proofErr w:type="spellEnd"/>
      <w:r w:rsidRPr="00267772">
        <w:rPr>
          <w:sz w:val="24"/>
          <w:szCs w:val="24"/>
        </w:rPr>
        <w:t>:</w:t>
      </w:r>
    </w:p>
    <w:p w14:paraId="736C972C"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формирует у детей интерес к рисованию; умение передавать в рисунках красоту окружающих предметов и природы (голубое небо с белыми облаками; кружащиеся на ветру и падающие на землю разноцветные листья; снежинки и тому подобное);</w:t>
      </w:r>
    </w:p>
    <w:p w14:paraId="27F07177"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 xml:space="preserve">продолжает учить правильно держать карандаш, фломастер, кисть, не напрягая мышц и не сжимая сильно пальцы; формирует навык свободного движения руки с карандашом и кистью во время рисования; учит детей набирать краску на кисть: аккуратно обмакивать её всем ворсом </w:t>
      </w:r>
      <w:r w:rsidRPr="00267772">
        <w:rPr>
          <w:sz w:val="24"/>
          <w:szCs w:val="24"/>
          <w:lang w:val="ru-RU"/>
        </w:rPr>
        <w:lastRenderedPageBreak/>
        <w:t>в баночку с краской, снимать лишнюю краску о край баночки легким прикосновением ворса, хорошо промывать кисть, прежде чем набрать краску другого цвета; приучает детей осушать промытую кисть о мягкую тряпочку или бумажную салфетку; закрепляет знание названий цветов (красный, синий, зеленый, желтый, белый, черный); знакомит детей с оттенками (розовый, голубой, серый); педагог обращает внимание детей на подбор цвета, соответствующего изображаемому предмету; учит детей ритмичному нанесению линий, штрихов, пятен, мазков (опадают с деревьев листочки, идет дождь, «снег, снег кружится, белая вся улица», «дождик, дождик, кап, кап, кап...»);</w:t>
      </w:r>
    </w:p>
    <w:p w14:paraId="4E3DAD15"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формирует у детей умение изображать простые предметы, рисовать прямые линии (короткие, длинные) в разных направлениях, перекрещивать их (полоски, ленточки, дорожки, заборчик, клетчатый платочек и другое); подводит детей к изображению предметов разной формы (округлая, прямоугольная) и предметов, состоящих из комбинаций разных форм и линий (неваляшка, снеговик, цыпленок, тележка, вагончик и другое); формирует у детей умение создавать несложные сюжетные композиции, повторяя изображение одного предмета (елочки на нашем участке, неваляшки гуляют) или изображая разнообразные предметы, насекомых и тому подобное (в траве ползают жучки и червячки; колобок катится по дорожке и другое); учит детей располагать изображения по всему листу.</w:t>
      </w:r>
    </w:p>
    <w:p w14:paraId="2F25EA14" w14:textId="77777777" w:rsidR="00267772" w:rsidRPr="00267772" w:rsidRDefault="00267772" w:rsidP="005E5B25">
      <w:pPr>
        <w:pStyle w:val="20"/>
        <w:numPr>
          <w:ilvl w:val="0"/>
          <w:numId w:val="90"/>
        </w:numPr>
        <w:shd w:val="clear" w:color="auto" w:fill="auto"/>
        <w:tabs>
          <w:tab w:val="left" w:pos="1018"/>
        </w:tabs>
        <w:spacing w:before="0" w:after="0" w:line="276" w:lineRule="auto"/>
        <w:ind w:firstLine="709"/>
        <w:jc w:val="both"/>
        <w:rPr>
          <w:sz w:val="24"/>
          <w:szCs w:val="24"/>
        </w:rPr>
      </w:pPr>
      <w:proofErr w:type="spellStart"/>
      <w:r w:rsidRPr="00267772">
        <w:rPr>
          <w:sz w:val="24"/>
          <w:szCs w:val="24"/>
        </w:rPr>
        <w:t>Лепка</w:t>
      </w:r>
      <w:proofErr w:type="spellEnd"/>
      <w:r w:rsidRPr="00267772">
        <w:rPr>
          <w:sz w:val="24"/>
          <w:szCs w:val="24"/>
        </w:rPr>
        <w:t>:</w:t>
      </w:r>
    </w:p>
    <w:p w14:paraId="5C91C6DF"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формирует у детей интерес к лепке; закрепляет представления детей о свойствах глины, пластилина, пластической массы и способах лепки; учит детей раскатывать комочки прямыми и круговыми движениями, соединять концы получившейся палочки, сплющивать шар, сминая его ладонями обеих рук; педагог побуждает детей украшать вылепленные предметы, используя палочку с заточенным концом; учит детей создавать предметы, состоящие из 2-3 частей, соединяя их путем прижимания друг к другу; закрепляет у детей умение аккуратно пользоваться глиной, класть комочки и вылепленные предметы на дощечку; учит детей лепить несложные предметы, состоящие из нескольких частей (неваляшка, цыпленок, пирамидка и другие); педагог предлагает объединять вылепленные фигурки в коллективную композицию (неваляшки водят хоровод, яблоки лежат на тарелке и так далее); педагог воспитывает у детей способность радоваться от восприятия результата общей работы.</w:t>
      </w:r>
    </w:p>
    <w:p w14:paraId="5F874F66" w14:textId="77777777" w:rsidR="00267772" w:rsidRPr="00267772" w:rsidRDefault="00267772" w:rsidP="005E5B25">
      <w:pPr>
        <w:pStyle w:val="20"/>
        <w:numPr>
          <w:ilvl w:val="0"/>
          <w:numId w:val="90"/>
        </w:numPr>
        <w:shd w:val="clear" w:color="auto" w:fill="auto"/>
        <w:tabs>
          <w:tab w:val="left" w:pos="1013"/>
        </w:tabs>
        <w:spacing w:before="0" w:after="0" w:line="276" w:lineRule="auto"/>
        <w:ind w:firstLine="709"/>
        <w:jc w:val="both"/>
        <w:rPr>
          <w:sz w:val="24"/>
          <w:szCs w:val="24"/>
        </w:rPr>
      </w:pPr>
      <w:proofErr w:type="spellStart"/>
      <w:r w:rsidRPr="00267772">
        <w:rPr>
          <w:sz w:val="24"/>
          <w:szCs w:val="24"/>
        </w:rPr>
        <w:t>Аппликация</w:t>
      </w:r>
      <w:proofErr w:type="spellEnd"/>
      <w:r w:rsidRPr="00267772">
        <w:rPr>
          <w:sz w:val="24"/>
          <w:szCs w:val="24"/>
        </w:rPr>
        <w:t>:</w:t>
      </w:r>
    </w:p>
    <w:p w14:paraId="64FDD598"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приобщает детей к искусству аппликации, формирует интерес к этому виду деятельности; учит детей предварительно выкладывать (в определенной последовательности) на листе бумаги готовые детали разной формы, величины, цвета, составляя изображение (задуманное ребёнком или заданное педагогом), и наклеивать их; педагог учит детей аккуратно пользоваться клеем: намазывать его кисточкой тонким слоем на обратную сторону наклеиваемой фигуры (на специально приготовленной клеенке); прикладывать стороной, намазанной клеем, к листу бумаги и плотно прижимать салфеткой; педагог формирует у детей навык аккуратной работы; учит детей создавать в аппликации на бумаге разной формы (квадрат, розетта и другое) предметные и декоративные композиции из геометрических форм и природных материалов, повторяя и чередуя их по форме и цвету; развивает у детей чувство ритма; педагог закрепляет у детей знание формы предметов и их цвета;</w:t>
      </w:r>
    </w:p>
    <w:p w14:paraId="78F80461" w14:textId="77777777" w:rsidR="00267772" w:rsidRPr="00267772" w:rsidRDefault="00267772" w:rsidP="005E5B25">
      <w:pPr>
        <w:pStyle w:val="20"/>
        <w:numPr>
          <w:ilvl w:val="0"/>
          <w:numId w:val="90"/>
        </w:numPr>
        <w:shd w:val="clear" w:color="auto" w:fill="auto"/>
        <w:tabs>
          <w:tab w:val="left" w:pos="1018"/>
        </w:tabs>
        <w:spacing w:before="0" w:after="0" w:line="276" w:lineRule="auto"/>
        <w:ind w:firstLine="709"/>
        <w:jc w:val="both"/>
        <w:rPr>
          <w:sz w:val="24"/>
          <w:szCs w:val="24"/>
        </w:rPr>
      </w:pPr>
      <w:proofErr w:type="spellStart"/>
      <w:r w:rsidRPr="00267772">
        <w:rPr>
          <w:sz w:val="24"/>
          <w:szCs w:val="24"/>
        </w:rPr>
        <w:t>Народное</w:t>
      </w:r>
      <w:proofErr w:type="spellEnd"/>
      <w:r w:rsidRPr="00267772">
        <w:rPr>
          <w:sz w:val="24"/>
          <w:szCs w:val="24"/>
        </w:rPr>
        <w:t xml:space="preserve"> </w:t>
      </w:r>
      <w:proofErr w:type="spellStart"/>
      <w:r w:rsidRPr="00267772">
        <w:rPr>
          <w:sz w:val="24"/>
          <w:szCs w:val="24"/>
        </w:rPr>
        <w:t>декоративно-прикладное</w:t>
      </w:r>
      <w:proofErr w:type="spellEnd"/>
      <w:r w:rsidRPr="00267772">
        <w:rPr>
          <w:sz w:val="24"/>
          <w:szCs w:val="24"/>
        </w:rPr>
        <w:t xml:space="preserve"> </w:t>
      </w:r>
      <w:proofErr w:type="spellStart"/>
      <w:r w:rsidRPr="00267772">
        <w:rPr>
          <w:sz w:val="24"/>
          <w:szCs w:val="24"/>
        </w:rPr>
        <w:t>искусство</w:t>
      </w:r>
      <w:proofErr w:type="spellEnd"/>
      <w:r w:rsidRPr="00267772">
        <w:rPr>
          <w:sz w:val="24"/>
          <w:szCs w:val="24"/>
        </w:rPr>
        <w:t>:</w:t>
      </w:r>
    </w:p>
    <w:p w14:paraId="5DCCE71C"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приобщает детей к декоративной деятельности: учит украшать дымковскими узорами силуэты игрушек, вырезанных педагогом (птичка, козлик, конь и другие), и разных предметов (блюдечко, рукавички).</w:t>
      </w:r>
    </w:p>
    <w:p w14:paraId="18CB1057" w14:textId="77777777" w:rsidR="00267772" w:rsidRPr="006F353B" w:rsidRDefault="00267772" w:rsidP="00632D4D">
      <w:pPr>
        <w:pStyle w:val="20"/>
        <w:shd w:val="clear" w:color="auto" w:fill="auto"/>
        <w:tabs>
          <w:tab w:val="left" w:pos="1829"/>
        </w:tabs>
        <w:spacing w:before="0" w:after="0" w:line="276" w:lineRule="auto"/>
        <w:ind w:left="709"/>
        <w:jc w:val="both"/>
        <w:rPr>
          <w:b/>
          <w:i/>
          <w:sz w:val="24"/>
          <w:szCs w:val="24"/>
          <w:lang w:val="ru-RU"/>
        </w:rPr>
      </w:pPr>
      <w:r w:rsidRPr="006F353B">
        <w:rPr>
          <w:b/>
          <w:i/>
          <w:sz w:val="24"/>
          <w:szCs w:val="24"/>
          <w:lang w:val="ru-RU"/>
        </w:rPr>
        <w:t>Конструктивная деятельность.</w:t>
      </w:r>
    </w:p>
    <w:p w14:paraId="413E940D"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lastRenderedPageBreak/>
        <w:t>Педагог учит детей простейшему анализу созданных построек; вызывает чувство радости при удавшейся постройке. Учит детей располагать кирпичики, пластины вертикально (в ряд, по кругу, по периметру четырехугольника), ставить их плотно друг к другу, на определенном расстоянии (заборчик, ворота). Педагог побуждает детей к созданию вариантов конструкций, добавляя другие детали (на столбики ворот ставить трехгранные призмы, рядом со столбами - кубики и другое). Учит детей изменять постройки двумя способами: заменяя одни детали другими или надстраивая их в высоту, длину (низкая и высокая башенка, короткий и длинный поезд). Развивает у детей желание сооружать постройки по собственному замыслу. Продолжает формировать умение у детей обыгрывать постройки, объединять их по сюжету: дорожка и дома - улица; стол, стул, диван - мебель для кукол. Педагог приучает детей после игры аккуратно складывать детали в коробки. Педагог знакомит детей со свойствами песка, снега, сооружая из них постройки.</w:t>
      </w:r>
    </w:p>
    <w:p w14:paraId="18C28447" w14:textId="77777777" w:rsidR="00267772" w:rsidRPr="000A4029" w:rsidRDefault="00267772" w:rsidP="00632D4D">
      <w:pPr>
        <w:pStyle w:val="20"/>
        <w:shd w:val="clear" w:color="auto" w:fill="auto"/>
        <w:tabs>
          <w:tab w:val="left" w:pos="1762"/>
        </w:tabs>
        <w:spacing w:before="0" w:after="0" w:line="276" w:lineRule="auto"/>
        <w:ind w:left="709"/>
        <w:jc w:val="both"/>
        <w:rPr>
          <w:b/>
          <w:i/>
          <w:sz w:val="24"/>
          <w:szCs w:val="24"/>
        </w:rPr>
      </w:pPr>
      <w:proofErr w:type="spellStart"/>
      <w:r w:rsidRPr="000A4029">
        <w:rPr>
          <w:b/>
          <w:i/>
          <w:sz w:val="24"/>
          <w:szCs w:val="24"/>
        </w:rPr>
        <w:t>Музыкальная</w:t>
      </w:r>
      <w:proofErr w:type="spellEnd"/>
      <w:r w:rsidRPr="000A4029">
        <w:rPr>
          <w:b/>
          <w:i/>
          <w:sz w:val="24"/>
          <w:szCs w:val="24"/>
        </w:rPr>
        <w:t xml:space="preserve"> </w:t>
      </w:r>
      <w:proofErr w:type="spellStart"/>
      <w:r w:rsidRPr="000A4029">
        <w:rPr>
          <w:b/>
          <w:i/>
          <w:sz w:val="24"/>
          <w:szCs w:val="24"/>
        </w:rPr>
        <w:t>деятельность</w:t>
      </w:r>
      <w:proofErr w:type="spellEnd"/>
      <w:r w:rsidRPr="000A4029">
        <w:rPr>
          <w:b/>
          <w:i/>
          <w:sz w:val="24"/>
          <w:szCs w:val="24"/>
        </w:rPr>
        <w:t>.</w:t>
      </w:r>
    </w:p>
    <w:p w14:paraId="79594B31" w14:textId="77777777" w:rsidR="00267772" w:rsidRPr="00267772" w:rsidRDefault="00267772" w:rsidP="005E5B25">
      <w:pPr>
        <w:pStyle w:val="20"/>
        <w:numPr>
          <w:ilvl w:val="0"/>
          <w:numId w:val="91"/>
        </w:numPr>
        <w:shd w:val="clear" w:color="auto" w:fill="auto"/>
        <w:tabs>
          <w:tab w:val="left" w:pos="1042"/>
        </w:tabs>
        <w:spacing w:before="0" w:after="0" w:line="276" w:lineRule="auto"/>
        <w:ind w:firstLine="709"/>
        <w:jc w:val="both"/>
        <w:rPr>
          <w:sz w:val="24"/>
          <w:szCs w:val="24"/>
          <w:lang w:val="ru-RU"/>
        </w:rPr>
      </w:pPr>
      <w:r w:rsidRPr="00267772">
        <w:rPr>
          <w:sz w:val="24"/>
          <w:szCs w:val="24"/>
          <w:lang w:val="ru-RU"/>
        </w:rPr>
        <w:t>Слушание: педагог учит детей слушать музыкальное произведение до конца, понимать характер музыки, узнавать и определять, сколько частей в произведении; выражать свои впечатления после прослушивания словом, мимикой, жестом. Развивает у детей способность различать звуки по высоте в пределах октавы - септимы, замечать изменение в силе звучания мелодии (громко, тихо). Совершенствует у детей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другие).</w:t>
      </w:r>
    </w:p>
    <w:p w14:paraId="71A687DD" w14:textId="77777777" w:rsidR="00267772" w:rsidRPr="00267772" w:rsidRDefault="00267772" w:rsidP="005E5B25">
      <w:pPr>
        <w:pStyle w:val="20"/>
        <w:numPr>
          <w:ilvl w:val="0"/>
          <w:numId w:val="91"/>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 xml:space="preserve">Пение: педагог способствует развитию у детей певческих навыков: петь без напряжения в диапазоне ре (ми) - </w:t>
      </w:r>
      <w:r w:rsidRPr="00267772">
        <w:rPr>
          <w:rStyle w:val="CenturySchoolbook175pt"/>
          <w:rFonts w:ascii="Times New Roman" w:hAnsi="Times New Roman" w:cs="Times New Roman"/>
          <w:sz w:val="24"/>
          <w:szCs w:val="24"/>
        </w:rPr>
        <w:t>ля</w:t>
      </w:r>
      <w:r w:rsidRPr="00267772">
        <w:rPr>
          <w:sz w:val="24"/>
          <w:szCs w:val="24"/>
          <w:lang w:val="ru-RU"/>
        </w:rPr>
        <w:t xml:space="preserve"> (си), в одном темпе со всеми, чисто и ясно произносить слова, передавать характер песни (весело, протяжно, ласково, напевно).</w:t>
      </w:r>
    </w:p>
    <w:p w14:paraId="1CB72D3D" w14:textId="77777777" w:rsidR="00267772" w:rsidRPr="00267772" w:rsidRDefault="00267772" w:rsidP="005E5B25">
      <w:pPr>
        <w:pStyle w:val="20"/>
        <w:numPr>
          <w:ilvl w:val="0"/>
          <w:numId w:val="91"/>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Песенное творчество: педагог учит детей допевать мелодии колыбельных песен на слог «баю-баю» и веселых мелодий на слог «ля-ля». Способствует у детей формированию навыка сочинительства веселых и грустных мелодий по образцу.</w:t>
      </w:r>
    </w:p>
    <w:p w14:paraId="3A4F2BB1" w14:textId="77777777" w:rsidR="00267772" w:rsidRPr="00267772" w:rsidRDefault="00267772" w:rsidP="005E5B25">
      <w:pPr>
        <w:pStyle w:val="20"/>
        <w:numPr>
          <w:ilvl w:val="0"/>
          <w:numId w:val="91"/>
        </w:numPr>
        <w:shd w:val="clear" w:color="auto" w:fill="auto"/>
        <w:tabs>
          <w:tab w:val="left" w:pos="1022"/>
        </w:tabs>
        <w:spacing w:before="0" w:after="0" w:line="276" w:lineRule="auto"/>
        <w:ind w:firstLine="709"/>
        <w:jc w:val="both"/>
        <w:rPr>
          <w:sz w:val="24"/>
          <w:szCs w:val="24"/>
        </w:rPr>
      </w:pPr>
      <w:proofErr w:type="spellStart"/>
      <w:r w:rsidRPr="00267772">
        <w:rPr>
          <w:sz w:val="24"/>
          <w:szCs w:val="24"/>
        </w:rPr>
        <w:t>Музыкально-ритмические</w:t>
      </w:r>
      <w:proofErr w:type="spellEnd"/>
      <w:r w:rsidRPr="00267772">
        <w:rPr>
          <w:sz w:val="24"/>
          <w:szCs w:val="24"/>
        </w:rPr>
        <w:t xml:space="preserve"> </w:t>
      </w:r>
      <w:proofErr w:type="spellStart"/>
      <w:r w:rsidRPr="00267772">
        <w:rPr>
          <w:sz w:val="24"/>
          <w:szCs w:val="24"/>
        </w:rPr>
        <w:t>движения</w:t>
      </w:r>
      <w:proofErr w:type="spellEnd"/>
      <w:r w:rsidRPr="00267772">
        <w:rPr>
          <w:sz w:val="24"/>
          <w:szCs w:val="24"/>
        </w:rPr>
        <w:t>:</w:t>
      </w:r>
    </w:p>
    <w:p w14:paraId="0A4BF76D"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учит детей двигаться в соответствии с двухчастной формой музыки и силой её звучания (громко, тихо); реагировать на начало звучания музыки и её окончание. Совершенствует у детей навыки основных движений (ходьба и бег). Учит детей маршировать вместе со всеми и индивидуально, бегать легко, в умеренном и быстром темпе под музыку. Педагог улучшает качество исполнения танцевальных движений: притопывания попеременно двумя ногами и одной ногой. Развивает у детей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 Педагог способствует у детей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и так далее;</w:t>
      </w:r>
    </w:p>
    <w:p w14:paraId="1F5FC713"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активизирует танцевально-игровое творчество детей; поддерживает у детей самостоятельность в выполнение танцевальных движений под плясовые мелодии; учит детей точности выполнения движений, передающих характер изображаемых животных;</w:t>
      </w:r>
    </w:p>
    <w:p w14:paraId="3864D967"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поощряет детей в использовании песен, музыкально-ритмических движений, музыкальных игр в повседневной жизни и различных видах досуговой деятельности (праздниках, развлечениях и других видах досуговой деятельности);</w:t>
      </w:r>
    </w:p>
    <w:p w14:paraId="0FF5126C" w14:textId="77777777" w:rsidR="00267772" w:rsidRPr="00267772" w:rsidRDefault="00267772" w:rsidP="005E5B25">
      <w:pPr>
        <w:pStyle w:val="20"/>
        <w:numPr>
          <w:ilvl w:val="0"/>
          <w:numId w:val="91"/>
        </w:numPr>
        <w:shd w:val="clear" w:color="auto" w:fill="auto"/>
        <w:tabs>
          <w:tab w:val="left" w:pos="1013"/>
        </w:tabs>
        <w:spacing w:before="0" w:after="0" w:line="276" w:lineRule="auto"/>
        <w:ind w:firstLine="709"/>
        <w:jc w:val="both"/>
        <w:rPr>
          <w:sz w:val="24"/>
          <w:szCs w:val="24"/>
          <w:lang w:val="ru-RU"/>
        </w:rPr>
      </w:pPr>
      <w:r w:rsidRPr="00267772">
        <w:rPr>
          <w:sz w:val="24"/>
          <w:szCs w:val="24"/>
          <w:lang w:val="ru-RU"/>
        </w:rPr>
        <w:t>Игра на детских музыкальных инструментах:</w:t>
      </w:r>
    </w:p>
    <w:p w14:paraId="47D07015"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lastRenderedPageBreak/>
        <w:t>педагог знакомит детей с некоторыми детскими музыкальными инструментами: дудочкой, металлофоном, колокольчиком, бубном, погремушкой, барабаном, а также их звучанием; учит детей подыгрывать на детских ударных музыкальных инструментах. Формирует умение у детей сравнивать разные по звучанию детские музыкальные инструменты (предметы) в процессе манипулирования, звукоизвлечения;</w:t>
      </w:r>
    </w:p>
    <w:p w14:paraId="2268ADF9"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поощряет детей в самостоятельном экспериментировании со звуками в разных видах деятельности, исследовании качества музыкального звука: высоты, длительности, тембра.</w:t>
      </w:r>
    </w:p>
    <w:p w14:paraId="24E6E2DB" w14:textId="77777777" w:rsidR="00267772" w:rsidRPr="006F353B" w:rsidRDefault="00267772" w:rsidP="00632D4D">
      <w:pPr>
        <w:pStyle w:val="20"/>
        <w:shd w:val="clear" w:color="auto" w:fill="auto"/>
        <w:tabs>
          <w:tab w:val="left" w:pos="1771"/>
        </w:tabs>
        <w:spacing w:before="0" w:after="0" w:line="276" w:lineRule="auto"/>
        <w:ind w:left="709"/>
        <w:jc w:val="both"/>
        <w:rPr>
          <w:b/>
          <w:i/>
          <w:sz w:val="24"/>
          <w:szCs w:val="24"/>
          <w:lang w:val="ru-RU"/>
        </w:rPr>
      </w:pPr>
      <w:r w:rsidRPr="006F353B">
        <w:rPr>
          <w:b/>
          <w:i/>
          <w:sz w:val="24"/>
          <w:szCs w:val="24"/>
          <w:lang w:val="ru-RU"/>
        </w:rPr>
        <w:t>Театрализованная деятельность.</w:t>
      </w:r>
    </w:p>
    <w:p w14:paraId="4899A447"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формирует у детей интерес к театрализованной деятельности, знакомит детей с различными видами театра (настольный, плоскостной, театр игрушек) и умением использовать их в самостоятельной игровой деятельности. Учит передавать песенные, танцевальные характеристики персонажей (ласковая кошечка, мишка косолапый, маленькая птичка и так далее). Формирует умение использовать в игре различные шапочки, воротники, атрибуты. Педагог поощряет участие детей в играх-драматизациях, формирует умение следить за сюжетом.</w:t>
      </w:r>
    </w:p>
    <w:p w14:paraId="494024E3" w14:textId="77777777" w:rsidR="00267772" w:rsidRPr="000A4029" w:rsidRDefault="00267772" w:rsidP="00632D4D">
      <w:pPr>
        <w:pStyle w:val="20"/>
        <w:shd w:val="clear" w:color="auto" w:fill="auto"/>
        <w:tabs>
          <w:tab w:val="left" w:pos="1757"/>
        </w:tabs>
        <w:spacing w:before="0" w:after="0" w:line="276" w:lineRule="auto"/>
        <w:ind w:left="709"/>
        <w:jc w:val="both"/>
        <w:rPr>
          <w:b/>
          <w:i/>
          <w:sz w:val="24"/>
          <w:szCs w:val="24"/>
        </w:rPr>
      </w:pPr>
      <w:proofErr w:type="spellStart"/>
      <w:r w:rsidRPr="000A4029">
        <w:rPr>
          <w:b/>
          <w:i/>
          <w:sz w:val="24"/>
          <w:szCs w:val="24"/>
        </w:rPr>
        <w:t>Культурно-досуговая</w:t>
      </w:r>
      <w:proofErr w:type="spellEnd"/>
      <w:r w:rsidRPr="000A4029">
        <w:rPr>
          <w:b/>
          <w:i/>
          <w:sz w:val="24"/>
          <w:szCs w:val="24"/>
        </w:rPr>
        <w:t xml:space="preserve"> </w:t>
      </w:r>
      <w:proofErr w:type="spellStart"/>
      <w:r w:rsidRPr="000A4029">
        <w:rPr>
          <w:b/>
          <w:i/>
          <w:sz w:val="24"/>
          <w:szCs w:val="24"/>
        </w:rPr>
        <w:t>деятельность</w:t>
      </w:r>
      <w:proofErr w:type="spellEnd"/>
      <w:r w:rsidRPr="000A4029">
        <w:rPr>
          <w:b/>
          <w:i/>
          <w:sz w:val="24"/>
          <w:szCs w:val="24"/>
        </w:rPr>
        <w:t>.</w:t>
      </w:r>
    </w:p>
    <w:p w14:paraId="3CD4044A" w14:textId="77777777" w:rsidR="00267772" w:rsidRPr="00267772" w:rsidRDefault="00267772" w:rsidP="005E5B25">
      <w:pPr>
        <w:pStyle w:val="20"/>
        <w:numPr>
          <w:ilvl w:val="0"/>
          <w:numId w:val="92"/>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Педагог организует культурно-досуговую деятельность детей по интересам, обеспечивая эмоциональное благополучие и отдых.</w:t>
      </w:r>
    </w:p>
    <w:p w14:paraId="2CB54CF9" w14:textId="77777777" w:rsidR="00267772" w:rsidRPr="00267772" w:rsidRDefault="00267772" w:rsidP="005E5B25">
      <w:pPr>
        <w:pStyle w:val="20"/>
        <w:numPr>
          <w:ilvl w:val="0"/>
          <w:numId w:val="92"/>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Педагог учит детей организовывать свободное время с пользой. Развивает умение проявлять интерес к различным видам досуговой деятельности (рассматривание иллюстраций, рисование, пение и так далее), создает атмосферу эмоционального благополучия. Побуждает к участию в развлечениях (играх- забавах, музыкальных рассказах, просмотрах настольного театра и так далее). Формирует желание участвовать в праздниках. Педагог знакомит с культурой поведения в ходе праздничных мероприятий.</w:t>
      </w:r>
    </w:p>
    <w:p w14:paraId="4256A7E0" w14:textId="77777777" w:rsidR="00267772" w:rsidRPr="000A4029" w:rsidRDefault="00B77A00" w:rsidP="00632D4D">
      <w:pPr>
        <w:pStyle w:val="20"/>
        <w:shd w:val="clear" w:color="auto" w:fill="auto"/>
        <w:tabs>
          <w:tab w:val="left" w:pos="1354"/>
        </w:tabs>
        <w:spacing w:before="0" w:after="0" w:line="276" w:lineRule="auto"/>
        <w:ind w:left="709"/>
        <w:jc w:val="both"/>
        <w:rPr>
          <w:b/>
          <w:sz w:val="24"/>
          <w:szCs w:val="24"/>
          <w:lang w:val="ru-RU"/>
        </w:rPr>
      </w:pPr>
      <w:r>
        <w:rPr>
          <w:b/>
          <w:sz w:val="24"/>
          <w:szCs w:val="24"/>
          <w:lang w:val="ru-RU"/>
        </w:rPr>
        <w:t>2.1.4.4</w:t>
      </w:r>
      <w:r w:rsidR="000A4029" w:rsidRPr="000A4029">
        <w:rPr>
          <w:b/>
          <w:sz w:val="24"/>
          <w:szCs w:val="24"/>
          <w:lang w:val="ru-RU"/>
        </w:rPr>
        <w:t xml:space="preserve">. </w:t>
      </w:r>
      <w:r w:rsidR="00267772" w:rsidRPr="000A4029">
        <w:rPr>
          <w:b/>
          <w:sz w:val="24"/>
          <w:szCs w:val="24"/>
          <w:lang w:val="ru-RU"/>
        </w:rPr>
        <w:t>От 4 лет до 5 лет.</w:t>
      </w:r>
    </w:p>
    <w:p w14:paraId="117317CA" w14:textId="77777777" w:rsidR="00267772" w:rsidRPr="00267772" w:rsidRDefault="00267772" w:rsidP="00632D4D">
      <w:pPr>
        <w:pStyle w:val="20"/>
        <w:shd w:val="clear" w:color="auto" w:fill="auto"/>
        <w:tabs>
          <w:tab w:val="left" w:pos="1556"/>
        </w:tabs>
        <w:spacing w:before="0" w:after="0" w:line="276" w:lineRule="auto"/>
        <w:ind w:firstLine="709"/>
        <w:jc w:val="both"/>
        <w:rPr>
          <w:sz w:val="24"/>
          <w:szCs w:val="24"/>
          <w:lang w:val="ru-RU"/>
        </w:rPr>
      </w:pPr>
      <w:r w:rsidRPr="00267772">
        <w:rPr>
          <w:sz w:val="24"/>
          <w:szCs w:val="24"/>
          <w:lang w:val="ru-RU"/>
        </w:rPr>
        <w:t>В области художественно-эстетического развития основными задачами образовательной деятельности являются:</w:t>
      </w:r>
    </w:p>
    <w:p w14:paraId="07646AF1" w14:textId="77777777" w:rsidR="00267772" w:rsidRPr="00267772" w:rsidRDefault="00267772" w:rsidP="005E5B25">
      <w:pPr>
        <w:pStyle w:val="20"/>
        <w:numPr>
          <w:ilvl w:val="0"/>
          <w:numId w:val="93"/>
        </w:numPr>
        <w:shd w:val="clear" w:color="auto" w:fill="auto"/>
        <w:tabs>
          <w:tab w:val="left" w:pos="994"/>
        </w:tabs>
        <w:spacing w:before="0" w:after="0" w:line="276" w:lineRule="auto"/>
        <w:ind w:firstLine="709"/>
        <w:jc w:val="both"/>
        <w:rPr>
          <w:sz w:val="24"/>
          <w:szCs w:val="24"/>
        </w:rPr>
      </w:pPr>
      <w:proofErr w:type="spellStart"/>
      <w:r w:rsidRPr="00267772">
        <w:rPr>
          <w:sz w:val="24"/>
          <w:szCs w:val="24"/>
        </w:rPr>
        <w:t>приобщение</w:t>
      </w:r>
      <w:proofErr w:type="spellEnd"/>
      <w:r w:rsidRPr="00267772">
        <w:rPr>
          <w:sz w:val="24"/>
          <w:szCs w:val="24"/>
        </w:rPr>
        <w:t xml:space="preserve"> к </w:t>
      </w:r>
      <w:proofErr w:type="spellStart"/>
      <w:r w:rsidRPr="00267772">
        <w:rPr>
          <w:sz w:val="24"/>
          <w:szCs w:val="24"/>
        </w:rPr>
        <w:t>искусству</w:t>
      </w:r>
      <w:proofErr w:type="spellEnd"/>
      <w:r w:rsidRPr="00267772">
        <w:rPr>
          <w:sz w:val="24"/>
          <w:szCs w:val="24"/>
        </w:rPr>
        <w:t>:</w:t>
      </w:r>
    </w:p>
    <w:p w14:paraId="326748C3" w14:textId="77777777" w:rsidR="00267772" w:rsidRPr="00267772" w:rsidRDefault="00267772" w:rsidP="005E5B25">
      <w:pPr>
        <w:pStyle w:val="20"/>
        <w:numPr>
          <w:ilvl w:val="0"/>
          <w:numId w:val="12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художественное и эстетическое восприятие в процессе ознакомления с произведениями разных видов искусства; развивать воображение, художественный вкус;</w:t>
      </w:r>
    </w:p>
    <w:p w14:paraId="3F5F36EF" w14:textId="77777777" w:rsidR="00267772" w:rsidRPr="00267772" w:rsidRDefault="00267772" w:rsidP="005E5B25">
      <w:pPr>
        <w:pStyle w:val="20"/>
        <w:numPr>
          <w:ilvl w:val="0"/>
          <w:numId w:val="12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сравнивать произведения различных видов искусства;</w:t>
      </w:r>
    </w:p>
    <w:p w14:paraId="42CB3D59" w14:textId="77777777" w:rsidR="00267772" w:rsidRPr="00267772" w:rsidRDefault="00267772" w:rsidP="005E5B25">
      <w:pPr>
        <w:pStyle w:val="20"/>
        <w:numPr>
          <w:ilvl w:val="0"/>
          <w:numId w:val="12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отзывчивость и эстетическое сопереживание на красоту окружающей действительности;</w:t>
      </w:r>
    </w:p>
    <w:p w14:paraId="09FD66F6" w14:textId="77777777" w:rsidR="00267772" w:rsidRPr="00267772" w:rsidRDefault="00267772" w:rsidP="005E5B25">
      <w:pPr>
        <w:pStyle w:val="20"/>
        <w:numPr>
          <w:ilvl w:val="0"/>
          <w:numId w:val="12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интерес к искусству как виду творческой деятельности человека;</w:t>
      </w:r>
    </w:p>
    <w:p w14:paraId="5963A6DC" w14:textId="77777777" w:rsidR="00267772" w:rsidRPr="00267772" w:rsidRDefault="00267772" w:rsidP="005E5B25">
      <w:pPr>
        <w:pStyle w:val="20"/>
        <w:numPr>
          <w:ilvl w:val="0"/>
          <w:numId w:val="12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познакомить детей с видами и жанрами искусства, историей его возникновения, средствами выразительности разных видов искусства;</w:t>
      </w:r>
    </w:p>
    <w:p w14:paraId="5F05284D" w14:textId="77777777" w:rsidR="00267772" w:rsidRPr="00267772" w:rsidRDefault="00267772" w:rsidP="005E5B25">
      <w:pPr>
        <w:pStyle w:val="20"/>
        <w:numPr>
          <w:ilvl w:val="0"/>
          <w:numId w:val="12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понимание красоты произведений искусства, потребность общения с искусством;</w:t>
      </w:r>
    </w:p>
    <w:p w14:paraId="63E7FEC4" w14:textId="77777777" w:rsidR="00267772" w:rsidRPr="00267772" w:rsidRDefault="00267772" w:rsidP="005E5B25">
      <w:pPr>
        <w:pStyle w:val="20"/>
        <w:numPr>
          <w:ilvl w:val="0"/>
          <w:numId w:val="12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интерес к детским выставкам, спектаклям; желание посещать театр, музей и тому подобное;</w:t>
      </w:r>
    </w:p>
    <w:p w14:paraId="56259B84" w14:textId="77777777" w:rsidR="00267772" w:rsidRPr="00267772" w:rsidRDefault="00267772" w:rsidP="005E5B25">
      <w:pPr>
        <w:pStyle w:val="20"/>
        <w:numPr>
          <w:ilvl w:val="0"/>
          <w:numId w:val="12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приобщать детей к лучшим образцам отечественного и мирового искусства, воспитывать патриотизм и чувства гордости за свою страну, край в процессе ознакомления с различными видами искусства;</w:t>
      </w:r>
    </w:p>
    <w:p w14:paraId="7BCBE985" w14:textId="77777777" w:rsidR="00267772" w:rsidRPr="00267772" w:rsidRDefault="00267772" w:rsidP="005E5B25">
      <w:pPr>
        <w:pStyle w:val="20"/>
        <w:numPr>
          <w:ilvl w:val="0"/>
          <w:numId w:val="93"/>
        </w:numPr>
        <w:shd w:val="clear" w:color="auto" w:fill="auto"/>
        <w:tabs>
          <w:tab w:val="left" w:pos="1022"/>
        </w:tabs>
        <w:spacing w:before="0" w:after="0" w:line="276" w:lineRule="auto"/>
        <w:ind w:firstLine="709"/>
        <w:jc w:val="both"/>
        <w:rPr>
          <w:sz w:val="24"/>
          <w:szCs w:val="24"/>
        </w:rPr>
      </w:pPr>
      <w:proofErr w:type="spellStart"/>
      <w:r w:rsidRPr="00267772">
        <w:rPr>
          <w:sz w:val="24"/>
          <w:szCs w:val="24"/>
        </w:rPr>
        <w:t>изобразительная</w:t>
      </w:r>
      <w:proofErr w:type="spellEnd"/>
      <w:r w:rsidRPr="00267772">
        <w:rPr>
          <w:sz w:val="24"/>
          <w:szCs w:val="24"/>
        </w:rPr>
        <w:t xml:space="preserve"> </w:t>
      </w:r>
      <w:proofErr w:type="spellStart"/>
      <w:r w:rsidRPr="00267772">
        <w:rPr>
          <w:sz w:val="24"/>
          <w:szCs w:val="24"/>
        </w:rPr>
        <w:t>деятельность</w:t>
      </w:r>
      <w:proofErr w:type="spellEnd"/>
      <w:r w:rsidRPr="00267772">
        <w:rPr>
          <w:sz w:val="24"/>
          <w:szCs w:val="24"/>
        </w:rPr>
        <w:t>:</w:t>
      </w:r>
    </w:p>
    <w:p w14:paraId="58CA99F6" w14:textId="77777777" w:rsidR="00267772" w:rsidRPr="00267772" w:rsidRDefault="00267772" w:rsidP="005E5B25">
      <w:pPr>
        <w:pStyle w:val="20"/>
        <w:numPr>
          <w:ilvl w:val="0"/>
          <w:numId w:val="12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продолжать развивать интерес детей и положительный отклик к различным видам </w:t>
      </w:r>
      <w:r w:rsidRPr="00267772">
        <w:rPr>
          <w:sz w:val="24"/>
          <w:szCs w:val="24"/>
          <w:lang w:val="ru-RU"/>
        </w:rPr>
        <w:lastRenderedPageBreak/>
        <w:t>изобразительной деятельности;</w:t>
      </w:r>
    </w:p>
    <w:p w14:paraId="6F815BF0" w14:textId="77777777" w:rsidR="00267772" w:rsidRPr="00267772" w:rsidRDefault="00267772" w:rsidP="005E5B25">
      <w:pPr>
        <w:pStyle w:val="20"/>
        <w:numPr>
          <w:ilvl w:val="0"/>
          <w:numId w:val="12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у детей развивать эстетическое восприятие, образные представления, воображение, эстетические чувства, художественно-творческие способности;</w:t>
      </w:r>
    </w:p>
    <w:p w14:paraId="50B103C4" w14:textId="77777777" w:rsidR="00267772" w:rsidRPr="00267772" w:rsidRDefault="00267772" w:rsidP="005E5B25">
      <w:pPr>
        <w:pStyle w:val="20"/>
        <w:numPr>
          <w:ilvl w:val="0"/>
          <w:numId w:val="12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художественное восприятие, умение последовательно внимательно рассматривать произведения искусства и предметы окружающего мира; соотносить увиденное с собственным опытом;</w:t>
      </w:r>
    </w:p>
    <w:p w14:paraId="31EA6087" w14:textId="77777777" w:rsidR="00267772" w:rsidRPr="00267772" w:rsidRDefault="00267772" w:rsidP="005E5B25">
      <w:pPr>
        <w:pStyle w:val="20"/>
        <w:numPr>
          <w:ilvl w:val="0"/>
          <w:numId w:val="12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формировать у детей умение рассматривать и обследовать предметы, в том числе с помощью рук;</w:t>
      </w:r>
    </w:p>
    <w:p w14:paraId="0785EB38" w14:textId="77777777" w:rsidR="00267772" w:rsidRPr="00267772" w:rsidRDefault="00267772" w:rsidP="005E5B25">
      <w:pPr>
        <w:pStyle w:val="20"/>
        <w:numPr>
          <w:ilvl w:val="0"/>
          <w:numId w:val="12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обогащать представления детей об изобразительном искусстве (иллюстрации к произведениям детской литературы, репродукции произведений живописи, народное декоративное искусство, скульптура малых форм и другое) как основе развития творчества;</w:t>
      </w:r>
    </w:p>
    <w:p w14:paraId="379D8475" w14:textId="77777777" w:rsidR="00267772" w:rsidRPr="00267772" w:rsidRDefault="00267772" w:rsidP="005E5B25">
      <w:pPr>
        <w:pStyle w:val="20"/>
        <w:numPr>
          <w:ilvl w:val="0"/>
          <w:numId w:val="12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выделять и использовать средства выразительности в рисовании, лепке, аппликации;</w:t>
      </w:r>
    </w:p>
    <w:p w14:paraId="30EF506D" w14:textId="77777777" w:rsidR="00267772" w:rsidRPr="00267772" w:rsidRDefault="00267772" w:rsidP="005E5B25">
      <w:pPr>
        <w:pStyle w:val="20"/>
        <w:numPr>
          <w:ilvl w:val="0"/>
          <w:numId w:val="12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формировать у детей умение создавать коллективные произведения в рисовании, лепке, аппликации;</w:t>
      </w:r>
    </w:p>
    <w:p w14:paraId="67ED29DB" w14:textId="77777777" w:rsidR="00267772" w:rsidRPr="00267772" w:rsidRDefault="00267772" w:rsidP="005E5B25">
      <w:pPr>
        <w:pStyle w:val="20"/>
        <w:numPr>
          <w:ilvl w:val="0"/>
          <w:numId w:val="12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закреплять у детей умение сохранять правильную позу при рисовании: не горбиться, не наклоняться низко над столом, к мольберту; сидеть свободно, не напрягаясь;</w:t>
      </w:r>
    </w:p>
    <w:p w14:paraId="106BA29C" w14:textId="77777777" w:rsidR="00267772" w:rsidRPr="00267772" w:rsidRDefault="00267772" w:rsidP="005E5B25">
      <w:pPr>
        <w:pStyle w:val="20"/>
        <w:numPr>
          <w:ilvl w:val="0"/>
          <w:numId w:val="12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приучать детей быть аккуратными: сохранять свое рабочее место в порядке, по окончании работы убирать все со стола;</w:t>
      </w:r>
    </w:p>
    <w:p w14:paraId="0C49EB4E" w14:textId="77777777" w:rsidR="00267772" w:rsidRPr="00267772" w:rsidRDefault="00267772" w:rsidP="005E5B25">
      <w:pPr>
        <w:pStyle w:val="20"/>
        <w:numPr>
          <w:ilvl w:val="0"/>
          <w:numId w:val="12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детей воплощать в художественной форме свои представления, переживания, чувства, мысли; поддерживать личностное творческое начало в процессе восприятия прекрасного и собственной изобразительной деятельности;</w:t>
      </w:r>
    </w:p>
    <w:p w14:paraId="0AD4BE65" w14:textId="77777777" w:rsidR="00267772" w:rsidRPr="00267772" w:rsidRDefault="00267772" w:rsidP="005E5B25">
      <w:pPr>
        <w:pStyle w:val="20"/>
        <w:numPr>
          <w:ilvl w:val="0"/>
          <w:numId w:val="12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художественно-творческие способности у детей в различных видах изобразительной деятельности;</w:t>
      </w:r>
    </w:p>
    <w:p w14:paraId="1E98DEDE" w14:textId="77777777" w:rsidR="00267772" w:rsidRPr="00267772" w:rsidRDefault="00267772" w:rsidP="005E5B25">
      <w:pPr>
        <w:pStyle w:val="20"/>
        <w:numPr>
          <w:ilvl w:val="0"/>
          <w:numId w:val="12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условия для самостоятельного художественного творчества детей; воспитывать у детей желание проявлять дружелюбие при оценке работ других детей;</w:t>
      </w:r>
    </w:p>
    <w:p w14:paraId="69AAAAA3" w14:textId="77777777" w:rsidR="00267772" w:rsidRPr="00267772" w:rsidRDefault="00267772" w:rsidP="005E5B25">
      <w:pPr>
        <w:pStyle w:val="20"/>
        <w:numPr>
          <w:ilvl w:val="0"/>
          <w:numId w:val="93"/>
        </w:numPr>
        <w:shd w:val="clear" w:color="auto" w:fill="auto"/>
        <w:tabs>
          <w:tab w:val="left" w:pos="1018"/>
        </w:tabs>
        <w:spacing w:before="0" w:after="0" w:line="276" w:lineRule="auto"/>
        <w:ind w:firstLine="709"/>
        <w:jc w:val="both"/>
        <w:rPr>
          <w:sz w:val="24"/>
          <w:szCs w:val="24"/>
        </w:rPr>
      </w:pPr>
      <w:proofErr w:type="spellStart"/>
      <w:r w:rsidRPr="00267772">
        <w:rPr>
          <w:sz w:val="24"/>
          <w:szCs w:val="24"/>
        </w:rPr>
        <w:t>конструктивная</w:t>
      </w:r>
      <w:proofErr w:type="spellEnd"/>
      <w:r w:rsidRPr="00267772">
        <w:rPr>
          <w:sz w:val="24"/>
          <w:szCs w:val="24"/>
        </w:rPr>
        <w:t xml:space="preserve"> </w:t>
      </w:r>
      <w:proofErr w:type="spellStart"/>
      <w:r w:rsidRPr="00267772">
        <w:rPr>
          <w:sz w:val="24"/>
          <w:szCs w:val="24"/>
        </w:rPr>
        <w:t>деятельность</w:t>
      </w:r>
      <w:proofErr w:type="spellEnd"/>
      <w:r w:rsidRPr="00267772">
        <w:rPr>
          <w:sz w:val="24"/>
          <w:szCs w:val="24"/>
        </w:rPr>
        <w:t>:</w:t>
      </w:r>
    </w:p>
    <w:p w14:paraId="53610DB3" w14:textId="77777777" w:rsidR="00267772" w:rsidRPr="00267772" w:rsidRDefault="00267772" w:rsidP="005E5B25">
      <w:pPr>
        <w:pStyle w:val="20"/>
        <w:numPr>
          <w:ilvl w:val="0"/>
          <w:numId w:val="12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способность различать и называть строительные детали (куб, пластина, кирпичик, брусок); использовать их с учётом конструктивных свойств (устойчивость, форма, величина);</w:t>
      </w:r>
    </w:p>
    <w:p w14:paraId="4D5767BD" w14:textId="77777777" w:rsidR="00267772" w:rsidRPr="00267772" w:rsidRDefault="00267772" w:rsidP="005E5B25">
      <w:pPr>
        <w:pStyle w:val="20"/>
        <w:numPr>
          <w:ilvl w:val="0"/>
          <w:numId w:val="12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сооружать постройки из крупного и мелкого строительного материала;</w:t>
      </w:r>
    </w:p>
    <w:p w14:paraId="2D33A417" w14:textId="77777777" w:rsidR="00267772" w:rsidRPr="00267772" w:rsidRDefault="00267772" w:rsidP="005E5B25">
      <w:pPr>
        <w:pStyle w:val="20"/>
        <w:numPr>
          <w:ilvl w:val="0"/>
          <w:numId w:val="12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обучать конструированию из бумаги;</w:t>
      </w:r>
    </w:p>
    <w:p w14:paraId="312AC572" w14:textId="77777777" w:rsidR="00267772" w:rsidRPr="00267772" w:rsidRDefault="00267772" w:rsidP="005E5B25">
      <w:pPr>
        <w:pStyle w:val="20"/>
        <w:numPr>
          <w:ilvl w:val="0"/>
          <w:numId w:val="12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приобщать детей к изготовлению поделок из природного материала.</w:t>
      </w:r>
    </w:p>
    <w:p w14:paraId="50E57E01" w14:textId="77777777" w:rsidR="00267772" w:rsidRPr="00267772" w:rsidRDefault="00267772" w:rsidP="005E5B25">
      <w:pPr>
        <w:pStyle w:val="20"/>
        <w:numPr>
          <w:ilvl w:val="0"/>
          <w:numId w:val="93"/>
        </w:numPr>
        <w:shd w:val="clear" w:color="auto" w:fill="auto"/>
        <w:tabs>
          <w:tab w:val="left" w:pos="1027"/>
        </w:tabs>
        <w:spacing w:before="0" w:after="0" w:line="276" w:lineRule="auto"/>
        <w:ind w:firstLine="709"/>
        <w:jc w:val="both"/>
        <w:rPr>
          <w:sz w:val="24"/>
          <w:szCs w:val="24"/>
        </w:rPr>
      </w:pPr>
      <w:proofErr w:type="spellStart"/>
      <w:r w:rsidRPr="00267772">
        <w:rPr>
          <w:sz w:val="24"/>
          <w:szCs w:val="24"/>
        </w:rPr>
        <w:t>музыкальная</w:t>
      </w:r>
      <w:proofErr w:type="spellEnd"/>
      <w:r w:rsidRPr="00267772">
        <w:rPr>
          <w:sz w:val="24"/>
          <w:szCs w:val="24"/>
        </w:rPr>
        <w:t xml:space="preserve"> </w:t>
      </w:r>
      <w:proofErr w:type="spellStart"/>
      <w:r w:rsidRPr="00267772">
        <w:rPr>
          <w:sz w:val="24"/>
          <w:szCs w:val="24"/>
        </w:rPr>
        <w:t>деятельность</w:t>
      </w:r>
      <w:proofErr w:type="spellEnd"/>
      <w:r w:rsidRPr="00267772">
        <w:rPr>
          <w:sz w:val="24"/>
          <w:szCs w:val="24"/>
        </w:rPr>
        <w:t>:</w:t>
      </w:r>
    </w:p>
    <w:p w14:paraId="0F1FD32B" w14:textId="77777777" w:rsidR="00267772" w:rsidRPr="00267772" w:rsidRDefault="00267772" w:rsidP="005E5B25">
      <w:pPr>
        <w:pStyle w:val="20"/>
        <w:numPr>
          <w:ilvl w:val="0"/>
          <w:numId w:val="12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интерес к музыке, желание её слушать, вызывать эмоциональную отзывчивость при восприятии музыкальных произведений;</w:t>
      </w:r>
    </w:p>
    <w:p w14:paraId="52F4D430" w14:textId="77777777" w:rsidR="00267772" w:rsidRPr="00267772" w:rsidRDefault="00267772" w:rsidP="005E5B25">
      <w:pPr>
        <w:pStyle w:val="20"/>
        <w:numPr>
          <w:ilvl w:val="0"/>
          <w:numId w:val="12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обогащать музыкальные впечатления детей, способствовать дальнейшему развитию основ музыкальной культуры;</w:t>
      </w:r>
    </w:p>
    <w:p w14:paraId="157D1ECA" w14:textId="77777777" w:rsidR="00267772" w:rsidRPr="00267772" w:rsidRDefault="00267772" w:rsidP="005E5B25">
      <w:pPr>
        <w:pStyle w:val="20"/>
        <w:numPr>
          <w:ilvl w:val="0"/>
          <w:numId w:val="12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воспитывать </w:t>
      </w:r>
      <w:proofErr w:type="spellStart"/>
      <w:r w:rsidRPr="00267772">
        <w:rPr>
          <w:sz w:val="24"/>
          <w:szCs w:val="24"/>
          <w:lang w:val="ru-RU"/>
        </w:rPr>
        <w:t>слушательскую</w:t>
      </w:r>
      <w:proofErr w:type="spellEnd"/>
      <w:r w:rsidRPr="00267772">
        <w:rPr>
          <w:sz w:val="24"/>
          <w:szCs w:val="24"/>
          <w:lang w:val="ru-RU"/>
        </w:rPr>
        <w:t xml:space="preserve"> культуру детей; </w:t>
      </w:r>
    </w:p>
    <w:p w14:paraId="7C12EDB1" w14:textId="77777777" w:rsidR="00267772" w:rsidRPr="00267772" w:rsidRDefault="00267772" w:rsidP="005E5B25">
      <w:pPr>
        <w:pStyle w:val="20"/>
        <w:numPr>
          <w:ilvl w:val="0"/>
          <w:numId w:val="12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музыкальность детей;</w:t>
      </w:r>
    </w:p>
    <w:p w14:paraId="7D3595FC" w14:textId="77777777" w:rsidR="00267772" w:rsidRPr="00267772" w:rsidRDefault="00267772" w:rsidP="005E5B25">
      <w:pPr>
        <w:pStyle w:val="20"/>
        <w:numPr>
          <w:ilvl w:val="0"/>
          <w:numId w:val="12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интерес и любовь к высокохудожественной музыке; продолжать формировать умение у детей различать средства выразительности в музыке, различать звуки по высоте;</w:t>
      </w:r>
    </w:p>
    <w:p w14:paraId="0BC7D9F7" w14:textId="77777777" w:rsidR="00267772" w:rsidRPr="00267772" w:rsidRDefault="00267772" w:rsidP="005E5B25">
      <w:pPr>
        <w:pStyle w:val="20"/>
        <w:numPr>
          <w:ilvl w:val="0"/>
          <w:numId w:val="12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поддерживать у детей интерес к пению;</w:t>
      </w:r>
    </w:p>
    <w:p w14:paraId="0D017E20" w14:textId="77777777" w:rsidR="00267772" w:rsidRPr="00267772" w:rsidRDefault="00267772" w:rsidP="005E5B25">
      <w:pPr>
        <w:pStyle w:val="20"/>
        <w:numPr>
          <w:ilvl w:val="0"/>
          <w:numId w:val="12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способствовать освоению элементов танца и ритмопластики для создания </w:t>
      </w:r>
      <w:r w:rsidRPr="00267772">
        <w:rPr>
          <w:sz w:val="24"/>
          <w:szCs w:val="24"/>
          <w:lang w:val="ru-RU"/>
        </w:rPr>
        <w:lastRenderedPageBreak/>
        <w:t>музыкальных двигательных образов в играх, драматизациях, инсценировании;</w:t>
      </w:r>
    </w:p>
    <w:p w14:paraId="0D50373E" w14:textId="77777777" w:rsidR="00267772" w:rsidRPr="00267772" w:rsidRDefault="00267772" w:rsidP="005E5B25">
      <w:pPr>
        <w:pStyle w:val="20"/>
        <w:numPr>
          <w:ilvl w:val="0"/>
          <w:numId w:val="12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способствовать освоению детьми приемов игры на детских музыкальных инструментах;</w:t>
      </w:r>
    </w:p>
    <w:p w14:paraId="5964000B" w14:textId="77777777" w:rsidR="00267772" w:rsidRPr="00267772" w:rsidRDefault="00267772" w:rsidP="005E5B25">
      <w:pPr>
        <w:pStyle w:val="20"/>
        <w:numPr>
          <w:ilvl w:val="0"/>
          <w:numId w:val="12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желание детей самостоятельно заниматься музыкальной деятельностью;</w:t>
      </w:r>
    </w:p>
    <w:p w14:paraId="6C627A83" w14:textId="77777777" w:rsidR="00267772" w:rsidRPr="00267772" w:rsidRDefault="00267772" w:rsidP="005E5B25">
      <w:pPr>
        <w:pStyle w:val="20"/>
        <w:numPr>
          <w:ilvl w:val="0"/>
          <w:numId w:val="93"/>
        </w:numPr>
        <w:shd w:val="clear" w:color="auto" w:fill="auto"/>
        <w:tabs>
          <w:tab w:val="left" w:pos="1013"/>
        </w:tabs>
        <w:spacing w:before="0" w:after="0" w:line="276" w:lineRule="auto"/>
        <w:ind w:firstLine="709"/>
        <w:jc w:val="both"/>
        <w:rPr>
          <w:sz w:val="24"/>
          <w:szCs w:val="24"/>
        </w:rPr>
      </w:pPr>
      <w:proofErr w:type="spellStart"/>
      <w:r w:rsidRPr="00267772">
        <w:rPr>
          <w:sz w:val="24"/>
          <w:szCs w:val="24"/>
        </w:rPr>
        <w:t>театрализованная</w:t>
      </w:r>
      <w:proofErr w:type="spellEnd"/>
      <w:r w:rsidRPr="00267772">
        <w:rPr>
          <w:sz w:val="24"/>
          <w:szCs w:val="24"/>
        </w:rPr>
        <w:t xml:space="preserve"> </w:t>
      </w:r>
      <w:proofErr w:type="spellStart"/>
      <w:r w:rsidRPr="00267772">
        <w:rPr>
          <w:sz w:val="24"/>
          <w:szCs w:val="24"/>
        </w:rPr>
        <w:t>деятельность</w:t>
      </w:r>
      <w:proofErr w:type="spellEnd"/>
      <w:r w:rsidRPr="00267772">
        <w:rPr>
          <w:sz w:val="24"/>
          <w:szCs w:val="24"/>
        </w:rPr>
        <w:t>:</w:t>
      </w:r>
    </w:p>
    <w:p w14:paraId="1902EF99" w14:textId="77777777" w:rsidR="00267772" w:rsidRPr="00267772" w:rsidRDefault="00267772" w:rsidP="005E5B25">
      <w:pPr>
        <w:pStyle w:val="20"/>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интерес детей к театрализованной деятельности; формировать опыт социальных навыков поведения, создавать условия для развития творческой активности детей;</w:t>
      </w:r>
    </w:p>
    <w:p w14:paraId="20AE8BBD" w14:textId="77777777" w:rsidR="00267772" w:rsidRPr="00267772" w:rsidRDefault="00267772" w:rsidP="005E5B25">
      <w:pPr>
        <w:pStyle w:val="20"/>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учить элементам художественно-образных выразительных средств (интонация, мимика, пантомимика);</w:t>
      </w:r>
    </w:p>
    <w:p w14:paraId="63338C41" w14:textId="77777777" w:rsidR="00267772" w:rsidRPr="00267772" w:rsidRDefault="00267772" w:rsidP="005E5B25">
      <w:pPr>
        <w:pStyle w:val="20"/>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активизировать словарь детей, совершенствовать звуковую культуру речи, интонационный строй, диалогическую речь;</w:t>
      </w:r>
    </w:p>
    <w:p w14:paraId="4B98751A" w14:textId="77777777" w:rsidR="00267772" w:rsidRPr="00267772" w:rsidRDefault="00267772" w:rsidP="005E5B25">
      <w:pPr>
        <w:pStyle w:val="20"/>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познакомить детей с различными видами театра (кукольный, музыкальный, детский, театр зверей и другое);</w:t>
      </w:r>
    </w:p>
    <w:p w14:paraId="32D137F8" w14:textId="77777777" w:rsidR="00267772" w:rsidRPr="00267772" w:rsidRDefault="00267772" w:rsidP="005E5B25">
      <w:pPr>
        <w:pStyle w:val="20"/>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простейшие образно-выразительные умения, имитировать характерные движения сказочных животных;</w:t>
      </w:r>
    </w:p>
    <w:p w14:paraId="1F5CF08D" w14:textId="77777777" w:rsidR="00267772" w:rsidRPr="00267772" w:rsidRDefault="00267772" w:rsidP="005E5B25">
      <w:pPr>
        <w:pStyle w:val="20"/>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эстетический вкус, воспитывать чувство прекрасного, побуждать нравственно-эстетические и эмоциональные переживания;</w:t>
      </w:r>
    </w:p>
    <w:p w14:paraId="4B850154" w14:textId="77777777" w:rsidR="00267772" w:rsidRPr="00267772" w:rsidRDefault="00267772" w:rsidP="005E5B25">
      <w:pPr>
        <w:pStyle w:val="20"/>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побуждать интерес творческим проявлениям в игре и игровому общению со сверстниками.</w:t>
      </w:r>
    </w:p>
    <w:p w14:paraId="4890BE85" w14:textId="77777777" w:rsidR="00267772" w:rsidRPr="00267772" w:rsidRDefault="00267772" w:rsidP="005E5B25">
      <w:pPr>
        <w:pStyle w:val="20"/>
        <w:numPr>
          <w:ilvl w:val="0"/>
          <w:numId w:val="93"/>
        </w:numPr>
        <w:shd w:val="clear" w:color="auto" w:fill="auto"/>
        <w:tabs>
          <w:tab w:val="left" w:pos="1022"/>
        </w:tabs>
        <w:spacing w:before="0" w:after="0" w:line="276" w:lineRule="auto"/>
        <w:ind w:firstLine="709"/>
        <w:jc w:val="both"/>
        <w:rPr>
          <w:sz w:val="24"/>
          <w:szCs w:val="24"/>
        </w:rPr>
      </w:pPr>
      <w:proofErr w:type="spellStart"/>
      <w:r w:rsidRPr="00267772">
        <w:rPr>
          <w:sz w:val="24"/>
          <w:szCs w:val="24"/>
        </w:rPr>
        <w:t>культурно-досуговая</w:t>
      </w:r>
      <w:proofErr w:type="spellEnd"/>
      <w:r w:rsidRPr="00267772">
        <w:rPr>
          <w:sz w:val="24"/>
          <w:szCs w:val="24"/>
        </w:rPr>
        <w:t xml:space="preserve"> </w:t>
      </w:r>
      <w:proofErr w:type="spellStart"/>
      <w:r w:rsidRPr="00267772">
        <w:rPr>
          <w:sz w:val="24"/>
          <w:szCs w:val="24"/>
        </w:rPr>
        <w:t>деятельность</w:t>
      </w:r>
      <w:proofErr w:type="spellEnd"/>
      <w:r w:rsidRPr="00267772">
        <w:rPr>
          <w:sz w:val="24"/>
          <w:szCs w:val="24"/>
        </w:rPr>
        <w:t>:</w:t>
      </w:r>
    </w:p>
    <w:p w14:paraId="73E9C756" w14:textId="77777777" w:rsidR="00267772" w:rsidRPr="00267772" w:rsidRDefault="00267772" w:rsidP="005E5B25">
      <w:pPr>
        <w:pStyle w:val="20"/>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умение организовывать свободное время с пользой; поощрять желание заниматься интересной самостоятельной деятельностью, отмечать красоту окружающего мира (кружение снежинок, пение птиц, шелест деревьев и прочее) и передавать это в различных видах деятельности (изобразительной, словесной, музыкальной);</w:t>
      </w:r>
    </w:p>
    <w:p w14:paraId="6A9111F8" w14:textId="77777777" w:rsidR="00267772" w:rsidRPr="00267772" w:rsidRDefault="00267772" w:rsidP="005E5B25">
      <w:pPr>
        <w:pStyle w:val="20"/>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интерес к развлечениям, знакомящим с культурой и традициями народов страны;</w:t>
      </w:r>
    </w:p>
    <w:p w14:paraId="5A6B4E4E" w14:textId="77777777" w:rsidR="00267772" w:rsidRPr="00267772" w:rsidRDefault="00267772" w:rsidP="005E5B25">
      <w:pPr>
        <w:pStyle w:val="20"/>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осуществлять патриотическое и нравственное воспитание, приобщать к художественной культуре, эстетико-эмоциональному творчеству;</w:t>
      </w:r>
    </w:p>
    <w:p w14:paraId="61A7DFCC" w14:textId="77777777" w:rsidR="00267772" w:rsidRPr="00267772" w:rsidRDefault="00267772" w:rsidP="005E5B25">
      <w:pPr>
        <w:pStyle w:val="20"/>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приобщать к праздничной культуре, развивать желание принимать участие в праздниках (календарных, государственных, народных);</w:t>
      </w:r>
    </w:p>
    <w:p w14:paraId="004190AC" w14:textId="77777777" w:rsidR="00267772" w:rsidRPr="00267772" w:rsidRDefault="00267772" w:rsidP="005E5B25">
      <w:pPr>
        <w:pStyle w:val="20"/>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чувства причастности к событиям, происходящим в стране;</w:t>
      </w:r>
    </w:p>
    <w:p w14:paraId="6E57B7C0" w14:textId="77777777" w:rsidR="00267772" w:rsidRPr="00267772" w:rsidRDefault="00267772" w:rsidP="005E5B25">
      <w:pPr>
        <w:pStyle w:val="20"/>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индивидуальные творческие способности и художественные наклонности ребёнка;</w:t>
      </w:r>
    </w:p>
    <w:p w14:paraId="36313378" w14:textId="77777777" w:rsidR="00267772" w:rsidRPr="00267772" w:rsidRDefault="00267772" w:rsidP="005E5B25">
      <w:pPr>
        <w:pStyle w:val="20"/>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вовлекать детей в процесс подготовки разных видов развлечений; формировать желание участвовать в кукольном спектакле, музыкальных и литературных композициях, концертах.</w:t>
      </w:r>
    </w:p>
    <w:p w14:paraId="1890480E" w14:textId="77777777" w:rsidR="00267772" w:rsidRPr="000A4029" w:rsidRDefault="00267772" w:rsidP="00632D4D">
      <w:pPr>
        <w:pStyle w:val="20"/>
        <w:shd w:val="clear" w:color="auto" w:fill="auto"/>
        <w:tabs>
          <w:tab w:val="left" w:pos="1580"/>
        </w:tabs>
        <w:spacing w:before="0" w:after="0" w:line="276" w:lineRule="auto"/>
        <w:ind w:left="709"/>
        <w:jc w:val="both"/>
        <w:rPr>
          <w:sz w:val="24"/>
          <w:szCs w:val="24"/>
          <w:lang w:val="ru-RU"/>
        </w:rPr>
      </w:pPr>
      <w:r w:rsidRPr="000A4029">
        <w:rPr>
          <w:b/>
          <w:sz w:val="24"/>
          <w:szCs w:val="24"/>
          <w:lang w:val="ru-RU"/>
        </w:rPr>
        <w:t>Содержание</w:t>
      </w:r>
      <w:r w:rsidRPr="000A4029">
        <w:rPr>
          <w:sz w:val="24"/>
          <w:szCs w:val="24"/>
          <w:lang w:val="ru-RU"/>
        </w:rPr>
        <w:t xml:space="preserve"> образовательной деятельности.</w:t>
      </w:r>
    </w:p>
    <w:p w14:paraId="7229032C" w14:textId="77777777" w:rsidR="00267772" w:rsidRPr="000A4029" w:rsidRDefault="00267772" w:rsidP="00632D4D">
      <w:pPr>
        <w:pStyle w:val="20"/>
        <w:shd w:val="clear" w:color="auto" w:fill="auto"/>
        <w:tabs>
          <w:tab w:val="left" w:pos="1786"/>
        </w:tabs>
        <w:spacing w:before="0" w:after="0" w:line="276" w:lineRule="auto"/>
        <w:ind w:left="709"/>
        <w:jc w:val="both"/>
        <w:rPr>
          <w:b/>
          <w:i/>
          <w:sz w:val="24"/>
          <w:szCs w:val="24"/>
          <w:lang w:val="ru-RU"/>
        </w:rPr>
      </w:pPr>
      <w:r w:rsidRPr="000A4029">
        <w:rPr>
          <w:b/>
          <w:i/>
          <w:sz w:val="24"/>
          <w:szCs w:val="24"/>
          <w:lang w:val="ru-RU"/>
        </w:rPr>
        <w:t>Приобщение к искусству.</w:t>
      </w:r>
    </w:p>
    <w:p w14:paraId="2A6B90C4" w14:textId="77777777" w:rsidR="00267772" w:rsidRPr="00267772" w:rsidRDefault="00267772" w:rsidP="005E5B25">
      <w:pPr>
        <w:pStyle w:val="20"/>
        <w:numPr>
          <w:ilvl w:val="0"/>
          <w:numId w:val="94"/>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Педагог продолжает приобщать детей к восприятию искусства, развивать интерес к нему; поощряет выражение эстетических чувств, проявление эмоций при рассматривании предметов народного и декоративно-прикладного искусства, прослушивании произведений музыкального фольклора; знакомит детей с творческими профессиями (артист, художник, композитор, писатель); педагог, в процессе ознакомления детей с различными видами искусства, воспитывает патриотизм и чувства гордости за свою страну, края.</w:t>
      </w:r>
    </w:p>
    <w:p w14:paraId="7B9D8AB0" w14:textId="77777777" w:rsidR="00267772" w:rsidRPr="00267772" w:rsidRDefault="00267772" w:rsidP="005E5B25">
      <w:pPr>
        <w:pStyle w:val="20"/>
        <w:numPr>
          <w:ilvl w:val="0"/>
          <w:numId w:val="94"/>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lastRenderedPageBreak/>
        <w:t>Педагог учит узнавать и называть предметы и явления природы, окружающей действительности в художественных образах (литература, музыка, изобразительное искусство); развивает у детей умение различать жанры и виды искусства: стихи, проза, загадки (литература), песни, танцы (музыка), картина (репродукция), скульптура (изобразительное искусство), здание и сооружение (архитектура); учит детей выделять и называть основные средства выразительности (цвет, форма, величина, ритм, движение, жест, звук) и создавать свои художественные образы в изобразительной, музыкальной, конструктивной деятельности.</w:t>
      </w:r>
    </w:p>
    <w:p w14:paraId="65DE79D2" w14:textId="77777777" w:rsidR="00267772" w:rsidRPr="00267772" w:rsidRDefault="00267772" w:rsidP="005E5B25">
      <w:pPr>
        <w:pStyle w:val="20"/>
        <w:numPr>
          <w:ilvl w:val="0"/>
          <w:numId w:val="94"/>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знакомит детей с жанрами живописи (натюрморт, пейзаж, портрет), с разными по художественному образу и настроению произведениями; знакомит детей со средствами выразительности живописи (цвет, линия, композиция); многообразием цветов и оттенков, форм, фактуры в предметах и явлениях окружающего мира.</w:t>
      </w:r>
    </w:p>
    <w:p w14:paraId="22F45F1B" w14:textId="77777777" w:rsidR="00267772" w:rsidRPr="00267772" w:rsidRDefault="00267772" w:rsidP="005E5B25">
      <w:pPr>
        <w:pStyle w:val="20"/>
        <w:numPr>
          <w:ilvl w:val="0"/>
          <w:numId w:val="94"/>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знакомит детей со скульптурой, способами создания скульптуры (пластика, высекание), средствами выразительности (объемность, статика и движение, материал); особенностями её содержания – отображение животных (</w:t>
      </w:r>
      <w:proofErr w:type="spellStart"/>
      <w:r w:rsidRPr="00267772">
        <w:rPr>
          <w:sz w:val="24"/>
          <w:szCs w:val="24"/>
          <w:lang w:val="ru-RU"/>
        </w:rPr>
        <w:t>анималистика</w:t>
      </w:r>
      <w:proofErr w:type="spellEnd"/>
      <w:r w:rsidRPr="00267772">
        <w:rPr>
          <w:sz w:val="24"/>
          <w:szCs w:val="24"/>
          <w:lang w:val="ru-RU"/>
        </w:rPr>
        <w:t>), портреты человека и бытовые сценки.</w:t>
      </w:r>
    </w:p>
    <w:p w14:paraId="13F16547" w14:textId="77777777" w:rsidR="00267772" w:rsidRPr="00267772" w:rsidRDefault="00267772" w:rsidP="005E5B25">
      <w:pPr>
        <w:pStyle w:val="20"/>
        <w:numPr>
          <w:ilvl w:val="0"/>
          <w:numId w:val="94"/>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знакомит детей с архитектурой; формирует представления о том, что дома, в которых они живут (ДОО, общеобразовательная организация, другие здания) - это архитектурные сооружения; учит видеть, что дома бывают разные по форме, высоте, длине, с разными окнами, с разным количеством этажей, подъездов и так далее; способствует развитию у детей интереса к различным строениям, расположенным вокруг ДОО (дома, в которых живут ребёнок и его друзья, общеобразовательная организация, кинотеатр); привлекает внимание детей к сходству и различиям разных зданий, поощряет самостоятельное выделение частей здания, его особенностей; учит детей замечать различия в сходных по форме и строению зданиях (форма и величина входных дверей, окон и других частей); педагог поощряет стремление детей изображать в рисунках, аппликации реальные и сказочные строения.</w:t>
      </w:r>
    </w:p>
    <w:p w14:paraId="2EC71FCC" w14:textId="77777777" w:rsidR="00267772" w:rsidRPr="00267772" w:rsidRDefault="00267772" w:rsidP="005E5B25">
      <w:pPr>
        <w:pStyle w:val="20"/>
        <w:numPr>
          <w:ilvl w:val="0"/>
          <w:numId w:val="94"/>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Педагог организовывает посещение музея (совместно с родителями (законными представителями)), рассказывает о назначении музея; развивает у детей интерес к посещению кукольного театра, выставок.</w:t>
      </w:r>
    </w:p>
    <w:p w14:paraId="281BA822" w14:textId="77777777" w:rsidR="00267772" w:rsidRPr="00267772" w:rsidRDefault="00267772" w:rsidP="005E5B25">
      <w:pPr>
        <w:pStyle w:val="20"/>
        <w:numPr>
          <w:ilvl w:val="0"/>
          <w:numId w:val="94"/>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закрепляет знания детей о книге, книжной иллюстрации; знакомит детей с библиотекой как центром хранения книг, созданных писателями и поэтами.</w:t>
      </w:r>
    </w:p>
    <w:p w14:paraId="480DDDB8" w14:textId="77777777" w:rsidR="00267772" w:rsidRPr="00267772" w:rsidRDefault="00267772" w:rsidP="005E5B25">
      <w:pPr>
        <w:pStyle w:val="20"/>
        <w:numPr>
          <w:ilvl w:val="0"/>
          <w:numId w:val="94"/>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 xml:space="preserve">Педагог знакомит детей с произведениями народного искусства (потешки, сказки, загадки, песни, хороводы, </w:t>
      </w:r>
      <w:proofErr w:type="spellStart"/>
      <w:r w:rsidRPr="00267772">
        <w:rPr>
          <w:sz w:val="24"/>
          <w:szCs w:val="24"/>
          <w:lang w:val="ru-RU"/>
        </w:rPr>
        <w:t>заклички</w:t>
      </w:r>
      <w:proofErr w:type="spellEnd"/>
      <w:r w:rsidRPr="00267772">
        <w:rPr>
          <w:sz w:val="24"/>
          <w:szCs w:val="24"/>
          <w:lang w:val="ru-RU"/>
        </w:rPr>
        <w:t>, изделия народного декоративно</w:t>
      </w:r>
      <w:r w:rsidRPr="00267772">
        <w:rPr>
          <w:sz w:val="24"/>
          <w:szCs w:val="24"/>
          <w:lang w:val="ru-RU"/>
        </w:rPr>
        <w:softHyphen/>
        <w:t>-прикладного искусства).</w:t>
      </w:r>
    </w:p>
    <w:p w14:paraId="56FFAC9E" w14:textId="77777777" w:rsidR="00267772" w:rsidRPr="00267772" w:rsidRDefault="00267772" w:rsidP="005E5B25">
      <w:pPr>
        <w:pStyle w:val="20"/>
        <w:numPr>
          <w:ilvl w:val="0"/>
          <w:numId w:val="94"/>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поощряет проявление детских предпочтений: выбор детьми любимых песен, иллюстраций, предметов народных промыслов, пояснение детьми выбора; воспитывает у детей бережное отношение к произведениям искусства.</w:t>
      </w:r>
    </w:p>
    <w:p w14:paraId="298DFBE5" w14:textId="77777777" w:rsidR="00267772" w:rsidRPr="000A4029" w:rsidRDefault="00267772" w:rsidP="00632D4D">
      <w:pPr>
        <w:pStyle w:val="20"/>
        <w:shd w:val="clear" w:color="auto" w:fill="auto"/>
        <w:tabs>
          <w:tab w:val="left" w:pos="1782"/>
        </w:tabs>
        <w:spacing w:before="0" w:after="0" w:line="276" w:lineRule="auto"/>
        <w:ind w:left="709"/>
        <w:jc w:val="both"/>
        <w:rPr>
          <w:b/>
          <w:i/>
          <w:sz w:val="24"/>
          <w:szCs w:val="24"/>
        </w:rPr>
      </w:pPr>
      <w:proofErr w:type="spellStart"/>
      <w:r w:rsidRPr="000A4029">
        <w:rPr>
          <w:b/>
          <w:i/>
          <w:sz w:val="24"/>
          <w:szCs w:val="24"/>
        </w:rPr>
        <w:t>Изобразительная</w:t>
      </w:r>
      <w:proofErr w:type="spellEnd"/>
      <w:r w:rsidRPr="000A4029">
        <w:rPr>
          <w:b/>
          <w:i/>
          <w:sz w:val="24"/>
          <w:szCs w:val="24"/>
        </w:rPr>
        <w:t xml:space="preserve"> </w:t>
      </w:r>
      <w:proofErr w:type="spellStart"/>
      <w:r w:rsidRPr="000A4029">
        <w:rPr>
          <w:b/>
          <w:i/>
          <w:sz w:val="24"/>
          <w:szCs w:val="24"/>
        </w:rPr>
        <w:t>деятельность</w:t>
      </w:r>
      <w:proofErr w:type="spellEnd"/>
      <w:r w:rsidRPr="000A4029">
        <w:rPr>
          <w:b/>
          <w:i/>
          <w:sz w:val="24"/>
          <w:szCs w:val="24"/>
        </w:rPr>
        <w:t>.</w:t>
      </w:r>
    </w:p>
    <w:p w14:paraId="47055981" w14:textId="77777777" w:rsidR="00267772" w:rsidRPr="00267772" w:rsidRDefault="00267772" w:rsidP="005E5B25">
      <w:pPr>
        <w:pStyle w:val="20"/>
        <w:numPr>
          <w:ilvl w:val="0"/>
          <w:numId w:val="95"/>
        </w:numPr>
        <w:shd w:val="clear" w:color="auto" w:fill="auto"/>
        <w:tabs>
          <w:tab w:val="left" w:pos="1014"/>
        </w:tabs>
        <w:spacing w:before="0" w:after="0" w:line="276" w:lineRule="auto"/>
        <w:ind w:firstLine="709"/>
        <w:jc w:val="both"/>
        <w:rPr>
          <w:sz w:val="24"/>
          <w:szCs w:val="24"/>
        </w:rPr>
      </w:pPr>
      <w:proofErr w:type="spellStart"/>
      <w:r w:rsidRPr="00267772">
        <w:rPr>
          <w:sz w:val="24"/>
          <w:szCs w:val="24"/>
        </w:rPr>
        <w:t>Рисование</w:t>
      </w:r>
      <w:proofErr w:type="spellEnd"/>
      <w:r w:rsidRPr="00267772">
        <w:rPr>
          <w:sz w:val="24"/>
          <w:szCs w:val="24"/>
        </w:rPr>
        <w:t>:</w:t>
      </w:r>
    </w:p>
    <w:p w14:paraId="3347977C"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 xml:space="preserve">педагог продолжает формировать у детей умение рисовать отдельные предметы и создавать сюжетные композиции, повторяя изображение одних и тех же предметов (неваляшки гуляют, деревья на нашем участке зимой, цыплята гуляют по травке) и добавляя к ним другие (солнышко, падающий снег и так далее); формирует и закрепляет у детей представления о форме предметов (круглая, овальная, квадратная, прямоугольная, треугольная), величине, расположении частей; педагог помогает детям при передаче сюжета располагать изображения на всем листе в соответствии с содержанием действия и включенными в действие объектами; направляет внимание детей на передачу соотношения предметов по величине: дерево высокое, </w:t>
      </w:r>
      <w:r w:rsidRPr="00267772">
        <w:rPr>
          <w:sz w:val="24"/>
          <w:szCs w:val="24"/>
          <w:lang w:val="ru-RU"/>
        </w:rPr>
        <w:lastRenderedPageBreak/>
        <w:t>куст ниже дерева, цветы ниже куста; продолжает закреплять и обогащать представления детей о цветах и оттенках окружающих предметов и объектов природы; педагог формирует у детей умение к уже известным цветам и оттенкам добавить новые (коричневый, оранжевый, светло-зеленый); формирует у детей представление о том, как можно получить эти цвета; учит детей смешивать краски для получения нужных цветов и оттенков; развивает у детей желание использовать в рисовании, аппликации разнообразные цвета, обращает внимание детей на многоцветие окружающего мира; педагог закрепляет у детей умение правильно держать карандаш, кисть, фломастер, цветной мелок; использовать их при создании изображения; учит детей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пределы контура; проводить широкие линии всей кистью, а узкие линии и точки – концом ворса кисти; закрепляет у детей умение чисто промывать кисть перед использованием краски другого цвета; к концу года педагог формирует у детей умение получать светлые и темные оттенки цвета, изменяя нажим на карандаш; формирует у детей умение правильно передавать расположение частей при рисовании сложных предметов (кукла, зайчик и другие) и соотносить их по величине.</w:t>
      </w:r>
    </w:p>
    <w:p w14:paraId="5C8B3FEB" w14:textId="77777777" w:rsidR="00267772" w:rsidRPr="00267772" w:rsidRDefault="00267772" w:rsidP="005E5B25">
      <w:pPr>
        <w:pStyle w:val="20"/>
        <w:numPr>
          <w:ilvl w:val="0"/>
          <w:numId w:val="95"/>
        </w:numPr>
        <w:shd w:val="clear" w:color="auto" w:fill="auto"/>
        <w:tabs>
          <w:tab w:val="left" w:pos="1018"/>
        </w:tabs>
        <w:spacing w:before="0" w:after="0" w:line="276" w:lineRule="auto"/>
        <w:ind w:firstLine="709"/>
        <w:jc w:val="both"/>
        <w:rPr>
          <w:sz w:val="24"/>
          <w:szCs w:val="24"/>
        </w:rPr>
      </w:pPr>
      <w:proofErr w:type="spellStart"/>
      <w:r w:rsidRPr="00267772">
        <w:rPr>
          <w:sz w:val="24"/>
          <w:szCs w:val="24"/>
        </w:rPr>
        <w:t>Народное</w:t>
      </w:r>
      <w:proofErr w:type="spellEnd"/>
      <w:r w:rsidRPr="00267772">
        <w:rPr>
          <w:sz w:val="24"/>
          <w:szCs w:val="24"/>
        </w:rPr>
        <w:t xml:space="preserve"> </w:t>
      </w:r>
      <w:proofErr w:type="spellStart"/>
      <w:r w:rsidRPr="00267772">
        <w:rPr>
          <w:sz w:val="24"/>
          <w:szCs w:val="24"/>
        </w:rPr>
        <w:t>декоративно-прикладное</w:t>
      </w:r>
      <w:proofErr w:type="spellEnd"/>
      <w:r w:rsidRPr="00267772">
        <w:rPr>
          <w:sz w:val="24"/>
          <w:szCs w:val="24"/>
        </w:rPr>
        <w:t xml:space="preserve"> </w:t>
      </w:r>
      <w:proofErr w:type="spellStart"/>
      <w:r w:rsidRPr="00267772">
        <w:rPr>
          <w:sz w:val="24"/>
          <w:szCs w:val="24"/>
        </w:rPr>
        <w:t>искусство</w:t>
      </w:r>
      <w:proofErr w:type="spellEnd"/>
      <w:r w:rsidRPr="00267772">
        <w:rPr>
          <w:sz w:val="24"/>
          <w:szCs w:val="24"/>
        </w:rPr>
        <w:t>:</w:t>
      </w:r>
    </w:p>
    <w:p w14:paraId="65200C56"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 xml:space="preserve">педагог продолжает у детей формировать умение создавать декоративные композиции по мотивам дымковских, </w:t>
      </w:r>
      <w:proofErr w:type="spellStart"/>
      <w:r w:rsidRPr="00267772">
        <w:rPr>
          <w:sz w:val="24"/>
          <w:szCs w:val="24"/>
          <w:lang w:val="ru-RU"/>
        </w:rPr>
        <w:t>филимоновских</w:t>
      </w:r>
      <w:proofErr w:type="spellEnd"/>
      <w:r w:rsidRPr="00267772">
        <w:rPr>
          <w:sz w:val="24"/>
          <w:szCs w:val="24"/>
          <w:lang w:val="ru-RU"/>
        </w:rPr>
        <w:t xml:space="preserve"> узоров. Учит детей использовать дымковские и </w:t>
      </w:r>
      <w:proofErr w:type="spellStart"/>
      <w:r w:rsidRPr="00267772">
        <w:rPr>
          <w:sz w:val="24"/>
          <w:szCs w:val="24"/>
          <w:lang w:val="ru-RU"/>
        </w:rPr>
        <w:t>филимоновские</w:t>
      </w:r>
      <w:proofErr w:type="spellEnd"/>
      <w:r w:rsidRPr="00267772">
        <w:rPr>
          <w:sz w:val="24"/>
          <w:szCs w:val="24"/>
          <w:lang w:val="ru-RU"/>
        </w:rPr>
        <w:t xml:space="preserve"> изделия для развития эстетического восприятия прекрасного и в качестве образцов для создания узоров в стиле этих росписей (для росписи могут использоваться вылепленные детьми игрушки и силуэты игрушек, вырезанные из бумаги). Педагог знакомит детей с Городецкими изделиями. Учит детей выделять элементы городецкой росписи (бутоны, купавки, розаны, листья); видеть и называть цвета, используемые в росписи.</w:t>
      </w:r>
    </w:p>
    <w:p w14:paraId="198623A6" w14:textId="77777777" w:rsidR="00267772" w:rsidRPr="00267772" w:rsidRDefault="00267772" w:rsidP="005E5B25">
      <w:pPr>
        <w:pStyle w:val="20"/>
        <w:numPr>
          <w:ilvl w:val="0"/>
          <w:numId w:val="95"/>
        </w:numPr>
        <w:shd w:val="clear" w:color="auto" w:fill="auto"/>
        <w:tabs>
          <w:tab w:val="left" w:pos="1013"/>
        </w:tabs>
        <w:spacing w:before="0" w:after="0" w:line="276" w:lineRule="auto"/>
        <w:ind w:firstLine="709"/>
        <w:jc w:val="both"/>
        <w:rPr>
          <w:sz w:val="24"/>
          <w:szCs w:val="24"/>
        </w:rPr>
      </w:pPr>
      <w:proofErr w:type="spellStart"/>
      <w:r w:rsidRPr="00267772">
        <w:rPr>
          <w:sz w:val="24"/>
          <w:szCs w:val="24"/>
        </w:rPr>
        <w:t>Лепка</w:t>
      </w:r>
      <w:proofErr w:type="spellEnd"/>
      <w:r w:rsidRPr="00267772">
        <w:rPr>
          <w:sz w:val="24"/>
          <w:szCs w:val="24"/>
        </w:rPr>
        <w:t>:</w:t>
      </w:r>
    </w:p>
    <w:p w14:paraId="4A125A11" w14:textId="77777777" w:rsidR="00267772" w:rsidRPr="00267772" w:rsidRDefault="00267772" w:rsidP="00632D4D">
      <w:pPr>
        <w:pStyle w:val="20"/>
        <w:shd w:val="clear" w:color="auto" w:fill="auto"/>
        <w:spacing w:before="0" w:after="0" w:line="276" w:lineRule="auto"/>
        <w:ind w:firstLine="709"/>
        <w:jc w:val="both"/>
        <w:rPr>
          <w:sz w:val="24"/>
          <w:szCs w:val="24"/>
        </w:rPr>
      </w:pPr>
      <w:r w:rsidRPr="00267772">
        <w:rPr>
          <w:sz w:val="24"/>
          <w:szCs w:val="24"/>
          <w:lang w:val="ru-RU"/>
        </w:rPr>
        <w:t xml:space="preserve">педагог продолжает развивать интерес детей к лепке; совершенствует у детей умение лепить из глины (из пластилина, пластической массы). Закрепляет у детей приемы лепки, освоенные в предыдущих группах; учит детей </w:t>
      </w:r>
      <w:proofErr w:type="spellStart"/>
      <w:r w:rsidRPr="00267772">
        <w:rPr>
          <w:sz w:val="24"/>
          <w:szCs w:val="24"/>
          <w:lang w:val="ru-RU"/>
        </w:rPr>
        <w:t>прищипыванию</w:t>
      </w:r>
      <w:proofErr w:type="spellEnd"/>
      <w:r w:rsidRPr="00267772">
        <w:rPr>
          <w:sz w:val="24"/>
          <w:szCs w:val="24"/>
          <w:lang w:val="ru-RU"/>
        </w:rPr>
        <w:t xml:space="preserve"> с легким оттягиванием всех краев сплюснутого шара, вытягиванию отдельных частей из целого куска, </w:t>
      </w:r>
      <w:proofErr w:type="spellStart"/>
      <w:r w:rsidRPr="00267772">
        <w:rPr>
          <w:sz w:val="24"/>
          <w:szCs w:val="24"/>
          <w:lang w:val="ru-RU"/>
        </w:rPr>
        <w:t>прищипыванию</w:t>
      </w:r>
      <w:proofErr w:type="spellEnd"/>
      <w:r w:rsidRPr="00267772">
        <w:rPr>
          <w:sz w:val="24"/>
          <w:szCs w:val="24"/>
          <w:lang w:val="ru-RU"/>
        </w:rPr>
        <w:t xml:space="preserve"> мелких деталей (ушки у котенка, клюв у птички). Педагог учит детей сглаживать пальцами поверхность вылепленного предмета, фигурки. Учит детей приемам вдавливания середины шара, цилиндра для получения полой формы. Знакомит с приемами использования стеки. Поощряет стремление украшать вылепленные изделия узором при помощи стеки. </w:t>
      </w:r>
      <w:proofErr w:type="spellStart"/>
      <w:r w:rsidRPr="00267772">
        <w:rPr>
          <w:sz w:val="24"/>
          <w:szCs w:val="24"/>
        </w:rPr>
        <w:t>Педагог</w:t>
      </w:r>
      <w:proofErr w:type="spellEnd"/>
      <w:r w:rsidRPr="00267772">
        <w:rPr>
          <w:sz w:val="24"/>
          <w:szCs w:val="24"/>
        </w:rPr>
        <w:t xml:space="preserve"> </w:t>
      </w:r>
      <w:proofErr w:type="spellStart"/>
      <w:r w:rsidRPr="00267772">
        <w:rPr>
          <w:sz w:val="24"/>
          <w:szCs w:val="24"/>
        </w:rPr>
        <w:t>закрепляет</w:t>
      </w:r>
      <w:proofErr w:type="spellEnd"/>
      <w:r w:rsidRPr="00267772">
        <w:rPr>
          <w:sz w:val="24"/>
          <w:szCs w:val="24"/>
        </w:rPr>
        <w:t xml:space="preserve"> у </w:t>
      </w:r>
      <w:proofErr w:type="spellStart"/>
      <w:r w:rsidRPr="00267772">
        <w:rPr>
          <w:sz w:val="24"/>
          <w:szCs w:val="24"/>
        </w:rPr>
        <w:t>детей</w:t>
      </w:r>
      <w:proofErr w:type="spellEnd"/>
      <w:r w:rsidRPr="00267772">
        <w:rPr>
          <w:sz w:val="24"/>
          <w:szCs w:val="24"/>
        </w:rPr>
        <w:t xml:space="preserve"> </w:t>
      </w:r>
      <w:proofErr w:type="spellStart"/>
      <w:r w:rsidRPr="00267772">
        <w:rPr>
          <w:sz w:val="24"/>
          <w:szCs w:val="24"/>
        </w:rPr>
        <w:t>приемы</w:t>
      </w:r>
      <w:proofErr w:type="spellEnd"/>
      <w:r w:rsidRPr="00267772">
        <w:rPr>
          <w:sz w:val="24"/>
          <w:szCs w:val="24"/>
        </w:rPr>
        <w:t xml:space="preserve"> </w:t>
      </w:r>
      <w:proofErr w:type="spellStart"/>
      <w:r w:rsidRPr="00267772">
        <w:rPr>
          <w:sz w:val="24"/>
          <w:szCs w:val="24"/>
        </w:rPr>
        <w:t>аккуратной</w:t>
      </w:r>
      <w:proofErr w:type="spellEnd"/>
      <w:r w:rsidRPr="00267772">
        <w:rPr>
          <w:sz w:val="24"/>
          <w:szCs w:val="24"/>
        </w:rPr>
        <w:t xml:space="preserve"> </w:t>
      </w:r>
      <w:proofErr w:type="spellStart"/>
      <w:r w:rsidRPr="00267772">
        <w:rPr>
          <w:sz w:val="24"/>
          <w:szCs w:val="24"/>
        </w:rPr>
        <w:t>лепки</w:t>
      </w:r>
      <w:proofErr w:type="spellEnd"/>
      <w:r w:rsidRPr="00267772">
        <w:rPr>
          <w:sz w:val="24"/>
          <w:szCs w:val="24"/>
        </w:rPr>
        <w:t>.</w:t>
      </w:r>
    </w:p>
    <w:p w14:paraId="3D1611F2" w14:textId="77777777" w:rsidR="00267772" w:rsidRPr="00267772" w:rsidRDefault="00267772" w:rsidP="005E5B25">
      <w:pPr>
        <w:pStyle w:val="20"/>
        <w:numPr>
          <w:ilvl w:val="0"/>
          <w:numId w:val="95"/>
        </w:numPr>
        <w:shd w:val="clear" w:color="auto" w:fill="auto"/>
        <w:tabs>
          <w:tab w:val="left" w:pos="1022"/>
        </w:tabs>
        <w:spacing w:before="0" w:after="0" w:line="276" w:lineRule="auto"/>
        <w:ind w:firstLine="709"/>
        <w:jc w:val="both"/>
        <w:rPr>
          <w:sz w:val="24"/>
          <w:szCs w:val="24"/>
        </w:rPr>
      </w:pPr>
      <w:proofErr w:type="spellStart"/>
      <w:r w:rsidRPr="00267772">
        <w:rPr>
          <w:sz w:val="24"/>
          <w:szCs w:val="24"/>
        </w:rPr>
        <w:t>Аппликация</w:t>
      </w:r>
      <w:proofErr w:type="spellEnd"/>
      <w:r w:rsidRPr="00267772">
        <w:rPr>
          <w:sz w:val="24"/>
          <w:szCs w:val="24"/>
        </w:rPr>
        <w:t>:</w:t>
      </w:r>
    </w:p>
    <w:p w14:paraId="12BB4D9A"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 xml:space="preserve">педагог развивает у детей интерес к аппликации, усложняя её содержание и расширяя возможности создания разнообразных изображений. Формирует у детей умение правильно держать ножницы и пользоваться ими. Обучает детей вырезыванию, начиная с формирования навыка разрезания по прямой сначала коротких, а затем длинных полос. Учит детей составлять из полос изображения разных предметов (забор, скамейка, лесенка, дерево, кустик и другое). Учит детей вырезать круглые формы из квадрата и овальные из прямоугольника путем скругления углов; использовать этот прием для изображения в аппликации овощей, фруктов, ягод, цветов и тому подобное. Педагог продолжает расширять количество изображаемых в аппликации предметов (птицы, животные, цветы, насекомые, дома, как реальные, так и воображаемые) из готовых форм. Учит детей преобразовывать эти формы, разрезая их на две или четыре части (круг - на полукруги, четверти; квадрат - на треугольники и так далее). </w:t>
      </w:r>
      <w:r w:rsidRPr="00267772">
        <w:rPr>
          <w:sz w:val="24"/>
          <w:szCs w:val="24"/>
          <w:lang w:val="ru-RU"/>
        </w:rPr>
        <w:lastRenderedPageBreak/>
        <w:t>Закрепляет у детей навыки аккуратного вырезывания и наклеивания. Педагог поощряет проявление активности и творчества.</w:t>
      </w:r>
    </w:p>
    <w:p w14:paraId="369CDADF" w14:textId="77777777" w:rsidR="00267772" w:rsidRPr="009B4108" w:rsidRDefault="00267772" w:rsidP="00632D4D">
      <w:pPr>
        <w:pStyle w:val="20"/>
        <w:shd w:val="clear" w:color="auto" w:fill="auto"/>
        <w:tabs>
          <w:tab w:val="left" w:pos="1782"/>
        </w:tabs>
        <w:spacing w:before="0" w:after="0" w:line="276" w:lineRule="auto"/>
        <w:ind w:left="709"/>
        <w:jc w:val="both"/>
        <w:rPr>
          <w:b/>
          <w:i/>
          <w:sz w:val="24"/>
          <w:szCs w:val="24"/>
        </w:rPr>
      </w:pPr>
      <w:proofErr w:type="spellStart"/>
      <w:r w:rsidRPr="009B4108">
        <w:rPr>
          <w:b/>
          <w:i/>
          <w:sz w:val="24"/>
          <w:szCs w:val="24"/>
        </w:rPr>
        <w:t>Конструктивная</w:t>
      </w:r>
      <w:proofErr w:type="spellEnd"/>
      <w:r w:rsidRPr="009B4108">
        <w:rPr>
          <w:b/>
          <w:i/>
          <w:sz w:val="24"/>
          <w:szCs w:val="24"/>
        </w:rPr>
        <w:t xml:space="preserve"> </w:t>
      </w:r>
      <w:proofErr w:type="spellStart"/>
      <w:r w:rsidRPr="009B4108">
        <w:rPr>
          <w:b/>
          <w:i/>
          <w:sz w:val="24"/>
          <w:szCs w:val="24"/>
        </w:rPr>
        <w:t>деятельность</w:t>
      </w:r>
      <w:proofErr w:type="spellEnd"/>
      <w:r w:rsidRPr="009B4108">
        <w:rPr>
          <w:b/>
          <w:i/>
          <w:sz w:val="24"/>
          <w:szCs w:val="24"/>
        </w:rPr>
        <w:t>.</w:t>
      </w:r>
    </w:p>
    <w:p w14:paraId="3A857341" w14:textId="77777777" w:rsidR="00267772" w:rsidRPr="00267772" w:rsidRDefault="00267772" w:rsidP="005E5B25">
      <w:pPr>
        <w:pStyle w:val="20"/>
        <w:numPr>
          <w:ilvl w:val="0"/>
          <w:numId w:val="96"/>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продолжает развивать у детей способность различать и называть строительные детали (куб, пластина, кирпичик, брусок); учит использовать их с учётом конструктивных свойств (устойчивость, форма, величина).</w:t>
      </w:r>
    </w:p>
    <w:p w14:paraId="2CA36114" w14:textId="77777777" w:rsidR="00267772" w:rsidRPr="00267772" w:rsidRDefault="00267772" w:rsidP="005E5B25">
      <w:pPr>
        <w:pStyle w:val="20"/>
        <w:numPr>
          <w:ilvl w:val="0"/>
          <w:numId w:val="96"/>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развивает у детей умение устанавливать ассоциативные связи, предлагая вспомнить, какие похожие сооружения дети видели. Учит 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 перекрытие, крыша; в автомобиле - кабина, кузов и так далее).</w:t>
      </w:r>
    </w:p>
    <w:p w14:paraId="12CFF54A" w14:textId="77777777" w:rsidR="00267772" w:rsidRPr="00267772" w:rsidRDefault="00267772" w:rsidP="005E5B25">
      <w:pPr>
        <w:pStyle w:val="20"/>
        <w:numPr>
          <w:ilvl w:val="0"/>
          <w:numId w:val="96"/>
        </w:numPr>
        <w:shd w:val="clear" w:color="auto" w:fill="auto"/>
        <w:tabs>
          <w:tab w:val="left" w:pos="1042"/>
        </w:tabs>
        <w:spacing w:before="0" w:after="0" w:line="276" w:lineRule="auto"/>
        <w:ind w:firstLine="709"/>
        <w:jc w:val="both"/>
        <w:rPr>
          <w:sz w:val="24"/>
          <w:szCs w:val="24"/>
          <w:lang w:val="ru-RU"/>
        </w:rPr>
      </w:pPr>
      <w:r w:rsidRPr="00267772">
        <w:rPr>
          <w:sz w:val="24"/>
          <w:szCs w:val="24"/>
          <w:lang w:val="ru-RU"/>
        </w:rPr>
        <w:t>Педагог побуждает детей создавать постройки разной конструктивной сложности (гараж для нескольких автомашин, дом в 2-3 этажа, широкий мост для проезда автомобилей или поездов, идущих в двух направлениях и другое). Развивает у детей умение использовать в сюжетно-ролевой игре постройки из строительного материала. Учит детей самостоятельно измерять постройки (по высоте, длине и ширине), соблюдать заданный педагогом принцип конструкции (построй такой же домик, но высокий). Учит детей сооружать постройки из крупного и мелкого строительного материала, использовать детали разного цвета для создания и украшения построек.</w:t>
      </w:r>
    </w:p>
    <w:p w14:paraId="4F01D420" w14:textId="77777777" w:rsidR="00267772" w:rsidRPr="00267772" w:rsidRDefault="00267772" w:rsidP="005E5B25">
      <w:pPr>
        <w:pStyle w:val="20"/>
        <w:numPr>
          <w:ilvl w:val="0"/>
          <w:numId w:val="96"/>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учит детей договариваться о том, что они будут строить, распределять между собой материал, согласовывать действия и совместными усилиями достигать результат.</w:t>
      </w:r>
    </w:p>
    <w:p w14:paraId="1433AAF7" w14:textId="77777777" w:rsidR="00267772" w:rsidRPr="00267772" w:rsidRDefault="00267772" w:rsidP="005E5B25">
      <w:pPr>
        <w:pStyle w:val="20"/>
        <w:numPr>
          <w:ilvl w:val="0"/>
          <w:numId w:val="96"/>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Педагог обучает детей конструированию из бумаги: сгибать прямоугольный лист бумаги пополам, совмещая стороны и углы (альбом, флажки для украшения участка, поздравительная открытка), приклеивать к основной форме детали (к дому - окна, двери, трубу; к автобусу - колеса; к стулу - спинку). Приобщает детей к изготовлению поделок из природного материала: коры, веток, листьев, шишек, каштанов, ореховой скорлупы, соломы (лодочки, ёжики и так далее). Учит детей использовать для закрепления частей клей, пластилин; применять в поделках катушки, коробки разной величины и другие предметы.</w:t>
      </w:r>
    </w:p>
    <w:p w14:paraId="1D328951" w14:textId="77777777" w:rsidR="00267772" w:rsidRPr="009B4108" w:rsidRDefault="00267772" w:rsidP="00632D4D">
      <w:pPr>
        <w:pStyle w:val="20"/>
        <w:shd w:val="clear" w:color="auto" w:fill="auto"/>
        <w:tabs>
          <w:tab w:val="left" w:pos="1777"/>
        </w:tabs>
        <w:spacing w:before="0" w:after="0" w:line="276" w:lineRule="auto"/>
        <w:ind w:left="709"/>
        <w:jc w:val="both"/>
        <w:rPr>
          <w:b/>
          <w:i/>
          <w:sz w:val="24"/>
          <w:szCs w:val="24"/>
        </w:rPr>
      </w:pPr>
      <w:proofErr w:type="spellStart"/>
      <w:r w:rsidRPr="009B4108">
        <w:rPr>
          <w:b/>
          <w:i/>
          <w:sz w:val="24"/>
          <w:szCs w:val="24"/>
        </w:rPr>
        <w:t>Музыкальная</w:t>
      </w:r>
      <w:proofErr w:type="spellEnd"/>
      <w:r w:rsidRPr="009B4108">
        <w:rPr>
          <w:b/>
          <w:i/>
          <w:sz w:val="24"/>
          <w:szCs w:val="24"/>
        </w:rPr>
        <w:t xml:space="preserve"> </w:t>
      </w:r>
      <w:proofErr w:type="spellStart"/>
      <w:r w:rsidRPr="009B4108">
        <w:rPr>
          <w:b/>
          <w:i/>
          <w:sz w:val="24"/>
          <w:szCs w:val="24"/>
        </w:rPr>
        <w:t>деятельность</w:t>
      </w:r>
      <w:proofErr w:type="spellEnd"/>
      <w:r w:rsidRPr="009B4108">
        <w:rPr>
          <w:b/>
          <w:i/>
          <w:sz w:val="24"/>
          <w:szCs w:val="24"/>
        </w:rPr>
        <w:t>.</w:t>
      </w:r>
    </w:p>
    <w:p w14:paraId="36CABC1F" w14:textId="77777777" w:rsidR="00267772" w:rsidRPr="00267772" w:rsidRDefault="00267772" w:rsidP="005E5B25">
      <w:pPr>
        <w:pStyle w:val="20"/>
        <w:numPr>
          <w:ilvl w:val="0"/>
          <w:numId w:val="97"/>
        </w:numPr>
        <w:shd w:val="clear" w:color="auto" w:fill="auto"/>
        <w:tabs>
          <w:tab w:val="left" w:pos="1124"/>
        </w:tabs>
        <w:spacing w:before="0" w:after="0" w:line="276" w:lineRule="auto"/>
        <w:ind w:firstLine="709"/>
        <w:jc w:val="both"/>
        <w:rPr>
          <w:sz w:val="24"/>
          <w:szCs w:val="24"/>
          <w:lang w:val="ru-RU"/>
        </w:rPr>
      </w:pPr>
      <w:r w:rsidRPr="00267772">
        <w:rPr>
          <w:sz w:val="24"/>
          <w:szCs w:val="24"/>
          <w:lang w:val="ru-RU"/>
        </w:rPr>
        <w:t>Слушание: педагог формирует навыки культуры слушания музыки (не отвлекаться, дослушивать произведение до конца); педагог знакомит детей с биографиями и творчеством русских и зарубежных композиторов, о истории создания оркестра, о истории развития музыки, о музыкальных инструментах; учит детей чувствовать характер музыки, узнавать знакомые произведения, высказывать свои впечатления о прослушанном; учит детей замечать выразительные средства музыкального произведения: тихо, громко, медленно, быстро; развивает у детей способность различать звуки по высоте (высокий, низкий в пределах сексты, септимы); педагог учит детей выражать полученные впечатления с помощью слова, движения, пантомимы.</w:t>
      </w:r>
    </w:p>
    <w:p w14:paraId="1A9FC6FB" w14:textId="77777777" w:rsidR="00267772" w:rsidRPr="00267772" w:rsidRDefault="00267772" w:rsidP="005E5B25">
      <w:pPr>
        <w:pStyle w:val="20"/>
        <w:numPr>
          <w:ilvl w:val="0"/>
          <w:numId w:val="97"/>
        </w:numPr>
        <w:shd w:val="clear" w:color="auto" w:fill="auto"/>
        <w:tabs>
          <w:tab w:val="left" w:pos="1047"/>
        </w:tabs>
        <w:spacing w:before="0" w:after="0" w:line="276" w:lineRule="auto"/>
        <w:ind w:firstLine="709"/>
        <w:jc w:val="both"/>
        <w:rPr>
          <w:sz w:val="24"/>
          <w:szCs w:val="24"/>
          <w:lang w:val="ru-RU"/>
        </w:rPr>
      </w:pPr>
      <w:r w:rsidRPr="00267772">
        <w:rPr>
          <w:sz w:val="24"/>
          <w:szCs w:val="24"/>
          <w:lang w:val="ru-RU"/>
        </w:rPr>
        <w:t>Пение: педагог учит детей выразительному пению, формирует умение петь протяжно, подвижно, согласованно (в пределах ре - си первой октавы); развивает у детей умение брать дыхание между короткими музыкальными фразами; формирует у детей умение петь мелодию чисто, смягчать концы фраз, четко произносить слова, петь выразительно, передавая характер музыки; учит детей петь с инструментальным сопровождением и без него (с помощью педагога).</w:t>
      </w:r>
    </w:p>
    <w:p w14:paraId="7EA15D3A" w14:textId="77777777" w:rsidR="00267772" w:rsidRPr="00267772" w:rsidRDefault="00267772" w:rsidP="005E5B25">
      <w:pPr>
        <w:pStyle w:val="20"/>
        <w:numPr>
          <w:ilvl w:val="0"/>
          <w:numId w:val="97"/>
        </w:numPr>
        <w:shd w:val="clear" w:color="auto" w:fill="auto"/>
        <w:tabs>
          <w:tab w:val="left" w:pos="1186"/>
        </w:tabs>
        <w:spacing w:before="0" w:after="0" w:line="276" w:lineRule="auto"/>
        <w:ind w:firstLine="709"/>
        <w:jc w:val="both"/>
        <w:rPr>
          <w:sz w:val="24"/>
          <w:szCs w:val="24"/>
          <w:lang w:val="ru-RU"/>
        </w:rPr>
      </w:pPr>
      <w:r w:rsidRPr="00267772">
        <w:rPr>
          <w:sz w:val="24"/>
          <w:szCs w:val="24"/>
          <w:lang w:val="ru-RU"/>
        </w:rPr>
        <w:t>Песенное творчество: педагог учит детей самостоятельно сочинять мелодию колыбельной песни и отвечать на музыкальные вопросы («Как тебя зовут?», «Что ты хочешь, кошечка?», «Где ты?»); формирует у детей умение импровизировать мелодии на заданный текст.</w:t>
      </w:r>
    </w:p>
    <w:p w14:paraId="0F82764E" w14:textId="77777777" w:rsidR="00267772" w:rsidRPr="00267772" w:rsidRDefault="00267772" w:rsidP="005E5B25">
      <w:pPr>
        <w:pStyle w:val="20"/>
        <w:numPr>
          <w:ilvl w:val="0"/>
          <w:numId w:val="97"/>
        </w:numPr>
        <w:shd w:val="clear" w:color="auto" w:fill="auto"/>
        <w:tabs>
          <w:tab w:val="left" w:pos="1100"/>
        </w:tabs>
        <w:spacing w:before="0" w:after="0" w:line="276" w:lineRule="auto"/>
        <w:ind w:firstLine="709"/>
        <w:jc w:val="both"/>
        <w:rPr>
          <w:sz w:val="24"/>
          <w:szCs w:val="24"/>
          <w:lang w:val="ru-RU"/>
        </w:rPr>
      </w:pPr>
      <w:r w:rsidRPr="00267772">
        <w:rPr>
          <w:sz w:val="24"/>
          <w:szCs w:val="24"/>
          <w:lang w:val="ru-RU"/>
        </w:rPr>
        <w:lastRenderedPageBreak/>
        <w:t>Музыкально-ритмические движения: педагог продолжает формировать у детей навык ритмичного движения в соответствии с характером музыки; учит детей самостоятельно менять движения в соответствии с двух- и трехчастной формой музыки; совершенствует танцевальные движения детей: прямой галоп, пружинка, кружение по одному и в парах; учит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 продолжает совершенствовать у детей навыки основных движений (ходьба: «торжественная», спокойная, «таинственная»; бег: легкий, стремительный).</w:t>
      </w:r>
    </w:p>
    <w:p w14:paraId="1B01481C" w14:textId="77777777" w:rsidR="00267772" w:rsidRPr="00267772" w:rsidRDefault="00267772" w:rsidP="005E5B25">
      <w:pPr>
        <w:pStyle w:val="20"/>
        <w:numPr>
          <w:ilvl w:val="0"/>
          <w:numId w:val="97"/>
        </w:numPr>
        <w:shd w:val="clear" w:color="auto" w:fill="auto"/>
        <w:tabs>
          <w:tab w:val="left" w:pos="1086"/>
        </w:tabs>
        <w:spacing w:before="0" w:after="0" w:line="276" w:lineRule="auto"/>
        <w:ind w:firstLine="709"/>
        <w:jc w:val="both"/>
        <w:rPr>
          <w:sz w:val="24"/>
          <w:szCs w:val="24"/>
          <w:lang w:val="ru-RU"/>
        </w:rPr>
      </w:pPr>
      <w:r w:rsidRPr="00267772">
        <w:rPr>
          <w:sz w:val="24"/>
          <w:szCs w:val="24"/>
          <w:lang w:val="ru-RU"/>
        </w:rPr>
        <w:t>Развитие танцевально-игрового творчества: педагог способствует у детей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так далее); учит детей инсценированию песен и постановке небольших музыкальных спектаклей.</w:t>
      </w:r>
    </w:p>
    <w:p w14:paraId="1B380F60" w14:textId="77777777" w:rsidR="00267772" w:rsidRPr="00267772" w:rsidRDefault="00267772" w:rsidP="005E5B25">
      <w:pPr>
        <w:pStyle w:val="20"/>
        <w:numPr>
          <w:ilvl w:val="0"/>
          <w:numId w:val="97"/>
        </w:numPr>
        <w:shd w:val="clear" w:color="auto" w:fill="auto"/>
        <w:tabs>
          <w:tab w:val="left" w:pos="1013"/>
        </w:tabs>
        <w:spacing w:before="0" w:after="0" w:line="276" w:lineRule="auto"/>
        <w:ind w:firstLine="709"/>
        <w:jc w:val="both"/>
        <w:rPr>
          <w:sz w:val="24"/>
          <w:szCs w:val="24"/>
          <w:lang w:val="ru-RU"/>
        </w:rPr>
      </w:pPr>
      <w:r w:rsidRPr="00267772">
        <w:rPr>
          <w:sz w:val="24"/>
          <w:szCs w:val="24"/>
          <w:lang w:val="ru-RU"/>
        </w:rPr>
        <w:t>Игра на детских музыкальных инструментах:</w:t>
      </w:r>
    </w:p>
    <w:p w14:paraId="50B28800"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формирует у детей умение подыгрывать простейшие мелодии на деревянных ложках, погремушках, барабане, металлофоне;</w:t>
      </w:r>
    </w:p>
    <w:p w14:paraId="6C1855B1"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способствует реализации музыкальных способностей ребёнка в повседневной жизни и различных видах досуговой деятельности (праздники, развлечения и другое).</w:t>
      </w:r>
    </w:p>
    <w:p w14:paraId="7C9C6481" w14:textId="77777777" w:rsidR="00267772" w:rsidRPr="006F353B" w:rsidRDefault="00267772" w:rsidP="00632D4D">
      <w:pPr>
        <w:pStyle w:val="20"/>
        <w:shd w:val="clear" w:color="auto" w:fill="auto"/>
        <w:tabs>
          <w:tab w:val="left" w:pos="1766"/>
        </w:tabs>
        <w:spacing w:before="0" w:after="0" w:line="276" w:lineRule="auto"/>
        <w:ind w:left="709"/>
        <w:jc w:val="both"/>
        <w:rPr>
          <w:b/>
          <w:i/>
          <w:sz w:val="24"/>
          <w:szCs w:val="24"/>
          <w:lang w:val="ru-RU"/>
        </w:rPr>
      </w:pPr>
      <w:r w:rsidRPr="006F353B">
        <w:rPr>
          <w:b/>
          <w:i/>
          <w:sz w:val="24"/>
          <w:szCs w:val="24"/>
          <w:lang w:val="ru-RU"/>
        </w:rPr>
        <w:t>Театрализованная деятельность.</w:t>
      </w:r>
    </w:p>
    <w:p w14:paraId="16C896C9"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продолжает развивать и поддерживать интерес детей к театрализованной игре путем приобретения более сложных игровых умений и навыков (способность передавать художественный образ, следить за развитием и взаимодействием персонажей). Организует с детьми игровые этюды для развития восприятия, воображения, внимания, мышления. Педагог учит детей разыгрывать простые представления на основе знакомого литературного и сказочного сюжета; использовать для воплощения образа известные выразительные средства (интонацию, мимику, жест). Учит чувствовать и понимать эмоциональное состояние героя, вступать в ролевое взаимодействие с другими персонажами. Развивает навык режиссерской игры, создавая для этого специальные условия (место, материалы, атрибуты). Побуждает детей использовать в театрализованных играх образные игрушки и различные виды театра (бибабо, настольный, плоскостной). Педагог формирует у детей умение использовать в театрализованных играх образные игрушки, самостоятельно вылепленные фигурки из глины, пластмассы, пластилина. Поощряет проявление инициативы и самостоятельности в выборе роли, сюжета, средств перевоплощения; предоставляет возможность для экспериментирования при создании одного и того же образа. Учит чувствовать и понимать эмоциональное состояние героя, вступать в ролевое взаимодействие с другими персонажами. Способствует разностороннему развитию детей в театрализованной деятельности путем прослеживания количества и характера исполняемых каждым ребёнком ролей. Педагог продолжает использовать возможности педагогического театра (взрослых) для накопления эмоционально-чувственного опыта, понимания детьми комплекса выразительных средств, применяемых в спектакле.</w:t>
      </w:r>
    </w:p>
    <w:p w14:paraId="284D627B" w14:textId="77777777" w:rsidR="00267772" w:rsidRPr="006F353B" w:rsidRDefault="00267772" w:rsidP="00632D4D">
      <w:pPr>
        <w:pStyle w:val="20"/>
        <w:shd w:val="clear" w:color="auto" w:fill="auto"/>
        <w:tabs>
          <w:tab w:val="left" w:pos="1762"/>
        </w:tabs>
        <w:spacing w:before="0" w:after="0" w:line="276" w:lineRule="auto"/>
        <w:ind w:left="709"/>
        <w:jc w:val="both"/>
        <w:rPr>
          <w:b/>
          <w:i/>
          <w:sz w:val="24"/>
          <w:szCs w:val="24"/>
          <w:lang w:val="ru-RU"/>
        </w:rPr>
      </w:pPr>
      <w:r w:rsidRPr="006F353B">
        <w:rPr>
          <w:b/>
          <w:i/>
          <w:sz w:val="24"/>
          <w:szCs w:val="24"/>
          <w:lang w:val="ru-RU"/>
        </w:rPr>
        <w:t>Культурно-досуговая деятельность.</w:t>
      </w:r>
    </w:p>
    <w:p w14:paraId="3BC7CAC5"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 xml:space="preserve">Педагог развивает умение детей организовывать свой досуг с пользой. Осуществляет патриотическое и нравственное воспитание, приобщает к художественной культуре, эстетико-эмоциональному творчеству. Побуждает к самостоятельной организации выбранного вида деятельности (художественной, познавательной, музыкальной и другое). Вовлекает детей в процесс подготовки к развлечениям (концерт, кукольный спектакль, вечер загадок и прочее). Знакомит с традициями и культурой народов страны, воспитывает чувство гордости за свою </w:t>
      </w:r>
      <w:r w:rsidRPr="00267772">
        <w:rPr>
          <w:sz w:val="24"/>
          <w:szCs w:val="24"/>
          <w:lang w:val="ru-RU"/>
        </w:rPr>
        <w:lastRenderedPageBreak/>
        <w:t>страну (населенный пункт). Приобщает к праздничной культуре, развивает желание принимать участие в праздниках (календарных, государственных, народных). Развивает творческие способности. Активизирует желание посещать творческие объединения дополнительного образования. Педагог развивает индивидуальные творческие способности и художественные наклонности детей. Педагог привлекает детей к процессу подготовки разных видов развлечений; формирует желание участвовать в кукольном спектакле, музыкальных и литературных композициях, концертах. В процессе организации и проведения развлечений педагог заботится о формировании потребности заниматься интересным и содержательным делом.</w:t>
      </w:r>
    </w:p>
    <w:p w14:paraId="7ABAC958" w14:textId="77777777" w:rsidR="00267772" w:rsidRPr="009B4108" w:rsidRDefault="00B77A00" w:rsidP="00632D4D">
      <w:pPr>
        <w:pStyle w:val="20"/>
        <w:shd w:val="clear" w:color="auto" w:fill="auto"/>
        <w:tabs>
          <w:tab w:val="left" w:pos="1354"/>
        </w:tabs>
        <w:spacing w:before="0" w:after="0" w:line="276" w:lineRule="auto"/>
        <w:ind w:left="709"/>
        <w:jc w:val="both"/>
        <w:rPr>
          <w:b/>
          <w:sz w:val="24"/>
          <w:szCs w:val="24"/>
          <w:lang w:val="ru-RU"/>
        </w:rPr>
      </w:pPr>
      <w:r>
        <w:rPr>
          <w:b/>
          <w:sz w:val="24"/>
          <w:szCs w:val="24"/>
          <w:lang w:val="ru-RU"/>
        </w:rPr>
        <w:t>2.1.4.5</w:t>
      </w:r>
      <w:r w:rsidR="009B4108" w:rsidRPr="009B4108">
        <w:rPr>
          <w:b/>
          <w:sz w:val="24"/>
          <w:szCs w:val="24"/>
          <w:lang w:val="ru-RU"/>
        </w:rPr>
        <w:t xml:space="preserve">. </w:t>
      </w:r>
      <w:r w:rsidR="00267772" w:rsidRPr="009B4108">
        <w:rPr>
          <w:b/>
          <w:sz w:val="24"/>
          <w:szCs w:val="24"/>
          <w:lang w:val="ru-RU"/>
        </w:rPr>
        <w:t>От 5 лет до 6 лет.</w:t>
      </w:r>
    </w:p>
    <w:p w14:paraId="6ACB36BE" w14:textId="77777777" w:rsidR="00267772" w:rsidRPr="00267772" w:rsidRDefault="00267772" w:rsidP="00632D4D">
      <w:pPr>
        <w:pStyle w:val="20"/>
        <w:shd w:val="clear" w:color="auto" w:fill="auto"/>
        <w:tabs>
          <w:tab w:val="left" w:pos="1561"/>
        </w:tabs>
        <w:spacing w:before="0" w:after="0" w:line="276" w:lineRule="auto"/>
        <w:ind w:firstLine="709"/>
        <w:jc w:val="both"/>
        <w:rPr>
          <w:sz w:val="24"/>
          <w:szCs w:val="24"/>
          <w:lang w:val="ru-RU"/>
        </w:rPr>
      </w:pPr>
      <w:r w:rsidRPr="00267772">
        <w:rPr>
          <w:sz w:val="24"/>
          <w:szCs w:val="24"/>
          <w:lang w:val="ru-RU"/>
        </w:rPr>
        <w:t xml:space="preserve">В области художественно-эстетического развития основными </w:t>
      </w:r>
      <w:r w:rsidRPr="009B4108">
        <w:rPr>
          <w:b/>
          <w:sz w:val="24"/>
          <w:szCs w:val="24"/>
          <w:lang w:val="ru-RU"/>
        </w:rPr>
        <w:t>задачами</w:t>
      </w:r>
      <w:r w:rsidRPr="00267772">
        <w:rPr>
          <w:sz w:val="24"/>
          <w:szCs w:val="24"/>
          <w:lang w:val="ru-RU"/>
        </w:rPr>
        <w:t xml:space="preserve"> образовательной деятельности являются:</w:t>
      </w:r>
    </w:p>
    <w:p w14:paraId="110007F2" w14:textId="77777777" w:rsidR="00267772" w:rsidRPr="00267772" w:rsidRDefault="00267772" w:rsidP="005E5B25">
      <w:pPr>
        <w:pStyle w:val="20"/>
        <w:numPr>
          <w:ilvl w:val="0"/>
          <w:numId w:val="98"/>
        </w:numPr>
        <w:shd w:val="clear" w:color="auto" w:fill="auto"/>
        <w:tabs>
          <w:tab w:val="left" w:pos="994"/>
        </w:tabs>
        <w:spacing w:before="0" w:after="0" w:line="276" w:lineRule="auto"/>
        <w:ind w:firstLine="709"/>
        <w:jc w:val="both"/>
        <w:rPr>
          <w:sz w:val="24"/>
          <w:szCs w:val="24"/>
        </w:rPr>
      </w:pPr>
      <w:proofErr w:type="spellStart"/>
      <w:r w:rsidRPr="00267772">
        <w:rPr>
          <w:sz w:val="24"/>
          <w:szCs w:val="24"/>
        </w:rPr>
        <w:t>приобщение</w:t>
      </w:r>
      <w:proofErr w:type="spellEnd"/>
      <w:r w:rsidRPr="00267772">
        <w:rPr>
          <w:sz w:val="24"/>
          <w:szCs w:val="24"/>
        </w:rPr>
        <w:t xml:space="preserve"> к </w:t>
      </w:r>
      <w:proofErr w:type="spellStart"/>
      <w:r w:rsidRPr="00267772">
        <w:rPr>
          <w:sz w:val="24"/>
          <w:szCs w:val="24"/>
        </w:rPr>
        <w:t>искусству</w:t>
      </w:r>
      <w:proofErr w:type="spellEnd"/>
      <w:r w:rsidRPr="00267772">
        <w:rPr>
          <w:sz w:val="24"/>
          <w:szCs w:val="24"/>
        </w:rPr>
        <w:t>:</w:t>
      </w:r>
    </w:p>
    <w:p w14:paraId="493D7833" w14:textId="77777777" w:rsidR="00267772" w:rsidRPr="00267772" w:rsidRDefault="00267772" w:rsidP="005E5B25">
      <w:pPr>
        <w:pStyle w:val="20"/>
        <w:numPr>
          <w:ilvl w:val="0"/>
          <w:numId w:val="12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эстетическое восприятие, эстетические чувства, эмоции, эстетический вкус, интерес к искусству; умение наблюдать и оценивать прекрасное в окружающей действительности, природе;</w:t>
      </w:r>
    </w:p>
    <w:p w14:paraId="56391996" w14:textId="77777777" w:rsidR="00267772" w:rsidRPr="00267772" w:rsidRDefault="00267772" w:rsidP="005E5B25">
      <w:pPr>
        <w:pStyle w:val="20"/>
        <w:numPr>
          <w:ilvl w:val="0"/>
          <w:numId w:val="12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эмоциональный отклик на проявления красоты в окружающем мире, произведениях искусства и собственных творческих работах; способствовать освоению эстетических оценок, суждений;</w:t>
      </w:r>
    </w:p>
    <w:p w14:paraId="67978042" w14:textId="77777777" w:rsidR="00267772" w:rsidRPr="00267772" w:rsidRDefault="00267772" w:rsidP="005E5B25">
      <w:pPr>
        <w:pStyle w:val="20"/>
        <w:numPr>
          <w:ilvl w:val="0"/>
          <w:numId w:val="12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духовно-нравственные качества, в процессе ознакомления с различными видами искусства духовно-нравственного содержания; формировать бережное отношение к произведениям искусства; активизировать проявление эстетического отношения к окружающему миру (искусству, природе, предметам быта, игрушкам, социальным явлениям);</w:t>
      </w:r>
    </w:p>
    <w:p w14:paraId="3A204BFA" w14:textId="77777777" w:rsidR="00267772" w:rsidRPr="00267772" w:rsidRDefault="00267772" w:rsidP="005E5B25">
      <w:pPr>
        <w:pStyle w:val="20"/>
        <w:numPr>
          <w:ilvl w:val="0"/>
          <w:numId w:val="12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эстетические интересы, эстетические предпочтения, желание познавать искусство и осваивать изобразительную и музыкальную деятельность;</w:t>
      </w:r>
    </w:p>
    <w:p w14:paraId="040F9429" w14:textId="77777777" w:rsidR="00267772" w:rsidRPr="00267772" w:rsidRDefault="00267772" w:rsidP="005E5B25">
      <w:pPr>
        <w:pStyle w:val="20"/>
        <w:numPr>
          <w:ilvl w:val="0"/>
          <w:numId w:val="12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стремление к познанию культурных традиций своего народа через творческую деятельность;</w:t>
      </w:r>
    </w:p>
    <w:p w14:paraId="64B3904E" w14:textId="77777777" w:rsidR="00267772" w:rsidRPr="00267772" w:rsidRDefault="00267772" w:rsidP="005E5B25">
      <w:pPr>
        <w:pStyle w:val="20"/>
        <w:numPr>
          <w:ilvl w:val="0"/>
          <w:numId w:val="12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формировать умение выделять, называть, группировать произведения по видам искусства (литература, музыка, изобразительное искусство, архитектура, балет, театр, цирк, фотография);</w:t>
      </w:r>
    </w:p>
    <w:p w14:paraId="57B3EF01" w14:textId="77777777" w:rsidR="00267772" w:rsidRPr="00267772" w:rsidRDefault="00267772" w:rsidP="005E5B25">
      <w:pPr>
        <w:pStyle w:val="20"/>
        <w:numPr>
          <w:ilvl w:val="0"/>
          <w:numId w:val="12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знакомить детей с жанрами изобразительного и музыкального искусства; продолжать знакомить детей с архитектурой;</w:t>
      </w:r>
    </w:p>
    <w:p w14:paraId="2CE4DE12" w14:textId="77777777" w:rsidR="00267772" w:rsidRPr="00267772" w:rsidRDefault="00267772" w:rsidP="005E5B25">
      <w:pPr>
        <w:pStyle w:val="20"/>
        <w:numPr>
          <w:ilvl w:val="0"/>
          <w:numId w:val="12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расширять представления детей о народном искусстве, музыкальном фольклоре, художественных промыслах; развивать интерес к участию в фольклорных праздниках;</w:t>
      </w:r>
    </w:p>
    <w:p w14:paraId="632810CF" w14:textId="77777777" w:rsidR="00267772" w:rsidRPr="00267772" w:rsidRDefault="00267772" w:rsidP="005E5B25">
      <w:pPr>
        <w:pStyle w:val="20"/>
        <w:numPr>
          <w:ilvl w:val="0"/>
          <w:numId w:val="12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формировать умение выделять и использовать в своей изобразительной, музыкальной, театрализованной деятельности средства выразительности разных видов искусства, знать и называть материалы для разных видов художественной деятельности;</w:t>
      </w:r>
    </w:p>
    <w:p w14:paraId="1319BEDA" w14:textId="77777777" w:rsidR="00267772" w:rsidRPr="00267772" w:rsidRDefault="00267772" w:rsidP="005E5B25">
      <w:pPr>
        <w:pStyle w:val="20"/>
        <w:numPr>
          <w:ilvl w:val="0"/>
          <w:numId w:val="12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уметь называть вид художественной деятельности, профессию и людей, которые работают в том или ином виде искусства;</w:t>
      </w:r>
    </w:p>
    <w:p w14:paraId="5DBB6904" w14:textId="77777777" w:rsidR="00267772" w:rsidRPr="00267772" w:rsidRDefault="00267772" w:rsidP="005E5B25">
      <w:pPr>
        <w:pStyle w:val="20"/>
        <w:numPr>
          <w:ilvl w:val="0"/>
          <w:numId w:val="12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поддерживать личностные проявления детей в процессе освоения искусства и собственной творческой деятельности: самостоятельность, инициативность, индивидуальность, творчество.</w:t>
      </w:r>
    </w:p>
    <w:p w14:paraId="79B8A4A7" w14:textId="77777777" w:rsidR="00267772" w:rsidRPr="00267772" w:rsidRDefault="00267772" w:rsidP="005E5B25">
      <w:pPr>
        <w:pStyle w:val="20"/>
        <w:numPr>
          <w:ilvl w:val="0"/>
          <w:numId w:val="12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организовать посещение выставки, театра, музея, цирка;</w:t>
      </w:r>
    </w:p>
    <w:p w14:paraId="3B919194" w14:textId="77777777" w:rsidR="00267772" w:rsidRPr="00267772" w:rsidRDefault="00267772" w:rsidP="005E5B25">
      <w:pPr>
        <w:pStyle w:val="20"/>
        <w:numPr>
          <w:ilvl w:val="0"/>
          <w:numId w:val="98"/>
        </w:numPr>
        <w:shd w:val="clear" w:color="auto" w:fill="auto"/>
        <w:tabs>
          <w:tab w:val="left" w:pos="1022"/>
        </w:tabs>
        <w:spacing w:before="0" w:after="0" w:line="276" w:lineRule="auto"/>
        <w:ind w:firstLine="709"/>
        <w:jc w:val="both"/>
        <w:rPr>
          <w:sz w:val="24"/>
          <w:szCs w:val="24"/>
        </w:rPr>
      </w:pPr>
      <w:proofErr w:type="spellStart"/>
      <w:r w:rsidRPr="00267772">
        <w:rPr>
          <w:sz w:val="24"/>
          <w:szCs w:val="24"/>
        </w:rPr>
        <w:t>изобразительная</w:t>
      </w:r>
      <w:proofErr w:type="spellEnd"/>
      <w:r w:rsidRPr="00267772">
        <w:rPr>
          <w:sz w:val="24"/>
          <w:szCs w:val="24"/>
        </w:rPr>
        <w:t xml:space="preserve"> </w:t>
      </w:r>
      <w:proofErr w:type="spellStart"/>
      <w:r w:rsidRPr="00267772">
        <w:rPr>
          <w:sz w:val="24"/>
          <w:szCs w:val="24"/>
        </w:rPr>
        <w:t>деятельность</w:t>
      </w:r>
      <w:proofErr w:type="spellEnd"/>
      <w:r w:rsidRPr="00267772">
        <w:rPr>
          <w:sz w:val="24"/>
          <w:szCs w:val="24"/>
        </w:rPr>
        <w:t>:</w:t>
      </w:r>
    </w:p>
    <w:p w14:paraId="5A8ABECB" w14:textId="77777777" w:rsidR="00267772" w:rsidRPr="00267772" w:rsidRDefault="00267772" w:rsidP="005E5B25">
      <w:pPr>
        <w:pStyle w:val="20"/>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интерес детей к изобразительной деятельности;</w:t>
      </w:r>
    </w:p>
    <w:p w14:paraId="17C65E65" w14:textId="77777777" w:rsidR="00267772" w:rsidRPr="00267772" w:rsidRDefault="00267772" w:rsidP="005E5B25">
      <w:pPr>
        <w:pStyle w:val="20"/>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художественно-творческих способностей в продуктивных видах детской деятельности;</w:t>
      </w:r>
    </w:p>
    <w:p w14:paraId="30200AB4" w14:textId="77777777" w:rsidR="00267772" w:rsidRPr="00267772" w:rsidRDefault="00267772" w:rsidP="005E5B25">
      <w:pPr>
        <w:pStyle w:val="20"/>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lastRenderedPageBreak/>
        <w:t>обогащать у детей сенсорный опыт, развивая органы восприятия: зрение, слух, обоняние, осязание, вкус;</w:t>
      </w:r>
    </w:p>
    <w:p w14:paraId="58477634" w14:textId="77777777" w:rsidR="00267772" w:rsidRPr="00267772" w:rsidRDefault="00267772" w:rsidP="005E5B25">
      <w:pPr>
        <w:pStyle w:val="20"/>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закреплять у детей знания об основных формах предметов и объектов природы;</w:t>
      </w:r>
    </w:p>
    <w:p w14:paraId="488E886D" w14:textId="77777777" w:rsidR="00267772" w:rsidRPr="00267772" w:rsidRDefault="00267772" w:rsidP="005E5B25">
      <w:pPr>
        <w:pStyle w:val="20"/>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эстетическое восприятие, желание созерцать красоту окружающего мира;</w:t>
      </w:r>
    </w:p>
    <w:p w14:paraId="1F1487C7" w14:textId="77777777" w:rsidR="00267772" w:rsidRPr="00267772" w:rsidRDefault="00267772" w:rsidP="005E5B25">
      <w:pPr>
        <w:pStyle w:val="20"/>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 процессе восприятия предметов и явлений развивать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обобщение;</w:t>
      </w:r>
    </w:p>
    <w:p w14:paraId="71A9B063" w14:textId="77777777" w:rsidR="00267772" w:rsidRPr="00267772" w:rsidRDefault="00267772" w:rsidP="005E5B25">
      <w:pPr>
        <w:pStyle w:val="20"/>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передавать в изображении не только основные свойства предметов (форма, величина, цвет), но и характерные детали, соотношение предметов и их частей по величине, высоте, расположению относительно друг друга;</w:t>
      </w:r>
    </w:p>
    <w:p w14:paraId="15E0B0AA" w14:textId="77777777" w:rsidR="00267772" w:rsidRPr="00267772" w:rsidRDefault="00267772" w:rsidP="005E5B25">
      <w:pPr>
        <w:pStyle w:val="20"/>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совершенствовать у детей изобразительные навыки и умения, формировать художественно-творческие способности;</w:t>
      </w:r>
    </w:p>
    <w:p w14:paraId="67E63668" w14:textId="77777777" w:rsidR="00267772" w:rsidRPr="00267772" w:rsidRDefault="00267772" w:rsidP="005E5B25">
      <w:pPr>
        <w:pStyle w:val="20"/>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чувство формы, цвета, пропорций;</w:t>
      </w:r>
    </w:p>
    <w:p w14:paraId="05C22D05" w14:textId="77777777" w:rsidR="00267772" w:rsidRPr="00267772" w:rsidRDefault="00267772" w:rsidP="005E5B25">
      <w:pPr>
        <w:pStyle w:val="20"/>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поддерживать у детей стремление самостоятельно сочетать знакомые техники, помогать осваивать новые, по собственной инициативе объединять разные способы изображения;</w:t>
      </w:r>
    </w:p>
    <w:p w14:paraId="0545C840" w14:textId="77777777" w:rsidR="00267772" w:rsidRPr="00267772" w:rsidRDefault="00267772" w:rsidP="005E5B25">
      <w:pPr>
        <w:pStyle w:val="20"/>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обогащать содержание изобразительной деятельности в соответствии с задачами познавательного и социального развития детей;</w:t>
      </w:r>
    </w:p>
    <w:p w14:paraId="611FF1E6" w14:textId="77777777" w:rsidR="00267772" w:rsidRPr="00267772" w:rsidRDefault="00267772" w:rsidP="005E5B25">
      <w:pPr>
        <w:pStyle w:val="20"/>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инициировать выбор сюжетов о семье, жизни в ДОО, а также о бытовых, общественных и природных явлениях (воскресный день в семье, группа на прогулке, профессии близких взрослых, любимые праздники, средства связи в их атрибутном воплощении, ферма, зоопарк, лес, луг, аквариум, герои и эпизоды из любимых сказок и мультфильмов);</w:t>
      </w:r>
    </w:p>
    <w:p w14:paraId="218FFCAB" w14:textId="77777777" w:rsidR="00267772" w:rsidRPr="00267772" w:rsidRDefault="00267772" w:rsidP="005E5B25">
      <w:pPr>
        <w:pStyle w:val="20"/>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продолжать знакомить детей с народным декоративно-прикладным искусством (Городецкая роспись, </w:t>
      </w:r>
      <w:proofErr w:type="spellStart"/>
      <w:r w:rsidRPr="00267772">
        <w:rPr>
          <w:sz w:val="24"/>
          <w:szCs w:val="24"/>
          <w:lang w:val="ru-RU"/>
        </w:rPr>
        <w:t>Полховско-майданская</w:t>
      </w:r>
      <w:proofErr w:type="spellEnd"/>
      <w:r w:rsidRPr="00267772">
        <w:rPr>
          <w:sz w:val="24"/>
          <w:szCs w:val="24"/>
          <w:lang w:val="ru-RU"/>
        </w:rPr>
        <w:t xml:space="preserve"> роспись, Гжельская роспись), расширять представления о народных игрушках (городецкая игрушка, богородская игрушка, матрешка, бирюльки);</w:t>
      </w:r>
    </w:p>
    <w:p w14:paraId="2BDCE61E" w14:textId="77777777" w:rsidR="00267772" w:rsidRPr="00267772" w:rsidRDefault="00267772" w:rsidP="005E5B25">
      <w:pPr>
        <w:pStyle w:val="20"/>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декоративное творчество детей (в том числе коллективное); поощрять детей воплощать в художественной форме свои представления, переживания, чувства, мысли; поддерживать личностное творческое начало;</w:t>
      </w:r>
    </w:p>
    <w:p w14:paraId="5474D700" w14:textId="77777777" w:rsidR="00267772" w:rsidRPr="00267772" w:rsidRDefault="00267772" w:rsidP="005E5B25">
      <w:pPr>
        <w:pStyle w:val="20"/>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w:t>
      </w:r>
    </w:p>
    <w:p w14:paraId="21690D7E" w14:textId="77777777" w:rsidR="00267772" w:rsidRPr="00267772" w:rsidRDefault="00267772" w:rsidP="005E5B25">
      <w:pPr>
        <w:pStyle w:val="20"/>
        <w:numPr>
          <w:ilvl w:val="0"/>
          <w:numId w:val="98"/>
        </w:numPr>
        <w:shd w:val="clear" w:color="auto" w:fill="auto"/>
        <w:tabs>
          <w:tab w:val="left" w:pos="1018"/>
        </w:tabs>
        <w:spacing w:before="0" w:after="0" w:line="276" w:lineRule="auto"/>
        <w:ind w:firstLine="709"/>
        <w:jc w:val="both"/>
        <w:rPr>
          <w:sz w:val="24"/>
          <w:szCs w:val="24"/>
        </w:rPr>
      </w:pPr>
      <w:proofErr w:type="spellStart"/>
      <w:r w:rsidRPr="00267772">
        <w:rPr>
          <w:sz w:val="24"/>
          <w:szCs w:val="24"/>
        </w:rPr>
        <w:t>конструктивная</w:t>
      </w:r>
      <w:proofErr w:type="spellEnd"/>
      <w:r w:rsidRPr="00267772">
        <w:rPr>
          <w:sz w:val="24"/>
          <w:szCs w:val="24"/>
        </w:rPr>
        <w:t xml:space="preserve"> </w:t>
      </w:r>
      <w:proofErr w:type="spellStart"/>
      <w:r w:rsidRPr="00267772">
        <w:rPr>
          <w:sz w:val="24"/>
          <w:szCs w:val="24"/>
        </w:rPr>
        <w:t>деятельность</w:t>
      </w:r>
      <w:proofErr w:type="spellEnd"/>
      <w:r w:rsidRPr="00267772">
        <w:rPr>
          <w:sz w:val="24"/>
          <w:szCs w:val="24"/>
        </w:rPr>
        <w:t>:</w:t>
      </w:r>
    </w:p>
    <w:p w14:paraId="5637633A" w14:textId="77777777" w:rsidR="00267772" w:rsidRPr="00267772" w:rsidRDefault="00267772" w:rsidP="005E5B25">
      <w:pPr>
        <w:pStyle w:val="20"/>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умение детей устанавливать связь между создаваемыми постройками и тем, что они видят в окружающей жизни; создавать разнообразные постройки и конструкции;</w:t>
      </w:r>
    </w:p>
    <w:p w14:paraId="25E69AB6" w14:textId="77777777" w:rsidR="00267772" w:rsidRPr="00267772" w:rsidRDefault="00267772" w:rsidP="005E5B25">
      <w:pPr>
        <w:pStyle w:val="20"/>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у детей самостоятельность, творчество, инициативу, дружелюбие;</w:t>
      </w:r>
    </w:p>
    <w:p w14:paraId="1ACA0E83" w14:textId="77777777" w:rsidR="00267772" w:rsidRPr="00267772" w:rsidRDefault="00267772" w:rsidP="005E5B25">
      <w:pPr>
        <w:pStyle w:val="20"/>
        <w:numPr>
          <w:ilvl w:val="0"/>
          <w:numId w:val="98"/>
        </w:numPr>
        <w:shd w:val="clear" w:color="auto" w:fill="auto"/>
        <w:tabs>
          <w:tab w:val="left" w:pos="1022"/>
        </w:tabs>
        <w:spacing w:before="0" w:after="0" w:line="276" w:lineRule="auto"/>
        <w:ind w:firstLine="709"/>
        <w:jc w:val="both"/>
        <w:rPr>
          <w:sz w:val="24"/>
          <w:szCs w:val="24"/>
        </w:rPr>
      </w:pPr>
      <w:proofErr w:type="spellStart"/>
      <w:r w:rsidRPr="00267772">
        <w:rPr>
          <w:sz w:val="24"/>
          <w:szCs w:val="24"/>
        </w:rPr>
        <w:t>музыкальная</w:t>
      </w:r>
      <w:proofErr w:type="spellEnd"/>
      <w:r w:rsidRPr="00267772">
        <w:rPr>
          <w:sz w:val="24"/>
          <w:szCs w:val="24"/>
        </w:rPr>
        <w:t xml:space="preserve"> </w:t>
      </w:r>
      <w:proofErr w:type="spellStart"/>
      <w:r w:rsidRPr="00267772">
        <w:rPr>
          <w:sz w:val="24"/>
          <w:szCs w:val="24"/>
        </w:rPr>
        <w:t>деятельность</w:t>
      </w:r>
      <w:proofErr w:type="spellEnd"/>
      <w:r w:rsidRPr="00267772">
        <w:rPr>
          <w:sz w:val="24"/>
          <w:szCs w:val="24"/>
        </w:rPr>
        <w:t>:</w:t>
      </w:r>
    </w:p>
    <w:p w14:paraId="549B7BA0" w14:textId="77777777" w:rsidR="00267772" w:rsidRPr="00267772" w:rsidRDefault="00267772" w:rsidP="005E5B25">
      <w:pPr>
        <w:pStyle w:val="20"/>
        <w:numPr>
          <w:ilvl w:val="0"/>
          <w:numId w:val="12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формировать у детей эстетическое восприятие музыки, умение различать жанры музыкальных произведений (песня, танец, марш);</w:t>
      </w:r>
    </w:p>
    <w:p w14:paraId="6BE28044" w14:textId="77777777" w:rsidR="00267772" w:rsidRPr="00267772" w:rsidRDefault="00267772" w:rsidP="005E5B25">
      <w:pPr>
        <w:pStyle w:val="20"/>
        <w:numPr>
          <w:ilvl w:val="0"/>
          <w:numId w:val="12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музыкальную память, умение различать на слух звуки по высоте, музыкальные инструменты;</w:t>
      </w:r>
    </w:p>
    <w:p w14:paraId="6B5F940E" w14:textId="77777777" w:rsidR="00267772" w:rsidRPr="00267772" w:rsidRDefault="00267772" w:rsidP="005E5B25">
      <w:pPr>
        <w:pStyle w:val="20"/>
        <w:numPr>
          <w:ilvl w:val="0"/>
          <w:numId w:val="12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музыкальную культуру на основе знакомства с классической, народной и современной музыкой; накапливать представления о жизни и творчестве композиторов;</w:t>
      </w:r>
    </w:p>
    <w:p w14:paraId="4CBFD7E5" w14:textId="77777777" w:rsidR="00267772" w:rsidRPr="00267772" w:rsidRDefault="00267772" w:rsidP="005E5B25">
      <w:pPr>
        <w:pStyle w:val="20"/>
        <w:numPr>
          <w:ilvl w:val="0"/>
          <w:numId w:val="12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lastRenderedPageBreak/>
        <w:t>продолжать развивать у детей интерес и любовь к музыке, музыкальную отзывчивость на нее;</w:t>
      </w:r>
    </w:p>
    <w:p w14:paraId="76CA3AF0" w14:textId="77777777" w:rsidR="00267772" w:rsidRPr="00267772" w:rsidRDefault="00267772" w:rsidP="005E5B25">
      <w:pPr>
        <w:pStyle w:val="20"/>
        <w:numPr>
          <w:ilvl w:val="0"/>
          <w:numId w:val="12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продолжать развивать у детей музыкальные способности детей: </w:t>
      </w:r>
      <w:proofErr w:type="spellStart"/>
      <w:r w:rsidRPr="00267772">
        <w:rPr>
          <w:sz w:val="24"/>
          <w:szCs w:val="24"/>
          <w:lang w:val="ru-RU"/>
        </w:rPr>
        <w:t>звуковысотный</w:t>
      </w:r>
      <w:proofErr w:type="spellEnd"/>
      <w:r w:rsidRPr="00267772">
        <w:rPr>
          <w:sz w:val="24"/>
          <w:szCs w:val="24"/>
          <w:lang w:val="ru-RU"/>
        </w:rPr>
        <w:t>, ритмический, тембровый, динамический слух;</w:t>
      </w:r>
    </w:p>
    <w:p w14:paraId="474405B8" w14:textId="77777777" w:rsidR="00267772" w:rsidRPr="00267772" w:rsidRDefault="00267772" w:rsidP="005E5B25">
      <w:pPr>
        <w:pStyle w:val="20"/>
        <w:numPr>
          <w:ilvl w:val="0"/>
          <w:numId w:val="12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умение творческой интерпретации музыки разными средствами художественной выразительности;</w:t>
      </w:r>
    </w:p>
    <w:p w14:paraId="179C397D" w14:textId="77777777" w:rsidR="00267772" w:rsidRPr="00267772" w:rsidRDefault="00267772" w:rsidP="005E5B25">
      <w:pPr>
        <w:pStyle w:val="20"/>
        <w:numPr>
          <w:ilvl w:val="0"/>
          <w:numId w:val="12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способствовать дальнейшему развитию у детей навыков пения, движений под музыку, игры и импровизации мелодий на детских музыкальных инструментах; творческой активности детей;</w:t>
      </w:r>
    </w:p>
    <w:p w14:paraId="5F563B7D" w14:textId="77777777" w:rsidR="00267772" w:rsidRPr="00267772" w:rsidRDefault="00267772" w:rsidP="005E5B25">
      <w:pPr>
        <w:pStyle w:val="20"/>
        <w:numPr>
          <w:ilvl w:val="0"/>
          <w:numId w:val="12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умение сотрудничества в коллективной музыкальной деятельности;</w:t>
      </w:r>
    </w:p>
    <w:p w14:paraId="0A350467" w14:textId="77777777" w:rsidR="00267772" w:rsidRPr="00267772" w:rsidRDefault="00267772" w:rsidP="005E5B25">
      <w:pPr>
        <w:pStyle w:val="20"/>
        <w:numPr>
          <w:ilvl w:val="0"/>
          <w:numId w:val="98"/>
        </w:numPr>
        <w:shd w:val="clear" w:color="auto" w:fill="auto"/>
        <w:tabs>
          <w:tab w:val="left" w:pos="1013"/>
        </w:tabs>
        <w:spacing w:before="0" w:after="0" w:line="276" w:lineRule="auto"/>
        <w:ind w:firstLine="709"/>
        <w:jc w:val="both"/>
        <w:rPr>
          <w:sz w:val="24"/>
          <w:szCs w:val="24"/>
        </w:rPr>
      </w:pPr>
      <w:proofErr w:type="spellStart"/>
      <w:r w:rsidRPr="00267772">
        <w:rPr>
          <w:sz w:val="24"/>
          <w:szCs w:val="24"/>
        </w:rPr>
        <w:t>театрализованная</w:t>
      </w:r>
      <w:proofErr w:type="spellEnd"/>
      <w:r w:rsidRPr="00267772">
        <w:rPr>
          <w:sz w:val="24"/>
          <w:szCs w:val="24"/>
        </w:rPr>
        <w:t xml:space="preserve"> </w:t>
      </w:r>
      <w:proofErr w:type="spellStart"/>
      <w:r w:rsidRPr="00267772">
        <w:rPr>
          <w:sz w:val="24"/>
          <w:szCs w:val="24"/>
        </w:rPr>
        <w:t>деятельность</w:t>
      </w:r>
      <w:proofErr w:type="spellEnd"/>
      <w:r w:rsidRPr="00267772">
        <w:rPr>
          <w:sz w:val="24"/>
          <w:szCs w:val="24"/>
        </w:rPr>
        <w:t>:</w:t>
      </w:r>
    </w:p>
    <w:p w14:paraId="2EF69CAA" w14:textId="77777777" w:rsidR="00267772" w:rsidRPr="00267772" w:rsidRDefault="00267772" w:rsidP="005E5B25">
      <w:pPr>
        <w:pStyle w:val="20"/>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различными видами театрального искусства (кукольный театр, балет, опера и прочее);</w:t>
      </w:r>
    </w:p>
    <w:p w14:paraId="45E4F6E8" w14:textId="77777777" w:rsidR="00267772" w:rsidRPr="00267772" w:rsidRDefault="00267772" w:rsidP="005E5B25">
      <w:pPr>
        <w:pStyle w:val="20"/>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театральной терминологией (акт, актер, антракт, кулисы и так далее);</w:t>
      </w:r>
    </w:p>
    <w:p w14:paraId="7BE0F141" w14:textId="77777777" w:rsidR="00267772" w:rsidRPr="00267772" w:rsidRDefault="00267772" w:rsidP="005E5B25">
      <w:pPr>
        <w:pStyle w:val="20"/>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интерес к сценическому искусству;</w:t>
      </w:r>
    </w:p>
    <w:p w14:paraId="7F9435AF" w14:textId="77777777" w:rsidR="00267772" w:rsidRPr="00267772" w:rsidRDefault="00267772" w:rsidP="005E5B25">
      <w:pPr>
        <w:pStyle w:val="20"/>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атмосферу творческого выбора и инициативы для каждого ребёнка; развивать личностные качеств (коммуникативные навыки, партнерские взаимоотношения;</w:t>
      </w:r>
    </w:p>
    <w:p w14:paraId="73DC6A24" w14:textId="77777777" w:rsidR="00267772" w:rsidRPr="00267772" w:rsidRDefault="00267772" w:rsidP="005E5B25">
      <w:pPr>
        <w:pStyle w:val="20"/>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доброжелательность и контактность в отношениях со сверстниками;</w:t>
      </w:r>
    </w:p>
    <w:p w14:paraId="69E0D2BF" w14:textId="77777777" w:rsidR="00267772" w:rsidRPr="00267772" w:rsidRDefault="00267772" w:rsidP="005E5B25">
      <w:pPr>
        <w:pStyle w:val="20"/>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навыки действий с воображаемыми предметами; способствовать развитию навыков передачи образа различными способами (речь, мимика, жест, пантомима и прочее);</w:t>
      </w:r>
    </w:p>
    <w:p w14:paraId="7101EA56" w14:textId="77777777" w:rsidR="00267772" w:rsidRPr="00267772" w:rsidRDefault="00267772" w:rsidP="005E5B25">
      <w:pPr>
        <w:pStyle w:val="20"/>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условия для показа результатов творческой деятельности, поддерживать инициативу изготовления декораций, элементов костюмов и атрибутов;</w:t>
      </w:r>
    </w:p>
    <w:p w14:paraId="7187D63B" w14:textId="77777777" w:rsidR="00267772" w:rsidRPr="00267772" w:rsidRDefault="00267772" w:rsidP="005E5B25">
      <w:pPr>
        <w:pStyle w:val="20"/>
        <w:numPr>
          <w:ilvl w:val="0"/>
          <w:numId w:val="98"/>
        </w:numPr>
        <w:shd w:val="clear" w:color="auto" w:fill="auto"/>
        <w:tabs>
          <w:tab w:val="left" w:pos="1042"/>
        </w:tabs>
        <w:spacing w:before="0" w:after="0" w:line="276" w:lineRule="auto"/>
        <w:ind w:firstLine="709"/>
        <w:jc w:val="both"/>
        <w:rPr>
          <w:sz w:val="24"/>
          <w:szCs w:val="24"/>
        </w:rPr>
      </w:pPr>
      <w:proofErr w:type="spellStart"/>
      <w:r w:rsidRPr="00267772">
        <w:rPr>
          <w:sz w:val="24"/>
          <w:szCs w:val="24"/>
        </w:rPr>
        <w:t>культурно-досуговая</w:t>
      </w:r>
      <w:proofErr w:type="spellEnd"/>
      <w:r w:rsidRPr="00267772">
        <w:rPr>
          <w:sz w:val="24"/>
          <w:szCs w:val="24"/>
        </w:rPr>
        <w:t xml:space="preserve"> </w:t>
      </w:r>
      <w:proofErr w:type="spellStart"/>
      <w:r w:rsidRPr="00267772">
        <w:rPr>
          <w:sz w:val="24"/>
          <w:szCs w:val="24"/>
        </w:rPr>
        <w:t>деятельность</w:t>
      </w:r>
      <w:proofErr w:type="spellEnd"/>
      <w:r w:rsidRPr="00267772">
        <w:rPr>
          <w:sz w:val="24"/>
          <w:szCs w:val="24"/>
        </w:rPr>
        <w:t>:</w:t>
      </w:r>
    </w:p>
    <w:p w14:paraId="03329258" w14:textId="77777777" w:rsidR="00267772" w:rsidRPr="00267772" w:rsidRDefault="00267772" w:rsidP="005E5B25">
      <w:pPr>
        <w:pStyle w:val="20"/>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желание организовывать свободное время с интересом и пользой. Формировать основы досуговой культуры во время игр, творчества, прогулки и прочее;</w:t>
      </w:r>
    </w:p>
    <w:p w14:paraId="4624E5A7" w14:textId="77777777" w:rsidR="00267772" w:rsidRPr="00267772" w:rsidRDefault="00267772" w:rsidP="005E5B25">
      <w:pPr>
        <w:pStyle w:val="20"/>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условия для проявления культурных потребностей и интересов, а также их использования в организации своего досуга;</w:t>
      </w:r>
    </w:p>
    <w:p w14:paraId="108B0D8B" w14:textId="77777777" w:rsidR="00267772" w:rsidRPr="00267772" w:rsidRDefault="00267772" w:rsidP="005E5B25">
      <w:pPr>
        <w:pStyle w:val="20"/>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понятия праздничный и будний день, понимать их различия;</w:t>
      </w:r>
    </w:p>
    <w:p w14:paraId="419337C2" w14:textId="77777777" w:rsidR="00267772" w:rsidRPr="00267772" w:rsidRDefault="00267772" w:rsidP="005E5B25">
      <w:pPr>
        <w:pStyle w:val="20"/>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с историей возникновения праздников, воспитывать бережное отношение к народным праздничным традициям и обычаям;</w:t>
      </w:r>
    </w:p>
    <w:p w14:paraId="47CED209" w14:textId="77777777" w:rsidR="00267772" w:rsidRPr="00267772" w:rsidRDefault="00267772" w:rsidP="005E5B25">
      <w:pPr>
        <w:pStyle w:val="20"/>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интерес к участию в праздничных программах и вызывать желание принимать участие в подготовке помещений к ним (украшение флажками, гирляндами, цветами и прочее);</w:t>
      </w:r>
    </w:p>
    <w:p w14:paraId="645C84D3" w14:textId="77777777" w:rsidR="00267772" w:rsidRPr="00267772" w:rsidRDefault="00267772" w:rsidP="005E5B25">
      <w:pPr>
        <w:pStyle w:val="20"/>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внимание и отзывчивость к окружающим людям во время праздничных мероприятий (поздравлять, приглашать на праздник, готовить подарки и прочее);</w:t>
      </w:r>
    </w:p>
    <w:p w14:paraId="4C607F86" w14:textId="77777777" w:rsidR="00267772" w:rsidRPr="00267772" w:rsidRDefault="00267772" w:rsidP="005E5B25">
      <w:pPr>
        <w:pStyle w:val="20"/>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интерес к народной культуре, продолжать знакомить с традициями народов страны; воспитывать интерес и желание участвовать в народных праздниках и развлечениях;</w:t>
      </w:r>
    </w:p>
    <w:p w14:paraId="2D090E99" w14:textId="77777777" w:rsidR="00267772" w:rsidRPr="00267772" w:rsidRDefault="00267772" w:rsidP="005E5B25">
      <w:pPr>
        <w:pStyle w:val="20"/>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поддерживать интерес к участию в творческих объединениях дополнительного образования в ДОО и вне её.</w:t>
      </w:r>
    </w:p>
    <w:p w14:paraId="4F81D208" w14:textId="77777777" w:rsidR="00267772" w:rsidRPr="009B4108" w:rsidRDefault="00267772" w:rsidP="00632D4D">
      <w:pPr>
        <w:pStyle w:val="20"/>
        <w:shd w:val="clear" w:color="auto" w:fill="auto"/>
        <w:tabs>
          <w:tab w:val="left" w:pos="1580"/>
        </w:tabs>
        <w:spacing w:before="0" w:after="0" w:line="276" w:lineRule="auto"/>
        <w:ind w:left="709"/>
        <w:jc w:val="both"/>
        <w:rPr>
          <w:sz w:val="24"/>
          <w:szCs w:val="24"/>
          <w:lang w:val="ru-RU"/>
        </w:rPr>
      </w:pPr>
      <w:r w:rsidRPr="009B4108">
        <w:rPr>
          <w:b/>
          <w:sz w:val="24"/>
          <w:szCs w:val="24"/>
          <w:lang w:val="ru-RU"/>
        </w:rPr>
        <w:t>Содержание</w:t>
      </w:r>
      <w:r w:rsidRPr="009B4108">
        <w:rPr>
          <w:sz w:val="24"/>
          <w:szCs w:val="24"/>
          <w:lang w:val="ru-RU"/>
        </w:rPr>
        <w:t xml:space="preserve"> образовательной деятельности.</w:t>
      </w:r>
    </w:p>
    <w:p w14:paraId="42635D90" w14:textId="77777777" w:rsidR="00267772" w:rsidRPr="009B4108" w:rsidRDefault="00267772" w:rsidP="00632D4D">
      <w:pPr>
        <w:pStyle w:val="20"/>
        <w:shd w:val="clear" w:color="auto" w:fill="auto"/>
        <w:tabs>
          <w:tab w:val="left" w:pos="1782"/>
        </w:tabs>
        <w:spacing w:before="0" w:after="0" w:line="276" w:lineRule="auto"/>
        <w:ind w:left="709"/>
        <w:jc w:val="both"/>
        <w:rPr>
          <w:b/>
          <w:i/>
          <w:sz w:val="24"/>
          <w:szCs w:val="24"/>
          <w:lang w:val="ru-RU"/>
        </w:rPr>
      </w:pPr>
      <w:r w:rsidRPr="009B4108">
        <w:rPr>
          <w:b/>
          <w:i/>
          <w:sz w:val="24"/>
          <w:szCs w:val="24"/>
          <w:lang w:val="ru-RU"/>
        </w:rPr>
        <w:t>Приобщение к искусству.</w:t>
      </w:r>
    </w:p>
    <w:p w14:paraId="79094349" w14:textId="77777777" w:rsidR="00267772" w:rsidRPr="00267772" w:rsidRDefault="00267772" w:rsidP="005E5B25">
      <w:pPr>
        <w:pStyle w:val="20"/>
        <w:numPr>
          <w:ilvl w:val="0"/>
          <w:numId w:val="99"/>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 xml:space="preserve">Педагог продолжает формировать у детей интерес к музыке, живописи, народному искусству, воспитывать бережное отношение к произведениям искусства. Развивает у детей эстетические чувства, эмоции, эстетический вкус, эстетическое восприятие произведений </w:t>
      </w:r>
      <w:r w:rsidRPr="00267772">
        <w:rPr>
          <w:sz w:val="24"/>
          <w:szCs w:val="24"/>
          <w:lang w:val="ru-RU"/>
        </w:rPr>
        <w:lastRenderedPageBreak/>
        <w:t>искусства, формирует умение выделять их выразительные средства. Учит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 Формирует у детей умение выделять, называть, группировать произведения по видам искусства: литература, музыка, изобразительное искусство, архитектура, театр, цирк.</w:t>
      </w:r>
    </w:p>
    <w:p w14:paraId="73674FE3" w14:textId="77777777" w:rsidR="00267772" w:rsidRPr="00267772" w:rsidRDefault="00267772" w:rsidP="005E5B25">
      <w:pPr>
        <w:pStyle w:val="20"/>
        <w:numPr>
          <w:ilvl w:val="0"/>
          <w:numId w:val="99"/>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продолжает развивать у детей стремление к познанию культурных традиций через творческую деятельность (изобразительную, музыкальную, театрализованную, культурно-досуговую).</w:t>
      </w:r>
    </w:p>
    <w:p w14:paraId="5D70A7C8" w14:textId="77777777" w:rsidR="00267772" w:rsidRPr="00267772" w:rsidRDefault="00267772" w:rsidP="005E5B25">
      <w:pPr>
        <w:pStyle w:val="20"/>
        <w:numPr>
          <w:ilvl w:val="0"/>
          <w:numId w:val="99"/>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формирует духовно-нравственные качества в процессе ознакомления с различными видами искусства духовно-нравственного содержания;</w:t>
      </w:r>
    </w:p>
    <w:p w14:paraId="45E18849" w14:textId="77777777" w:rsidR="00267772" w:rsidRPr="00267772" w:rsidRDefault="00267772" w:rsidP="005E5B25">
      <w:pPr>
        <w:pStyle w:val="20"/>
        <w:numPr>
          <w:ilvl w:val="0"/>
          <w:numId w:val="99"/>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продолжает знакомить детей (без запоминания) с видами изобразительного искусства: графика, декоративно-прикладное искусство, живопись, скульптура, фотоискусство. Педагог продолжает знакомить детей с основными жанрами изобразительного искусства: натюрморт, пейзаж, портрет. Формирует у детей умение выделять и использовать в своей изобразительной, музыкальной, театрализованной деятельности средства выразительности разных видов искусства, называть материалы для разных видов художественной деятельности.</w:t>
      </w:r>
    </w:p>
    <w:p w14:paraId="7836302F" w14:textId="77777777" w:rsidR="00267772" w:rsidRPr="00267772" w:rsidRDefault="00267772" w:rsidP="005E5B25">
      <w:pPr>
        <w:pStyle w:val="20"/>
        <w:numPr>
          <w:ilvl w:val="0"/>
          <w:numId w:val="99"/>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 xml:space="preserve">Педагог знакомит детей с произведениями живописи (И.И. Шишкин, И.И. Левитан, В.А. Серов, И.Э. Грабарь, П.П. Кончаловский и другими), изображением родной природы в картинах художников. Расширяет представления о графике (ее выразительных средствах). Знакомить с творчеством художников- иллюстраторов детских книг (Ю.А. Васнецов, Е.М. </w:t>
      </w:r>
      <w:proofErr w:type="spellStart"/>
      <w:r w:rsidRPr="00267772">
        <w:rPr>
          <w:sz w:val="24"/>
          <w:szCs w:val="24"/>
          <w:lang w:val="ru-RU"/>
        </w:rPr>
        <w:t>Рачев</w:t>
      </w:r>
      <w:proofErr w:type="spellEnd"/>
      <w:r w:rsidRPr="00267772">
        <w:rPr>
          <w:sz w:val="24"/>
          <w:szCs w:val="24"/>
          <w:lang w:val="ru-RU"/>
        </w:rPr>
        <w:t>, Е.И. Чарушин, И.Я. Билибин и другие). Знакомит с творчеством русских и зарубежных композиторов, а также детских композиторов-песенников (И.С. Бах, В.А. Моцарт, П.И. Чайковский, М.И. Глинка, С.С. Прокофьев, В.Я. Шаинский и другими).</w:t>
      </w:r>
    </w:p>
    <w:p w14:paraId="51E368D8" w14:textId="77777777" w:rsidR="00267772" w:rsidRPr="00267772" w:rsidRDefault="00267772" w:rsidP="005E5B25">
      <w:pPr>
        <w:pStyle w:val="20"/>
        <w:numPr>
          <w:ilvl w:val="0"/>
          <w:numId w:val="99"/>
        </w:numPr>
        <w:shd w:val="clear" w:color="auto" w:fill="auto"/>
        <w:tabs>
          <w:tab w:val="left" w:pos="1100"/>
        </w:tabs>
        <w:spacing w:before="0" w:after="0" w:line="276" w:lineRule="auto"/>
        <w:ind w:firstLine="709"/>
        <w:jc w:val="both"/>
        <w:rPr>
          <w:sz w:val="24"/>
          <w:szCs w:val="24"/>
          <w:lang w:val="ru-RU"/>
        </w:rPr>
      </w:pPr>
      <w:r w:rsidRPr="00267772">
        <w:rPr>
          <w:sz w:val="24"/>
          <w:szCs w:val="24"/>
          <w:lang w:val="ru-RU"/>
        </w:rPr>
        <w:t>Педагог продолжает знакомить детей с архитектурой. Закрепляет у детей знания о том, что существуют различные по назначению здания: жилые дома, магазины, театры, кинотеатры и другое. Обращает внимание детей на сходства и различия архитектурных сооружений одинакового назначения: форма, пропорции (высота, длина, украшения - декор и так далее). Подводит детей к пониманию зависимости конструкции здания от его назначения: жилой дом, театр, храм и так далее. Развивает у детей наблюдательность, учит внимательно рассматривать здания, замечать их характерные особенности, разнообразие пропорций, конструкций, украшающих деталей. При чтении литературных произведений, сказок обращает внимание детей на описание сказочных домиков (теремок, рукавичка, избушка на курьих ножках), дворцов.</w:t>
      </w:r>
    </w:p>
    <w:p w14:paraId="1C3A045B" w14:textId="77777777" w:rsidR="00267772" w:rsidRPr="00267772" w:rsidRDefault="00267772" w:rsidP="005E5B25">
      <w:pPr>
        <w:pStyle w:val="20"/>
        <w:numPr>
          <w:ilvl w:val="0"/>
          <w:numId w:val="99"/>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Расширяет представления детей о народном искусстве, фольклоре, музыке и художественных промыслах. Педагог знакомит детей с видами и жанрами фольклора. Поощряет участие детей в фольклорных развлечениях и праздниках.</w:t>
      </w:r>
    </w:p>
    <w:p w14:paraId="78C5E162" w14:textId="77777777" w:rsidR="00267772" w:rsidRPr="00267772" w:rsidRDefault="00267772" w:rsidP="005E5B25">
      <w:pPr>
        <w:pStyle w:val="20"/>
        <w:numPr>
          <w:ilvl w:val="0"/>
          <w:numId w:val="99"/>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Педагог поощряет активное участие детей в художественной деятельности как по собственному желанию, так и под руководством взрослых.</w:t>
      </w:r>
    </w:p>
    <w:p w14:paraId="5A6473FF" w14:textId="77777777" w:rsidR="00267772" w:rsidRPr="00267772" w:rsidRDefault="00267772" w:rsidP="005E5B25">
      <w:pPr>
        <w:pStyle w:val="20"/>
        <w:numPr>
          <w:ilvl w:val="0"/>
          <w:numId w:val="99"/>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расширяет представления детей о творческих профессиях, их значении, особенностях: художник, композитор, музыкант, актер, артист балета и другие. Педагог закрепляет и расширяет знания детей о телевидении, музеях, театре, цирке, кино, библиотеке; формирует желание посещать их.</w:t>
      </w:r>
    </w:p>
    <w:p w14:paraId="5AC2E02B" w14:textId="77777777" w:rsidR="00267772" w:rsidRPr="009B4108" w:rsidRDefault="00267772" w:rsidP="00632D4D">
      <w:pPr>
        <w:pStyle w:val="20"/>
        <w:shd w:val="clear" w:color="auto" w:fill="auto"/>
        <w:tabs>
          <w:tab w:val="left" w:pos="1777"/>
        </w:tabs>
        <w:spacing w:before="0" w:after="0" w:line="276" w:lineRule="auto"/>
        <w:ind w:left="709"/>
        <w:jc w:val="both"/>
        <w:rPr>
          <w:b/>
          <w:i/>
          <w:sz w:val="24"/>
          <w:szCs w:val="24"/>
        </w:rPr>
      </w:pPr>
      <w:proofErr w:type="spellStart"/>
      <w:r w:rsidRPr="009B4108">
        <w:rPr>
          <w:b/>
          <w:i/>
          <w:sz w:val="24"/>
          <w:szCs w:val="24"/>
        </w:rPr>
        <w:t>Изобразительная</w:t>
      </w:r>
      <w:proofErr w:type="spellEnd"/>
      <w:r w:rsidRPr="009B4108">
        <w:rPr>
          <w:b/>
          <w:i/>
          <w:sz w:val="24"/>
          <w:szCs w:val="24"/>
        </w:rPr>
        <w:t xml:space="preserve"> </w:t>
      </w:r>
      <w:proofErr w:type="spellStart"/>
      <w:r w:rsidRPr="009B4108">
        <w:rPr>
          <w:b/>
          <w:i/>
          <w:sz w:val="24"/>
          <w:szCs w:val="24"/>
        </w:rPr>
        <w:t>деятельность</w:t>
      </w:r>
      <w:proofErr w:type="spellEnd"/>
      <w:r w:rsidRPr="009B4108">
        <w:rPr>
          <w:b/>
          <w:i/>
          <w:sz w:val="24"/>
          <w:szCs w:val="24"/>
        </w:rPr>
        <w:t>.</w:t>
      </w:r>
    </w:p>
    <w:p w14:paraId="011EA5FF" w14:textId="77777777" w:rsidR="00267772" w:rsidRPr="00267772" w:rsidRDefault="00267772" w:rsidP="005E5B25">
      <w:pPr>
        <w:pStyle w:val="20"/>
        <w:numPr>
          <w:ilvl w:val="0"/>
          <w:numId w:val="100"/>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 xml:space="preserve">Педагог продолжает развивать интерес детей к изобразительной деятельности. Выявляет задатки у детей и развивает на их основе </w:t>
      </w:r>
      <w:proofErr w:type="spellStart"/>
      <w:r w:rsidRPr="00267772">
        <w:rPr>
          <w:sz w:val="24"/>
          <w:szCs w:val="24"/>
          <w:lang w:val="ru-RU"/>
        </w:rPr>
        <w:t>художественно</w:t>
      </w:r>
      <w:r w:rsidRPr="00267772">
        <w:rPr>
          <w:sz w:val="24"/>
          <w:szCs w:val="24"/>
          <w:lang w:val="ru-RU"/>
        </w:rPr>
        <w:softHyphen/>
        <w:t>творческие</w:t>
      </w:r>
      <w:proofErr w:type="spellEnd"/>
      <w:r w:rsidRPr="00267772">
        <w:rPr>
          <w:sz w:val="24"/>
          <w:szCs w:val="24"/>
          <w:lang w:val="ru-RU"/>
        </w:rPr>
        <w:t xml:space="preserve"> способности в </w:t>
      </w:r>
      <w:r w:rsidRPr="00267772">
        <w:rPr>
          <w:sz w:val="24"/>
          <w:szCs w:val="24"/>
          <w:lang w:val="ru-RU"/>
        </w:rPr>
        <w:lastRenderedPageBreak/>
        <w:t>продуктивных видах детской деятельности. Педагог обогащает сенсорный опыт детей; закрепляет знания об основных формах предметов и объектов природы. Развивает у детей эстетическое восприятие, учит созерцать красоту окружающего мира. Развивает у детей способность наблюдать, всматриваться (вслушиваться) в явления и объекты природы, замечать их изменения (например, как изменяются форма и цвет медленно плывущих облаков, как постепенно раскрывается утром и закрывается вечером венчик цветка, как изменяется освещение предметов на солнце и в тени). В процессе восприятия предметов и явлений развивает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обобщения. Развивает у детей чувство формы, цвета, пропорций, учит передавать в изображении основные свойства предметов (форма, величина, цвет), характерные детали, соотношение предметов и их частей по величине, высоте, расположению относительно друг друга. Педагог продолжает совершенствовать умение детей рассматривать работы (рисунки, лепку, аппликации), радоваться достигнутому результату, замечать и выделять выразительные решения изображений.</w:t>
      </w:r>
    </w:p>
    <w:p w14:paraId="0FD2C8FC"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Предметное рисование: педагог продолжает совершенствовать у детей умение передавать в рисунке образы предметов, объектов, персонажей сказок, литературных произведений. Обращает внимание детей на отличия предметов по форме, величине, пропорциям частей; побуждает их передавать эти отличия в рисунках. Учит передавать положение предметов в пространстве на листе бумаги, обращает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наклоняться и так далее). Учит детей передавать движения фигур. Способствует у детей овладению композиционным умениям: учит располагать предмет на листе с учётом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горизонтали). Закрепляет у детей способы и приемы рисования различными изобразительными материалами (цветные карандаши, гуашь, акварель, цветные мелки, пастель, сангина, угольный карандаш, фломастеры, разнообразные кисти и тому подобное). Вырабатывает у детей навыки рисования контура предмета простым карандашом с легким нажимом на него, чтобы при последующем закрашивании изображения не оставалось жестких, грубых линий, пачкающих рисунок.</w:t>
      </w:r>
    </w:p>
    <w:p w14:paraId="24751882"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учит детей рисовать акварелью в соответствии с её спецификой (прозрачностью и легкостью цвета, плавностью перехода одного цвета в другой). Учит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кисти мелкие пятнышки. Педагог закрепляет знания детей об уже известных цветах, знакомить с новыми цветами (фиолетовый) и оттенками (голубой, розовый, темно-зеленый, сиреневый), развивать чувство цвета. Учит детей смешивать краски для получения новых цветов и оттенков (при рисовании гуашью) и высветлять цвет, добавляя в краску воду (при рисовании акварелью). При рисовании карандашами учит передавать оттенки цвета, регулируя нажим на карандаш. В карандашном исполнении дети могут, регулируя нажим, передать до трех оттенков цвета.</w:t>
      </w:r>
    </w:p>
    <w:p w14:paraId="3B39F19B"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 xml:space="preserve">Сюжетное рисование: педагог учит детей создавать сюжетные композиции на темы окружающей жизни и на темы литературных произведений («Кого встретил Колобок», «Два жадных медвежонка», «Где обедал воробей?» и другие). Развивает у детей композиционные умения, учит располагать изображения на полосе внизу листа, по всему листу. Обращает внимание детей на соотношение по величине разных предметов в сюжете (дома большие, </w:t>
      </w:r>
      <w:r w:rsidRPr="00267772">
        <w:rPr>
          <w:sz w:val="24"/>
          <w:szCs w:val="24"/>
          <w:lang w:val="ru-RU"/>
        </w:rPr>
        <w:lastRenderedPageBreak/>
        <w:t>деревья высокие и низкие; люди меньше домов, но больше растущих на лугу цветов). Педагог учит располагать на рисунке предметы так, чтобы они загораживали друг друга (растущие перед домом деревья и частично его загораживающие и тому подобное).</w:t>
      </w:r>
    </w:p>
    <w:p w14:paraId="38F6963F" w14:textId="77777777" w:rsidR="00267772" w:rsidRPr="00267772" w:rsidRDefault="00267772" w:rsidP="00632D4D">
      <w:pPr>
        <w:pStyle w:val="20"/>
        <w:shd w:val="clear" w:color="auto" w:fill="auto"/>
        <w:spacing w:before="0" w:after="0" w:line="276" w:lineRule="auto"/>
        <w:ind w:firstLine="709"/>
        <w:jc w:val="both"/>
        <w:rPr>
          <w:sz w:val="24"/>
          <w:szCs w:val="24"/>
        </w:rPr>
      </w:pPr>
      <w:r w:rsidRPr="00267772">
        <w:rPr>
          <w:sz w:val="24"/>
          <w:szCs w:val="24"/>
          <w:lang w:val="ru-RU"/>
        </w:rPr>
        <w:t xml:space="preserve">Декоративное рисование: педагог продолжает знакомить детей с изделиями народных промыслов, закрепляет и углубляет знания о дымковской и </w:t>
      </w:r>
      <w:proofErr w:type="spellStart"/>
      <w:r w:rsidRPr="00267772">
        <w:rPr>
          <w:sz w:val="24"/>
          <w:szCs w:val="24"/>
          <w:lang w:val="ru-RU"/>
        </w:rPr>
        <w:t>филимоновской</w:t>
      </w:r>
      <w:proofErr w:type="spellEnd"/>
      <w:r w:rsidRPr="00267772">
        <w:rPr>
          <w:sz w:val="24"/>
          <w:szCs w:val="24"/>
          <w:lang w:val="ru-RU"/>
        </w:rPr>
        <w:t xml:space="preserve"> игрушках и их росписи; предлагает создавать изображения по мотивам народной декоративной росписи, знакомит с её цветовым строем и элементами композиции, поощряет детей за разнообразие используемых элементов. Продолжает знакомить детей с городецкой росписью, её цветовым решением, спецификой создания декоративных цветов (как правило, не чистых тонов, а оттенков), учит использовать для украшения оживки. Продолжает знакомить детей с росписью </w:t>
      </w:r>
      <w:proofErr w:type="spellStart"/>
      <w:r w:rsidRPr="00267772">
        <w:rPr>
          <w:sz w:val="24"/>
          <w:szCs w:val="24"/>
          <w:lang w:val="ru-RU"/>
        </w:rPr>
        <w:t>Полхов</w:t>
      </w:r>
      <w:proofErr w:type="spellEnd"/>
      <w:r w:rsidRPr="00267772">
        <w:rPr>
          <w:sz w:val="24"/>
          <w:szCs w:val="24"/>
          <w:lang w:val="ru-RU"/>
        </w:rPr>
        <w:t xml:space="preserve">-Майдана. Педагог включает городецкую и </w:t>
      </w:r>
      <w:proofErr w:type="spellStart"/>
      <w:r w:rsidRPr="00267772">
        <w:rPr>
          <w:sz w:val="24"/>
          <w:szCs w:val="24"/>
          <w:lang w:val="ru-RU"/>
        </w:rPr>
        <w:t>полхов-майданскую</w:t>
      </w:r>
      <w:proofErr w:type="spellEnd"/>
      <w:r w:rsidRPr="00267772">
        <w:rPr>
          <w:sz w:val="24"/>
          <w:szCs w:val="24"/>
          <w:lang w:val="ru-RU"/>
        </w:rPr>
        <w:t xml:space="preserve"> роспись в творческую работу детей, помогает осваивать специфику этих видов росписи. Знакомит детей с региональным (местным) декоративным искусством. Учит детей составлять узоры по мотивам городецкой, </w:t>
      </w:r>
      <w:proofErr w:type="spellStart"/>
      <w:r w:rsidRPr="00267772">
        <w:rPr>
          <w:sz w:val="24"/>
          <w:szCs w:val="24"/>
          <w:lang w:val="ru-RU"/>
        </w:rPr>
        <w:t>полхов-майданской</w:t>
      </w:r>
      <w:proofErr w:type="spellEnd"/>
      <w:r w:rsidRPr="00267772">
        <w:rPr>
          <w:sz w:val="24"/>
          <w:szCs w:val="24"/>
          <w:lang w:val="ru-RU"/>
        </w:rPr>
        <w:t xml:space="preserve">, гжельской росписи: знакомит с характерными элементами (бутоны, цветы, листья, травка, усики, завитки, оживки). Педагог учит создавать узоры на листах в форме народного изделия (поднос, солонка, чашка, розетка и другое). Для развития творчества в декоративной деятельности, педагог учит детей использовать декоративные ткани, предоставляя детям бумагу в форме одежды и головных уборов (кокошник, платок, свитер и другое), предметов быта (салфетка, полотенце), учит ритмично располагать узор. </w:t>
      </w:r>
      <w:proofErr w:type="spellStart"/>
      <w:r w:rsidRPr="00267772">
        <w:rPr>
          <w:sz w:val="24"/>
          <w:szCs w:val="24"/>
        </w:rPr>
        <w:t>Педагог</w:t>
      </w:r>
      <w:proofErr w:type="spellEnd"/>
      <w:r w:rsidRPr="00267772">
        <w:rPr>
          <w:sz w:val="24"/>
          <w:szCs w:val="24"/>
        </w:rPr>
        <w:t xml:space="preserve"> </w:t>
      </w:r>
      <w:proofErr w:type="spellStart"/>
      <w:r w:rsidRPr="00267772">
        <w:rPr>
          <w:sz w:val="24"/>
          <w:szCs w:val="24"/>
        </w:rPr>
        <w:t>предлагает</w:t>
      </w:r>
      <w:proofErr w:type="spellEnd"/>
      <w:r w:rsidRPr="00267772">
        <w:rPr>
          <w:sz w:val="24"/>
          <w:szCs w:val="24"/>
        </w:rPr>
        <w:t xml:space="preserve"> </w:t>
      </w:r>
      <w:proofErr w:type="spellStart"/>
      <w:r w:rsidRPr="00267772">
        <w:rPr>
          <w:sz w:val="24"/>
          <w:szCs w:val="24"/>
        </w:rPr>
        <w:t>детям</w:t>
      </w:r>
      <w:proofErr w:type="spellEnd"/>
      <w:r w:rsidRPr="00267772">
        <w:rPr>
          <w:sz w:val="24"/>
          <w:szCs w:val="24"/>
        </w:rPr>
        <w:t xml:space="preserve"> </w:t>
      </w:r>
      <w:proofErr w:type="spellStart"/>
      <w:r w:rsidRPr="00267772">
        <w:rPr>
          <w:sz w:val="24"/>
          <w:szCs w:val="24"/>
        </w:rPr>
        <w:t>расписывать</w:t>
      </w:r>
      <w:proofErr w:type="spellEnd"/>
      <w:r w:rsidRPr="00267772">
        <w:rPr>
          <w:sz w:val="24"/>
          <w:szCs w:val="24"/>
        </w:rPr>
        <w:t xml:space="preserve"> </w:t>
      </w:r>
      <w:proofErr w:type="spellStart"/>
      <w:r w:rsidRPr="00267772">
        <w:rPr>
          <w:sz w:val="24"/>
          <w:szCs w:val="24"/>
        </w:rPr>
        <w:t>бумажные</w:t>
      </w:r>
      <w:proofErr w:type="spellEnd"/>
      <w:r w:rsidRPr="00267772">
        <w:rPr>
          <w:sz w:val="24"/>
          <w:szCs w:val="24"/>
        </w:rPr>
        <w:t xml:space="preserve"> </w:t>
      </w:r>
      <w:proofErr w:type="spellStart"/>
      <w:r w:rsidRPr="00267772">
        <w:rPr>
          <w:sz w:val="24"/>
          <w:szCs w:val="24"/>
        </w:rPr>
        <w:t>силуэты</w:t>
      </w:r>
      <w:proofErr w:type="spellEnd"/>
      <w:r w:rsidRPr="00267772">
        <w:rPr>
          <w:sz w:val="24"/>
          <w:szCs w:val="24"/>
        </w:rPr>
        <w:t xml:space="preserve"> и </w:t>
      </w:r>
      <w:proofErr w:type="spellStart"/>
      <w:r w:rsidRPr="00267772">
        <w:rPr>
          <w:sz w:val="24"/>
          <w:szCs w:val="24"/>
        </w:rPr>
        <w:t>объемные</w:t>
      </w:r>
      <w:proofErr w:type="spellEnd"/>
      <w:r w:rsidRPr="00267772">
        <w:rPr>
          <w:sz w:val="24"/>
          <w:szCs w:val="24"/>
        </w:rPr>
        <w:t xml:space="preserve"> </w:t>
      </w:r>
      <w:proofErr w:type="spellStart"/>
      <w:r w:rsidRPr="00267772">
        <w:rPr>
          <w:sz w:val="24"/>
          <w:szCs w:val="24"/>
        </w:rPr>
        <w:t>фигуры</w:t>
      </w:r>
      <w:proofErr w:type="spellEnd"/>
      <w:r w:rsidRPr="00267772">
        <w:rPr>
          <w:sz w:val="24"/>
          <w:szCs w:val="24"/>
        </w:rPr>
        <w:t>.</w:t>
      </w:r>
    </w:p>
    <w:p w14:paraId="66EEC341" w14:textId="77777777" w:rsidR="00267772" w:rsidRPr="00267772" w:rsidRDefault="00267772" w:rsidP="005E5B25">
      <w:pPr>
        <w:pStyle w:val="20"/>
        <w:numPr>
          <w:ilvl w:val="0"/>
          <w:numId w:val="100"/>
        </w:numPr>
        <w:shd w:val="clear" w:color="auto" w:fill="auto"/>
        <w:tabs>
          <w:tab w:val="left" w:pos="1018"/>
        </w:tabs>
        <w:spacing w:before="0" w:after="0" w:line="276" w:lineRule="auto"/>
        <w:ind w:firstLine="709"/>
        <w:jc w:val="both"/>
        <w:rPr>
          <w:sz w:val="24"/>
          <w:szCs w:val="24"/>
        </w:rPr>
      </w:pPr>
      <w:proofErr w:type="spellStart"/>
      <w:r w:rsidRPr="00267772">
        <w:rPr>
          <w:sz w:val="24"/>
          <w:szCs w:val="24"/>
        </w:rPr>
        <w:t>Лепка</w:t>
      </w:r>
      <w:proofErr w:type="spellEnd"/>
      <w:r w:rsidRPr="00267772">
        <w:rPr>
          <w:sz w:val="24"/>
          <w:szCs w:val="24"/>
        </w:rPr>
        <w:t>:</w:t>
      </w:r>
    </w:p>
    <w:p w14:paraId="70C582AE"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продолжает знакомить детей с особенностями лепки из глины, пластилина и пластической массы. Развивает у детей умение лепить с натуры и по представлению знакомые предметы (овощи, фрукты, грибы, посуда, игрушки); передавать их характерные особенности. Педагог продолжает формировать умение у детей лепить посуду из целого куска глины и пластилина ленточным способом. Закрепляет у детей умение лепить предметы пластическим, конструктивным и комбинированным способами. Учит сглаживать поверхность формы, делать предметы устойчивыми. Учит детей передавать в лепке выразительность образа, лепить фигуры человека и животных в движении, объединять небольшие группы предметов в несложные сюжеты (в коллективных композициях): «Курица с цыплятами», «Два жадных медвежонка нашли сыр», «Дети на прогулке» и другие. Формировать у детей умения лепить по представлению героев литературных произведений (Медведь и Колобок, Лиса и Зайчик, Машенька и Медведь и тому подобное). Педагог развивает у детей творчество, инициативу. Продолжает формировать у детей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тому подобное. Продолжает формировать у детей технические умения и навыки работы с разнообразными материалами для лепки; побуждает использовать дополнительные материалы (косточки, зернышки, бусинки и так далее). Педагог закрепляет у детей навыки аккуратной лепки. Закрепляет у детей навык тщательно мыть руки по окончании лепки.</w:t>
      </w:r>
    </w:p>
    <w:p w14:paraId="643346E5"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 xml:space="preserve">Декоративная лепка: педагог продолжает знакомить детей с особенностями декоративной лепки. Формирует у детей интерес и эстетическое отношение к предметам народного декоративно-прикладного искусства. Учит детей лепить птиц, животных, людей по типу народных игрушек (дымковской, </w:t>
      </w:r>
      <w:proofErr w:type="spellStart"/>
      <w:r w:rsidRPr="00267772">
        <w:rPr>
          <w:sz w:val="24"/>
          <w:szCs w:val="24"/>
          <w:lang w:val="ru-RU"/>
        </w:rPr>
        <w:t>филимоновской</w:t>
      </w:r>
      <w:proofErr w:type="spellEnd"/>
      <w:r w:rsidRPr="00267772">
        <w:rPr>
          <w:sz w:val="24"/>
          <w:szCs w:val="24"/>
          <w:lang w:val="ru-RU"/>
        </w:rPr>
        <w:t xml:space="preserve">, каргопольской и другие). Формирует у детей умение украшать узорами предметы декоративного искусства. Учит детей расписывать изделия гуашью, украшать их </w:t>
      </w:r>
      <w:proofErr w:type="spellStart"/>
      <w:r w:rsidRPr="00267772">
        <w:rPr>
          <w:sz w:val="24"/>
          <w:szCs w:val="24"/>
          <w:lang w:val="ru-RU"/>
        </w:rPr>
        <w:t>налепами</w:t>
      </w:r>
      <w:proofErr w:type="spellEnd"/>
      <w:r w:rsidRPr="00267772">
        <w:rPr>
          <w:sz w:val="24"/>
          <w:szCs w:val="24"/>
          <w:lang w:val="ru-RU"/>
        </w:rPr>
        <w:t xml:space="preserve"> и углубленным рельефом, использовать стеку. Педагог учит детей обмакивать пальцы в воду, чтобы сгладить неровности вылепленного изображения, когда </w:t>
      </w:r>
      <w:r w:rsidRPr="00267772">
        <w:rPr>
          <w:sz w:val="24"/>
          <w:szCs w:val="24"/>
          <w:lang w:val="ru-RU"/>
        </w:rPr>
        <w:lastRenderedPageBreak/>
        <w:t>это необходимо для передачи образа.</w:t>
      </w:r>
    </w:p>
    <w:p w14:paraId="1E33986F" w14:textId="77777777" w:rsidR="00267772" w:rsidRPr="00267772" w:rsidRDefault="00267772" w:rsidP="005E5B25">
      <w:pPr>
        <w:pStyle w:val="20"/>
        <w:numPr>
          <w:ilvl w:val="0"/>
          <w:numId w:val="100"/>
        </w:numPr>
        <w:shd w:val="clear" w:color="auto" w:fill="auto"/>
        <w:tabs>
          <w:tab w:val="left" w:pos="1013"/>
        </w:tabs>
        <w:spacing w:before="0" w:after="0" w:line="276" w:lineRule="auto"/>
        <w:ind w:firstLine="709"/>
        <w:jc w:val="both"/>
        <w:rPr>
          <w:sz w:val="24"/>
          <w:szCs w:val="24"/>
        </w:rPr>
      </w:pPr>
      <w:proofErr w:type="spellStart"/>
      <w:r w:rsidRPr="00267772">
        <w:rPr>
          <w:sz w:val="24"/>
          <w:szCs w:val="24"/>
        </w:rPr>
        <w:t>Аппликация</w:t>
      </w:r>
      <w:proofErr w:type="spellEnd"/>
      <w:r w:rsidRPr="00267772">
        <w:rPr>
          <w:sz w:val="24"/>
          <w:szCs w:val="24"/>
        </w:rPr>
        <w:t>:</w:t>
      </w:r>
    </w:p>
    <w:p w14:paraId="3C6B9A9D"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закрепляет умение детей создавать изображения (разрезать бумагу на короткие и длинные полоски; вырезать круги из квадратов, овалы из прямоугольников, преобразовывать одни геометрические фигуры в другие: квадрат - в два - четыре треугольника, прямоугольник - в полоски, квадраты или маленькие прямоугольники), создавать из этих фигур изображения разных предметов или декоративные композиции. Учит детей вырезать одинаковые фигуры или их детали из бумаги, сложенной гармошкой, а симметричные изображения - из бумаги, сложенной пополам (стакан, ваза, цветок и другое). С целью создания выразительного образа, педагог учит детей приему обрывания. Побуждает детей создавать предметные и сюжетные композиции, дополнять их деталями, обогащающими изображения. Педагог формирует у детей аккуратное и бережное отношение к материалам.</w:t>
      </w:r>
    </w:p>
    <w:p w14:paraId="07174D09" w14:textId="77777777" w:rsidR="00267772" w:rsidRPr="00267772" w:rsidRDefault="00267772" w:rsidP="005E5B25">
      <w:pPr>
        <w:pStyle w:val="20"/>
        <w:numPr>
          <w:ilvl w:val="0"/>
          <w:numId w:val="100"/>
        </w:numPr>
        <w:shd w:val="clear" w:color="auto" w:fill="auto"/>
        <w:tabs>
          <w:tab w:val="left" w:pos="1042"/>
        </w:tabs>
        <w:spacing w:before="0" w:after="0" w:line="276" w:lineRule="auto"/>
        <w:ind w:firstLine="709"/>
        <w:jc w:val="both"/>
        <w:rPr>
          <w:sz w:val="24"/>
          <w:szCs w:val="24"/>
        </w:rPr>
      </w:pPr>
      <w:proofErr w:type="spellStart"/>
      <w:r w:rsidRPr="00267772">
        <w:rPr>
          <w:sz w:val="24"/>
          <w:szCs w:val="24"/>
        </w:rPr>
        <w:t>Прикладное</w:t>
      </w:r>
      <w:proofErr w:type="spellEnd"/>
      <w:r w:rsidRPr="00267772">
        <w:rPr>
          <w:sz w:val="24"/>
          <w:szCs w:val="24"/>
        </w:rPr>
        <w:t xml:space="preserve"> </w:t>
      </w:r>
      <w:proofErr w:type="spellStart"/>
      <w:r w:rsidRPr="00267772">
        <w:rPr>
          <w:sz w:val="24"/>
          <w:szCs w:val="24"/>
        </w:rPr>
        <w:t>творчество</w:t>
      </w:r>
      <w:proofErr w:type="spellEnd"/>
      <w:r w:rsidRPr="00267772">
        <w:rPr>
          <w:sz w:val="24"/>
          <w:szCs w:val="24"/>
        </w:rPr>
        <w:t>:</w:t>
      </w:r>
    </w:p>
    <w:p w14:paraId="23F2F723" w14:textId="77777777" w:rsidR="00267772" w:rsidRPr="009B4108"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 xml:space="preserve">педагог совершенствует у детей умение работать с бумагой: сгибать лист вчетверо в разных направлениях; работать по готовой выкройке (шапочка, лодочка, домик, кошелек). Закрепляет у детей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 Закрепляет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другое), прочно соединяя части. Формирует умение самостоятельно создавать игрушки для сюжетно-ролевых игр (флажки, сумочки, шапочки, салфетки и другое); сувениры для родителей (законных представителей), сотрудников ДОО, елочные украшения. Педагог привлекает детей к изготовлению пособий для занятий и самостоятельной деятельности (коробки, счетный материал), ремонту книг, настольно-печатных игр. </w:t>
      </w:r>
      <w:r w:rsidRPr="009B4108">
        <w:rPr>
          <w:sz w:val="24"/>
          <w:szCs w:val="24"/>
          <w:lang w:val="ru-RU"/>
        </w:rPr>
        <w:t>Закрепляет умение детей экономно и рационально расходовать материалы.</w:t>
      </w:r>
    </w:p>
    <w:p w14:paraId="3AFFBB47" w14:textId="77777777" w:rsidR="00267772" w:rsidRPr="009B4108" w:rsidRDefault="00267772" w:rsidP="00632D4D">
      <w:pPr>
        <w:pStyle w:val="20"/>
        <w:shd w:val="clear" w:color="auto" w:fill="auto"/>
        <w:tabs>
          <w:tab w:val="left" w:pos="1782"/>
        </w:tabs>
        <w:spacing w:before="0" w:after="0" w:line="276" w:lineRule="auto"/>
        <w:ind w:left="709"/>
        <w:jc w:val="both"/>
        <w:rPr>
          <w:b/>
          <w:i/>
          <w:sz w:val="24"/>
          <w:szCs w:val="24"/>
          <w:lang w:val="ru-RU"/>
        </w:rPr>
      </w:pPr>
      <w:r w:rsidRPr="009B4108">
        <w:rPr>
          <w:b/>
          <w:i/>
          <w:sz w:val="24"/>
          <w:szCs w:val="24"/>
          <w:lang w:val="ru-RU"/>
        </w:rPr>
        <w:t>Конструктивная деятельность.</w:t>
      </w:r>
    </w:p>
    <w:p w14:paraId="7FC06A28"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учит детей выделять основные части и характерные детали конструкций. Помогает детям анализировать сделанные педагогом поделки и постройки; на основе анализа находить конструктивные решения и планировать создание собственной постройки. Знакомит детей с новыми деталями: разнообразными по форме и величине пластинами, брусками, цилиндрами, конусами и другое. Учит детей заменять одни детали другими. Педагог формирует у детей умение создавать различные по величине и конструкции постройки одного и того же объекта. Учит детей строить по рисунку, самостоятельно подбирать необходимый строительный материал. Продолжает развивать у детей умение работать коллективно, объединять свои поделки в соответствии с общим замыслом, договариваться, кто какую часть работы будет выполнять.</w:t>
      </w:r>
    </w:p>
    <w:p w14:paraId="13B578CB" w14:textId="77777777" w:rsidR="00267772" w:rsidRPr="009B4108" w:rsidRDefault="00267772" w:rsidP="00632D4D">
      <w:pPr>
        <w:pStyle w:val="20"/>
        <w:shd w:val="clear" w:color="auto" w:fill="auto"/>
        <w:tabs>
          <w:tab w:val="left" w:pos="1782"/>
        </w:tabs>
        <w:spacing w:before="0" w:after="0" w:line="276" w:lineRule="auto"/>
        <w:ind w:left="709"/>
        <w:jc w:val="both"/>
        <w:rPr>
          <w:b/>
          <w:i/>
          <w:sz w:val="24"/>
          <w:szCs w:val="24"/>
        </w:rPr>
      </w:pPr>
      <w:proofErr w:type="spellStart"/>
      <w:r w:rsidRPr="009B4108">
        <w:rPr>
          <w:b/>
          <w:i/>
          <w:sz w:val="24"/>
          <w:szCs w:val="24"/>
        </w:rPr>
        <w:t>Музыкальная</w:t>
      </w:r>
      <w:proofErr w:type="spellEnd"/>
      <w:r w:rsidRPr="009B4108">
        <w:rPr>
          <w:b/>
          <w:i/>
          <w:sz w:val="24"/>
          <w:szCs w:val="24"/>
        </w:rPr>
        <w:t xml:space="preserve"> </w:t>
      </w:r>
      <w:proofErr w:type="spellStart"/>
      <w:r w:rsidRPr="009B4108">
        <w:rPr>
          <w:b/>
          <w:i/>
          <w:sz w:val="24"/>
          <w:szCs w:val="24"/>
        </w:rPr>
        <w:t>деятельность</w:t>
      </w:r>
      <w:proofErr w:type="spellEnd"/>
      <w:r w:rsidRPr="009B4108">
        <w:rPr>
          <w:b/>
          <w:i/>
          <w:sz w:val="24"/>
          <w:szCs w:val="24"/>
        </w:rPr>
        <w:t>.</w:t>
      </w:r>
    </w:p>
    <w:p w14:paraId="33E7CBC1" w14:textId="77777777" w:rsidR="00267772" w:rsidRPr="00267772" w:rsidRDefault="00267772" w:rsidP="005E5B25">
      <w:pPr>
        <w:pStyle w:val="20"/>
        <w:numPr>
          <w:ilvl w:val="0"/>
          <w:numId w:val="101"/>
        </w:numPr>
        <w:shd w:val="clear" w:color="auto" w:fill="auto"/>
        <w:tabs>
          <w:tab w:val="left" w:pos="1038"/>
        </w:tabs>
        <w:spacing w:before="0" w:after="0" w:line="276" w:lineRule="auto"/>
        <w:ind w:firstLine="709"/>
        <w:jc w:val="both"/>
        <w:rPr>
          <w:sz w:val="24"/>
          <w:szCs w:val="24"/>
        </w:rPr>
      </w:pPr>
      <w:r w:rsidRPr="00267772">
        <w:rPr>
          <w:sz w:val="24"/>
          <w:szCs w:val="24"/>
          <w:lang w:val="ru-RU"/>
        </w:rPr>
        <w:t xml:space="preserve">Слушание: педагог учит детей различать жанры музыкальных произведений (песня, танец, марш). Совершенствует у детей музыкальную память через узнавание мелодий по отдельным фрагментам произведения (вступление, заключение, музыкальная фраза). Развивает у детей навык различения звуков по высоте в пределах квинты, звучания музыкальных инструментов (клавишно-ударные и струнные: фортепиано, скрипка, виолончель, балалайка). </w:t>
      </w:r>
      <w:proofErr w:type="spellStart"/>
      <w:r w:rsidRPr="00267772">
        <w:rPr>
          <w:sz w:val="24"/>
          <w:szCs w:val="24"/>
        </w:rPr>
        <w:t>Знакомит</w:t>
      </w:r>
      <w:proofErr w:type="spellEnd"/>
      <w:r w:rsidRPr="00267772">
        <w:rPr>
          <w:sz w:val="24"/>
          <w:szCs w:val="24"/>
        </w:rPr>
        <w:t xml:space="preserve"> с </w:t>
      </w:r>
      <w:proofErr w:type="spellStart"/>
      <w:r w:rsidRPr="00267772">
        <w:rPr>
          <w:sz w:val="24"/>
          <w:szCs w:val="24"/>
        </w:rPr>
        <w:t>творчеством</w:t>
      </w:r>
      <w:proofErr w:type="spellEnd"/>
      <w:r w:rsidRPr="00267772">
        <w:rPr>
          <w:sz w:val="24"/>
          <w:szCs w:val="24"/>
        </w:rPr>
        <w:t xml:space="preserve"> </w:t>
      </w:r>
      <w:proofErr w:type="spellStart"/>
      <w:r w:rsidRPr="00267772">
        <w:rPr>
          <w:sz w:val="24"/>
          <w:szCs w:val="24"/>
        </w:rPr>
        <w:t>некоторых</w:t>
      </w:r>
      <w:proofErr w:type="spellEnd"/>
      <w:r w:rsidRPr="00267772">
        <w:rPr>
          <w:sz w:val="24"/>
          <w:szCs w:val="24"/>
        </w:rPr>
        <w:t xml:space="preserve"> </w:t>
      </w:r>
      <w:proofErr w:type="spellStart"/>
      <w:r w:rsidRPr="00267772">
        <w:rPr>
          <w:sz w:val="24"/>
          <w:szCs w:val="24"/>
        </w:rPr>
        <w:t>композиторов</w:t>
      </w:r>
      <w:proofErr w:type="spellEnd"/>
      <w:r w:rsidRPr="00267772">
        <w:rPr>
          <w:sz w:val="24"/>
          <w:szCs w:val="24"/>
        </w:rPr>
        <w:t>.</w:t>
      </w:r>
    </w:p>
    <w:p w14:paraId="5E8073F1" w14:textId="77777777" w:rsidR="00267772" w:rsidRPr="00267772" w:rsidRDefault="00267772" w:rsidP="005E5B25">
      <w:pPr>
        <w:pStyle w:val="20"/>
        <w:numPr>
          <w:ilvl w:val="0"/>
          <w:numId w:val="101"/>
        </w:numPr>
        <w:shd w:val="clear" w:color="auto" w:fill="auto"/>
        <w:tabs>
          <w:tab w:val="left" w:pos="1033"/>
        </w:tabs>
        <w:spacing w:before="0" w:after="0" w:line="276" w:lineRule="auto"/>
        <w:ind w:firstLine="709"/>
        <w:jc w:val="both"/>
        <w:rPr>
          <w:sz w:val="24"/>
          <w:szCs w:val="24"/>
        </w:rPr>
      </w:pPr>
      <w:r w:rsidRPr="00267772">
        <w:rPr>
          <w:sz w:val="24"/>
          <w:szCs w:val="24"/>
          <w:lang w:val="ru-RU"/>
        </w:rPr>
        <w:t xml:space="preserve">Пение: педагог формирует у детей певческие навыки, умение петь легким звуком в диапазоне от «ре» первой октавы до «до» второй октавы, брать дыхание перед началом песни, </w:t>
      </w:r>
      <w:r w:rsidRPr="00267772">
        <w:rPr>
          <w:sz w:val="24"/>
          <w:szCs w:val="24"/>
          <w:lang w:val="ru-RU"/>
        </w:rPr>
        <w:lastRenderedPageBreak/>
        <w:t xml:space="preserve">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Способствует развитию у детей навыков сольного пения, с музыкальным сопровождением и без него. Педагог содействует проявлению у детей самостоятельности и творческому исполнению песен разного характера. </w:t>
      </w:r>
      <w:proofErr w:type="spellStart"/>
      <w:r w:rsidRPr="00267772">
        <w:rPr>
          <w:sz w:val="24"/>
          <w:szCs w:val="24"/>
        </w:rPr>
        <w:t>Развивает</w:t>
      </w:r>
      <w:proofErr w:type="spellEnd"/>
      <w:r w:rsidRPr="00267772">
        <w:rPr>
          <w:sz w:val="24"/>
          <w:szCs w:val="24"/>
        </w:rPr>
        <w:t xml:space="preserve"> у </w:t>
      </w:r>
      <w:proofErr w:type="spellStart"/>
      <w:r w:rsidRPr="00267772">
        <w:rPr>
          <w:sz w:val="24"/>
          <w:szCs w:val="24"/>
        </w:rPr>
        <w:t>детей</w:t>
      </w:r>
      <w:proofErr w:type="spellEnd"/>
      <w:r w:rsidRPr="00267772">
        <w:rPr>
          <w:sz w:val="24"/>
          <w:szCs w:val="24"/>
        </w:rPr>
        <w:t xml:space="preserve"> </w:t>
      </w:r>
      <w:proofErr w:type="spellStart"/>
      <w:r w:rsidRPr="00267772">
        <w:rPr>
          <w:sz w:val="24"/>
          <w:szCs w:val="24"/>
        </w:rPr>
        <w:t>песенный</w:t>
      </w:r>
      <w:proofErr w:type="spellEnd"/>
      <w:r w:rsidRPr="00267772">
        <w:rPr>
          <w:sz w:val="24"/>
          <w:szCs w:val="24"/>
        </w:rPr>
        <w:t xml:space="preserve"> </w:t>
      </w:r>
      <w:proofErr w:type="spellStart"/>
      <w:r w:rsidRPr="00267772">
        <w:rPr>
          <w:sz w:val="24"/>
          <w:szCs w:val="24"/>
        </w:rPr>
        <w:t>музыкальный</w:t>
      </w:r>
      <w:proofErr w:type="spellEnd"/>
      <w:r w:rsidRPr="00267772">
        <w:rPr>
          <w:sz w:val="24"/>
          <w:szCs w:val="24"/>
        </w:rPr>
        <w:t xml:space="preserve"> </w:t>
      </w:r>
      <w:proofErr w:type="spellStart"/>
      <w:r w:rsidRPr="00267772">
        <w:rPr>
          <w:sz w:val="24"/>
          <w:szCs w:val="24"/>
        </w:rPr>
        <w:t>вкус</w:t>
      </w:r>
      <w:proofErr w:type="spellEnd"/>
      <w:r w:rsidRPr="00267772">
        <w:rPr>
          <w:sz w:val="24"/>
          <w:szCs w:val="24"/>
        </w:rPr>
        <w:t>.</w:t>
      </w:r>
    </w:p>
    <w:p w14:paraId="00ECD3AC" w14:textId="77777777" w:rsidR="00267772" w:rsidRPr="00267772" w:rsidRDefault="00267772" w:rsidP="005E5B25">
      <w:pPr>
        <w:pStyle w:val="20"/>
        <w:numPr>
          <w:ilvl w:val="0"/>
          <w:numId w:val="101"/>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Песенное творчество: педагог учит детей импровизировать мелодию на заданный текст. Учит детей сочинять мелодии различного характера: ласковую колыбельную, задорный или бодрый марш, плавный вальс, веселую плясовую.</w:t>
      </w:r>
    </w:p>
    <w:p w14:paraId="18812F46" w14:textId="77777777" w:rsidR="00267772" w:rsidRPr="00267772" w:rsidRDefault="00267772" w:rsidP="005E5B25">
      <w:pPr>
        <w:pStyle w:val="20"/>
        <w:numPr>
          <w:ilvl w:val="0"/>
          <w:numId w:val="101"/>
        </w:numPr>
        <w:shd w:val="clear" w:color="auto" w:fill="auto"/>
        <w:tabs>
          <w:tab w:val="left" w:pos="1042"/>
        </w:tabs>
        <w:spacing w:before="0" w:after="0" w:line="276" w:lineRule="auto"/>
        <w:ind w:firstLine="709"/>
        <w:jc w:val="both"/>
        <w:rPr>
          <w:sz w:val="24"/>
          <w:szCs w:val="24"/>
          <w:lang w:val="ru-RU"/>
        </w:rPr>
      </w:pPr>
      <w:r w:rsidRPr="00267772">
        <w:rPr>
          <w:sz w:val="24"/>
          <w:szCs w:val="24"/>
          <w:lang w:val="ru-RU"/>
        </w:rPr>
        <w:t xml:space="preserve">Музыкально-ритмические движения: педагог развивает у детей чувство ритма, умение передавать через движения характер музыки, её </w:t>
      </w:r>
      <w:proofErr w:type="spellStart"/>
      <w:r w:rsidRPr="00267772">
        <w:rPr>
          <w:sz w:val="24"/>
          <w:szCs w:val="24"/>
          <w:lang w:val="ru-RU"/>
        </w:rPr>
        <w:t>эмоционально</w:t>
      </w:r>
      <w:r w:rsidRPr="00267772">
        <w:rPr>
          <w:sz w:val="24"/>
          <w:szCs w:val="24"/>
          <w:lang w:val="ru-RU"/>
        </w:rPr>
        <w:softHyphen/>
        <w:t>образное</w:t>
      </w:r>
      <w:proofErr w:type="spellEnd"/>
      <w:r w:rsidRPr="00267772">
        <w:rPr>
          <w:sz w:val="24"/>
          <w:szCs w:val="24"/>
          <w:lang w:val="ru-RU"/>
        </w:rPr>
        <w:t xml:space="preserve"> содержание. Учит детей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Педагог способствует у детей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Знакомит детей с русским хороводом, пляской, а также с танцами других народов. Продолжает развивать у детей навыки инсценирования песен; учит изображать сказочных животных и птиц (лошадка, коза, лиса, медведь, заяц, журавль, ворон и другие) в разных игровых ситуациях.</w:t>
      </w:r>
    </w:p>
    <w:p w14:paraId="2EFF5657" w14:textId="77777777" w:rsidR="00267772" w:rsidRPr="00267772" w:rsidRDefault="00267772" w:rsidP="005E5B25">
      <w:pPr>
        <w:pStyle w:val="20"/>
        <w:numPr>
          <w:ilvl w:val="0"/>
          <w:numId w:val="101"/>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Музыкально-игровое и танцевальное творчество: педагог развивает у детей танцевальное творчество; помогает придумывать движения к пляскам, танцам, составлять композицию танца, проявляя самостоятельность в творчестве. Учит детей самостоятельно придумывать движения, отражающие содержание песни. Побуждает детей к инсценированию содержания песен, хороводов.</w:t>
      </w:r>
    </w:p>
    <w:p w14:paraId="14A018A5" w14:textId="77777777" w:rsidR="00267772" w:rsidRPr="00267772" w:rsidRDefault="00267772" w:rsidP="005E5B25">
      <w:pPr>
        <w:pStyle w:val="20"/>
        <w:numPr>
          <w:ilvl w:val="0"/>
          <w:numId w:val="101"/>
        </w:numPr>
        <w:shd w:val="clear" w:color="auto" w:fill="auto"/>
        <w:tabs>
          <w:tab w:val="left" w:pos="1033"/>
        </w:tabs>
        <w:spacing w:before="0" w:after="0" w:line="276" w:lineRule="auto"/>
        <w:ind w:firstLine="709"/>
        <w:jc w:val="both"/>
        <w:rPr>
          <w:sz w:val="24"/>
          <w:szCs w:val="24"/>
        </w:rPr>
      </w:pPr>
      <w:r w:rsidRPr="00267772">
        <w:rPr>
          <w:sz w:val="24"/>
          <w:szCs w:val="24"/>
          <w:lang w:val="ru-RU"/>
        </w:rPr>
        <w:t xml:space="preserve">Игра на детских музыкальных инструментах: педагог учит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w:t>
      </w:r>
      <w:proofErr w:type="spellStart"/>
      <w:r w:rsidRPr="00267772">
        <w:rPr>
          <w:sz w:val="24"/>
          <w:szCs w:val="24"/>
        </w:rPr>
        <w:t>Развивает</w:t>
      </w:r>
      <w:proofErr w:type="spellEnd"/>
      <w:r w:rsidRPr="00267772">
        <w:rPr>
          <w:sz w:val="24"/>
          <w:szCs w:val="24"/>
        </w:rPr>
        <w:t xml:space="preserve"> </w:t>
      </w:r>
      <w:proofErr w:type="spellStart"/>
      <w:r w:rsidRPr="00267772">
        <w:rPr>
          <w:sz w:val="24"/>
          <w:szCs w:val="24"/>
        </w:rPr>
        <w:t>творчество</w:t>
      </w:r>
      <w:proofErr w:type="spellEnd"/>
      <w:r w:rsidRPr="00267772">
        <w:rPr>
          <w:sz w:val="24"/>
          <w:szCs w:val="24"/>
        </w:rPr>
        <w:t xml:space="preserve"> </w:t>
      </w:r>
      <w:proofErr w:type="spellStart"/>
      <w:r w:rsidRPr="00267772">
        <w:rPr>
          <w:sz w:val="24"/>
          <w:szCs w:val="24"/>
        </w:rPr>
        <w:t>детей</w:t>
      </w:r>
      <w:proofErr w:type="spellEnd"/>
      <w:r w:rsidRPr="00267772">
        <w:rPr>
          <w:sz w:val="24"/>
          <w:szCs w:val="24"/>
        </w:rPr>
        <w:t xml:space="preserve">, </w:t>
      </w:r>
      <w:proofErr w:type="spellStart"/>
      <w:r w:rsidRPr="00267772">
        <w:rPr>
          <w:sz w:val="24"/>
          <w:szCs w:val="24"/>
        </w:rPr>
        <w:t>побуждает</w:t>
      </w:r>
      <w:proofErr w:type="spellEnd"/>
      <w:r w:rsidRPr="00267772">
        <w:rPr>
          <w:sz w:val="24"/>
          <w:szCs w:val="24"/>
        </w:rPr>
        <w:t xml:space="preserve"> </w:t>
      </w:r>
      <w:proofErr w:type="spellStart"/>
      <w:r w:rsidRPr="00267772">
        <w:rPr>
          <w:sz w:val="24"/>
          <w:szCs w:val="24"/>
        </w:rPr>
        <w:t>их</w:t>
      </w:r>
      <w:proofErr w:type="spellEnd"/>
      <w:r w:rsidRPr="00267772">
        <w:rPr>
          <w:sz w:val="24"/>
          <w:szCs w:val="24"/>
        </w:rPr>
        <w:t xml:space="preserve"> к </w:t>
      </w:r>
      <w:proofErr w:type="spellStart"/>
      <w:r w:rsidRPr="00267772">
        <w:rPr>
          <w:sz w:val="24"/>
          <w:szCs w:val="24"/>
        </w:rPr>
        <w:t>активным</w:t>
      </w:r>
      <w:proofErr w:type="spellEnd"/>
      <w:r w:rsidRPr="00267772">
        <w:rPr>
          <w:sz w:val="24"/>
          <w:szCs w:val="24"/>
        </w:rPr>
        <w:t xml:space="preserve"> </w:t>
      </w:r>
      <w:proofErr w:type="spellStart"/>
      <w:r w:rsidRPr="00267772">
        <w:rPr>
          <w:sz w:val="24"/>
          <w:szCs w:val="24"/>
        </w:rPr>
        <w:t>самостоятельным</w:t>
      </w:r>
      <w:proofErr w:type="spellEnd"/>
      <w:r w:rsidRPr="00267772">
        <w:rPr>
          <w:sz w:val="24"/>
          <w:szCs w:val="24"/>
        </w:rPr>
        <w:t xml:space="preserve"> </w:t>
      </w:r>
      <w:proofErr w:type="spellStart"/>
      <w:r w:rsidRPr="00267772">
        <w:rPr>
          <w:sz w:val="24"/>
          <w:szCs w:val="24"/>
        </w:rPr>
        <w:t>действиям</w:t>
      </w:r>
      <w:proofErr w:type="spellEnd"/>
      <w:r w:rsidRPr="00267772">
        <w:rPr>
          <w:sz w:val="24"/>
          <w:szCs w:val="24"/>
        </w:rPr>
        <w:t>.</w:t>
      </w:r>
    </w:p>
    <w:p w14:paraId="5CDE2348"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ребёнка.</w:t>
      </w:r>
    </w:p>
    <w:p w14:paraId="50FC5F3A" w14:textId="77777777" w:rsidR="00267772" w:rsidRPr="006F353B" w:rsidRDefault="00267772" w:rsidP="00632D4D">
      <w:pPr>
        <w:pStyle w:val="20"/>
        <w:shd w:val="clear" w:color="auto" w:fill="auto"/>
        <w:tabs>
          <w:tab w:val="left" w:pos="1762"/>
        </w:tabs>
        <w:spacing w:before="0" w:after="0" w:line="276" w:lineRule="auto"/>
        <w:ind w:left="709"/>
        <w:jc w:val="both"/>
        <w:rPr>
          <w:b/>
          <w:i/>
          <w:sz w:val="24"/>
          <w:szCs w:val="24"/>
          <w:lang w:val="ru-RU"/>
        </w:rPr>
      </w:pPr>
      <w:r w:rsidRPr="006F353B">
        <w:rPr>
          <w:b/>
          <w:i/>
          <w:sz w:val="24"/>
          <w:szCs w:val="24"/>
          <w:lang w:val="ru-RU"/>
        </w:rPr>
        <w:t>Театрализованная деятельность.</w:t>
      </w:r>
    </w:p>
    <w:p w14:paraId="7CDE22F6"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продолжает знакомить детей с различными видами театрального искусства (кукольный театр, балет, опера и прочее); расширяет представления детей в области театральной терминологии (акт, актер, антракт, кулисы и так далее). Способствует развитию интереса к сценическому искусству, создает атмосферу творческого выбора и инициативы для каждого ребёнка, поддерживает различные творческие группы детей. Развивает личностные качеств (коммуникативные навыки, партнёрские взаимоотношения. Способствует развитию навыков передачи образа различными способами (речь, мимика, жест, пантомима и прочее). Создает условия для показа результатов творческой деятельности, поддерживает инициативу изготовления декораций, элементов костюмов и атрибутов.</w:t>
      </w:r>
    </w:p>
    <w:p w14:paraId="70F030F9" w14:textId="77777777" w:rsidR="00267772" w:rsidRPr="006F353B" w:rsidRDefault="00267772" w:rsidP="00632D4D">
      <w:pPr>
        <w:pStyle w:val="20"/>
        <w:shd w:val="clear" w:color="auto" w:fill="auto"/>
        <w:tabs>
          <w:tab w:val="left" w:pos="1762"/>
        </w:tabs>
        <w:spacing w:before="0" w:after="0" w:line="276" w:lineRule="auto"/>
        <w:ind w:left="709"/>
        <w:jc w:val="both"/>
        <w:rPr>
          <w:b/>
          <w:i/>
          <w:sz w:val="24"/>
          <w:szCs w:val="24"/>
          <w:lang w:val="ru-RU"/>
        </w:rPr>
      </w:pPr>
      <w:r w:rsidRPr="006F353B">
        <w:rPr>
          <w:b/>
          <w:i/>
          <w:sz w:val="24"/>
          <w:szCs w:val="24"/>
          <w:lang w:val="ru-RU"/>
        </w:rPr>
        <w:t>Культурно-досуговая деятельность.</w:t>
      </w:r>
    </w:p>
    <w:p w14:paraId="4993B92B" w14:textId="77777777" w:rsidR="00267772" w:rsidRPr="009B4108"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 xml:space="preserve">Педагог развивает желание детей проводить свободное время с интересом и пользой, реализуя собственные творческие потребности (чтение книг, рисование, пение и так далее). Формирует у детей основы праздничной культуры. Знакомит с историей возникновения </w:t>
      </w:r>
      <w:r w:rsidRPr="00267772">
        <w:rPr>
          <w:sz w:val="24"/>
          <w:szCs w:val="24"/>
          <w:lang w:val="ru-RU"/>
        </w:rPr>
        <w:lastRenderedPageBreak/>
        <w:t xml:space="preserve">праздников, учит бережно относиться к народным праздничным традициям и обычаям. Поддерживает желание участвовать в оформлении помещений к празднику. Формирует внимание и отзывчивость ко всем участникам праздничного действия (сверстники, педагоги, гости). Педагог знакомит с русскими народными традициями, а также с обычаями других народов страны. </w:t>
      </w:r>
      <w:r w:rsidRPr="009B4108">
        <w:rPr>
          <w:sz w:val="24"/>
          <w:szCs w:val="24"/>
          <w:lang w:val="ru-RU"/>
        </w:rPr>
        <w:t>Поощряет желание участвовать в народных праздниках и развлечениях.</w:t>
      </w:r>
    </w:p>
    <w:p w14:paraId="43337213" w14:textId="77777777" w:rsidR="00267772" w:rsidRPr="009B4108" w:rsidRDefault="00B77A00" w:rsidP="00632D4D">
      <w:pPr>
        <w:pStyle w:val="20"/>
        <w:shd w:val="clear" w:color="auto" w:fill="auto"/>
        <w:tabs>
          <w:tab w:val="left" w:pos="1349"/>
        </w:tabs>
        <w:spacing w:before="0" w:after="0" w:line="276" w:lineRule="auto"/>
        <w:ind w:left="709"/>
        <w:jc w:val="both"/>
        <w:rPr>
          <w:b/>
          <w:sz w:val="24"/>
          <w:szCs w:val="24"/>
          <w:lang w:val="ru-RU"/>
        </w:rPr>
      </w:pPr>
      <w:r>
        <w:rPr>
          <w:b/>
          <w:sz w:val="24"/>
          <w:szCs w:val="24"/>
          <w:lang w:val="ru-RU"/>
        </w:rPr>
        <w:t>2.1.4.6</w:t>
      </w:r>
      <w:r w:rsidR="009B4108" w:rsidRPr="009B4108">
        <w:rPr>
          <w:b/>
          <w:sz w:val="24"/>
          <w:szCs w:val="24"/>
          <w:lang w:val="ru-RU"/>
        </w:rPr>
        <w:t xml:space="preserve">. </w:t>
      </w:r>
      <w:r w:rsidR="00267772" w:rsidRPr="009B4108">
        <w:rPr>
          <w:b/>
          <w:sz w:val="24"/>
          <w:szCs w:val="24"/>
          <w:lang w:val="ru-RU"/>
        </w:rPr>
        <w:t>От 6 лет до 7 лет.</w:t>
      </w:r>
    </w:p>
    <w:p w14:paraId="27AC195F" w14:textId="77777777" w:rsidR="00267772" w:rsidRPr="00267772" w:rsidRDefault="00267772" w:rsidP="00632D4D">
      <w:pPr>
        <w:pStyle w:val="20"/>
        <w:shd w:val="clear" w:color="auto" w:fill="auto"/>
        <w:tabs>
          <w:tab w:val="left" w:pos="1551"/>
        </w:tabs>
        <w:spacing w:before="0" w:after="0" w:line="276" w:lineRule="auto"/>
        <w:ind w:firstLine="709"/>
        <w:jc w:val="both"/>
        <w:rPr>
          <w:sz w:val="24"/>
          <w:szCs w:val="24"/>
          <w:lang w:val="ru-RU"/>
        </w:rPr>
      </w:pPr>
      <w:r w:rsidRPr="00267772">
        <w:rPr>
          <w:sz w:val="24"/>
          <w:szCs w:val="24"/>
          <w:lang w:val="ru-RU"/>
        </w:rPr>
        <w:t xml:space="preserve">В области художественно-эстетического развития основными </w:t>
      </w:r>
      <w:r w:rsidRPr="009B4108">
        <w:rPr>
          <w:b/>
          <w:sz w:val="24"/>
          <w:szCs w:val="24"/>
          <w:lang w:val="ru-RU"/>
        </w:rPr>
        <w:t>задачами</w:t>
      </w:r>
      <w:r w:rsidRPr="00267772">
        <w:rPr>
          <w:sz w:val="24"/>
          <w:szCs w:val="24"/>
          <w:lang w:val="ru-RU"/>
        </w:rPr>
        <w:t xml:space="preserve"> образовательной деятельности являются:</w:t>
      </w:r>
    </w:p>
    <w:p w14:paraId="10561C85" w14:textId="77777777" w:rsidR="00267772" w:rsidRPr="00267772" w:rsidRDefault="00267772" w:rsidP="005E5B25">
      <w:pPr>
        <w:pStyle w:val="20"/>
        <w:numPr>
          <w:ilvl w:val="0"/>
          <w:numId w:val="102"/>
        </w:numPr>
        <w:shd w:val="clear" w:color="auto" w:fill="auto"/>
        <w:tabs>
          <w:tab w:val="left" w:pos="994"/>
        </w:tabs>
        <w:spacing w:before="0" w:after="0" w:line="276" w:lineRule="auto"/>
        <w:ind w:firstLine="709"/>
        <w:jc w:val="both"/>
        <w:rPr>
          <w:sz w:val="24"/>
          <w:szCs w:val="24"/>
        </w:rPr>
      </w:pPr>
      <w:proofErr w:type="spellStart"/>
      <w:r w:rsidRPr="00267772">
        <w:rPr>
          <w:sz w:val="24"/>
          <w:szCs w:val="24"/>
        </w:rPr>
        <w:t>приобщение</w:t>
      </w:r>
      <w:proofErr w:type="spellEnd"/>
      <w:r w:rsidRPr="00267772">
        <w:rPr>
          <w:sz w:val="24"/>
          <w:szCs w:val="24"/>
        </w:rPr>
        <w:t xml:space="preserve"> к </w:t>
      </w:r>
      <w:proofErr w:type="spellStart"/>
      <w:r w:rsidRPr="00267772">
        <w:rPr>
          <w:sz w:val="24"/>
          <w:szCs w:val="24"/>
        </w:rPr>
        <w:t>искусству</w:t>
      </w:r>
      <w:proofErr w:type="spellEnd"/>
      <w:r w:rsidRPr="00267772">
        <w:rPr>
          <w:sz w:val="24"/>
          <w:szCs w:val="24"/>
        </w:rPr>
        <w:t>:</w:t>
      </w:r>
    </w:p>
    <w:p w14:paraId="5290C6F9" w14:textId="77777777" w:rsidR="00267772" w:rsidRPr="00267772" w:rsidRDefault="00267772" w:rsidP="005E5B25">
      <w:pPr>
        <w:pStyle w:val="20"/>
        <w:numPr>
          <w:ilvl w:val="0"/>
          <w:numId w:val="13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интерес к искусству, эстетический вкус; формировать у детей предпочтения в области музыкальной, изобразительной, театрализованной деятельности;</w:t>
      </w:r>
    </w:p>
    <w:p w14:paraId="172E2230" w14:textId="77777777" w:rsidR="00267772" w:rsidRPr="00267772" w:rsidRDefault="00267772" w:rsidP="005E5B25">
      <w:pPr>
        <w:pStyle w:val="20"/>
        <w:numPr>
          <w:ilvl w:val="0"/>
          <w:numId w:val="13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уважительное отношение и чувство гордости за свою страну, в процессе ознакомления с разными видами искусства;</w:t>
      </w:r>
    </w:p>
    <w:p w14:paraId="5FE25C35" w14:textId="77777777" w:rsidR="00267772" w:rsidRPr="00267772" w:rsidRDefault="00267772" w:rsidP="005E5B25">
      <w:pPr>
        <w:pStyle w:val="20"/>
        <w:numPr>
          <w:ilvl w:val="0"/>
          <w:numId w:val="13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закреплять знания детей о видах искусства (изобразительное, </w:t>
      </w:r>
      <w:proofErr w:type="spellStart"/>
      <w:r w:rsidRPr="00267772">
        <w:rPr>
          <w:sz w:val="24"/>
          <w:szCs w:val="24"/>
          <w:lang w:val="ru-RU"/>
        </w:rPr>
        <w:t>декоративно</w:t>
      </w:r>
      <w:r w:rsidRPr="00267772">
        <w:rPr>
          <w:sz w:val="24"/>
          <w:szCs w:val="24"/>
          <w:lang w:val="ru-RU"/>
        </w:rPr>
        <w:softHyphen/>
        <w:t>прикладное</w:t>
      </w:r>
      <w:proofErr w:type="spellEnd"/>
      <w:r w:rsidRPr="00267772">
        <w:rPr>
          <w:sz w:val="24"/>
          <w:szCs w:val="24"/>
          <w:lang w:val="ru-RU"/>
        </w:rPr>
        <w:t xml:space="preserve"> искусство, музыка, архитектура, театр, танец, кино, цирк);</w:t>
      </w:r>
    </w:p>
    <w:p w14:paraId="09F8561E" w14:textId="77777777" w:rsidR="00267772" w:rsidRPr="00267772" w:rsidRDefault="00267772" w:rsidP="005E5B25">
      <w:pPr>
        <w:pStyle w:val="20"/>
        <w:numPr>
          <w:ilvl w:val="0"/>
          <w:numId w:val="13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духовно-нравственные качества и чувства сопричастности к культурному наследию, традициям своего народа в процессе ознакомления с различными видами и жанрами искусства;</w:t>
      </w:r>
    </w:p>
    <w:p w14:paraId="170C6FDA" w14:textId="77777777" w:rsidR="00267772" w:rsidRPr="00267772" w:rsidRDefault="00267772" w:rsidP="005E5B25">
      <w:pPr>
        <w:pStyle w:val="20"/>
        <w:numPr>
          <w:ilvl w:val="0"/>
          <w:numId w:val="13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чувство патриотизма и гражданственности в процессе ознакомления с различными произведениями музыки, изобразительного искусства гражданственно-патриотического содержания;</w:t>
      </w:r>
    </w:p>
    <w:p w14:paraId="532BC574" w14:textId="77777777" w:rsidR="00267772" w:rsidRPr="00267772" w:rsidRDefault="00267772" w:rsidP="005E5B25">
      <w:pPr>
        <w:pStyle w:val="20"/>
        <w:numPr>
          <w:ilvl w:val="0"/>
          <w:numId w:val="13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гуманное отношение к людям и окружающей природе; формировать духовно-нравственное отношение и чувство сопричастности к культурному наследию своего народа;</w:t>
      </w:r>
    </w:p>
    <w:p w14:paraId="5142C303" w14:textId="77777777" w:rsidR="00267772" w:rsidRPr="00267772" w:rsidRDefault="00267772" w:rsidP="005E5B25">
      <w:pPr>
        <w:pStyle w:val="20"/>
        <w:numPr>
          <w:ilvl w:val="0"/>
          <w:numId w:val="13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закреплять у детей знания об искусстве как виде творческой деятельности людей;</w:t>
      </w:r>
    </w:p>
    <w:p w14:paraId="09403C0F" w14:textId="77777777" w:rsidR="00267772" w:rsidRPr="00267772" w:rsidRDefault="00267772" w:rsidP="005E5B25">
      <w:pPr>
        <w:pStyle w:val="20"/>
        <w:numPr>
          <w:ilvl w:val="0"/>
          <w:numId w:val="13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помогать детям различать народное и профессиональное искусство; формировать у детей основы художественной культуры; расширять знания детей об изобразительном искусстве, музыке, театре; расширять знания детей о творчестве известных художников и композиторов; расширять знания детей о творческой деятельности, её особенностях; называть виды художественной деятельности, профессию деятеля искусства;</w:t>
      </w:r>
    </w:p>
    <w:p w14:paraId="004CC97E" w14:textId="77777777" w:rsidR="00267772" w:rsidRPr="00267772" w:rsidRDefault="00267772" w:rsidP="005E5B25">
      <w:pPr>
        <w:pStyle w:val="20"/>
        <w:numPr>
          <w:ilvl w:val="0"/>
          <w:numId w:val="13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организовать посещение выставки, театра, музея, цирка (совместно с родителями (законными представителями));</w:t>
      </w:r>
    </w:p>
    <w:p w14:paraId="1CDAA989" w14:textId="77777777" w:rsidR="00267772" w:rsidRPr="00267772" w:rsidRDefault="00267772" w:rsidP="005E5B25">
      <w:pPr>
        <w:pStyle w:val="20"/>
        <w:numPr>
          <w:ilvl w:val="0"/>
          <w:numId w:val="102"/>
        </w:numPr>
        <w:shd w:val="clear" w:color="auto" w:fill="auto"/>
        <w:tabs>
          <w:tab w:val="left" w:pos="1042"/>
        </w:tabs>
        <w:spacing w:before="0" w:after="0" w:line="276" w:lineRule="auto"/>
        <w:ind w:firstLine="709"/>
        <w:jc w:val="both"/>
        <w:rPr>
          <w:sz w:val="24"/>
          <w:szCs w:val="24"/>
        </w:rPr>
      </w:pPr>
      <w:proofErr w:type="spellStart"/>
      <w:r w:rsidRPr="00267772">
        <w:rPr>
          <w:sz w:val="24"/>
          <w:szCs w:val="24"/>
        </w:rPr>
        <w:t>изобразительная</w:t>
      </w:r>
      <w:proofErr w:type="spellEnd"/>
      <w:r w:rsidRPr="00267772">
        <w:rPr>
          <w:sz w:val="24"/>
          <w:szCs w:val="24"/>
        </w:rPr>
        <w:t xml:space="preserve"> </w:t>
      </w:r>
      <w:proofErr w:type="spellStart"/>
      <w:r w:rsidRPr="00267772">
        <w:rPr>
          <w:sz w:val="24"/>
          <w:szCs w:val="24"/>
        </w:rPr>
        <w:t>деятельность</w:t>
      </w:r>
      <w:proofErr w:type="spellEnd"/>
      <w:r w:rsidRPr="00267772">
        <w:rPr>
          <w:sz w:val="24"/>
          <w:szCs w:val="24"/>
        </w:rPr>
        <w:t>:</w:t>
      </w:r>
    </w:p>
    <w:p w14:paraId="0BA6C08B" w14:textId="77777777" w:rsidR="00267772" w:rsidRPr="00267772" w:rsidRDefault="00267772" w:rsidP="005E5B25">
      <w:pPr>
        <w:pStyle w:val="20"/>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устойчивый интерес к изобразительной деятельности; развивать художественный вкус, творческое воображение, наблюдательность и любознательность;</w:t>
      </w:r>
    </w:p>
    <w:p w14:paraId="17355935" w14:textId="77777777" w:rsidR="00267772" w:rsidRPr="00267772" w:rsidRDefault="00267772" w:rsidP="005E5B25">
      <w:pPr>
        <w:pStyle w:val="20"/>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обогащать у детей сенсорный опыт, включать в процесс ознакомления с предметами движения рук по предмету;</w:t>
      </w:r>
    </w:p>
    <w:p w14:paraId="74AC0F62" w14:textId="77777777" w:rsidR="00267772" w:rsidRPr="00267772" w:rsidRDefault="00267772" w:rsidP="005E5B25">
      <w:pPr>
        <w:pStyle w:val="20"/>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образное эстетическое восприятие, образные представления, формировать эстетические суждения; аргументированно и развернуто оценивать изображения, созданные как самим ребёнком, так и его сверстниками, обращая внимание на обязательность доброжелательного и уважительного отношения к работам товарищей;</w:t>
      </w:r>
    </w:p>
    <w:p w14:paraId="07D7073C" w14:textId="77777777" w:rsidR="00267772" w:rsidRPr="00267772" w:rsidRDefault="00267772" w:rsidP="005E5B25">
      <w:pPr>
        <w:pStyle w:val="20"/>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показывать детям, чем отличаются одни произведения искусства от других как по тематике, так и по средствам выразительности; называть, к каким видам и жанрам изобразительного искусства они относятся, обсуждать их содержание, поощрять индивидуальные оценки детьми этих произведений;</w:t>
      </w:r>
    </w:p>
    <w:p w14:paraId="5F3D3A2C" w14:textId="77777777" w:rsidR="00267772" w:rsidRPr="00267772" w:rsidRDefault="00267772" w:rsidP="005E5B25">
      <w:pPr>
        <w:pStyle w:val="20"/>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формировать у детей эстетическое отношение к предметам и явлениям окружающего </w:t>
      </w:r>
      <w:r w:rsidRPr="00267772">
        <w:rPr>
          <w:sz w:val="24"/>
          <w:szCs w:val="24"/>
          <w:lang w:val="ru-RU"/>
        </w:rPr>
        <w:lastRenderedPageBreak/>
        <w:t>мира, произведениям искусства, к художественно-творческой деятельности;</w:t>
      </w:r>
    </w:p>
    <w:p w14:paraId="4AED9EB9" w14:textId="77777777" w:rsidR="00267772" w:rsidRPr="00267772" w:rsidRDefault="00267772" w:rsidP="005E5B25">
      <w:pPr>
        <w:pStyle w:val="20"/>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самостоятельность; активно и творчески применять ранее усвоенные способы изображения в рисовании, лепке и аппликации, используя выразительные средства;</w:t>
      </w:r>
    </w:p>
    <w:p w14:paraId="18EEF8E6" w14:textId="77777777" w:rsidR="00267772" w:rsidRPr="00267772" w:rsidRDefault="00267772" w:rsidP="005E5B25">
      <w:pPr>
        <w:pStyle w:val="20"/>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условия для свободного, самостоятельного, разнопланового экспериментирования с художественными материалами;</w:t>
      </w:r>
    </w:p>
    <w:p w14:paraId="22CF534B" w14:textId="77777777" w:rsidR="00267772" w:rsidRPr="00267772" w:rsidRDefault="00267772" w:rsidP="005E5B25">
      <w:pPr>
        <w:pStyle w:val="20"/>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стремление детей сделать свое произведение красивым, содержательным, выразительным;</w:t>
      </w:r>
    </w:p>
    <w:p w14:paraId="06BB1F85" w14:textId="77777777" w:rsidR="00267772" w:rsidRPr="00267772" w:rsidRDefault="00267772" w:rsidP="005E5B25">
      <w:pPr>
        <w:pStyle w:val="20"/>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стремление детей делать самостоятельный выбор, помогать другому, уважать и понимать потребности другого человека, бережно относиться к продуктам его труда;</w:t>
      </w:r>
    </w:p>
    <w:p w14:paraId="53B4D86E" w14:textId="77777777" w:rsidR="00267772" w:rsidRPr="00267772" w:rsidRDefault="00267772" w:rsidP="005E5B25">
      <w:pPr>
        <w:pStyle w:val="20"/>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учить детей рисовать с натуры; развивать аналитические способности, умение сравнивать предметы между собой, выделять особенности каждого предмета; совершенствовать умение изображать предметы, передавая их форму, величину, строение, пропорции, цвет, композицию;</w:t>
      </w:r>
    </w:p>
    <w:p w14:paraId="5BDFC6C1" w14:textId="77777777" w:rsidR="00267772" w:rsidRPr="00267772" w:rsidRDefault="00267772" w:rsidP="005E5B25">
      <w:pPr>
        <w:pStyle w:val="20"/>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художественно-творческие способности детей в изобразительной деятельности;</w:t>
      </w:r>
    </w:p>
    <w:p w14:paraId="32D8CF4D" w14:textId="77777777" w:rsidR="00267772" w:rsidRPr="00267772" w:rsidRDefault="00267772" w:rsidP="005E5B25">
      <w:pPr>
        <w:pStyle w:val="20"/>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коллективное творчество;</w:t>
      </w:r>
    </w:p>
    <w:p w14:paraId="42959A1C" w14:textId="77777777" w:rsidR="00267772" w:rsidRPr="00267772" w:rsidRDefault="00267772" w:rsidP="005E5B25">
      <w:pPr>
        <w:pStyle w:val="20"/>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у детей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w:t>
      </w:r>
    </w:p>
    <w:p w14:paraId="0045F58C" w14:textId="77777777" w:rsidR="00267772" w:rsidRPr="00267772" w:rsidRDefault="00267772" w:rsidP="005E5B25">
      <w:pPr>
        <w:pStyle w:val="20"/>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замечать недостатки своих работ и исправлять их; вносить дополнения для достижения большей выразительности создаваемого образа;</w:t>
      </w:r>
    </w:p>
    <w:p w14:paraId="16E9B961" w14:textId="77777777" w:rsidR="00267772" w:rsidRPr="00267772" w:rsidRDefault="00267772" w:rsidP="005E5B25">
      <w:pPr>
        <w:pStyle w:val="20"/>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организовывать участие детей в создании индивидуальных творческих работ и тематических композиций к праздничным утренникам и развлечениям, художественных проектах);</w:t>
      </w:r>
    </w:p>
    <w:p w14:paraId="1F797697" w14:textId="77777777" w:rsidR="00267772" w:rsidRPr="00267772" w:rsidRDefault="00267772" w:rsidP="005E5B25">
      <w:pPr>
        <w:pStyle w:val="20"/>
        <w:numPr>
          <w:ilvl w:val="0"/>
          <w:numId w:val="102"/>
        </w:numPr>
        <w:shd w:val="clear" w:color="auto" w:fill="auto"/>
        <w:tabs>
          <w:tab w:val="left" w:pos="1022"/>
        </w:tabs>
        <w:spacing w:before="0" w:after="0" w:line="276" w:lineRule="auto"/>
        <w:ind w:firstLine="709"/>
        <w:jc w:val="both"/>
        <w:rPr>
          <w:sz w:val="24"/>
          <w:szCs w:val="24"/>
        </w:rPr>
      </w:pPr>
      <w:proofErr w:type="spellStart"/>
      <w:r w:rsidRPr="00267772">
        <w:rPr>
          <w:sz w:val="24"/>
          <w:szCs w:val="24"/>
        </w:rPr>
        <w:t>конструктивная</w:t>
      </w:r>
      <w:proofErr w:type="spellEnd"/>
      <w:r w:rsidRPr="00267772">
        <w:rPr>
          <w:sz w:val="24"/>
          <w:szCs w:val="24"/>
        </w:rPr>
        <w:t xml:space="preserve"> </w:t>
      </w:r>
      <w:proofErr w:type="spellStart"/>
      <w:r w:rsidRPr="00267772">
        <w:rPr>
          <w:sz w:val="24"/>
          <w:szCs w:val="24"/>
        </w:rPr>
        <w:t>деятельность</w:t>
      </w:r>
      <w:proofErr w:type="spellEnd"/>
      <w:r w:rsidRPr="00267772">
        <w:rPr>
          <w:sz w:val="24"/>
          <w:szCs w:val="24"/>
        </w:rPr>
        <w:t>:</w:t>
      </w:r>
    </w:p>
    <w:p w14:paraId="11C7311E" w14:textId="77777777" w:rsidR="00267772" w:rsidRPr="00267772" w:rsidRDefault="00267772" w:rsidP="005E5B25">
      <w:pPr>
        <w:pStyle w:val="20"/>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видеть конструкцию объекта и анализировать её основные части, их функциональное назначение;</w:t>
      </w:r>
    </w:p>
    <w:p w14:paraId="21B402AC" w14:textId="77777777" w:rsidR="00267772" w:rsidRPr="00267772" w:rsidRDefault="00267772" w:rsidP="005E5B25">
      <w:pPr>
        <w:pStyle w:val="20"/>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закреплять у детей навыки коллективной работы: умение распределять обязанности, работать в соответствии с общим замыслом, не мешая друг другу; развивать у детей интерес к конструктивной деятельности; знакомить детей с различными видами конструкторов;</w:t>
      </w:r>
    </w:p>
    <w:p w14:paraId="11D751DC" w14:textId="77777777" w:rsidR="00267772" w:rsidRPr="00267772" w:rsidRDefault="00267772" w:rsidP="005E5B25">
      <w:pPr>
        <w:pStyle w:val="20"/>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профессиями дизайнера, конструктора, архитектора, строителя и прочее;</w:t>
      </w:r>
    </w:p>
    <w:p w14:paraId="0C6C2271" w14:textId="77777777" w:rsidR="00267772" w:rsidRPr="00267772" w:rsidRDefault="00267772" w:rsidP="005E5B25">
      <w:pPr>
        <w:pStyle w:val="20"/>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художественно-творческие способности и самостоятельную творческую конструктивную деятельность детей;</w:t>
      </w:r>
    </w:p>
    <w:p w14:paraId="2B720166" w14:textId="77777777" w:rsidR="00267772" w:rsidRPr="00267772" w:rsidRDefault="00267772" w:rsidP="005E5B25">
      <w:pPr>
        <w:pStyle w:val="20"/>
        <w:numPr>
          <w:ilvl w:val="0"/>
          <w:numId w:val="102"/>
        </w:numPr>
        <w:shd w:val="clear" w:color="auto" w:fill="auto"/>
        <w:tabs>
          <w:tab w:val="left" w:pos="1027"/>
        </w:tabs>
        <w:spacing w:before="0" w:after="0" w:line="276" w:lineRule="auto"/>
        <w:ind w:firstLine="709"/>
        <w:jc w:val="both"/>
        <w:rPr>
          <w:sz w:val="24"/>
          <w:szCs w:val="24"/>
        </w:rPr>
      </w:pPr>
      <w:proofErr w:type="spellStart"/>
      <w:r w:rsidRPr="00267772">
        <w:rPr>
          <w:sz w:val="24"/>
          <w:szCs w:val="24"/>
        </w:rPr>
        <w:t>музыкальная</w:t>
      </w:r>
      <w:proofErr w:type="spellEnd"/>
      <w:r w:rsidRPr="00267772">
        <w:rPr>
          <w:sz w:val="24"/>
          <w:szCs w:val="24"/>
        </w:rPr>
        <w:t xml:space="preserve"> </w:t>
      </w:r>
      <w:proofErr w:type="spellStart"/>
      <w:r w:rsidRPr="00267772">
        <w:rPr>
          <w:sz w:val="24"/>
          <w:szCs w:val="24"/>
        </w:rPr>
        <w:t>деятельность</w:t>
      </w:r>
      <w:proofErr w:type="spellEnd"/>
      <w:r w:rsidRPr="00267772">
        <w:rPr>
          <w:sz w:val="24"/>
          <w:szCs w:val="24"/>
        </w:rPr>
        <w:t>:</w:t>
      </w:r>
    </w:p>
    <w:p w14:paraId="4FAC704F" w14:textId="77777777" w:rsidR="00267772" w:rsidRPr="00267772" w:rsidRDefault="00267772" w:rsidP="005E5B25">
      <w:pPr>
        <w:pStyle w:val="20"/>
        <w:numPr>
          <w:ilvl w:val="0"/>
          <w:numId w:val="13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гражданско-патриотические чувства через изучение Государственного гимна Российской Федерации;</w:t>
      </w:r>
    </w:p>
    <w:p w14:paraId="255D60C4" w14:textId="77777777" w:rsidR="00267772" w:rsidRPr="00267772" w:rsidRDefault="00267772" w:rsidP="005E5B25">
      <w:pPr>
        <w:pStyle w:val="20"/>
        <w:numPr>
          <w:ilvl w:val="0"/>
          <w:numId w:val="13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приобщать детей к музыкальной культуре, воспитывать музыкально-эстетический вкус;</w:t>
      </w:r>
    </w:p>
    <w:p w14:paraId="0A55FF6C" w14:textId="77777777" w:rsidR="00267772" w:rsidRPr="00267772" w:rsidRDefault="00267772" w:rsidP="005E5B25">
      <w:pPr>
        <w:pStyle w:val="20"/>
        <w:numPr>
          <w:ilvl w:val="0"/>
          <w:numId w:val="13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детское музыкально-художественное творчество, реализация самостоятельной творческой деятельности детей; удовлетворение потребности в самовыражении;</w:t>
      </w:r>
    </w:p>
    <w:p w14:paraId="203478E6" w14:textId="77777777" w:rsidR="00267772" w:rsidRPr="00267772" w:rsidRDefault="00267772" w:rsidP="005E5B25">
      <w:pPr>
        <w:pStyle w:val="20"/>
        <w:numPr>
          <w:ilvl w:val="0"/>
          <w:numId w:val="13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музыкальные способности: поэтический и музыкальный слух, чувство ритма, музыкальную память;</w:t>
      </w:r>
    </w:p>
    <w:p w14:paraId="180EDEE8" w14:textId="77777777" w:rsidR="00267772" w:rsidRPr="00267772" w:rsidRDefault="00267772" w:rsidP="005E5B25">
      <w:pPr>
        <w:pStyle w:val="20"/>
        <w:numPr>
          <w:ilvl w:val="0"/>
          <w:numId w:val="13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обогащать музыкальные впечатления детей, вызывать яркий эмоциональный отклик при восприятии музыки разного характера;</w:t>
      </w:r>
    </w:p>
    <w:p w14:paraId="0D8A2B79" w14:textId="77777777" w:rsidR="00267772" w:rsidRPr="00267772" w:rsidRDefault="00267772" w:rsidP="005E5B25">
      <w:pPr>
        <w:pStyle w:val="20"/>
        <w:numPr>
          <w:ilvl w:val="0"/>
          <w:numId w:val="13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lastRenderedPageBreak/>
        <w:t>формирование у детей основы художественно-эстетического восприятия мира, становление эстетического и эмоционально-нравственного отношения к отражению окружающей действительности в музыке;</w:t>
      </w:r>
    </w:p>
    <w:p w14:paraId="08B2757C" w14:textId="77777777" w:rsidR="00267772" w:rsidRPr="00267772" w:rsidRDefault="00267772" w:rsidP="005E5B25">
      <w:pPr>
        <w:pStyle w:val="20"/>
        <w:numPr>
          <w:ilvl w:val="0"/>
          <w:numId w:val="13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совершенствовать у детей </w:t>
      </w:r>
      <w:proofErr w:type="spellStart"/>
      <w:r w:rsidRPr="00267772">
        <w:rPr>
          <w:sz w:val="24"/>
          <w:szCs w:val="24"/>
          <w:lang w:val="ru-RU"/>
        </w:rPr>
        <w:t>звуковысотный</w:t>
      </w:r>
      <w:proofErr w:type="spellEnd"/>
      <w:r w:rsidRPr="00267772">
        <w:rPr>
          <w:sz w:val="24"/>
          <w:szCs w:val="24"/>
          <w:lang w:val="ru-RU"/>
        </w:rPr>
        <w:t>, ритмический, тембровый и динамический слух; способствовать дальнейшему формированию певческого голоса;</w:t>
      </w:r>
    </w:p>
    <w:p w14:paraId="4151D630" w14:textId="77777777" w:rsidR="00267772" w:rsidRPr="00267772" w:rsidRDefault="00267772" w:rsidP="005E5B25">
      <w:pPr>
        <w:pStyle w:val="20"/>
        <w:numPr>
          <w:ilvl w:val="0"/>
          <w:numId w:val="13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навык движения под музыку; обучать детей игре на детских музыкальных инструментах; знакомить детей с элементарными музыкальными понятиями; формировать у детей умение использовать полученные знания и навыки в быту и на досуге;</w:t>
      </w:r>
    </w:p>
    <w:p w14:paraId="7B92B57E" w14:textId="77777777" w:rsidR="00267772" w:rsidRPr="00267772" w:rsidRDefault="00267772" w:rsidP="005E5B25">
      <w:pPr>
        <w:pStyle w:val="20"/>
        <w:numPr>
          <w:ilvl w:val="0"/>
          <w:numId w:val="102"/>
        </w:numPr>
        <w:shd w:val="clear" w:color="auto" w:fill="auto"/>
        <w:tabs>
          <w:tab w:val="left" w:pos="1008"/>
        </w:tabs>
        <w:spacing w:before="0" w:after="0" w:line="276" w:lineRule="auto"/>
        <w:ind w:firstLine="709"/>
        <w:jc w:val="both"/>
        <w:rPr>
          <w:sz w:val="24"/>
          <w:szCs w:val="24"/>
        </w:rPr>
      </w:pPr>
      <w:proofErr w:type="spellStart"/>
      <w:r w:rsidRPr="00267772">
        <w:rPr>
          <w:sz w:val="24"/>
          <w:szCs w:val="24"/>
        </w:rPr>
        <w:t>театрализованная</w:t>
      </w:r>
      <w:proofErr w:type="spellEnd"/>
      <w:r w:rsidRPr="00267772">
        <w:rPr>
          <w:sz w:val="24"/>
          <w:szCs w:val="24"/>
        </w:rPr>
        <w:t xml:space="preserve"> </w:t>
      </w:r>
      <w:proofErr w:type="spellStart"/>
      <w:r w:rsidRPr="00267772">
        <w:rPr>
          <w:sz w:val="24"/>
          <w:szCs w:val="24"/>
        </w:rPr>
        <w:t>деятельность</w:t>
      </w:r>
      <w:proofErr w:type="spellEnd"/>
      <w:r w:rsidRPr="00267772">
        <w:rPr>
          <w:sz w:val="24"/>
          <w:szCs w:val="24"/>
        </w:rPr>
        <w:t>:</w:t>
      </w:r>
    </w:p>
    <w:p w14:paraId="46499C9B" w14:textId="77777777" w:rsidR="00267772" w:rsidRPr="00267772" w:rsidRDefault="00267772" w:rsidP="005E5B25">
      <w:pPr>
        <w:pStyle w:val="20"/>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приобщение детей к театральному искусству через знакомство с историей театра, его жанрами, устройством и профессиями;</w:t>
      </w:r>
    </w:p>
    <w:p w14:paraId="1109CDA3" w14:textId="77777777" w:rsidR="00267772" w:rsidRPr="00267772" w:rsidRDefault="00267772" w:rsidP="005E5B25">
      <w:pPr>
        <w:pStyle w:val="20"/>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знакомить детей с разными видами театрализованной деятельности;</w:t>
      </w:r>
    </w:p>
    <w:p w14:paraId="4022AC33" w14:textId="77777777" w:rsidR="00267772" w:rsidRPr="00267772" w:rsidRDefault="00267772" w:rsidP="005E5B25">
      <w:pPr>
        <w:pStyle w:val="20"/>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умение создавать по предложенной схеме и словесной инструкции декорации и персонажей из различных материалов (бумага, ткань, бросового материала и прочее);</w:t>
      </w:r>
    </w:p>
    <w:p w14:paraId="0D34ED08" w14:textId="77777777" w:rsidR="00267772" w:rsidRPr="00267772" w:rsidRDefault="00267772" w:rsidP="005E5B25">
      <w:pPr>
        <w:pStyle w:val="20"/>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умение передавать особенности характера персонажа с помощью мимики, жеста, движения и интонационно-образной речи;</w:t>
      </w:r>
    </w:p>
    <w:p w14:paraId="427610D7" w14:textId="77777777" w:rsidR="00267772" w:rsidRPr="00267772" w:rsidRDefault="00267772" w:rsidP="005E5B25">
      <w:pPr>
        <w:pStyle w:val="20"/>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продолжать развивать навыки </w:t>
      </w:r>
      <w:proofErr w:type="spellStart"/>
      <w:r w:rsidRPr="00267772">
        <w:rPr>
          <w:sz w:val="24"/>
          <w:szCs w:val="24"/>
          <w:lang w:val="ru-RU"/>
        </w:rPr>
        <w:t>кукловождения</w:t>
      </w:r>
      <w:proofErr w:type="spellEnd"/>
      <w:r w:rsidRPr="00267772">
        <w:rPr>
          <w:sz w:val="24"/>
          <w:szCs w:val="24"/>
          <w:lang w:val="ru-RU"/>
        </w:rPr>
        <w:t xml:space="preserve"> в различных театральных системах (перчаточными, тростевыми, марионеткам и так далее);</w:t>
      </w:r>
    </w:p>
    <w:p w14:paraId="4670E624" w14:textId="77777777" w:rsidR="00267772" w:rsidRPr="00267772" w:rsidRDefault="00267772" w:rsidP="005E5B25">
      <w:pPr>
        <w:pStyle w:val="20"/>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согласовывать свои действия с партнерами, приучать правильно оценивать действия персонажей в спектакле;</w:t>
      </w:r>
    </w:p>
    <w:p w14:paraId="7439CB57" w14:textId="77777777" w:rsidR="00267772" w:rsidRPr="00267772" w:rsidRDefault="00267772" w:rsidP="005E5B25">
      <w:pPr>
        <w:pStyle w:val="20"/>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желание разыгрывать в творческих театральных, режиссерских играх и играх драматизациях сюжетов сказок, литературных произведений, внесение в них изменений и придумывание новых сюжетных линий, введение новых персонажей, действий;</w:t>
      </w:r>
    </w:p>
    <w:p w14:paraId="683AC7C2" w14:textId="77777777" w:rsidR="00267772" w:rsidRPr="00267772" w:rsidRDefault="00267772" w:rsidP="005E5B25">
      <w:pPr>
        <w:pStyle w:val="20"/>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способность творчески передавать образ в играх драматизациях, спектаклях;</w:t>
      </w:r>
    </w:p>
    <w:p w14:paraId="320E40C2" w14:textId="77777777" w:rsidR="00267772" w:rsidRPr="00267772" w:rsidRDefault="00267772" w:rsidP="005E5B25">
      <w:pPr>
        <w:pStyle w:val="20"/>
        <w:numPr>
          <w:ilvl w:val="0"/>
          <w:numId w:val="102"/>
        </w:numPr>
        <w:shd w:val="clear" w:color="auto" w:fill="auto"/>
        <w:tabs>
          <w:tab w:val="left" w:pos="1022"/>
        </w:tabs>
        <w:spacing w:before="0" w:after="0" w:line="276" w:lineRule="auto"/>
        <w:ind w:firstLine="709"/>
        <w:jc w:val="both"/>
        <w:rPr>
          <w:sz w:val="24"/>
          <w:szCs w:val="24"/>
        </w:rPr>
      </w:pPr>
      <w:proofErr w:type="spellStart"/>
      <w:r w:rsidRPr="00267772">
        <w:rPr>
          <w:sz w:val="24"/>
          <w:szCs w:val="24"/>
        </w:rPr>
        <w:t>культурно-досуговая</w:t>
      </w:r>
      <w:proofErr w:type="spellEnd"/>
      <w:r w:rsidRPr="00267772">
        <w:rPr>
          <w:sz w:val="24"/>
          <w:szCs w:val="24"/>
        </w:rPr>
        <w:t xml:space="preserve"> </w:t>
      </w:r>
      <w:proofErr w:type="spellStart"/>
      <w:r w:rsidRPr="00267772">
        <w:rPr>
          <w:sz w:val="24"/>
          <w:szCs w:val="24"/>
        </w:rPr>
        <w:t>деятельность</w:t>
      </w:r>
      <w:proofErr w:type="spellEnd"/>
      <w:r w:rsidRPr="00267772">
        <w:rPr>
          <w:sz w:val="24"/>
          <w:szCs w:val="24"/>
        </w:rPr>
        <w:t>:</w:t>
      </w:r>
    </w:p>
    <w:p w14:paraId="67D71FCD" w14:textId="77777777" w:rsidR="00267772" w:rsidRPr="00267772" w:rsidRDefault="00267772" w:rsidP="005E5B25">
      <w:pPr>
        <w:pStyle w:val="20"/>
        <w:numPr>
          <w:ilvl w:val="0"/>
          <w:numId w:val="13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формировать интерес к полезной деятельности в свободное время (отдых, творчество, самообразование);</w:t>
      </w:r>
    </w:p>
    <w:p w14:paraId="42EBE6B2" w14:textId="77777777" w:rsidR="00267772" w:rsidRPr="00267772" w:rsidRDefault="00267772" w:rsidP="005E5B25">
      <w:pPr>
        <w:pStyle w:val="20"/>
        <w:numPr>
          <w:ilvl w:val="0"/>
          <w:numId w:val="13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желание участвовать в подготовке и участию в развлечениях, соблюдай культуру общения (доброжелательность, отзывчивость, такт, уважение);</w:t>
      </w:r>
    </w:p>
    <w:p w14:paraId="6EFE11BA" w14:textId="77777777" w:rsidR="00267772" w:rsidRPr="00267772" w:rsidRDefault="00267772" w:rsidP="005E5B25">
      <w:pPr>
        <w:pStyle w:val="20"/>
        <w:numPr>
          <w:ilvl w:val="0"/>
          <w:numId w:val="13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расширять представления о праздничной культуре народов России, поддерживать желание использовать полученные ранее знания и навыки в праздничных мероприятиях (календарных, государственных, народных);</w:t>
      </w:r>
    </w:p>
    <w:p w14:paraId="23FB0F52" w14:textId="77777777" w:rsidR="00267772" w:rsidRPr="00267772" w:rsidRDefault="00267772" w:rsidP="005E5B25">
      <w:pPr>
        <w:pStyle w:val="20"/>
        <w:numPr>
          <w:ilvl w:val="0"/>
          <w:numId w:val="13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уважительное отношение к своей стране в ходе предпраздничной подготовки;</w:t>
      </w:r>
    </w:p>
    <w:p w14:paraId="71879547" w14:textId="77777777" w:rsidR="00267772" w:rsidRPr="00267772" w:rsidRDefault="00267772" w:rsidP="005E5B25">
      <w:pPr>
        <w:pStyle w:val="20"/>
        <w:numPr>
          <w:ilvl w:val="0"/>
          <w:numId w:val="13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чувство удовлетворения от участия в коллективной досуговой деятельности;</w:t>
      </w:r>
    </w:p>
    <w:p w14:paraId="7976B27C" w14:textId="77777777" w:rsidR="00267772" w:rsidRPr="00267772" w:rsidRDefault="00267772" w:rsidP="005E5B25">
      <w:pPr>
        <w:pStyle w:val="20"/>
        <w:numPr>
          <w:ilvl w:val="0"/>
          <w:numId w:val="13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желание детей посещать объединения дополнительного образования различной направленности (танцевальный кружок, хор, изостудия и прочее).</w:t>
      </w:r>
    </w:p>
    <w:p w14:paraId="59AA3C40" w14:textId="77777777" w:rsidR="00267772" w:rsidRPr="009B4108" w:rsidRDefault="00267772" w:rsidP="00632D4D">
      <w:pPr>
        <w:pStyle w:val="20"/>
        <w:shd w:val="clear" w:color="auto" w:fill="auto"/>
        <w:tabs>
          <w:tab w:val="left" w:pos="1585"/>
        </w:tabs>
        <w:spacing w:before="0" w:after="0" w:line="276" w:lineRule="auto"/>
        <w:ind w:left="709"/>
        <w:jc w:val="both"/>
        <w:rPr>
          <w:sz w:val="24"/>
          <w:szCs w:val="24"/>
          <w:lang w:val="ru-RU"/>
        </w:rPr>
      </w:pPr>
      <w:r w:rsidRPr="009B4108">
        <w:rPr>
          <w:b/>
          <w:sz w:val="24"/>
          <w:szCs w:val="24"/>
          <w:lang w:val="ru-RU"/>
        </w:rPr>
        <w:t>Содержание</w:t>
      </w:r>
      <w:r w:rsidRPr="009B4108">
        <w:rPr>
          <w:sz w:val="24"/>
          <w:szCs w:val="24"/>
          <w:lang w:val="ru-RU"/>
        </w:rPr>
        <w:t xml:space="preserve"> образовательной деятельности.</w:t>
      </w:r>
    </w:p>
    <w:p w14:paraId="72D6512B" w14:textId="77777777" w:rsidR="00267772" w:rsidRPr="009B4108" w:rsidRDefault="00267772" w:rsidP="00632D4D">
      <w:pPr>
        <w:pStyle w:val="20"/>
        <w:shd w:val="clear" w:color="auto" w:fill="auto"/>
        <w:tabs>
          <w:tab w:val="left" w:pos="1782"/>
        </w:tabs>
        <w:spacing w:before="0" w:after="0" w:line="276" w:lineRule="auto"/>
        <w:ind w:left="709"/>
        <w:jc w:val="both"/>
        <w:rPr>
          <w:b/>
          <w:i/>
          <w:sz w:val="24"/>
          <w:szCs w:val="24"/>
          <w:lang w:val="ru-RU"/>
        </w:rPr>
      </w:pPr>
      <w:r w:rsidRPr="009B4108">
        <w:rPr>
          <w:b/>
          <w:i/>
          <w:sz w:val="24"/>
          <w:szCs w:val="24"/>
          <w:lang w:val="ru-RU"/>
        </w:rPr>
        <w:t>Приобщение к искусству.</w:t>
      </w:r>
    </w:p>
    <w:p w14:paraId="22F4CA5F" w14:textId="77777777" w:rsidR="00267772" w:rsidRPr="00267772" w:rsidRDefault="00267772" w:rsidP="005E5B25">
      <w:pPr>
        <w:pStyle w:val="20"/>
        <w:numPr>
          <w:ilvl w:val="0"/>
          <w:numId w:val="103"/>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продолжает развивать у детей эстетическое восприятие, художественный вкус, эстетическое отношение к окружающему, к искусству и художественной деятельности; умение самостоятельно создавать художественные образы в разных видах деятельности. Поощряет активное участие детей в художественной деятельности по собственному желанию и под руководством взрослого.</w:t>
      </w:r>
    </w:p>
    <w:p w14:paraId="240459C8" w14:textId="77777777" w:rsidR="00267772" w:rsidRPr="00267772" w:rsidRDefault="00267772" w:rsidP="005E5B25">
      <w:pPr>
        <w:pStyle w:val="20"/>
        <w:numPr>
          <w:ilvl w:val="0"/>
          <w:numId w:val="103"/>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lastRenderedPageBreak/>
        <w:t>Педагог воспитывает гражданско-патриотические чувства средствами различных видов и жанров искусства.</w:t>
      </w:r>
    </w:p>
    <w:p w14:paraId="55F51B22" w14:textId="77777777" w:rsidR="00267772" w:rsidRPr="00267772" w:rsidRDefault="00267772" w:rsidP="005E5B25">
      <w:pPr>
        <w:pStyle w:val="20"/>
        <w:numPr>
          <w:ilvl w:val="0"/>
          <w:numId w:val="103"/>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продолжает знакомить детей с историей и видами искусства (декоративно-прикладное, изобразительное искусство, литература, музыка, архитектура, театр, танец, кино, цирк); формирует умение различать народное и профессиональное искусство.</w:t>
      </w:r>
    </w:p>
    <w:p w14:paraId="371EBA26" w14:textId="77777777" w:rsidR="00267772" w:rsidRPr="00267772" w:rsidRDefault="00267772" w:rsidP="005E5B25">
      <w:pPr>
        <w:pStyle w:val="20"/>
        <w:numPr>
          <w:ilvl w:val="0"/>
          <w:numId w:val="103"/>
        </w:numPr>
        <w:shd w:val="clear" w:color="auto" w:fill="auto"/>
        <w:tabs>
          <w:tab w:val="left" w:pos="1028"/>
        </w:tabs>
        <w:spacing w:before="0" w:after="0" w:line="276" w:lineRule="auto"/>
        <w:ind w:firstLine="709"/>
        <w:jc w:val="both"/>
        <w:rPr>
          <w:sz w:val="24"/>
          <w:szCs w:val="24"/>
        </w:rPr>
      </w:pPr>
      <w:r w:rsidRPr="00267772">
        <w:rPr>
          <w:sz w:val="24"/>
          <w:szCs w:val="24"/>
          <w:lang w:val="ru-RU"/>
        </w:rPr>
        <w:t xml:space="preserve">Педагог воспитывает интерес к национальным и общечеловеческим ценностям, культурным традициям народа в процессе знакомства с классической и народной музыкой, с шедеврами изобразительного искусства и народным декоративно-прикладным искусством. </w:t>
      </w:r>
      <w:proofErr w:type="spellStart"/>
      <w:r w:rsidRPr="00267772">
        <w:rPr>
          <w:sz w:val="24"/>
          <w:szCs w:val="24"/>
        </w:rPr>
        <w:t>Воспитывает</w:t>
      </w:r>
      <w:proofErr w:type="spellEnd"/>
      <w:r w:rsidRPr="00267772">
        <w:rPr>
          <w:sz w:val="24"/>
          <w:szCs w:val="24"/>
        </w:rPr>
        <w:t xml:space="preserve"> </w:t>
      </w:r>
      <w:proofErr w:type="spellStart"/>
      <w:r w:rsidRPr="00267772">
        <w:rPr>
          <w:sz w:val="24"/>
          <w:szCs w:val="24"/>
        </w:rPr>
        <w:t>любовь</w:t>
      </w:r>
      <w:proofErr w:type="spellEnd"/>
      <w:r w:rsidRPr="00267772">
        <w:rPr>
          <w:sz w:val="24"/>
          <w:szCs w:val="24"/>
        </w:rPr>
        <w:t xml:space="preserve"> и </w:t>
      </w:r>
      <w:proofErr w:type="spellStart"/>
      <w:r w:rsidRPr="00267772">
        <w:rPr>
          <w:sz w:val="24"/>
          <w:szCs w:val="24"/>
        </w:rPr>
        <w:t>бережное</w:t>
      </w:r>
      <w:proofErr w:type="spellEnd"/>
      <w:r w:rsidRPr="00267772">
        <w:rPr>
          <w:sz w:val="24"/>
          <w:szCs w:val="24"/>
        </w:rPr>
        <w:t xml:space="preserve"> </w:t>
      </w:r>
      <w:proofErr w:type="spellStart"/>
      <w:r w:rsidRPr="00267772">
        <w:rPr>
          <w:sz w:val="24"/>
          <w:szCs w:val="24"/>
        </w:rPr>
        <w:t>отношение</w:t>
      </w:r>
      <w:proofErr w:type="spellEnd"/>
      <w:r w:rsidRPr="00267772">
        <w:rPr>
          <w:sz w:val="24"/>
          <w:szCs w:val="24"/>
        </w:rPr>
        <w:t xml:space="preserve"> к </w:t>
      </w:r>
      <w:proofErr w:type="spellStart"/>
      <w:r w:rsidRPr="00267772">
        <w:rPr>
          <w:sz w:val="24"/>
          <w:szCs w:val="24"/>
        </w:rPr>
        <w:t>произведениям</w:t>
      </w:r>
      <w:proofErr w:type="spellEnd"/>
      <w:r w:rsidRPr="00267772">
        <w:rPr>
          <w:sz w:val="24"/>
          <w:szCs w:val="24"/>
        </w:rPr>
        <w:t xml:space="preserve"> </w:t>
      </w:r>
      <w:proofErr w:type="spellStart"/>
      <w:r w:rsidRPr="00267772">
        <w:rPr>
          <w:sz w:val="24"/>
          <w:szCs w:val="24"/>
        </w:rPr>
        <w:t>искусства</w:t>
      </w:r>
      <w:proofErr w:type="spellEnd"/>
      <w:r w:rsidRPr="00267772">
        <w:rPr>
          <w:sz w:val="24"/>
          <w:szCs w:val="24"/>
        </w:rPr>
        <w:t>.</w:t>
      </w:r>
    </w:p>
    <w:p w14:paraId="30D812A1" w14:textId="77777777" w:rsidR="00267772" w:rsidRPr="00267772" w:rsidRDefault="00267772" w:rsidP="005E5B25">
      <w:pPr>
        <w:pStyle w:val="20"/>
        <w:numPr>
          <w:ilvl w:val="0"/>
          <w:numId w:val="103"/>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формирует у детей основы художественной культуры, закрепляет знания об искусстве как виде творческой деятельности людей, организует посещение выставки, театра, музея, цирка (совместно с родителями (законными представителями)).</w:t>
      </w:r>
    </w:p>
    <w:p w14:paraId="6C4F879F" w14:textId="77777777" w:rsidR="00267772" w:rsidRPr="00267772" w:rsidRDefault="00267772" w:rsidP="005E5B25">
      <w:pPr>
        <w:pStyle w:val="20"/>
        <w:numPr>
          <w:ilvl w:val="0"/>
          <w:numId w:val="103"/>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расширяет представления детей о творческих профессиях (художник, композитор, артист, танцор, певец, пианист, скрипач, режиссер, директор театра, архитектор и тому подобное).</w:t>
      </w:r>
    </w:p>
    <w:p w14:paraId="4212D67F" w14:textId="77777777" w:rsidR="00267772" w:rsidRPr="00267772" w:rsidRDefault="00267772" w:rsidP="005E5B25">
      <w:pPr>
        <w:pStyle w:val="20"/>
        <w:numPr>
          <w:ilvl w:val="0"/>
          <w:numId w:val="103"/>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формирует представление о значении органов чувств человека для художественной деятельности, формирует умение соотносить органы чувств с видами искусства (музыку слушают, картины рассматривают, стихи читают и слушают и так далее).</w:t>
      </w:r>
    </w:p>
    <w:p w14:paraId="67BBAA2A" w14:textId="77777777" w:rsidR="00267772" w:rsidRPr="00267772" w:rsidRDefault="00267772" w:rsidP="005E5B25">
      <w:pPr>
        <w:pStyle w:val="20"/>
        <w:numPr>
          <w:ilvl w:val="0"/>
          <w:numId w:val="103"/>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расширяет знания детей об основных видах изобразительного искусства (живопись, графика, скульптура), развивает художественное восприятие, расширяет первичные представления об основных живописных жанрах (портрет, пейзаж, натюрморт, батальная и жанровая живопись). Продолжает знакомить детей с произведениями живописи: И.И. Шишкин, И.И. Левитан, А.К. Саврасов, А.А. Пластов, В.М. Васнецов и другие. Расширять представления о художниках - иллюстраторах детской книги (И.Я. Билибин, Ю.А. Васнецов, В.М. Конашевич, В.В. Лебедев, Т.А. Маврина, Е.И. Чарушин и другие).</w:t>
      </w:r>
    </w:p>
    <w:p w14:paraId="257BF9E8" w14:textId="77777777" w:rsidR="00267772" w:rsidRPr="00267772" w:rsidRDefault="00267772" w:rsidP="005E5B25">
      <w:pPr>
        <w:pStyle w:val="20"/>
        <w:numPr>
          <w:ilvl w:val="0"/>
          <w:numId w:val="103"/>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продолжает знакомить детей с творчеством русских композиторов (Н.А. Римский-Корсаков, П.И. Чайковский, М.И. Глинка, А.П. Бородин и другие), зарубежных композиторов (А. Вивальди, Ф. Шуберт, Э. Григ, К. Сен-Санс другие), композиторов-песенников (Г. А. Струве, А. Л. Рыбников, Г.И. Гладков, М.И. Дунаевский и другие).</w:t>
      </w:r>
    </w:p>
    <w:p w14:paraId="202EFB4C" w14:textId="77777777" w:rsidR="00267772" w:rsidRPr="00267772" w:rsidRDefault="00267772" w:rsidP="005E5B25">
      <w:pPr>
        <w:pStyle w:val="20"/>
        <w:numPr>
          <w:ilvl w:val="0"/>
          <w:numId w:val="103"/>
        </w:numPr>
        <w:shd w:val="clear" w:color="auto" w:fill="auto"/>
        <w:tabs>
          <w:tab w:val="left" w:pos="1172"/>
        </w:tabs>
        <w:spacing w:before="0" w:after="0" w:line="276" w:lineRule="auto"/>
        <w:ind w:firstLine="709"/>
        <w:jc w:val="both"/>
        <w:rPr>
          <w:sz w:val="24"/>
          <w:szCs w:val="24"/>
        </w:rPr>
      </w:pPr>
      <w:r w:rsidRPr="00267772">
        <w:rPr>
          <w:sz w:val="24"/>
          <w:szCs w:val="24"/>
          <w:lang w:val="ru-RU"/>
        </w:rPr>
        <w:t xml:space="preserve">Педагог обогащает представления детей о скульптуре малых форм, выделяя образные средства выразительности (форму, пропорции, цвет, характерные детали, позы, движения и другое). Продолжает знакомить детей с народным декоративно-прикладным искусством (гжельская, хохломская, </w:t>
      </w:r>
      <w:proofErr w:type="spellStart"/>
      <w:r w:rsidRPr="00267772">
        <w:rPr>
          <w:sz w:val="24"/>
          <w:szCs w:val="24"/>
          <w:lang w:val="ru-RU"/>
        </w:rPr>
        <w:t>жостовская</w:t>
      </w:r>
      <w:proofErr w:type="spellEnd"/>
      <w:r w:rsidRPr="00267772">
        <w:rPr>
          <w:sz w:val="24"/>
          <w:szCs w:val="24"/>
          <w:lang w:val="ru-RU"/>
        </w:rPr>
        <w:t xml:space="preserve">, мезенская роспись), с керамическими изделиями, народными игрушками. Расширяет представления о разнообразии народного искусства, художественных промыслов (различные виды материалов, разные регионы страны и мира). </w:t>
      </w:r>
      <w:proofErr w:type="spellStart"/>
      <w:r w:rsidRPr="00267772">
        <w:rPr>
          <w:sz w:val="24"/>
          <w:szCs w:val="24"/>
        </w:rPr>
        <w:t>Воспитывает</w:t>
      </w:r>
      <w:proofErr w:type="spellEnd"/>
      <w:r w:rsidRPr="00267772">
        <w:rPr>
          <w:sz w:val="24"/>
          <w:szCs w:val="24"/>
        </w:rPr>
        <w:t xml:space="preserve"> </w:t>
      </w:r>
      <w:proofErr w:type="spellStart"/>
      <w:r w:rsidRPr="00267772">
        <w:rPr>
          <w:sz w:val="24"/>
          <w:szCs w:val="24"/>
        </w:rPr>
        <w:t>интерес</w:t>
      </w:r>
      <w:proofErr w:type="spellEnd"/>
      <w:r w:rsidRPr="00267772">
        <w:rPr>
          <w:sz w:val="24"/>
          <w:szCs w:val="24"/>
        </w:rPr>
        <w:t xml:space="preserve"> к </w:t>
      </w:r>
      <w:proofErr w:type="spellStart"/>
      <w:r w:rsidRPr="00267772">
        <w:rPr>
          <w:sz w:val="24"/>
          <w:szCs w:val="24"/>
        </w:rPr>
        <w:t>искусству</w:t>
      </w:r>
      <w:proofErr w:type="spellEnd"/>
      <w:r w:rsidRPr="00267772">
        <w:rPr>
          <w:sz w:val="24"/>
          <w:szCs w:val="24"/>
        </w:rPr>
        <w:t xml:space="preserve"> </w:t>
      </w:r>
      <w:proofErr w:type="spellStart"/>
      <w:r w:rsidRPr="00267772">
        <w:rPr>
          <w:sz w:val="24"/>
          <w:szCs w:val="24"/>
        </w:rPr>
        <w:t>родного</w:t>
      </w:r>
      <w:proofErr w:type="spellEnd"/>
      <w:r w:rsidRPr="00267772">
        <w:rPr>
          <w:sz w:val="24"/>
          <w:szCs w:val="24"/>
        </w:rPr>
        <w:t xml:space="preserve"> </w:t>
      </w:r>
      <w:proofErr w:type="spellStart"/>
      <w:r w:rsidRPr="00267772">
        <w:rPr>
          <w:sz w:val="24"/>
          <w:szCs w:val="24"/>
        </w:rPr>
        <w:t>края</w:t>
      </w:r>
      <w:proofErr w:type="spellEnd"/>
      <w:r w:rsidRPr="00267772">
        <w:rPr>
          <w:sz w:val="24"/>
          <w:szCs w:val="24"/>
        </w:rPr>
        <w:t>.</w:t>
      </w:r>
    </w:p>
    <w:p w14:paraId="456B470F" w14:textId="77777777" w:rsidR="00267772" w:rsidRPr="00267772" w:rsidRDefault="00267772" w:rsidP="005E5B25">
      <w:pPr>
        <w:pStyle w:val="20"/>
        <w:numPr>
          <w:ilvl w:val="0"/>
          <w:numId w:val="103"/>
        </w:numPr>
        <w:shd w:val="clear" w:color="auto" w:fill="auto"/>
        <w:tabs>
          <w:tab w:val="left" w:pos="1182"/>
        </w:tabs>
        <w:spacing w:before="0" w:after="0" w:line="276" w:lineRule="auto"/>
        <w:ind w:firstLine="709"/>
        <w:jc w:val="both"/>
        <w:rPr>
          <w:sz w:val="24"/>
          <w:szCs w:val="24"/>
          <w:lang w:val="ru-RU"/>
        </w:rPr>
      </w:pPr>
      <w:r w:rsidRPr="00267772">
        <w:rPr>
          <w:sz w:val="24"/>
          <w:szCs w:val="24"/>
          <w:lang w:val="ru-RU"/>
        </w:rPr>
        <w:t xml:space="preserve">Педагог продолжает знакомить детей с архитектурой, закрепляет и обогащает знания детей о том, что существуют здания различного назначения (жилые дома, магазины, кинотеатры, ДОО, общеобразовательные организации и другое). Развивает умение выделять сходство и различия архитектурных сооружений одинакового назначения. Формирует умение выделять одинаковые части конструкции и особенности деталей. Знакомит детей со спецификой храмовой архитектуры: купол, арки, аркатурный поясок по периметру здания, барабан (круглая часть под куполом) и так далее. Знакомит с архитектурой с опорой на региональные особенности местности, в которой живут дети. Рассказывает детям о том, что, как и в каждом виде искусства, в архитектуре есть памятники, которые известны во всем мире: в России это Кремль, собор </w:t>
      </w:r>
      <w:r w:rsidRPr="00267772">
        <w:rPr>
          <w:sz w:val="24"/>
          <w:szCs w:val="24"/>
          <w:lang w:val="ru-RU"/>
        </w:rPr>
        <w:lastRenderedPageBreak/>
        <w:t>Василия Блаженного, Зимний дворец, Исаакиевский собор, Петергоф, памятники Золотого кольца и другие - в каждом городе свои. Развивает умения передавать в художественной деятельности образы архитектурных сооружений, сказочных построек. Поощряет стремление изображать детали построек (наличники, резной подзор по контуру крыши).</w:t>
      </w:r>
    </w:p>
    <w:p w14:paraId="3F91E9FC" w14:textId="77777777" w:rsidR="00267772" w:rsidRPr="00267772" w:rsidRDefault="00267772" w:rsidP="005E5B25">
      <w:pPr>
        <w:pStyle w:val="20"/>
        <w:numPr>
          <w:ilvl w:val="0"/>
          <w:numId w:val="103"/>
        </w:numPr>
        <w:shd w:val="clear" w:color="auto" w:fill="auto"/>
        <w:tabs>
          <w:tab w:val="left" w:pos="1172"/>
        </w:tabs>
        <w:spacing w:before="0" w:after="0" w:line="276" w:lineRule="auto"/>
        <w:ind w:firstLine="709"/>
        <w:jc w:val="both"/>
        <w:rPr>
          <w:sz w:val="24"/>
          <w:szCs w:val="24"/>
          <w:lang w:val="ru-RU"/>
        </w:rPr>
      </w:pPr>
      <w:r w:rsidRPr="00267772">
        <w:rPr>
          <w:sz w:val="24"/>
          <w:szCs w:val="24"/>
          <w:lang w:val="ru-RU"/>
        </w:rPr>
        <w:t>Педагог поощряет желание детей посещать выставки, спектакли детского театра, музея, цирка. Педагог развивает у детей умение выражать в речи свои впечатления, высказывать суждения, оценки.</w:t>
      </w:r>
    </w:p>
    <w:p w14:paraId="5BCA32B9" w14:textId="77777777" w:rsidR="00267772" w:rsidRPr="009B4108" w:rsidRDefault="00267772" w:rsidP="00632D4D">
      <w:pPr>
        <w:pStyle w:val="20"/>
        <w:shd w:val="clear" w:color="auto" w:fill="auto"/>
        <w:tabs>
          <w:tab w:val="left" w:pos="1786"/>
        </w:tabs>
        <w:spacing w:before="0" w:after="0" w:line="276" w:lineRule="auto"/>
        <w:ind w:left="709"/>
        <w:jc w:val="both"/>
        <w:rPr>
          <w:b/>
          <w:i/>
          <w:sz w:val="24"/>
          <w:szCs w:val="24"/>
        </w:rPr>
      </w:pPr>
      <w:proofErr w:type="spellStart"/>
      <w:r w:rsidRPr="009B4108">
        <w:rPr>
          <w:b/>
          <w:i/>
          <w:sz w:val="24"/>
          <w:szCs w:val="24"/>
        </w:rPr>
        <w:t>Изобразительная</w:t>
      </w:r>
      <w:proofErr w:type="spellEnd"/>
      <w:r w:rsidRPr="009B4108">
        <w:rPr>
          <w:b/>
          <w:i/>
          <w:sz w:val="24"/>
          <w:szCs w:val="24"/>
        </w:rPr>
        <w:t xml:space="preserve"> </w:t>
      </w:r>
      <w:proofErr w:type="spellStart"/>
      <w:r w:rsidRPr="009B4108">
        <w:rPr>
          <w:b/>
          <w:i/>
          <w:sz w:val="24"/>
          <w:szCs w:val="24"/>
        </w:rPr>
        <w:t>деятельность</w:t>
      </w:r>
      <w:proofErr w:type="spellEnd"/>
      <w:r w:rsidRPr="009B4108">
        <w:rPr>
          <w:b/>
          <w:i/>
          <w:sz w:val="24"/>
          <w:szCs w:val="24"/>
        </w:rPr>
        <w:t>.</w:t>
      </w:r>
    </w:p>
    <w:p w14:paraId="7708DCAA" w14:textId="77777777" w:rsidR="00267772" w:rsidRPr="00267772" w:rsidRDefault="00267772" w:rsidP="005E5B25">
      <w:pPr>
        <w:pStyle w:val="20"/>
        <w:numPr>
          <w:ilvl w:val="0"/>
          <w:numId w:val="104"/>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Предметное рисование: педагог совершенствует у детей умение изображать предметы по памяти и с натуры; развивает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 Педагог совершенствует у детей технику изображения. Продолжает развивать у детей свободу и одновременно точность движений руки под контролем зрения, их плавность, ритмичность. Педагог расширяет набор материалов, которые дети могут использовать в рисовании (гуашь, акварель, сухая и жирная пастель, сангина, угольный карандаш и другое). Предлагает детям соединять в одном рисунке разные материалы для создания выразительного образа. Учит детей новым способам работы с уже знакомыми материалами (например, рисовать акварелью по сырому слою); разным способам создания фона для изображаемой картины: при рисовании акварелью и гуашью - до создания основного изображения; при рисовании пастелью и цветными карандашами фон может быть подготовлен как в начале, так и по завершении основного изображения. Продолжает формировать у детей умение свободно владеть карандашом при выполнении линейного рисунка, учит детей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детей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w:t>
      </w:r>
      <w:proofErr w:type="spellStart"/>
      <w:r w:rsidRPr="00267772">
        <w:rPr>
          <w:sz w:val="24"/>
          <w:szCs w:val="24"/>
          <w:lang w:val="ru-RU"/>
        </w:rPr>
        <w:t>городец</w:t>
      </w:r>
      <w:proofErr w:type="spellEnd"/>
      <w:r w:rsidRPr="00267772">
        <w:rPr>
          <w:sz w:val="24"/>
          <w:szCs w:val="24"/>
          <w:lang w:val="ru-RU"/>
        </w:rPr>
        <w:t>) и тому подобного. Педагог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получившиеся при равномерном закрашивании и регулировании нажима на карандаш. Развивает у детей представление о разнообразии цветов и оттенков, опираясь на реальную окраску предметов, декоративную роспись, сказочные сюжеты; формирует умение создавать цвета и оттенки. Педагог постепенно подводит детей к обозначению цветов, например, включающих два оттенка (желто- зеленый, серо-голубой) или уподобленных природным (малиновый, персиковый и тому подобное). Обращает их внимание на изменчивость цвета предметов (например, в процессе роста помидоры зеленые, а созревшие - красные). Учит детей замечать изменение цвета в природе в связи с изменением погоды (небо голубое в солнечный день и серое в пасмурный). Развивает цветовое восприятие в целях обогащения колористической гаммы рисунка. Учит детей различать оттенки цветов и передавать их в рисунке, развивает восприятие, способность наблюдать и сравнивать цвета окружающих предметов, явлений (нежно-зеленые, только что появившиеся листочки, бледно-зеленые стебли одуванчиков и их темно-зеленые листья и тому подобное). Развивает у детей художественно-творческие способности в продуктивных видах детской деятельности.</w:t>
      </w:r>
    </w:p>
    <w:p w14:paraId="2A065075"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 xml:space="preserve">Сюжетное рисование: педагог продолжает формировать умение у детей размещать изображения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план); </w:t>
      </w:r>
      <w:r w:rsidRPr="00267772">
        <w:rPr>
          <w:sz w:val="24"/>
          <w:szCs w:val="24"/>
          <w:lang w:val="ru-RU"/>
        </w:rPr>
        <w:lastRenderedPageBreak/>
        <w:t>передавать различия в величине изображаемых предметов (дерево высокое, цветок ниже дерева; воробышек маленький, ворона большая и тому подобное). Формирует у детей умение строить композицию рисунка; передавать движения людей и животных, растений, склоняющихся от ветра. Продолжает формировать у детей умение передавать в рисунках, как сюжеты народных сказок, так и авторских произведений (стихотворений, сказок, рассказов); проявлять самостоятельность в выборе темы, композиционного и цветового решения.</w:t>
      </w:r>
    </w:p>
    <w:p w14:paraId="4F496528"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 xml:space="preserve">Декоративное рисование: педагог продолжает развивать декоративное творчество детей; умение создавать узоры по мотивам народных росписей, уже знакомых детям и новых (городецкая, гжельская, хохломская, </w:t>
      </w:r>
      <w:proofErr w:type="spellStart"/>
      <w:r w:rsidRPr="00267772">
        <w:rPr>
          <w:sz w:val="24"/>
          <w:szCs w:val="24"/>
          <w:lang w:val="ru-RU"/>
        </w:rPr>
        <w:t>жостовская</w:t>
      </w:r>
      <w:proofErr w:type="spellEnd"/>
      <w:r w:rsidRPr="00267772">
        <w:rPr>
          <w:sz w:val="24"/>
          <w:szCs w:val="24"/>
          <w:lang w:val="ru-RU"/>
        </w:rPr>
        <w:t>, мезенская роспись и другое). Учит детей выделять и передавать цветовую гамму народного декоративного искусства определенного вида. Закрепляет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w:t>
      </w:r>
    </w:p>
    <w:p w14:paraId="4DBA8267" w14:textId="77777777" w:rsidR="00267772" w:rsidRPr="00267772" w:rsidRDefault="00267772" w:rsidP="005E5B25">
      <w:pPr>
        <w:pStyle w:val="20"/>
        <w:numPr>
          <w:ilvl w:val="0"/>
          <w:numId w:val="104"/>
        </w:numPr>
        <w:shd w:val="clear" w:color="auto" w:fill="auto"/>
        <w:tabs>
          <w:tab w:val="left" w:pos="1042"/>
        </w:tabs>
        <w:spacing w:before="0" w:after="0" w:line="276" w:lineRule="auto"/>
        <w:ind w:firstLine="709"/>
        <w:jc w:val="both"/>
        <w:rPr>
          <w:sz w:val="24"/>
          <w:szCs w:val="24"/>
        </w:rPr>
      </w:pPr>
      <w:proofErr w:type="spellStart"/>
      <w:r w:rsidRPr="00267772">
        <w:rPr>
          <w:sz w:val="24"/>
          <w:szCs w:val="24"/>
        </w:rPr>
        <w:t>Лепка</w:t>
      </w:r>
      <w:proofErr w:type="spellEnd"/>
      <w:r w:rsidRPr="00267772">
        <w:rPr>
          <w:sz w:val="24"/>
          <w:szCs w:val="24"/>
        </w:rPr>
        <w:t>:</w:t>
      </w:r>
    </w:p>
    <w:p w14:paraId="07297F37"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развивает творчество детей; учит свободно использовать для создания образов предметов, объектов природы, сказочных персонажей разнообразные приемы, усвоенные ранее; умение передавать форму основной части и других частей, их пропорции, позу, характерные особенности изображаемых объектов; обрабатывать поверхность формы движениями пальцев и стекой. Продолжает формировать у детей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 коллективная композиция). Учит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w:t>
      </w:r>
    </w:p>
    <w:p w14:paraId="5E0213A1"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Декоративная лепка: педагог продолжает развивать у детей навыки декоративной лепки; учит использовать разные способы лепки (</w:t>
      </w:r>
      <w:proofErr w:type="spellStart"/>
      <w:r w:rsidRPr="00267772">
        <w:rPr>
          <w:sz w:val="24"/>
          <w:szCs w:val="24"/>
          <w:lang w:val="ru-RU"/>
        </w:rPr>
        <w:t>налеп</w:t>
      </w:r>
      <w:proofErr w:type="spellEnd"/>
      <w:r w:rsidRPr="00267772">
        <w:rPr>
          <w:sz w:val="24"/>
          <w:szCs w:val="24"/>
          <w:lang w:val="ru-RU"/>
        </w:rPr>
        <w:t>, углубленный рельеф), применять стеку. Учит при лепке из глины расписывать пластину, создавать узор стекой; создавать из глины, разноцветного пластилина предметные и сюжетные, индивидуальные и коллективные композиции.</w:t>
      </w:r>
    </w:p>
    <w:p w14:paraId="10B7FF9A" w14:textId="77777777" w:rsidR="00267772" w:rsidRPr="00267772" w:rsidRDefault="00267772" w:rsidP="005E5B25">
      <w:pPr>
        <w:pStyle w:val="20"/>
        <w:numPr>
          <w:ilvl w:val="0"/>
          <w:numId w:val="104"/>
        </w:numPr>
        <w:shd w:val="clear" w:color="auto" w:fill="auto"/>
        <w:tabs>
          <w:tab w:val="left" w:pos="1013"/>
        </w:tabs>
        <w:spacing w:before="0" w:after="0" w:line="276" w:lineRule="auto"/>
        <w:ind w:firstLine="709"/>
        <w:jc w:val="both"/>
        <w:rPr>
          <w:sz w:val="24"/>
          <w:szCs w:val="24"/>
        </w:rPr>
      </w:pPr>
      <w:proofErr w:type="spellStart"/>
      <w:r w:rsidRPr="00267772">
        <w:rPr>
          <w:sz w:val="24"/>
          <w:szCs w:val="24"/>
        </w:rPr>
        <w:t>Аппликация</w:t>
      </w:r>
      <w:proofErr w:type="spellEnd"/>
      <w:r w:rsidRPr="00267772">
        <w:rPr>
          <w:sz w:val="24"/>
          <w:szCs w:val="24"/>
        </w:rPr>
        <w:t>:</w:t>
      </w:r>
    </w:p>
    <w:p w14:paraId="7DD570F0"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продолжает формировать умение детей создавать предметные и сюжетные изображения с натуры и по представлению: развивать чувство композиции (красиво располагать фигуры на листе бумаги формата, соответствующего пропорциям изображаемых предметов). Развивает у детей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мотивам народного искусства. Закрепляет приемы вырезания симметричных предметов из бумаги, сложенной вдвое; несколько предметов или их частей из бумаги, сложенной гармошкой. При создании образов педагог поощряет применение детьми разных приемов вырезания, обрывания бумаги, наклеивания изображений (намазывая их клеем полностью или частично, создавая иллюзию передачи объема); учит мозаичному способу изображения с предварительным легким обозначением карандашом формы частей и деталей картинки. Продолжает развивать у детей чувство цвета, колорита, композиции. Поощряет проявления детского творчества.</w:t>
      </w:r>
    </w:p>
    <w:p w14:paraId="005A97A9" w14:textId="77777777" w:rsidR="00267772" w:rsidRPr="00267772" w:rsidRDefault="00267772" w:rsidP="005E5B25">
      <w:pPr>
        <w:pStyle w:val="20"/>
        <w:numPr>
          <w:ilvl w:val="0"/>
          <w:numId w:val="104"/>
        </w:numPr>
        <w:shd w:val="clear" w:color="auto" w:fill="auto"/>
        <w:tabs>
          <w:tab w:val="left" w:pos="1022"/>
        </w:tabs>
        <w:spacing w:before="0" w:after="0" w:line="276" w:lineRule="auto"/>
        <w:ind w:firstLine="709"/>
        <w:jc w:val="both"/>
        <w:rPr>
          <w:sz w:val="24"/>
          <w:szCs w:val="24"/>
        </w:rPr>
      </w:pPr>
      <w:proofErr w:type="spellStart"/>
      <w:r w:rsidRPr="00267772">
        <w:rPr>
          <w:sz w:val="24"/>
          <w:szCs w:val="24"/>
        </w:rPr>
        <w:t>Прикладное</w:t>
      </w:r>
      <w:proofErr w:type="spellEnd"/>
      <w:r w:rsidRPr="00267772">
        <w:rPr>
          <w:sz w:val="24"/>
          <w:szCs w:val="24"/>
        </w:rPr>
        <w:t xml:space="preserve"> </w:t>
      </w:r>
      <w:proofErr w:type="spellStart"/>
      <w:r w:rsidRPr="00267772">
        <w:rPr>
          <w:sz w:val="24"/>
          <w:szCs w:val="24"/>
        </w:rPr>
        <w:t>творчество</w:t>
      </w:r>
      <w:proofErr w:type="spellEnd"/>
      <w:r w:rsidRPr="00267772">
        <w:rPr>
          <w:sz w:val="24"/>
          <w:szCs w:val="24"/>
        </w:rPr>
        <w:t>:</w:t>
      </w:r>
    </w:p>
    <w:p w14:paraId="2E78D43C"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 xml:space="preserve">при работе с бумагой и картоном педагог закрепляет у детей умение складывать бумагу </w:t>
      </w:r>
      <w:r w:rsidRPr="00267772">
        <w:rPr>
          <w:sz w:val="24"/>
          <w:szCs w:val="24"/>
          <w:lang w:val="ru-RU"/>
        </w:rPr>
        <w:lastRenderedPageBreak/>
        <w:t>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 забавы (мишка-физкультурник, клюющий петушок и другие). Педагог формирует у детей умение 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 Формирует умение использовать образец. Совершенствует умение детей создавать объемные игрушки в технике оригами. При работе с тканью, педагог формирует у детей умение вдевать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 Педагог закрепляет у детей умение делать аппликацию, используя кусочки ткани разнообразной фактуры (шелк для бабочки, байка для зайчика и так далее), наносить контур с помощью мелка и вырезать в соответствии с задуманным сюжетом. При работе с природным материалом закрепляет у детей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 Педагог закрепляет умение детей аккуратно и экономно использовать материалы. Развивает у детей фантазию, воображение.</w:t>
      </w:r>
    </w:p>
    <w:p w14:paraId="6C72D138" w14:textId="77777777" w:rsidR="00267772" w:rsidRPr="00267772" w:rsidRDefault="00267772" w:rsidP="005E5B25">
      <w:pPr>
        <w:pStyle w:val="20"/>
        <w:numPr>
          <w:ilvl w:val="0"/>
          <w:numId w:val="105"/>
        </w:numPr>
        <w:shd w:val="clear" w:color="auto" w:fill="auto"/>
        <w:tabs>
          <w:tab w:val="left" w:pos="1038"/>
        </w:tabs>
        <w:spacing w:before="0" w:after="0" w:line="276" w:lineRule="auto"/>
        <w:ind w:firstLine="709"/>
        <w:jc w:val="both"/>
        <w:rPr>
          <w:sz w:val="24"/>
          <w:szCs w:val="24"/>
        </w:rPr>
      </w:pPr>
      <w:proofErr w:type="spellStart"/>
      <w:r w:rsidRPr="00267772">
        <w:rPr>
          <w:sz w:val="24"/>
          <w:szCs w:val="24"/>
        </w:rPr>
        <w:t>Народное</w:t>
      </w:r>
      <w:proofErr w:type="spellEnd"/>
      <w:r w:rsidRPr="00267772">
        <w:rPr>
          <w:sz w:val="24"/>
          <w:szCs w:val="24"/>
        </w:rPr>
        <w:t xml:space="preserve"> </w:t>
      </w:r>
      <w:proofErr w:type="spellStart"/>
      <w:r w:rsidRPr="00267772">
        <w:rPr>
          <w:sz w:val="24"/>
          <w:szCs w:val="24"/>
        </w:rPr>
        <w:t>декоративно-прикладное</w:t>
      </w:r>
      <w:proofErr w:type="spellEnd"/>
      <w:r w:rsidRPr="00267772">
        <w:rPr>
          <w:sz w:val="24"/>
          <w:szCs w:val="24"/>
        </w:rPr>
        <w:t xml:space="preserve"> </w:t>
      </w:r>
      <w:proofErr w:type="spellStart"/>
      <w:r w:rsidRPr="00267772">
        <w:rPr>
          <w:sz w:val="24"/>
          <w:szCs w:val="24"/>
        </w:rPr>
        <w:t>искусство</w:t>
      </w:r>
      <w:proofErr w:type="spellEnd"/>
      <w:r w:rsidRPr="00267772">
        <w:rPr>
          <w:sz w:val="24"/>
          <w:szCs w:val="24"/>
        </w:rPr>
        <w:t>:</w:t>
      </w:r>
    </w:p>
    <w:p w14:paraId="0BD14E41"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 xml:space="preserve">педагог продолжает развивать у декоративное творчество детей; умение создавать узоры по мотивам народных росписей, уже знакомых детям и новых (городецкая, гжельская, хохломская, </w:t>
      </w:r>
      <w:proofErr w:type="spellStart"/>
      <w:r w:rsidRPr="00267772">
        <w:rPr>
          <w:sz w:val="24"/>
          <w:szCs w:val="24"/>
          <w:lang w:val="ru-RU"/>
        </w:rPr>
        <w:t>жостовская</w:t>
      </w:r>
      <w:proofErr w:type="spellEnd"/>
      <w:r w:rsidRPr="00267772">
        <w:rPr>
          <w:sz w:val="24"/>
          <w:szCs w:val="24"/>
          <w:lang w:val="ru-RU"/>
        </w:rPr>
        <w:t>, мезенская роспись и другие). Продолжает формировать у детей умение свободно владеть карандашом, кистью при выполнении линейного рисунка, учит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w:t>
      </w:r>
      <w:proofErr w:type="spellStart"/>
      <w:r w:rsidRPr="00267772">
        <w:rPr>
          <w:sz w:val="24"/>
          <w:szCs w:val="24"/>
          <w:lang w:val="ru-RU"/>
        </w:rPr>
        <w:t>городец</w:t>
      </w:r>
      <w:proofErr w:type="spellEnd"/>
      <w:r w:rsidRPr="00267772">
        <w:rPr>
          <w:sz w:val="24"/>
          <w:szCs w:val="24"/>
          <w:lang w:val="ru-RU"/>
        </w:rPr>
        <w:t>) и другое.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Педагог учит детей выделять и передавать цветовую гамму народного декоративного искусства определенного вида. Закрепляет у детей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 Педагог продолжает развивать у детей навыки декоративной лепки; учит использовать разные способы лепки (</w:t>
      </w:r>
      <w:proofErr w:type="spellStart"/>
      <w:r w:rsidRPr="00267772">
        <w:rPr>
          <w:sz w:val="24"/>
          <w:szCs w:val="24"/>
          <w:lang w:val="ru-RU"/>
        </w:rPr>
        <w:t>налеп</w:t>
      </w:r>
      <w:proofErr w:type="spellEnd"/>
      <w:r w:rsidRPr="00267772">
        <w:rPr>
          <w:sz w:val="24"/>
          <w:szCs w:val="24"/>
          <w:lang w:val="ru-RU"/>
        </w:rPr>
        <w:t>, углубленный рельеф), применять стеку.</w:t>
      </w:r>
    </w:p>
    <w:p w14:paraId="77B3BF4B" w14:textId="77777777" w:rsidR="00267772" w:rsidRPr="009B4108" w:rsidRDefault="00267772" w:rsidP="00632D4D">
      <w:pPr>
        <w:pStyle w:val="20"/>
        <w:shd w:val="clear" w:color="auto" w:fill="auto"/>
        <w:tabs>
          <w:tab w:val="left" w:pos="1777"/>
        </w:tabs>
        <w:spacing w:before="0" w:after="0" w:line="276" w:lineRule="auto"/>
        <w:ind w:left="709"/>
        <w:jc w:val="both"/>
        <w:rPr>
          <w:b/>
          <w:i/>
          <w:sz w:val="24"/>
          <w:szCs w:val="24"/>
        </w:rPr>
      </w:pPr>
      <w:proofErr w:type="spellStart"/>
      <w:r w:rsidRPr="009B4108">
        <w:rPr>
          <w:b/>
          <w:i/>
          <w:sz w:val="24"/>
          <w:szCs w:val="24"/>
        </w:rPr>
        <w:t>Конструктивная</w:t>
      </w:r>
      <w:proofErr w:type="spellEnd"/>
      <w:r w:rsidRPr="009B4108">
        <w:rPr>
          <w:b/>
          <w:i/>
          <w:sz w:val="24"/>
          <w:szCs w:val="24"/>
        </w:rPr>
        <w:t xml:space="preserve"> </w:t>
      </w:r>
      <w:proofErr w:type="spellStart"/>
      <w:r w:rsidRPr="009B4108">
        <w:rPr>
          <w:b/>
          <w:i/>
          <w:sz w:val="24"/>
          <w:szCs w:val="24"/>
        </w:rPr>
        <w:t>деятельность</w:t>
      </w:r>
      <w:proofErr w:type="spellEnd"/>
      <w:r w:rsidRPr="009B4108">
        <w:rPr>
          <w:b/>
          <w:i/>
          <w:sz w:val="24"/>
          <w:szCs w:val="24"/>
        </w:rPr>
        <w:t>.</w:t>
      </w:r>
    </w:p>
    <w:p w14:paraId="45BE9C7A" w14:textId="77777777" w:rsidR="00267772" w:rsidRPr="00267772" w:rsidRDefault="00267772" w:rsidP="005E5B25">
      <w:pPr>
        <w:pStyle w:val="20"/>
        <w:numPr>
          <w:ilvl w:val="0"/>
          <w:numId w:val="106"/>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формирует у детей интерес к разнообразным зданиям и сооружениям (жилые дома, театры и другое). Поощряет желание передавать их особенности в конструктивной деятельности. Предлагает детям самостоятельно находить отдельные конструктивные решения на основе анализа существующих сооружений.</w:t>
      </w:r>
    </w:p>
    <w:p w14:paraId="3C85D474" w14:textId="77777777" w:rsidR="00267772" w:rsidRPr="00267772" w:rsidRDefault="00267772" w:rsidP="005E5B25">
      <w:pPr>
        <w:pStyle w:val="20"/>
        <w:numPr>
          <w:ilvl w:val="0"/>
          <w:numId w:val="106"/>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Конструирование из строительного материала: педагог учит детей сооружать различные конструкции одного и того же объекта в соответствии с их назначением (мост для пешеходов, мост для транспорта). Педагог учит детей определять, какие детали более всего подходят для постройки, как их целесообразнее скомбинировать; продолжает развивать умение планировать процесс возведения постройки. Продолжает формировать умение у детей сооружать постройки, объединенных общей темой (улица, машины, дома).</w:t>
      </w:r>
    </w:p>
    <w:p w14:paraId="753441B3" w14:textId="77777777" w:rsidR="00267772" w:rsidRPr="00267772" w:rsidRDefault="00267772" w:rsidP="005E5B25">
      <w:pPr>
        <w:pStyle w:val="20"/>
        <w:numPr>
          <w:ilvl w:val="0"/>
          <w:numId w:val="106"/>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lastRenderedPageBreak/>
        <w:t>Конструирование из деталей конструкторов: педагог знакомит детей с разнообразными пластмассовыми конструкторами. Учит детей создавать различные модели (здания, самолеты, поезда и так далее) по рисунку, по словесной инструкции педагога, по собственному замыслу. Знакомит детей с деревянным конструктором, детали которого крепятся штифтами. Учит создавать различные конструкции (мебель, машины) по рисунку и по словесной инструкции педагога. Педагог учит детей создавать конструкции, объединенные общей темой (детская площадка, стоянка машин и другое). Учит детей разбирать конструкции при помощи скобы и киянки (в пластмассовых конструкторах).</w:t>
      </w:r>
    </w:p>
    <w:p w14:paraId="70C96EE1" w14:textId="77777777" w:rsidR="00267772" w:rsidRPr="00632D4D" w:rsidRDefault="00267772" w:rsidP="00632D4D">
      <w:pPr>
        <w:pStyle w:val="20"/>
        <w:shd w:val="clear" w:color="auto" w:fill="auto"/>
        <w:tabs>
          <w:tab w:val="left" w:pos="1782"/>
        </w:tabs>
        <w:spacing w:before="0" w:after="0" w:line="276" w:lineRule="auto"/>
        <w:ind w:left="709"/>
        <w:jc w:val="both"/>
        <w:rPr>
          <w:b/>
          <w:i/>
          <w:sz w:val="24"/>
          <w:szCs w:val="24"/>
        </w:rPr>
      </w:pPr>
      <w:proofErr w:type="spellStart"/>
      <w:r w:rsidRPr="00632D4D">
        <w:rPr>
          <w:b/>
          <w:i/>
          <w:sz w:val="24"/>
          <w:szCs w:val="24"/>
        </w:rPr>
        <w:t>Музыкальная</w:t>
      </w:r>
      <w:proofErr w:type="spellEnd"/>
      <w:r w:rsidRPr="00632D4D">
        <w:rPr>
          <w:b/>
          <w:i/>
          <w:sz w:val="24"/>
          <w:szCs w:val="24"/>
        </w:rPr>
        <w:t xml:space="preserve"> </w:t>
      </w:r>
      <w:proofErr w:type="spellStart"/>
      <w:r w:rsidRPr="00632D4D">
        <w:rPr>
          <w:b/>
          <w:i/>
          <w:sz w:val="24"/>
          <w:szCs w:val="24"/>
        </w:rPr>
        <w:t>деятельность</w:t>
      </w:r>
      <w:proofErr w:type="spellEnd"/>
      <w:r w:rsidRPr="00632D4D">
        <w:rPr>
          <w:b/>
          <w:i/>
          <w:sz w:val="24"/>
          <w:szCs w:val="24"/>
        </w:rPr>
        <w:t>.</w:t>
      </w:r>
    </w:p>
    <w:p w14:paraId="7AAF9B81" w14:textId="77777777" w:rsidR="00267772" w:rsidRPr="00267772" w:rsidRDefault="00267772" w:rsidP="005E5B25">
      <w:pPr>
        <w:pStyle w:val="20"/>
        <w:numPr>
          <w:ilvl w:val="0"/>
          <w:numId w:val="107"/>
        </w:numPr>
        <w:shd w:val="clear" w:color="auto" w:fill="auto"/>
        <w:tabs>
          <w:tab w:val="left" w:pos="1042"/>
        </w:tabs>
        <w:spacing w:before="0" w:after="0" w:line="276" w:lineRule="auto"/>
        <w:ind w:firstLine="709"/>
        <w:jc w:val="both"/>
        <w:rPr>
          <w:sz w:val="24"/>
          <w:szCs w:val="24"/>
          <w:lang w:val="ru-RU"/>
        </w:rPr>
      </w:pPr>
      <w:r w:rsidRPr="00267772">
        <w:rPr>
          <w:sz w:val="24"/>
          <w:szCs w:val="24"/>
          <w:lang w:val="ru-RU"/>
        </w:rPr>
        <w:t>Слушание: педагог развивает у детей навык восприятия звуков по высоте в пределах квинты — терции; обогащает впечатления детей и формирует музыкальный вкус, развивает музыкальную память; способствует развитию у детей мышления, фантазии, памяти, слуха; педагог знакомит детей с элементарными музыкальными понятиями (темп, ритм); жанрами (опера, концерт, симфонический концерт), творчеством композиторов и музыкантов (русских, зарубежных и так далее); педагог знакомит детей с мелодией Государственного гимна Российской Федерации.</w:t>
      </w:r>
    </w:p>
    <w:p w14:paraId="3DEDA81D" w14:textId="77777777" w:rsidR="00267772" w:rsidRPr="00267772" w:rsidRDefault="00267772" w:rsidP="005E5B25">
      <w:pPr>
        <w:pStyle w:val="20"/>
        <w:numPr>
          <w:ilvl w:val="0"/>
          <w:numId w:val="107"/>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 xml:space="preserve">Пение: педагог совершенствует у детей певческий голос и </w:t>
      </w:r>
      <w:proofErr w:type="spellStart"/>
      <w:r w:rsidRPr="00267772">
        <w:rPr>
          <w:sz w:val="24"/>
          <w:szCs w:val="24"/>
          <w:lang w:val="ru-RU"/>
        </w:rPr>
        <w:t>вокально</w:t>
      </w:r>
      <w:r w:rsidRPr="00267772">
        <w:rPr>
          <w:sz w:val="24"/>
          <w:szCs w:val="24"/>
          <w:lang w:val="ru-RU"/>
        </w:rPr>
        <w:softHyphen/>
        <w:t>слуховую</w:t>
      </w:r>
      <w:proofErr w:type="spellEnd"/>
      <w:r w:rsidRPr="00267772">
        <w:rPr>
          <w:sz w:val="24"/>
          <w:szCs w:val="24"/>
          <w:lang w:val="ru-RU"/>
        </w:rPr>
        <w:t xml:space="preserve"> координацию; закрепляет у детей практические навыки выразительного исполнения песен в пределах от до первой октавы до ре второй октавы; учит брать дыхание и удерживать его до конца фразы; обращает внимание на артикуляцию (дикцию); закрепляет умение петь самостоятельно, индивидуально и коллективно, с музыкальным сопровождением и без него.</w:t>
      </w:r>
    </w:p>
    <w:p w14:paraId="61572AF0" w14:textId="77777777" w:rsidR="00267772" w:rsidRPr="00267772" w:rsidRDefault="00267772" w:rsidP="005E5B25">
      <w:pPr>
        <w:pStyle w:val="20"/>
        <w:numPr>
          <w:ilvl w:val="0"/>
          <w:numId w:val="107"/>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Песенное творчество: педагог учит детей самостоятельно придумывать мелодии, используя в качестве образца русские народные песни; поощряет желание детей самостоятельно импровизировать мелодии на заданную тему по образцу и без него, используя для этого знакомые песни, музыкальные пьесы и танцы.</w:t>
      </w:r>
    </w:p>
    <w:p w14:paraId="68172130" w14:textId="77777777" w:rsidR="00267772" w:rsidRPr="00267772" w:rsidRDefault="00267772" w:rsidP="005E5B25">
      <w:pPr>
        <w:pStyle w:val="20"/>
        <w:numPr>
          <w:ilvl w:val="0"/>
          <w:numId w:val="107"/>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Музыкально-ритмические движения: педагог способствует дальнейшему развитию у детей навыков танцевальных движений, совершенствует умение выразительно и ритмично двигаться в соответствии с разнообразным характером музыки, передавая в танце эмоционально-образное содержание; знакомит детей с национальными плясками (русские, белорусские, украинские и так далее); педагог развивает у детей танцевально-игровое творчество; формирует навыки художественного исполнения различных образов при инсценировании песен, театральных постановок.</w:t>
      </w:r>
    </w:p>
    <w:p w14:paraId="5A610CC5" w14:textId="77777777" w:rsidR="00267772" w:rsidRPr="00267772" w:rsidRDefault="00267772" w:rsidP="005E5B25">
      <w:pPr>
        <w:pStyle w:val="20"/>
        <w:numPr>
          <w:ilvl w:val="0"/>
          <w:numId w:val="107"/>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Музыкально-игровое и танцевальное творчество: педагог способствует развитию творческой активности детей в доступных видах музыкальной исполнительской деятельности (игра в оркестре, пение, танцевальные движения и тому подобное); учит импровизировать под музыку соответствующего характера (лыжник, конькобежец, наездник, рыбак; лукавый котик и сердитый козлик и тому подобное); помогает придумывать движения, отражающие содержание песни; выразительно действовать с воображаемыми предметами; учит детей самостоятельно искать способ передачи в движениях музыкальных образов. Формирует у детей музыкальные способности; содействует проявлению активности и самостоятельности.</w:t>
      </w:r>
    </w:p>
    <w:p w14:paraId="5833D5B4" w14:textId="77777777" w:rsidR="00267772" w:rsidRPr="00267772" w:rsidRDefault="00267772" w:rsidP="005E5B25">
      <w:pPr>
        <w:pStyle w:val="20"/>
        <w:numPr>
          <w:ilvl w:val="0"/>
          <w:numId w:val="107"/>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Игра на детских музыкальных инструментах: педагог знакомит детей с музыкальными произведениями в исполнении на различных инструментах и в оркестровой обработке; учит детей играть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исполнять музыкальные произведения в оркестре и в ансамбле.</w:t>
      </w:r>
    </w:p>
    <w:p w14:paraId="579A490F" w14:textId="77777777" w:rsidR="00267772" w:rsidRPr="00267772" w:rsidRDefault="00267772" w:rsidP="005E5B25">
      <w:pPr>
        <w:pStyle w:val="20"/>
        <w:numPr>
          <w:ilvl w:val="0"/>
          <w:numId w:val="107"/>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lastRenderedPageBreak/>
        <w:t>Педагог активизирует использование песен, музыкально-ритмических движений, игру на музыкальных инструментах, музыкально-театрализованную деятельность в повседневной жизни и различных видах досуговой деятельности для реализации музыкально-творческих способностей ребёнка.</w:t>
      </w:r>
    </w:p>
    <w:p w14:paraId="54F1A927" w14:textId="77777777" w:rsidR="00267772" w:rsidRPr="006F353B" w:rsidRDefault="00267772" w:rsidP="00632D4D">
      <w:pPr>
        <w:pStyle w:val="20"/>
        <w:shd w:val="clear" w:color="auto" w:fill="auto"/>
        <w:tabs>
          <w:tab w:val="left" w:pos="1786"/>
        </w:tabs>
        <w:spacing w:before="0" w:after="0" w:line="276" w:lineRule="auto"/>
        <w:ind w:left="709"/>
        <w:jc w:val="both"/>
        <w:rPr>
          <w:b/>
          <w:i/>
          <w:sz w:val="24"/>
          <w:szCs w:val="24"/>
          <w:lang w:val="ru-RU"/>
        </w:rPr>
      </w:pPr>
      <w:r w:rsidRPr="006F353B">
        <w:rPr>
          <w:b/>
          <w:i/>
          <w:sz w:val="24"/>
          <w:szCs w:val="24"/>
          <w:lang w:val="ru-RU"/>
        </w:rPr>
        <w:t>Театрализованная деятельность.</w:t>
      </w:r>
    </w:p>
    <w:p w14:paraId="55F31BCD" w14:textId="77777777" w:rsidR="00267772" w:rsidRPr="00632D4D"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 xml:space="preserve">Педагог развивает самостоятельность детей в организации театрализованных игр; поддерживает желание самостоятельно выбирать литературный и музыкальный материал для театральной постановки; развивает проявление инициативы изготовления атрибутов и декораций к спектаклю; умение распределять между собой обязанности и роли; развивает творческую самостоятельность, эстетический вкус в передаче образа; отчетливость произношения; использовать средства выразительности (поза, жесты, мимика, интонация, движения). Воспитывает любовь к театру. Педагог учит детей использовать в театрализованной деятельности детей разные виды театра (бибабо, пальчиковый, театр на ложках, картинок, перчаточный, кукольный и другое). Воспитывает навыки театральной культуры, приобщает к театральному искусству через просмотр театральных постановок, видеоматериалов; рассказывает о театре, театральных профессиях. Знакомит со средствами погружения в художественные образы (музыка, слово, хореография, декорации, костюм, грим и другое) и возможностями распознавать их особенности. Педагог учит детей использовать разные формы взаимодействия детей и взрослых в театрализованной игре. Развивает воображение и фантазию детей в создании и исполнении ролей. Педагог формирует у детей умение вносить изменения и придумывать новые сюжетные линии сказок, литературных произведений, передавая их образ выразительными средствами в игре драматизации, спектакле; формирует умение выразительно передавать в действии, мимике, пантомимике, интонации эмоциональное состояние персонажей; самостоятельно придумывать детали костюма; формирует у детей умение действовать и говорить от имени разных персонажей, сочетать движения театральных игрушек с речью. </w:t>
      </w:r>
      <w:r w:rsidRPr="00632D4D">
        <w:rPr>
          <w:sz w:val="24"/>
          <w:szCs w:val="24"/>
          <w:lang w:val="ru-RU"/>
        </w:rPr>
        <w:t>Педагог формирует умение проводить анализ сыгранных ролей, просмотренных спектаклей.</w:t>
      </w:r>
    </w:p>
    <w:p w14:paraId="6A7E711F" w14:textId="77777777" w:rsidR="00267772" w:rsidRPr="00632D4D" w:rsidRDefault="00267772" w:rsidP="00632D4D">
      <w:pPr>
        <w:pStyle w:val="20"/>
        <w:shd w:val="clear" w:color="auto" w:fill="auto"/>
        <w:tabs>
          <w:tab w:val="left" w:pos="1762"/>
        </w:tabs>
        <w:spacing w:before="0" w:after="0" w:line="276" w:lineRule="auto"/>
        <w:ind w:left="709"/>
        <w:jc w:val="both"/>
        <w:rPr>
          <w:b/>
          <w:i/>
          <w:sz w:val="24"/>
          <w:szCs w:val="24"/>
          <w:lang w:val="ru-RU"/>
        </w:rPr>
      </w:pPr>
      <w:r w:rsidRPr="00632D4D">
        <w:rPr>
          <w:b/>
          <w:i/>
          <w:sz w:val="24"/>
          <w:szCs w:val="24"/>
          <w:lang w:val="ru-RU"/>
        </w:rPr>
        <w:t>Культурно-досуговая деятельность.</w:t>
      </w:r>
    </w:p>
    <w:p w14:paraId="0FC69073" w14:textId="77777777" w:rsidR="00267772" w:rsidRPr="00632D4D"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 xml:space="preserve">Педагог продолжает формировать у детей умение проводить свободное время с интересом и пользой (рассматривание иллюстраций, просмотр анимационных фильмов, слушание музыки, конструирование и так далее). Развивает активность детей в участие в подготовке развлечений. Формирует навыки культуры общения со сверстниками, педагогами и гостями. Педагог расширяет знания детей об обычаях и традициях народов России, воспитывает уважение к культуре других этносов. Формирует чувство удовлетворения от участия в совместной досуговой деятельности. Поддерживает интерес к подготовке и участию в праздничных мероприятиях, опираясь на полученные навыки и опыт. </w:t>
      </w:r>
      <w:r w:rsidRPr="00632D4D">
        <w:rPr>
          <w:sz w:val="24"/>
          <w:szCs w:val="24"/>
          <w:lang w:val="ru-RU"/>
        </w:rPr>
        <w:t>Поощряет реализацию творческих проявлений в объединениях дополнительного образования.</w:t>
      </w:r>
    </w:p>
    <w:p w14:paraId="4FA04B9E" w14:textId="77777777" w:rsidR="00267772" w:rsidRPr="00267772" w:rsidRDefault="00B77A00" w:rsidP="00632D4D">
      <w:pPr>
        <w:pStyle w:val="20"/>
        <w:shd w:val="clear" w:color="auto" w:fill="auto"/>
        <w:tabs>
          <w:tab w:val="left" w:pos="1350"/>
        </w:tabs>
        <w:spacing w:before="0" w:after="0" w:line="276" w:lineRule="auto"/>
        <w:ind w:firstLine="709"/>
        <w:jc w:val="both"/>
        <w:rPr>
          <w:sz w:val="24"/>
          <w:szCs w:val="24"/>
          <w:lang w:val="ru-RU"/>
        </w:rPr>
      </w:pPr>
      <w:r>
        <w:rPr>
          <w:b/>
          <w:sz w:val="24"/>
          <w:szCs w:val="24"/>
          <w:lang w:val="ru-RU"/>
        </w:rPr>
        <w:t>2.1.4.7</w:t>
      </w:r>
      <w:r w:rsidR="00632D4D">
        <w:rPr>
          <w:b/>
          <w:sz w:val="24"/>
          <w:szCs w:val="24"/>
          <w:lang w:val="ru-RU"/>
        </w:rPr>
        <w:t xml:space="preserve">. </w:t>
      </w:r>
      <w:r w:rsidR="00267772" w:rsidRPr="00267772">
        <w:rPr>
          <w:b/>
          <w:sz w:val="24"/>
          <w:szCs w:val="24"/>
          <w:lang w:val="ru-RU"/>
        </w:rPr>
        <w:t>Решение совокупных задач воспитания в рамках образовательной области «Художественно-эстетическое развитие» направлено на приобщение детей к ценностям «Культура» и «Красота»,</w:t>
      </w:r>
      <w:r w:rsidR="00267772" w:rsidRPr="00267772">
        <w:rPr>
          <w:sz w:val="24"/>
          <w:szCs w:val="24"/>
          <w:lang w:val="ru-RU"/>
        </w:rPr>
        <w:t xml:space="preserve"> что предполагает:</w:t>
      </w:r>
    </w:p>
    <w:p w14:paraId="5381BCF2" w14:textId="77777777" w:rsidR="00267772" w:rsidRPr="00267772" w:rsidRDefault="00267772" w:rsidP="005E5B25">
      <w:pPr>
        <w:pStyle w:val="20"/>
        <w:numPr>
          <w:ilvl w:val="0"/>
          <w:numId w:val="13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14:paraId="333A73DF" w14:textId="77777777" w:rsidR="00267772" w:rsidRPr="00267772" w:rsidRDefault="00267772" w:rsidP="005E5B25">
      <w:pPr>
        <w:pStyle w:val="20"/>
        <w:numPr>
          <w:ilvl w:val="0"/>
          <w:numId w:val="13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приобщение к традициям и великому культурному наследию российского народа, шедеврам мировой художественной культуры;</w:t>
      </w:r>
    </w:p>
    <w:p w14:paraId="647BF153" w14:textId="77777777" w:rsidR="00267772" w:rsidRPr="00267772" w:rsidRDefault="00267772" w:rsidP="005E5B25">
      <w:pPr>
        <w:pStyle w:val="20"/>
        <w:numPr>
          <w:ilvl w:val="0"/>
          <w:numId w:val="13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становление эстетического, эмоционально-ценностного отношения к окружающему миру для гармонизации внешнего и внутреннего мира ребёнка;</w:t>
      </w:r>
    </w:p>
    <w:p w14:paraId="01E5E9A7" w14:textId="77777777" w:rsidR="00267772" w:rsidRPr="00267772" w:rsidRDefault="00267772" w:rsidP="005E5B25">
      <w:pPr>
        <w:pStyle w:val="20"/>
        <w:numPr>
          <w:ilvl w:val="0"/>
          <w:numId w:val="13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lastRenderedPageBreak/>
        <w:t>создание условий для раскрытия детьми базовых ценностей и их проживания в разных видах художественно-творческой деятельности;</w:t>
      </w:r>
    </w:p>
    <w:p w14:paraId="6C415FBE" w14:textId="77777777" w:rsidR="00267772" w:rsidRPr="00267772" w:rsidRDefault="00267772" w:rsidP="005E5B25">
      <w:pPr>
        <w:pStyle w:val="20"/>
        <w:numPr>
          <w:ilvl w:val="0"/>
          <w:numId w:val="13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формирование целостной картины мира на основе интеграции интеллектуального и эмоционально-образного способов его освоения детьми;</w:t>
      </w:r>
    </w:p>
    <w:p w14:paraId="2302DF15" w14:textId="77777777" w:rsidR="00267772" w:rsidRPr="00267772" w:rsidRDefault="00267772" w:rsidP="005E5B25">
      <w:pPr>
        <w:pStyle w:val="20"/>
        <w:numPr>
          <w:ilvl w:val="0"/>
          <w:numId w:val="13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14:paraId="4034F821" w14:textId="77777777" w:rsidR="00BB340C" w:rsidRDefault="00BB340C" w:rsidP="00632D4D">
      <w:pPr>
        <w:pStyle w:val="a3"/>
        <w:spacing w:before="1" w:line="276" w:lineRule="auto"/>
        <w:ind w:left="0" w:firstLine="0"/>
        <w:rPr>
          <w:sz w:val="28"/>
        </w:rPr>
      </w:pPr>
    </w:p>
    <w:p w14:paraId="4B1FD91D" w14:textId="77777777" w:rsidR="00030B1F" w:rsidRDefault="00EB77D2" w:rsidP="00EB77D2">
      <w:pPr>
        <w:pStyle w:val="a3"/>
        <w:spacing w:before="10"/>
        <w:ind w:left="0" w:firstLine="0"/>
        <w:jc w:val="center"/>
        <w:rPr>
          <w:b/>
          <w:sz w:val="27"/>
        </w:rPr>
      </w:pPr>
      <w:r w:rsidRPr="005A4C2C">
        <w:rPr>
          <w:b/>
          <w:sz w:val="27"/>
        </w:rPr>
        <w:t>Литератур</w:t>
      </w:r>
      <w:r>
        <w:rPr>
          <w:b/>
          <w:sz w:val="27"/>
        </w:rPr>
        <w:t>ные средства</w:t>
      </w:r>
      <w:r w:rsidRPr="005A4C2C">
        <w:rPr>
          <w:b/>
          <w:sz w:val="27"/>
        </w:rPr>
        <w:t xml:space="preserve"> для решения задач образовательной области </w:t>
      </w:r>
    </w:p>
    <w:p w14:paraId="1FD9002F" w14:textId="77777777" w:rsidR="00EB77D2" w:rsidRPr="005A4C2C" w:rsidRDefault="00EB77D2" w:rsidP="00EB77D2">
      <w:pPr>
        <w:pStyle w:val="a3"/>
        <w:spacing w:before="10"/>
        <w:ind w:left="0" w:firstLine="0"/>
        <w:jc w:val="center"/>
        <w:rPr>
          <w:b/>
          <w:sz w:val="27"/>
        </w:rPr>
      </w:pPr>
      <w:r w:rsidRPr="005A4C2C">
        <w:rPr>
          <w:b/>
          <w:sz w:val="27"/>
        </w:rPr>
        <w:t>«</w:t>
      </w:r>
      <w:r>
        <w:rPr>
          <w:b/>
          <w:sz w:val="27"/>
        </w:rPr>
        <w:t xml:space="preserve">Художественно-эстетическое </w:t>
      </w:r>
      <w:r w:rsidR="001F32F6">
        <w:rPr>
          <w:b/>
          <w:sz w:val="27"/>
        </w:rPr>
        <w:t>р</w:t>
      </w:r>
      <w:r>
        <w:rPr>
          <w:b/>
          <w:sz w:val="27"/>
        </w:rPr>
        <w:t>азвитие»</w:t>
      </w:r>
      <w:r w:rsidRPr="005A4C2C">
        <w:rPr>
          <w:b/>
          <w:sz w:val="27"/>
        </w:rPr>
        <w:t>:</w:t>
      </w:r>
    </w:p>
    <w:tbl>
      <w:tblPr>
        <w:tblW w:w="10378" w:type="dxa"/>
        <w:tblInd w:w="-38" w:type="dxa"/>
        <w:tblLayout w:type="fixed"/>
        <w:tblCellMar>
          <w:left w:w="30" w:type="dxa"/>
          <w:right w:w="30" w:type="dxa"/>
        </w:tblCellMar>
        <w:tblLook w:val="0000" w:firstRow="0" w:lastRow="0" w:firstColumn="0" w:lastColumn="0" w:noHBand="0" w:noVBand="0"/>
      </w:tblPr>
      <w:tblGrid>
        <w:gridCol w:w="2544"/>
        <w:gridCol w:w="7834"/>
      </w:tblGrid>
      <w:tr w:rsidR="001F32F6" w14:paraId="5AAF4D02" w14:textId="77777777" w:rsidTr="00632D4D">
        <w:trPr>
          <w:trHeight w:val="576"/>
        </w:trPr>
        <w:tc>
          <w:tcPr>
            <w:tcW w:w="2544" w:type="dxa"/>
          </w:tcPr>
          <w:p w14:paraId="62E8CBF6" w14:textId="77777777" w:rsidR="001F32F6" w:rsidRDefault="001F32F6">
            <w:pPr>
              <w:widowControl/>
              <w:adjustRightInd w:val="0"/>
              <w:rPr>
                <w:rFonts w:eastAsiaTheme="minorHAnsi"/>
                <w:color w:val="000000"/>
              </w:rPr>
            </w:pPr>
            <w:r>
              <w:rPr>
                <w:rFonts w:eastAsiaTheme="minorHAnsi"/>
                <w:color w:val="000000"/>
              </w:rPr>
              <w:t>Соловьева Е. В.</w:t>
            </w:r>
          </w:p>
        </w:tc>
        <w:tc>
          <w:tcPr>
            <w:tcW w:w="7834" w:type="dxa"/>
          </w:tcPr>
          <w:p w14:paraId="17E581BF" w14:textId="77777777" w:rsidR="001F32F6" w:rsidRDefault="001F32F6">
            <w:pPr>
              <w:widowControl/>
              <w:adjustRightInd w:val="0"/>
              <w:rPr>
                <w:rFonts w:eastAsiaTheme="minorHAnsi"/>
                <w:color w:val="000000"/>
              </w:rPr>
            </w:pPr>
            <w:r>
              <w:rPr>
                <w:rFonts w:eastAsiaTheme="minorHAnsi"/>
                <w:color w:val="000000"/>
              </w:rPr>
              <w:t>Я рисую. Пособие для детей 3-4 лет</w:t>
            </w:r>
          </w:p>
        </w:tc>
      </w:tr>
      <w:tr w:rsidR="001F32F6" w14:paraId="4B1AB1CB" w14:textId="77777777" w:rsidTr="00632D4D">
        <w:trPr>
          <w:trHeight w:val="576"/>
        </w:trPr>
        <w:tc>
          <w:tcPr>
            <w:tcW w:w="2544" w:type="dxa"/>
          </w:tcPr>
          <w:p w14:paraId="122A30A7" w14:textId="77777777" w:rsidR="001F32F6" w:rsidRDefault="001F32F6">
            <w:pPr>
              <w:widowControl/>
              <w:adjustRightInd w:val="0"/>
              <w:rPr>
                <w:rFonts w:eastAsiaTheme="minorHAnsi"/>
                <w:color w:val="000000"/>
              </w:rPr>
            </w:pPr>
            <w:r>
              <w:rPr>
                <w:rFonts w:eastAsiaTheme="minorHAnsi"/>
                <w:color w:val="000000"/>
              </w:rPr>
              <w:t>Соловьёва Е.В.</w:t>
            </w:r>
          </w:p>
        </w:tc>
        <w:tc>
          <w:tcPr>
            <w:tcW w:w="7834" w:type="dxa"/>
          </w:tcPr>
          <w:p w14:paraId="779931DC" w14:textId="77777777" w:rsidR="001F32F6" w:rsidRDefault="001F32F6">
            <w:pPr>
              <w:widowControl/>
              <w:adjustRightInd w:val="0"/>
              <w:rPr>
                <w:rFonts w:eastAsiaTheme="minorHAnsi"/>
                <w:color w:val="000000"/>
              </w:rPr>
            </w:pPr>
            <w:r>
              <w:rPr>
                <w:rFonts w:eastAsiaTheme="minorHAnsi"/>
                <w:color w:val="000000"/>
              </w:rPr>
              <w:t>Я рисую. Пособие для детей 4-5 лет</w:t>
            </w:r>
          </w:p>
        </w:tc>
      </w:tr>
      <w:tr w:rsidR="001F32F6" w14:paraId="4C71AACD" w14:textId="77777777" w:rsidTr="00632D4D">
        <w:trPr>
          <w:trHeight w:val="576"/>
        </w:trPr>
        <w:tc>
          <w:tcPr>
            <w:tcW w:w="2544" w:type="dxa"/>
          </w:tcPr>
          <w:p w14:paraId="5A238FBD" w14:textId="77777777" w:rsidR="001F32F6" w:rsidRDefault="001F32F6">
            <w:pPr>
              <w:widowControl/>
              <w:adjustRightInd w:val="0"/>
              <w:rPr>
                <w:rFonts w:eastAsiaTheme="minorHAnsi"/>
                <w:color w:val="000000"/>
              </w:rPr>
            </w:pPr>
            <w:r>
              <w:rPr>
                <w:rFonts w:eastAsiaTheme="minorHAnsi"/>
                <w:color w:val="000000"/>
              </w:rPr>
              <w:t>Соловьёва Е.В.</w:t>
            </w:r>
          </w:p>
        </w:tc>
        <w:tc>
          <w:tcPr>
            <w:tcW w:w="7834" w:type="dxa"/>
          </w:tcPr>
          <w:p w14:paraId="214E1B15" w14:textId="77777777" w:rsidR="001F32F6" w:rsidRDefault="001F32F6">
            <w:pPr>
              <w:widowControl/>
              <w:adjustRightInd w:val="0"/>
              <w:rPr>
                <w:rFonts w:eastAsiaTheme="minorHAnsi"/>
                <w:color w:val="000000"/>
              </w:rPr>
            </w:pPr>
            <w:r>
              <w:rPr>
                <w:rFonts w:eastAsiaTheme="minorHAnsi"/>
                <w:color w:val="000000"/>
              </w:rPr>
              <w:t>Я рисую. Пособие для детей 5-6 лет</w:t>
            </w:r>
          </w:p>
        </w:tc>
      </w:tr>
      <w:tr w:rsidR="001F32F6" w14:paraId="68B6E36D" w14:textId="77777777" w:rsidTr="00632D4D">
        <w:trPr>
          <w:trHeight w:val="576"/>
        </w:trPr>
        <w:tc>
          <w:tcPr>
            <w:tcW w:w="2544" w:type="dxa"/>
          </w:tcPr>
          <w:p w14:paraId="3FB260D3" w14:textId="77777777" w:rsidR="001F32F6" w:rsidRDefault="001F32F6">
            <w:pPr>
              <w:widowControl/>
              <w:adjustRightInd w:val="0"/>
              <w:rPr>
                <w:rFonts w:eastAsiaTheme="minorHAnsi"/>
                <w:color w:val="000000"/>
              </w:rPr>
            </w:pPr>
            <w:r>
              <w:rPr>
                <w:rFonts w:eastAsiaTheme="minorHAnsi"/>
                <w:color w:val="000000"/>
              </w:rPr>
              <w:t>Соловьёва Е.В.</w:t>
            </w:r>
          </w:p>
        </w:tc>
        <w:tc>
          <w:tcPr>
            <w:tcW w:w="7834" w:type="dxa"/>
          </w:tcPr>
          <w:p w14:paraId="39395D23" w14:textId="77777777" w:rsidR="001F32F6" w:rsidRDefault="001F32F6">
            <w:pPr>
              <w:widowControl/>
              <w:adjustRightInd w:val="0"/>
              <w:rPr>
                <w:rFonts w:eastAsiaTheme="minorHAnsi"/>
                <w:color w:val="000000"/>
              </w:rPr>
            </w:pPr>
            <w:r>
              <w:rPr>
                <w:rFonts w:eastAsiaTheme="minorHAnsi"/>
                <w:color w:val="000000"/>
              </w:rPr>
              <w:t>Я рисую. Пособие для детей 6-7 лет</w:t>
            </w:r>
          </w:p>
        </w:tc>
      </w:tr>
      <w:tr w:rsidR="001F32F6" w14:paraId="24746872" w14:textId="77777777" w:rsidTr="00632D4D">
        <w:trPr>
          <w:trHeight w:val="576"/>
        </w:trPr>
        <w:tc>
          <w:tcPr>
            <w:tcW w:w="2544" w:type="dxa"/>
          </w:tcPr>
          <w:p w14:paraId="4B3FB306" w14:textId="77777777" w:rsidR="001F32F6" w:rsidRDefault="001F32F6">
            <w:pPr>
              <w:widowControl/>
              <w:adjustRightInd w:val="0"/>
              <w:rPr>
                <w:rFonts w:eastAsiaTheme="minorHAnsi"/>
                <w:color w:val="000000"/>
              </w:rPr>
            </w:pPr>
            <w:r>
              <w:rPr>
                <w:rFonts w:eastAsiaTheme="minorHAnsi"/>
                <w:color w:val="000000"/>
              </w:rPr>
              <w:t>Салмина Н. Г., Глебова А. О.</w:t>
            </w:r>
          </w:p>
        </w:tc>
        <w:tc>
          <w:tcPr>
            <w:tcW w:w="7834" w:type="dxa"/>
          </w:tcPr>
          <w:p w14:paraId="65C3D2A1" w14:textId="77777777" w:rsidR="001F32F6" w:rsidRDefault="001F32F6">
            <w:pPr>
              <w:widowControl/>
              <w:adjustRightInd w:val="0"/>
              <w:rPr>
                <w:rFonts w:eastAsiaTheme="minorHAnsi"/>
                <w:color w:val="000000"/>
              </w:rPr>
            </w:pPr>
            <w:r>
              <w:rPr>
                <w:rFonts w:eastAsiaTheme="minorHAnsi"/>
                <w:color w:val="000000"/>
              </w:rPr>
              <w:t xml:space="preserve">Лепим, клеим, мастерим. Пособие для детей 3-4 лет </w:t>
            </w:r>
          </w:p>
        </w:tc>
      </w:tr>
      <w:tr w:rsidR="001F32F6" w14:paraId="58BF32F9" w14:textId="77777777" w:rsidTr="00632D4D">
        <w:trPr>
          <w:trHeight w:val="576"/>
        </w:trPr>
        <w:tc>
          <w:tcPr>
            <w:tcW w:w="2544" w:type="dxa"/>
          </w:tcPr>
          <w:p w14:paraId="20D79DDB" w14:textId="77777777" w:rsidR="001F32F6" w:rsidRDefault="001F32F6">
            <w:pPr>
              <w:widowControl/>
              <w:adjustRightInd w:val="0"/>
              <w:rPr>
                <w:rFonts w:eastAsiaTheme="minorHAnsi"/>
                <w:color w:val="000000"/>
              </w:rPr>
            </w:pPr>
            <w:r>
              <w:rPr>
                <w:rFonts w:eastAsiaTheme="minorHAnsi"/>
                <w:color w:val="000000"/>
              </w:rPr>
              <w:t>Салмина Н. Г., Глебова А. О.</w:t>
            </w:r>
          </w:p>
        </w:tc>
        <w:tc>
          <w:tcPr>
            <w:tcW w:w="7834" w:type="dxa"/>
          </w:tcPr>
          <w:p w14:paraId="0ACF9621" w14:textId="77777777" w:rsidR="001F32F6" w:rsidRDefault="001F32F6">
            <w:pPr>
              <w:widowControl/>
              <w:adjustRightInd w:val="0"/>
              <w:rPr>
                <w:rFonts w:eastAsiaTheme="minorHAnsi"/>
                <w:color w:val="000000"/>
              </w:rPr>
            </w:pPr>
            <w:r>
              <w:rPr>
                <w:rFonts w:eastAsiaTheme="minorHAnsi"/>
                <w:color w:val="000000"/>
              </w:rPr>
              <w:t xml:space="preserve">Лепим, клеим, мастерим. Пособие для детей 4-5 лет </w:t>
            </w:r>
          </w:p>
        </w:tc>
      </w:tr>
      <w:tr w:rsidR="001F32F6" w14:paraId="5F67BEE5" w14:textId="77777777" w:rsidTr="00632D4D">
        <w:trPr>
          <w:trHeight w:val="576"/>
        </w:trPr>
        <w:tc>
          <w:tcPr>
            <w:tcW w:w="2544" w:type="dxa"/>
          </w:tcPr>
          <w:p w14:paraId="3A136322" w14:textId="77777777" w:rsidR="001F32F6" w:rsidRDefault="001F32F6">
            <w:pPr>
              <w:widowControl/>
              <w:adjustRightInd w:val="0"/>
              <w:rPr>
                <w:rFonts w:eastAsiaTheme="minorHAnsi"/>
                <w:color w:val="000000"/>
              </w:rPr>
            </w:pPr>
            <w:r>
              <w:rPr>
                <w:rFonts w:eastAsiaTheme="minorHAnsi"/>
                <w:color w:val="000000"/>
              </w:rPr>
              <w:t>Салмина Н. Г., Глебова А. О.</w:t>
            </w:r>
          </w:p>
        </w:tc>
        <w:tc>
          <w:tcPr>
            <w:tcW w:w="7834" w:type="dxa"/>
          </w:tcPr>
          <w:p w14:paraId="14CEDFAD" w14:textId="77777777" w:rsidR="001F32F6" w:rsidRDefault="001F32F6">
            <w:pPr>
              <w:widowControl/>
              <w:adjustRightInd w:val="0"/>
              <w:rPr>
                <w:rFonts w:eastAsiaTheme="minorHAnsi"/>
                <w:color w:val="000000"/>
              </w:rPr>
            </w:pPr>
            <w:r>
              <w:rPr>
                <w:rFonts w:eastAsiaTheme="minorHAnsi"/>
                <w:color w:val="000000"/>
              </w:rPr>
              <w:t xml:space="preserve">Лепим, клеим, мастерим. Пособие для детей 5-6 лет </w:t>
            </w:r>
          </w:p>
        </w:tc>
      </w:tr>
      <w:tr w:rsidR="001F32F6" w14:paraId="69E88ED6" w14:textId="77777777" w:rsidTr="00632D4D">
        <w:trPr>
          <w:trHeight w:val="576"/>
        </w:trPr>
        <w:tc>
          <w:tcPr>
            <w:tcW w:w="2544" w:type="dxa"/>
          </w:tcPr>
          <w:p w14:paraId="2A13493C" w14:textId="77777777" w:rsidR="001F32F6" w:rsidRDefault="001F32F6">
            <w:pPr>
              <w:widowControl/>
              <w:adjustRightInd w:val="0"/>
              <w:rPr>
                <w:rFonts w:eastAsiaTheme="minorHAnsi"/>
                <w:color w:val="000000"/>
              </w:rPr>
            </w:pPr>
            <w:r>
              <w:rPr>
                <w:rFonts w:eastAsiaTheme="minorHAnsi"/>
                <w:color w:val="000000"/>
              </w:rPr>
              <w:t>Салмина Н.Г., Глебова А.О.</w:t>
            </w:r>
          </w:p>
        </w:tc>
        <w:tc>
          <w:tcPr>
            <w:tcW w:w="7834" w:type="dxa"/>
          </w:tcPr>
          <w:p w14:paraId="40ED47CE" w14:textId="77777777" w:rsidR="001F32F6" w:rsidRDefault="001F32F6">
            <w:pPr>
              <w:widowControl/>
              <w:adjustRightInd w:val="0"/>
              <w:rPr>
                <w:rFonts w:eastAsiaTheme="minorHAnsi"/>
                <w:color w:val="000000"/>
              </w:rPr>
            </w:pPr>
            <w:r>
              <w:rPr>
                <w:rFonts w:eastAsiaTheme="minorHAnsi"/>
                <w:color w:val="000000"/>
              </w:rPr>
              <w:t>Учимся рисовать. Клетки, точки и штрихи. 5-7 лет</w:t>
            </w:r>
          </w:p>
        </w:tc>
      </w:tr>
      <w:tr w:rsidR="001F32F6" w14:paraId="1D98A432" w14:textId="77777777" w:rsidTr="00632D4D">
        <w:trPr>
          <w:trHeight w:val="576"/>
        </w:trPr>
        <w:tc>
          <w:tcPr>
            <w:tcW w:w="2544" w:type="dxa"/>
          </w:tcPr>
          <w:p w14:paraId="19BCA241" w14:textId="77777777" w:rsidR="001F32F6" w:rsidRDefault="001F32F6">
            <w:pPr>
              <w:widowControl/>
              <w:adjustRightInd w:val="0"/>
              <w:rPr>
                <w:rFonts w:eastAsiaTheme="minorHAnsi"/>
                <w:color w:val="000000"/>
              </w:rPr>
            </w:pPr>
            <w:r>
              <w:rPr>
                <w:rFonts w:eastAsiaTheme="minorHAnsi"/>
                <w:color w:val="000000"/>
              </w:rPr>
              <w:t xml:space="preserve">Шевелев К.В. </w:t>
            </w:r>
          </w:p>
        </w:tc>
        <w:tc>
          <w:tcPr>
            <w:tcW w:w="7834" w:type="dxa"/>
          </w:tcPr>
          <w:p w14:paraId="74A94A69" w14:textId="77777777" w:rsidR="001F32F6" w:rsidRDefault="001F32F6">
            <w:pPr>
              <w:widowControl/>
              <w:adjustRightInd w:val="0"/>
              <w:rPr>
                <w:rFonts w:eastAsiaTheme="minorHAnsi"/>
                <w:color w:val="000000"/>
              </w:rPr>
            </w:pPr>
            <w:r>
              <w:rPr>
                <w:rFonts w:eastAsiaTheme="minorHAnsi"/>
                <w:color w:val="000000"/>
              </w:rPr>
              <w:t>Рисуем и дорисовываем. Графические упражнения</w:t>
            </w:r>
          </w:p>
        </w:tc>
      </w:tr>
      <w:tr w:rsidR="001F32F6" w14:paraId="44BFB50B" w14:textId="77777777" w:rsidTr="00632D4D">
        <w:trPr>
          <w:trHeight w:val="576"/>
        </w:trPr>
        <w:tc>
          <w:tcPr>
            <w:tcW w:w="2544" w:type="dxa"/>
          </w:tcPr>
          <w:p w14:paraId="03DFC3FF" w14:textId="77777777" w:rsidR="001F32F6" w:rsidRDefault="001F32F6">
            <w:pPr>
              <w:widowControl/>
              <w:adjustRightInd w:val="0"/>
              <w:rPr>
                <w:rFonts w:eastAsiaTheme="minorHAnsi"/>
                <w:color w:val="000000"/>
              </w:rPr>
            </w:pPr>
            <w:r>
              <w:rPr>
                <w:rFonts w:eastAsiaTheme="minorHAnsi"/>
                <w:color w:val="000000"/>
              </w:rPr>
              <w:t xml:space="preserve">Буренина А.И., Тютюнникова Т.Э. </w:t>
            </w:r>
          </w:p>
        </w:tc>
        <w:tc>
          <w:tcPr>
            <w:tcW w:w="7834" w:type="dxa"/>
          </w:tcPr>
          <w:p w14:paraId="3A6EB919" w14:textId="77777777" w:rsidR="001F32F6" w:rsidRDefault="001F32F6">
            <w:pPr>
              <w:widowControl/>
              <w:adjustRightInd w:val="0"/>
              <w:rPr>
                <w:rFonts w:eastAsiaTheme="minorHAnsi"/>
                <w:color w:val="000000"/>
              </w:rPr>
            </w:pPr>
            <w:r>
              <w:rPr>
                <w:rFonts w:eastAsiaTheme="minorHAnsi"/>
                <w:color w:val="000000"/>
              </w:rPr>
              <w:t>МУЗЫКА ДЕТСТВА. Методические рекомендации по работе с детьми 3-4 лет к программе "МИР ОТКРЫТИЙ"</w:t>
            </w:r>
          </w:p>
        </w:tc>
      </w:tr>
      <w:tr w:rsidR="001F32F6" w14:paraId="09589DE5" w14:textId="77777777" w:rsidTr="00632D4D">
        <w:trPr>
          <w:trHeight w:val="576"/>
        </w:trPr>
        <w:tc>
          <w:tcPr>
            <w:tcW w:w="2544" w:type="dxa"/>
          </w:tcPr>
          <w:p w14:paraId="09915359" w14:textId="77777777" w:rsidR="001F32F6" w:rsidRDefault="001F32F6">
            <w:pPr>
              <w:widowControl/>
              <w:adjustRightInd w:val="0"/>
              <w:rPr>
                <w:rFonts w:eastAsiaTheme="minorHAnsi"/>
                <w:color w:val="000000"/>
              </w:rPr>
            </w:pPr>
            <w:r>
              <w:rPr>
                <w:rFonts w:eastAsiaTheme="minorHAnsi"/>
                <w:color w:val="000000"/>
              </w:rPr>
              <w:t>Буренина А.И., Тютюнникова Т.Э</w:t>
            </w:r>
          </w:p>
        </w:tc>
        <w:tc>
          <w:tcPr>
            <w:tcW w:w="7834" w:type="dxa"/>
          </w:tcPr>
          <w:p w14:paraId="27372379" w14:textId="77777777" w:rsidR="001F32F6" w:rsidRDefault="001F32F6">
            <w:pPr>
              <w:widowControl/>
              <w:adjustRightInd w:val="0"/>
              <w:rPr>
                <w:rFonts w:eastAsiaTheme="minorHAnsi"/>
                <w:color w:val="000000"/>
              </w:rPr>
            </w:pPr>
            <w:r>
              <w:rPr>
                <w:rFonts w:eastAsiaTheme="minorHAnsi"/>
                <w:color w:val="000000"/>
              </w:rPr>
              <w:t xml:space="preserve">Музыка детства. Методические рекомендации и репертуар с нотным приложением к программе МИР ОТКРЫТИЙ. 4-5 лет </w:t>
            </w:r>
          </w:p>
        </w:tc>
      </w:tr>
      <w:tr w:rsidR="001F32F6" w14:paraId="2690B104" w14:textId="77777777" w:rsidTr="00632D4D">
        <w:trPr>
          <w:trHeight w:val="1152"/>
        </w:trPr>
        <w:tc>
          <w:tcPr>
            <w:tcW w:w="2544" w:type="dxa"/>
          </w:tcPr>
          <w:p w14:paraId="27AE11DD" w14:textId="77777777" w:rsidR="001F32F6" w:rsidRDefault="001F32F6">
            <w:pPr>
              <w:widowControl/>
              <w:adjustRightInd w:val="0"/>
              <w:rPr>
                <w:rFonts w:eastAsiaTheme="minorHAnsi"/>
                <w:color w:val="000000"/>
              </w:rPr>
            </w:pPr>
            <w:r>
              <w:rPr>
                <w:rFonts w:eastAsiaTheme="minorHAnsi"/>
                <w:color w:val="000000"/>
              </w:rPr>
              <w:t xml:space="preserve">Тютюнникова Т.Э. </w:t>
            </w:r>
          </w:p>
        </w:tc>
        <w:tc>
          <w:tcPr>
            <w:tcW w:w="7834" w:type="dxa"/>
          </w:tcPr>
          <w:p w14:paraId="5BF0238D" w14:textId="77777777" w:rsidR="001F32F6" w:rsidRDefault="001F32F6">
            <w:pPr>
              <w:widowControl/>
              <w:adjustRightInd w:val="0"/>
              <w:rPr>
                <w:rFonts w:eastAsiaTheme="minorHAnsi"/>
                <w:color w:val="000000"/>
              </w:rPr>
            </w:pPr>
            <w:r>
              <w:rPr>
                <w:rFonts w:eastAsiaTheme="minorHAnsi"/>
                <w:color w:val="000000"/>
              </w:rPr>
              <w:t>МУЗЫКА ДЕТСТВА. Учебное пособие по элементарному музицированию и начальному музыкальному воспитанию для студентов педагогических вузов, институтов повышения квалификации и педагогов-практиков.</w:t>
            </w:r>
          </w:p>
        </w:tc>
      </w:tr>
    </w:tbl>
    <w:p w14:paraId="17E3A34C" w14:textId="77777777" w:rsidR="00BB340C" w:rsidRPr="00294A69" w:rsidRDefault="00632D4D" w:rsidP="00632D4D">
      <w:pPr>
        <w:pStyle w:val="1"/>
        <w:tabs>
          <w:tab w:val="left" w:pos="994"/>
        </w:tabs>
        <w:spacing w:line="276" w:lineRule="auto"/>
        <w:ind w:left="57" w:right="57" w:firstLine="709"/>
        <w:jc w:val="both"/>
      </w:pPr>
      <w:r w:rsidRPr="00294A69">
        <w:t xml:space="preserve">2.1.5. </w:t>
      </w:r>
      <w:r w:rsidR="0021290F" w:rsidRPr="00294A69">
        <w:t>Физическое</w:t>
      </w:r>
      <w:r w:rsidR="0021290F" w:rsidRPr="00294A69">
        <w:rPr>
          <w:spacing w:val="-2"/>
        </w:rPr>
        <w:t xml:space="preserve"> </w:t>
      </w:r>
      <w:r w:rsidR="0021290F" w:rsidRPr="00294A69">
        <w:t>развитие</w:t>
      </w:r>
    </w:p>
    <w:p w14:paraId="12FC60F8" w14:textId="77777777" w:rsidR="00632D4D" w:rsidRPr="00294A69" w:rsidRDefault="002359C1" w:rsidP="00326C2A">
      <w:pPr>
        <w:pStyle w:val="20"/>
        <w:shd w:val="clear" w:color="auto" w:fill="auto"/>
        <w:tabs>
          <w:tab w:val="left" w:pos="1369"/>
        </w:tabs>
        <w:spacing w:before="0" w:after="0" w:line="276" w:lineRule="auto"/>
        <w:ind w:left="766" w:right="57"/>
        <w:jc w:val="both"/>
        <w:rPr>
          <w:b/>
          <w:sz w:val="24"/>
          <w:szCs w:val="24"/>
          <w:lang w:val="ru-RU"/>
        </w:rPr>
      </w:pPr>
      <w:r w:rsidRPr="00294A69">
        <w:rPr>
          <w:b/>
          <w:sz w:val="24"/>
          <w:szCs w:val="24"/>
          <w:lang w:val="ru-RU"/>
        </w:rPr>
        <w:t xml:space="preserve">2.1.5.1. </w:t>
      </w:r>
      <w:r w:rsidR="00632D4D" w:rsidRPr="00294A69">
        <w:rPr>
          <w:b/>
          <w:sz w:val="24"/>
          <w:szCs w:val="24"/>
          <w:lang w:val="ru-RU"/>
        </w:rPr>
        <w:t>От 1 года до 2 лет.</w:t>
      </w:r>
    </w:p>
    <w:p w14:paraId="7720D312" w14:textId="77777777" w:rsidR="00632D4D" w:rsidRPr="00294A69" w:rsidRDefault="00632D4D" w:rsidP="00D819D9">
      <w:pPr>
        <w:pStyle w:val="20"/>
        <w:shd w:val="clear" w:color="auto" w:fill="auto"/>
        <w:tabs>
          <w:tab w:val="left" w:pos="1570"/>
        </w:tabs>
        <w:spacing w:before="0" w:after="0" w:line="276" w:lineRule="auto"/>
        <w:ind w:right="57" w:firstLine="709"/>
        <w:jc w:val="both"/>
        <w:rPr>
          <w:sz w:val="24"/>
          <w:szCs w:val="24"/>
          <w:lang w:val="ru-RU"/>
        </w:rPr>
      </w:pPr>
      <w:r w:rsidRPr="00294A69">
        <w:rPr>
          <w:sz w:val="24"/>
          <w:szCs w:val="24"/>
          <w:lang w:val="ru-RU"/>
        </w:rPr>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14:paraId="414E5698" w14:textId="77777777" w:rsidR="00632D4D" w:rsidRPr="00294A69" w:rsidRDefault="00632D4D" w:rsidP="005E5B25">
      <w:pPr>
        <w:pStyle w:val="20"/>
        <w:numPr>
          <w:ilvl w:val="0"/>
          <w:numId w:val="145"/>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создавать условия для последовательного становления первых основных движений (бросание, катание, ползание, лазанье, ходьба) в совместной деятельности педагога с ребёнком;</w:t>
      </w:r>
    </w:p>
    <w:p w14:paraId="755CE533" w14:textId="77777777" w:rsidR="00632D4D" w:rsidRPr="00294A69" w:rsidRDefault="00632D4D" w:rsidP="005E5B25">
      <w:pPr>
        <w:pStyle w:val="20"/>
        <w:numPr>
          <w:ilvl w:val="0"/>
          <w:numId w:val="145"/>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создавать условия для развития равновесия и ориентировки в пространстве; поддерживать желание выполнять физические упражнения в паре с педагогом; привлекать к участию в играх-забавах, игровых упражнениях, подвижных играх, побуждать к самостоятельным действиям;</w:t>
      </w:r>
    </w:p>
    <w:p w14:paraId="07D1C985" w14:textId="77777777" w:rsidR="00632D4D" w:rsidRPr="00294A69" w:rsidRDefault="00632D4D" w:rsidP="005E5B25">
      <w:pPr>
        <w:pStyle w:val="20"/>
        <w:numPr>
          <w:ilvl w:val="0"/>
          <w:numId w:val="145"/>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укреплять здоровье ребёнка средствами физического воспитания, способствовать усвоению культурно-гигиенических навыков для приобщения к здоровому образу жизни.</w:t>
      </w:r>
    </w:p>
    <w:p w14:paraId="162CADB0" w14:textId="77777777" w:rsidR="00632D4D" w:rsidRPr="00294A69" w:rsidRDefault="00632D4D" w:rsidP="00D819D9">
      <w:pPr>
        <w:pStyle w:val="20"/>
        <w:shd w:val="clear" w:color="auto" w:fill="auto"/>
        <w:tabs>
          <w:tab w:val="left" w:pos="1580"/>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14:paraId="4B0FFF85"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lastRenderedPageBreak/>
        <w:t>Педагог активизирует двигательную деятельность детей, создает условия для обучения основным движениям (бросание, катание, ползание, лазанье, ходьба), развития координации при выполнении упражнений; побуждает к самостоятельному выполнению движений; обеспечивает страховку для сохранения равновесия; поощряет и поддерживает, создает эмоционально-положительный настрой, способствует формированию первых культурно-гигиенических навыков.</w:t>
      </w:r>
    </w:p>
    <w:p w14:paraId="3FCA6F34"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В процессе физического воспитания педагог обеспечивает условия для развития основных движений и выполнения общеразвивающих упражнений.</w:t>
      </w:r>
    </w:p>
    <w:p w14:paraId="5418E838" w14:textId="77777777" w:rsidR="00632D4D" w:rsidRPr="00294A69" w:rsidRDefault="00632D4D" w:rsidP="005E5B25">
      <w:pPr>
        <w:pStyle w:val="20"/>
        <w:numPr>
          <w:ilvl w:val="0"/>
          <w:numId w:val="139"/>
        </w:numPr>
        <w:shd w:val="clear" w:color="auto" w:fill="auto"/>
        <w:tabs>
          <w:tab w:val="left" w:pos="1042"/>
        </w:tabs>
        <w:spacing w:before="0" w:after="0" w:line="276" w:lineRule="auto"/>
        <w:ind w:left="57" w:right="57" w:firstLine="709"/>
        <w:jc w:val="both"/>
        <w:rPr>
          <w:sz w:val="24"/>
          <w:szCs w:val="24"/>
          <w:lang w:val="ru-RU"/>
        </w:rPr>
      </w:pPr>
      <w:r w:rsidRPr="00294A69">
        <w:rPr>
          <w:sz w:val="24"/>
          <w:szCs w:val="24"/>
          <w:lang w:val="ru-RU"/>
        </w:rPr>
        <w:t>Основная гимнастика (основные движения, общеразвивающие упражнения).</w:t>
      </w:r>
    </w:p>
    <w:p w14:paraId="5A918D60"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Основные движения:</w:t>
      </w:r>
    </w:p>
    <w:p w14:paraId="1CE97E55"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бросание и катание: бросание мяча (диаметр 6-8 см) вниз, вдаль; катание мяча (диаметр 20-25 см) вперед из исходного положения сидя и стоя;</w:t>
      </w:r>
    </w:p>
    <w:p w14:paraId="44A05048"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 xml:space="preserve">ползание, лазанье: ползание по прямой на расстояние до 2 метров; </w:t>
      </w:r>
      <w:proofErr w:type="spellStart"/>
      <w:r w:rsidRPr="00294A69">
        <w:rPr>
          <w:sz w:val="24"/>
          <w:szCs w:val="24"/>
          <w:lang w:val="ru-RU"/>
        </w:rPr>
        <w:t>подлезание</w:t>
      </w:r>
      <w:proofErr w:type="spellEnd"/>
      <w:r w:rsidRPr="00294A69">
        <w:rPr>
          <w:sz w:val="24"/>
          <w:szCs w:val="24"/>
          <w:lang w:val="ru-RU"/>
        </w:rPr>
        <w:t xml:space="preserve"> под веревку, натянутую на высоте - 50 см; пролезание в обруч (диаметр 50 см), </w:t>
      </w:r>
      <w:proofErr w:type="spellStart"/>
      <w:r w:rsidRPr="00294A69">
        <w:rPr>
          <w:sz w:val="24"/>
          <w:szCs w:val="24"/>
          <w:lang w:val="ru-RU"/>
        </w:rPr>
        <w:t>перелезание</w:t>
      </w:r>
      <w:proofErr w:type="spellEnd"/>
      <w:r w:rsidRPr="00294A69">
        <w:rPr>
          <w:sz w:val="24"/>
          <w:szCs w:val="24"/>
          <w:lang w:val="ru-RU"/>
        </w:rPr>
        <w:t xml:space="preserve"> через бревно (диаметр 15-20 см); лазанье по лесенке-стремянке вверх и вниз (высота 1-1,5 метра);</w:t>
      </w:r>
    </w:p>
    <w:p w14:paraId="5534A5FC"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ходьба: ходьба за педагогом стайкой в прямом направлении; упражнения в равновесии: ходьба по дорожке (шириной 25-20-15 см), по ребристой доске; вверх и вниз по наклонной доске, приподнятой на 10-15-20 см (ширина доски 25-30 см, длина 1,5-2 м) с поддержкой; подъем на ступеньки и спуск с них, держась за опору; перешагивание через веревку, положенную на пол, палку или кубик высотой 5-15-18 см со страховкой.</w:t>
      </w:r>
    </w:p>
    <w:p w14:paraId="5FD0877E"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Общеразвивающие упражнения:</w:t>
      </w:r>
    </w:p>
    <w:p w14:paraId="5DEAC988"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из исходного положения стоя, сидя, лежа с использованием предметов (погремушки, кубики, платочки и другое) и без них;</w:t>
      </w:r>
    </w:p>
    <w:p w14:paraId="134261AB"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в комплекс включаются упражнения: поднимание рук вперед и опускание, повороты корпуса вправо и влево из положения сидя, наклоны вперед (положить кубик и поднять его, перегибаясь через веревку, натянутую на высоте 40-45 см), сгибание и разгибание ног, приседание с поддержкой педагога или у опоры.</w:t>
      </w:r>
    </w:p>
    <w:p w14:paraId="74A988E0" w14:textId="77777777" w:rsidR="00632D4D" w:rsidRPr="00294A69" w:rsidRDefault="00632D4D" w:rsidP="005E5B25">
      <w:pPr>
        <w:pStyle w:val="20"/>
        <w:numPr>
          <w:ilvl w:val="0"/>
          <w:numId w:val="139"/>
        </w:numPr>
        <w:shd w:val="clear" w:color="auto" w:fill="auto"/>
        <w:tabs>
          <w:tab w:val="left" w:pos="1033"/>
        </w:tabs>
        <w:spacing w:before="0" w:after="0" w:line="276" w:lineRule="auto"/>
        <w:ind w:left="57" w:right="57" w:firstLine="709"/>
        <w:jc w:val="both"/>
        <w:rPr>
          <w:sz w:val="24"/>
          <w:szCs w:val="24"/>
          <w:lang w:val="ru-RU"/>
        </w:rPr>
      </w:pPr>
      <w:r w:rsidRPr="00294A69">
        <w:rPr>
          <w:sz w:val="24"/>
          <w:szCs w:val="24"/>
          <w:lang w:val="ru-RU"/>
        </w:rPr>
        <w:t>Подвижные игры и игровые упражнения: педагог организует и проводит игры-забавы, игровые упражнения, подвижные игры, побуждая детей к активному участию и вызывая положительные эмоции.</w:t>
      </w:r>
    </w:p>
    <w:p w14:paraId="26F4FC94"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Детям предлагаются разнообразные игровые упражнения для закрепления двигательных навыков.</w:t>
      </w:r>
    </w:p>
    <w:p w14:paraId="1F8A6F57" w14:textId="77777777" w:rsidR="00632D4D" w:rsidRPr="00294A69" w:rsidRDefault="00632D4D" w:rsidP="005E5B25">
      <w:pPr>
        <w:pStyle w:val="20"/>
        <w:numPr>
          <w:ilvl w:val="0"/>
          <w:numId w:val="139"/>
        </w:numPr>
        <w:shd w:val="clear" w:color="auto" w:fill="auto"/>
        <w:tabs>
          <w:tab w:val="left" w:pos="1038"/>
        </w:tabs>
        <w:spacing w:before="0" w:after="0" w:line="276" w:lineRule="auto"/>
        <w:ind w:left="57" w:right="57" w:firstLine="709"/>
        <w:jc w:val="both"/>
        <w:rPr>
          <w:sz w:val="24"/>
          <w:szCs w:val="24"/>
          <w:lang w:val="ru-RU"/>
        </w:rPr>
      </w:pPr>
      <w:r w:rsidRPr="00294A69">
        <w:rPr>
          <w:sz w:val="24"/>
          <w:szCs w:val="24"/>
          <w:lang w:val="ru-RU"/>
        </w:rPr>
        <w:t>Формирование основ здорового образа жизни: педагог помогает осваивать элементарные культурно-гигиенические действия при приеме пищи, уходе за собой (при помощи педагога мыть руки перед едой и по мере загрязнения, пользоваться салфеткой, есть ложкой, пользоваться личным полотенцем и так далее).</w:t>
      </w:r>
    </w:p>
    <w:p w14:paraId="1CDE3194" w14:textId="77777777" w:rsidR="00632D4D" w:rsidRPr="00294A69" w:rsidRDefault="00DA7AC2" w:rsidP="00D819D9">
      <w:pPr>
        <w:pStyle w:val="20"/>
        <w:shd w:val="clear" w:color="auto" w:fill="auto"/>
        <w:tabs>
          <w:tab w:val="left" w:pos="1349"/>
        </w:tabs>
        <w:spacing w:before="0" w:after="0" w:line="276" w:lineRule="auto"/>
        <w:ind w:right="57" w:firstLine="709"/>
        <w:jc w:val="both"/>
        <w:rPr>
          <w:b/>
          <w:sz w:val="24"/>
          <w:szCs w:val="24"/>
          <w:lang w:val="ru-RU"/>
        </w:rPr>
      </w:pPr>
      <w:r>
        <w:rPr>
          <w:b/>
          <w:sz w:val="24"/>
          <w:szCs w:val="24"/>
          <w:lang w:val="ru-RU"/>
        </w:rPr>
        <w:t>2.1.5.2</w:t>
      </w:r>
      <w:r w:rsidR="00D819D9" w:rsidRPr="00294A69">
        <w:rPr>
          <w:b/>
          <w:sz w:val="24"/>
          <w:szCs w:val="24"/>
          <w:lang w:val="ru-RU"/>
        </w:rPr>
        <w:t xml:space="preserve">. </w:t>
      </w:r>
      <w:r w:rsidR="00632D4D" w:rsidRPr="00294A69">
        <w:rPr>
          <w:b/>
          <w:sz w:val="24"/>
          <w:szCs w:val="24"/>
          <w:lang w:val="ru-RU"/>
        </w:rPr>
        <w:t>От 2 лет до 3 лет.</w:t>
      </w:r>
    </w:p>
    <w:p w14:paraId="1320AD7F" w14:textId="77777777" w:rsidR="00632D4D" w:rsidRPr="00294A69" w:rsidRDefault="00632D4D" w:rsidP="00D819D9">
      <w:pPr>
        <w:pStyle w:val="20"/>
        <w:shd w:val="clear" w:color="auto" w:fill="auto"/>
        <w:tabs>
          <w:tab w:val="left" w:pos="1570"/>
        </w:tabs>
        <w:spacing w:before="0" w:after="0" w:line="276" w:lineRule="auto"/>
        <w:ind w:left="766" w:right="57"/>
        <w:jc w:val="both"/>
        <w:rPr>
          <w:sz w:val="24"/>
          <w:szCs w:val="24"/>
          <w:lang w:val="ru-RU"/>
        </w:rPr>
      </w:pPr>
      <w:r w:rsidRPr="00294A69">
        <w:rPr>
          <w:sz w:val="24"/>
          <w:szCs w:val="24"/>
          <w:lang w:val="ru-RU"/>
        </w:rPr>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14:paraId="67AC937D" w14:textId="77777777" w:rsidR="00632D4D" w:rsidRPr="00294A69" w:rsidRDefault="00632D4D" w:rsidP="005E5B25">
      <w:pPr>
        <w:pStyle w:val="20"/>
        <w:numPr>
          <w:ilvl w:val="0"/>
          <w:numId w:val="146"/>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обогащать двигательный опыт детей, помогая осваивать упражнения основной гимнастики: основные движения (бросание, катание, ловля, ползанье, лазанье, ходьба, бег, прыжки), общеразвивающие и музыкально-ритмические упражнения;</w:t>
      </w:r>
    </w:p>
    <w:p w14:paraId="62A2FEA5" w14:textId="77777777" w:rsidR="00632D4D" w:rsidRPr="00294A69" w:rsidRDefault="00632D4D" w:rsidP="005E5B25">
      <w:pPr>
        <w:pStyle w:val="20"/>
        <w:numPr>
          <w:ilvl w:val="0"/>
          <w:numId w:val="146"/>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развивать психофизические качества, равновесие и ориентировку в пространстве;</w:t>
      </w:r>
    </w:p>
    <w:p w14:paraId="220FF0C9" w14:textId="77777777" w:rsidR="00632D4D" w:rsidRPr="00294A69" w:rsidRDefault="00632D4D" w:rsidP="005E5B25">
      <w:pPr>
        <w:pStyle w:val="20"/>
        <w:numPr>
          <w:ilvl w:val="0"/>
          <w:numId w:val="146"/>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поддерживать у детей желание играть в подвижные игры вместе с педагогом в небольших подгруппах;</w:t>
      </w:r>
    </w:p>
    <w:p w14:paraId="589517A0" w14:textId="77777777" w:rsidR="00632D4D" w:rsidRPr="00294A69" w:rsidRDefault="00632D4D" w:rsidP="005E5B25">
      <w:pPr>
        <w:pStyle w:val="20"/>
        <w:numPr>
          <w:ilvl w:val="0"/>
          <w:numId w:val="146"/>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формировать интерес и положительное отношение к выполнению физических упражнений, совместным двигательным действиям;</w:t>
      </w:r>
    </w:p>
    <w:p w14:paraId="6AB82F56" w14:textId="77777777" w:rsidR="00632D4D" w:rsidRPr="00294A69" w:rsidRDefault="00632D4D" w:rsidP="005E5B25">
      <w:pPr>
        <w:pStyle w:val="20"/>
        <w:numPr>
          <w:ilvl w:val="0"/>
          <w:numId w:val="146"/>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lastRenderedPageBreak/>
        <w:t>укреплять здоровье детей средствами физического воспитания, формировать культурно-гигиенические навыки и навыки самообслуживания, приобщая к здоровому образу жизни.</w:t>
      </w:r>
    </w:p>
    <w:p w14:paraId="36FCEAC2" w14:textId="77777777" w:rsidR="00632D4D" w:rsidRPr="00294A69" w:rsidRDefault="00632D4D" w:rsidP="00D819D9">
      <w:pPr>
        <w:pStyle w:val="20"/>
        <w:shd w:val="clear" w:color="auto" w:fill="auto"/>
        <w:tabs>
          <w:tab w:val="left" w:pos="1560"/>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14:paraId="1FC6D943"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формирует умение выполнять основные движения, общеразвивающие и музыкально-ритмические упражнения в различных формах физкультурно- оздоровительной работы (утренняя гимнастика, физкультурные занятия, подвижные игры, индивидуальная работа по развитию движений и другое), развивает психофизические качества, координацию, равновесие и ориентировку в пространстве. Педагог побуждает детей совместно играть в подвижные игры, действовать согласованно, реагировать на сигнал. Оптимизирует двигательную деятельность, предупреждая утомление, осуществляет помощь и страховку, поощряет стремление ребёнка соблюдать правила личной гигиены и проявлять культурно-гигиенические навыки.</w:t>
      </w:r>
    </w:p>
    <w:p w14:paraId="2A89AF71" w14:textId="77777777" w:rsidR="00632D4D" w:rsidRPr="00294A69" w:rsidRDefault="00632D4D" w:rsidP="005E5B25">
      <w:pPr>
        <w:pStyle w:val="20"/>
        <w:numPr>
          <w:ilvl w:val="0"/>
          <w:numId w:val="140"/>
        </w:numPr>
        <w:shd w:val="clear" w:color="auto" w:fill="auto"/>
        <w:tabs>
          <w:tab w:val="left" w:pos="1038"/>
        </w:tabs>
        <w:spacing w:before="0" w:after="0" w:line="276" w:lineRule="auto"/>
        <w:ind w:left="57" w:right="57" w:firstLine="709"/>
        <w:jc w:val="both"/>
        <w:rPr>
          <w:sz w:val="24"/>
          <w:szCs w:val="24"/>
          <w:lang w:val="ru-RU"/>
        </w:rPr>
      </w:pPr>
      <w:r w:rsidRPr="00294A69">
        <w:rPr>
          <w:sz w:val="24"/>
          <w:szCs w:val="24"/>
          <w:lang w:val="ru-RU"/>
        </w:rPr>
        <w:t>Основная гимнастика (основные движения, общеразвивающие упражнения).</w:t>
      </w:r>
    </w:p>
    <w:p w14:paraId="7F1C3C31"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Основные движения:</w:t>
      </w:r>
    </w:p>
    <w:p w14:paraId="793E2234"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бросание, катание, ловля: скатывание мяча по наклонной доске; прокатывание мяча педагогу и друг другу двумя руками стоя и сидя (расстояние 50-100 см), под дугу, в воротца; остановка катящегося мяча; передача мячей друг другу стоя; бросание мяча от груди двумя руками, снизу, из-за головы; бросание предмета в горизонтальную цель и вдаль с расстояния 100-125 см двумя и одной рукой; перебрасывание мяча через сетку, натянутую на уровне роста ребёнка с расстояния 1-1,5 м; ловля мяча, брошенного педагогом с расстояния до 1 м;</w:t>
      </w:r>
    </w:p>
    <w:p w14:paraId="5FB30F36"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 xml:space="preserve">ползание и лазанье: ползание на животе, на четвереньках до погремушки (флажка) 3-4 м (взяв её, встать, выпрямиться), по доске, лежащей на полу, по наклонной доске, приподнятой одним концом на 20-30 см; по гимнастической скамейке; </w:t>
      </w:r>
      <w:proofErr w:type="spellStart"/>
      <w:r w:rsidRPr="00294A69">
        <w:rPr>
          <w:sz w:val="24"/>
          <w:szCs w:val="24"/>
          <w:lang w:val="ru-RU"/>
        </w:rPr>
        <w:t>проползание</w:t>
      </w:r>
      <w:proofErr w:type="spellEnd"/>
      <w:r w:rsidRPr="00294A69">
        <w:rPr>
          <w:sz w:val="24"/>
          <w:szCs w:val="24"/>
          <w:lang w:val="ru-RU"/>
        </w:rPr>
        <w:t xml:space="preserve"> под дугой (30-40 см); влезание на лесенку-стремянку и спуск с нее произвольным способом;</w:t>
      </w:r>
    </w:p>
    <w:p w14:paraId="735B813A"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ходьба: ходьба стайкой за педагогом с перешагиванием через линии, палки, кубы; на носках; с переходом на бег; на месте, приставным шагом вперед, в сторону, назад; с предметами в руке (флажок, платочек, ленточка и другие); врассыпную и в заданном направлении; между предметами; по кругу по одному и парами, взявшись за руки;</w:t>
      </w:r>
    </w:p>
    <w:p w14:paraId="18797C84"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бег: бег стайкой за педагогом, в заданном направлении и в разных направлениях; между линиями (расстояние между линиями 40-30 см); за катящимся мячом; с переходом на ходьбу и обратно; непрерывный в течение 20-30-40 секунд; медленный бег на расстояние 40-80 м;</w:t>
      </w:r>
    </w:p>
    <w:p w14:paraId="07AAA3E8"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прыжки: прыжки на двух ногах на месте (10-15 раз); с продвижением вперед, через 1-2 параллельные линии (расстояние 10-20 см); в длину с места как можно дальше, через 2 параллельные линии (20-30 см); вверх, касаясь предмета, находящегося выше поднятых рук ребёнка на 10-15 см;</w:t>
      </w:r>
    </w:p>
    <w:p w14:paraId="385EA77D"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в равновесии: ходьба по дорожке (ширина 20 см, длина 2-3 м); по наклонной доске, приподнятой одним концом на 20 см; по гимнастической скамейке; перешагивание линий и предметов (высота 10-15 см); ходьба по извилистой дорожке (2-3 м), между линиями; подъем без помощи рук на скамейку, удерживая равновесие с положением рук в стороны; кружение на месте.</w:t>
      </w:r>
    </w:p>
    <w:p w14:paraId="224C46B2"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В процессе обучения основным движениям педагог побуждает детей действовать сообща, двигаться не наталкиваясь друг на друга, придерживаться определенного направления движения, предлагает разнообразные упражнения.</w:t>
      </w:r>
    </w:p>
    <w:p w14:paraId="6340DDCC"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Общеразвивающие упражнения:</w:t>
      </w:r>
    </w:p>
    <w:p w14:paraId="4A89D1B8"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 xml:space="preserve">упражнения для кистей рук, развития и укрепления плечевого пояса: поднимание рук </w:t>
      </w:r>
      <w:r w:rsidRPr="00294A69">
        <w:rPr>
          <w:sz w:val="24"/>
          <w:szCs w:val="24"/>
          <w:lang w:val="ru-RU"/>
        </w:rPr>
        <w:lastRenderedPageBreak/>
        <w:t>вперед, вверх, разведение в стороны, отведение назад, за спину, сгибание и разгибание, выполнение хлопков руками перед собой, над головой; махи руками вверх-вниз, вперед-назад;</w:t>
      </w:r>
    </w:p>
    <w:p w14:paraId="243F6E4A"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спины и гибкости позвоночника: повороты вправо-влево, с передачей предмета сидящему рядом ребёнку, наклоны вперед из исходного положения стоя и сидя; одновременное сгибание и разгибание ног из исходного положения сидя и лежа, поочередное поднимание рук и ног из исходного положения лежа на спине;</w:t>
      </w:r>
    </w:p>
    <w:p w14:paraId="3076DCAF"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брюшного пресса и гибкости позвоночника: сгибание и разгибание ног, держась за опору, приседание, потягивание с подниманием на носки и другое;</w:t>
      </w:r>
    </w:p>
    <w:p w14:paraId="5AFCEA35"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музыкально-ритмические упражнения, разученные на музыкальном занятии, включаются в содержание подвижных игр и игровых упражнений; педагог показывает детям и выполняет вместе с ними: хлопки в ладоши под музыку, хлопки с одновременным притопыванием, приседание «пружинка», приставные шаги вперед-назад, кружение на носочках, имитационные упражнения.</w:t>
      </w:r>
    </w:p>
    <w:p w14:paraId="33B1DBC8"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предлагает образец для подражания и выполняет вместе с детьми упражнения с предметами: погремушками, платочками, малыми обручами, кубиками, флажками и другое, в том числе, сидя на стуле или на скамейке.</w:t>
      </w:r>
    </w:p>
    <w:p w14:paraId="49494A0B" w14:textId="77777777" w:rsidR="00632D4D" w:rsidRPr="00294A69" w:rsidRDefault="00632D4D" w:rsidP="005E5B25">
      <w:pPr>
        <w:pStyle w:val="20"/>
        <w:numPr>
          <w:ilvl w:val="0"/>
          <w:numId w:val="140"/>
        </w:numPr>
        <w:shd w:val="clear" w:color="auto" w:fill="auto"/>
        <w:tabs>
          <w:tab w:val="left" w:pos="1033"/>
        </w:tabs>
        <w:spacing w:before="0" w:after="0" w:line="276" w:lineRule="auto"/>
        <w:ind w:left="57" w:right="57" w:firstLine="709"/>
        <w:jc w:val="both"/>
        <w:rPr>
          <w:sz w:val="24"/>
          <w:szCs w:val="24"/>
          <w:lang w:val="ru-RU"/>
        </w:rPr>
      </w:pPr>
      <w:r w:rsidRPr="00294A69">
        <w:rPr>
          <w:sz w:val="24"/>
          <w:szCs w:val="24"/>
          <w:lang w:val="ru-RU"/>
        </w:rPr>
        <w:t>Подвижные игры: педагог развивает и поддерживает у детей желание играть в подвижные игры с простым содержанием, с текстом, с включением музыкально-ритмических упражнений. Создает условия для развития выразительности движений в имитационных упражнениях и сюжетных играх, помогает самостоятельно передавать простейшие действия некоторых персонажей (попрыгать, как зайчики, помахать крылышками, как птичка, походить как лошадка, поклевать зернышки, как цыплята, и тому подобное).</w:t>
      </w:r>
    </w:p>
    <w:p w14:paraId="1BAA5F4A" w14:textId="77777777" w:rsidR="00632D4D" w:rsidRPr="00294A69" w:rsidRDefault="00632D4D" w:rsidP="005E5B25">
      <w:pPr>
        <w:pStyle w:val="20"/>
        <w:numPr>
          <w:ilvl w:val="0"/>
          <w:numId w:val="140"/>
        </w:numPr>
        <w:shd w:val="clear" w:color="auto" w:fill="auto"/>
        <w:tabs>
          <w:tab w:val="left" w:pos="1038"/>
        </w:tabs>
        <w:spacing w:before="0" w:after="0" w:line="276" w:lineRule="auto"/>
        <w:ind w:left="57" w:right="57" w:firstLine="709"/>
        <w:jc w:val="both"/>
        <w:rPr>
          <w:sz w:val="24"/>
          <w:szCs w:val="24"/>
          <w:lang w:val="ru-RU"/>
        </w:rPr>
      </w:pPr>
      <w:r w:rsidRPr="00294A69">
        <w:rPr>
          <w:sz w:val="24"/>
          <w:szCs w:val="24"/>
          <w:lang w:val="ru-RU"/>
        </w:rPr>
        <w:t>Формирование основ здорового образа жизни: педагог формирует у детей полезные привычки и элементарные культурно-гигиенические навыки при приеме пищи, уходе за собой (самостоятельно и правильно мыть руки перед едой, после прогулки и посещения туалета, чистить зубы, пользоваться предметами личной гигиены); поощряет умения замечать нарушения правил гигиены, оценивать свой внешний вид, приводить в порядок одежду; способствует формированию положительного отношения к закаливающим и гигиеническим процедурам, выполнению физических упражнений.</w:t>
      </w:r>
    </w:p>
    <w:p w14:paraId="721664CF" w14:textId="77777777" w:rsidR="00632D4D" w:rsidRPr="00294A69" w:rsidRDefault="00DA7AC2" w:rsidP="00D819D9">
      <w:pPr>
        <w:pStyle w:val="20"/>
        <w:shd w:val="clear" w:color="auto" w:fill="auto"/>
        <w:tabs>
          <w:tab w:val="left" w:pos="1364"/>
        </w:tabs>
        <w:spacing w:before="0" w:after="0" w:line="276" w:lineRule="auto"/>
        <w:ind w:left="766" w:right="57"/>
        <w:jc w:val="both"/>
        <w:rPr>
          <w:b/>
          <w:sz w:val="24"/>
          <w:szCs w:val="24"/>
          <w:lang w:val="ru-RU"/>
        </w:rPr>
      </w:pPr>
      <w:r>
        <w:rPr>
          <w:b/>
          <w:sz w:val="24"/>
          <w:szCs w:val="24"/>
          <w:lang w:val="ru-RU"/>
        </w:rPr>
        <w:t>2.1.5.3</w:t>
      </w:r>
      <w:r w:rsidR="00D819D9" w:rsidRPr="00294A69">
        <w:rPr>
          <w:b/>
          <w:sz w:val="24"/>
          <w:szCs w:val="24"/>
          <w:lang w:val="ru-RU"/>
        </w:rPr>
        <w:t xml:space="preserve">. </w:t>
      </w:r>
      <w:r w:rsidR="00632D4D" w:rsidRPr="00294A69">
        <w:rPr>
          <w:b/>
          <w:sz w:val="24"/>
          <w:szCs w:val="24"/>
          <w:lang w:val="ru-RU"/>
        </w:rPr>
        <w:t>От 3 лет до 4 лет.</w:t>
      </w:r>
    </w:p>
    <w:p w14:paraId="60264B9D" w14:textId="77777777" w:rsidR="00632D4D" w:rsidRPr="00294A69" w:rsidRDefault="00632D4D" w:rsidP="00D819D9">
      <w:pPr>
        <w:pStyle w:val="20"/>
        <w:shd w:val="clear" w:color="auto" w:fill="auto"/>
        <w:tabs>
          <w:tab w:val="left" w:pos="1570"/>
        </w:tabs>
        <w:spacing w:before="0" w:after="0" w:line="276" w:lineRule="auto"/>
        <w:ind w:left="766" w:right="57"/>
        <w:jc w:val="both"/>
        <w:rPr>
          <w:sz w:val="24"/>
          <w:szCs w:val="24"/>
          <w:lang w:val="ru-RU"/>
        </w:rPr>
      </w:pPr>
      <w:r w:rsidRPr="00294A69">
        <w:rPr>
          <w:sz w:val="24"/>
          <w:szCs w:val="24"/>
          <w:lang w:val="ru-RU"/>
        </w:rPr>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14:paraId="382FADF6" w14:textId="77777777" w:rsidR="00632D4D" w:rsidRPr="00294A69" w:rsidRDefault="00632D4D" w:rsidP="005E5B25">
      <w:pPr>
        <w:pStyle w:val="20"/>
        <w:numPr>
          <w:ilvl w:val="0"/>
          <w:numId w:val="147"/>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обогащать двигательный опыт детей, используя упражнения основной гимнастики (строевые упражнения, основные движения, общеразвивающие, в том числе музыкально-ритмические упражнения), спортивные упражнения, подвижные игры, помогая согласовывать свои действия с действиями других детей, соблюдать правила в игре;</w:t>
      </w:r>
    </w:p>
    <w:p w14:paraId="18318DBD" w14:textId="77777777" w:rsidR="00632D4D" w:rsidRPr="00294A69" w:rsidRDefault="00632D4D" w:rsidP="005E5B25">
      <w:pPr>
        <w:pStyle w:val="20"/>
        <w:numPr>
          <w:ilvl w:val="0"/>
          <w:numId w:val="147"/>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развивать психофизические качества, ориентировку в пространстве, координацию, равновесие, способность быстро реагировать на сигнал;</w:t>
      </w:r>
    </w:p>
    <w:p w14:paraId="40173732" w14:textId="77777777" w:rsidR="00632D4D" w:rsidRPr="00294A69" w:rsidRDefault="00632D4D" w:rsidP="005E5B25">
      <w:pPr>
        <w:pStyle w:val="20"/>
        <w:numPr>
          <w:ilvl w:val="0"/>
          <w:numId w:val="147"/>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формировать интерес и положительное отношение к занятиям физической культурой и активному отдыху, воспитывать самостоятельность;</w:t>
      </w:r>
    </w:p>
    <w:p w14:paraId="55AD4118" w14:textId="77777777" w:rsidR="00632D4D" w:rsidRPr="00294A69" w:rsidRDefault="00632D4D" w:rsidP="005E5B25">
      <w:pPr>
        <w:pStyle w:val="20"/>
        <w:numPr>
          <w:ilvl w:val="0"/>
          <w:numId w:val="147"/>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укреплять здоровье детей средствами физического воспитания, создавать условия для формирования правильной осанки, способствовать усвоению правил безопасного поведения в двигательной деятельности;</w:t>
      </w:r>
    </w:p>
    <w:p w14:paraId="72A71DF1" w14:textId="77777777" w:rsidR="00632D4D" w:rsidRPr="00294A69" w:rsidRDefault="00632D4D" w:rsidP="005E5B25">
      <w:pPr>
        <w:pStyle w:val="20"/>
        <w:numPr>
          <w:ilvl w:val="0"/>
          <w:numId w:val="147"/>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закреплять культурно-гигиенические навыки и навыки самообслуживания, формируя полезные привычки, приобщая к здоровому образу жизни.</w:t>
      </w:r>
    </w:p>
    <w:p w14:paraId="103499CB" w14:textId="77777777" w:rsidR="00632D4D" w:rsidRPr="00294A69" w:rsidRDefault="00632D4D" w:rsidP="00D819D9">
      <w:pPr>
        <w:pStyle w:val="20"/>
        <w:shd w:val="clear" w:color="auto" w:fill="auto"/>
        <w:tabs>
          <w:tab w:val="left" w:pos="1580"/>
        </w:tabs>
        <w:spacing w:before="0" w:after="0" w:line="276" w:lineRule="auto"/>
        <w:ind w:left="766" w:right="57"/>
        <w:jc w:val="both"/>
        <w:rPr>
          <w:sz w:val="24"/>
          <w:szCs w:val="24"/>
          <w:lang w:val="ru-RU"/>
        </w:rPr>
      </w:pPr>
      <w:r w:rsidRPr="00294A69">
        <w:rPr>
          <w:b/>
          <w:sz w:val="24"/>
          <w:szCs w:val="24"/>
          <w:lang w:val="ru-RU"/>
        </w:rPr>
        <w:lastRenderedPageBreak/>
        <w:t>Содержание</w:t>
      </w:r>
      <w:r w:rsidRPr="00294A69">
        <w:rPr>
          <w:sz w:val="24"/>
          <w:szCs w:val="24"/>
          <w:lang w:val="ru-RU"/>
        </w:rPr>
        <w:t xml:space="preserve"> образовательной деятельности.</w:t>
      </w:r>
    </w:p>
    <w:p w14:paraId="4CFCC24F"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формирует умение организованно выполнять строевые упражнения, находить свое место при совместных построениях, передвижениях. Выполнять общеразвивающие, музыкально-ритмические упражнения по показу; создает условия для активной двигательной деятельности и положительного эмоционального состояния детей. Педагог воспитывает умение слушать и следить за показом, выполнять предложенные задания сообща, действуя в общем для всех темпе. Организует подвижные игры, помогая детям выполнять движения с эмоциональным отражением замысла, соблюдать правила в подвижной игре.</w:t>
      </w:r>
    </w:p>
    <w:p w14:paraId="17B72812"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продумывает и организует активный отдых, приобщает детей к здоровому образу жизни, к овладению элементарными нормами и правилами поведения в двигательной деятельности, формирует умения и навыки личной гигиены, воспитывает полезные для здоровья привычки.</w:t>
      </w:r>
    </w:p>
    <w:p w14:paraId="6888E612" w14:textId="77777777" w:rsidR="00632D4D" w:rsidRPr="00294A69" w:rsidRDefault="00632D4D" w:rsidP="005E5B25">
      <w:pPr>
        <w:pStyle w:val="20"/>
        <w:numPr>
          <w:ilvl w:val="0"/>
          <w:numId w:val="141"/>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Основная гимнастика</w:t>
      </w:r>
      <w:r w:rsidRPr="00294A69">
        <w:rPr>
          <w:sz w:val="24"/>
          <w:szCs w:val="24"/>
          <w:lang w:val="ru-RU"/>
        </w:rPr>
        <w:t xml:space="preserve"> (основные движения, общеразвивающие и строевые упражнения).</w:t>
      </w:r>
    </w:p>
    <w:p w14:paraId="66EF2ED5"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Основные движения:</w:t>
      </w:r>
    </w:p>
    <w:p w14:paraId="00E4899C"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бросание, катание, ловля, метание: прокатывание двумя руками большого мяча вокруг предмета, подталкивая его сверху или сзади; скатывание мяча по наклонной доске; катание мяча друг другу, сидя парами ноги врозь, стоя на коленях; прокатывание мяча в воротца, под дугу, стоя парами; ходьба вдоль скамейки, прокатывая по ней мяч двумя и одной рукой; произвольное прокатывание обруча, ловля обруча, катящегося от педагога; бросание мешочка в горизонтальную цель (корзину) двумя и одной рукой; подбрасывание мяча вверх и ловля его; бросание мяча о землю и ловля его; бросание и ловля мяча в парах; бросание, одной рукой мяча в обруч, расположенный на уровне глаз ребёнка, с расстояния 1,5 м; метание вдаль; перебрасывание мяча через сетку;</w:t>
      </w:r>
    </w:p>
    <w:p w14:paraId="5A7FCC2F"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 xml:space="preserve">ползание, лазанье: ползание на четвереньках на расстояние 4-5-6 м до кегли (взять её, встать, выпрямиться, поднять двумя руками над головой); по гимнастической скамейке, за катящимся мячом; </w:t>
      </w:r>
      <w:proofErr w:type="spellStart"/>
      <w:r w:rsidRPr="00294A69">
        <w:rPr>
          <w:sz w:val="24"/>
          <w:szCs w:val="24"/>
          <w:lang w:val="ru-RU"/>
        </w:rPr>
        <w:t>проползание</w:t>
      </w:r>
      <w:proofErr w:type="spellEnd"/>
      <w:r w:rsidRPr="00294A69">
        <w:rPr>
          <w:sz w:val="24"/>
          <w:szCs w:val="24"/>
          <w:lang w:val="ru-RU"/>
        </w:rPr>
        <w:t xml:space="preserve"> на четвереньках под 3-4 дугами (высота 50 см, расстояние 1 м); ползание на четвереньках с опорой на ладони и ступни по доске; влезание на лесенку-стремянку или гимнастическую стенку произвольным способом (не пропуская реек) и спуск с нее; </w:t>
      </w:r>
      <w:proofErr w:type="spellStart"/>
      <w:r w:rsidRPr="00294A69">
        <w:rPr>
          <w:sz w:val="24"/>
          <w:szCs w:val="24"/>
          <w:lang w:val="ru-RU"/>
        </w:rPr>
        <w:t>подлезание</w:t>
      </w:r>
      <w:proofErr w:type="spellEnd"/>
      <w:r w:rsidRPr="00294A69">
        <w:rPr>
          <w:sz w:val="24"/>
          <w:szCs w:val="24"/>
          <w:lang w:val="ru-RU"/>
        </w:rPr>
        <w:t xml:space="preserve"> под дугу, не касаясь руками пола;</w:t>
      </w:r>
    </w:p>
    <w:p w14:paraId="73C90ED9"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ходьба: ходьба в заданном направлении, небольшими группами, друг за другом по ориентирам (по прямой, по кругу, обходя предметы, врассыпную, «змейкой», с поворотом и сменой направления); на носках; высоко поднимая колени, перешагивая предметы, с остановкой по сигналу; парами друг за другом, в разных направлениях; с выполнением заданий (присесть, встать, идти дальше); по наклонной доске; в чередовании с бегом;</w:t>
      </w:r>
    </w:p>
    <w:p w14:paraId="034B9618"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бег: бег группами и по одному за направляющим, врассыпную, со сменой темпа; по кругу, обегая предметы, между двух или вдоль одной линии; со сменой направления, с остановками, мелким шагом, на носках; в чередовании с ходьбой; убегание от ловящего, ловля убегающего; бег в течение 50-60 сек; быстрый бег 10-15 м; медленный бег 120- 150 м;</w:t>
      </w:r>
    </w:p>
    <w:p w14:paraId="05C9C28E"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прыжки: прыжки на двух и на одной ноге; на месте, продвигаясь вперед на 2-3 м; через линию, (вперед и, развернувшись, в обратную сторону); в длину с места (не менее 40 см); через 2 линии (расстояние 25-30 см), из обруча в обруч (плоский) по прямой; через 4-6 параллельных линий (расстояние 15-20 см); спрыгивание (высота 10-15 см), перепрыгивание через веревку (высота 2-5 см);</w:t>
      </w:r>
    </w:p>
    <w:p w14:paraId="28397F08"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 xml:space="preserve">упражнения в равновесии: ходьба по прямой и извилистой дорожке (ширина 15-20 см, длина 2-2,5 м), обычным и приставным шагом; по гимнастической скамье, по ребристой доске, </w:t>
      </w:r>
      <w:r w:rsidRPr="00294A69">
        <w:rPr>
          <w:sz w:val="24"/>
          <w:szCs w:val="24"/>
          <w:lang w:val="ru-RU"/>
        </w:rPr>
        <w:lastRenderedPageBreak/>
        <w:t>наклонной доске; перешагивая рейки лестницы, лежащей на полу; по шнуру, плоскому обучу, лежащему на полу, приставным шагом; с выполнением заданий (присесть, встать и продолжить движение); на носках, с остановкой.</w:t>
      </w:r>
    </w:p>
    <w:p w14:paraId="40CB1E47"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Общеразвивающие упражнения:</w:t>
      </w:r>
    </w:p>
    <w:p w14:paraId="4B556637"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кистей рук, развития и укрепления мышц плечевого пояса: поднимание и опускание прямых рук вперед, отведение их в стороны, вверх, на пояс, за спину (одновременно, поочередно); перекладывание предмета из одной руки в другую; хлопки над головой и перед собой; махи руками; упражнения для кистей рук;</w:t>
      </w:r>
    </w:p>
    <w:p w14:paraId="263F3B07"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спины и гибкости позвоночника: потягивание, приседание, обхватив руками колени; наклоны вперед и в стороны; сгибание и разгибание ног из положения сидя; поднимание и опускание ног из положения лежа; повороты со спины на живот и обратно;</w:t>
      </w:r>
    </w:p>
    <w:p w14:paraId="62C8365C"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ног и брюшного пресса: поднимание и опускание ног, согнутых в коленях; приседание с предметами, поднимание на носки; выставление ноги вперед, в сторону, назад;</w:t>
      </w:r>
    </w:p>
    <w:p w14:paraId="35DA57D1"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музыкально-ритмические упражнения, разученные на музыкальных занятиях, педагог включает в содержание физкультурных занятий, различные формы активного отдыха и подвижные игры: ритмичная ходьба и бег под музыку по прямой и по кругу, держась за руки, на носках, топающим шагом, вперед, приставным шагом; поочередное выставление ноги вперед, на пятку, притопывание, приседания «пружинки», кружение; имитационные движения - разнообразные упражнения, раскрывающие понятный детям образ, настроение или состояние (веселый котенок, хитрая лиса, шустрый зайчик и так далее).</w:t>
      </w:r>
    </w:p>
    <w:p w14:paraId="1467B216"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Строевые упражнения:</w:t>
      </w:r>
    </w:p>
    <w:p w14:paraId="6927C291"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предлагает детям следующие строевые упражнения: построение в колонну по одному, в шеренгу, в круг по ориентирам; перестроение в колонну по два, врассыпную, смыкание и размыкание обычным шагом, повороты направо и налево переступанием.</w:t>
      </w:r>
    </w:p>
    <w:p w14:paraId="356026F1"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выполняет вместе с детьми упражнения из разных исходных положений (стоя, ноги слегка расставлены, ноги врозь, сидя, лежа на спине, животе, с заданным положением рук), с предметами (кубики двух цветов, флажки, кегли и другое).</w:t>
      </w:r>
    </w:p>
    <w:p w14:paraId="44C2C577" w14:textId="77777777" w:rsidR="00632D4D" w:rsidRPr="00294A69" w:rsidRDefault="00632D4D" w:rsidP="005E5B25">
      <w:pPr>
        <w:pStyle w:val="20"/>
        <w:numPr>
          <w:ilvl w:val="0"/>
          <w:numId w:val="141"/>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Подвижные игры</w:t>
      </w:r>
      <w:r w:rsidRPr="00294A69">
        <w:rPr>
          <w:sz w:val="24"/>
          <w:szCs w:val="24"/>
          <w:lang w:val="ru-RU"/>
        </w:rPr>
        <w:t>: педагог поддерживает активность детей в процессе двигательной деятельности, организуя сюжетные и несюжетные подвижные игры. Воспитывает умение действовать сообща, соблюдать правила, начинать и заканчивать действия по указанию и в соответствии с сюжетом игры, двигаться определенным способом и в заданном направлении, придавать своим движениям выразительность (кошка просыпается, потягивается, мяукает).</w:t>
      </w:r>
    </w:p>
    <w:p w14:paraId="7F1E3EDE" w14:textId="77777777" w:rsidR="00632D4D" w:rsidRPr="00294A69" w:rsidRDefault="00632D4D" w:rsidP="005E5B25">
      <w:pPr>
        <w:pStyle w:val="20"/>
        <w:numPr>
          <w:ilvl w:val="0"/>
          <w:numId w:val="141"/>
        </w:numPr>
        <w:shd w:val="clear" w:color="auto" w:fill="auto"/>
        <w:tabs>
          <w:tab w:val="left" w:pos="1042"/>
        </w:tabs>
        <w:spacing w:before="0" w:after="0" w:line="276" w:lineRule="auto"/>
        <w:ind w:left="57" w:right="57" w:firstLine="709"/>
        <w:jc w:val="both"/>
        <w:rPr>
          <w:sz w:val="24"/>
          <w:szCs w:val="24"/>
          <w:lang w:val="ru-RU"/>
        </w:rPr>
      </w:pPr>
      <w:r w:rsidRPr="00294A69">
        <w:rPr>
          <w:b/>
          <w:i/>
          <w:sz w:val="24"/>
          <w:szCs w:val="24"/>
          <w:lang w:val="ru-RU"/>
        </w:rPr>
        <w:t>Спортивные упражнения</w:t>
      </w:r>
      <w:r w:rsidRPr="00294A69">
        <w:rPr>
          <w:sz w:val="24"/>
          <w:szCs w:val="24"/>
          <w:lang w:val="ru-RU"/>
        </w:rPr>
        <w:t>: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14:paraId="465EC648"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санках: по прямой, перевозя игрушки или друг друга, и самостоятельно с невысокой горки.</w:t>
      </w:r>
    </w:p>
    <w:p w14:paraId="3CE986E8"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Ходьба на лыжах: по прямой, ровной лыжне ступающим и скользящим шагом, с поворотами переступанием.</w:t>
      </w:r>
    </w:p>
    <w:p w14:paraId="65E94872"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трехколесном велосипеде: по прямой, по кругу, с поворотами направо, налево.</w:t>
      </w:r>
    </w:p>
    <w:p w14:paraId="418D3945"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Плавание: погружение в воду, ходьба и бег в воде прямо и по кругу, игры с плавающими игрушками в воде.</w:t>
      </w:r>
    </w:p>
    <w:p w14:paraId="61DAEF92" w14:textId="77777777" w:rsidR="00632D4D" w:rsidRPr="00294A69" w:rsidRDefault="00632D4D" w:rsidP="005E5B25">
      <w:pPr>
        <w:pStyle w:val="20"/>
        <w:numPr>
          <w:ilvl w:val="0"/>
          <w:numId w:val="141"/>
        </w:numPr>
        <w:shd w:val="clear" w:color="auto" w:fill="auto"/>
        <w:tabs>
          <w:tab w:val="left" w:pos="1038"/>
        </w:tabs>
        <w:spacing w:before="0" w:after="0" w:line="276" w:lineRule="auto"/>
        <w:ind w:left="57" w:right="57" w:firstLine="709"/>
        <w:jc w:val="both"/>
        <w:rPr>
          <w:sz w:val="24"/>
          <w:szCs w:val="24"/>
          <w:lang w:val="ru-RU"/>
        </w:rPr>
      </w:pPr>
      <w:r w:rsidRPr="00294A69">
        <w:rPr>
          <w:b/>
          <w:i/>
          <w:sz w:val="24"/>
          <w:szCs w:val="24"/>
          <w:lang w:val="ru-RU"/>
        </w:rPr>
        <w:lastRenderedPageBreak/>
        <w:t>Формирование основ здорового образа жизни</w:t>
      </w:r>
      <w:r w:rsidRPr="00294A69">
        <w:rPr>
          <w:sz w:val="24"/>
          <w:szCs w:val="24"/>
          <w:lang w:val="ru-RU"/>
        </w:rPr>
        <w:t>: педагог поддерживает стремление ребёнка самостоятельно ухаживать за собой, соблюдать порядок и чистоту, ухаживать за своими вещами и игрушками; формирует первичные представления о роли чистоты, аккуратности для сохранения здоровья, напоминает о необходимости соблюдения правил безопасности в двигательной деятельности (бегать, не наталкиваясь друг на друга, не толкать товарища, не нарушать правила).</w:t>
      </w:r>
    </w:p>
    <w:p w14:paraId="27259646" w14:textId="77777777" w:rsidR="00632D4D" w:rsidRPr="00294A69" w:rsidRDefault="00632D4D" w:rsidP="005E5B25">
      <w:pPr>
        <w:pStyle w:val="20"/>
        <w:numPr>
          <w:ilvl w:val="0"/>
          <w:numId w:val="141"/>
        </w:numPr>
        <w:shd w:val="clear" w:color="auto" w:fill="auto"/>
        <w:tabs>
          <w:tab w:val="left" w:pos="1013"/>
        </w:tabs>
        <w:spacing w:before="0" w:after="0" w:line="276" w:lineRule="auto"/>
        <w:ind w:left="57" w:right="57" w:firstLine="709"/>
        <w:jc w:val="both"/>
        <w:rPr>
          <w:sz w:val="24"/>
          <w:szCs w:val="24"/>
        </w:rPr>
      </w:pPr>
      <w:proofErr w:type="spellStart"/>
      <w:r w:rsidRPr="00294A69">
        <w:rPr>
          <w:b/>
          <w:i/>
          <w:sz w:val="24"/>
          <w:szCs w:val="24"/>
        </w:rPr>
        <w:t>Активный</w:t>
      </w:r>
      <w:proofErr w:type="spellEnd"/>
      <w:r w:rsidRPr="00294A69">
        <w:rPr>
          <w:b/>
          <w:i/>
          <w:sz w:val="24"/>
          <w:szCs w:val="24"/>
        </w:rPr>
        <w:t xml:space="preserve"> </w:t>
      </w:r>
      <w:proofErr w:type="spellStart"/>
      <w:r w:rsidRPr="00294A69">
        <w:rPr>
          <w:b/>
          <w:i/>
          <w:sz w:val="24"/>
          <w:szCs w:val="24"/>
        </w:rPr>
        <w:t>отдых</w:t>
      </w:r>
      <w:proofErr w:type="spellEnd"/>
      <w:r w:rsidRPr="00294A69">
        <w:rPr>
          <w:sz w:val="24"/>
          <w:szCs w:val="24"/>
        </w:rPr>
        <w:t>.</w:t>
      </w:r>
    </w:p>
    <w:p w14:paraId="6802B3EC"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Физкультурные досуги: досуг проводится 1-2 раза в месяц во второй половине дня на свежем воздухе, продолжительностью 20-25 минут. Содержание составляют подвижные игры и игровые упражнения, игры-забавы, аттракционы, хороводы, игры с пением, музыкально-ритмические упражнения.</w:t>
      </w:r>
    </w:p>
    <w:p w14:paraId="4ABD634A"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Дни здоровья: в этот день проводятся подвижные игры на свежем воздухе, физкультурный досуг, спортивные упражнения, возможен выход за пределы участка ДОО (прогулка-экскурсия). День здоровья проводится один раз в квартал.</w:t>
      </w:r>
    </w:p>
    <w:p w14:paraId="5E96DFB4" w14:textId="77777777" w:rsidR="00632D4D" w:rsidRPr="00294A69" w:rsidRDefault="00DA7AC2" w:rsidP="00D819D9">
      <w:pPr>
        <w:pStyle w:val="20"/>
        <w:shd w:val="clear" w:color="auto" w:fill="auto"/>
        <w:tabs>
          <w:tab w:val="left" w:pos="1349"/>
        </w:tabs>
        <w:spacing w:before="0" w:after="0" w:line="276" w:lineRule="auto"/>
        <w:ind w:right="57" w:firstLine="709"/>
        <w:jc w:val="both"/>
        <w:rPr>
          <w:b/>
          <w:sz w:val="24"/>
          <w:szCs w:val="24"/>
          <w:lang w:val="ru-RU"/>
        </w:rPr>
      </w:pPr>
      <w:r>
        <w:rPr>
          <w:b/>
          <w:sz w:val="24"/>
          <w:szCs w:val="24"/>
          <w:lang w:val="ru-RU"/>
        </w:rPr>
        <w:t>2.1.5.4</w:t>
      </w:r>
      <w:r w:rsidR="00D819D9" w:rsidRPr="00294A69">
        <w:rPr>
          <w:b/>
          <w:sz w:val="24"/>
          <w:szCs w:val="24"/>
          <w:lang w:val="ru-RU"/>
        </w:rPr>
        <w:t xml:space="preserve">. </w:t>
      </w:r>
      <w:r w:rsidR="00632D4D" w:rsidRPr="00294A69">
        <w:rPr>
          <w:b/>
          <w:sz w:val="24"/>
          <w:szCs w:val="24"/>
          <w:lang w:val="ru-RU"/>
        </w:rPr>
        <w:t>От 4 лет до 5 лет.</w:t>
      </w:r>
    </w:p>
    <w:p w14:paraId="5D10E3B7" w14:textId="77777777" w:rsidR="00632D4D" w:rsidRPr="00294A69" w:rsidRDefault="00632D4D" w:rsidP="00D819D9">
      <w:pPr>
        <w:pStyle w:val="20"/>
        <w:shd w:val="clear" w:color="auto" w:fill="auto"/>
        <w:tabs>
          <w:tab w:val="left" w:pos="1570"/>
        </w:tabs>
        <w:spacing w:before="0" w:after="0" w:line="276" w:lineRule="auto"/>
        <w:ind w:left="766" w:right="57"/>
        <w:jc w:val="both"/>
        <w:rPr>
          <w:sz w:val="24"/>
          <w:szCs w:val="24"/>
          <w:lang w:val="ru-RU"/>
        </w:rPr>
      </w:pPr>
      <w:r w:rsidRPr="00294A69">
        <w:rPr>
          <w:sz w:val="24"/>
          <w:szCs w:val="24"/>
          <w:lang w:val="ru-RU"/>
        </w:rPr>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14:paraId="6BFCCFD3" w14:textId="77777777" w:rsidR="00632D4D" w:rsidRPr="00294A69" w:rsidRDefault="00632D4D" w:rsidP="005E5B25">
      <w:pPr>
        <w:pStyle w:val="20"/>
        <w:numPr>
          <w:ilvl w:val="0"/>
          <w:numId w:val="148"/>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обогащать двигательный опыт детей, способствуя техничному выполнению упражнений основной гимнастики (строевые упражнения, основные движения, общеразвивающие, в том числе музыкально-ритмические упражнения), создавать условия для освоения спортивных упражнений, подвижных игр;</w:t>
      </w:r>
    </w:p>
    <w:p w14:paraId="5CBDC484" w14:textId="77777777" w:rsidR="00632D4D" w:rsidRPr="00294A69" w:rsidRDefault="00632D4D" w:rsidP="005E5B25">
      <w:pPr>
        <w:pStyle w:val="20"/>
        <w:numPr>
          <w:ilvl w:val="0"/>
          <w:numId w:val="148"/>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формировать психофизические качества (сила, быстрота, выносливость, гибкость, ловкость), развивать координацию, меткость, ориентировку в пространстве;</w:t>
      </w:r>
    </w:p>
    <w:p w14:paraId="7728E753" w14:textId="77777777" w:rsidR="00632D4D" w:rsidRPr="00294A69" w:rsidRDefault="00632D4D" w:rsidP="005E5B25">
      <w:pPr>
        <w:pStyle w:val="20"/>
        <w:numPr>
          <w:ilvl w:val="0"/>
          <w:numId w:val="148"/>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воспитывать волевые качества, самостоятельность, стремление соблюдать правила в подвижных играх, проявлять самостоятельность при выполнении физических упражнений;</w:t>
      </w:r>
    </w:p>
    <w:p w14:paraId="773F4027" w14:textId="77777777" w:rsidR="00632D4D" w:rsidRPr="00294A69" w:rsidRDefault="00632D4D" w:rsidP="005E5B25">
      <w:pPr>
        <w:pStyle w:val="20"/>
        <w:numPr>
          <w:ilvl w:val="0"/>
          <w:numId w:val="148"/>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продолжать формировать интерес и положительное отношение к физической культуре и активному отдыху, формировать первичные представления об отдельных видах спорта;</w:t>
      </w:r>
    </w:p>
    <w:p w14:paraId="508D12AD" w14:textId="77777777" w:rsidR="00632D4D" w:rsidRPr="00294A69" w:rsidRDefault="00632D4D" w:rsidP="005E5B25">
      <w:pPr>
        <w:pStyle w:val="20"/>
        <w:numPr>
          <w:ilvl w:val="0"/>
          <w:numId w:val="148"/>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укреплять здоровье ребёнка, опорно-двигательный аппарат, формировать правильную осанку, повышать иммунитет средствами физического воспитания;</w:t>
      </w:r>
    </w:p>
    <w:p w14:paraId="4F125016" w14:textId="77777777" w:rsidR="00632D4D" w:rsidRPr="00294A69" w:rsidRDefault="00632D4D" w:rsidP="005E5B25">
      <w:pPr>
        <w:pStyle w:val="20"/>
        <w:numPr>
          <w:ilvl w:val="0"/>
          <w:numId w:val="148"/>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формировать представления о факторах, влияющих на здоровье, воспитывать полезные привычки, способствовать усвоению правил безопасного поведения в двигательной деятельности.</w:t>
      </w:r>
    </w:p>
    <w:p w14:paraId="0C9742A6" w14:textId="77777777" w:rsidR="00632D4D" w:rsidRPr="00294A69" w:rsidRDefault="00632D4D" w:rsidP="00D819D9">
      <w:pPr>
        <w:pStyle w:val="20"/>
        <w:shd w:val="clear" w:color="auto" w:fill="auto"/>
        <w:tabs>
          <w:tab w:val="left" w:pos="1580"/>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14:paraId="21E487F0"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формирует двигательные умения и навыки, развивает психофизические качества при выполнении упражнений основной гимнастики, а также при проведении подвижных и спортивных игр. Помогает точно принимать исходное положение, поддерживает стремление соблюдать технику выполнения упражнений, правила в подвижной игре, показывает возможность использования разученного движения в самостоятельной двигательной деятельности, помогает укреплять дружеские взаимоотношения со сверстниками, слышать и выполнять указания, ориентироваться на словесную инструкцию; поощряет проявление целеустремленности и упорства в достижении цели, стремление к творчеству.</w:t>
      </w:r>
    </w:p>
    <w:p w14:paraId="573FCD6A"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способствует овладению элементарными нормами и правилами здорового образа жизни, формирует представление о правилах поведения в двигательной деятельности, закрепляет полезные привычки, способствующие укреплению и сохранению здоровья.</w:t>
      </w:r>
    </w:p>
    <w:p w14:paraId="45B8436F" w14:textId="77777777" w:rsidR="00632D4D" w:rsidRPr="00294A69" w:rsidRDefault="00632D4D" w:rsidP="005E5B25">
      <w:pPr>
        <w:pStyle w:val="20"/>
        <w:numPr>
          <w:ilvl w:val="0"/>
          <w:numId w:val="142"/>
        </w:numPr>
        <w:shd w:val="clear" w:color="auto" w:fill="auto"/>
        <w:tabs>
          <w:tab w:val="left" w:pos="1042"/>
        </w:tabs>
        <w:spacing w:before="0" w:after="0" w:line="276" w:lineRule="auto"/>
        <w:ind w:left="57" w:right="57" w:firstLine="709"/>
        <w:jc w:val="both"/>
        <w:rPr>
          <w:sz w:val="24"/>
          <w:szCs w:val="24"/>
          <w:lang w:val="ru-RU"/>
        </w:rPr>
      </w:pPr>
      <w:r w:rsidRPr="00294A69">
        <w:rPr>
          <w:b/>
          <w:i/>
          <w:sz w:val="24"/>
          <w:szCs w:val="24"/>
          <w:lang w:val="ru-RU"/>
        </w:rPr>
        <w:t>Основная гимнастика</w:t>
      </w:r>
      <w:r w:rsidRPr="00294A69">
        <w:rPr>
          <w:sz w:val="24"/>
          <w:szCs w:val="24"/>
          <w:lang w:val="ru-RU"/>
        </w:rPr>
        <w:t xml:space="preserve"> (основные движения, общеразвивающие упражнения, ритмическая гимнастика и строевые упражнения).</w:t>
      </w:r>
    </w:p>
    <w:p w14:paraId="48FFD0B1"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Основные движения:</w:t>
      </w:r>
    </w:p>
    <w:p w14:paraId="18F5E833"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lastRenderedPageBreak/>
        <w:t>бросание, катание, ловля, метание: прокатывание мяча между линиями, шнурами, палками (длина 2-3 м), положенными (на расстоянии 15-20 см одна от другой) и огибая кубики или кегли, расставленные по одной линии на расстоянии 70-80 см; прокатывание обруча педагогу, удержание обруча, катящегося от педагога; прокатывание обруча друг другу в парах; подбрасывание мяча вверх и ловля его после удара об пол; бросание и ловля мяча в паре; перебрасывание мяча друг другу в кругу; бросание мяча двумя руками из-за головы стоя; скатывание мяча по наклонной доске, попадая в предмет; отбивание мяча правой и левой рукой о землю не менее 5 раз подряд; подбрасывание и ловля мяча не менее 3-4 раз подряд; бросание мяча двумя руками из-за головы сидя; бросание вдаль; попадание в горизонтальную и вертикальную цели с расстояния 2-2,5 м;</w:t>
      </w:r>
    </w:p>
    <w:p w14:paraId="2CD9B476"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 xml:space="preserve">ползание, лазанье: ползание на четвереньках «змейкой» между расставленными кеглями, по наклонной доске, по гимнастической скамейке на животе, подтягиваясь руками; </w:t>
      </w:r>
      <w:proofErr w:type="spellStart"/>
      <w:r w:rsidRPr="00294A69">
        <w:rPr>
          <w:sz w:val="24"/>
          <w:szCs w:val="24"/>
          <w:lang w:val="ru-RU"/>
        </w:rPr>
        <w:t>проползание</w:t>
      </w:r>
      <w:proofErr w:type="spellEnd"/>
      <w:r w:rsidRPr="00294A69">
        <w:rPr>
          <w:sz w:val="24"/>
          <w:szCs w:val="24"/>
          <w:lang w:val="ru-RU"/>
        </w:rPr>
        <w:t xml:space="preserve"> в обручи, под дуги; влезание на гимнастическую стенку и спуск с нее, не пропуская реек; переход по гимнастической стенке с пролета на пролет вправо и влево на уровне 1-2 рейки, ползание на четвереньках с опорой на стопы и ладони; </w:t>
      </w:r>
      <w:proofErr w:type="spellStart"/>
      <w:r w:rsidRPr="00294A69">
        <w:rPr>
          <w:sz w:val="24"/>
          <w:szCs w:val="24"/>
          <w:lang w:val="ru-RU"/>
        </w:rPr>
        <w:t>подлезание</w:t>
      </w:r>
      <w:proofErr w:type="spellEnd"/>
      <w:r w:rsidRPr="00294A69">
        <w:rPr>
          <w:sz w:val="24"/>
          <w:szCs w:val="24"/>
          <w:lang w:val="ru-RU"/>
        </w:rPr>
        <w:t xml:space="preserve"> под веревку или дугу, не касаясь руками пола прямо и боком;</w:t>
      </w:r>
    </w:p>
    <w:p w14:paraId="36ECD4BB"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ходьба: ходьба обычная, в колонне по одному, придерживаясь указанного направления, с изменением темпа; на носках, на пятках, на внешней стороне стопы, приставным шагом вперед и по шнуру; перешагивая предметы; чередуя мелкий и широкий шаг, «змейкой», с остановкой по сигналу, в противоположную сторону; со сменой ведущего; в чередовании с бегом, прыжками; приставным шагом вперед, в сторону, назад на месте; с разным положением рук (на поясе, в стороны (плечи развести), за спиной);</w:t>
      </w:r>
    </w:p>
    <w:p w14:paraId="36A9D6D0"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 xml:space="preserve">бег: бег в колонне по одному, на носках, высоко поднимая колени; обегая предметы; на месте; бег врассыпную по сигналу с последующим нахождением своего места в колонне; в парах; по кругу, держась за руки; со сменой направляющего, меняя направление движения и темп; непрерывный бег 1-1,5 мин; </w:t>
      </w:r>
      <w:proofErr w:type="spellStart"/>
      <w:r w:rsidRPr="00294A69">
        <w:rPr>
          <w:sz w:val="24"/>
          <w:szCs w:val="24"/>
          <w:lang w:val="ru-RU"/>
        </w:rPr>
        <w:t>пробегание</w:t>
      </w:r>
      <w:proofErr w:type="spellEnd"/>
      <w:r w:rsidRPr="00294A69">
        <w:rPr>
          <w:sz w:val="24"/>
          <w:szCs w:val="24"/>
          <w:lang w:val="ru-RU"/>
        </w:rPr>
        <w:t xml:space="preserve"> 30-40 м в чередовании с ходьбой 2-3 раза; медленный бег 150-200 м; бег на скорость 20 м; челночный бег 2</w:t>
      </w:r>
      <w:r w:rsidRPr="00294A69">
        <w:rPr>
          <w:sz w:val="24"/>
          <w:szCs w:val="24"/>
        </w:rPr>
        <w:t>x</w:t>
      </w:r>
      <w:r w:rsidRPr="00294A69">
        <w:rPr>
          <w:sz w:val="24"/>
          <w:szCs w:val="24"/>
          <w:lang w:val="ru-RU"/>
        </w:rPr>
        <w:t xml:space="preserve">5 м; </w:t>
      </w:r>
      <w:proofErr w:type="spellStart"/>
      <w:r w:rsidRPr="00294A69">
        <w:rPr>
          <w:sz w:val="24"/>
          <w:szCs w:val="24"/>
          <w:lang w:val="ru-RU"/>
        </w:rPr>
        <w:t>перебегание</w:t>
      </w:r>
      <w:proofErr w:type="spellEnd"/>
      <w:r w:rsidRPr="00294A69">
        <w:rPr>
          <w:sz w:val="24"/>
          <w:szCs w:val="24"/>
          <w:lang w:val="ru-RU"/>
        </w:rPr>
        <w:t xml:space="preserve"> подгруппами по 5-6 человек с одной стороны площадки на другую; бег врассыпную с ловлей и </w:t>
      </w:r>
      <w:proofErr w:type="spellStart"/>
      <w:r w:rsidRPr="00294A69">
        <w:rPr>
          <w:sz w:val="24"/>
          <w:szCs w:val="24"/>
          <w:lang w:val="ru-RU"/>
        </w:rPr>
        <w:t>увертыванием</w:t>
      </w:r>
      <w:proofErr w:type="spellEnd"/>
      <w:r w:rsidRPr="00294A69">
        <w:rPr>
          <w:sz w:val="24"/>
          <w:szCs w:val="24"/>
          <w:lang w:val="ru-RU"/>
        </w:rPr>
        <w:t>;</w:t>
      </w:r>
    </w:p>
    <w:p w14:paraId="2CA2AAFA"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прыжки: прыжки на двух ногах на месте, с поворотом вправо и влево, вокруг себя, ноги вместе-ноги врозь, стараясь достать предмет, подвешенный над головой; подпрыгивание на двух ногах с продвижением вперед на 2-3 м; перепрыгивание через шнур, плоский кубик (высота 5 см), через 4-6 линий (расстояние между линиями 40-50 см); выполнение 20 подпрыгиваний с небольшими перерывами; прыжки в длину с места; спрыгивание со скамейки; прямой галоп; попытки выполнения прыжков с короткой скакалкой;</w:t>
      </w:r>
    </w:p>
    <w:p w14:paraId="7786023F"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 xml:space="preserve">упражнения в равновесии: ходьба по доске, по скамье (с перешагиванием через предметы, с мешочком на голове, с предметом в руках, ставя ногу с носка руки в стороны); ходьба по доске до конца и обратно с поворотом; ходьба по наклонной доске вверх и вниз; стойка на одной ноге, вторая поднята коленом вперед, в сторону, руки в стороны или на поясе; </w:t>
      </w:r>
      <w:proofErr w:type="spellStart"/>
      <w:r w:rsidRPr="00294A69">
        <w:rPr>
          <w:sz w:val="24"/>
          <w:szCs w:val="24"/>
          <w:lang w:val="ru-RU"/>
        </w:rPr>
        <w:t>пробегание</w:t>
      </w:r>
      <w:proofErr w:type="spellEnd"/>
      <w:r w:rsidRPr="00294A69">
        <w:rPr>
          <w:sz w:val="24"/>
          <w:szCs w:val="24"/>
          <w:lang w:val="ru-RU"/>
        </w:rPr>
        <w:t xml:space="preserve"> по наклонной доске вверх и вниз; ходьба по доске и расхождение вдвоем на ней; кружение в одну, затем в другую сторону с платочками, руки на пояс, руки в стороны.</w:t>
      </w:r>
    </w:p>
    <w:p w14:paraId="6B112B63"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обучает разнообразным упражнениям, которые дети могут переносить в самостоятельную двигательную деятельность.</w:t>
      </w:r>
    </w:p>
    <w:p w14:paraId="0CBA6297"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Общеразвивающие упражнения:</w:t>
      </w:r>
    </w:p>
    <w:p w14:paraId="6564E470"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 xml:space="preserve">упражнения для кистей рук, развития и укрепления мышц рук и плечевого пояса: основные положения и движения рук (в стороны, вперед, вверх, назад, за спину, на пояс, перед </w:t>
      </w:r>
      <w:r w:rsidRPr="00294A69">
        <w:rPr>
          <w:sz w:val="24"/>
          <w:szCs w:val="24"/>
          <w:lang w:val="ru-RU"/>
        </w:rPr>
        <w:lastRenderedPageBreak/>
        <w:t>грудью); перекладывание предмета из одной руки в другую; сгибание и разгибание рук, махи руками; сжимание и разжимание кистей рук, вращение кистями; выполнение упражнений пальчиковой гимнастики; повороты головы вправо и влево, наклоны головы;</w:t>
      </w:r>
    </w:p>
    <w:p w14:paraId="6A9C959F"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спины и гибкости позвоночника: наклоны вперед, вправо, влево, повороты корпуса вправо и влево из исходных положений стоя и сидя; поочередное поднимание ног из положения лежа на спине, на животе, стоя на четвереньках;</w:t>
      </w:r>
    </w:p>
    <w:p w14:paraId="1424D50C"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ног и брюшного пресса: сгибание и разгибание ног; отведение ноги вперед, в сторону, назад; выставление ноги на пятку (носок); приседания на всей стопе и на носках с разведением коленей в стороны; поднимание на носки и опускание на всю ступню; захватывание стопами и перекладывание предметов с места на место.</w:t>
      </w:r>
    </w:p>
    <w:p w14:paraId="640DF07E"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Повышаются требования к детям при выполнении общеразвивающих упражнений. Педагог предлагает выполнять общеразвивающие упражнения из разных исходных положений, в разном темпе (медленном, среднем, быстром) с предметами и без них. К предметам и пособиям, названным ранее, добавляются малые мячи, косички, палки, обручи и другое. Разученные упражнения включаются в комплексы утренней гимнастики, физкультминутки и другие формы физкультурно-оздоровительной работы.</w:t>
      </w:r>
    </w:p>
    <w:p w14:paraId="05D00864"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Ритмическая гимнастика:</w:t>
      </w:r>
    </w:p>
    <w:p w14:paraId="18DE860C"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музыкально-ритмические упражнения, разученные на музыкальном занятии, педагог включает в комплексы общеразвивающих упражнений (простейшие связки упражнений ритмической гимнастики), в физкультминутки и подвижные игры. Рекомендуемые упражнения: ритмичная ходьба под музыку в разном темпе; на носках, топающим шагом, приставным шагом прямо и боком, прямым галопом, по кругу, держась за руки, с высоким подниманием колена на месте и в движении прямо и вокруг себя, подскоки по одному и в парах под музыку; выставление ноги на пятку, на носок, притопывание под ритм, повороты, поочередное «выбрасывание» ног, движение по кругу выполняя шаг с носка, ритмичные хлопки в ладоши под ритмичную музыку, комбинации из двух освоенных движений в сочетании с хлопками.</w:t>
      </w:r>
    </w:p>
    <w:p w14:paraId="2BC94A29"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Строевые упражнения:</w:t>
      </w:r>
    </w:p>
    <w:p w14:paraId="642ECB87"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предлагает детям следующие строевые упражнения: построение в колонну по одному, по два, по росту, врассыпную; размыкание и смыкание на вытянутые руки, равнение по ориентирам и без; перестроение из колонны по одному в колонну по два в движении, со сменой ведущего; из одной колонны или шеренги в звенья на месте и в движении; повороты направо, налево, кругом на месте переступанием и в движении.</w:t>
      </w:r>
    </w:p>
    <w:p w14:paraId="7242E291" w14:textId="77777777" w:rsidR="00632D4D" w:rsidRPr="00294A69" w:rsidRDefault="00632D4D" w:rsidP="005E5B25">
      <w:pPr>
        <w:pStyle w:val="20"/>
        <w:numPr>
          <w:ilvl w:val="0"/>
          <w:numId w:val="142"/>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Подвижные игры</w:t>
      </w:r>
      <w:r w:rsidRPr="00294A69">
        <w:rPr>
          <w:sz w:val="24"/>
          <w:szCs w:val="24"/>
          <w:lang w:val="ru-RU"/>
        </w:rPr>
        <w:t>: педагог продолжает закреплять основные движения и развивать психофизические качества в подвижных играх, поощряет желание выполнять роль водящего, развивает пространственную ориентировку, самостоятельность и инициативность в организации знакомых игр с небольшой группой сверстников; приучает к выполнению правил, поощряет проявление целеустремленности, настойчивости, творческих способностей детей (придумывание и комбинирование движений в игре).</w:t>
      </w:r>
    </w:p>
    <w:p w14:paraId="0AFABD6E" w14:textId="77777777" w:rsidR="00632D4D" w:rsidRPr="00294A69" w:rsidRDefault="00632D4D" w:rsidP="005E5B25">
      <w:pPr>
        <w:pStyle w:val="20"/>
        <w:numPr>
          <w:ilvl w:val="0"/>
          <w:numId w:val="142"/>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Спортивные упражнения</w:t>
      </w:r>
      <w:r w:rsidRPr="00294A69">
        <w:rPr>
          <w:sz w:val="24"/>
          <w:szCs w:val="24"/>
          <w:lang w:val="ru-RU"/>
        </w:rPr>
        <w:t>: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14:paraId="5041D60A"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санках: подъем с санками на гору, скатывание с горки, торможение при спуске, катание на санках друг друга.</w:t>
      </w:r>
    </w:p>
    <w:p w14:paraId="08BD1680"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lastRenderedPageBreak/>
        <w:t>Катание на трехколесном и двухколесном велосипеде, самокате: по прямой, по кругу с поворотами, с разной скоростью.</w:t>
      </w:r>
    </w:p>
    <w:p w14:paraId="5914F04F"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Ходьба на лыжах: скользящим шагом, повороты на месте, подъем на гору «ступающим шагом» и «</w:t>
      </w:r>
      <w:proofErr w:type="spellStart"/>
      <w:r w:rsidRPr="00294A69">
        <w:rPr>
          <w:sz w:val="24"/>
          <w:szCs w:val="24"/>
          <w:lang w:val="ru-RU"/>
        </w:rPr>
        <w:t>полуёлочкой</w:t>
      </w:r>
      <w:proofErr w:type="spellEnd"/>
      <w:r w:rsidRPr="00294A69">
        <w:rPr>
          <w:sz w:val="24"/>
          <w:szCs w:val="24"/>
          <w:lang w:val="ru-RU"/>
        </w:rPr>
        <w:t>».</w:t>
      </w:r>
    </w:p>
    <w:p w14:paraId="1353EF4D"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Плавание: погружение в воду с головой, попеременные движения ног в воде, держась за бортик, доску, палку, игры с предметами в воде, доставание их со дна, ходьба за предметом в воде.</w:t>
      </w:r>
    </w:p>
    <w:p w14:paraId="16102655" w14:textId="77777777" w:rsidR="00632D4D" w:rsidRPr="00294A69" w:rsidRDefault="00632D4D" w:rsidP="005E5B25">
      <w:pPr>
        <w:pStyle w:val="20"/>
        <w:numPr>
          <w:ilvl w:val="0"/>
          <w:numId w:val="142"/>
        </w:numPr>
        <w:shd w:val="clear" w:color="auto" w:fill="auto"/>
        <w:tabs>
          <w:tab w:val="left" w:pos="1042"/>
        </w:tabs>
        <w:spacing w:before="0" w:after="0" w:line="276" w:lineRule="auto"/>
        <w:ind w:left="57" w:right="57" w:firstLine="709"/>
        <w:jc w:val="both"/>
        <w:rPr>
          <w:sz w:val="24"/>
          <w:szCs w:val="24"/>
        </w:rPr>
      </w:pPr>
      <w:r w:rsidRPr="00294A69">
        <w:rPr>
          <w:b/>
          <w:i/>
          <w:sz w:val="24"/>
          <w:szCs w:val="24"/>
          <w:lang w:val="ru-RU"/>
        </w:rPr>
        <w:t>Формирование основ здорового образа жизни</w:t>
      </w:r>
      <w:r w:rsidRPr="00294A69">
        <w:rPr>
          <w:sz w:val="24"/>
          <w:szCs w:val="24"/>
          <w:lang w:val="ru-RU"/>
        </w:rPr>
        <w:t xml:space="preserve">: педагог уточняет представления детей о здоровье, факторах, положительно влияющих на него, правилах безопасного поведения в двигательной деятельности (соблюдать очередность при занятиях с оборудованием, не толкать товарища, бегать в колонне, не обгоняя друг друга и другое), способствует пониманию детьми необходимости занятий физической культурой, важности правильного питания, соблюдения гигиены, закаливания для сохранения и укрепления здоровья. </w:t>
      </w:r>
      <w:proofErr w:type="spellStart"/>
      <w:r w:rsidRPr="00294A69">
        <w:rPr>
          <w:sz w:val="24"/>
          <w:szCs w:val="24"/>
        </w:rPr>
        <w:t>Формирует</w:t>
      </w:r>
      <w:proofErr w:type="spellEnd"/>
      <w:r w:rsidRPr="00294A69">
        <w:rPr>
          <w:sz w:val="24"/>
          <w:szCs w:val="24"/>
        </w:rPr>
        <w:t xml:space="preserve"> </w:t>
      </w:r>
      <w:proofErr w:type="spellStart"/>
      <w:r w:rsidRPr="00294A69">
        <w:rPr>
          <w:sz w:val="24"/>
          <w:szCs w:val="24"/>
        </w:rPr>
        <w:t>первичные</w:t>
      </w:r>
      <w:proofErr w:type="spellEnd"/>
      <w:r w:rsidRPr="00294A69">
        <w:rPr>
          <w:sz w:val="24"/>
          <w:szCs w:val="24"/>
        </w:rPr>
        <w:t xml:space="preserve"> </w:t>
      </w:r>
      <w:proofErr w:type="spellStart"/>
      <w:r w:rsidRPr="00294A69">
        <w:rPr>
          <w:sz w:val="24"/>
          <w:szCs w:val="24"/>
        </w:rPr>
        <w:t>представления</w:t>
      </w:r>
      <w:proofErr w:type="spellEnd"/>
      <w:r w:rsidRPr="00294A69">
        <w:rPr>
          <w:sz w:val="24"/>
          <w:szCs w:val="24"/>
        </w:rPr>
        <w:t xml:space="preserve"> </w:t>
      </w:r>
      <w:proofErr w:type="spellStart"/>
      <w:r w:rsidRPr="00294A69">
        <w:rPr>
          <w:sz w:val="24"/>
          <w:szCs w:val="24"/>
        </w:rPr>
        <w:t>об</w:t>
      </w:r>
      <w:proofErr w:type="spellEnd"/>
      <w:r w:rsidRPr="00294A69">
        <w:rPr>
          <w:sz w:val="24"/>
          <w:szCs w:val="24"/>
        </w:rPr>
        <w:t xml:space="preserve"> </w:t>
      </w:r>
      <w:proofErr w:type="spellStart"/>
      <w:r w:rsidRPr="00294A69">
        <w:rPr>
          <w:sz w:val="24"/>
          <w:szCs w:val="24"/>
        </w:rPr>
        <w:t>отдельных</w:t>
      </w:r>
      <w:proofErr w:type="spellEnd"/>
      <w:r w:rsidRPr="00294A69">
        <w:rPr>
          <w:sz w:val="24"/>
          <w:szCs w:val="24"/>
        </w:rPr>
        <w:t xml:space="preserve"> </w:t>
      </w:r>
      <w:proofErr w:type="spellStart"/>
      <w:r w:rsidRPr="00294A69">
        <w:rPr>
          <w:sz w:val="24"/>
          <w:szCs w:val="24"/>
        </w:rPr>
        <w:t>видах</w:t>
      </w:r>
      <w:proofErr w:type="spellEnd"/>
      <w:r w:rsidRPr="00294A69">
        <w:rPr>
          <w:sz w:val="24"/>
          <w:szCs w:val="24"/>
        </w:rPr>
        <w:t xml:space="preserve"> </w:t>
      </w:r>
      <w:proofErr w:type="spellStart"/>
      <w:r w:rsidRPr="00294A69">
        <w:rPr>
          <w:sz w:val="24"/>
          <w:szCs w:val="24"/>
        </w:rPr>
        <w:t>спорта</w:t>
      </w:r>
      <w:proofErr w:type="spellEnd"/>
      <w:r w:rsidRPr="00294A69">
        <w:rPr>
          <w:sz w:val="24"/>
          <w:szCs w:val="24"/>
        </w:rPr>
        <w:t>.</w:t>
      </w:r>
    </w:p>
    <w:p w14:paraId="049B37B1" w14:textId="77777777" w:rsidR="00632D4D" w:rsidRPr="00294A69" w:rsidRDefault="00632D4D" w:rsidP="005E5B25">
      <w:pPr>
        <w:pStyle w:val="20"/>
        <w:numPr>
          <w:ilvl w:val="0"/>
          <w:numId w:val="142"/>
        </w:numPr>
        <w:shd w:val="clear" w:color="auto" w:fill="auto"/>
        <w:tabs>
          <w:tab w:val="left" w:pos="1008"/>
        </w:tabs>
        <w:spacing w:before="0" w:after="0" w:line="276" w:lineRule="auto"/>
        <w:ind w:left="57" w:right="57" w:firstLine="709"/>
        <w:jc w:val="both"/>
        <w:rPr>
          <w:sz w:val="24"/>
          <w:szCs w:val="24"/>
        </w:rPr>
      </w:pPr>
      <w:proofErr w:type="spellStart"/>
      <w:r w:rsidRPr="00294A69">
        <w:rPr>
          <w:b/>
          <w:i/>
          <w:sz w:val="24"/>
          <w:szCs w:val="24"/>
        </w:rPr>
        <w:t>Активный</w:t>
      </w:r>
      <w:proofErr w:type="spellEnd"/>
      <w:r w:rsidRPr="00294A69">
        <w:rPr>
          <w:b/>
          <w:i/>
          <w:sz w:val="24"/>
          <w:szCs w:val="24"/>
        </w:rPr>
        <w:t xml:space="preserve"> </w:t>
      </w:r>
      <w:proofErr w:type="spellStart"/>
      <w:r w:rsidRPr="00294A69">
        <w:rPr>
          <w:b/>
          <w:i/>
          <w:sz w:val="24"/>
          <w:szCs w:val="24"/>
        </w:rPr>
        <w:t>отдых</w:t>
      </w:r>
      <w:proofErr w:type="spellEnd"/>
      <w:r w:rsidRPr="00294A69">
        <w:rPr>
          <w:sz w:val="24"/>
          <w:szCs w:val="24"/>
        </w:rPr>
        <w:t>.</w:t>
      </w:r>
    </w:p>
    <w:p w14:paraId="51B4263D"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Физкультурные праздники и досуги: педагог привлекает детей данной возрастной группы к участию в праздниках детей старшего дошкольного возраста в качестве зрителей. Праздники проводятся 2 раза в год, продолжительностью не более 1-1,5 часов.</w:t>
      </w:r>
    </w:p>
    <w:p w14:paraId="072BE10F"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 xml:space="preserve">Досуг организуется 1-2 раза в месяц во второй половине дня преимущественно на свежем воздухе, продолжительностью 20-25 минут. Содержание составляют: подвижные игры, игры с элементами соревнования, аттракционы, </w:t>
      </w:r>
      <w:proofErr w:type="spellStart"/>
      <w:r w:rsidRPr="00294A69">
        <w:rPr>
          <w:sz w:val="24"/>
          <w:szCs w:val="24"/>
          <w:lang w:val="ru-RU"/>
        </w:rPr>
        <w:t>музыкально</w:t>
      </w:r>
      <w:r w:rsidRPr="00294A69">
        <w:rPr>
          <w:sz w:val="24"/>
          <w:szCs w:val="24"/>
          <w:lang w:val="ru-RU"/>
        </w:rPr>
        <w:softHyphen/>
        <w:t>ритмические</w:t>
      </w:r>
      <w:proofErr w:type="spellEnd"/>
      <w:r w:rsidRPr="00294A69">
        <w:rPr>
          <w:sz w:val="24"/>
          <w:szCs w:val="24"/>
          <w:lang w:val="ru-RU"/>
        </w:rPr>
        <w:t xml:space="preserve"> и танцевальные упражнения.</w:t>
      </w:r>
    </w:p>
    <w:p w14:paraId="3965A955"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включать подвижные игры народов России.</w:t>
      </w:r>
    </w:p>
    <w:p w14:paraId="0C1DF427"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Дни здоровья проводятся 1 раз в три месяца. В этот день проводятся физкультурно-оздоровительные мероприятия, прогулки, игры на свежем воздухе.</w:t>
      </w:r>
    </w:p>
    <w:p w14:paraId="742C4093" w14:textId="77777777" w:rsidR="00632D4D" w:rsidRPr="00294A69" w:rsidRDefault="00DA7AC2" w:rsidP="00D819D9">
      <w:pPr>
        <w:pStyle w:val="20"/>
        <w:shd w:val="clear" w:color="auto" w:fill="auto"/>
        <w:tabs>
          <w:tab w:val="left" w:pos="1344"/>
        </w:tabs>
        <w:spacing w:before="0" w:after="0" w:line="276" w:lineRule="auto"/>
        <w:ind w:left="766" w:right="57"/>
        <w:jc w:val="both"/>
        <w:rPr>
          <w:b/>
          <w:sz w:val="24"/>
          <w:szCs w:val="24"/>
          <w:lang w:val="ru-RU"/>
        </w:rPr>
      </w:pPr>
      <w:r>
        <w:rPr>
          <w:b/>
          <w:sz w:val="24"/>
          <w:szCs w:val="24"/>
          <w:lang w:val="ru-RU"/>
        </w:rPr>
        <w:t>2.1.5.5</w:t>
      </w:r>
      <w:r w:rsidR="00D819D9" w:rsidRPr="00294A69">
        <w:rPr>
          <w:b/>
          <w:sz w:val="24"/>
          <w:szCs w:val="24"/>
          <w:lang w:val="ru-RU"/>
        </w:rPr>
        <w:t xml:space="preserve">. </w:t>
      </w:r>
      <w:r w:rsidR="00632D4D" w:rsidRPr="00294A69">
        <w:rPr>
          <w:b/>
          <w:sz w:val="24"/>
          <w:szCs w:val="24"/>
          <w:lang w:val="ru-RU"/>
        </w:rPr>
        <w:t>От 5 лет до 6 лет.</w:t>
      </w:r>
    </w:p>
    <w:p w14:paraId="60B64162" w14:textId="77777777" w:rsidR="00632D4D" w:rsidRPr="00294A69" w:rsidRDefault="00632D4D" w:rsidP="00D819D9">
      <w:pPr>
        <w:pStyle w:val="20"/>
        <w:shd w:val="clear" w:color="auto" w:fill="auto"/>
        <w:tabs>
          <w:tab w:val="left" w:pos="1570"/>
        </w:tabs>
        <w:spacing w:before="0" w:after="0" w:line="276" w:lineRule="auto"/>
        <w:ind w:left="766" w:right="57"/>
        <w:jc w:val="both"/>
        <w:rPr>
          <w:sz w:val="24"/>
          <w:szCs w:val="24"/>
          <w:lang w:val="ru-RU"/>
        </w:rPr>
      </w:pPr>
      <w:r w:rsidRPr="00294A69">
        <w:rPr>
          <w:sz w:val="24"/>
          <w:szCs w:val="24"/>
          <w:lang w:val="ru-RU"/>
        </w:rPr>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14:paraId="4AF741B7" w14:textId="77777777" w:rsidR="00632D4D" w:rsidRPr="00294A69" w:rsidRDefault="00632D4D" w:rsidP="005E5B25">
      <w:pPr>
        <w:pStyle w:val="20"/>
        <w:numPr>
          <w:ilvl w:val="0"/>
          <w:numId w:val="149"/>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обогащать двигательный опыт, создавать условия для оптимальной двигательной деятельности, развивая умения осознанно, технично, точно, активно выполнять упражнения основной гимнастики, осваивать спортивные упражнения, элементы спортивных игр, элементарные туристские навыки;</w:t>
      </w:r>
    </w:p>
    <w:p w14:paraId="0AA0DFA7" w14:textId="77777777" w:rsidR="00632D4D" w:rsidRPr="00294A69" w:rsidRDefault="00632D4D" w:rsidP="005E5B25">
      <w:pPr>
        <w:pStyle w:val="20"/>
        <w:numPr>
          <w:ilvl w:val="0"/>
          <w:numId w:val="149"/>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развивать психофизические качества, координацию, мелкую моторику ориентировку в пространстве, равновесие, точность и меткость, воспитывать самоконтроль и самостоятельность, проявлять творчество при выполнении движений и в подвижных играх, соблюдать правила в подвижной игре, взаимодействовать в команде;</w:t>
      </w:r>
    </w:p>
    <w:p w14:paraId="58B0B8CC" w14:textId="77777777" w:rsidR="00632D4D" w:rsidRPr="00294A69" w:rsidRDefault="00632D4D" w:rsidP="005E5B25">
      <w:pPr>
        <w:pStyle w:val="20"/>
        <w:numPr>
          <w:ilvl w:val="0"/>
          <w:numId w:val="149"/>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воспитывать патриотические чувства и нравственно-волевые качества в подвижных и спортивных играх, формах активного отдыха;</w:t>
      </w:r>
    </w:p>
    <w:p w14:paraId="0EAE4D9E" w14:textId="77777777" w:rsidR="00632D4D" w:rsidRPr="00294A69" w:rsidRDefault="00632D4D" w:rsidP="005E5B25">
      <w:pPr>
        <w:pStyle w:val="20"/>
        <w:numPr>
          <w:ilvl w:val="0"/>
          <w:numId w:val="149"/>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продолжать развивать интерес к физической культуре, формировать представления о разных видах спорта и достижениях российских спортсменов;</w:t>
      </w:r>
    </w:p>
    <w:p w14:paraId="4FE46244" w14:textId="77777777" w:rsidR="00632D4D" w:rsidRPr="00294A69" w:rsidRDefault="00632D4D" w:rsidP="005E5B25">
      <w:pPr>
        <w:pStyle w:val="20"/>
        <w:numPr>
          <w:ilvl w:val="0"/>
          <w:numId w:val="149"/>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укреплять здоровье ребёнка, формировать правильную осанку, укреплять опорно-двигательный аппарат, повышать иммунитет средствами физического воспитания;</w:t>
      </w:r>
    </w:p>
    <w:p w14:paraId="079AA991" w14:textId="77777777" w:rsidR="00632D4D" w:rsidRPr="00294A69" w:rsidRDefault="00632D4D" w:rsidP="005E5B25">
      <w:pPr>
        <w:pStyle w:val="20"/>
        <w:numPr>
          <w:ilvl w:val="0"/>
          <w:numId w:val="149"/>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расширять представления о здоровье и его ценности, факторах на него влияющих, оздоровительном воздействии физических упражнений, туризме как форме активного отдыха;</w:t>
      </w:r>
    </w:p>
    <w:p w14:paraId="5367D181" w14:textId="77777777" w:rsidR="00632D4D" w:rsidRPr="00294A69" w:rsidRDefault="00632D4D" w:rsidP="005E5B25">
      <w:pPr>
        <w:pStyle w:val="20"/>
        <w:numPr>
          <w:ilvl w:val="0"/>
          <w:numId w:val="149"/>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 xml:space="preserve">воспитывать бережное и заботливое отношение к своему здоровью и здоровью </w:t>
      </w:r>
      <w:r w:rsidRPr="00294A69">
        <w:rPr>
          <w:sz w:val="24"/>
          <w:szCs w:val="24"/>
          <w:lang w:val="ru-RU"/>
        </w:rPr>
        <w:lastRenderedPageBreak/>
        <w:t>окружающих, осознанно соблюдать правила здорового образа жизни и безопасности в двигательной деятельности и во время туристских прогулок и экскурсий.</w:t>
      </w:r>
    </w:p>
    <w:p w14:paraId="50DD13AF" w14:textId="77777777" w:rsidR="00632D4D" w:rsidRPr="00294A69" w:rsidRDefault="00632D4D" w:rsidP="00D819D9">
      <w:pPr>
        <w:pStyle w:val="20"/>
        <w:shd w:val="clear" w:color="auto" w:fill="auto"/>
        <w:tabs>
          <w:tab w:val="left" w:pos="1580"/>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14:paraId="4C4907E6"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совершенствует двигательные умения и навыки, развивает психофизические качества, обогащает двигательный опыт детей разнообразными физическими упражнениями, поддерживает детскую инициативу. Закрепляет умение осуществлять самоконтроль и оценку качества выполнения упражнений другими детьми; создает условия для освоения элементов спортивных игр, использует игры-эстафеты; поощряет осознанное выполнение упражнений и соблюдение правил в подвижных играх; поддерживает предложенные детьми варианты их усложнения; поощряет проявление нравственно-волевых качеств, дружеских взаимоотношения со сверстниками.</w:t>
      </w:r>
    </w:p>
    <w:p w14:paraId="28C0EEE7"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уточняет, расширяет и закрепляет представления о здоровье и здоровом образ жизни, начинает формировать элементарные представления о разных формах активного отдыха, включая туризм, способствует формированию навыков безопасного поведения в двигательной деятельности. Организует для детей и родителей (законных представителей) туристские прогулки и экскурсии, физкультурные праздники и досуги с соответствующей тематикой.</w:t>
      </w:r>
    </w:p>
    <w:p w14:paraId="0C99E06C" w14:textId="77777777" w:rsidR="00632D4D" w:rsidRPr="00294A69" w:rsidRDefault="00632D4D" w:rsidP="005E5B25">
      <w:pPr>
        <w:pStyle w:val="20"/>
        <w:numPr>
          <w:ilvl w:val="0"/>
          <w:numId w:val="143"/>
        </w:numPr>
        <w:shd w:val="clear" w:color="auto" w:fill="auto"/>
        <w:tabs>
          <w:tab w:val="left" w:pos="1042"/>
        </w:tabs>
        <w:spacing w:before="0" w:after="0" w:line="276" w:lineRule="auto"/>
        <w:ind w:left="57" w:right="57" w:firstLine="709"/>
        <w:jc w:val="both"/>
        <w:rPr>
          <w:sz w:val="24"/>
          <w:szCs w:val="24"/>
          <w:lang w:val="ru-RU"/>
        </w:rPr>
      </w:pPr>
      <w:r w:rsidRPr="00294A69">
        <w:rPr>
          <w:b/>
          <w:i/>
          <w:sz w:val="24"/>
          <w:szCs w:val="24"/>
          <w:lang w:val="ru-RU"/>
        </w:rPr>
        <w:t>Основная гимнастика</w:t>
      </w:r>
      <w:r w:rsidRPr="00294A69">
        <w:rPr>
          <w:sz w:val="24"/>
          <w:szCs w:val="24"/>
          <w:lang w:val="ru-RU"/>
        </w:rPr>
        <w:t xml:space="preserve"> (основные движения, общеразвивающие упражнения, ритмическая гимнастика и строевые упражнения).</w:t>
      </w:r>
    </w:p>
    <w:p w14:paraId="0643542C"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Основные движения:</w:t>
      </w:r>
    </w:p>
    <w:p w14:paraId="6000D3A8"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бросание, катание, ловля, метание: прокатывание мяча по гимнастической скамейке, направляя его рукой (правой и левой); прокатывание обруча, бег за ним и ловля; прокатывание набивного мяча; передача мяча друг другу стоя и сидя, в разных построениях; перебрасывание мяча друг другу и ловля его разными способами стоя и сидя, в разных построениях; отбивание мяча об пол на месте 10 раз; ведение мяча 5-6 м; метание в цель одной и двумя руками снизу и из-за головы; метание вдаль предметов разной массы (мешочки, шишки, мячи и другие); перебрасывание мяча из одной руки в другую; подбрасывание и ловля мяча одной рукой 4-5 раз подряд; перебрасывание мяча через сетку, забрасывание его в баскетбольную корзину;</w:t>
      </w:r>
    </w:p>
    <w:p w14:paraId="1AC4AC4D"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 xml:space="preserve">ползание, лазанье: ползание на четвереньках, разными способами (с опорой на ладони и колени, на ступни и ладони, предплечья и колени), ползание на четвереньках по прямой, толкая головой мяч (3-4 м), «змейкой» между кеглями; </w:t>
      </w:r>
      <w:proofErr w:type="spellStart"/>
      <w:r w:rsidRPr="00294A69">
        <w:rPr>
          <w:sz w:val="24"/>
          <w:szCs w:val="24"/>
          <w:lang w:val="ru-RU"/>
        </w:rPr>
        <w:t>переползание</w:t>
      </w:r>
      <w:proofErr w:type="spellEnd"/>
      <w:r w:rsidRPr="00294A69">
        <w:rPr>
          <w:sz w:val="24"/>
          <w:szCs w:val="24"/>
          <w:lang w:val="ru-RU"/>
        </w:rPr>
        <w:t xml:space="preserve"> через несколько предметов подряд, под дугами, в туннеле; ползание на животе; ползание по скамейке с опорой на предплечья и колени; ползание на четвереньках по скамейке назад; </w:t>
      </w:r>
      <w:proofErr w:type="spellStart"/>
      <w:r w:rsidRPr="00294A69">
        <w:rPr>
          <w:sz w:val="24"/>
          <w:szCs w:val="24"/>
          <w:lang w:val="ru-RU"/>
        </w:rPr>
        <w:t>проползание</w:t>
      </w:r>
      <w:proofErr w:type="spellEnd"/>
      <w:r w:rsidRPr="00294A69">
        <w:rPr>
          <w:sz w:val="24"/>
          <w:szCs w:val="24"/>
          <w:lang w:val="ru-RU"/>
        </w:rPr>
        <w:t xml:space="preserve"> под скамейкой; лазанье по гимнастической стенке чередующимся шагом;</w:t>
      </w:r>
    </w:p>
    <w:p w14:paraId="0612B867"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 xml:space="preserve">ходьба: ходьба обычным шагом, на носках, на пятках, с высоким подниманием колен, приставным шагом в сторону (направо и налево), в </w:t>
      </w:r>
      <w:proofErr w:type="spellStart"/>
      <w:r w:rsidRPr="00294A69">
        <w:rPr>
          <w:sz w:val="24"/>
          <w:szCs w:val="24"/>
          <w:lang w:val="ru-RU"/>
        </w:rPr>
        <w:t>полуприседе</w:t>
      </w:r>
      <w:proofErr w:type="spellEnd"/>
      <w:r w:rsidRPr="00294A69">
        <w:rPr>
          <w:sz w:val="24"/>
          <w:szCs w:val="24"/>
          <w:lang w:val="ru-RU"/>
        </w:rPr>
        <w:t>, мелким и широким шагом, перекатом с пятки на носок, гимнастическим шагом, с закрытыми глазами 3-4 м; ходьба «змейкой» без ориентиров; в колонне по одному и по два вдоль границ зала, обозначая повороты;</w:t>
      </w:r>
    </w:p>
    <w:p w14:paraId="17390443"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 xml:space="preserve">бег: бег в колонне по одному, «змейкой», с перестроением на ходу в пары, звенья, со сменой ведущих; бег с пролезанием в обруч; с ловлей и </w:t>
      </w:r>
      <w:proofErr w:type="spellStart"/>
      <w:r w:rsidRPr="00294A69">
        <w:rPr>
          <w:sz w:val="24"/>
          <w:szCs w:val="24"/>
          <w:lang w:val="ru-RU"/>
        </w:rPr>
        <w:t>увертыванием</w:t>
      </w:r>
      <w:proofErr w:type="spellEnd"/>
      <w:r w:rsidRPr="00294A69">
        <w:rPr>
          <w:sz w:val="24"/>
          <w:szCs w:val="24"/>
          <w:lang w:val="ru-RU"/>
        </w:rPr>
        <w:t>; высоко поднимая колени; между расставленными предметами; группами, догоняя убегающих, и убегая от ловящих; в заданном темпе, обегая предметы; мелким и широким шагом; непрерывный бег 1,5-2 мин; медленный бег 250-300 м; быстрый бег 10 м 2-3-4 раза; челночный бег 2</w:t>
      </w:r>
      <w:r w:rsidRPr="00294A69">
        <w:rPr>
          <w:sz w:val="24"/>
          <w:szCs w:val="24"/>
        </w:rPr>
        <w:t>x</w:t>
      </w:r>
      <w:r w:rsidRPr="00294A69">
        <w:rPr>
          <w:sz w:val="24"/>
          <w:szCs w:val="24"/>
          <w:lang w:val="ru-RU"/>
        </w:rPr>
        <w:t>10 м, 3</w:t>
      </w:r>
      <w:r w:rsidRPr="00294A69">
        <w:rPr>
          <w:sz w:val="24"/>
          <w:szCs w:val="24"/>
        </w:rPr>
        <w:t>x</w:t>
      </w:r>
      <w:r w:rsidRPr="00294A69">
        <w:rPr>
          <w:sz w:val="24"/>
          <w:szCs w:val="24"/>
          <w:lang w:val="ru-RU"/>
        </w:rPr>
        <w:t xml:space="preserve">10 м; </w:t>
      </w:r>
      <w:proofErr w:type="spellStart"/>
      <w:r w:rsidRPr="00294A69">
        <w:rPr>
          <w:sz w:val="24"/>
          <w:szCs w:val="24"/>
          <w:lang w:val="ru-RU"/>
        </w:rPr>
        <w:t>пробегание</w:t>
      </w:r>
      <w:proofErr w:type="spellEnd"/>
      <w:r w:rsidRPr="00294A69">
        <w:rPr>
          <w:sz w:val="24"/>
          <w:szCs w:val="24"/>
          <w:lang w:val="ru-RU"/>
        </w:rPr>
        <w:t xml:space="preserve"> на скорость 20 м; бег под вращающейся скакалкой;</w:t>
      </w:r>
    </w:p>
    <w:p w14:paraId="016544B4"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 xml:space="preserve">прыжки: подпрыгивание на месте одна нога вперед-другая назад, ноги </w:t>
      </w:r>
      <w:proofErr w:type="spellStart"/>
      <w:r w:rsidRPr="00294A69">
        <w:rPr>
          <w:sz w:val="24"/>
          <w:szCs w:val="24"/>
          <w:lang w:val="ru-RU"/>
        </w:rPr>
        <w:t>скрестно</w:t>
      </w:r>
      <w:proofErr w:type="spellEnd"/>
      <w:r w:rsidRPr="00294A69">
        <w:rPr>
          <w:sz w:val="24"/>
          <w:szCs w:val="24"/>
          <w:lang w:val="ru-RU"/>
        </w:rPr>
        <w:t xml:space="preserve">-ноги </w:t>
      </w:r>
      <w:r w:rsidRPr="00294A69">
        <w:rPr>
          <w:sz w:val="24"/>
          <w:szCs w:val="24"/>
          <w:lang w:val="ru-RU"/>
        </w:rPr>
        <w:lastRenderedPageBreak/>
        <w:t>врозь; на одной ноге; подпрыгивание с хлопками перед собой, над головой, за спиной; подпрыгивание с ноги на ногу, продвигаясь вперед через начерченные линии, из кружка в кружок; перепрыгивание с места предметы высотой 30 см; спрыгивание с высоты в обозначенное место; подпрыгивание на месте 30-40 раз подряд 2 раза; подпрыгивание на одной ноге 10-15 раз; прыжки на двух ногах с продвижением вперед на 3-4 м; на одной ноге (правой и левой) 2-2,5 м; перепрыгивание боком невысокие препятствия (шнур, канат, кубик); впрыгивание на возвышение 20 см двумя ногами; прыжки в длину с места; в высоту с разбега; в длину с разбега;</w:t>
      </w:r>
    </w:p>
    <w:p w14:paraId="25095002"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прыжки со скакалкой: перешагивание и прыжки через неподвижную скакалку (высота 3-5 см); перепрыгивание через скакалку с одной ноги на другую с места, шагом и бегом; прыжки через скакалку на двух ногах, через вращающуюся скакалку;</w:t>
      </w:r>
    </w:p>
    <w:p w14:paraId="714F336B"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 xml:space="preserve">упражнения в равновесии: ходьба по шнуру прямо и зигзагообразно, приставляя пятку одной ноги к носку другой; стойка на гимнастической скамье на одной ноге; поднимание на носки и опускание на всю стопу, стоя на скамье; </w:t>
      </w:r>
      <w:proofErr w:type="spellStart"/>
      <w:r w:rsidRPr="00294A69">
        <w:rPr>
          <w:sz w:val="24"/>
          <w:szCs w:val="24"/>
          <w:lang w:val="ru-RU"/>
        </w:rPr>
        <w:t>пробегание</w:t>
      </w:r>
      <w:proofErr w:type="spellEnd"/>
      <w:r w:rsidRPr="00294A69">
        <w:rPr>
          <w:sz w:val="24"/>
          <w:szCs w:val="24"/>
          <w:lang w:val="ru-RU"/>
        </w:rPr>
        <w:t xml:space="preserve"> по скамье; ходьба навстречу и расхождение вдвоем на лежащей на полу доске; ходьба по узкой рейке гимнастической скамейки (с поддержкой); приседание после бега на носках, руки в стороны; кружение парами, держась за руки; «ласточка».</w:t>
      </w:r>
    </w:p>
    <w:p w14:paraId="06747B49"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продолжает обучать разнообразным физическим упражнениям, которые дети самостоятельно и творчески используют в игровой и повседневной деятельности.</w:t>
      </w:r>
    </w:p>
    <w:p w14:paraId="3DAA4E80"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Общеразвивающие упражнения:</w:t>
      </w:r>
    </w:p>
    <w:p w14:paraId="49925A11"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кистей рук, развития и укрепления мышц рук и плечевого пояса: поднимание рук вперед, в стороны, вверх, через стороны вверх (одновременно, поочередно, последовательно); махи руками вперед-назад с хлопком впереди и сзади себя; перекладывание предмета из одной руки в другую впереди и сзади себя; поднимание рук со сцепленными в замок пальцами (кисти повернуть тыльной стороной внутрь); сжимание и разжимание кистей;</w:t>
      </w:r>
    </w:p>
    <w:p w14:paraId="0E9628A7"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спины и гибкости позвоночника: поднимание рук вверх и опускание вниз, стоя у стены, касаясь её затылком, лопатками и ягодицами или лежа на спине; наклоны вперед, касаясь ладонями пола, наклоны вправо и влево; поднимание ног, сгибание и разгибание и скрещивание их из исходного положения лежа на спине;</w:t>
      </w:r>
    </w:p>
    <w:p w14:paraId="31A2466A"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ног и брюшного пресса: приседание, обхватывая колени руками; махи ногами; поочередное поднимание и опускание ног из положения лежа на спине, руки в упоре; захватывание предметов ступнями и пальцами ног и перекладывание их с места на место.</w:t>
      </w:r>
    </w:p>
    <w:p w14:paraId="39742FBE"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поддерживает стремление детей выполнять упражнения с разнообразными предметами (гимнастической палкой, обручем, мячом, скакалкой и другими). Подбирает упражнения из разнообразных исходных положений: сидя, лежа на спине, боку, животе, стоя на коленях, на четвереньках, с разным положением рук и ног (стоя ноги вместе, врозь; руки вниз, на поясе, перед грудью, за спиной). Педагог поддерживает инициативу, самостоятельность и поощряет комбинирование и придумывание детьми новых общеразвивающих упражнений.</w:t>
      </w:r>
    </w:p>
    <w:p w14:paraId="395860B1"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Разученные упражнения включаются в комплексы утренней гимнастики и другие формы физкультурно-оздоровительной работы.</w:t>
      </w:r>
    </w:p>
    <w:p w14:paraId="0E8249E2"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Ритмическая гимнастика:</w:t>
      </w:r>
    </w:p>
    <w:p w14:paraId="375925F0"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 xml:space="preserve">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некоторые из упражнений в физкультминутки, утреннюю гимнастику, различные формы активного </w:t>
      </w:r>
      <w:r w:rsidRPr="00294A69">
        <w:rPr>
          <w:sz w:val="24"/>
          <w:szCs w:val="24"/>
          <w:lang w:val="ru-RU"/>
        </w:rPr>
        <w:lastRenderedPageBreak/>
        <w:t xml:space="preserve">отдыха и подвижные игры. Рекомендуемые упражнения: ходьба и бег в соответствии с общим характером музыки, в разном темпе, на высоких </w:t>
      </w:r>
      <w:proofErr w:type="spellStart"/>
      <w:r w:rsidRPr="00294A69">
        <w:rPr>
          <w:sz w:val="24"/>
          <w:szCs w:val="24"/>
          <w:lang w:val="ru-RU"/>
        </w:rPr>
        <w:t>полупальцах</w:t>
      </w:r>
      <w:proofErr w:type="spellEnd"/>
      <w:r w:rsidRPr="00294A69">
        <w:rPr>
          <w:sz w:val="24"/>
          <w:szCs w:val="24"/>
          <w:lang w:val="ru-RU"/>
        </w:rPr>
        <w:t>, на носках, пружинящим, топающим шагом, «с каблука», вперед и назад (спиной), с высоким подниманием колена (высокий шаг) с ускорением и замедлением темпа легкий ритмичный бег на носках, различные виды галопа (прямой галоп, боковой галоп, кружение); подскоки на месте и с продвижением вперед, вокруг себя, в сочетании с хлопками и бегом, кружение по одному и в парах, комбинации из двух-трех освоенных движений.</w:t>
      </w:r>
    </w:p>
    <w:p w14:paraId="721142EC"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Строевые упражнения:</w:t>
      </w:r>
    </w:p>
    <w:p w14:paraId="1B4156AA"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продолжает обучение детей строевым упражнениям: построение по росту, поддерживая равнение в колонне, шеренге; построение в колонну по одному, в шеренгу, в круг; перестроение в колонну по три, в две шеренги на месте и при передвижении; размыкание в колонне на вытянутые вперед руки, в шеренге на вытянутые руки в стороны; повороты налево, направо, кругом переступанием и прыжком; ходьба «змейкой», расхождение из колонны по одному в разные стороны с последующим слиянием в пары.</w:t>
      </w:r>
    </w:p>
    <w:p w14:paraId="34A68635" w14:textId="77777777" w:rsidR="00632D4D" w:rsidRPr="00294A69" w:rsidRDefault="00632D4D" w:rsidP="005E5B25">
      <w:pPr>
        <w:pStyle w:val="20"/>
        <w:numPr>
          <w:ilvl w:val="0"/>
          <w:numId w:val="143"/>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Подвижные игры</w:t>
      </w:r>
      <w:r w:rsidRPr="00294A69">
        <w:rPr>
          <w:sz w:val="24"/>
          <w:szCs w:val="24"/>
          <w:lang w:val="ru-RU"/>
        </w:rPr>
        <w:t>: педагог продолжает закреплять и совершенствовать основные движения детей в сюжетных и несюжетных подвижных играх, в играх с элементами соревнования, играх-эстафетах, оценивает качество движений и поощряет соблюдение правил, помогает быстро ориентироваться в пространстве, наращивать и удерживать скорость, проявлять находчивость, целеустремленность.</w:t>
      </w:r>
    </w:p>
    <w:p w14:paraId="73777FE9"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обучает взаимодействию детей в команде, поощряет оказание помощи и взаимовыручки, инициативы при организации игр с небольшой группой сверстников, младшими детьми; воспитывает и поддерживает проявление нравственно-волевых качеств, самостоятельности и сплоченности, чувства ответственности за успехи команды, стремление к победе, стремление к преодолению трудностей; развивает творческие способности, поддерживает инициативу детей в играх (выбор игр, придумывание новых вариантов, комбинирование движений). Способствует формированию духовно-нравственных качеств, основ патриотизма и гражданской идентичности в подвижных играх.</w:t>
      </w:r>
    </w:p>
    <w:p w14:paraId="4A72F39F" w14:textId="77777777" w:rsidR="00632D4D" w:rsidRPr="00294A69" w:rsidRDefault="00632D4D" w:rsidP="005E5B25">
      <w:pPr>
        <w:pStyle w:val="20"/>
        <w:numPr>
          <w:ilvl w:val="0"/>
          <w:numId w:val="143"/>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Спортивные игры</w:t>
      </w:r>
      <w:r w:rsidRPr="00294A69">
        <w:rPr>
          <w:sz w:val="24"/>
          <w:szCs w:val="24"/>
          <w:lang w:val="ru-RU"/>
        </w:rPr>
        <w:t>: педагог обучает детей элементам спортивных игр, которые проводятся в спортивном зале или на спортивной площадке в зависимости от имеющихся условий и оборудования, а также региональных и климатических особенностей.</w:t>
      </w:r>
    </w:p>
    <w:p w14:paraId="36F8FCD8"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 xml:space="preserve">Городки: бросание биты сбоку, выбивание городка с кона (5-6 м) и </w:t>
      </w:r>
      <w:proofErr w:type="spellStart"/>
      <w:r w:rsidRPr="00294A69">
        <w:rPr>
          <w:sz w:val="24"/>
          <w:szCs w:val="24"/>
          <w:lang w:val="ru-RU"/>
        </w:rPr>
        <w:t>полукона</w:t>
      </w:r>
      <w:proofErr w:type="spellEnd"/>
      <w:r w:rsidRPr="00294A69">
        <w:rPr>
          <w:sz w:val="24"/>
          <w:szCs w:val="24"/>
          <w:lang w:val="ru-RU"/>
        </w:rPr>
        <w:t xml:space="preserve"> (2-3 м); знание 3-4 фигур.</w:t>
      </w:r>
    </w:p>
    <w:p w14:paraId="0908BB65"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Элементы баскетбола: перебрасывание мяча друг другу от груди; ведение мяча правой и левой рукой; забрасывание мяча в корзину двумя руками от груди; игра по упрощенным правилам.</w:t>
      </w:r>
    </w:p>
    <w:p w14:paraId="2F09CBC3"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Бадминтон: отбивание волана ракеткой в заданном направлении; игра с педагогом.</w:t>
      </w:r>
    </w:p>
    <w:p w14:paraId="25DAC8EA"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Элементы футбола: отбивание мяча правой и левой ногой в заданном направлении; ведение мяча ногой между и вокруг предметов; отбивание мяча о стенку; передача мяча ногой друг другу (3-5 м); игра по упрощенным правилам.</w:t>
      </w:r>
    </w:p>
    <w:p w14:paraId="555A8103" w14:textId="77777777" w:rsidR="00632D4D" w:rsidRPr="00294A69" w:rsidRDefault="00632D4D" w:rsidP="005E5B25">
      <w:pPr>
        <w:pStyle w:val="20"/>
        <w:numPr>
          <w:ilvl w:val="0"/>
          <w:numId w:val="143"/>
        </w:numPr>
        <w:shd w:val="clear" w:color="auto" w:fill="auto"/>
        <w:tabs>
          <w:tab w:val="left" w:pos="1028"/>
        </w:tabs>
        <w:spacing w:before="0" w:after="0" w:line="276" w:lineRule="auto"/>
        <w:ind w:left="57" w:right="57" w:firstLine="709"/>
        <w:jc w:val="both"/>
        <w:rPr>
          <w:sz w:val="24"/>
          <w:szCs w:val="24"/>
          <w:lang w:val="ru-RU"/>
        </w:rPr>
      </w:pPr>
      <w:r w:rsidRPr="00294A69">
        <w:rPr>
          <w:b/>
          <w:i/>
          <w:sz w:val="24"/>
          <w:szCs w:val="24"/>
          <w:lang w:val="ru-RU"/>
        </w:rPr>
        <w:t>Спортивные упражнения</w:t>
      </w:r>
      <w:r w:rsidRPr="00294A69">
        <w:rPr>
          <w:sz w:val="24"/>
          <w:szCs w:val="24"/>
          <w:lang w:val="ru-RU"/>
        </w:rPr>
        <w:t>: педагог обучает детей спортивным упражнениям на прогулке или во время физкультурных занятий на свежем воздухе в зависимости от условий: наличия оборудования и климатических условий региона.</w:t>
      </w:r>
    </w:p>
    <w:p w14:paraId="0C143F49"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санках: по прямой, со скоростью, с горки, подъем с санками в гору, с торможением при спуске с горки.</w:t>
      </w:r>
    </w:p>
    <w:p w14:paraId="7FCC9C45"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 xml:space="preserve">Ходьба на лыжах: по лыжне (на расстояние до 500 м); скользящим шагом; повороты на месте (направо и налево) с переступанием; подъем на склон прямо «ступающим шагом», </w:t>
      </w:r>
      <w:r w:rsidRPr="00294A69">
        <w:rPr>
          <w:sz w:val="24"/>
          <w:szCs w:val="24"/>
          <w:lang w:val="ru-RU"/>
        </w:rPr>
        <w:lastRenderedPageBreak/>
        <w:t>«</w:t>
      </w:r>
      <w:proofErr w:type="spellStart"/>
      <w:r w:rsidRPr="00294A69">
        <w:rPr>
          <w:sz w:val="24"/>
          <w:szCs w:val="24"/>
          <w:lang w:val="ru-RU"/>
        </w:rPr>
        <w:t>полуёлочкой</w:t>
      </w:r>
      <w:proofErr w:type="spellEnd"/>
      <w:r w:rsidRPr="00294A69">
        <w:rPr>
          <w:sz w:val="24"/>
          <w:szCs w:val="24"/>
          <w:lang w:val="ru-RU"/>
        </w:rPr>
        <w:t>» (прямо и наискось), соблюдая правила безопасного передвижения.</w:t>
      </w:r>
    </w:p>
    <w:p w14:paraId="67941194"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двухколесном велосипеде, самокате: по прямой, по кругу, с разворотом, с разной скоростью; с поворотами направо и налево, соблюдая правила безопасного передвижения.</w:t>
      </w:r>
    </w:p>
    <w:p w14:paraId="36734730"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Плавание: с движениями прямыми ногами вверх и вниз, сидя на бортике и лежа в воде, держась за опору; ходьба по дну вперед и назад, приседая, погружаясь в воду до подбородка, до глаз, опуская лицо в воду, приседание под водой, доставая предметы, идя за предметами по прямой в спокойном темпе и на скорость; скольжение на груди, плавание произвольным способом.</w:t>
      </w:r>
    </w:p>
    <w:p w14:paraId="7F7ECFE7" w14:textId="77777777" w:rsidR="00632D4D" w:rsidRPr="00294A69" w:rsidRDefault="00632D4D" w:rsidP="005E5B25">
      <w:pPr>
        <w:pStyle w:val="20"/>
        <w:numPr>
          <w:ilvl w:val="0"/>
          <w:numId w:val="143"/>
        </w:numPr>
        <w:shd w:val="clear" w:color="auto" w:fill="auto"/>
        <w:tabs>
          <w:tab w:val="left" w:pos="1038"/>
        </w:tabs>
        <w:spacing w:before="0" w:after="0" w:line="276" w:lineRule="auto"/>
        <w:ind w:left="57" w:right="57" w:firstLine="709"/>
        <w:jc w:val="both"/>
        <w:rPr>
          <w:sz w:val="24"/>
          <w:szCs w:val="24"/>
          <w:lang w:val="ru-RU"/>
        </w:rPr>
      </w:pPr>
      <w:r w:rsidRPr="00294A69">
        <w:rPr>
          <w:b/>
          <w:i/>
          <w:sz w:val="24"/>
          <w:szCs w:val="24"/>
          <w:lang w:val="ru-RU"/>
        </w:rPr>
        <w:t>Формирование основ здорового образа жизни</w:t>
      </w:r>
      <w:r w:rsidRPr="00294A69">
        <w:rPr>
          <w:sz w:val="24"/>
          <w:szCs w:val="24"/>
          <w:lang w:val="ru-RU"/>
        </w:rPr>
        <w:t>: педагог продолжает уточнять и расширять представления детей о факторах, положительно влияющих на здоровье (правильное питание, выбор полезных продуктов, занятия физкультурой, прогулки на свежем воздухе). Формировать представления о разных видах спорта (футбол, хоккей, баскетбол, бадминтон, плавание, фигурное катание, художественная и спортивная гимнастика, лыжный спорт и другие) и выдающихся достижениях российских спортсменов, роли физкультуры и спорта для укрепления здоровья. Уточняет и расширяет представления о правилах безопасного поведения в двигательной деятельности (при активном беге, прыжках, взаимодействии с партнером, в играх и упражнениях с мячом, гимнастической палкой, скакалкой, обручем, предметами, пользовании спортивны инвентарем и оборудованием) и учит их соблюдать в ходе туристских прогулок. Продолжает воспитывать заботливое отношение к здоровью своему и окружающих (соблюдать чистоту и правила гигиены, правильно питаться, выполнять профилактические упражнения для сохранения и укрепления здоровья).</w:t>
      </w:r>
    </w:p>
    <w:p w14:paraId="3EFADE75" w14:textId="77777777" w:rsidR="00632D4D" w:rsidRPr="00294A69" w:rsidRDefault="00632D4D" w:rsidP="005E5B25">
      <w:pPr>
        <w:pStyle w:val="20"/>
        <w:numPr>
          <w:ilvl w:val="0"/>
          <w:numId w:val="143"/>
        </w:numPr>
        <w:shd w:val="clear" w:color="auto" w:fill="auto"/>
        <w:tabs>
          <w:tab w:val="left" w:pos="1013"/>
        </w:tabs>
        <w:spacing w:before="0" w:after="0" w:line="276" w:lineRule="auto"/>
        <w:ind w:left="57" w:right="57" w:firstLine="709"/>
        <w:jc w:val="both"/>
        <w:rPr>
          <w:sz w:val="24"/>
          <w:szCs w:val="24"/>
        </w:rPr>
      </w:pPr>
      <w:proofErr w:type="spellStart"/>
      <w:r w:rsidRPr="00294A69">
        <w:rPr>
          <w:b/>
          <w:i/>
          <w:sz w:val="24"/>
          <w:szCs w:val="24"/>
        </w:rPr>
        <w:t>Активный</w:t>
      </w:r>
      <w:proofErr w:type="spellEnd"/>
      <w:r w:rsidRPr="00294A69">
        <w:rPr>
          <w:b/>
          <w:i/>
          <w:sz w:val="24"/>
          <w:szCs w:val="24"/>
        </w:rPr>
        <w:t xml:space="preserve"> </w:t>
      </w:r>
      <w:proofErr w:type="spellStart"/>
      <w:r w:rsidRPr="00294A69">
        <w:rPr>
          <w:b/>
          <w:i/>
          <w:sz w:val="24"/>
          <w:szCs w:val="24"/>
        </w:rPr>
        <w:t>отдых</w:t>
      </w:r>
      <w:proofErr w:type="spellEnd"/>
      <w:r w:rsidRPr="00294A69">
        <w:rPr>
          <w:sz w:val="24"/>
          <w:szCs w:val="24"/>
        </w:rPr>
        <w:t>.</w:t>
      </w:r>
    </w:p>
    <w:p w14:paraId="39350CFD"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Физкультурные праздники и досуги: педагоги организуют праздники (2 раза в год, продолжительностью не более 1,5 часов). Содержание праздников составляют ранее освоенные движения, в том числе, спортивные и гимнастические упражнения, подвижные и спортивные игры.</w:t>
      </w:r>
    </w:p>
    <w:p w14:paraId="4340219F"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Досуг организуется 1-2 раза в месяц во второй половине дня преимущественно на свежем воздухе, продолжительностью 30-40 минут. Содержание составляют: подвижные игры, игры-эстафеты, музыкально-ритмические упражнения, творческие задания.</w:t>
      </w:r>
    </w:p>
    <w:p w14:paraId="0E56B731"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олимпиаде и другим спортивным событиям, включать подвижные игры народов России.</w:t>
      </w:r>
    </w:p>
    <w:p w14:paraId="2FBE91E4"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Дни здоровья: педагог проводит 1 раз в квартал. В этот день проводятся оздоровительные мероприятия и туристские прогулки.</w:t>
      </w:r>
    </w:p>
    <w:p w14:paraId="3CEFAF6B"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Туристские прогулки и экскурсии. Педагог организует для детей непродолжительные пешие прогулки и экскурсии с постепенно удлиняющимися переходами - на стадион, в парк, на берег моря и другое. Время перехода в одну сторону составляет 30-40 минут, общая продолжительность не более 1,5-2 часов. Время непрерывного движения 20 минут, с перерывом между переходами не менее 10 минут. Педагог формирует представления о туризме как виде активного отдыха и способе ознакомления с природой и культурой родного края; оказывает помощь в подборе снаряжения (необходимых вещей и одежды) для туристской прогулки, организует наблюдение за природой, обучает ориентироваться на местности, соблюдать правила гигиены и безопасного поведения, осторожность в преодолении препятствий; организует с детьми разнообразные подвижные игры во время остановки.</w:t>
      </w:r>
    </w:p>
    <w:p w14:paraId="522982AC" w14:textId="77777777" w:rsidR="00632D4D" w:rsidRPr="00294A69" w:rsidRDefault="00DA7AC2" w:rsidP="00D819D9">
      <w:pPr>
        <w:pStyle w:val="20"/>
        <w:shd w:val="clear" w:color="auto" w:fill="auto"/>
        <w:tabs>
          <w:tab w:val="left" w:pos="1349"/>
        </w:tabs>
        <w:spacing w:before="0" w:after="0" w:line="276" w:lineRule="auto"/>
        <w:ind w:right="57" w:firstLine="709"/>
        <w:jc w:val="both"/>
        <w:rPr>
          <w:b/>
          <w:sz w:val="24"/>
          <w:szCs w:val="24"/>
          <w:lang w:val="ru-RU"/>
        </w:rPr>
      </w:pPr>
      <w:r>
        <w:rPr>
          <w:b/>
          <w:sz w:val="24"/>
          <w:szCs w:val="24"/>
          <w:lang w:val="ru-RU"/>
        </w:rPr>
        <w:lastRenderedPageBreak/>
        <w:t>2.1.5.6</w:t>
      </w:r>
      <w:r w:rsidR="00D819D9" w:rsidRPr="00294A69">
        <w:rPr>
          <w:b/>
          <w:sz w:val="24"/>
          <w:szCs w:val="24"/>
          <w:lang w:val="ru-RU"/>
        </w:rPr>
        <w:t xml:space="preserve">. </w:t>
      </w:r>
      <w:r w:rsidR="00632D4D" w:rsidRPr="00294A69">
        <w:rPr>
          <w:b/>
          <w:sz w:val="24"/>
          <w:szCs w:val="24"/>
          <w:lang w:val="ru-RU"/>
        </w:rPr>
        <w:t>От 6 лет до 7 лет.</w:t>
      </w:r>
    </w:p>
    <w:p w14:paraId="1D86E26B" w14:textId="77777777" w:rsidR="00632D4D" w:rsidRPr="00294A69" w:rsidRDefault="00632D4D" w:rsidP="00D819D9">
      <w:pPr>
        <w:pStyle w:val="20"/>
        <w:shd w:val="clear" w:color="auto" w:fill="auto"/>
        <w:tabs>
          <w:tab w:val="left" w:pos="1575"/>
        </w:tabs>
        <w:spacing w:before="0" w:after="0" w:line="276" w:lineRule="auto"/>
        <w:ind w:left="766" w:right="57"/>
        <w:jc w:val="both"/>
        <w:rPr>
          <w:sz w:val="24"/>
          <w:szCs w:val="24"/>
          <w:lang w:val="ru-RU"/>
        </w:rPr>
      </w:pPr>
      <w:r w:rsidRPr="00294A69">
        <w:rPr>
          <w:sz w:val="24"/>
          <w:szCs w:val="24"/>
          <w:lang w:val="ru-RU"/>
        </w:rPr>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14:paraId="5AA8E5DB" w14:textId="77777777" w:rsidR="00632D4D" w:rsidRPr="00294A69" w:rsidRDefault="00632D4D" w:rsidP="005E5B25">
      <w:pPr>
        <w:pStyle w:val="20"/>
        <w:numPr>
          <w:ilvl w:val="0"/>
          <w:numId w:val="150"/>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обогащать двигательный опыт детей с помощью упражнений основной гимнастики, развивать умения технично, точно, осознанно, рационально и выразительно выполнять физические упражнения, осваивать туристские навыки;</w:t>
      </w:r>
    </w:p>
    <w:p w14:paraId="1C86EB3C" w14:textId="77777777" w:rsidR="00632D4D" w:rsidRPr="00294A69" w:rsidRDefault="00632D4D" w:rsidP="005E5B25">
      <w:pPr>
        <w:pStyle w:val="20"/>
        <w:numPr>
          <w:ilvl w:val="0"/>
          <w:numId w:val="150"/>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развивать психофизические качества, точность, меткость, глазомер, мелкую моторику, ориентировку в пространстве; самоконтроль, самостоятельность, творчество;</w:t>
      </w:r>
    </w:p>
    <w:p w14:paraId="7EFB2D1E" w14:textId="77777777" w:rsidR="00632D4D" w:rsidRPr="00294A69" w:rsidRDefault="00632D4D" w:rsidP="005E5B25">
      <w:pPr>
        <w:pStyle w:val="20"/>
        <w:numPr>
          <w:ilvl w:val="0"/>
          <w:numId w:val="150"/>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поощрять соблюдение правил в подвижной игре, проявление инициативы и самостоятельности при её организации, партнерское взаимодействие в команде;</w:t>
      </w:r>
    </w:p>
    <w:p w14:paraId="04FECD51" w14:textId="77777777" w:rsidR="00632D4D" w:rsidRPr="00294A69" w:rsidRDefault="00632D4D" w:rsidP="005E5B25">
      <w:pPr>
        <w:pStyle w:val="20"/>
        <w:numPr>
          <w:ilvl w:val="0"/>
          <w:numId w:val="150"/>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воспитывать патриотизм, нравственно-волевые качества и гражданскую идентичность в двигательной деятельности и различных формах активного отдыха;</w:t>
      </w:r>
    </w:p>
    <w:p w14:paraId="3E1741D1" w14:textId="77777777" w:rsidR="00632D4D" w:rsidRPr="00294A69" w:rsidRDefault="00632D4D" w:rsidP="005E5B25">
      <w:pPr>
        <w:pStyle w:val="20"/>
        <w:numPr>
          <w:ilvl w:val="0"/>
          <w:numId w:val="150"/>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формировать осознанную потребность в двигательной деятельности, поддерживать интерес к физической культуре и спортивным достижениям России, расширять представления о разных видах спорта;</w:t>
      </w:r>
    </w:p>
    <w:p w14:paraId="1D44BAE8" w14:textId="77777777" w:rsidR="00632D4D" w:rsidRPr="00294A69" w:rsidRDefault="00632D4D" w:rsidP="005E5B25">
      <w:pPr>
        <w:pStyle w:val="20"/>
        <w:numPr>
          <w:ilvl w:val="0"/>
          <w:numId w:val="150"/>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сохранять и укреплять здоровье детей средствами физического воспитания, расширять и уточнять представления о здоровье, факторах на него влияющих, средствах его укрепления, туризме, как форме активного отдыха, физической культуре и спорте, спортивных событиях и достижениях, правилах безопасного поведения в двигательной деятельности и при проведении туристских прогулок и экскурсий;</w:t>
      </w:r>
    </w:p>
    <w:p w14:paraId="70C310CC" w14:textId="77777777" w:rsidR="00632D4D" w:rsidRPr="00294A69" w:rsidRDefault="00632D4D" w:rsidP="005E5B25">
      <w:pPr>
        <w:pStyle w:val="20"/>
        <w:numPr>
          <w:ilvl w:val="0"/>
          <w:numId w:val="150"/>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воспитывать бережное, заботливое отношение к здоровью и человеческой жизни, развивать стремление к сохранению своего здоровья и здоровья окружающих людей, оказывать помощь и поддержку другим людям.</w:t>
      </w:r>
    </w:p>
    <w:p w14:paraId="06685CFF" w14:textId="77777777" w:rsidR="00632D4D" w:rsidRPr="00294A69" w:rsidRDefault="00632D4D" w:rsidP="00D819D9">
      <w:pPr>
        <w:pStyle w:val="20"/>
        <w:shd w:val="clear" w:color="auto" w:fill="auto"/>
        <w:tabs>
          <w:tab w:val="left" w:pos="1580"/>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14:paraId="6CC451EA"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создает условия для дальнейшего совершенствования основных движений, развития психофизических качеств и способностей, закрепления общеразвивающих, музыкально-ритмических упражнений и их комбинаций, спортивных упражнений, освоения элементов спортивных игр, игр-эстафет. Поощряет стремление выполнять упражнения технично, рационально, экономно, выразительно, в соответствии с разнообразным характером музыки, ритмом, темпом, амплитудой.</w:t>
      </w:r>
    </w:p>
    <w:p w14:paraId="42876F73"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В процессе организации разных форм физкультурно-оздоровительной работы педагог обучает детей следовать инструкции, слышать и выполнять указания, соблюдать дисциплину, осуществлять самоконтроль и давать оценку качества выполнения упражнений.</w:t>
      </w:r>
    </w:p>
    <w:p w14:paraId="60CB68EA"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Поддерживает стремление творчески использовать двигательный опыт в самостоятельной деятельности и на занятиях гимнастикой, самостоятельно организовывать и придумывать подвижные игры, общеразвивающие упражнения, комбинировать их элементы, импровизировать.</w:t>
      </w:r>
    </w:p>
    <w:p w14:paraId="7684C68D"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продолжает приобщать детей к здоровому образу жизни: расширяет и уточняет представления о факторах, влияющих на здоровье, способах его сохранения и укрепления, оздоровительных мероприятиях, поддерживает интерес к физической культуре, спорту и туризму, активному отдыху, воспитывает полезные привычки, осознанное, заботливое, бережное отношение к своему здоровью и здоровью окружающих.</w:t>
      </w:r>
    </w:p>
    <w:p w14:paraId="5EC1FE7D" w14:textId="77777777" w:rsidR="00632D4D" w:rsidRPr="00294A69" w:rsidRDefault="00632D4D" w:rsidP="005E5B25">
      <w:pPr>
        <w:pStyle w:val="20"/>
        <w:numPr>
          <w:ilvl w:val="0"/>
          <w:numId w:val="144"/>
        </w:numPr>
        <w:shd w:val="clear" w:color="auto" w:fill="auto"/>
        <w:tabs>
          <w:tab w:val="left" w:pos="1038"/>
        </w:tabs>
        <w:spacing w:before="0" w:after="0" w:line="276" w:lineRule="auto"/>
        <w:ind w:left="57" w:right="57" w:firstLine="709"/>
        <w:jc w:val="both"/>
        <w:rPr>
          <w:sz w:val="24"/>
          <w:szCs w:val="24"/>
          <w:lang w:val="ru-RU"/>
        </w:rPr>
      </w:pPr>
      <w:r w:rsidRPr="00294A69">
        <w:rPr>
          <w:b/>
          <w:i/>
          <w:sz w:val="24"/>
          <w:szCs w:val="24"/>
          <w:lang w:val="ru-RU"/>
        </w:rPr>
        <w:t>Основная гимнастика</w:t>
      </w:r>
      <w:r w:rsidRPr="00294A69">
        <w:rPr>
          <w:sz w:val="24"/>
          <w:szCs w:val="24"/>
          <w:lang w:val="ru-RU"/>
        </w:rPr>
        <w:t xml:space="preserve"> (основные движения, общеразвивающие упражнения, ритмическая гимнастика и строевые упражнения).</w:t>
      </w:r>
    </w:p>
    <w:p w14:paraId="534CF792"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Основные движения:</w:t>
      </w:r>
    </w:p>
    <w:p w14:paraId="4AC28709"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 xml:space="preserve">бросание, катание, ловля, метание: бросание мяча вверх, о землю и ловля его двумя руками не менее 20 раз подряд, одной рукой не менее 10 раз; передача и перебрасывание мяча </w:t>
      </w:r>
      <w:r w:rsidRPr="00294A69">
        <w:rPr>
          <w:sz w:val="24"/>
          <w:szCs w:val="24"/>
          <w:lang w:val="ru-RU"/>
        </w:rPr>
        <w:lastRenderedPageBreak/>
        <w:t>друг другу сидя по-турецки, лежа на животе и на спине, в ходьбе; прокатывание и перебрасывание друг другу набивных мячей; перебрасывание мяча друг другу снизу, от груди, сверху двумя руками; одной рукой от плеча; передача мяча с отскоком от пола из одной руки в другую; метание в цель из положения стоя на коленях и сидя; метание вдаль, метание в движущуюся цель; забрасывание мяча в баскетбольную корзину; катание мяча правой и левой ногой по прямой, в цель, между предметами, друг другу; ведение мяча, продвигаясь между предметами, по кругу; ведение мяча с выполнением заданий (поворотом, передачей другому).</w:t>
      </w:r>
    </w:p>
    <w:p w14:paraId="23C34CCC"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 xml:space="preserve">ползание, лазанье: ползание на четвереньках по гимнастической скамейке вперед и назад; на животе и на спине, отталкиваясь руками и ногами; влезание на гимнастическую стенку до верха и спуск с нее чередующимся шагом одноименным и разноименным способом; </w:t>
      </w:r>
      <w:proofErr w:type="spellStart"/>
      <w:r w:rsidRPr="00294A69">
        <w:rPr>
          <w:sz w:val="24"/>
          <w:szCs w:val="24"/>
          <w:lang w:val="ru-RU"/>
        </w:rPr>
        <w:t>перелезание</w:t>
      </w:r>
      <w:proofErr w:type="spellEnd"/>
      <w:r w:rsidRPr="00294A69">
        <w:rPr>
          <w:sz w:val="24"/>
          <w:szCs w:val="24"/>
          <w:lang w:val="ru-RU"/>
        </w:rPr>
        <w:t xml:space="preserve"> с пролета на пролет по диагонали; пролезание в обруч разными способами; лазанье по веревочной лестнице; выполнение упражнений на канате (захват каната ступнями ног, выпрямление ног с одновременным сгибанием рук, перехватывание каната руками); влезание по канату на доступную высоту;</w:t>
      </w:r>
    </w:p>
    <w:p w14:paraId="1665F080"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 xml:space="preserve">ходьба: ходьба обычная, гимнастическим шагом, </w:t>
      </w:r>
      <w:proofErr w:type="spellStart"/>
      <w:r w:rsidRPr="00294A69">
        <w:rPr>
          <w:sz w:val="24"/>
          <w:szCs w:val="24"/>
          <w:lang w:val="ru-RU"/>
        </w:rPr>
        <w:t>скрестным</w:t>
      </w:r>
      <w:proofErr w:type="spellEnd"/>
      <w:r w:rsidRPr="00294A69">
        <w:rPr>
          <w:sz w:val="24"/>
          <w:szCs w:val="24"/>
          <w:lang w:val="ru-RU"/>
        </w:rPr>
        <w:t xml:space="preserve"> шагом, спиной вперед; выпадами, с закрытыми глазами, приставными шагами назад; в приседе, с различными движениями рук, в различных построениях;</w:t>
      </w:r>
    </w:p>
    <w:p w14:paraId="5FC80F6D"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бег: бег в колонне по одному, врассыпную, парами, тройками, четверками; с остановкой по сигналу, в сочетании с прыжками (с линии на линию, из кружка в кружок); высоко поднимая колени, стараясь коснуться коленями ладоней согнутых в локтях рук; с захлестыванием голени назад; выбрасывая прямые ноги вперед; бег 10 м с наименьшим числом шагов; медленный бег до 2-3 минут; быстрый бег 20 м 2-3 раза с перерывами; челночный бег 3</w:t>
      </w:r>
      <w:r w:rsidRPr="00294A69">
        <w:rPr>
          <w:sz w:val="24"/>
          <w:szCs w:val="24"/>
        </w:rPr>
        <w:t>x</w:t>
      </w:r>
      <w:r w:rsidRPr="00294A69">
        <w:rPr>
          <w:sz w:val="24"/>
          <w:szCs w:val="24"/>
          <w:lang w:val="ru-RU"/>
        </w:rPr>
        <w:t>10 м; бег наперегонки; бег из разных исходных положений (лежа на животе, ногами по направлению к движению, сидя по-турецки, лежа на спине, головой к направлению бега); бег со скакалкой, бег по пересеченной местности;</w:t>
      </w:r>
    </w:p>
    <w:p w14:paraId="1904B9E4"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прыжки: подпрыгивания на двух ногах 30 раз в чередовании с ходьбой, на месте и с поворотом кругом; смещая ноги вправо-влево-вперед-назад, с движениями рук; впрыгивание на предметы высотой 30 см с разбега 3 шага; подпрыгивания вверх из глубокого приседа; прыжки на одной ноге, другой толкая перед собой камешек; прыжки в длину и в высоту с места и с разбега на соревнование;</w:t>
      </w:r>
    </w:p>
    <w:p w14:paraId="655C2BE1"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 xml:space="preserve">прыжки с короткой скакалкой: прыжки на двух ногах с промежуточными прыжками и без них; прыжки с ноги на ногу; бег со скакалкой; прыжки через обруч, вращая его как скакалку; прыжки через длинную скакалку: </w:t>
      </w:r>
      <w:proofErr w:type="spellStart"/>
      <w:r w:rsidRPr="00294A69">
        <w:rPr>
          <w:sz w:val="24"/>
          <w:szCs w:val="24"/>
          <w:lang w:val="ru-RU"/>
        </w:rPr>
        <w:t>пробегание</w:t>
      </w:r>
      <w:proofErr w:type="spellEnd"/>
      <w:r w:rsidRPr="00294A69">
        <w:rPr>
          <w:sz w:val="24"/>
          <w:szCs w:val="24"/>
          <w:lang w:val="ru-RU"/>
        </w:rPr>
        <w:t xml:space="preserve"> под вращающейся скакалкой, прыжки через вращающуюся скакалку с места; </w:t>
      </w:r>
      <w:proofErr w:type="spellStart"/>
      <w:r w:rsidRPr="00294A69">
        <w:rPr>
          <w:sz w:val="24"/>
          <w:szCs w:val="24"/>
          <w:lang w:val="ru-RU"/>
        </w:rPr>
        <w:t>вбегание</w:t>
      </w:r>
      <w:proofErr w:type="spellEnd"/>
      <w:r w:rsidRPr="00294A69">
        <w:rPr>
          <w:sz w:val="24"/>
          <w:szCs w:val="24"/>
          <w:lang w:val="ru-RU"/>
        </w:rPr>
        <w:t xml:space="preserve"> под вращающуюся скакалку - прыжок - выбегание; </w:t>
      </w:r>
      <w:proofErr w:type="spellStart"/>
      <w:r w:rsidRPr="00294A69">
        <w:rPr>
          <w:sz w:val="24"/>
          <w:szCs w:val="24"/>
          <w:lang w:val="ru-RU"/>
        </w:rPr>
        <w:t>пробегание</w:t>
      </w:r>
      <w:proofErr w:type="spellEnd"/>
      <w:r w:rsidRPr="00294A69">
        <w:rPr>
          <w:sz w:val="24"/>
          <w:szCs w:val="24"/>
          <w:lang w:val="ru-RU"/>
        </w:rPr>
        <w:t xml:space="preserve"> под вращающейся скакалкой парами.</w:t>
      </w:r>
    </w:p>
    <w:p w14:paraId="1C0C3E97"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в равновесии: подпрыгивание на одной ноге, продвигаясь вперед, другой ногой катя перед собой набивной мяч; стойка на носках; стойка на одной ноге, закрыв по сигналу глаза; ходьба по гимнастической скамейке, с перешагиванием посередине палки, пролезанием в обруч, приседанием и поворотом кругом; ходьба по гимнастической скамейке, приседая на одной ноге, другую пронося прямой вперед сбоку скамейки; ходьба по узкой рейке гимнастической скамейки прямо и боком; ходьба по гимнастической скамейке, на каждый шаг высоко поднимая прямую ногу и делая под ней хлопок; прыжки на одной ноге вперед, удерживая на колени другой ноги мешочек с песком; ходьба по шнуру, опираясь на стопы и ладони; кружение с закрытыми глазами, остановкой и сохранением заданной позы; после бега, прыжков, кружения остановка и выполнение «ласточки».</w:t>
      </w:r>
    </w:p>
    <w:p w14:paraId="1CC9F742"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 xml:space="preserve">Педагог способствует совершенствованию двигательных навыков детей, создает условия </w:t>
      </w:r>
      <w:r w:rsidRPr="00294A69">
        <w:rPr>
          <w:sz w:val="24"/>
          <w:szCs w:val="24"/>
          <w:lang w:val="ru-RU"/>
        </w:rPr>
        <w:lastRenderedPageBreak/>
        <w:t>для поддержания инициативы и развития творчества, выполнения упражнений в различных условиях и комбинациях, использования двигательного опыта в игровой деятельности и повседневной жизни.</w:t>
      </w:r>
    </w:p>
    <w:p w14:paraId="0B1F4EA2"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Общеразвивающие упражнения:</w:t>
      </w:r>
    </w:p>
    <w:p w14:paraId="4B186468"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кистей рук, развития и укрепления мышц рук и плечевого пояса: поднимание и опускание рук (одновременное, поочередное и последовательное) вперед, в сторону, вверх, сгибание и разгибание рук; сжимание пальцев в кулак и разжимание; махи и рывки руками; круговые движения вперед и назад; упражнения пальчиковой гимнастики;</w:t>
      </w:r>
    </w:p>
    <w:p w14:paraId="01D0D588"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спины и гибкости позвоночника: повороты корпуса вправо и влево из разных исходных положений, наклоны вперед, вправо, влево из положения стоя и сидя; поочередное поднимание и опускание ног лежа на спине;</w:t>
      </w:r>
    </w:p>
    <w:p w14:paraId="439C7D86"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ног и брюшного пресса: сгибание и разгибание ног, махи ногами из положения стоя, держась за опору, лежа на боку, сидя, стоя на четвереньках; выпады вперед и в сторону; приседания у стены (затылок, лопатки, ягодицы и пятки касаются стены); подошвенное и тыльное сгибание и разгибание стоп; захватывание предметов ступнями и пальцами ног, перекладывание их с места на место.</w:t>
      </w:r>
    </w:p>
    <w:p w14:paraId="65886395"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проводит с детьми разнообразные упражнения с акцентом на качестве выполнения движений, в том числе, в парах, с предметами и без них, из разных исходных положений, в разном темпе, с разным мышечным напряжением и амплитудой, с музыкальным сопровождением. Предлагает упражнения с разноименными движениями рук и ног, на ориентировку в пространстве, с усложнением исходных положений и техники выполнения (вращать обруч одной рукой вокруг вертикальной оси, на предплечье и кистях рук, перед собой и сбоку и другое). Педагог поддерживает и поощряет инициативу, самостоятельность и творчество детей (придумать новое упражнение или комбинацию из знакомых движений). Разученные упражнения включаются в комплексы утренней гимнастики, физкультминутки и другие формы физкультурно-оздоровительной работы.</w:t>
      </w:r>
    </w:p>
    <w:p w14:paraId="3C613D2C"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Ритмическая гимнастика:</w:t>
      </w:r>
    </w:p>
    <w:p w14:paraId="797485FD"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в физкультминутки, утреннюю гимнастику, различные формы активного отдыха и подвижные игры. Могут быть использованы следующие упражнения, разученные на музыкальных занятиях: танцевальный шаг польки, переменный шаг, шаг с притопом, с хлопками, поочередное выбрасывание ног вперед в прыжке, на носок, приставной шаг с приседанием и без, с продвижением вперед, назад а сторону, кружение, подскоки, приседание с выставлением ноги вперед, в сторону на носок и на пятку, комбинации из двух-трех движений в сочетании с хлопками, с притопом, движениями рук, в сторону в такт и ритм музыки.</w:t>
      </w:r>
    </w:p>
    <w:p w14:paraId="06454648"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Строевые упражнения:</w:t>
      </w:r>
    </w:p>
    <w:p w14:paraId="2AA5E5F0"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совершенствует навыки детей в построении, перестроении, передвижении строем: быстрое и самостоятельное построение в колонну по одному и по два, в круг, в шеренгу; равнение в колонне, шеренге; перестроение из одной колонны в колонну по двое, по трое, по четыре на ходу, из одного круга в несколько (2-3); расчет на первый - второй и перестроение из одной шеренги в две; размыкание и смыкание приставным шагом; повороты направо, налево, кругом; повороты во время ходьбы на углах площадки.</w:t>
      </w:r>
    </w:p>
    <w:p w14:paraId="3973015A" w14:textId="77777777" w:rsidR="00632D4D" w:rsidRPr="00294A69" w:rsidRDefault="00632D4D" w:rsidP="005E5B25">
      <w:pPr>
        <w:pStyle w:val="20"/>
        <w:numPr>
          <w:ilvl w:val="0"/>
          <w:numId w:val="144"/>
        </w:numPr>
        <w:shd w:val="clear" w:color="auto" w:fill="auto"/>
        <w:tabs>
          <w:tab w:val="left" w:pos="1028"/>
        </w:tabs>
        <w:spacing w:before="0" w:after="0" w:line="276" w:lineRule="auto"/>
        <w:ind w:left="57" w:right="57" w:firstLine="709"/>
        <w:jc w:val="both"/>
        <w:rPr>
          <w:sz w:val="24"/>
          <w:szCs w:val="24"/>
          <w:lang w:val="ru-RU"/>
        </w:rPr>
      </w:pPr>
      <w:r w:rsidRPr="00294A69">
        <w:rPr>
          <w:b/>
          <w:i/>
          <w:sz w:val="24"/>
          <w:szCs w:val="24"/>
          <w:lang w:val="ru-RU"/>
        </w:rPr>
        <w:t>Подвижные игры</w:t>
      </w:r>
      <w:r w:rsidRPr="00294A69">
        <w:rPr>
          <w:sz w:val="24"/>
          <w:szCs w:val="24"/>
          <w:lang w:val="ru-RU"/>
        </w:rPr>
        <w:t xml:space="preserve">: педагог продолжает знакомить детей подвижным играм, поощряет использование детьми в самостоятельной деятельности разнообразных по содержанию подвижных игр (в том числе, игр с элементами соревнования, игр-эстафет), способствующих </w:t>
      </w:r>
      <w:r w:rsidRPr="00294A69">
        <w:rPr>
          <w:sz w:val="24"/>
          <w:szCs w:val="24"/>
          <w:lang w:val="ru-RU"/>
        </w:rPr>
        <w:lastRenderedPageBreak/>
        <w:t>развитию психофизических и личностных качеств, координации движений, умению ориентироваться в пространстве.</w:t>
      </w:r>
    </w:p>
    <w:p w14:paraId="0C07B962" w14:textId="77777777" w:rsidR="00632D4D" w:rsidRPr="00294A69" w:rsidRDefault="00632D4D" w:rsidP="00632D4D">
      <w:pPr>
        <w:pStyle w:val="20"/>
        <w:shd w:val="clear" w:color="auto" w:fill="auto"/>
        <w:spacing w:before="0" w:after="0" w:line="276" w:lineRule="auto"/>
        <w:ind w:left="57" w:right="57" w:firstLine="709"/>
        <w:jc w:val="both"/>
        <w:rPr>
          <w:sz w:val="24"/>
          <w:szCs w:val="24"/>
        </w:rPr>
      </w:pPr>
      <w:r w:rsidRPr="00294A69">
        <w:rPr>
          <w:sz w:val="24"/>
          <w:szCs w:val="24"/>
          <w:lang w:val="ru-RU"/>
        </w:rPr>
        <w:t xml:space="preserve">Педагог поддерживает стремление детей самостоятельно организовывать знакомые подвижные игры со сверстниками, справедливо оценивать свои результаты и результаты товарищей; побуждает проявлять смелость, находчивость, волевые качества, честность, целеустремленность. Поощряет творчество детей, желание детей придумывать варианты игр, комбинировать движения, импровизировать. Продолжает воспитывать сплоченность, взаимопомощь, чувство ответственности за успехи и достижения команды, стремление вносить свой вклад в победу команды, преодолевать трудности. </w:t>
      </w:r>
      <w:proofErr w:type="spellStart"/>
      <w:r w:rsidRPr="00294A69">
        <w:rPr>
          <w:sz w:val="24"/>
          <w:szCs w:val="24"/>
        </w:rPr>
        <w:t>Способствует</w:t>
      </w:r>
      <w:proofErr w:type="spellEnd"/>
      <w:r w:rsidRPr="00294A69">
        <w:rPr>
          <w:sz w:val="24"/>
          <w:szCs w:val="24"/>
        </w:rPr>
        <w:t xml:space="preserve"> </w:t>
      </w:r>
      <w:proofErr w:type="spellStart"/>
      <w:r w:rsidRPr="00294A69">
        <w:rPr>
          <w:sz w:val="24"/>
          <w:szCs w:val="24"/>
        </w:rPr>
        <w:t>формированию</w:t>
      </w:r>
      <w:proofErr w:type="spellEnd"/>
      <w:r w:rsidRPr="00294A69">
        <w:rPr>
          <w:sz w:val="24"/>
          <w:szCs w:val="24"/>
        </w:rPr>
        <w:t xml:space="preserve"> </w:t>
      </w:r>
      <w:proofErr w:type="spellStart"/>
      <w:r w:rsidRPr="00294A69">
        <w:rPr>
          <w:sz w:val="24"/>
          <w:szCs w:val="24"/>
        </w:rPr>
        <w:t>духовно</w:t>
      </w:r>
      <w:r w:rsidRPr="00294A69">
        <w:rPr>
          <w:sz w:val="24"/>
          <w:szCs w:val="24"/>
        </w:rPr>
        <w:softHyphen/>
        <w:t>нравственных</w:t>
      </w:r>
      <w:proofErr w:type="spellEnd"/>
      <w:r w:rsidRPr="00294A69">
        <w:rPr>
          <w:sz w:val="24"/>
          <w:szCs w:val="24"/>
        </w:rPr>
        <w:t xml:space="preserve"> </w:t>
      </w:r>
      <w:proofErr w:type="spellStart"/>
      <w:r w:rsidRPr="00294A69">
        <w:rPr>
          <w:sz w:val="24"/>
          <w:szCs w:val="24"/>
        </w:rPr>
        <w:t>качеств</w:t>
      </w:r>
      <w:proofErr w:type="spellEnd"/>
      <w:r w:rsidRPr="00294A69">
        <w:rPr>
          <w:sz w:val="24"/>
          <w:szCs w:val="24"/>
        </w:rPr>
        <w:t xml:space="preserve">, </w:t>
      </w:r>
      <w:proofErr w:type="spellStart"/>
      <w:r w:rsidRPr="00294A69">
        <w:rPr>
          <w:sz w:val="24"/>
          <w:szCs w:val="24"/>
        </w:rPr>
        <w:t>основ</w:t>
      </w:r>
      <w:proofErr w:type="spellEnd"/>
      <w:r w:rsidRPr="00294A69">
        <w:rPr>
          <w:sz w:val="24"/>
          <w:szCs w:val="24"/>
        </w:rPr>
        <w:t xml:space="preserve"> </w:t>
      </w:r>
      <w:proofErr w:type="spellStart"/>
      <w:r w:rsidRPr="00294A69">
        <w:rPr>
          <w:sz w:val="24"/>
          <w:szCs w:val="24"/>
        </w:rPr>
        <w:t>патриотизма</w:t>
      </w:r>
      <w:proofErr w:type="spellEnd"/>
      <w:r w:rsidRPr="00294A69">
        <w:rPr>
          <w:sz w:val="24"/>
          <w:szCs w:val="24"/>
        </w:rPr>
        <w:t xml:space="preserve"> и </w:t>
      </w:r>
      <w:proofErr w:type="spellStart"/>
      <w:r w:rsidRPr="00294A69">
        <w:rPr>
          <w:sz w:val="24"/>
          <w:szCs w:val="24"/>
        </w:rPr>
        <w:t>гражданской</w:t>
      </w:r>
      <w:proofErr w:type="spellEnd"/>
      <w:r w:rsidRPr="00294A69">
        <w:rPr>
          <w:sz w:val="24"/>
          <w:szCs w:val="24"/>
        </w:rPr>
        <w:t xml:space="preserve"> </w:t>
      </w:r>
      <w:proofErr w:type="spellStart"/>
      <w:r w:rsidRPr="00294A69">
        <w:rPr>
          <w:sz w:val="24"/>
          <w:szCs w:val="24"/>
        </w:rPr>
        <w:t>идентичности</w:t>
      </w:r>
      <w:proofErr w:type="spellEnd"/>
      <w:r w:rsidRPr="00294A69">
        <w:rPr>
          <w:sz w:val="24"/>
          <w:szCs w:val="24"/>
        </w:rPr>
        <w:t>.</w:t>
      </w:r>
    </w:p>
    <w:p w14:paraId="1F5F965B" w14:textId="77777777" w:rsidR="00632D4D" w:rsidRPr="00294A69" w:rsidRDefault="00632D4D" w:rsidP="005E5B25">
      <w:pPr>
        <w:pStyle w:val="20"/>
        <w:numPr>
          <w:ilvl w:val="0"/>
          <w:numId w:val="144"/>
        </w:numPr>
        <w:shd w:val="clear" w:color="auto" w:fill="auto"/>
        <w:tabs>
          <w:tab w:val="left" w:pos="1028"/>
        </w:tabs>
        <w:spacing w:before="0" w:after="0" w:line="276" w:lineRule="auto"/>
        <w:ind w:left="57" w:right="57" w:firstLine="709"/>
        <w:jc w:val="both"/>
        <w:rPr>
          <w:sz w:val="24"/>
          <w:szCs w:val="24"/>
          <w:lang w:val="ru-RU"/>
        </w:rPr>
      </w:pPr>
      <w:r w:rsidRPr="00294A69">
        <w:rPr>
          <w:b/>
          <w:i/>
          <w:sz w:val="24"/>
          <w:szCs w:val="24"/>
          <w:lang w:val="ru-RU"/>
        </w:rPr>
        <w:t>Спортивные игры</w:t>
      </w:r>
      <w:r w:rsidRPr="00294A69">
        <w:rPr>
          <w:sz w:val="24"/>
          <w:szCs w:val="24"/>
          <w:lang w:val="ru-RU"/>
        </w:rPr>
        <w:t>: педагог обучает детей элементам спортивных игр, которые проводятся в спортивном зале или на площадке в зависимости от имеющихся условий и оборудования, а также региональных и климатических особенностей.</w:t>
      </w:r>
    </w:p>
    <w:p w14:paraId="3117EBEA"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 xml:space="preserve">Городки: бросание биты сбоку, от плеча, занимая правильное исходное положение; знание 4-5 фигур, выбивание городков с </w:t>
      </w:r>
      <w:proofErr w:type="spellStart"/>
      <w:r w:rsidRPr="00294A69">
        <w:rPr>
          <w:sz w:val="24"/>
          <w:szCs w:val="24"/>
          <w:lang w:val="ru-RU"/>
        </w:rPr>
        <w:t>полукона</w:t>
      </w:r>
      <w:proofErr w:type="spellEnd"/>
      <w:r w:rsidRPr="00294A69">
        <w:rPr>
          <w:sz w:val="24"/>
          <w:szCs w:val="24"/>
          <w:lang w:val="ru-RU"/>
        </w:rPr>
        <w:t xml:space="preserve"> и кона при наименьшем количестве бросков бит.</w:t>
      </w:r>
    </w:p>
    <w:p w14:paraId="7DC23517"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Элементы баскетбола: передача мяча друг другу (двумя руками от груди, одной рукой от плеча); перебрасывание мяча друг другу двумя руками от груди, стоя напротив друг друга и в движении; ловля летящего мяча на разной высоте (на уровне груди, над головой, сбоку, снизу, у пола и тому подобное) и с разных сторон; забрасывание мяча в корзину двумя руками из-за головы, от плеча; ведение мяча одной рукой, передавая его из одной руки в другую, передвигаясь в разных направлениях, останавливаясь и снова передвигаясь по сигналу.</w:t>
      </w:r>
    </w:p>
    <w:p w14:paraId="1E7B9F54"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Элементы футбола: передача мяча друг другу, отбивая его правой и левой ногой, стоя на месте; ведение мяч «змейкой» между расставленными предметами, попадание в предметы, забивание мяча в ворота, игра по упрощенным правилам.</w:t>
      </w:r>
    </w:p>
    <w:p w14:paraId="079C299E"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Элементы хоккея: (без коньков - на снегу, на траве): ведение шайбы клюшкой, не отрывая её от шайбы; прокатывание шайбы клюшкой друг другу, задерживание шайбы клюшкой; ведение шайбы клюшкой вокруг предметов и между ними; забрасывание шайбы в ворота, держа клюшку двумя руками (справа и слева); попадание шайбой в ворота, ударяя по ней с места и после ведения.</w:t>
      </w:r>
    </w:p>
    <w:p w14:paraId="0CF54C8C"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Бадминтон: перебрасывание волана ракеткой на сторону партнера без сетки, через сетку, правильно удерживая ракетку.</w:t>
      </w:r>
    </w:p>
    <w:p w14:paraId="3986488A"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Элементы настольного тенниса: подготовительные упражнения с ракеткой и мячом (подбрасывать и ловить мяч одной рукой, ракеткой с ударом о пол, о стену); подача мяча через сетку после его отскока от стола.</w:t>
      </w:r>
    </w:p>
    <w:p w14:paraId="6F999A04" w14:textId="77777777" w:rsidR="00632D4D" w:rsidRPr="00294A69" w:rsidRDefault="00632D4D" w:rsidP="005E5B25">
      <w:pPr>
        <w:pStyle w:val="20"/>
        <w:numPr>
          <w:ilvl w:val="0"/>
          <w:numId w:val="144"/>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Спортивные упражнения</w:t>
      </w:r>
      <w:r w:rsidRPr="00294A69">
        <w:rPr>
          <w:sz w:val="24"/>
          <w:szCs w:val="24"/>
          <w:lang w:val="ru-RU"/>
        </w:rPr>
        <w:t>: педагог продолжает обучать детей спортивным упражнениям на прогулке или во время физкультурных занятий на свежем воздухе в зависимости от имеющихся условий, а также региональных и климатических особенностей.</w:t>
      </w:r>
    </w:p>
    <w:p w14:paraId="72B67B05"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санках: игровые задания и соревнования в катании на санях на скорость.</w:t>
      </w:r>
    </w:p>
    <w:p w14:paraId="5D9A5A7D"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 xml:space="preserve">Ходьба на лыжах: скользящим шагом по лыжне, заложив руки за спину 500-600 метров в медленном темпе в зависимости от погодных условий; попеременным </w:t>
      </w:r>
      <w:proofErr w:type="spellStart"/>
      <w:r w:rsidRPr="00294A69">
        <w:rPr>
          <w:sz w:val="24"/>
          <w:szCs w:val="24"/>
          <w:lang w:val="ru-RU"/>
        </w:rPr>
        <w:t>двухшажным</w:t>
      </w:r>
      <w:proofErr w:type="spellEnd"/>
      <w:r w:rsidRPr="00294A69">
        <w:rPr>
          <w:sz w:val="24"/>
          <w:szCs w:val="24"/>
          <w:lang w:val="ru-RU"/>
        </w:rPr>
        <w:t xml:space="preserve"> ходом (с палками); повороты переступанием в движении; поднимание на горку «лесенкой», «ёлочкой».</w:t>
      </w:r>
    </w:p>
    <w:p w14:paraId="058E4801"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коньках: удержание равновесия и принятие исходного положения на коньках (на снегу, на льду); приседания из исходного положения; скольжение на двух ногах с разбега; повороты направо и налево во время скольжения, торможения; скольжение на правой и левой ноге, попеременно отталкиваясь.</w:t>
      </w:r>
    </w:p>
    <w:p w14:paraId="3E6CF2A1"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lastRenderedPageBreak/>
        <w:t>Катание на двухколесном велосипеде, самокате: по прямой, по кругу, змейкой, объезжая препятствие, на скорость.</w:t>
      </w:r>
    </w:p>
    <w:p w14:paraId="74A4E107"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 xml:space="preserve">Плавание: погружение в воду с головой с открытыми глазами, скольжение на груди и спине, двигая ногами (вверх - вниз); </w:t>
      </w:r>
      <w:proofErr w:type="spellStart"/>
      <w:r w:rsidRPr="00294A69">
        <w:rPr>
          <w:sz w:val="24"/>
          <w:szCs w:val="24"/>
          <w:lang w:val="ru-RU"/>
        </w:rPr>
        <w:t>проплывание</w:t>
      </w:r>
      <w:proofErr w:type="spellEnd"/>
      <w:r w:rsidRPr="00294A69">
        <w:rPr>
          <w:sz w:val="24"/>
          <w:szCs w:val="24"/>
          <w:lang w:val="ru-RU"/>
        </w:rPr>
        <w:t xml:space="preserve"> в воротца, с надувной игрушкой или кругом в руках и без; произвольным стилем (от 10-15 м); упражнения комплексов </w:t>
      </w:r>
      <w:proofErr w:type="spellStart"/>
      <w:r w:rsidRPr="00294A69">
        <w:rPr>
          <w:sz w:val="24"/>
          <w:szCs w:val="24"/>
          <w:lang w:val="ru-RU"/>
        </w:rPr>
        <w:t>гидроаэробики</w:t>
      </w:r>
      <w:proofErr w:type="spellEnd"/>
      <w:r w:rsidRPr="00294A69">
        <w:rPr>
          <w:sz w:val="24"/>
          <w:szCs w:val="24"/>
          <w:lang w:val="ru-RU"/>
        </w:rPr>
        <w:t xml:space="preserve"> в воде у бортика и без опоры.</w:t>
      </w:r>
    </w:p>
    <w:p w14:paraId="7459C1E0" w14:textId="77777777" w:rsidR="00632D4D" w:rsidRPr="00294A69" w:rsidRDefault="00632D4D" w:rsidP="005E5B25">
      <w:pPr>
        <w:pStyle w:val="20"/>
        <w:numPr>
          <w:ilvl w:val="0"/>
          <w:numId w:val="144"/>
        </w:numPr>
        <w:shd w:val="clear" w:color="auto" w:fill="auto"/>
        <w:tabs>
          <w:tab w:val="left" w:pos="1047"/>
        </w:tabs>
        <w:spacing w:before="0" w:after="0" w:line="276" w:lineRule="auto"/>
        <w:ind w:left="57" w:right="57" w:firstLine="709"/>
        <w:jc w:val="both"/>
        <w:rPr>
          <w:sz w:val="24"/>
          <w:szCs w:val="24"/>
          <w:lang w:val="ru-RU"/>
        </w:rPr>
      </w:pPr>
      <w:r w:rsidRPr="00294A69">
        <w:rPr>
          <w:b/>
          <w:i/>
          <w:sz w:val="24"/>
          <w:szCs w:val="24"/>
          <w:lang w:val="ru-RU"/>
        </w:rPr>
        <w:t>Формирование основ здорового образа жизни</w:t>
      </w:r>
      <w:r w:rsidRPr="00294A69">
        <w:rPr>
          <w:sz w:val="24"/>
          <w:szCs w:val="24"/>
          <w:lang w:val="ru-RU"/>
        </w:rPr>
        <w:t>: педагог расширяет, уточняет и закрепляет представления о факторах, положительно влияющих на здоровье, роли физической культуры и спорта в укреплении здоровья; разных видах спорта (санный спорт, борьба, теннис, синхронное плавание и другие), спортивных событиях и достижениях отечественных спортсменов. Дает доступные по возрасту представления о профилактике и охране здоровья, правилах безопасного поведения в двигательной деятельности (при активном беге, прыжках, играх-эстафетах, взаимодействии с партнером, в играх и упражнениях с мячом, гимнастической палкой, скакалкой, обручем, предметами, пользовании спортивны инвентарем, оборудованием), во время туристских прогулок и экскурсий. Приучает детей следить за своей осанкой, формирует представление о том, как оказывать элементарную первую помощь, оценивать свое самочувствие; воспитывает чувство сострадания к людям с особенностями здоровья, поддерживает стремление детей заботиться о своем здоровье и самочувствии других людей.</w:t>
      </w:r>
    </w:p>
    <w:p w14:paraId="326FA3CA" w14:textId="77777777" w:rsidR="00632D4D" w:rsidRPr="00294A69" w:rsidRDefault="00632D4D" w:rsidP="005E5B25">
      <w:pPr>
        <w:pStyle w:val="20"/>
        <w:numPr>
          <w:ilvl w:val="0"/>
          <w:numId w:val="144"/>
        </w:numPr>
        <w:shd w:val="clear" w:color="auto" w:fill="auto"/>
        <w:tabs>
          <w:tab w:val="left" w:pos="1013"/>
        </w:tabs>
        <w:spacing w:before="0" w:after="0" w:line="276" w:lineRule="auto"/>
        <w:ind w:left="57" w:right="57" w:firstLine="709"/>
        <w:jc w:val="both"/>
        <w:rPr>
          <w:sz w:val="24"/>
          <w:szCs w:val="24"/>
        </w:rPr>
      </w:pPr>
      <w:proofErr w:type="spellStart"/>
      <w:r w:rsidRPr="00294A69">
        <w:rPr>
          <w:b/>
          <w:i/>
          <w:sz w:val="24"/>
          <w:szCs w:val="24"/>
        </w:rPr>
        <w:t>Активный</w:t>
      </w:r>
      <w:proofErr w:type="spellEnd"/>
      <w:r w:rsidRPr="00294A69">
        <w:rPr>
          <w:b/>
          <w:i/>
          <w:sz w:val="24"/>
          <w:szCs w:val="24"/>
        </w:rPr>
        <w:t xml:space="preserve"> </w:t>
      </w:r>
      <w:proofErr w:type="spellStart"/>
      <w:r w:rsidRPr="00294A69">
        <w:rPr>
          <w:b/>
          <w:i/>
          <w:sz w:val="24"/>
          <w:szCs w:val="24"/>
        </w:rPr>
        <w:t>отдых</w:t>
      </w:r>
      <w:proofErr w:type="spellEnd"/>
      <w:r w:rsidRPr="00294A69">
        <w:rPr>
          <w:sz w:val="24"/>
          <w:szCs w:val="24"/>
        </w:rPr>
        <w:t>.</w:t>
      </w:r>
    </w:p>
    <w:p w14:paraId="7FEB4822"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Физкультурные праздники и досуги: педагоги организуют праздники (2 раза в год, продолжительностью не более 1,5 часов). Содержание праздников предусматривают сезонные спортивные упражнения, элементы соревнования, с включением игр-эстафет, спортивных игр, на базе ранее освоенных физических упражнений.</w:t>
      </w:r>
    </w:p>
    <w:p w14:paraId="003B32B2"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Досуг организуется 1 -2 раза в месяц во второй половине дня преимущественно на свежем воздухе, продолжительностью 40-45 минут. Содержание досуга включает: подвижные игры, в том числе, игры народов России, игры-эстафеты, музыкально-ритмические упражнения, импровизацию, танцевальные упражнения, творческие задания.</w:t>
      </w:r>
    </w:p>
    <w:p w14:paraId="7A149154"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Досуги и праздники направлены на решение задач приобщения к здоровому образу жизни, должны иметь социально-значимую и патриотическую тематику, посвящаться государственным праздникам, ярким спортивным событиям и достижениям выдающихся спортсменов.</w:t>
      </w:r>
    </w:p>
    <w:p w14:paraId="02184C57"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Дни здоровья: проводятся 1 раз в квартал. В этот день педагог организует оздоровительные мероприятия, в том числе физкультурные досуги, и туристские прогулки.</w:t>
      </w:r>
    </w:p>
    <w:p w14:paraId="79355B07"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Туристские прогулки и экскурсии организуются при наличии возможностей дополнительного сопровождения и организации санитарных стоянок.</w:t>
      </w:r>
    </w:p>
    <w:p w14:paraId="0EF208F2"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организует пешеходные прогулки. Время перехода в одну сторону составляет 35-40 минут, общая продолжительность не более 2-2,5 часов. Время непрерывного движения 20-30 минут, с перерывом между переходами не менее 10 минут. В ходе туристкой прогулки с детьми проводятся подвижные игры и соревнования, наблюдения за природой родного края, ознакомление с памятниками истории, боевой и трудовой славы, трудом людей разных профессий.</w:t>
      </w:r>
    </w:p>
    <w:p w14:paraId="764DD798"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 xml:space="preserve">Для организации детского туризма педагог формирует представления о туризме, как форме активного отдыха, туристских маршрутах, видах туризма, правилах безопасности и ориентировки на местности: правильно по погоде одеваться для прогулки, знать содержимое походной аптечки, укладывать рюкзак весом от 500 гр. до 1 кг (более тяжелые вещи класть на дно, скручивать валиком и аккуратно укладывать запасные вещи и коврик, продукты, мелкие </w:t>
      </w:r>
      <w:r w:rsidRPr="00294A69">
        <w:rPr>
          <w:sz w:val="24"/>
          <w:szCs w:val="24"/>
          <w:lang w:val="ru-RU"/>
        </w:rPr>
        <w:lastRenderedPageBreak/>
        <w:t>вещи, игрушки, регулировать лямки); преодолевать несложные препятствия на пути, наблюдать за природой и фиксировать результаты наблюдений, ориентироваться на местности, оказывать помощь товарищу, осуществлять страховку при преодолении препятствий, соблюдать правила гигиены и безопасного поведения во время туристской прогулки.</w:t>
      </w:r>
    </w:p>
    <w:p w14:paraId="2354DE74" w14:textId="77777777" w:rsidR="00632D4D" w:rsidRPr="00294A69" w:rsidRDefault="00A6152D" w:rsidP="00A6152D">
      <w:pPr>
        <w:pStyle w:val="20"/>
        <w:shd w:val="clear" w:color="auto" w:fill="auto"/>
        <w:tabs>
          <w:tab w:val="left" w:pos="1354"/>
        </w:tabs>
        <w:spacing w:before="0" w:after="0" w:line="276" w:lineRule="auto"/>
        <w:ind w:right="57" w:firstLine="709"/>
        <w:jc w:val="both"/>
        <w:rPr>
          <w:sz w:val="24"/>
          <w:szCs w:val="24"/>
          <w:lang w:val="ru-RU"/>
        </w:rPr>
      </w:pPr>
      <w:r w:rsidRPr="00294A69">
        <w:rPr>
          <w:b/>
          <w:sz w:val="24"/>
          <w:szCs w:val="24"/>
          <w:lang w:val="ru-RU"/>
        </w:rPr>
        <w:t>2.1.5.</w:t>
      </w:r>
      <w:r w:rsidR="00DA7AC2">
        <w:rPr>
          <w:b/>
          <w:sz w:val="24"/>
          <w:szCs w:val="24"/>
          <w:lang w:val="ru-RU"/>
        </w:rPr>
        <w:t>7</w:t>
      </w:r>
      <w:r w:rsidRPr="00294A69">
        <w:rPr>
          <w:b/>
          <w:sz w:val="24"/>
          <w:szCs w:val="24"/>
          <w:lang w:val="ru-RU"/>
        </w:rPr>
        <w:t xml:space="preserve">. </w:t>
      </w:r>
      <w:r w:rsidR="00632D4D" w:rsidRPr="00294A69">
        <w:rPr>
          <w:b/>
          <w:sz w:val="24"/>
          <w:szCs w:val="24"/>
          <w:lang w:val="ru-RU"/>
        </w:rPr>
        <w:t>Решение совокупных задач воспитания в рамках образовательной области «Физическое развитие» направлено на приобщение детей к ценностям «Жизнь», «Здоровье»</w:t>
      </w:r>
      <w:r w:rsidR="00632D4D" w:rsidRPr="00294A69">
        <w:rPr>
          <w:sz w:val="24"/>
          <w:szCs w:val="24"/>
          <w:lang w:val="ru-RU"/>
        </w:rPr>
        <w:t>, что предполагает:</w:t>
      </w:r>
    </w:p>
    <w:p w14:paraId="09E6C1EA" w14:textId="77777777" w:rsidR="00632D4D" w:rsidRPr="00294A69" w:rsidRDefault="00632D4D" w:rsidP="005E5B25">
      <w:pPr>
        <w:pStyle w:val="20"/>
        <w:numPr>
          <w:ilvl w:val="0"/>
          <w:numId w:val="151"/>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14:paraId="74A9E334" w14:textId="77777777" w:rsidR="00632D4D" w:rsidRPr="00294A69" w:rsidRDefault="00632D4D" w:rsidP="005E5B25">
      <w:pPr>
        <w:pStyle w:val="20"/>
        <w:numPr>
          <w:ilvl w:val="0"/>
          <w:numId w:val="151"/>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 xml:space="preserve">формирование у ребёнка </w:t>
      </w:r>
      <w:proofErr w:type="spellStart"/>
      <w:r w:rsidRPr="00294A69">
        <w:rPr>
          <w:sz w:val="24"/>
          <w:szCs w:val="24"/>
          <w:lang w:val="ru-RU"/>
        </w:rPr>
        <w:t>возрастосообразных</w:t>
      </w:r>
      <w:proofErr w:type="spellEnd"/>
      <w:r w:rsidRPr="00294A69">
        <w:rPr>
          <w:sz w:val="24"/>
          <w:szCs w:val="24"/>
          <w:lang w:val="ru-RU"/>
        </w:rPr>
        <w:t xml:space="preserve"> представлений и знаний в области физической культуры, здоровья и безопасного образа жизни;</w:t>
      </w:r>
    </w:p>
    <w:p w14:paraId="347E40BF" w14:textId="77777777" w:rsidR="00632D4D" w:rsidRPr="00294A69" w:rsidRDefault="00632D4D" w:rsidP="005E5B25">
      <w:pPr>
        <w:pStyle w:val="20"/>
        <w:numPr>
          <w:ilvl w:val="0"/>
          <w:numId w:val="151"/>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14:paraId="6A86A6CB" w14:textId="77777777" w:rsidR="00632D4D" w:rsidRPr="00294A69" w:rsidRDefault="00632D4D" w:rsidP="005E5B25">
      <w:pPr>
        <w:pStyle w:val="20"/>
        <w:numPr>
          <w:ilvl w:val="0"/>
          <w:numId w:val="151"/>
        </w:numPr>
        <w:shd w:val="clear" w:color="auto" w:fill="auto"/>
        <w:tabs>
          <w:tab w:val="left" w:pos="993"/>
          <w:tab w:val="left" w:pos="2973"/>
          <w:tab w:val="left" w:pos="5234"/>
          <w:tab w:val="left" w:pos="8426"/>
        </w:tabs>
        <w:spacing w:before="0" w:after="0" w:line="276" w:lineRule="auto"/>
        <w:ind w:left="0" w:right="57" w:firstLine="709"/>
        <w:jc w:val="both"/>
        <w:rPr>
          <w:sz w:val="24"/>
          <w:szCs w:val="24"/>
          <w:lang w:val="ru-RU"/>
        </w:rPr>
      </w:pPr>
      <w:r w:rsidRPr="00294A69">
        <w:rPr>
          <w:sz w:val="24"/>
          <w:szCs w:val="24"/>
          <w:lang w:val="ru-RU"/>
        </w:rPr>
        <w:t>воспитание активности, самостоятельности, самоуважения, коммуникабельности, уверенности и других личностных качеств;</w:t>
      </w:r>
    </w:p>
    <w:p w14:paraId="4AB9978E" w14:textId="77777777" w:rsidR="00632D4D" w:rsidRPr="00294A69" w:rsidRDefault="00632D4D" w:rsidP="005E5B25">
      <w:pPr>
        <w:pStyle w:val="20"/>
        <w:numPr>
          <w:ilvl w:val="0"/>
          <w:numId w:val="151"/>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приобщение детей к ценностям, нормам и знаниям физической культуры в целях их физического развития и саморазвития;</w:t>
      </w:r>
    </w:p>
    <w:p w14:paraId="4CF80C4F" w14:textId="77777777" w:rsidR="00632D4D" w:rsidRPr="00294A69" w:rsidRDefault="00632D4D" w:rsidP="005E5B25">
      <w:pPr>
        <w:pStyle w:val="20"/>
        <w:numPr>
          <w:ilvl w:val="0"/>
          <w:numId w:val="151"/>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формирование у ребёнка основных гигиенических навыков, представлений о здоровом образе жизни.</w:t>
      </w:r>
    </w:p>
    <w:p w14:paraId="62FD17DA" w14:textId="77777777" w:rsidR="00BB340C" w:rsidRPr="00294A69" w:rsidRDefault="00BB340C">
      <w:pPr>
        <w:pStyle w:val="a3"/>
        <w:spacing w:before="1"/>
        <w:ind w:left="0" w:firstLine="0"/>
        <w:jc w:val="left"/>
      </w:pPr>
    </w:p>
    <w:p w14:paraId="2288E847" w14:textId="77777777" w:rsidR="00BB340C" w:rsidRPr="006C076B" w:rsidRDefault="0021290F" w:rsidP="005E5B25">
      <w:pPr>
        <w:pStyle w:val="1"/>
        <w:numPr>
          <w:ilvl w:val="1"/>
          <w:numId w:val="82"/>
        </w:numPr>
        <w:tabs>
          <w:tab w:val="left" w:pos="1149"/>
          <w:tab w:val="left" w:pos="1150"/>
          <w:tab w:val="left" w:pos="2855"/>
          <w:tab w:val="left" w:pos="3900"/>
          <w:tab w:val="left" w:pos="5078"/>
          <w:tab w:val="left" w:pos="6113"/>
          <w:tab w:val="left" w:pos="6468"/>
          <w:tab w:val="left" w:pos="7622"/>
          <w:tab w:val="left" w:pos="9104"/>
        </w:tabs>
        <w:spacing w:line="276" w:lineRule="auto"/>
        <w:ind w:right="246"/>
      </w:pPr>
      <w:r>
        <w:t>Вариативные</w:t>
      </w:r>
      <w:r w:rsidR="00A6152D">
        <w:t xml:space="preserve"> </w:t>
      </w:r>
      <w:r>
        <w:t>формы,</w:t>
      </w:r>
      <w:r w:rsidR="00A6152D">
        <w:t xml:space="preserve"> </w:t>
      </w:r>
      <w:r>
        <w:t>способы,</w:t>
      </w:r>
      <w:r w:rsidR="00A6152D">
        <w:t xml:space="preserve"> </w:t>
      </w:r>
      <w:r>
        <w:t>методы</w:t>
      </w:r>
      <w:r w:rsidR="00A6152D">
        <w:t xml:space="preserve"> </w:t>
      </w:r>
      <w:r>
        <w:t>и</w:t>
      </w:r>
      <w:r w:rsidR="00A6152D">
        <w:t xml:space="preserve"> </w:t>
      </w:r>
      <w:r>
        <w:t>средства</w:t>
      </w:r>
      <w:r w:rsidR="00A6152D">
        <w:t xml:space="preserve"> </w:t>
      </w:r>
      <w:r>
        <w:t>реализации</w:t>
      </w:r>
      <w:r w:rsidR="00A6152D">
        <w:t xml:space="preserve"> </w:t>
      </w:r>
      <w:r w:rsidR="006C076B">
        <w:t>региональной программы</w:t>
      </w:r>
      <w:r w:rsidR="00A6152D">
        <w:rPr>
          <w:spacing w:val="-1"/>
        </w:rPr>
        <w:t xml:space="preserve"> </w:t>
      </w:r>
    </w:p>
    <w:p w14:paraId="7943BCB6" w14:textId="77777777" w:rsidR="006C076B" w:rsidRPr="00A35F40" w:rsidRDefault="006C076B" w:rsidP="006C076B">
      <w:pPr>
        <w:pStyle w:val="Default"/>
        <w:spacing w:line="276" w:lineRule="auto"/>
        <w:ind w:left="540"/>
        <w:jc w:val="both"/>
      </w:pPr>
      <w:r w:rsidRPr="00A35F40">
        <w:rPr>
          <w:b/>
          <w:bCs/>
          <w:iCs/>
        </w:rPr>
        <w:t>Содержание направлений с учетом НРК</w:t>
      </w:r>
    </w:p>
    <w:p w14:paraId="36AB98EA" w14:textId="77777777" w:rsidR="006C076B" w:rsidRPr="006C076B" w:rsidRDefault="006C076B" w:rsidP="006C076B">
      <w:pPr>
        <w:shd w:val="clear" w:color="auto" w:fill="FFFFFF"/>
        <w:tabs>
          <w:tab w:val="left" w:pos="916"/>
          <w:tab w:val="num" w:pos="142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right="24"/>
        <w:jc w:val="both"/>
        <w:rPr>
          <w:sz w:val="24"/>
          <w:szCs w:val="24"/>
        </w:rPr>
      </w:pPr>
      <w:r>
        <w:rPr>
          <w:color w:val="000000"/>
          <w:spacing w:val="-6"/>
          <w:sz w:val="24"/>
          <w:szCs w:val="24"/>
        </w:rPr>
        <w:tab/>
      </w:r>
      <w:r w:rsidRPr="006C076B">
        <w:rPr>
          <w:color w:val="000000"/>
          <w:spacing w:val="-6"/>
          <w:sz w:val="24"/>
          <w:szCs w:val="24"/>
        </w:rPr>
        <w:t xml:space="preserve">Программа составлена с учетом возрастных особенностей детей. Задачи воспитания и обучения даны для каждой возрастной группы </w:t>
      </w:r>
      <w:r w:rsidRPr="006C076B">
        <w:rPr>
          <w:color w:val="000000"/>
          <w:spacing w:val="-1"/>
          <w:sz w:val="24"/>
          <w:szCs w:val="24"/>
        </w:rPr>
        <w:t xml:space="preserve">с учетом региональных особенностей (дополнительно к задачам </w:t>
      </w:r>
      <w:r w:rsidRPr="006C076B">
        <w:rPr>
          <w:color w:val="000000"/>
          <w:spacing w:val="-6"/>
          <w:sz w:val="24"/>
          <w:szCs w:val="24"/>
        </w:rPr>
        <w:t xml:space="preserve">федеральной программы). С целью заинтересовать детей народным </w:t>
      </w:r>
      <w:r w:rsidRPr="006C076B">
        <w:rPr>
          <w:color w:val="000000"/>
          <w:spacing w:val="-5"/>
          <w:sz w:val="24"/>
          <w:szCs w:val="24"/>
        </w:rPr>
        <w:t xml:space="preserve">творчеством, промыслами, национальным искусством в программе </w:t>
      </w:r>
      <w:r w:rsidRPr="006C076B">
        <w:rPr>
          <w:color w:val="000000"/>
          <w:spacing w:val="-3"/>
          <w:sz w:val="24"/>
          <w:szCs w:val="24"/>
        </w:rPr>
        <w:t xml:space="preserve">поставлены задачи ознакомления детей с особенностями жизни и </w:t>
      </w:r>
      <w:r w:rsidRPr="006C076B">
        <w:rPr>
          <w:color w:val="000000"/>
          <w:spacing w:val="-1"/>
          <w:sz w:val="24"/>
          <w:szCs w:val="24"/>
        </w:rPr>
        <w:t xml:space="preserve">быта татарского народа, праздниками, событиями общественной </w:t>
      </w:r>
      <w:r w:rsidRPr="006C076B">
        <w:rPr>
          <w:color w:val="000000"/>
          <w:sz w:val="24"/>
          <w:szCs w:val="24"/>
        </w:rPr>
        <w:t xml:space="preserve">жизни республики, символикой РТ, памятниками архитектуры, </w:t>
      </w:r>
      <w:r w:rsidRPr="006C076B">
        <w:rPr>
          <w:color w:val="000000"/>
          <w:spacing w:val="-2"/>
          <w:sz w:val="24"/>
          <w:szCs w:val="24"/>
        </w:rPr>
        <w:t>декоративно-прикладным искусством.</w:t>
      </w:r>
    </w:p>
    <w:p w14:paraId="70161A27" w14:textId="77777777" w:rsidR="006C076B" w:rsidRPr="00A35F40" w:rsidRDefault="006C076B" w:rsidP="006C076B">
      <w:pPr>
        <w:pStyle w:val="Default"/>
        <w:spacing w:line="276" w:lineRule="auto"/>
        <w:ind w:firstLine="720"/>
        <w:jc w:val="both"/>
      </w:pPr>
      <w:r w:rsidRPr="00A35F40">
        <w:rPr>
          <w:b/>
          <w:bCs/>
          <w:i/>
          <w:iCs/>
        </w:rPr>
        <w:t>1. Образовательная область «Физическое развитие»</w:t>
      </w:r>
    </w:p>
    <w:p w14:paraId="1AF63F82" w14:textId="77777777" w:rsidR="006C076B" w:rsidRPr="00A35F40" w:rsidRDefault="006C076B" w:rsidP="006C076B">
      <w:pPr>
        <w:pStyle w:val="Default"/>
        <w:spacing w:line="276" w:lineRule="auto"/>
        <w:ind w:firstLine="540"/>
        <w:jc w:val="both"/>
      </w:pPr>
      <w:r w:rsidRPr="00A35F40">
        <w:t xml:space="preserve">Необходимыми условиями в физическом развитии детей с учетом региональных климатических и сезонных особенностей являются: </w:t>
      </w:r>
    </w:p>
    <w:p w14:paraId="73EF2315" w14:textId="77777777" w:rsidR="006C076B" w:rsidRPr="00A35F40" w:rsidRDefault="006C076B" w:rsidP="006C076B">
      <w:pPr>
        <w:pStyle w:val="Default"/>
        <w:spacing w:line="276" w:lineRule="auto"/>
        <w:ind w:left="540"/>
        <w:jc w:val="both"/>
      </w:pPr>
      <w:r w:rsidRPr="00A35F40">
        <w:t xml:space="preserve">- создание условий в дошкольном образовательном учреждении; </w:t>
      </w:r>
    </w:p>
    <w:p w14:paraId="3821DA0F" w14:textId="77777777" w:rsidR="006C076B" w:rsidRPr="00A35F40" w:rsidRDefault="006C076B" w:rsidP="006C076B">
      <w:pPr>
        <w:pStyle w:val="Default"/>
        <w:spacing w:line="276" w:lineRule="auto"/>
        <w:ind w:firstLine="540"/>
        <w:jc w:val="both"/>
      </w:pPr>
      <w:r w:rsidRPr="00A35F40">
        <w:t xml:space="preserve">- развитие потребности в двигательной активности детей при помощи подвижных народных (татарских, русских, чувашских, мордовских, марийских, башкирских, удмуртских), спортивных игр, физических упражнений, соответствующих их возрастным особенностям; </w:t>
      </w:r>
    </w:p>
    <w:p w14:paraId="05B74DFD" w14:textId="77777777" w:rsidR="006C076B" w:rsidRPr="00A35F40" w:rsidRDefault="006C076B" w:rsidP="006C076B">
      <w:pPr>
        <w:pStyle w:val="Default"/>
        <w:spacing w:line="276" w:lineRule="auto"/>
        <w:ind w:firstLine="540"/>
        <w:jc w:val="both"/>
      </w:pPr>
      <w:r w:rsidRPr="00A35F40">
        <w:t xml:space="preserve">- осуществление комплекса профилактических и оздоровительных работ с учетом специфики ДОУ города Нижнекамска; </w:t>
      </w:r>
    </w:p>
    <w:p w14:paraId="6437A2E6" w14:textId="77777777" w:rsidR="006C076B" w:rsidRPr="00A35F40" w:rsidRDefault="006C076B" w:rsidP="006C076B">
      <w:pPr>
        <w:pStyle w:val="Default"/>
        <w:spacing w:line="276" w:lineRule="auto"/>
        <w:ind w:firstLine="540"/>
        <w:jc w:val="both"/>
      </w:pPr>
      <w:r w:rsidRPr="00A35F40">
        <w:t xml:space="preserve">- совершенствование физического развития детей через национальные праздники, народные игры. </w:t>
      </w:r>
    </w:p>
    <w:p w14:paraId="4571300A" w14:textId="77777777" w:rsidR="006C076B" w:rsidRPr="00A35F40" w:rsidRDefault="006C076B" w:rsidP="006C076B">
      <w:pPr>
        <w:pStyle w:val="Default"/>
        <w:spacing w:line="276" w:lineRule="auto"/>
        <w:ind w:left="540"/>
        <w:jc w:val="both"/>
      </w:pPr>
      <w:r w:rsidRPr="00A35F40">
        <w:rPr>
          <w:b/>
          <w:bCs/>
          <w:i/>
          <w:iCs/>
        </w:rPr>
        <w:t>2. Образовательная область</w:t>
      </w:r>
      <w:r w:rsidRPr="00A35F40">
        <w:t xml:space="preserve"> </w:t>
      </w:r>
      <w:r w:rsidRPr="00A35F40">
        <w:rPr>
          <w:b/>
          <w:bCs/>
          <w:i/>
          <w:iCs/>
        </w:rPr>
        <w:t>«Социально-коммуникативное развитие»</w:t>
      </w:r>
    </w:p>
    <w:p w14:paraId="224CCB59" w14:textId="77777777" w:rsidR="006C076B" w:rsidRPr="00A35F40" w:rsidRDefault="006C076B" w:rsidP="006C076B">
      <w:pPr>
        <w:pStyle w:val="Default"/>
        <w:spacing w:line="276" w:lineRule="auto"/>
        <w:ind w:firstLine="540"/>
        <w:jc w:val="both"/>
      </w:pPr>
      <w:r w:rsidRPr="00A35F40">
        <w:t xml:space="preserve">Использование национального регионального компонента в направлении, социально-личностного развития ребенка включает: </w:t>
      </w:r>
    </w:p>
    <w:p w14:paraId="7721D565" w14:textId="77777777" w:rsidR="006C076B" w:rsidRPr="00A35F40" w:rsidRDefault="006C076B" w:rsidP="006C076B">
      <w:pPr>
        <w:pStyle w:val="Default"/>
        <w:spacing w:line="276" w:lineRule="auto"/>
        <w:ind w:firstLine="540"/>
        <w:jc w:val="both"/>
      </w:pPr>
      <w:r w:rsidRPr="00A35F40">
        <w:lastRenderedPageBreak/>
        <w:t xml:space="preserve">- развитие игровой деятельности, в которой отражается окружающая действительность РТ, мир взрослых людей, формирование представлений о труде, профессиях взрослых работающих на «Нижнекамскнефтехим; детей другой национальностей народов Поволжья, родной природы, общественной жизни. </w:t>
      </w:r>
    </w:p>
    <w:p w14:paraId="68046924" w14:textId="77777777" w:rsidR="006C076B" w:rsidRPr="00A35F40" w:rsidRDefault="006C076B" w:rsidP="006C076B">
      <w:pPr>
        <w:pStyle w:val="Default"/>
        <w:spacing w:line="276" w:lineRule="auto"/>
        <w:ind w:firstLine="540"/>
        <w:jc w:val="both"/>
      </w:pPr>
      <w:r w:rsidRPr="00A35F40">
        <w:t xml:space="preserve">- обеспечение безопасности детей дошкольного возраста на улицах и дорогах родного города. </w:t>
      </w:r>
    </w:p>
    <w:p w14:paraId="0C428830" w14:textId="77777777" w:rsidR="006C076B" w:rsidRPr="00A35F40" w:rsidRDefault="006C076B" w:rsidP="006C076B">
      <w:pPr>
        <w:pStyle w:val="Default"/>
        <w:spacing w:line="276" w:lineRule="auto"/>
        <w:ind w:firstLine="540"/>
        <w:jc w:val="both"/>
      </w:pPr>
      <w:r w:rsidRPr="00A35F40">
        <w:t xml:space="preserve">- расширение знания детей о работе пожарной службы, службы скорой медицинской помощи города Нижнекамска. </w:t>
      </w:r>
    </w:p>
    <w:p w14:paraId="6F6F4172" w14:textId="77777777" w:rsidR="006C076B" w:rsidRPr="00A35F40" w:rsidRDefault="006C076B" w:rsidP="006C076B">
      <w:pPr>
        <w:pStyle w:val="Default"/>
        <w:spacing w:line="276" w:lineRule="auto"/>
        <w:ind w:left="540"/>
        <w:jc w:val="both"/>
      </w:pPr>
      <w:r w:rsidRPr="006C076B">
        <w:rPr>
          <w:b/>
          <w:bCs/>
          <w:i/>
          <w:iCs/>
        </w:rPr>
        <w:t xml:space="preserve">3. Образовательная область «Познавательное развитие» </w:t>
      </w:r>
    </w:p>
    <w:p w14:paraId="1A2EB278" w14:textId="77777777" w:rsidR="006C076B" w:rsidRPr="00A35F40" w:rsidRDefault="006C076B" w:rsidP="006C076B">
      <w:pPr>
        <w:pStyle w:val="Default"/>
        <w:spacing w:line="276" w:lineRule="auto"/>
        <w:ind w:firstLine="540"/>
        <w:jc w:val="both"/>
      </w:pPr>
      <w:r w:rsidRPr="00A35F40">
        <w:t xml:space="preserve">Основными задачами в познавательном развитии детей с учетом национально – регионального компонента являются: </w:t>
      </w:r>
    </w:p>
    <w:p w14:paraId="0C816968" w14:textId="77777777" w:rsidR="006C076B" w:rsidRPr="00A35F40" w:rsidRDefault="006C076B" w:rsidP="006C076B">
      <w:pPr>
        <w:pStyle w:val="Default"/>
        <w:spacing w:line="276" w:lineRule="auto"/>
        <w:ind w:firstLine="540"/>
        <w:jc w:val="both"/>
      </w:pPr>
      <w:r w:rsidRPr="00A35F40">
        <w:t xml:space="preserve">- воспитание познавательного интереса и чувств восхищения результатами культурного творчества представителей разных народов, проживающих в республике Татарстан и городе Нижнекамска. </w:t>
      </w:r>
    </w:p>
    <w:p w14:paraId="5BB57D04" w14:textId="77777777" w:rsidR="006C076B" w:rsidRPr="00A35F40" w:rsidRDefault="006C076B" w:rsidP="006C076B">
      <w:pPr>
        <w:pStyle w:val="Default"/>
        <w:spacing w:line="276" w:lineRule="auto"/>
        <w:ind w:firstLine="540"/>
        <w:jc w:val="both"/>
      </w:pPr>
      <w:r w:rsidRPr="00A35F40">
        <w:t xml:space="preserve">- формирование целостной картины мира, расширение кругозора детей, культуры познания и интеллектуальной активности, шире использовать возможности народной и музейной педагогики. </w:t>
      </w:r>
    </w:p>
    <w:p w14:paraId="5C89F22B" w14:textId="77777777" w:rsidR="006C076B" w:rsidRPr="00A35F40" w:rsidRDefault="006C076B" w:rsidP="006C076B">
      <w:pPr>
        <w:pStyle w:val="Default"/>
        <w:spacing w:line="276" w:lineRule="auto"/>
        <w:ind w:left="540"/>
        <w:jc w:val="both"/>
      </w:pPr>
      <w:r w:rsidRPr="00A35F40">
        <w:rPr>
          <w:b/>
          <w:bCs/>
          <w:i/>
          <w:iCs/>
        </w:rPr>
        <w:t xml:space="preserve">4. Образовательная область «Речевое развитие» </w:t>
      </w:r>
    </w:p>
    <w:p w14:paraId="331C5528" w14:textId="77777777" w:rsidR="006C076B" w:rsidRPr="00A35F40" w:rsidRDefault="006C076B" w:rsidP="006C076B">
      <w:pPr>
        <w:pStyle w:val="Default"/>
        <w:spacing w:line="276" w:lineRule="auto"/>
        <w:ind w:firstLine="540"/>
        <w:jc w:val="both"/>
      </w:pPr>
      <w:r w:rsidRPr="00A35F40">
        <w:t xml:space="preserve">Речевое развитие детей с учетом национально - регионального компонента включает: </w:t>
      </w:r>
    </w:p>
    <w:p w14:paraId="60FBAAD5" w14:textId="77777777" w:rsidR="006C076B" w:rsidRPr="00A35F40" w:rsidRDefault="006C076B" w:rsidP="006C076B">
      <w:pPr>
        <w:pStyle w:val="Default"/>
        <w:spacing w:line="276" w:lineRule="auto"/>
        <w:ind w:firstLine="540"/>
        <w:jc w:val="both"/>
      </w:pPr>
      <w:r w:rsidRPr="00A35F40">
        <w:t xml:space="preserve">- обучение детей двум государственным языкам (русскому и татарскому) в равных объемах. </w:t>
      </w:r>
    </w:p>
    <w:p w14:paraId="31D59C46" w14:textId="77777777" w:rsidR="006C076B" w:rsidRPr="00A35F40" w:rsidRDefault="006C076B" w:rsidP="006C076B">
      <w:pPr>
        <w:pStyle w:val="Default"/>
        <w:spacing w:line="276" w:lineRule="auto"/>
        <w:ind w:firstLine="540"/>
        <w:jc w:val="both"/>
      </w:pPr>
      <w:r w:rsidRPr="00A35F40">
        <w:t xml:space="preserve">- ознакомление детей с художественной литературой разных жанров; проявление интереса к произведениям татарского, русского и других народов, проживающих в РТ, устного народного творчества: сказкам, преданиям, легендам, пословицам, поговоркам, загадкам. </w:t>
      </w:r>
    </w:p>
    <w:p w14:paraId="6AD8FCAC" w14:textId="77777777" w:rsidR="006C076B" w:rsidRPr="00A35F40" w:rsidRDefault="006C076B" w:rsidP="006C076B">
      <w:pPr>
        <w:pStyle w:val="a5"/>
        <w:spacing w:line="276" w:lineRule="auto"/>
        <w:ind w:left="540" w:firstLine="0"/>
        <w:jc w:val="both"/>
        <w:rPr>
          <w:b/>
          <w:i/>
          <w:sz w:val="24"/>
          <w:szCs w:val="24"/>
        </w:rPr>
      </w:pPr>
      <w:r w:rsidRPr="00A35F40">
        <w:rPr>
          <w:b/>
          <w:i/>
          <w:sz w:val="24"/>
          <w:szCs w:val="24"/>
        </w:rPr>
        <w:t xml:space="preserve">5. Образовательная область «Художественно-эстетическое развитие» </w:t>
      </w:r>
    </w:p>
    <w:p w14:paraId="21624B1F" w14:textId="77777777" w:rsidR="006C076B" w:rsidRPr="006C076B" w:rsidRDefault="006C076B" w:rsidP="006C076B">
      <w:pPr>
        <w:spacing w:line="276" w:lineRule="auto"/>
        <w:ind w:firstLine="540"/>
        <w:jc w:val="both"/>
        <w:rPr>
          <w:sz w:val="24"/>
          <w:szCs w:val="24"/>
        </w:rPr>
      </w:pPr>
      <w:r w:rsidRPr="006C076B">
        <w:rPr>
          <w:sz w:val="24"/>
          <w:szCs w:val="24"/>
        </w:rPr>
        <w:t xml:space="preserve">Художественно-эстетическое развитие дошкольников средствами татарского, русского, башкирского, чувашского, марийского, мордовского и удмуртского музыкального, декоративно-прикладного, литературного искусства включает в себя: </w:t>
      </w:r>
    </w:p>
    <w:p w14:paraId="52E8A8D2" w14:textId="77777777" w:rsidR="006C076B" w:rsidRPr="006C076B" w:rsidRDefault="006C076B" w:rsidP="006C076B">
      <w:pPr>
        <w:spacing w:line="276" w:lineRule="auto"/>
        <w:ind w:firstLine="540"/>
        <w:jc w:val="both"/>
        <w:rPr>
          <w:sz w:val="24"/>
          <w:szCs w:val="24"/>
        </w:rPr>
      </w:pPr>
      <w:r w:rsidRPr="006C076B">
        <w:rPr>
          <w:sz w:val="24"/>
          <w:szCs w:val="24"/>
        </w:rPr>
        <w:t xml:space="preserve">- создание условий для проявления детьми своих способностей в музыке, живописи, танцах, театре и литературе; </w:t>
      </w:r>
    </w:p>
    <w:p w14:paraId="42A161D9" w14:textId="77777777" w:rsidR="006C076B" w:rsidRPr="006C076B" w:rsidRDefault="006C076B" w:rsidP="006C076B">
      <w:pPr>
        <w:spacing w:line="276" w:lineRule="auto"/>
        <w:ind w:firstLine="540"/>
        <w:jc w:val="both"/>
        <w:rPr>
          <w:sz w:val="24"/>
          <w:szCs w:val="24"/>
        </w:rPr>
      </w:pPr>
      <w:r w:rsidRPr="006C076B">
        <w:rPr>
          <w:sz w:val="24"/>
          <w:szCs w:val="24"/>
        </w:rPr>
        <w:t xml:space="preserve">- развитие продуктивной деятельности через приобщение детей к изобразительному, декоративно-прикладному искусству народов, проживающих в республике Татарстан, родного города. </w:t>
      </w:r>
    </w:p>
    <w:p w14:paraId="44338857" w14:textId="77777777" w:rsidR="006C076B" w:rsidRPr="006C076B" w:rsidRDefault="006C076B" w:rsidP="006C076B">
      <w:pPr>
        <w:spacing w:line="276" w:lineRule="auto"/>
        <w:ind w:firstLine="540"/>
        <w:jc w:val="both"/>
        <w:rPr>
          <w:sz w:val="24"/>
          <w:szCs w:val="24"/>
        </w:rPr>
      </w:pPr>
      <w:r w:rsidRPr="006C076B">
        <w:rPr>
          <w:sz w:val="24"/>
          <w:szCs w:val="24"/>
        </w:rPr>
        <w:t>- воспитание нравственно-патриотических чувств посредством знакомства детей с произведениями татарских, русских и других народов.</w:t>
      </w:r>
    </w:p>
    <w:p w14:paraId="08024887" w14:textId="77777777" w:rsidR="006C076B" w:rsidRDefault="006C076B" w:rsidP="006C076B">
      <w:pPr>
        <w:pStyle w:val="Default"/>
        <w:spacing w:line="276" w:lineRule="auto"/>
        <w:jc w:val="both"/>
        <w:rPr>
          <w:b/>
          <w:bCs/>
        </w:rPr>
      </w:pPr>
    </w:p>
    <w:p w14:paraId="5AA50B21" w14:textId="77777777" w:rsidR="006C076B" w:rsidRPr="00A35F40" w:rsidRDefault="006C076B" w:rsidP="006C076B">
      <w:pPr>
        <w:pStyle w:val="Default"/>
        <w:spacing w:line="276" w:lineRule="auto"/>
        <w:ind w:left="540"/>
        <w:jc w:val="both"/>
      </w:pPr>
      <w:r w:rsidRPr="00A35F40">
        <w:rPr>
          <w:b/>
          <w:bCs/>
        </w:rPr>
        <w:t xml:space="preserve">2 младшая группа (3-4 года) </w:t>
      </w:r>
    </w:p>
    <w:p w14:paraId="08A8D1A6" w14:textId="77777777" w:rsidR="006C076B" w:rsidRPr="00A35F40" w:rsidRDefault="006C076B" w:rsidP="006C076B">
      <w:pPr>
        <w:pStyle w:val="Default"/>
        <w:spacing w:line="276" w:lineRule="auto"/>
        <w:ind w:left="540"/>
        <w:jc w:val="both"/>
      </w:pPr>
      <w:r w:rsidRPr="00A35F40">
        <w:rPr>
          <w:b/>
          <w:bCs/>
        </w:rPr>
        <w:t xml:space="preserve">Задачи воспитания и обучения: </w:t>
      </w:r>
    </w:p>
    <w:p w14:paraId="4F7F8CEB" w14:textId="77777777" w:rsidR="006C076B" w:rsidRPr="00A35F40" w:rsidRDefault="006C076B" w:rsidP="006C076B">
      <w:pPr>
        <w:pStyle w:val="Default"/>
        <w:spacing w:line="276" w:lineRule="auto"/>
        <w:ind w:firstLine="540"/>
        <w:jc w:val="both"/>
      </w:pPr>
      <w:r w:rsidRPr="00A35F40">
        <w:t xml:space="preserve">Воспитывать бережное и заботливое отношение к птицам, животным и растениям родного края. </w:t>
      </w:r>
    </w:p>
    <w:p w14:paraId="6B4DF560" w14:textId="77777777" w:rsidR="006C076B" w:rsidRPr="00A35F40" w:rsidRDefault="006C076B" w:rsidP="006C076B">
      <w:pPr>
        <w:pStyle w:val="Default"/>
        <w:spacing w:line="276" w:lineRule="auto"/>
        <w:ind w:left="540"/>
        <w:jc w:val="both"/>
      </w:pPr>
      <w:r w:rsidRPr="00A35F40">
        <w:t xml:space="preserve">Продолжать укреплять и охранять здоровье детей. </w:t>
      </w:r>
    </w:p>
    <w:p w14:paraId="28CB5432" w14:textId="77777777" w:rsidR="006C076B" w:rsidRPr="00A35F40" w:rsidRDefault="006C076B" w:rsidP="006C076B">
      <w:pPr>
        <w:pStyle w:val="Default"/>
        <w:spacing w:line="276" w:lineRule="auto"/>
        <w:ind w:firstLine="540"/>
        <w:jc w:val="both"/>
      </w:pPr>
      <w:r w:rsidRPr="00A35F40">
        <w:t xml:space="preserve">Воспитывать интерес к труду взрослых, учить относиться с уважением к их труду. </w:t>
      </w:r>
    </w:p>
    <w:p w14:paraId="1B69C06F" w14:textId="77777777" w:rsidR="006C076B" w:rsidRPr="00A35F40" w:rsidRDefault="006C076B" w:rsidP="006C076B">
      <w:pPr>
        <w:pStyle w:val="a5"/>
        <w:spacing w:line="276" w:lineRule="auto"/>
        <w:ind w:left="540" w:firstLine="0"/>
        <w:jc w:val="both"/>
        <w:rPr>
          <w:sz w:val="24"/>
          <w:szCs w:val="24"/>
        </w:rPr>
      </w:pPr>
      <w:r w:rsidRPr="00A35F40">
        <w:rPr>
          <w:sz w:val="24"/>
          <w:szCs w:val="24"/>
        </w:rPr>
        <w:t>Развивать речь детей.</w:t>
      </w:r>
    </w:p>
    <w:tbl>
      <w:tblPr>
        <w:tblW w:w="5077"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389"/>
      </w:tblGrid>
      <w:tr w:rsidR="006C076B" w:rsidRPr="00A35F40" w14:paraId="27E5CEE6" w14:textId="77777777" w:rsidTr="00821159">
        <w:trPr>
          <w:trHeight w:val="4"/>
        </w:trPr>
        <w:tc>
          <w:tcPr>
            <w:tcW w:w="5000" w:type="pct"/>
          </w:tcPr>
          <w:p w14:paraId="430813A1" w14:textId="77777777" w:rsidR="006C076B" w:rsidRPr="00A35F40" w:rsidRDefault="006C076B" w:rsidP="00821159">
            <w:pPr>
              <w:pStyle w:val="Default"/>
              <w:spacing w:line="276" w:lineRule="auto"/>
              <w:jc w:val="both"/>
            </w:pPr>
            <w:r w:rsidRPr="00A35F40">
              <w:rPr>
                <w:b/>
                <w:bCs/>
              </w:rPr>
              <w:t xml:space="preserve">Содержание направлений с учетом национально-регионального компонента (НРК) </w:t>
            </w:r>
          </w:p>
        </w:tc>
      </w:tr>
      <w:tr w:rsidR="006C076B" w:rsidRPr="00A35F40" w14:paraId="2AAFBABA" w14:textId="77777777" w:rsidTr="00821159">
        <w:trPr>
          <w:trHeight w:val="4"/>
        </w:trPr>
        <w:tc>
          <w:tcPr>
            <w:tcW w:w="5000" w:type="pct"/>
          </w:tcPr>
          <w:p w14:paraId="363F0501" w14:textId="77777777" w:rsidR="006C076B" w:rsidRPr="00A35F40" w:rsidRDefault="006C076B" w:rsidP="00821159">
            <w:pPr>
              <w:pStyle w:val="Default"/>
              <w:spacing w:line="276" w:lineRule="auto"/>
              <w:jc w:val="both"/>
              <w:rPr>
                <w:b/>
                <w:i/>
              </w:rPr>
            </w:pPr>
            <w:r w:rsidRPr="00A35F40">
              <w:rPr>
                <w:b/>
                <w:i/>
              </w:rPr>
              <w:t xml:space="preserve">Физическое развитие </w:t>
            </w:r>
          </w:p>
        </w:tc>
      </w:tr>
      <w:tr w:rsidR="006C076B" w:rsidRPr="00A35F40" w14:paraId="130DA375" w14:textId="77777777" w:rsidTr="00821159">
        <w:trPr>
          <w:trHeight w:val="32"/>
        </w:trPr>
        <w:tc>
          <w:tcPr>
            <w:tcW w:w="5000" w:type="pct"/>
          </w:tcPr>
          <w:p w14:paraId="329B305D" w14:textId="77777777" w:rsidR="006C076B" w:rsidRPr="00A35F40" w:rsidRDefault="006C076B" w:rsidP="00821159">
            <w:pPr>
              <w:pStyle w:val="Default"/>
              <w:spacing w:line="276" w:lineRule="auto"/>
              <w:jc w:val="both"/>
            </w:pPr>
            <w:r w:rsidRPr="00A35F40">
              <w:t>Формирование у детей привычек здорового образа жизни, привитие стойких культурно-</w:t>
            </w:r>
            <w:r w:rsidRPr="00A35F40">
              <w:lastRenderedPageBreak/>
              <w:t xml:space="preserve">гигиенических навыков, через устное народное творчество и художественную литературу татарского языка. </w:t>
            </w:r>
          </w:p>
          <w:p w14:paraId="069B1B82" w14:textId="77777777" w:rsidR="006C076B" w:rsidRPr="00A35F40" w:rsidRDefault="006C076B" w:rsidP="00821159">
            <w:pPr>
              <w:pStyle w:val="Default"/>
              <w:spacing w:line="276" w:lineRule="auto"/>
              <w:jc w:val="both"/>
            </w:pPr>
            <w:r w:rsidRPr="00A35F40">
              <w:t xml:space="preserve">Расширение представлений у детей о себе и других детях, используя татарский фольклор. </w:t>
            </w:r>
          </w:p>
          <w:p w14:paraId="077AF4CA" w14:textId="77777777" w:rsidR="006C076B" w:rsidRPr="00A35F40" w:rsidRDefault="006C076B" w:rsidP="00821159">
            <w:pPr>
              <w:pStyle w:val="Default"/>
              <w:spacing w:line="276" w:lineRule="auto"/>
              <w:jc w:val="both"/>
            </w:pPr>
            <w:r w:rsidRPr="00A35F40">
              <w:t xml:space="preserve">Развитие интереса к подвижным играм татарского народа, обучение правилам игр, воспитание умения согласовывать движения, ориентироваться в пространстве. </w:t>
            </w:r>
          </w:p>
        </w:tc>
      </w:tr>
      <w:tr w:rsidR="006C076B" w:rsidRPr="00A35F40" w14:paraId="14AB87FD" w14:textId="77777777" w:rsidTr="00821159">
        <w:trPr>
          <w:trHeight w:val="4"/>
        </w:trPr>
        <w:tc>
          <w:tcPr>
            <w:tcW w:w="5000" w:type="pct"/>
          </w:tcPr>
          <w:p w14:paraId="0D446A37" w14:textId="77777777" w:rsidR="006C076B" w:rsidRPr="00A35F40" w:rsidRDefault="006C076B" w:rsidP="00821159">
            <w:pPr>
              <w:pStyle w:val="Default"/>
              <w:spacing w:line="276" w:lineRule="auto"/>
              <w:jc w:val="both"/>
              <w:rPr>
                <w:i/>
              </w:rPr>
            </w:pPr>
            <w:r w:rsidRPr="00A35F40">
              <w:rPr>
                <w:b/>
                <w:bCs/>
                <w:i/>
              </w:rPr>
              <w:lastRenderedPageBreak/>
              <w:t xml:space="preserve">Социально-коммуникативное развитие </w:t>
            </w:r>
          </w:p>
        </w:tc>
      </w:tr>
      <w:tr w:rsidR="006C076B" w:rsidRPr="00A35F40" w14:paraId="1C3AF809" w14:textId="77777777" w:rsidTr="00821159">
        <w:trPr>
          <w:trHeight w:val="343"/>
        </w:trPr>
        <w:tc>
          <w:tcPr>
            <w:tcW w:w="5000" w:type="pct"/>
          </w:tcPr>
          <w:tbl>
            <w:tblPr>
              <w:tblW w:w="4997" w:type="pct"/>
              <w:tblInd w:w="3" w:type="dxa"/>
              <w:tblBorders>
                <w:top w:val="nil"/>
                <w:left w:val="nil"/>
                <w:bottom w:val="nil"/>
                <w:right w:val="nil"/>
              </w:tblBorders>
              <w:tblLook w:val="0000" w:firstRow="0" w:lastRow="0" w:firstColumn="0" w:lastColumn="0" w:noHBand="0" w:noVBand="0"/>
            </w:tblPr>
            <w:tblGrid>
              <w:gridCol w:w="10167"/>
            </w:tblGrid>
            <w:tr w:rsidR="006C076B" w:rsidRPr="00A35F40" w14:paraId="1787CC71" w14:textId="77777777" w:rsidTr="00821159">
              <w:trPr>
                <w:trHeight w:val="319"/>
              </w:trPr>
              <w:tc>
                <w:tcPr>
                  <w:tcW w:w="5000" w:type="pct"/>
                  <w:tcBorders>
                    <w:bottom w:val="single" w:sz="4" w:space="0" w:color="auto"/>
                  </w:tcBorders>
                </w:tcPr>
                <w:p w14:paraId="138CBDBE" w14:textId="77777777" w:rsidR="006C076B" w:rsidRPr="00A35F40" w:rsidRDefault="006C076B" w:rsidP="00821159">
                  <w:pPr>
                    <w:spacing w:line="276" w:lineRule="auto"/>
                    <w:jc w:val="both"/>
                    <w:rPr>
                      <w:sz w:val="24"/>
                      <w:szCs w:val="24"/>
                    </w:rPr>
                  </w:pPr>
                  <w:r w:rsidRPr="00A35F40">
                    <w:rPr>
                      <w:sz w:val="24"/>
                      <w:szCs w:val="24"/>
                    </w:rPr>
                    <w:t xml:space="preserve">Формирование культуры общения и доброжелательного отношения к сверстникам, взрослым в процессе народных игр. </w:t>
                  </w:r>
                </w:p>
                <w:p w14:paraId="1957EAC8" w14:textId="77777777" w:rsidR="006C076B" w:rsidRPr="00A35F40" w:rsidRDefault="006C076B" w:rsidP="00821159">
                  <w:pPr>
                    <w:spacing w:line="276" w:lineRule="auto"/>
                    <w:jc w:val="both"/>
                    <w:rPr>
                      <w:sz w:val="24"/>
                      <w:szCs w:val="24"/>
                    </w:rPr>
                  </w:pPr>
                  <w:r w:rsidRPr="00A35F40">
                    <w:rPr>
                      <w:sz w:val="24"/>
                      <w:szCs w:val="24"/>
                    </w:rPr>
                    <w:t xml:space="preserve">Обеспечение освоения основных процессов самообслуживания (самостоятельно или при небольшой помощи взрослого одеваться и раздеваться в определенной последовательности), отдельных процессов в хозяйственно-бытовом труде (расставить игрушки на полках, собрать кубики в коробку), используя малые формы устного творчества своего народа. </w:t>
                  </w:r>
                </w:p>
                <w:p w14:paraId="5CD6BC71" w14:textId="77777777" w:rsidR="006C076B" w:rsidRPr="00A35F40" w:rsidRDefault="006C076B" w:rsidP="00821159">
                  <w:pPr>
                    <w:spacing w:line="276" w:lineRule="auto"/>
                    <w:jc w:val="both"/>
                    <w:rPr>
                      <w:sz w:val="24"/>
                      <w:szCs w:val="24"/>
                    </w:rPr>
                  </w:pPr>
                  <w:r w:rsidRPr="00A35F40">
                    <w:rPr>
                      <w:sz w:val="24"/>
                      <w:szCs w:val="24"/>
                    </w:rPr>
                    <w:t xml:space="preserve">Формирование представлений об удобном и безопасном способе выполнения простейших трудовых поручений (например, стул удобно взять, аккуратно, медленно не задевая других пронести его к месту). </w:t>
                  </w:r>
                </w:p>
                <w:p w14:paraId="35082753" w14:textId="77777777" w:rsidR="006C076B" w:rsidRPr="00A35F40" w:rsidRDefault="006C076B" w:rsidP="00821159">
                  <w:pPr>
                    <w:spacing w:line="276" w:lineRule="auto"/>
                    <w:jc w:val="both"/>
                    <w:rPr>
                      <w:sz w:val="24"/>
                      <w:szCs w:val="24"/>
                    </w:rPr>
                  </w:pPr>
                  <w:r w:rsidRPr="00A35F40">
                    <w:rPr>
                      <w:sz w:val="24"/>
                      <w:szCs w:val="24"/>
                    </w:rPr>
                    <w:t xml:space="preserve">Обращение внимания детей на положительных сказочных героев и персонажей литературных произведений татарского народа. </w:t>
                  </w:r>
                </w:p>
                <w:p w14:paraId="14D960B0" w14:textId="77777777" w:rsidR="006C076B" w:rsidRPr="00A35F40" w:rsidRDefault="006C076B" w:rsidP="00821159">
                  <w:pPr>
                    <w:spacing w:line="276" w:lineRule="auto"/>
                    <w:jc w:val="both"/>
                    <w:rPr>
                      <w:sz w:val="24"/>
                      <w:szCs w:val="24"/>
                    </w:rPr>
                  </w:pPr>
                  <w:r w:rsidRPr="00A35F40">
                    <w:rPr>
                      <w:sz w:val="24"/>
                      <w:szCs w:val="24"/>
                    </w:rPr>
                    <w:t xml:space="preserve">Стимулирование ситуативных проявлений желания принять участие в труде, умение преодолевать небольшие трудности. </w:t>
                  </w:r>
                </w:p>
                <w:p w14:paraId="725F08FD" w14:textId="77777777" w:rsidR="006C076B" w:rsidRPr="00A35F40" w:rsidRDefault="006C076B" w:rsidP="00821159">
                  <w:pPr>
                    <w:spacing w:line="276" w:lineRule="auto"/>
                    <w:jc w:val="both"/>
                    <w:rPr>
                      <w:sz w:val="24"/>
                      <w:szCs w:val="24"/>
                    </w:rPr>
                  </w:pPr>
                  <w:r w:rsidRPr="00A35F40">
                    <w:rPr>
                      <w:sz w:val="24"/>
                      <w:szCs w:val="24"/>
                    </w:rPr>
                    <w:t xml:space="preserve">Расширение и обогащение представления детей о труде людей родного города. </w:t>
                  </w:r>
                </w:p>
                <w:p w14:paraId="42E8D5EF" w14:textId="77777777" w:rsidR="006C076B" w:rsidRPr="00A35F40" w:rsidRDefault="006C076B" w:rsidP="00821159">
                  <w:pPr>
                    <w:spacing w:line="276" w:lineRule="auto"/>
                    <w:jc w:val="both"/>
                    <w:rPr>
                      <w:sz w:val="24"/>
                      <w:szCs w:val="24"/>
                    </w:rPr>
                  </w:pPr>
                  <w:r w:rsidRPr="00A35F40">
                    <w:rPr>
                      <w:sz w:val="24"/>
                      <w:szCs w:val="24"/>
                    </w:rPr>
                    <w:t xml:space="preserve">Ознакомление с правилами безопасного поведения при переходе через дорогу   по пешеходному переходу, светофором и правилами поведения на улице: разговаривать негромко, соблюдать чистоту. </w:t>
                  </w:r>
                </w:p>
                <w:p w14:paraId="79640DC2" w14:textId="77777777" w:rsidR="006C076B" w:rsidRPr="00A35F40" w:rsidRDefault="006C076B" w:rsidP="00821159">
                  <w:pPr>
                    <w:spacing w:line="276" w:lineRule="auto"/>
                    <w:jc w:val="both"/>
                    <w:rPr>
                      <w:sz w:val="24"/>
                      <w:szCs w:val="24"/>
                    </w:rPr>
                  </w:pPr>
                  <w:r w:rsidRPr="00A35F40">
                    <w:rPr>
                      <w:sz w:val="24"/>
                      <w:szCs w:val="24"/>
                    </w:rPr>
                    <w:t xml:space="preserve">Передача детям знаний о доступных их пониманию опасных ситуациях, происходящих дома, в детском саду и на улицах родного города. </w:t>
                  </w:r>
                </w:p>
                <w:p w14:paraId="0E70C6D0" w14:textId="77777777" w:rsidR="006C076B" w:rsidRPr="00A35F40" w:rsidRDefault="006C076B" w:rsidP="00821159">
                  <w:pPr>
                    <w:spacing w:line="276" w:lineRule="auto"/>
                    <w:jc w:val="both"/>
                    <w:rPr>
                      <w:sz w:val="24"/>
                      <w:szCs w:val="24"/>
                    </w:rPr>
                  </w:pPr>
                  <w:r w:rsidRPr="00A35F40">
                    <w:rPr>
                      <w:sz w:val="24"/>
                      <w:szCs w:val="24"/>
                    </w:rPr>
                    <w:t>Формирование элементарных представлений о некоторых растениях, о домашних и диких животных родного края.</w:t>
                  </w:r>
                </w:p>
              </w:tc>
            </w:tr>
            <w:tr w:rsidR="006C076B" w:rsidRPr="00A35F40" w14:paraId="4C179C9A" w14:textId="77777777" w:rsidTr="00821159">
              <w:trPr>
                <w:trHeight w:val="19"/>
              </w:trPr>
              <w:tc>
                <w:tcPr>
                  <w:tcW w:w="5000" w:type="pct"/>
                  <w:tcBorders>
                    <w:top w:val="single" w:sz="4" w:space="0" w:color="auto"/>
                    <w:bottom w:val="single" w:sz="4" w:space="0" w:color="auto"/>
                  </w:tcBorders>
                </w:tcPr>
                <w:p w14:paraId="4FBACB57" w14:textId="77777777" w:rsidR="006C076B" w:rsidRPr="00A35F40" w:rsidRDefault="006C076B" w:rsidP="00821159">
                  <w:pPr>
                    <w:spacing w:line="276" w:lineRule="auto"/>
                    <w:jc w:val="both"/>
                    <w:rPr>
                      <w:b/>
                      <w:i/>
                      <w:sz w:val="24"/>
                      <w:szCs w:val="24"/>
                    </w:rPr>
                  </w:pPr>
                  <w:r w:rsidRPr="00A35F40">
                    <w:rPr>
                      <w:b/>
                      <w:i/>
                      <w:sz w:val="24"/>
                      <w:szCs w:val="24"/>
                    </w:rPr>
                    <w:t>Речевое развитие</w:t>
                  </w:r>
                </w:p>
              </w:tc>
            </w:tr>
            <w:tr w:rsidR="006C076B" w:rsidRPr="00A35F40" w14:paraId="154EF9C3" w14:textId="77777777" w:rsidTr="00821159">
              <w:trPr>
                <w:trHeight w:val="29"/>
              </w:trPr>
              <w:tc>
                <w:tcPr>
                  <w:tcW w:w="5000" w:type="pct"/>
                </w:tcPr>
                <w:p w14:paraId="40DF8B2C" w14:textId="77777777" w:rsidR="006C076B" w:rsidRPr="00A35F40" w:rsidRDefault="006C076B" w:rsidP="00821159">
                  <w:pPr>
                    <w:spacing w:line="276" w:lineRule="auto"/>
                    <w:jc w:val="both"/>
                    <w:rPr>
                      <w:sz w:val="24"/>
                      <w:szCs w:val="24"/>
                    </w:rPr>
                  </w:pPr>
                  <w:r w:rsidRPr="00A35F40">
                    <w:rPr>
                      <w:sz w:val="24"/>
                      <w:szCs w:val="24"/>
                    </w:rPr>
                    <w:t xml:space="preserve">Развитие всех компонентов устной речи. </w:t>
                  </w:r>
                </w:p>
                <w:p w14:paraId="5AEAFEE9" w14:textId="77777777" w:rsidR="006C076B" w:rsidRPr="00A35F40" w:rsidRDefault="006C076B" w:rsidP="00821159">
                  <w:pPr>
                    <w:spacing w:line="276" w:lineRule="auto"/>
                    <w:jc w:val="both"/>
                    <w:rPr>
                      <w:sz w:val="24"/>
                      <w:szCs w:val="24"/>
                    </w:rPr>
                  </w:pPr>
                  <w:r w:rsidRPr="00A35F40">
                    <w:rPr>
                      <w:sz w:val="24"/>
                      <w:szCs w:val="24"/>
                    </w:rPr>
                    <w:t xml:space="preserve">Практическое овладение воспитанниками нормами речи родного языка. </w:t>
                  </w:r>
                </w:p>
                <w:p w14:paraId="04420804" w14:textId="77777777" w:rsidR="006C076B" w:rsidRPr="00A35F40" w:rsidRDefault="006C076B" w:rsidP="00821159">
                  <w:pPr>
                    <w:spacing w:line="276" w:lineRule="auto"/>
                    <w:jc w:val="both"/>
                    <w:rPr>
                      <w:sz w:val="24"/>
                      <w:szCs w:val="24"/>
                    </w:rPr>
                  </w:pPr>
                  <w:r w:rsidRPr="00A35F40">
                    <w:rPr>
                      <w:sz w:val="24"/>
                      <w:szCs w:val="24"/>
                    </w:rPr>
                    <w:t xml:space="preserve">Развитие свободного общения с взрослыми на родном языке. </w:t>
                  </w:r>
                </w:p>
                <w:p w14:paraId="743A2CFC" w14:textId="77777777" w:rsidR="006C076B" w:rsidRPr="00A35F40" w:rsidRDefault="006C076B" w:rsidP="00821159">
                  <w:pPr>
                    <w:spacing w:line="276" w:lineRule="auto"/>
                    <w:jc w:val="both"/>
                    <w:rPr>
                      <w:sz w:val="24"/>
                      <w:szCs w:val="24"/>
                    </w:rPr>
                  </w:pPr>
                  <w:r w:rsidRPr="00A35F40">
                    <w:rPr>
                      <w:sz w:val="24"/>
                      <w:szCs w:val="24"/>
                    </w:rPr>
                    <w:t xml:space="preserve">Ознакомление с образцами татарского фольклора: потешками, </w:t>
                  </w:r>
                  <w:proofErr w:type="spellStart"/>
                  <w:r w:rsidRPr="00A35F40">
                    <w:rPr>
                      <w:sz w:val="24"/>
                      <w:szCs w:val="24"/>
                    </w:rPr>
                    <w:t>закличками</w:t>
                  </w:r>
                  <w:proofErr w:type="spellEnd"/>
                  <w:r w:rsidRPr="00A35F40">
                    <w:rPr>
                      <w:sz w:val="24"/>
                      <w:szCs w:val="24"/>
                    </w:rPr>
                    <w:t xml:space="preserve">, пальчиковыми играми, сказками. </w:t>
                  </w:r>
                </w:p>
                <w:p w14:paraId="76DCADD7" w14:textId="77777777" w:rsidR="006C076B" w:rsidRPr="00A35F40" w:rsidRDefault="006C076B" w:rsidP="00821159">
                  <w:pPr>
                    <w:spacing w:line="276" w:lineRule="auto"/>
                    <w:jc w:val="both"/>
                    <w:rPr>
                      <w:sz w:val="24"/>
                      <w:szCs w:val="24"/>
                    </w:rPr>
                  </w:pPr>
                  <w:r w:rsidRPr="00A35F40">
                    <w:rPr>
                      <w:sz w:val="24"/>
                      <w:szCs w:val="24"/>
                    </w:rPr>
                    <w:t xml:space="preserve">Формирование умений правильного понимания смысла произведений. </w:t>
                  </w:r>
                </w:p>
                <w:p w14:paraId="0B05F956" w14:textId="77777777" w:rsidR="006C076B" w:rsidRPr="00A35F40" w:rsidRDefault="006C076B" w:rsidP="00821159">
                  <w:pPr>
                    <w:spacing w:line="276" w:lineRule="auto"/>
                    <w:jc w:val="both"/>
                    <w:rPr>
                      <w:sz w:val="24"/>
                      <w:szCs w:val="24"/>
                    </w:rPr>
                  </w:pPr>
                  <w:r w:rsidRPr="00A35F40">
                    <w:rPr>
                      <w:sz w:val="24"/>
                      <w:szCs w:val="24"/>
                    </w:rPr>
                    <w:t xml:space="preserve">Воспитание эстетических чувств, побуждение интереса к слушанию сказок, небольших рассказов, стихотворений. </w:t>
                  </w:r>
                </w:p>
                <w:p w14:paraId="7F3AFED4" w14:textId="77777777" w:rsidR="006C076B" w:rsidRPr="00A35F40" w:rsidRDefault="006C076B" w:rsidP="00821159">
                  <w:pPr>
                    <w:spacing w:line="276" w:lineRule="auto"/>
                    <w:jc w:val="both"/>
                    <w:rPr>
                      <w:sz w:val="24"/>
                      <w:szCs w:val="24"/>
                    </w:rPr>
                  </w:pPr>
                  <w:r w:rsidRPr="00A35F40">
                    <w:rPr>
                      <w:sz w:val="24"/>
                      <w:szCs w:val="24"/>
                    </w:rPr>
                    <w:t xml:space="preserve">Воспитание умения слушать сказки, небольшие рассказы, стихи; обучение пониманию смысла произведения; ознакомление детей с прекрасными образцами татарского фольклора. </w:t>
                  </w:r>
                </w:p>
              </w:tc>
            </w:tr>
            <w:tr w:rsidR="006C076B" w:rsidRPr="00A35F40" w14:paraId="04E41310" w14:textId="77777777" w:rsidTr="00821159">
              <w:trPr>
                <w:trHeight w:val="15"/>
              </w:trPr>
              <w:tc>
                <w:tcPr>
                  <w:tcW w:w="5000" w:type="pct"/>
                  <w:tcBorders>
                    <w:top w:val="single" w:sz="4" w:space="0" w:color="auto"/>
                    <w:bottom w:val="single" w:sz="4" w:space="0" w:color="auto"/>
                  </w:tcBorders>
                </w:tcPr>
                <w:p w14:paraId="11D0734D" w14:textId="77777777" w:rsidR="006C076B" w:rsidRPr="00A35F40" w:rsidRDefault="006C076B" w:rsidP="00821159">
                  <w:pPr>
                    <w:pStyle w:val="Default"/>
                    <w:spacing w:line="276" w:lineRule="auto"/>
                    <w:jc w:val="both"/>
                    <w:rPr>
                      <w:b/>
                      <w:bCs/>
                      <w:i/>
                    </w:rPr>
                  </w:pPr>
                  <w:r w:rsidRPr="00A35F40">
                    <w:rPr>
                      <w:b/>
                      <w:bCs/>
                      <w:i/>
                    </w:rPr>
                    <w:t xml:space="preserve">Познавательное развитие </w:t>
                  </w:r>
                </w:p>
              </w:tc>
            </w:tr>
            <w:tr w:rsidR="006C076B" w:rsidRPr="00A35F40" w14:paraId="24054163" w14:textId="77777777" w:rsidTr="00821159">
              <w:trPr>
                <w:trHeight w:val="15"/>
              </w:trPr>
              <w:tc>
                <w:tcPr>
                  <w:tcW w:w="5000" w:type="pct"/>
                </w:tcPr>
                <w:p w14:paraId="3CBC083B" w14:textId="77777777" w:rsidR="006C076B" w:rsidRPr="00A35F40" w:rsidRDefault="006C076B" w:rsidP="00821159">
                  <w:pPr>
                    <w:pStyle w:val="Default"/>
                    <w:spacing w:line="276" w:lineRule="auto"/>
                    <w:jc w:val="both"/>
                  </w:pPr>
                  <w:r w:rsidRPr="00A35F40">
                    <w:t xml:space="preserve">Развитие сенсорной культуры, используя образцы национальной одежды. </w:t>
                  </w:r>
                </w:p>
                <w:p w14:paraId="14949AD9" w14:textId="77777777" w:rsidR="006C076B" w:rsidRPr="00A35F40" w:rsidRDefault="006C076B" w:rsidP="00821159">
                  <w:pPr>
                    <w:pStyle w:val="Default"/>
                    <w:spacing w:line="276" w:lineRule="auto"/>
                    <w:jc w:val="both"/>
                  </w:pPr>
                  <w:r w:rsidRPr="00A35F40">
                    <w:t xml:space="preserve">Расширение знаний детей о своем родном городе – Нижнекамске; воспитание интереса к явлениям родной природы. </w:t>
                  </w:r>
                </w:p>
              </w:tc>
            </w:tr>
            <w:tr w:rsidR="006C076B" w:rsidRPr="00A35F40" w14:paraId="36C77E3A" w14:textId="77777777" w:rsidTr="00821159">
              <w:trPr>
                <w:trHeight w:val="16"/>
              </w:trPr>
              <w:tc>
                <w:tcPr>
                  <w:tcW w:w="5000" w:type="pct"/>
                  <w:tcBorders>
                    <w:top w:val="single" w:sz="4" w:space="0" w:color="auto"/>
                    <w:bottom w:val="single" w:sz="4" w:space="0" w:color="auto"/>
                  </w:tcBorders>
                </w:tcPr>
                <w:p w14:paraId="78AA4289" w14:textId="77777777" w:rsidR="006C076B" w:rsidRPr="00A35F40" w:rsidRDefault="006C076B" w:rsidP="00821159">
                  <w:pPr>
                    <w:pStyle w:val="Default"/>
                    <w:spacing w:line="276" w:lineRule="auto"/>
                    <w:jc w:val="both"/>
                    <w:rPr>
                      <w:b/>
                      <w:bCs/>
                      <w:i/>
                    </w:rPr>
                  </w:pPr>
                  <w:r w:rsidRPr="00A35F40">
                    <w:rPr>
                      <w:b/>
                      <w:bCs/>
                      <w:i/>
                    </w:rPr>
                    <w:t xml:space="preserve">Художественно-эстетическое развитие </w:t>
                  </w:r>
                </w:p>
              </w:tc>
            </w:tr>
            <w:tr w:rsidR="006C076B" w:rsidRPr="00A35F40" w14:paraId="0A6ACA72" w14:textId="77777777" w:rsidTr="00821159">
              <w:trPr>
                <w:trHeight w:val="32"/>
              </w:trPr>
              <w:tc>
                <w:tcPr>
                  <w:tcW w:w="5000" w:type="pct"/>
                </w:tcPr>
                <w:p w14:paraId="1E4245AC" w14:textId="77777777" w:rsidR="006C076B" w:rsidRPr="00A35F40" w:rsidRDefault="006C076B" w:rsidP="00821159">
                  <w:pPr>
                    <w:pStyle w:val="Default"/>
                    <w:spacing w:line="276" w:lineRule="auto"/>
                    <w:jc w:val="both"/>
                  </w:pPr>
                  <w:r w:rsidRPr="00A35F40">
                    <w:t xml:space="preserve">Развитие интереса к национальной татарской музыке; закрепление понятий трех основных музыкальных жанров: песня, танец, марш на основе национального репертуара. </w:t>
                  </w:r>
                </w:p>
                <w:p w14:paraId="6F779FB6" w14:textId="77777777" w:rsidR="006C076B" w:rsidRPr="00A35F40" w:rsidRDefault="006C076B" w:rsidP="00821159">
                  <w:pPr>
                    <w:pStyle w:val="Default"/>
                    <w:spacing w:line="276" w:lineRule="auto"/>
                    <w:jc w:val="both"/>
                  </w:pPr>
                  <w:r w:rsidRPr="00A35F40">
                    <w:lastRenderedPageBreak/>
                    <w:t xml:space="preserve">Использование народных хороводных игр. </w:t>
                  </w:r>
                </w:p>
                <w:p w14:paraId="5B370D37" w14:textId="77777777" w:rsidR="006C076B" w:rsidRPr="00A35F40" w:rsidRDefault="006C076B" w:rsidP="00821159">
                  <w:pPr>
                    <w:pStyle w:val="Default"/>
                    <w:spacing w:line="276" w:lineRule="auto"/>
                    <w:jc w:val="both"/>
                  </w:pPr>
                  <w:r w:rsidRPr="00A35F40">
                    <w:t xml:space="preserve">Формирование интереса татарскому декоративно-прикладному искусству; обучение украшению изделий татарским орнаментом. </w:t>
                  </w:r>
                </w:p>
                <w:p w14:paraId="6A02D9CF" w14:textId="77777777" w:rsidR="006C076B" w:rsidRPr="00A35F40" w:rsidRDefault="006C076B" w:rsidP="00821159">
                  <w:pPr>
                    <w:pStyle w:val="Default"/>
                    <w:spacing w:line="276" w:lineRule="auto"/>
                    <w:jc w:val="both"/>
                  </w:pPr>
                  <w:r w:rsidRPr="00A35F40">
                    <w:t xml:space="preserve">Использование узоров «Листья», «Тюльпан», в ИЗО деятельности. </w:t>
                  </w:r>
                </w:p>
              </w:tc>
            </w:tr>
          </w:tbl>
          <w:p w14:paraId="3DE52EA3" w14:textId="77777777" w:rsidR="006C076B" w:rsidRPr="00A35F40" w:rsidRDefault="006C076B" w:rsidP="00821159">
            <w:pPr>
              <w:pStyle w:val="Default"/>
              <w:spacing w:line="276" w:lineRule="auto"/>
              <w:jc w:val="both"/>
              <w:rPr>
                <w:b/>
                <w:bCs/>
              </w:rPr>
            </w:pPr>
          </w:p>
        </w:tc>
      </w:tr>
    </w:tbl>
    <w:p w14:paraId="1D4A3C6D" w14:textId="77777777" w:rsidR="006C076B" w:rsidRDefault="006C076B" w:rsidP="006C076B">
      <w:pPr>
        <w:pStyle w:val="Default"/>
        <w:rPr>
          <w:b/>
          <w:bCs/>
          <w:sz w:val="28"/>
          <w:szCs w:val="28"/>
        </w:rPr>
      </w:pPr>
    </w:p>
    <w:p w14:paraId="43FCDC31" w14:textId="77777777" w:rsidR="006C076B" w:rsidRPr="00A35F40" w:rsidRDefault="006C076B" w:rsidP="006C076B">
      <w:pPr>
        <w:pStyle w:val="Default"/>
        <w:rPr>
          <w:sz w:val="28"/>
          <w:szCs w:val="28"/>
        </w:rPr>
      </w:pPr>
      <w:r w:rsidRPr="00CC13C5">
        <w:rPr>
          <w:b/>
          <w:bCs/>
          <w:sz w:val="28"/>
          <w:szCs w:val="28"/>
        </w:rPr>
        <w:t>Комплексно-тематическое планирование</w:t>
      </w:r>
      <w:r>
        <w:rPr>
          <w:sz w:val="28"/>
          <w:szCs w:val="28"/>
        </w:rPr>
        <w:t xml:space="preserve"> </w:t>
      </w:r>
      <w:proofErr w:type="spellStart"/>
      <w:r w:rsidRPr="00CC13C5">
        <w:rPr>
          <w:b/>
          <w:bCs/>
          <w:sz w:val="28"/>
          <w:szCs w:val="28"/>
        </w:rPr>
        <w:t>психолого</w:t>
      </w:r>
      <w:proofErr w:type="spellEnd"/>
      <w:r w:rsidRPr="00CC13C5">
        <w:rPr>
          <w:b/>
          <w:bCs/>
          <w:sz w:val="28"/>
          <w:szCs w:val="28"/>
        </w:rPr>
        <w:t xml:space="preserve"> - педагогической работы во 2 младшей группе</w:t>
      </w:r>
    </w:p>
    <w:tbl>
      <w:tblPr>
        <w:tblW w:w="511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94"/>
        <w:gridCol w:w="2118"/>
        <w:gridCol w:w="6244"/>
      </w:tblGrid>
      <w:tr w:rsidR="006C076B" w:rsidRPr="00A35F40" w14:paraId="6C8F003B" w14:textId="77777777" w:rsidTr="00821159">
        <w:trPr>
          <w:trHeight w:val="109"/>
        </w:trPr>
        <w:tc>
          <w:tcPr>
            <w:tcW w:w="2014" w:type="pct"/>
            <w:gridSpan w:val="2"/>
          </w:tcPr>
          <w:p w14:paraId="56981F4A" w14:textId="77777777" w:rsidR="006C076B" w:rsidRPr="00A35F40" w:rsidRDefault="006C076B" w:rsidP="00821159">
            <w:pPr>
              <w:pStyle w:val="Default"/>
              <w:spacing w:line="276" w:lineRule="auto"/>
              <w:jc w:val="both"/>
            </w:pPr>
            <w:r w:rsidRPr="00A35F40">
              <w:t xml:space="preserve">Месяц </w:t>
            </w:r>
          </w:p>
        </w:tc>
        <w:tc>
          <w:tcPr>
            <w:tcW w:w="2986" w:type="pct"/>
          </w:tcPr>
          <w:p w14:paraId="24F52B68" w14:textId="77777777" w:rsidR="006C076B" w:rsidRPr="00A35F40" w:rsidRDefault="006C076B" w:rsidP="00821159">
            <w:pPr>
              <w:pStyle w:val="Default"/>
              <w:spacing w:line="276" w:lineRule="auto"/>
              <w:jc w:val="both"/>
            </w:pPr>
            <w:r w:rsidRPr="00A35F40">
              <w:t xml:space="preserve">Содержание </w:t>
            </w:r>
          </w:p>
        </w:tc>
      </w:tr>
      <w:tr w:rsidR="006C076B" w:rsidRPr="00A35F40" w14:paraId="7EC3FFDA" w14:textId="77777777" w:rsidTr="00821159">
        <w:trPr>
          <w:trHeight w:val="107"/>
        </w:trPr>
        <w:tc>
          <w:tcPr>
            <w:tcW w:w="5000" w:type="pct"/>
            <w:gridSpan w:val="3"/>
          </w:tcPr>
          <w:p w14:paraId="4508D444" w14:textId="77777777" w:rsidR="006C076B" w:rsidRPr="00A35F40" w:rsidRDefault="006C076B" w:rsidP="00821159">
            <w:pPr>
              <w:pStyle w:val="Default"/>
              <w:spacing w:line="276" w:lineRule="auto"/>
              <w:jc w:val="both"/>
            </w:pPr>
            <w:r w:rsidRPr="00A35F40">
              <w:rPr>
                <w:b/>
                <w:bCs/>
              </w:rPr>
              <w:t>Нижнекамск, Татарстан</w:t>
            </w:r>
          </w:p>
        </w:tc>
      </w:tr>
      <w:tr w:rsidR="006C076B" w:rsidRPr="00A35F40" w14:paraId="68860AA2" w14:textId="77777777" w:rsidTr="00821159">
        <w:trPr>
          <w:trHeight w:val="247"/>
        </w:trPr>
        <w:tc>
          <w:tcPr>
            <w:tcW w:w="1001" w:type="pct"/>
          </w:tcPr>
          <w:p w14:paraId="403B5584" w14:textId="77777777" w:rsidR="006C076B" w:rsidRPr="00A35F40" w:rsidRDefault="006C076B" w:rsidP="00821159">
            <w:pPr>
              <w:pStyle w:val="Default"/>
              <w:spacing w:line="276" w:lineRule="auto"/>
              <w:jc w:val="both"/>
              <w:rPr>
                <w:b/>
                <w:i/>
              </w:rPr>
            </w:pPr>
            <w:r w:rsidRPr="00A35F40">
              <w:rPr>
                <w:b/>
                <w:i/>
              </w:rPr>
              <w:t xml:space="preserve">Сентябрь - май </w:t>
            </w:r>
          </w:p>
        </w:tc>
        <w:tc>
          <w:tcPr>
            <w:tcW w:w="3999" w:type="pct"/>
            <w:gridSpan w:val="2"/>
          </w:tcPr>
          <w:p w14:paraId="3F4C8497" w14:textId="77777777" w:rsidR="006C076B" w:rsidRPr="00A35F40" w:rsidRDefault="006C076B" w:rsidP="00821159">
            <w:pPr>
              <w:pStyle w:val="Default"/>
              <w:spacing w:line="276" w:lineRule="auto"/>
              <w:jc w:val="both"/>
            </w:pPr>
            <w:r w:rsidRPr="00A35F40">
              <w:rPr>
                <w:b/>
                <w:bCs/>
                <w:i/>
                <w:iCs/>
              </w:rPr>
              <w:t xml:space="preserve">Физическое развитие: </w:t>
            </w:r>
          </w:p>
          <w:p w14:paraId="75877450" w14:textId="77777777" w:rsidR="006C076B" w:rsidRPr="00A35F40" w:rsidRDefault="006C076B" w:rsidP="00821159">
            <w:pPr>
              <w:pStyle w:val="Default"/>
              <w:spacing w:line="276" w:lineRule="auto"/>
              <w:jc w:val="both"/>
            </w:pPr>
            <w:r w:rsidRPr="00A35F40">
              <w:rPr>
                <w:b/>
                <w:bCs/>
              </w:rPr>
              <w:t>Игры: «</w:t>
            </w:r>
            <w:proofErr w:type="spellStart"/>
            <w:r w:rsidRPr="00A35F40">
              <w:rPr>
                <w:b/>
                <w:bCs/>
              </w:rPr>
              <w:t>Т</w:t>
            </w:r>
            <w:r w:rsidRPr="00A35F40">
              <w:t>үбәтәй</w:t>
            </w:r>
            <w:proofErr w:type="spellEnd"/>
            <w:r w:rsidRPr="00A35F40">
              <w:t>», «</w:t>
            </w:r>
            <w:proofErr w:type="spellStart"/>
            <w:r w:rsidRPr="00A35F40">
              <w:t>Маэмай</w:t>
            </w:r>
            <w:proofErr w:type="spellEnd"/>
            <w:r w:rsidRPr="00A35F40">
              <w:t xml:space="preserve">», «Ак </w:t>
            </w:r>
            <w:proofErr w:type="spellStart"/>
            <w:r w:rsidRPr="00A35F40">
              <w:t>куянкай</w:t>
            </w:r>
            <w:proofErr w:type="spellEnd"/>
            <w:r w:rsidRPr="00A35F40">
              <w:t>», «</w:t>
            </w:r>
            <w:proofErr w:type="spellStart"/>
            <w:r w:rsidRPr="00A35F40">
              <w:t>Кояш</w:t>
            </w:r>
            <w:proofErr w:type="spellEnd"/>
            <w:r w:rsidRPr="00A35F40">
              <w:t xml:space="preserve"> </w:t>
            </w:r>
            <w:proofErr w:type="spellStart"/>
            <w:r w:rsidRPr="00A35F40">
              <w:t>һәм</w:t>
            </w:r>
            <w:proofErr w:type="spellEnd"/>
            <w:r w:rsidRPr="00A35F40">
              <w:t xml:space="preserve"> </w:t>
            </w:r>
            <w:proofErr w:type="spellStart"/>
            <w:r w:rsidRPr="00A35F40">
              <w:t>яңгыр</w:t>
            </w:r>
            <w:proofErr w:type="spellEnd"/>
            <w:r w:rsidRPr="00A35F40">
              <w:t xml:space="preserve">». </w:t>
            </w:r>
          </w:p>
        </w:tc>
      </w:tr>
      <w:tr w:rsidR="006C076B" w:rsidRPr="00A35F40" w14:paraId="13CF7F1C" w14:textId="77777777" w:rsidTr="00821159">
        <w:trPr>
          <w:trHeight w:val="247"/>
        </w:trPr>
        <w:tc>
          <w:tcPr>
            <w:tcW w:w="1001" w:type="pct"/>
          </w:tcPr>
          <w:p w14:paraId="7952E681" w14:textId="77777777" w:rsidR="006C076B" w:rsidRPr="00A35F40" w:rsidRDefault="006C076B" w:rsidP="00821159">
            <w:pPr>
              <w:pStyle w:val="Default"/>
              <w:spacing w:line="276" w:lineRule="auto"/>
              <w:jc w:val="both"/>
            </w:pPr>
          </w:p>
        </w:tc>
        <w:tc>
          <w:tcPr>
            <w:tcW w:w="3999" w:type="pct"/>
            <w:gridSpan w:val="2"/>
          </w:tcPr>
          <w:tbl>
            <w:tblPr>
              <w:tblW w:w="0" w:type="auto"/>
              <w:tblBorders>
                <w:top w:val="nil"/>
                <w:left w:val="nil"/>
                <w:bottom w:val="nil"/>
                <w:right w:val="nil"/>
              </w:tblBorders>
              <w:tblLook w:val="0000" w:firstRow="0" w:lastRow="0" w:firstColumn="0" w:lastColumn="0" w:noHBand="0" w:noVBand="0"/>
            </w:tblPr>
            <w:tblGrid>
              <w:gridCol w:w="8146"/>
            </w:tblGrid>
            <w:tr w:rsidR="006C076B" w:rsidRPr="00A35F40" w14:paraId="4946120E" w14:textId="77777777" w:rsidTr="00821159">
              <w:trPr>
                <w:trHeight w:val="385"/>
              </w:trPr>
              <w:tc>
                <w:tcPr>
                  <w:tcW w:w="8342" w:type="dxa"/>
                </w:tcPr>
                <w:p w14:paraId="7C61D427" w14:textId="77777777" w:rsidR="006C076B" w:rsidRPr="00A35F40" w:rsidRDefault="006C076B" w:rsidP="00821159">
                  <w:pPr>
                    <w:pStyle w:val="Default"/>
                    <w:spacing w:line="276" w:lineRule="auto"/>
                    <w:jc w:val="both"/>
                  </w:pPr>
                  <w:r w:rsidRPr="00A35F40">
                    <w:rPr>
                      <w:b/>
                      <w:bCs/>
                      <w:i/>
                      <w:iCs/>
                    </w:rPr>
                    <w:t>Социально-коммуникативное развитие</w:t>
                  </w:r>
                  <w:r w:rsidRPr="00A35F40">
                    <w:rPr>
                      <w:i/>
                      <w:iCs/>
                    </w:rPr>
                    <w:t xml:space="preserve">: </w:t>
                  </w:r>
                </w:p>
                <w:p w14:paraId="5014CE95" w14:textId="77777777" w:rsidR="006C076B" w:rsidRPr="00A35F40" w:rsidRDefault="006C076B" w:rsidP="00821159">
                  <w:pPr>
                    <w:pStyle w:val="Default"/>
                    <w:spacing w:line="276" w:lineRule="auto"/>
                    <w:jc w:val="both"/>
                  </w:pPr>
                  <w:r w:rsidRPr="00A35F40">
                    <w:rPr>
                      <w:b/>
                      <w:bCs/>
                    </w:rPr>
                    <w:t xml:space="preserve">Беседы: </w:t>
                  </w:r>
                  <w:r w:rsidRPr="00A35F40">
                    <w:t xml:space="preserve">«С кем я живу», «О мамах и папах». Рассматривание альбомов «Моя семья», «Труд взрослых в семье». Экскурсия «Хорошо у нас в саду». </w:t>
                  </w:r>
                </w:p>
              </w:tc>
            </w:tr>
            <w:tr w:rsidR="006C076B" w:rsidRPr="00A35F40" w14:paraId="4B6B065E" w14:textId="77777777" w:rsidTr="00821159">
              <w:trPr>
                <w:trHeight w:val="932"/>
              </w:trPr>
              <w:tc>
                <w:tcPr>
                  <w:tcW w:w="8342" w:type="dxa"/>
                </w:tcPr>
                <w:p w14:paraId="202F7A74" w14:textId="77777777" w:rsidR="006C076B" w:rsidRPr="00A35F40" w:rsidRDefault="006C076B" w:rsidP="00821159">
                  <w:pPr>
                    <w:pStyle w:val="Default"/>
                    <w:spacing w:line="276" w:lineRule="auto"/>
                    <w:jc w:val="both"/>
                  </w:pPr>
                  <w:r w:rsidRPr="00A35F40">
                    <w:rPr>
                      <w:b/>
                      <w:bCs/>
                      <w:i/>
                      <w:iCs/>
                    </w:rPr>
                    <w:t xml:space="preserve">Познавательное и речевое развитие: </w:t>
                  </w:r>
                </w:p>
                <w:p w14:paraId="58798609" w14:textId="77777777" w:rsidR="006C076B" w:rsidRPr="00A35F40" w:rsidRDefault="006C076B" w:rsidP="00821159">
                  <w:pPr>
                    <w:pStyle w:val="Default"/>
                    <w:spacing w:line="276" w:lineRule="auto"/>
                    <w:jc w:val="both"/>
                  </w:pPr>
                  <w:r w:rsidRPr="00A35F40">
                    <w:rPr>
                      <w:b/>
                      <w:bCs/>
                    </w:rPr>
                    <w:t xml:space="preserve">Сказки: </w:t>
                  </w:r>
                  <w:r w:rsidRPr="00A35F40">
                    <w:t xml:space="preserve">«Медведь и дед», «Кто что любит?», пер. </w:t>
                  </w:r>
                  <w:proofErr w:type="spellStart"/>
                  <w:r w:rsidRPr="00A35F40">
                    <w:t>Р.Ахмета</w:t>
                  </w:r>
                  <w:proofErr w:type="spellEnd"/>
                  <w:r w:rsidRPr="00A35F40">
                    <w:t xml:space="preserve">. </w:t>
                  </w:r>
                </w:p>
                <w:p w14:paraId="4917F590" w14:textId="77777777" w:rsidR="006C076B" w:rsidRPr="00A35F40" w:rsidRDefault="006C076B" w:rsidP="00821159">
                  <w:pPr>
                    <w:pStyle w:val="Default"/>
                    <w:spacing w:line="276" w:lineRule="auto"/>
                    <w:jc w:val="both"/>
                  </w:pPr>
                  <w:r w:rsidRPr="00A35F40">
                    <w:rPr>
                      <w:b/>
                      <w:bCs/>
                    </w:rPr>
                    <w:t xml:space="preserve">Поэзия: </w:t>
                  </w:r>
                  <w:r w:rsidRPr="00A35F40">
                    <w:t xml:space="preserve">А. </w:t>
                  </w:r>
                  <w:proofErr w:type="spellStart"/>
                  <w:r w:rsidRPr="00A35F40">
                    <w:t>Ерикеев</w:t>
                  </w:r>
                  <w:proofErr w:type="spellEnd"/>
                  <w:r w:rsidRPr="00A35F40">
                    <w:t xml:space="preserve"> «Осень наступила...», пер Л. Гинзбурга; М. </w:t>
                  </w:r>
                  <w:proofErr w:type="spellStart"/>
                  <w:r w:rsidRPr="00A35F40">
                    <w:t>Джалиль</w:t>
                  </w:r>
                  <w:proofErr w:type="spellEnd"/>
                  <w:r w:rsidRPr="00A35F40">
                    <w:t xml:space="preserve"> «Кукушка»; «Мой пес»; </w:t>
                  </w:r>
                  <w:proofErr w:type="spellStart"/>
                  <w:r w:rsidRPr="00A35F40">
                    <w:t>Г.Тукай</w:t>
                  </w:r>
                  <w:proofErr w:type="spellEnd"/>
                  <w:r w:rsidRPr="00A35F40">
                    <w:t xml:space="preserve"> «Наша семья», «Когда это бывает?». </w:t>
                  </w:r>
                </w:p>
                <w:p w14:paraId="37347D8A" w14:textId="77777777" w:rsidR="006C076B" w:rsidRPr="00A35F40" w:rsidRDefault="006C076B" w:rsidP="00821159">
                  <w:pPr>
                    <w:pStyle w:val="Default"/>
                    <w:spacing w:line="276" w:lineRule="auto"/>
                    <w:jc w:val="both"/>
                  </w:pPr>
                  <w:r w:rsidRPr="00A35F40">
                    <w:rPr>
                      <w:b/>
                      <w:bCs/>
                    </w:rPr>
                    <w:t xml:space="preserve">Проза: </w:t>
                  </w:r>
                  <w:r w:rsidRPr="00A35F40">
                    <w:t xml:space="preserve">А. </w:t>
                  </w:r>
                  <w:proofErr w:type="spellStart"/>
                  <w:r w:rsidRPr="00A35F40">
                    <w:t>Алиш</w:t>
                  </w:r>
                  <w:proofErr w:type="spellEnd"/>
                  <w:r w:rsidRPr="00A35F40">
                    <w:t xml:space="preserve"> «Два петуха</w:t>
                  </w:r>
                  <w:r w:rsidRPr="00A35F40">
                    <w:rPr>
                      <w:b/>
                      <w:bCs/>
                    </w:rPr>
                    <w:t xml:space="preserve">». </w:t>
                  </w:r>
                </w:p>
                <w:p w14:paraId="73C0E402" w14:textId="77777777" w:rsidR="006C076B" w:rsidRPr="00A35F40" w:rsidRDefault="006C076B" w:rsidP="00821159">
                  <w:pPr>
                    <w:pStyle w:val="Default"/>
                    <w:spacing w:line="276" w:lineRule="auto"/>
                    <w:jc w:val="both"/>
                  </w:pPr>
                  <w:r w:rsidRPr="00A35F40">
                    <w:rPr>
                      <w:b/>
                      <w:bCs/>
                    </w:rPr>
                    <w:t xml:space="preserve">Для заучивания наизусть: </w:t>
                  </w:r>
                </w:p>
                <w:p w14:paraId="49F80881" w14:textId="77777777" w:rsidR="006C076B" w:rsidRPr="00A35F40" w:rsidRDefault="006C076B" w:rsidP="00821159">
                  <w:pPr>
                    <w:pStyle w:val="Default"/>
                    <w:spacing w:line="276" w:lineRule="auto"/>
                    <w:jc w:val="both"/>
                  </w:pPr>
                  <w:r w:rsidRPr="00A35F40">
                    <w:t>«Этот палец-де</w:t>
                  </w:r>
                  <w:r w:rsidRPr="00A35F40">
                    <w:cr/>
                    <w:t xml:space="preserve">ушка…», Р. </w:t>
                  </w:r>
                  <w:proofErr w:type="spellStart"/>
                  <w:r w:rsidRPr="00A35F40">
                    <w:t>Миннуллин</w:t>
                  </w:r>
                  <w:proofErr w:type="spellEnd"/>
                  <w:r w:rsidRPr="00A35F40">
                    <w:t xml:space="preserve"> «Падает снег». </w:t>
                  </w:r>
                </w:p>
              </w:tc>
            </w:tr>
            <w:tr w:rsidR="006C076B" w:rsidRPr="00A35F40" w14:paraId="29043BDA" w14:textId="77777777" w:rsidTr="00821159">
              <w:trPr>
                <w:trHeight w:val="711"/>
              </w:trPr>
              <w:tc>
                <w:tcPr>
                  <w:tcW w:w="8342" w:type="dxa"/>
                </w:tcPr>
                <w:p w14:paraId="63E02541" w14:textId="77777777" w:rsidR="006C076B" w:rsidRPr="00A35F40" w:rsidRDefault="006C076B" w:rsidP="00821159">
                  <w:pPr>
                    <w:pStyle w:val="Default"/>
                    <w:spacing w:line="276" w:lineRule="auto"/>
                    <w:jc w:val="both"/>
                  </w:pPr>
                  <w:r w:rsidRPr="00A35F40">
                    <w:rPr>
                      <w:b/>
                      <w:bCs/>
                      <w:i/>
                      <w:iCs/>
                    </w:rPr>
                    <w:t>Художественно-эстетическое развитие</w:t>
                  </w:r>
                  <w:r w:rsidRPr="00A35F40">
                    <w:rPr>
                      <w:b/>
                      <w:bCs/>
                    </w:rPr>
                    <w:t xml:space="preserve">: </w:t>
                  </w:r>
                </w:p>
                <w:p w14:paraId="2902180A" w14:textId="77777777" w:rsidR="006C076B" w:rsidRPr="00A35F40" w:rsidRDefault="006C076B" w:rsidP="00821159">
                  <w:pPr>
                    <w:pStyle w:val="Default"/>
                    <w:spacing w:line="276" w:lineRule="auto"/>
                    <w:jc w:val="both"/>
                  </w:pPr>
                  <w:r w:rsidRPr="00A35F40">
                    <w:rPr>
                      <w:b/>
                      <w:bCs/>
                    </w:rPr>
                    <w:t xml:space="preserve">Музыка: Песенки, потешки, </w:t>
                  </w:r>
                  <w:proofErr w:type="spellStart"/>
                  <w:r w:rsidRPr="00A35F40">
                    <w:rPr>
                      <w:b/>
                      <w:bCs/>
                    </w:rPr>
                    <w:t>заклички</w:t>
                  </w:r>
                  <w:proofErr w:type="spellEnd"/>
                  <w:r w:rsidRPr="00A35F40">
                    <w:rPr>
                      <w:b/>
                      <w:bCs/>
                    </w:rPr>
                    <w:t xml:space="preserve">. </w:t>
                  </w:r>
                  <w:r w:rsidRPr="00A35F40">
                    <w:t>«Баю-</w:t>
                  </w:r>
                  <w:proofErr w:type="spellStart"/>
                  <w:r w:rsidRPr="00A35F40">
                    <w:t>баюшки</w:t>
                  </w:r>
                  <w:proofErr w:type="spellEnd"/>
                  <w:r w:rsidRPr="00A35F40">
                    <w:t xml:space="preserve">…», пер. Э. </w:t>
                  </w:r>
                  <w:proofErr w:type="spellStart"/>
                  <w:r w:rsidRPr="00A35F40">
                    <w:t>Каюмовой</w:t>
                  </w:r>
                  <w:proofErr w:type="spellEnd"/>
                  <w:r w:rsidRPr="00A35F40">
                    <w:t xml:space="preserve">; «Ворона прилетела..» пер. Р. </w:t>
                  </w:r>
                  <w:proofErr w:type="spellStart"/>
                  <w:r w:rsidRPr="00A35F40">
                    <w:t>Ягафарова</w:t>
                  </w:r>
                  <w:proofErr w:type="spellEnd"/>
                  <w:r w:rsidRPr="00A35F40">
                    <w:t>; «Большие ножки шли по дорожке...», пер. А. Аминова; «Дождик, дождик, лей, лей...»; «Ворона каркает: кар-</w:t>
                  </w:r>
                  <w:proofErr w:type="spellStart"/>
                  <w:r w:rsidRPr="00A35F40">
                    <w:t>карр</w:t>
                  </w:r>
                  <w:proofErr w:type="spellEnd"/>
                  <w:r w:rsidRPr="00A35F40">
                    <w:t xml:space="preserve">..», пер. Р. </w:t>
                  </w:r>
                  <w:proofErr w:type="spellStart"/>
                  <w:r w:rsidRPr="00A35F40">
                    <w:t>Ягафарова</w:t>
                  </w:r>
                  <w:proofErr w:type="spellEnd"/>
                  <w:r w:rsidRPr="00A35F40">
                    <w:t>. Хоровод «</w:t>
                  </w:r>
                  <w:proofErr w:type="spellStart"/>
                  <w:r w:rsidRPr="00A35F40">
                    <w:t>Күрсәт</w:t>
                  </w:r>
                  <w:proofErr w:type="spellEnd"/>
                  <w:r w:rsidRPr="00A35F40">
                    <w:t xml:space="preserve"> </w:t>
                  </w:r>
                  <w:proofErr w:type="spellStart"/>
                  <w:r w:rsidRPr="00A35F40">
                    <w:t>әле</w:t>
                  </w:r>
                  <w:proofErr w:type="spellEnd"/>
                  <w:r w:rsidRPr="00A35F40">
                    <w:t xml:space="preserve"> </w:t>
                  </w:r>
                  <w:proofErr w:type="spellStart"/>
                  <w:r w:rsidRPr="00A35F40">
                    <w:t>үскәнем</w:t>
                  </w:r>
                  <w:proofErr w:type="spellEnd"/>
                  <w:r w:rsidRPr="00A35F40">
                    <w:t>», «</w:t>
                  </w:r>
                  <w:proofErr w:type="spellStart"/>
                  <w:r w:rsidRPr="00A35F40">
                    <w:t>Әпипә</w:t>
                  </w:r>
                  <w:proofErr w:type="spellEnd"/>
                  <w:r w:rsidRPr="00A35F40">
                    <w:t xml:space="preserve">». Наблюдение за проведением праздников. </w:t>
                  </w:r>
                </w:p>
                <w:p w14:paraId="506100E9" w14:textId="77777777" w:rsidR="006C076B" w:rsidRPr="00A35F40" w:rsidRDefault="006C076B" w:rsidP="00821159">
                  <w:pPr>
                    <w:pStyle w:val="Default"/>
                    <w:spacing w:line="276" w:lineRule="auto"/>
                    <w:jc w:val="both"/>
                  </w:pPr>
                  <w:r w:rsidRPr="00A35F40">
                    <w:rPr>
                      <w:b/>
                      <w:bCs/>
                    </w:rPr>
                    <w:t xml:space="preserve">ИЗО деятельность: </w:t>
                  </w:r>
                </w:p>
                <w:p w14:paraId="346CDD36" w14:textId="77777777" w:rsidR="006C076B" w:rsidRPr="00A35F40" w:rsidRDefault="006C076B" w:rsidP="00821159">
                  <w:pPr>
                    <w:pStyle w:val="Default"/>
                    <w:spacing w:line="276" w:lineRule="auto"/>
                    <w:jc w:val="both"/>
                  </w:pPr>
                  <w:r w:rsidRPr="00A35F40">
                    <w:rPr>
                      <w:b/>
                      <w:bCs/>
                    </w:rPr>
                    <w:t xml:space="preserve">Лепка. </w:t>
                  </w:r>
                  <w:r w:rsidRPr="00A35F40">
                    <w:t xml:space="preserve">Тарелка, пиала. </w:t>
                  </w:r>
                </w:p>
                <w:p w14:paraId="4F6F300A" w14:textId="77777777" w:rsidR="006C076B" w:rsidRPr="00A35F40" w:rsidRDefault="006C076B" w:rsidP="00821159">
                  <w:pPr>
                    <w:pStyle w:val="Default"/>
                    <w:spacing w:line="276" w:lineRule="auto"/>
                    <w:jc w:val="both"/>
                  </w:pPr>
                  <w:r w:rsidRPr="00A35F40">
                    <w:rPr>
                      <w:b/>
                      <w:bCs/>
                    </w:rPr>
                    <w:t xml:space="preserve">Аппликация. </w:t>
                  </w:r>
                  <w:r w:rsidRPr="00A35F40">
                    <w:t xml:space="preserve">«Красивая тарелка». </w:t>
                  </w:r>
                </w:p>
                <w:p w14:paraId="7792DE26" w14:textId="77777777" w:rsidR="006C076B" w:rsidRPr="00A35F40" w:rsidRDefault="006C076B" w:rsidP="00821159">
                  <w:pPr>
                    <w:pStyle w:val="Default"/>
                    <w:spacing w:line="276" w:lineRule="auto"/>
                    <w:jc w:val="both"/>
                  </w:pPr>
                  <w:r w:rsidRPr="00A35F40">
                    <w:rPr>
                      <w:b/>
                      <w:bCs/>
                    </w:rPr>
                    <w:t xml:space="preserve">Рисование. </w:t>
                  </w:r>
                  <w:r w:rsidRPr="00A35F40">
                    <w:t xml:space="preserve">«Узор на платке» (салфетке). </w:t>
                  </w:r>
                </w:p>
                <w:p w14:paraId="586154EF" w14:textId="77777777" w:rsidR="006C076B" w:rsidRPr="00A35F40" w:rsidRDefault="006C076B" w:rsidP="00821159">
                  <w:pPr>
                    <w:pStyle w:val="Default"/>
                    <w:spacing w:line="276" w:lineRule="auto"/>
                    <w:jc w:val="both"/>
                  </w:pPr>
                  <w:r w:rsidRPr="00A35F40">
                    <w:rPr>
                      <w:b/>
                      <w:bCs/>
                    </w:rPr>
                    <w:t xml:space="preserve">Праздники. </w:t>
                  </w:r>
                  <w:r w:rsidRPr="00A35F40">
                    <w:t>«</w:t>
                  </w:r>
                  <w:proofErr w:type="spellStart"/>
                  <w:r w:rsidRPr="00A35F40">
                    <w:t>Сӛмбелә</w:t>
                  </w:r>
                  <w:proofErr w:type="spellEnd"/>
                  <w:r w:rsidRPr="00A35F40">
                    <w:t>», «</w:t>
                  </w:r>
                  <w:proofErr w:type="spellStart"/>
                  <w:r w:rsidRPr="00A35F40">
                    <w:t>Нардуган</w:t>
                  </w:r>
                  <w:proofErr w:type="spellEnd"/>
                  <w:r w:rsidRPr="00A35F40">
                    <w:t>», «</w:t>
                  </w:r>
                  <w:proofErr w:type="spellStart"/>
                  <w:r w:rsidRPr="00A35F40">
                    <w:t>Нәүрүз</w:t>
                  </w:r>
                  <w:proofErr w:type="spellEnd"/>
                  <w:r w:rsidRPr="00A35F40">
                    <w:t xml:space="preserve">», «Сабантуй». </w:t>
                  </w:r>
                </w:p>
              </w:tc>
            </w:tr>
          </w:tbl>
          <w:p w14:paraId="2278EAAC" w14:textId="77777777" w:rsidR="006C076B" w:rsidRPr="00A35F40" w:rsidRDefault="006C076B" w:rsidP="00821159">
            <w:pPr>
              <w:pStyle w:val="Default"/>
              <w:spacing w:line="276" w:lineRule="auto"/>
              <w:jc w:val="both"/>
              <w:rPr>
                <w:b/>
                <w:bCs/>
                <w:i/>
                <w:iCs/>
              </w:rPr>
            </w:pPr>
          </w:p>
        </w:tc>
      </w:tr>
    </w:tbl>
    <w:p w14:paraId="1A4C189C" w14:textId="77777777" w:rsidR="006C076B" w:rsidRPr="00A35F40" w:rsidRDefault="006C076B" w:rsidP="00EC1CEF">
      <w:pPr>
        <w:pStyle w:val="Default"/>
        <w:spacing w:line="276" w:lineRule="auto"/>
        <w:ind w:left="540"/>
        <w:jc w:val="both"/>
        <w:rPr>
          <w:b/>
          <w:bCs/>
        </w:rPr>
      </w:pPr>
    </w:p>
    <w:p w14:paraId="7458DE6D" w14:textId="77777777" w:rsidR="006C076B" w:rsidRPr="00A35F40" w:rsidRDefault="006C076B" w:rsidP="00EC1CEF">
      <w:pPr>
        <w:pStyle w:val="Default"/>
        <w:spacing w:line="276" w:lineRule="auto"/>
        <w:ind w:firstLine="540"/>
        <w:jc w:val="both"/>
      </w:pPr>
      <w:r w:rsidRPr="00A35F40">
        <w:rPr>
          <w:b/>
          <w:bCs/>
        </w:rPr>
        <w:t xml:space="preserve">Средняя группа (4-5 лет) </w:t>
      </w:r>
    </w:p>
    <w:p w14:paraId="1059FFED" w14:textId="77777777" w:rsidR="006C076B" w:rsidRPr="00A35F40" w:rsidRDefault="006C076B" w:rsidP="00EC1CEF">
      <w:pPr>
        <w:pStyle w:val="Default"/>
        <w:spacing w:line="276" w:lineRule="auto"/>
        <w:ind w:firstLine="540"/>
        <w:jc w:val="both"/>
      </w:pPr>
      <w:r w:rsidRPr="00A35F40">
        <w:rPr>
          <w:b/>
          <w:bCs/>
        </w:rPr>
        <w:t xml:space="preserve">Задачи воспитания и обучения: </w:t>
      </w:r>
    </w:p>
    <w:p w14:paraId="67BBD22E" w14:textId="77777777" w:rsidR="006C076B" w:rsidRPr="00A35F40" w:rsidRDefault="006C076B" w:rsidP="00EC1CEF">
      <w:pPr>
        <w:pStyle w:val="Default"/>
        <w:spacing w:line="276" w:lineRule="auto"/>
        <w:ind w:firstLine="540"/>
        <w:jc w:val="both"/>
      </w:pPr>
      <w:r w:rsidRPr="00A35F40">
        <w:t xml:space="preserve">Воспитывать любовь к родному дому, детскому саду, родному краю. Знакомить с достопримечательностями родного города. </w:t>
      </w:r>
    </w:p>
    <w:p w14:paraId="2B7B198F" w14:textId="77777777" w:rsidR="006C076B" w:rsidRPr="00A35F40" w:rsidRDefault="006C076B" w:rsidP="00EC1CEF">
      <w:pPr>
        <w:pStyle w:val="Default"/>
        <w:spacing w:line="276" w:lineRule="auto"/>
        <w:ind w:firstLine="540"/>
        <w:jc w:val="both"/>
        <w:rPr>
          <w:b/>
          <w:bCs/>
        </w:rPr>
      </w:pPr>
      <w:r w:rsidRPr="00A35F40">
        <w:t>Развивать интерес к культурному наследию татарского народа. Знакомить детей с изделиями декоративно-прикладного искусства.</w:t>
      </w:r>
    </w:p>
    <w:p w14:paraId="2C905D8A" w14:textId="77777777" w:rsidR="006C076B" w:rsidRPr="00A35F40" w:rsidRDefault="006C076B" w:rsidP="00EC1CEF">
      <w:pPr>
        <w:pStyle w:val="Default"/>
        <w:spacing w:line="276" w:lineRule="auto"/>
        <w:ind w:firstLine="540"/>
        <w:jc w:val="both"/>
      </w:pPr>
      <w:r w:rsidRPr="00A35F40">
        <w:t>Воспитывать уважительное отношение ко всему, что создано руками предыдущих поколений.</w:t>
      </w:r>
    </w:p>
    <w:tbl>
      <w:tblPr>
        <w:tblW w:w="4947"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23"/>
      </w:tblGrid>
      <w:tr w:rsidR="006C076B" w:rsidRPr="00A35F40" w14:paraId="6324AC61" w14:textId="77777777" w:rsidTr="00821159">
        <w:trPr>
          <w:trHeight w:val="107"/>
        </w:trPr>
        <w:tc>
          <w:tcPr>
            <w:tcW w:w="5000" w:type="pct"/>
          </w:tcPr>
          <w:p w14:paraId="396141C3" w14:textId="77777777" w:rsidR="006C076B" w:rsidRPr="00A35F40" w:rsidRDefault="006C076B" w:rsidP="00821159">
            <w:pPr>
              <w:pStyle w:val="Default"/>
              <w:spacing w:line="276" w:lineRule="auto"/>
              <w:jc w:val="both"/>
            </w:pPr>
            <w:r w:rsidRPr="00A35F40">
              <w:rPr>
                <w:b/>
                <w:bCs/>
              </w:rPr>
              <w:t xml:space="preserve">Содержание направлений с учетом национально-регионального компонента (НРК) </w:t>
            </w:r>
          </w:p>
        </w:tc>
      </w:tr>
      <w:tr w:rsidR="006C076B" w:rsidRPr="00A35F40" w14:paraId="480DBF4D" w14:textId="77777777" w:rsidTr="00821159">
        <w:trPr>
          <w:trHeight w:val="107"/>
        </w:trPr>
        <w:tc>
          <w:tcPr>
            <w:tcW w:w="5000" w:type="pct"/>
          </w:tcPr>
          <w:p w14:paraId="10F5FD94" w14:textId="77777777" w:rsidR="006C076B" w:rsidRPr="0044353D" w:rsidRDefault="006C076B" w:rsidP="00821159">
            <w:pPr>
              <w:pStyle w:val="Default"/>
              <w:spacing w:line="276" w:lineRule="auto"/>
              <w:jc w:val="both"/>
              <w:rPr>
                <w:b/>
              </w:rPr>
            </w:pPr>
            <w:r w:rsidRPr="0044353D">
              <w:rPr>
                <w:b/>
              </w:rPr>
              <w:t xml:space="preserve">Физическое развитие </w:t>
            </w:r>
          </w:p>
        </w:tc>
      </w:tr>
      <w:tr w:rsidR="006C076B" w:rsidRPr="00A35F40" w14:paraId="3C06E135" w14:textId="77777777" w:rsidTr="00821159">
        <w:trPr>
          <w:trHeight w:val="1075"/>
        </w:trPr>
        <w:tc>
          <w:tcPr>
            <w:tcW w:w="5000" w:type="pct"/>
          </w:tcPr>
          <w:p w14:paraId="5270D113" w14:textId="77777777" w:rsidR="006C076B" w:rsidRPr="00A35F40" w:rsidRDefault="006C076B" w:rsidP="00821159">
            <w:pPr>
              <w:pStyle w:val="Default"/>
              <w:spacing w:line="276" w:lineRule="auto"/>
              <w:jc w:val="both"/>
            </w:pPr>
            <w:r w:rsidRPr="00A35F40">
              <w:lastRenderedPageBreak/>
              <w:t xml:space="preserve">Воспитание интереса к движению, к совместным подвижным играм татарского и русского народа. Формирование положительных качеств личности ребенка, применяя фонетические упражнения, </w:t>
            </w:r>
            <w:proofErr w:type="spellStart"/>
            <w:r w:rsidRPr="00A35F40">
              <w:t>физминутки</w:t>
            </w:r>
            <w:proofErr w:type="spellEnd"/>
            <w:r w:rsidRPr="00A35F40">
              <w:t xml:space="preserve">, дыхательную гимнастику (с использованием художественного слова татарского и русского народа). </w:t>
            </w:r>
          </w:p>
          <w:p w14:paraId="4D11B984" w14:textId="77777777" w:rsidR="006C076B" w:rsidRPr="00A35F40" w:rsidRDefault="006C076B" w:rsidP="00821159">
            <w:pPr>
              <w:pStyle w:val="Default"/>
              <w:spacing w:line="276" w:lineRule="auto"/>
              <w:jc w:val="both"/>
            </w:pPr>
            <w:r w:rsidRPr="00A35F40">
              <w:t xml:space="preserve">Ознакомление с татарскими и русскими народными играми, развитие интереса к народным играм. Развитие творческих способностей детей (придумывание разных вариантов игр), физических качеств (быстроты, ловкости, выносливости во время подвижных игр); совершенствование двигательных умений и навыков детей. </w:t>
            </w:r>
          </w:p>
        </w:tc>
      </w:tr>
      <w:tr w:rsidR="006C076B" w:rsidRPr="00A35F40" w14:paraId="1C779011" w14:textId="77777777" w:rsidTr="00821159">
        <w:trPr>
          <w:trHeight w:val="107"/>
        </w:trPr>
        <w:tc>
          <w:tcPr>
            <w:tcW w:w="5000" w:type="pct"/>
          </w:tcPr>
          <w:p w14:paraId="6EFA8970" w14:textId="77777777" w:rsidR="006C076B" w:rsidRPr="00A35F40" w:rsidRDefault="006C076B" w:rsidP="00821159">
            <w:pPr>
              <w:pStyle w:val="Default"/>
              <w:spacing w:line="276" w:lineRule="auto"/>
              <w:jc w:val="both"/>
            </w:pPr>
            <w:r w:rsidRPr="00A35F40">
              <w:rPr>
                <w:b/>
                <w:bCs/>
              </w:rPr>
              <w:t xml:space="preserve">Социально-коммуникативное развитие </w:t>
            </w:r>
          </w:p>
        </w:tc>
      </w:tr>
      <w:tr w:rsidR="006C076B" w:rsidRPr="00A35F40" w14:paraId="1FD3686C" w14:textId="77777777" w:rsidTr="00821159">
        <w:trPr>
          <w:trHeight w:val="3007"/>
        </w:trPr>
        <w:tc>
          <w:tcPr>
            <w:tcW w:w="5000" w:type="pct"/>
          </w:tcPr>
          <w:p w14:paraId="31DE91C0" w14:textId="77777777" w:rsidR="006C076B" w:rsidRPr="00A35F40" w:rsidRDefault="006C076B" w:rsidP="00821159">
            <w:pPr>
              <w:pStyle w:val="Default"/>
              <w:spacing w:line="276" w:lineRule="auto"/>
              <w:jc w:val="both"/>
            </w:pPr>
            <w:r w:rsidRPr="00A35F40">
              <w:t xml:space="preserve">Формирование первичных представлений о РТ, России. </w:t>
            </w:r>
          </w:p>
          <w:p w14:paraId="428A47B8" w14:textId="77777777" w:rsidR="006C076B" w:rsidRPr="00A35F40" w:rsidRDefault="006C076B" w:rsidP="00821159">
            <w:pPr>
              <w:pStyle w:val="Default"/>
              <w:spacing w:line="276" w:lineRule="auto"/>
              <w:jc w:val="both"/>
            </w:pPr>
            <w:r w:rsidRPr="00A35F40">
              <w:t xml:space="preserve">Воспитание навыков вежливого обращения к взрослым и сверстникам, стремления вести себя сдержанно. </w:t>
            </w:r>
          </w:p>
          <w:p w14:paraId="4DEE36EF" w14:textId="77777777" w:rsidR="006C076B" w:rsidRPr="00A35F40" w:rsidRDefault="006C076B" w:rsidP="00821159">
            <w:pPr>
              <w:pStyle w:val="Default"/>
              <w:spacing w:line="276" w:lineRule="auto"/>
              <w:jc w:val="both"/>
            </w:pPr>
            <w:r w:rsidRPr="00A35F40">
              <w:t xml:space="preserve">Развитие представлений о справедливости, доброте, дружбе, смелости, правдивости. </w:t>
            </w:r>
          </w:p>
          <w:p w14:paraId="46BE478A" w14:textId="77777777" w:rsidR="006C076B" w:rsidRPr="00A35F40" w:rsidRDefault="006C076B" w:rsidP="00821159">
            <w:pPr>
              <w:pStyle w:val="Default"/>
              <w:spacing w:line="276" w:lineRule="auto"/>
              <w:jc w:val="both"/>
            </w:pPr>
            <w:r w:rsidRPr="00A35F40">
              <w:t xml:space="preserve">Обеспечение самостоятельного и качественного выполнения процессов самообслуживания (без помощи взрослого одеваться и раздеваться; складывать и вешать одежду, обувь, контролировать качество полученного результата), поддерживание порядка в группе и на участке под контролем взрослого, самостоятельное выполнение доступных трудовых процессов по уходу за растениями (поливать, рыхлить, опрыскивать, протирать листья) и животными в уголке природы и на участке (насыпать корм, менять воду). </w:t>
            </w:r>
          </w:p>
          <w:p w14:paraId="0CCB555F" w14:textId="77777777" w:rsidR="006C076B" w:rsidRPr="00A35F40" w:rsidRDefault="006C076B" w:rsidP="00821159">
            <w:pPr>
              <w:pStyle w:val="Default"/>
              <w:spacing w:line="276" w:lineRule="auto"/>
              <w:jc w:val="both"/>
            </w:pPr>
            <w:r w:rsidRPr="00A35F40">
              <w:t xml:space="preserve">Формирование представлений о видах трудовой деятельности, приносящей пользу людям и описанных в произведениях писателей и поэтов своего города, татарского и русского народа. </w:t>
            </w:r>
          </w:p>
          <w:p w14:paraId="6F96E7FD" w14:textId="77777777" w:rsidR="006C076B" w:rsidRPr="00A35F40" w:rsidRDefault="006C076B" w:rsidP="00821159">
            <w:pPr>
              <w:pStyle w:val="Default"/>
              <w:spacing w:line="276" w:lineRule="auto"/>
              <w:jc w:val="both"/>
            </w:pPr>
            <w:r w:rsidRPr="00A35F40">
              <w:t xml:space="preserve">Поощрение и закрепление желания трудиться самостоятельно и участвовать в труде взрослых. </w:t>
            </w:r>
          </w:p>
          <w:p w14:paraId="0B4EC3E2" w14:textId="77777777" w:rsidR="006C076B" w:rsidRPr="00A35F40" w:rsidRDefault="006C076B" w:rsidP="00821159">
            <w:pPr>
              <w:pStyle w:val="Default"/>
              <w:spacing w:line="276" w:lineRule="auto"/>
              <w:jc w:val="both"/>
            </w:pPr>
            <w:r w:rsidRPr="00A35F40">
              <w:t xml:space="preserve">Ознакомление с опасными ситуациями при контакте с животными и насекомыми, с элементарными приемами первой помощи. </w:t>
            </w:r>
          </w:p>
          <w:p w14:paraId="67BD6906" w14:textId="77777777" w:rsidR="006C076B" w:rsidRPr="00A35F40" w:rsidRDefault="006C076B" w:rsidP="00821159">
            <w:pPr>
              <w:pStyle w:val="Default"/>
              <w:spacing w:line="276" w:lineRule="auto"/>
              <w:jc w:val="both"/>
            </w:pPr>
            <w:r w:rsidRPr="00A35F40">
              <w:t xml:space="preserve">Формирование представлений об опасных для человека ситуациях на природе (ядовитые растения и грибы). </w:t>
            </w:r>
          </w:p>
          <w:p w14:paraId="687306A9" w14:textId="77777777" w:rsidR="006C076B" w:rsidRPr="00A35F40" w:rsidRDefault="006C076B" w:rsidP="00821159">
            <w:pPr>
              <w:pStyle w:val="Default"/>
              <w:spacing w:line="276" w:lineRule="auto"/>
              <w:jc w:val="both"/>
            </w:pPr>
            <w:r w:rsidRPr="00A35F40">
              <w:t xml:space="preserve">Закрепление знаний о правилах безопасного дорожного движения в качестве пешехода и пассажира на улицах родного города. </w:t>
            </w:r>
            <w:r w:rsidRPr="00A35F40">
              <w:tab/>
            </w:r>
          </w:p>
        </w:tc>
      </w:tr>
      <w:tr w:rsidR="006C076B" w:rsidRPr="00A35F40" w14:paraId="6B4F47BD" w14:textId="77777777" w:rsidTr="00821159">
        <w:trPr>
          <w:trHeight w:val="107"/>
        </w:trPr>
        <w:tc>
          <w:tcPr>
            <w:tcW w:w="5000" w:type="pct"/>
          </w:tcPr>
          <w:p w14:paraId="0C59C7B6" w14:textId="77777777" w:rsidR="006C076B" w:rsidRPr="00A35F40" w:rsidRDefault="006C076B" w:rsidP="00821159">
            <w:pPr>
              <w:pStyle w:val="Default"/>
              <w:spacing w:line="276" w:lineRule="auto"/>
              <w:jc w:val="both"/>
              <w:rPr>
                <w:b/>
              </w:rPr>
            </w:pPr>
            <w:r w:rsidRPr="00A35F40">
              <w:rPr>
                <w:b/>
              </w:rPr>
              <w:t xml:space="preserve">Речевое развитие </w:t>
            </w:r>
          </w:p>
        </w:tc>
      </w:tr>
      <w:tr w:rsidR="006C076B" w:rsidRPr="00A35F40" w14:paraId="04350FCC" w14:textId="77777777" w:rsidTr="00821159">
        <w:trPr>
          <w:trHeight w:val="1213"/>
        </w:trPr>
        <w:tc>
          <w:tcPr>
            <w:tcW w:w="5000" w:type="pct"/>
          </w:tcPr>
          <w:p w14:paraId="5B800775" w14:textId="77777777" w:rsidR="006C076B" w:rsidRPr="00A35F40" w:rsidRDefault="006C076B" w:rsidP="00821159">
            <w:pPr>
              <w:pStyle w:val="Default"/>
              <w:spacing w:line="276" w:lineRule="auto"/>
              <w:jc w:val="both"/>
            </w:pPr>
            <w:r w:rsidRPr="00A35F40">
              <w:t xml:space="preserve">Формирование у детей интереса к изучению родного и второго государственного языка через создание национального культурного пространства в ДОУ. Побуждение детей к общению, используя информационно-коммуникативные технологии, игры-ситуации, наглядность. </w:t>
            </w:r>
          </w:p>
          <w:p w14:paraId="59AAFFA0" w14:textId="77777777" w:rsidR="006C076B" w:rsidRPr="00A35F40" w:rsidRDefault="006C076B" w:rsidP="00821159">
            <w:pPr>
              <w:pStyle w:val="Default"/>
              <w:spacing w:line="276" w:lineRule="auto"/>
              <w:jc w:val="both"/>
            </w:pPr>
            <w:r w:rsidRPr="00A35F40">
              <w:t xml:space="preserve">Ознакомление детей с малым жанром татарского и русского фольклора, с ярко иллюстрированными книгами писателей и поэтов родного города. </w:t>
            </w:r>
          </w:p>
          <w:p w14:paraId="101D7B17" w14:textId="77777777" w:rsidR="006C076B" w:rsidRPr="00A35F40" w:rsidRDefault="006C076B" w:rsidP="00821159">
            <w:pPr>
              <w:pStyle w:val="Default"/>
              <w:spacing w:line="276" w:lineRule="auto"/>
              <w:jc w:val="both"/>
            </w:pPr>
            <w:r w:rsidRPr="00A35F40">
              <w:t xml:space="preserve">Воспитание эмоционального восприятия содержания произведений. </w:t>
            </w:r>
          </w:p>
          <w:p w14:paraId="5607CC4A" w14:textId="77777777" w:rsidR="006C076B" w:rsidRPr="00A35F40" w:rsidRDefault="006C076B" w:rsidP="00821159">
            <w:pPr>
              <w:pStyle w:val="Default"/>
              <w:spacing w:line="276" w:lineRule="auto"/>
              <w:jc w:val="both"/>
            </w:pPr>
            <w:r w:rsidRPr="00A35F40">
              <w:t xml:space="preserve">Формирование умений понимать и оценивать характеры героев, передавать интонацией голоса и характеры персонажей. </w:t>
            </w:r>
          </w:p>
        </w:tc>
      </w:tr>
      <w:tr w:rsidR="006C076B" w:rsidRPr="00A35F40" w14:paraId="122E14A6" w14:textId="77777777" w:rsidTr="00821159">
        <w:trPr>
          <w:trHeight w:val="107"/>
        </w:trPr>
        <w:tc>
          <w:tcPr>
            <w:tcW w:w="5000" w:type="pct"/>
          </w:tcPr>
          <w:p w14:paraId="02ABC195" w14:textId="77777777" w:rsidR="006C076B" w:rsidRPr="00A35F40" w:rsidRDefault="006C076B" w:rsidP="00821159">
            <w:pPr>
              <w:pStyle w:val="Default"/>
              <w:spacing w:line="276" w:lineRule="auto"/>
              <w:jc w:val="both"/>
            </w:pPr>
            <w:r w:rsidRPr="00A35F40">
              <w:t xml:space="preserve">Познавательное развитие </w:t>
            </w:r>
          </w:p>
        </w:tc>
      </w:tr>
      <w:tr w:rsidR="006C076B" w:rsidRPr="00A35F40" w14:paraId="7261C7BC" w14:textId="77777777" w:rsidTr="00821159">
        <w:trPr>
          <w:trHeight w:val="385"/>
        </w:trPr>
        <w:tc>
          <w:tcPr>
            <w:tcW w:w="5000" w:type="pct"/>
          </w:tcPr>
          <w:p w14:paraId="0CDADB88" w14:textId="77777777" w:rsidR="006C076B" w:rsidRPr="00A35F40" w:rsidRDefault="006C076B" w:rsidP="00821159">
            <w:pPr>
              <w:pStyle w:val="Default"/>
              <w:spacing w:line="276" w:lineRule="auto"/>
              <w:jc w:val="both"/>
            </w:pPr>
            <w:r w:rsidRPr="00A35F40">
              <w:t xml:space="preserve">Ознакомление с достопримечательностями родного города, столицей России – Москва, с растительным и животным миром родного края. </w:t>
            </w:r>
          </w:p>
          <w:p w14:paraId="4324B5DD" w14:textId="77777777" w:rsidR="006C076B" w:rsidRPr="00A35F40" w:rsidRDefault="006C076B" w:rsidP="00821159">
            <w:pPr>
              <w:pStyle w:val="Default"/>
              <w:spacing w:line="276" w:lineRule="auto"/>
              <w:jc w:val="both"/>
            </w:pPr>
            <w:r w:rsidRPr="00A35F40">
              <w:t xml:space="preserve">Развитие интереса культурному наследию татарского и русского народа. </w:t>
            </w:r>
          </w:p>
        </w:tc>
      </w:tr>
      <w:tr w:rsidR="006C076B" w:rsidRPr="00A35F40" w14:paraId="08BE2FC2" w14:textId="77777777" w:rsidTr="00821159">
        <w:trPr>
          <w:trHeight w:val="107"/>
        </w:trPr>
        <w:tc>
          <w:tcPr>
            <w:tcW w:w="5000" w:type="pct"/>
          </w:tcPr>
          <w:p w14:paraId="2C385914" w14:textId="77777777" w:rsidR="006C076B" w:rsidRPr="00A35F40" w:rsidRDefault="006C076B" w:rsidP="00821159">
            <w:pPr>
              <w:pStyle w:val="Default"/>
              <w:spacing w:line="276" w:lineRule="auto"/>
              <w:jc w:val="both"/>
            </w:pPr>
            <w:r w:rsidRPr="00A35F40">
              <w:rPr>
                <w:b/>
                <w:bCs/>
              </w:rPr>
              <w:t xml:space="preserve">Художественно-эстетическое развитие </w:t>
            </w:r>
          </w:p>
        </w:tc>
      </w:tr>
      <w:tr w:rsidR="006C076B" w:rsidRPr="00A35F40" w14:paraId="0262C8AC" w14:textId="77777777" w:rsidTr="00821159">
        <w:trPr>
          <w:trHeight w:val="109"/>
        </w:trPr>
        <w:tc>
          <w:tcPr>
            <w:tcW w:w="5000" w:type="pct"/>
          </w:tcPr>
          <w:p w14:paraId="033AD0A4" w14:textId="77777777" w:rsidR="006C076B" w:rsidRPr="00A35F40" w:rsidRDefault="006C076B" w:rsidP="00821159">
            <w:pPr>
              <w:pStyle w:val="Default"/>
              <w:spacing w:line="276" w:lineRule="auto"/>
              <w:jc w:val="both"/>
            </w:pPr>
            <w:r w:rsidRPr="00A35F40">
              <w:t>Ознакомление с народными музыкальными инструментами: гармонь («</w:t>
            </w:r>
            <w:proofErr w:type="spellStart"/>
            <w:r w:rsidRPr="00A35F40">
              <w:t>гармун</w:t>
            </w:r>
            <w:proofErr w:type="spellEnd"/>
            <w:r w:rsidRPr="00A35F40">
              <w:t xml:space="preserve">»), </w:t>
            </w:r>
          </w:p>
        </w:tc>
      </w:tr>
      <w:tr w:rsidR="006C076B" w:rsidRPr="00A35F40" w14:paraId="0D3F5C51" w14:textId="77777777" w:rsidTr="00821159">
        <w:trPr>
          <w:trHeight w:val="109"/>
        </w:trPr>
        <w:tc>
          <w:tcPr>
            <w:tcW w:w="5000" w:type="pct"/>
            <w:tcBorders>
              <w:top w:val="single" w:sz="4" w:space="0" w:color="auto"/>
              <w:left w:val="single" w:sz="4" w:space="0" w:color="auto"/>
              <w:bottom w:val="single" w:sz="4" w:space="0" w:color="auto"/>
              <w:right w:val="single" w:sz="4" w:space="0" w:color="auto"/>
            </w:tcBorders>
          </w:tcPr>
          <w:p w14:paraId="22B91E98" w14:textId="77777777" w:rsidR="006C076B" w:rsidRPr="00A35F40" w:rsidRDefault="006C076B" w:rsidP="00821159">
            <w:pPr>
              <w:pStyle w:val="Default"/>
              <w:spacing w:line="276" w:lineRule="auto"/>
              <w:jc w:val="both"/>
            </w:pPr>
            <w:r w:rsidRPr="00A35F40">
              <w:t xml:space="preserve">балалайка. Совершенствование умения детей чувствовать характер музыки; ознакомление с простейшими движениями, характерными для татарского национального танца. </w:t>
            </w:r>
          </w:p>
          <w:p w14:paraId="32D768DC" w14:textId="77777777" w:rsidR="006C076B" w:rsidRPr="00A35F40" w:rsidRDefault="006C076B" w:rsidP="00821159">
            <w:pPr>
              <w:pStyle w:val="Default"/>
              <w:spacing w:line="276" w:lineRule="auto"/>
              <w:jc w:val="both"/>
            </w:pPr>
            <w:r w:rsidRPr="00A35F40">
              <w:lastRenderedPageBreak/>
              <w:t xml:space="preserve">Формирование интереса татарскому декоративно-прикладному искусству; обучение украшению изделий татарским орнаментом. Использование узоров «Листья», «Тюльпан», «Колокольчик» в ИЗО деятельности. </w:t>
            </w:r>
          </w:p>
          <w:p w14:paraId="0CDE823D" w14:textId="77777777" w:rsidR="006C076B" w:rsidRPr="00A35F40" w:rsidRDefault="006C076B" w:rsidP="00821159">
            <w:pPr>
              <w:pStyle w:val="Default"/>
              <w:spacing w:line="276" w:lineRule="auto"/>
              <w:jc w:val="both"/>
            </w:pPr>
            <w:r w:rsidRPr="00A35F40">
              <w:t xml:space="preserve">Ознакомление детей с городецкими изделиями, выделяя элементы (бутоны, купавки, розаны, листья). </w:t>
            </w:r>
          </w:p>
          <w:p w14:paraId="4F37081F" w14:textId="77777777" w:rsidR="006C076B" w:rsidRPr="00A35F40" w:rsidRDefault="006C076B" w:rsidP="00821159">
            <w:pPr>
              <w:pStyle w:val="Default"/>
              <w:spacing w:line="276" w:lineRule="auto"/>
              <w:jc w:val="both"/>
            </w:pPr>
            <w:r w:rsidRPr="00A35F40">
              <w:t xml:space="preserve">Закрепление умения использовать элементы дымковской росписи для создания узоров. </w:t>
            </w:r>
          </w:p>
        </w:tc>
      </w:tr>
    </w:tbl>
    <w:p w14:paraId="52C534BD" w14:textId="77777777" w:rsidR="006C076B" w:rsidRDefault="006C076B" w:rsidP="00EC1CEF">
      <w:pPr>
        <w:pStyle w:val="Default"/>
        <w:spacing w:line="276" w:lineRule="auto"/>
        <w:ind w:left="540"/>
        <w:jc w:val="both"/>
        <w:rPr>
          <w:b/>
          <w:bCs/>
        </w:rPr>
      </w:pPr>
    </w:p>
    <w:p w14:paraId="72852208" w14:textId="77777777" w:rsidR="006C076B" w:rsidRDefault="006C076B" w:rsidP="00EC1CEF">
      <w:pPr>
        <w:pStyle w:val="Default"/>
        <w:spacing w:line="276" w:lineRule="auto"/>
        <w:ind w:left="540"/>
        <w:jc w:val="both"/>
        <w:rPr>
          <w:b/>
          <w:bCs/>
        </w:rPr>
      </w:pPr>
      <w:r w:rsidRPr="00A35F40">
        <w:rPr>
          <w:b/>
          <w:bCs/>
        </w:rPr>
        <w:t>Комплексно-тематическое планирование</w:t>
      </w:r>
      <w:r>
        <w:t xml:space="preserve"> </w:t>
      </w:r>
      <w:proofErr w:type="spellStart"/>
      <w:r w:rsidRPr="00A35F40">
        <w:rPr>
          <w:b/>
          <w:bCs/>
        </w:rPr>
        <w:t>психолого</w:t>
      </w:r>
      <w:proofErr w:type="spellEnd"/>
      <w:r w:rsidRPr="00A35F40">
        <w:rPr>
          <w:b/>
          <w:bCs/>
        </w:rPr>
        <w:t xml:space="preserve"> - педагогической работы </w:t>
      </w:r>
    </w:p>
    <w:p w14:paraId="787771E8" w14:textId="77777777" w:rsidR="006C076B" w:rsidRPr="00A35F40" w:rsidRDefault="006C076B" w:rsidP="00EC1CEF">
      <w:pPr>
        <w:pStyle w:val="Default"/>
        <w:spacing w:line="276" w:lineRule="auto"/>
        <w:ind w:left="540"/>
        <w:jc w:val="both"/>
      </w:pPr>
      <w:r w:rsidRPr="00A35F40">
        <w:rPr>
          <w:b/>
          <w:bCs/>
        </w:rPr>
        <w:t>в средней группе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51"/>
        <w:gridCol w:w="2727"/>
        <w:gridCol w:w="5495"/>
      </w:tblGrid>
      <w:tr w:rsidR="006C076B" w:rsidRPr="00A35F40" w14:paraId="07A2036B" w14:textId="77777777" w:rsidTr="00821159">
        <w:trPr>
          <w:trHeight w:val="109"/>
        </w:trPr>
        <w:tc>
          <w:tcPr>
            <w:tcW w:w="4678" w:type="dxa"/>
            <w:gridSpan w:val="2"/>
          </w:tcPr>
          <w:p w14:paraId="1959CBCB" w14:textId="77777777" w:rsidR="006C076B" w:rsidRPr="00A35F40" w:rsidRDefault="006C076B" w:rsidP="00821159">
            <w:pPr>
              <w:pStyle w:val="Default"/>
              <w:spacing w:line="276" w:lineRule="auto"/>
              <w:jc w:val="both"/>
            </w:pPr>
            <w:r w:rsidRPr="00A35F40">
              <w:t xml:space="preserve">Месяц </w:t>
            </w:r>
          </w:p>
        </w:tc>
        <w:tc>
          <w:tcPr>
            <w:tcW w:w="5495" w:type="dxa"/>
          </w:tcPr>
          <w:p w14:paraId="24EBDDA0" w14:textId="77777777" w:rsidR="006C076B" w:rsidRPr="00A35F40" w:rsidRDefault="006C076B" w:rsidP="00821159">
            <w:pPr>
              <w:pStyle w:val="Default"/>
              <w:spacing w:line="276" w:lineRule="auto"/>
              <w:jc w:val="both"/>
            </w:pPr>
            <w:r w:rsidRPr="00A35F40">
              <w:t xml:space="preserve">Содержание </w:t>
            </w:r>
          </w:p>
        </w:tc>
      </w:tr>
      <w:tr w:rsidR="006C076B" w:rsidRPr="00A35F40" w14:paraId="0EFD9918" w14:textId="77777777" w:rsidTr="00821159">
        <w:trPr>
          <w:trHeight w:val="107"/>
        </w:trPr>
        <w:tc>
          <w:tcPr>
            <w:tcW w:w="10173" w:type="dxa"/>
            <w:gridSpan w:val="3"/>
          </w:tcPr>
          <w:p w14:paraId="6D69CD80" w14:textId="77777777" w:rsidR="006C076B" w:rsidRPr="00A35F40" w:rsidRDefault="006C076B" w:rsidP="00821159">
            <w:pPr>
              <w:pStyle w:val="Default"/>
              <w:spacing w:line="276" w:lineRule="auto"/>
              <w:jc w:val="both"/>
            </w:pPr>
            <w:r w:rsidRPr="00A35F40">
              <w:rPr>
                <w:b/>
                <w:bCs/>
              </w:rPr>
              <w:t xml:space="preserve">Нижнекамск Татарстан </w:t>
            </w:r>
          </w:p>
        </w:tc>
      </w:tr>
      <w:tr w:rsidR="006C076B" w:rsidRPr="00A35F40" w14:paraId="0FCB6FE5" w14:textId="77777777" w:rsidTr="00821159">
        <w:trPr>
          <w:trHeight w:val="385"/>
        </w:trPr>
        <w:tc>
          <w:tcPr>
            <w:tcW w:w="1951" w:type="dxa"/>
          </w:tcPr>
          <w:p w14:paraId="31E6EF48" w14:textId="77777777" w:rsidR="006C076B" w:rsidRPr="00A35F40" w:rsidRDefault="006C076B" w:rsidP="00821159">
            <w:pPr>
              <w:pStyle w:val="Default"/>
              <w:spacing w:line="276" w:lineRule="auto"/>
              <w:jc w:val="both"/>
            </w:pPr>
            <w:r w:rsidRPr="00A35F40">
              <w:t xml:space="preserve">Сентябрь-октябрь </w:t>
            </w:r>
          </w:p>
        </w:tc>
        <w:tc>
          <w:tcPr>
            <w:tcW w:w="8222" w:type="dxa"/>
            <w:gridSpan w:val="2"/>
          </w:tcPr>
          <w:p w14:paraId="03767487" w14:textId="77777777" w:rsidR="006C076B" w:rsidRPr="00A35F40" w:rsidRDefault="006C076B" w:rsidP="00821159">
            <w:pPr>
              <w:pStyle w:val="Default"/>
              <w:spacing w:line="276" w:lineRule="auto"/>
              <w:jc w:val="both"/>
            </w:pPr>
            <w:r w:rsidRPr="00A35F40">
              <w:rPr>
                <w:b/>
                <w:bCs/>
                <w:i/>
                <w:iCs/>
              </w:rPr>
              <w:t xml:space="preserve">Физическое развитие: </w:t>
            </w:r>
          </w:p>
          <w:p w14:paraId="72610A93" w14:textId="77777777" w:rsidR="006C076B" w:rsidRPr="00A35F40" w:rsidRDefault="006C076B" w:rsidP="00821159">
            <w:pPr>
              <w:pStyle w:val="Default"/>
              <w:spacing w:line="276" w:lineRule="auto"/>
              <w:jc w:val="both"/>
            </w:pPr>
            <w:r w:rsidRPr="00A35F40">
              <w:rPr>
                <w:b/>
              </w:rPr>
              <w:t>Игры</w:t>
            </w:r>
            <w:r w:rsidRPr="00A35F40">
              <w:t>: «Скок</w:t>
            </w:r>
            <w:r>
              <w:t xml:space="preserve"> </w:t>
            </w:r>
            <w:r w:rsidRPr="00A35F40">
              <w:t xml:space="preserve">- перескок», «Карусель», «Овощи», «Цветные автомобили». </w:t>
            </w:r>
          </w:p>
          <w:p w14:paraId="0FDF97B3" w14:textId="77777777" w:rsidR="006C076B" w:rsidRPr="00A35F40" w:rsidRDefault="006C076B" w:rsidP="00821159">
            <w:pPr>
              <w:pStyle w:val="Default"/>
              <w:spacing w:line="276" w:lineRule="auto"/>
              <w:jc w:val="both"/>
            </w:pPr>
            <w:r w:rsidRPr="00A35F40">
              <w:rPr>
                <w:b/>
              </w:rPr>
              <w:t>Игра-имитация:</w:t>
            </w:r>
            <w:r w:rsidRPr="00A35F40">
              <w:t xml:space="preserve"> «Мы в автобусе». </w:t>
            </w:r>
          </w:p>
        </w:tc>
      </w:tr>
      <w:tr w:rsidR="006C076B" w:rsidRPr="00A35F40" w14:paraId="39805B5F" w14:textId="77777777" w:rsidTr="00821159">
        <w:trPr>
          <w:trHeight w:val="385"/>
        </w:trPr>
        <w:tc>
          <w:tcPr>
            <w:tcW w:w="1951" w:type="dxa"/>
          </w:tcPr>
          <w:p w14:paraId="0A904AB5" w14:textId="77777777" w:rsidR="006C076B" w:rsidRPr="00A35F40" w:rsidRDefault="006C076B" w:rsidP="00821159">
            <w:pPr>
              <w:pStyle w:val="Default"/>
              <w:spacing w:line="276" w:lineRule="auto"/>
              <w:jc w:val="both"/>
            </w:pPr>
          </w:p>
        </w:tc>
        <w:tc>
          <w:tcPr>
            <w:tcW w:w="8222" w:type="dxa"/>
            <w:gridSpan w:val="2"/>
          </w:tcPr>
          <w:p w14:paraId="5C8EC32A" w14:textId="77777777" w:rsidR="006C076B" w:rsidRPr="00A35F40" w:rsidRDefault="006C076B" w:rsidP="00821159">
            <w:pPr>
              <w:pStyle w:val="Default"/>
              <w:spacing w:line="276" w:lineRule="auto"/>
              <w:jc w:val="both"/>
            </w:pPr>
            <w:r w:rsidRPr="00A35F40">
              <w:rPr>
                <w:b/>
                <w:bCs/>
                <w:i/>
                <w:iCs/>
              </w:rPr>
              <w:t>Социально-коммуникативное развитие</w:t>
            </w:r>
            <w:r w:rsidRPr="00A35F40">
              <w:rPr>
                <w:i/>
                <w:iCs/>
              </w:rPr>
              <w:t xml:space="preserve">: </w:t>
            </w:r>
          </w:p>
          <w:p w14:paraId="6BE2120C" w14:textId="77777777" w:rsidR="006C076B" w:rsidRPr="00A35F40" w:rsidRDefault="006C076B" w:rsidP="00821159">
            <w:pPr>
              <w:pStyle w:val="Default"/>
              <w:spacing w:line="276" w:lineRule="auto"/>
              <w:jc w:val="both"/>
            </w:pPr>
            <w:r w:rsidRPr="00A35F40">
              <w:rPr>
                <w:b/>
                <w:bCs/>
              </w:rPr>
              <w:t xml:space="preserve">Рассказ </w:t>
            </w:r>
            <w:r w:rsidRPr="00A35F40">
              <w:t xml:space="preserve">воспитателя о родном городе. </w:t>
            </w:r>
          </w:p>
          <w:p w14:paraId="5ADB56DC" w14:textId="77777777" w:rsidR="006C076B" w:rsidRPr="00A35F40" w:rsidRDefault="006C076B" w:rsidP="00821159">
            <w:pPr>
              <w:pStyle w:val="Default"/>
              <w:spacing w:line="276" w:lineRule="auto"/>
              <w:jc w:val="both"/>
            </w:pPr>
            <w:r w:rsidRPr="00A35F40">
              <w:rPr>
                <w:b/>
                <w:bCs/>
              </w:rPr>
              <w:t xml:space="preserve">Рассматривание </w:t>
            </w:r>
            <w:r w:rsidRPr="00A35F40">
              <w:t xml:space="preserve">иллюстраций о КамАЗе. </w:t>
            </w:r>
          </w:p>
          <w:p w14:paraId="2BA0238B" w14:textId="77777777" w:rsidR="006C076B" w:rsidRPr="00A35F40" w:rsidRDefault="006C076B" w:rsidP="00821159">
            <w:pPr>
              <w:pStyle w:val="Default"/>
              <w:spacing w:line="276" w:lineRule="auto"/>
              <w:jc w:val="both"/>
            </w:pPr>
            <w:r w:rsidRPr="00A35F40">
              <w:rPr>
                <w:b/>
                <w:bCs/>
              </w:rPr>
              <w:t xml:space="preserve">Беседы: </w:t>
            </w:r>
            <w:r w:rsidRPr="00A35F40">
              <w:t>«Моя Республика Татарстан», «Знакомство с улицей города», «Поведение в транспорте», «Беседа о профессиях».</w:t>
            </w:r>
          </w:p>
        </w:tc>
      </w:tr>
      <w:tr w:rsidR="006C076B" w:rsidRPr="00A35F40" w14:paraId="5DFBA470" w14:textId="77777777" w:rsidTr="00821159">
        <w:trPr>
          <w:trHeight w:val="385"/>
        </w:trPr>
        <w:tc>
          <w:tcPr>
            <w:tcW w:w="1951" w:type="dxa"/>
          </w:tcPr>
          <w:p w14:paraId="0C3E171E" w14:textId="77777777" w:rsidR="006C076B" w:rsidRPr="00A35F40" w:rsidRDefault="006C076B" w:rsidP="00821159">
            <w:pPr>
              <w:pStyle w:val="Default"/>
              <w:spacing w:line="276" w:lineRule="auto"/>
              <w:jc w:val="both"/>
            </w:pPr>
          </w:p>
        </w:tc>
        <w:tc>
          <w:tcPr>
            <w:tcW w:w="8222" w:type="dxa"/>
            <w:gridSpan w:val="2"/>
          </w:tcPr>
          <w:p w14:paraId="450997F0" w14:textId="77777777" w:rsidR="006C076B" w:rsidRPr="00A35F40" w:rsidRDefault="006C076B" w:rsidP="00821159">
            <w:pPr>
              <w:pStyle w:val="Default"/>
              <w:spacing w:line="276" w:lineRule="auto"/>
              <w:jc w:val="both"/>
            </w:pPr>
            <w:r w:rsidRPr="00A35F40">
              <w:rPr>
                <w:b/>
                <w:bCs/>
                <w:i/>
                <w:iCs/>
              </w:rPr>
              <w:t xml:space="preserve">Познавательное и речевое развитие: </w:t>
            </w:r>
          </w:p>
          <w:p w14:paraId="1C16BB50" w14:textId="77777777" w:rsidR="006C076B" w:rsidRPr="00A35F40" w:rsidRDefault="006C076B" w:rsidP="00821159">
            <w:pPr>
              <w:pStyle w:val="Default"/>
              <w:spacing w:line="276" w:lineRule="auto"/>
              <w:jc w:val="both"/>
            </w:pPr>
            <w:r w:rsidRPr="00A35F40">
              <w:rPr>
                <w:b/>
                <w:bCs/>
              </w:rPr>
              <w:t xml:space="preserve">Тематика занятий по обучению детей татарскому языку по проекту: «Минем </w:t>
            </w:r>
            <w:proofErr w:type="spellStart"/>
            <w:r w:rsidRPr="00A35F40">
              <w:rPr>
                <w:b/>
                <w:bCs/>
              </w:rPr>
              <w:t>өем</w:t>
            </w:r>
            <w:proofErr w:type="spellEnd"/>
            <w:r w:rsidRPr="00A35F40">
              <w:rPr>
                <w:b/>
                <w:bCs/>
              </w:rPr>
              <w:t xml:space="preserve">». </w:t>
            </w:r>
          </w:p>
          <w:p w14:paraId="2F1CBFD5" w14:textId="77777777" w:rsidR="006C076B" w:rsidRPr="00A35F40" w:rsidRDefault="006C076B" w:rsidP="00821159">
            <w:pPr>
              <w:pStyle w:val="Default"/>
              <w:spacing w:line="276" w:lineRule="auto"/>
              <w:jc w:val="both"/>
            </w:pPr>
            <w:r w:rsidRPr="00A35F40">
              <w:rPr>
                <w:b/>
                <w:bCs/>
              </w:rPr>
              <w:t xml:space="preserve">Сказки: </w:t>
            </w:r>
            <w:r w:rsidRPr="00A35F40">
              <w:t xml:space="preserve">«Медведь и Дед» пер. </w:t>
            </w:r>
            <w:proofErr w:type="spellStart"/>
            <w:r w:rsidRPr="00A35F40">
              <w:t>Р.Ахмета</w:t>
            </w:r>
            <w:proofErr w:type="spellEnd"/>
            <w:r w:rsidRPr="00A35F40">
              <w:t xml:space="preserve">, «Лиса и Журавль», пер. </w:t>
            </w:r>
            <w:proofErr w:type="spellStart"/>
            <w:r w:rsidRPr="00A35F40">
              <w:t>Р.Кожевниковой</w:t>
            </w:r>
            <w:proofErr w:type="spellEnd"/>
            <w:r w:rsidRPr="00A35F40">
              <w:t xml:space="preserve">. </w:t>
            </w:r>
          </w:p>
          <w:p w14:paraId="7CF82B10" w14:textId="77777777" w:rsidR="006C076B" w:rsidRPr="00A35F40" w:rsidRDefault="006C076B" w:rsidP="00821159">
            <w:pPr>
              <w:pStyle w:val="Default"/>
              <w:spacing w:line="276" w:lineRule="auto"/>
              <w:jc w:val="both"/>
            </w:pPr>
            <w:r w:rsidRPr="00A35F40">
              <w:rPr>
                <w:b/>
                <w:bCs/>
              </w:rPr>
              <w:t xml:space="preserve">Поэзия: </w:t>
            </w:r>
            <w:r w:rsidRPr="00A35F40">
              <w:t xml:space="preserve">Б. Рахмат «Петушок...», пер. Е. Муравьева; </w:t>
            </w:r>
            <w:proofErr w:type="spellStart"/>
            <w:r w:rsidRPr="00A35F40">
              <w:t>Р.Валеева</w:t>
            </w:r>
            <w:proofErr w:type="spellEnd"/>
            <w:r w:rsidRPr="00A35F40">
              <w:t xml:space="preserve"> «Кукле платье подарила», пер. В. Валеевой; Р. </w:t>
            </w:r>
            <w:proofErr w:type="spellStart"/>
            <w:r w:rsidRPr="00A35F40">
              <w:t>Миннуллин</w:t>
            </w:r>
            <w:proofErr w:type="spellEnd"/>
            <w:r w:rsidRPr="00A35F40">
              <w:t xml:space="preserve"> «Про папу с мамой», пер. С. Малышева. </w:t>
            </w:r>
          </w:p>
          <w:p w14:paraId="5798F91A" w14:textId="77777777" w:rsidR="006C076B" w:rsidRPr="00A35F40" w:rsidRDefault="006C076B" w:rsidP="00821159">
            <w:pPr>
              <w:pStyle w:val="Default"/>
              <w:spacing w:line="276" w:lineRule="auto"/>
              <w:jc w:val="both"/>
            </w:pPr>
            <w:r w:rsidRPr="00A35F40">
              <w:rPr>
                <w:b/>
                <w:bCs/>
              </w:rPr>
              <w:t xml:space="preserve">Проза: </w:t>
            </w:r>
            <w:r w:rsidRPr="00A35F40">
              <w:t xml:space="preserve">А. Хасанов «В детском саду», пер. Ф. Зарифа. </w:t>
            </w:r>
          </w:p>
          <w:p w14:paraId="229930B1" w14:textId="77777777" w:rsidR="006C076B" w:rsidRPr="00A35F40" w:rsidRDefault="006C076B" w:rsidP="00821159">
            <w:pPr>
              <w:pStyle w:val="Default"/>
              <w:spacing w:line="276" w:lineRule="auto"/>
              <w:jc w:val="both"/>
            </w:pPr>
            <w:r w:rsidRPr="00A35F40">
              <w:rPr>
                <w:b/>
                <w:bCs/>
              </w:rPr>
              <w:t xml:space="preserve">Литературные сказки: </w:t>
            </w:r>
            <w:r w:rsidRPr="00A35F40">
              <w:t xml:space="preserve">Р. </w:t>
            </w:r>
            <w:proofErr w:type="spellStart"/>
            <w:r w:rsidRPr="00A35F40">
              <w:t>Батулла</w:t>
            </w:r>
            <w:proofErr w:type="spellEnd"/>
            <w:r w:rsidRPr="00A35F40">
              <w:t xml:space="preserve"> «Подарок», пер. Э. Умерова </w:t>
            </w:r>
          </w:p>
          <w:p w14:paraId="69EDAC66" w14:textId="77777777" w:rsidR="006C076B" w:rsidRPr="00A35F40" w:rsidRDefault="006C076B" w:rsidP="00821159">
            <w:pPr>
              <w:pStyle w:val="Default"/>
              <w:spacing w:line="276" w:lineRule="auto"/>
              <w:jc w:val="both"/>
              <w:rPr>
                <w:b/>
                <w:bCs/>
                <w:i/>
                <w:iCs/>
              </w:rPr>
            </w:pPr>
            <w:r w:rsidRPr="00A35F40">
              <w:rPr>
                <w:b/>
                <w:bCs/>
              </w:rPr>
              <w:t xml:space="preserve">Для заучивания наизусть: </w:t>
            </w:r>
            <w:r w:rsidRPr="00A35F40">
              <w:t>«Пальчик, пальчик, где ты был?», пер. Р. Ахметова.</w:t>
            </w:r>
          </w:p>
        </w:tc>
      </w:tr>
      <w:tr w:rsidR="006C076B" w:rsidRPr="00A35F40" w14:paraId="207A9038" w14:textId="77777777" w:rsidTr="00821159">
        <w:trPr>
          <w:trHeight w:val="385"/>
        </w:trPr>
        <w:tc>
          <w:tcPr>
            <w:tcW w:w="1951" w:type="dxa"/>
          </w:tcPr>
          <w:p w14:paraId="19E03F4C" w14:textId="77777777" w:rsidR="006C076B" w:rsidRPr="00A35F40" w:rsidRDefault="006C076B" w:rsidP="00821159">
            <w:pPr>
              <w:pStyle w:val="Default"/>
              <w:spacing w:line="276" w:lineRule="auto"/>
              <w:jc w:val="both"/>
            </w:pPr>
          </w:p>
        </w:tc>
        <w:tc>
          <w:tcPr>
            <w:tcW w:w="8222" w:type="dxa"/>
            <w:gridSpan w:val="2"/>
          </w:tcPr>
          <w:p w14:paraId="4AE8FB95" w14:textId="77777777" w:rsidR="006C076B" w:rsidRPr="00A35F40" w:rsidRDefault="006C076B" w:rsidP="00821159">
            <w:pPr>
              <w:pStyle w:val="Default"/>
              <w:spacing w:line="276" w:lineRule="auto"/>
              <w:jc w:val="both"/>
            </w:pPr>
            <w:r w:rsidRPr="00A35F40">
              <w:rPr>
                <w:b/>
                <w:bCs/>
                <w:i/>
                <w:iCs/>
              </w:rPr>
              <w:t>Художественно-эстетическое развитие</w:t>
            </w:r>
            <w:r w:rsidRPr="00A35F40">
              <w:rPr>
                <w:b/>
                <w:bCs/>
              </w:rPr>
              <w:t xml:space="preserve">: </w:t>
            </w:r>
          </w:p>
          <w:p w14:paraId="67086D13" w14:textId="77777777" w:rsidR="006C076B" w:rsidRPr="00A35F40" w:rsidRDefault="006C076B" w:rsidP="00821159">
            <w:pPr>
              <w:pStyle w:val="Default"/>
              <w:spacing w:line="276" w:lineRule="auto"/>
              <w:jc w:val="both"/>
            </w:pPr>
            <w:r w:rsidRPr="00A35F40">
              <w:rPr>
                <w:b/>
                <w:bCs/>
              </w:rPr>
              <w:t xml:space="preserve">Музыка: Песенки, потешки, </w:t>
            </w:r>
            <w:proofErr w:type="spellStart"/>
            <w:r w:rsidRPr="00A35F40">
              <w:rPr>
                <w:b/>
                <w:bCs/>
              </w:rPr>
              <w:t>заклички</w:t>
            </w:r>
            <w:proofErr w:type="spellEnd"/>
            <w:r w:rsidRPr="00A35F40">
              <w:rPr>
                <w:b/>
                <w:bCs/>
              </w:rPr>
              <w:t xml:space="preserve">, считалки, прибаутки. </w:t>
            </w:r>
          </w:p>
          <w:p w14:paraId="494D6BF6" w14:textId="77777777" w:rsidR="006C076B" w:rsidRPr="00A35F40" w:rsidRDefault="006C076B" w:rsidP="00821159">
            <w:pPr>
              <w:pStyle w:val="Default"/>
              <w:spacing w:line="276" w:lineRule="auto"/>
              <w:jc w:val="both"/>
            </w:pPr>
            <w:r w:rsidRPr="00A35F40">
              <w:t xml:space="preserve">«Осень наступила» муз. </w:t>
            </w:r>
            <w:proofErr w:type="spellStart"/>
            <w:r w:rsidRPr="00A35F40">
              <w:t>Л.Шигабутдиновой</w:t>
            </w:r>
            <w:proofErr w:type="spellEnd"/>
            <w:r w:rsidRPr="00A35F40">
              <w:t xml:space="preserve">. </w:t>
            </w:r>
            <w:r w:rsidRPr="00A35F40">
              <w:rPr>
                <w:b/>
                <w:bCs/>
              </w:rPr>
              <w:t xml:space="preserve">Слушание. </w:t>
            </w:r>
            <w:r w:rsidRPr="00A35F40">
              <w:t>«</w:t>
            </w:r>
            <w:proofErr w:type="spellStart"/>
            <w:r w:rsidRPr="00A35F40">
              <w:t>Әпипә</w:t>
            </w:r>
            <w:proofErr w:type="spellEnd"/>
            <w:r w:rsidRPr="00A35F40">
              <w:t xml:space="preserve">» в обработке Р. </w:t>
            </w:r>
            <w:proofErr w:type="spellStart"/>
            <w:r w:rsidRPr="00A35F40">
              <w:t>Еникеевой</w:t>
            </w:r>
            <w:proofErr w:type="spellEnd"/>
            <w:r w:rsidRPr="00A35F40">
              <w:t xml:space="preserve">, «Хороводная», «Давайте потанцуем» (диск «Шома бас»). </w:t>
            </w:r>
          </w:p>
          <w:p w14:paraId="3A339216" w14:textId="77777777" w:rsidR="006C076B" w:rsidRPr="00A35F40" w:rsidRDefault="006C076B" w:rsidP="00821159">
            <w:pPr>
              <w:pStyle w:val="Default"/>
              <w:spacing w:line="276" w:lineRule="auto"/>
              <w:jc w:val="both"/>
            </w:pPr>
            <w:r w:rsidRPr="00A35F40">
              <w:rPr>
                <w:b/>
                <w:bCs/>
              </w:rPr>
              <w:t xml:space="preserve">ИЗО деятельность: </w:t>
            </w:r>
          </w:p>
          <w:p w14:paraId="67782809" w14:textId="77777777" w:rsidR="006C076B" w:rsidRPr="00A35F40" w:rsidRDefault="006C076B" w:rsidP="00821159">
            <w:pPr>
              <w:pStyle w:val="Default"/>
              <w:spacing w:line="276" w:lineRule="auto"/>
              <w:jc w:val="both"/>
            </w:pPr>
            <w:r w:rsidRPr="00A35F40">
              <w:rPr>
                <w:b/>
                <w:bCs/>
              </w:rPr>
              <w:t xml:space="preserve">Лепка. </w:t>
            </w:r>
            <w:r w:rsidRPr="00A35F40">
              <w:t>«Покормим птичек</w:t>
            </w:r>
            <w:r w:rsidRPr="00A35F40">
              <w:rPr>
                <w:b/>
                <w:bCs/>
              </w:rPr>
              <w:t xml:space="preserve">», </w:t>
            </w:r>
            <w:r w:rsidRPr="00A35F40">
              <w:t xml:space="preserve">«Подарок моему другу». </w:t>
            </w:r>
          </w:p>
          <w:p w14:paraId="07A4DD81" w14:textId="77777777" w:rsidR="006C076B" w:rsidRPr="00A35F40" w:rsidRDefault="006C076B" w:rsidP="00821159">
            <w:pPr>
              <w:pStyle w:val="Default"/>
              <w:spacing w:line="276" w:lineRule="auto"/>
              <w:jc w:val="both"/>
            </w:pPr>
            <w:r w:rsidRPr="00A35F40">
              <w:rPr>
                <w:b/>
                <w:bCs/>
              </w:rPr>
              <w:t xml:space="preserve">Аппликация. </w:t>
            </w:r>
            <w:r w:rsidRPr="00A35F40">
              <w:t xml:space="preserve">«Дом, в котором я живу», «Украсим фартук». </w:t>
            </w:r>
          </w:p>
          <w:p w14:paraId="5AD2577B" w14:textId="77777777" w:rsidR="006C076B" w:rsidRPr="00A35F40" w:rsidRDefault="006C076B" w:rsidP="00821159">
            <w:pPr>
              <w:pStyle w:val="Default"/>
              <w:spacing w:line="276" w:lineRule="auto"/>
              <w:jc w:val="both"/>
            </w:pPr>
            <w:r w:rsidRPr="00A35F40">
              <w:rPr>
                <w:b/>
                <w:bCs/>
              </w:rPr>
              <w:t xml:space="preserve">Рисование. </w:t>
            </w:r>
            <w:r w:rsidRPr="00A35F40">
              <w:t xml:space="preserve">«На улицах города», «Украшение платка». </w:t>
            </w:r>
          </w:p>
          <w:p w14:paraId="5272FDAC" w14:textId="77777777" w:rsidR="006C076B" w:rsidRPr="00A35F40" w:rsidRDefault="006C076B" w:rsidP="00821159">
            <w:pPr>
              <w:pStyle w:val="Default"/>
              <w:spacing w:line="276" w:lineRule="auto"/>
              <w:jc w:val="both"/>
              <w:rPr>
                <w:b/>
                <w:bCs/>
                <w:i/>
                <w:iCs/>
              </w:rPr>
            </w:pPr>
            <w:r w:rsidRPr="00A35F40">
              <w:rPr>
                <w:b/>
                <w:bCs/>
              </w:rPr>
              <w:t xml:space="preserve">Праздник: </w:t>
            </w:r>
            <w:r w:rsidRPr="00A35F40">
              <w:t>«</w:t>
            </w:r>
            <w:proofErr w:type="spellStart"/>
            <w:r w:rsidRPr="00A35F40">
              <w:t>Сӛмбелә</w:t>
            </w:r>
            <w:proofErr w:type="spellEnd"/>
            <w:r w:rsidRPr="00A35F40">
              <w:t>».</w:t>
            </w:r>
          </w:p>
        </w:tc>
      </w:tr>
      <w:tr w:rsidR="006C076B" w:rsidRPr="00A35F40" w14:paraId="02A7B3FD" w14:textId="77777777" w:rsidTr="00821159">
        <w:trPr>
          <w:trHeight w:val="107"/>
        </w:trPr>
        <w:tc>
          <w:tcPr>
            <w:tcW w:w="10173" w:type="dxa"/>
            <w:gridSpan w:val="3"/>
          </w:tcPr>
          <w:p w14:paraId="18FB7AEE" w14:textId="77777777" w:rsidR="006C076B" w:rsidRPr="00A35F40" w:rsidRDefault="006C076B" w:rsidP="00821159">
            <w:pPr>
              <w:pStyle w:val="Default"/>
              <w:spacing w:line="276" w:lineRule="auto"/>
              <w:jc w:val="both"/>
            </w:pPr>
            <w:r w:rsidRPr="00A35F40">
              <w:rPr>
                <w:b/>
                <w:bCs/>
              </w:rPr>
              <w:t xml:space="preserve">Россия </w:t>
            </w:r>
          </w:p>
        </w:tc>
      </w:tr>
      <w:tr w:rsidR="006C076B" w:rsidRPr="00A35F40" w14:paraId="226467EF" w14:textId="77777777" w:rsidTr="00821159">
        <w:trPr>
          <w:trHeight w:val="247"/>
        </w:trPr>
        <w:tc>
          <w:tcPr>
            <w:tcW w:w="1951" w:type="dxa"/>
          </w:tcPr>
          <w:p w14:paraId="76B094DF" w14:textId="77777777" w:rsidR="006C076B" w:rsidRPr="00A35F40" w:rsidRDefault="006C076B" w:rsidP="00821159">
            <w:pPr>
              <w:pStyle w:val="Default"/>
              <w:spacing w:line="276" w:lineRule="auto"/>
              <w:jc w:val="both"/>
            </w:pPr>
            <w:r w:rsidRPr="00A35F40">
              <w:t xml:space="preserve">Ноябрь </w:t>
            </w:r>
          </w:p>
        </w:tc>
        <w:tc>
          <w:tcPr>
            <w:tcW w:w="8222" w:type="dxa"/>
            <w:gridSpan w:val="2"/>
          </w:tcPr>
          <w:p w14:paraId="6F4C3668" w14:textId="77777777" w:rsidR="006C076B" w:rsidRPr="00A35F40" w:rsidRDefault="006C076B" w:rsidP="00821159">
            <w:pPr>
              <w:pStyle w:val="Default"/>
              <w:spacing w:line="276" w:lineRule="auto"/>
              <w:jc w:val="both"/>
            </w:pPr>
            <w:r w:rsidRPr="00A35F40">
              <w:rPr>
                <w:b/>
                <w:bCs/>
                <w:i/>
                <w:iCs/>
              </w:rPr>
              <w:t xml:space="preserve">Физическое развитие: </w:t>
            </w:r>
          </w:p>
          <w:p w14:paraId="59D02D3D" w14:textId="77777777" w:rsidR="006C076B" w:rsidRPr="00A35F40" w:rsidRDefault="006C076B" w:rsidP="00821159">
            <w:pPr>
              <w:pStyle w:val="Default"/>
              <w:spacing w:line="276" w:lineRule="auto"/>
              <w:jc w:val="both"/>
            </w:pPr>
            <w:r w:rsidRPr="00A35F40">
              <w:t xml:space="preserve">Игры: «Море волнуется», «Курица и цыплята». </w:t>
            </w:r>
          </w:p>
        </w:tc>
      </w:tr>
      <w:tr w:rsidR="006C076B" w:rsidRPr="00A35F40" w14:paraId="08D9A856" w14:textId="77777777" w:rsidTr="00821159">
        <w:trPr>
          <w:trHeight w:val="247"/>
        </w:trPr>
        <w:tc>
          <w:tcPr>
            <w:tcW w:w="1951" w:type="dxa"/>
          </w:tcPr>
          <w:p w14:paraId="00F40F73" w14:textId="77777777" w:rsidR="006C076B" w:rsidRPr="00A35F40" w:rsidRDefault="006C076B" w:rsidP="00821159">
            <w:pPr>
              <w:pStyle w:val="Default"/>
              <w:spacing w:line="276" w:lineRule="auto"/>
              <w:jc w:val="both"/>
            </w:pPr>
          </w:p>
        </w:tc>
        <w:tc>
          <w:tcPr>
            <w:tcW w:w="8222" w:type="dxa"/>
            <w:gridSpan w:val="2"/>
          </w:tcPr>
          <w:p w14:paraId="2E01572A" w14:textId="77777777" w:rsidR="006C076B" w:rsidRPr="00A35F40" w:rsidRDefault="006C076B" w:rsidP="00821159">
            <w:pPr>
              <w:pStyle w:val="Default"/>
              <w:spacing w:line="276" w:lineRule="auto"/>
              <w:jc w:val="both"/>
            </w:pPr>
            <w:r w:rsidRPr="00A35F40">
              <w:rPr>
                <w:b/>
                <w:bCs/>
                <w:i/>
                <w:iCs/>
              </w:rPr>
              <w:t>Социально-коммуникативное развитие</w:t>
            </w:r>
            <w:r w:rsidRPr="00A35F40">
              <w:rPr>
                <w:i/>
                <w:iCs/>
              </w:rPr>
              <w:t xml:space="preserve">: </w:t>
            </w:r>
          </w:p>
          <w:p w14:paraId="0479BC6E" w14:textId="77777777" w:rsidR="006C076B" w:rsidRPr="00A35F40" w:rsidRDefault="006C076B" w:rsidP="00821159">
            <w:pPr>
              <w:pStyle w:val="Default"/>
              <w:spacing w:line="276" w:lineRule="auto"/>
              <w:jc w:val="both"/>
            </w:pPr>
            <w:r w:rsidRPr="00A35F40">
              <w:rPr>
                <w:b/>
                <w:bCs/>
              </w:rPr>
              <w:lastRenderedPageBreak/>
              <w:t xml:space="preserve">Беседы: </w:t>
            </w:r>
            <w:r w:rsidRPr="00A35F40">
              <w:t xml:space="preserve">«Страна, в которой мы </w:t>
            </w:r>
            <w:proofErr w:type="spellStart"/>
            <w:r w:rsidRPr="00A35F40">
              <w:t>живѐм</w:t>
            </w:r>
            <w:proofErr w:type="spellEnd"/>
            <w:r w:rsidRPr="00A35F40">
              <w:t xml:space="preserve">», «Какими видами транспорта можно путешествовать по России», «Друг детей - светофор». </w:t>
            </w:r>
          </w:p>
          <w:p w14:paraId="4D3E8298" w14:textId="77777777" w:rsidR="006C076B" w:rsidRPr="00A35F40" w:rsidRDefault="006C076B" w:rsidP="00821159">
            <w:pPr>
              <w:pStyle w:val="Default"/>
              <w:spacing w:line="276" w:lineRule="auto"/>
              <w:jc w:val="both"/>
            </w:pPr>
            <w:r w:rsidRPr="00A35F40">
              <w:rPr>
                <w:b/>
                <w:bCs/>
              </w:rPr>
              <w:t xml:space="preserve">Д/игры: </w:t>
            </w:r>
            <w:r w:rsidRPr="00A35F40">
              <w:t xml:space="preserve">«Три цвета светофора», «Дети-пешеходы и дети- пассажиры». </w:t>
            </w:r>
          </w:p>
          <w:p w14:paraId="7224CD02" w14:textId="77777777" w:rsidR="006C076B" w:rsidRPr="00A35F40" w:rsidRDefault="006C076B" w:rsidP="00821159">
            <w:pPr>
              <w:pStyle w:val="Default"/>
              <w:spacing w:line="276" w:lineRule="auto"/>
              <w:jc w:val="both"/>
              <w:rPr>
                <w:b/>
                <w:bCs/>
                <w:i/>
                <w:iCs/>
              </w:rPr>
            </w:pPr>
            <w:r w:rsidRPr="00A35F40">
              <w:t>Изготовление костюмов для игр-драматизаций по русским народным сказкам</w:t>
            </w:r>
          </w:p>
        </w:tc>
      </w:tr>
      <w:tr w:rsidR="006C076B" w:rsidRPr="00A35F40" w14:paraId="14C5E527" w14:textId="77777777" w:rsidTr="00821159">
        <w:trPr>
          <w:trHeight w:val="247"/>
        </w:trPr>
        <w:tc>
          <w:tcPr>
            <w:tcW w:w="1951" w:type="dxa"/>
          </w:tcPr>
          <w:p w14:paraId="211BA038" w14:textId="77777777" w:rsidR="006C076B" w:rsidRPr="00A35F40" w:rsidRDefault="006C076B" w:rsidP="00821159">
            <w:pPr>
              <w:pStyle w:val="Default"/>
              <w:spacing w:line="276" w:lineRule="auto"/>
              <w:jc w:val="both"/>
            </w:pPr>
          </w:p>
        </w:tc>
        <w:tc>
          <w:tcPr>
            <w:tcW w:w="8222" w:type="dxa"/>
            <w:gridSpan w:val="2"/>
          </w:tcPr>
          <w:tbl>
            <w:tblPr>
              <w:tblW w:w="0" w:type="auto"/>
              <w:tblBorders>
                <w:top w:val="nil"/>
                <w:left w:val="nil"/>
                <w:bottom w:val="nil"/>
                <w:right w:val="nil"/>
              </w:tblBorders>
              <w:tblLayout w:type="fixed"/>
              <w:tblLook w:val="0000" w:firstRow="0" w:lastRow="0" w:firstColumn="0" w:lastColumn="0" w:noHBand="0" w:noVBand="0"/>
            </w:tblPr>
            <w:tblGrid>
              <w:gridCol w:w="8128"/>
            </w:tblGrid>
            <w:tr w:rsidR="006C076B" w:rsidRPr="00A35F40" w14:paraId="0BB20B4F" w14:textId="77777777" w:rsidTr="00821159">
              <w:trPr>
                <w:trHeight w:val="1215"/>
              </w:trPr>
              <w:tc>
                <w:tcPr>
                  <w:tcW w:w="8128" w:type="dxa"/>
                </w:tcPr>
                <w:p w14:paraId="3BDE47EE" w14:textId="77777777" w:rsidR="006C076B" w:rsidRPr="00A35F40" w:rsidRDefault="006C076B" w:rsidP="00821159">
                  <w:pPr>
                    <w:pStyle w:val="Default"/>
                    <w:spacing w:line="276" w:lineRule="auto"/>
                    <w:jc w:val="both"/>
                  </w:pPr>
                  <w:r w:rsidRPr="00A35F40">
                    <w:rPr>
                      <w:b/>
                      <w:bCs/>
                      <w:i/>
                      <w:iCs/>
                    </w:rPr>
                    <w:t xml:space="preserve">Познавательное и речевое развитие: </w:t>
                  </w:r>
                </w:p>
                <w:p w14:paraId="597A4928" w14:textId="77777777" w:rsidR="006C076B" w:rsidRPr="00A35F40" w:rsidRDefault="006C076B" w:rsidP="00821159">
                  <w:pPr>
                    <w:pStyle w:val="Default"/>
                    <w:spacing w:line="276" w:lineRule="auto"/>
                    <w:jc w:val="both"/>
                  </w:pPr>
                  <w:r w:rsidRPr="00A35F40">
                    <w:rPr>
                      <w:b/>
                      <w:bCs/>
                    </w:rPr>
                    <w:t xml:space="preserve">Сказки: </w:t>
                  </w:r>
                  <w:r w:rsidRPr="00A35F40">
                    <w:t xml:space="preserve">«Мужик и медведь», «Дурак и береза». </w:t>
                  </w:r>
                </w:p>
                <w:p w14:paraId="43555940" w14:textId="77777777" w:rsidR="006C076B" w:rsidRPr="00A35F40" w:rsidRDefault="006C076B" w:rsidP="00821159">
                  <w:pPr>
                    <w:pStyle w:val="Default"/>
                    <w:spacing w:line="276" w:lineRule="auto"/>
                    <w:jc w:val="both"/>
                  </w:pPr>
                  <w:r w:rsidRPr="00A35F40">
                    <w:rPr>
                      <w:b/>
                      <w:bCs/>
                    </w:rPr>
                    <w:t xml:space="preserve">Поэзия: </w:t>
                  </w:r>
                  <w:r w:rsidRPr="00A35F40">
                    <w:t xml:space="preserve">«Котик» М. Дружинина, «Мы идем через дорогу» М. Дружинина, «Вот какой рассеянный» С. Маршак, «Дядя Степа» С. Михалков, «Светофор» С. Маршак. </w:t>
                  </w:r>
                </w:p>
                <w:p w14:paraId="3C4DBE4C" w14:textId="77777777" w:rsidR="006C076B" w:rsidRPr="00A35F40" w:rsidRDefault="006C076B" w:rsidP="00821159">
                  <w:pPr>
                    <w:pStyle w:val="Default"/>
                    <w:spacing w:line="276" w:lineRule="auto"/>
                    <w:jc w:val="both"/>
                  </w:pPr>
                  <w:r w:rsidRPr="00A35F40">
                    <w:rPr>
                      <w:b/>
                      <w:bCs/>
                    </w:rPr>
                    <w:t xml:space="preserve">Проза: </w:t>
                  </w:r>
                  <w:r w:rsidRPr="00A35F40">
                    <w:t xml:space="preserve">«Сторож» В. Осеева, «Как Маша стала большой», «Осень на пороге» Н. Сладков. </w:t>
                  </w:r>
                </w:p>
                <w:p w14:paraId="0D8A3F7B" w14:textId="77777777" w:rsidR="006C076B" w:rsidRPr="00A35F40" w:rsidRDefault="006C076B" w:rsidP="00821159">
                  <w:pPr>
                    <w:pStyle w:val="Default"/>
                    <w:spacing w:line="276" w:lineRule="auto"/>
                    <w:jc w:val="both"/>
                  </w:pPr>
                  <w:r w:rsidRPr="00A35F40">
                    <w:rPr>
                      <w:b/>
                      <w:bCs/>
                    </w:rPr>
                    <w:t xml:space="preserve">Литературные сказки: </w:t>
                  </w:r>
                  <w:r w:rsidRPr="00A35F40">
                    <w:t xml:space="preserve">«Как варить компот?» Г. Юдин, «Синие листья» В. Осеева. </w:t>
                  </w:r>
                </w:p>
              </w:tc>
            </w:tr>
            <w:tr w:rsidR="006C076B" w:rsidRPr="00A35F40" w14:paraId="772BB926" w14:textId="77777777" w:rsidTr="00821159">
              <w:trPr>
                <w:trHeight w:val="1209"/>
              </w:trPr>
              <w:tc>
                <w:tcPr>
                  <w:tcW w:w="8128" w:type="dxa"/>
                </w:tcPr>
                <w:p w14:paraId="48687CF6" w14:textId="77777777" w:rsidR="006C076B" w:rsidRPr="00A35F40" w:rsidRDefault="006C076B" w:rsidP="00821159">
                  <w:pPr>
                    <w:pStyle w:val="Default"/>
                    <w:spacing w:line="276" w:lineRule="auto"/>
                    <w:jc w:val="both"/>
                  </w:pPr>
                  <w:r w:rsidRPr="00A35F40">
                    <w:rPr>
                      <w:b/>
                      <w:bCs/>
                      <w:i/>
                      <w:iCs/>
                    </w:rPr>
                    <w:t>Художественно-эстетическое развитие</w:t>
                  </w:r>
                  <w:r w:rsidRPr="00A35F40">
                    <w:rPr>
                      <w:b/>
                      <w:bCs/>
                    </w:rPr>
                    <w:t xml:space="preserve">: </w:t>
                  </w:r>
                </w:p>
                <w:p w14:paraId="6B8ECA19" w14:textId="77777777" w:rsidR="006C076B" w:rsidRPr="00A35F40" w:rsidRDefault="006C076B" w:rsidP="00821159">
                  <w:pPr>
                    <w:pStyle w:val="Default"/>
                    <w:spacing w:line="276" w:lineRule="auto"/>
                    <w:jc w:val="both"/>
                  </w:pPr>
                  <w:r w:rsidRPr="00A35F40">
                    <w:rPr>
                      <w:b/>
                      <w:bCs/>
                    </w:rPr>
                    <w:t xml:space="preserve">Музыка: </w:t>
                  </w:r>
                  <w:r w:rsidRPr="00A35F40">
                    <w:t xml:space="preserve">«Осень» муз. </w:t>
                  </w:r>
                  <w:proofErr w:type="spellStart"/>
                  <w:r w:rsidRPr="00A35F40">
                    <w:t>И.Кишко</w:t>
                  </w:r>
                  <w:proofErr w:type="spellEnd"/>
                  <w:r w:rsidRPr="00A35F40">
                    <w:t xml:space="preserve">, сл. </w:t>
                  </w:r>
                  <w:proofErr w:type="spellStart"/>
                  <w:r w:rsidRPr="00A35F40">
                    <w:t>Т.Волгиной</w:t>
                  </w:r>
                  <w:proofErr w:type="spellEnd"/>
                  <w:r w:rsidRPr="00A35F40">
                    <w:t xml:space="preserve">, колыбельная песня «Баю-бай», муз. </w:t>
                  </w:r>
                  <w:proofErr w:type="spellStart"/>
                  <w:r w:rsidRPr="00A35F40">
                    <w:t>М.Красина</w:t>
                  </w:r>
                  <w:proofErr w:type="spellEnd"/>
                  <w:r w:rsidRPr="00A35F40">
                    <w:t xml:space="preserve">, сл. </w:t>
                  </w:r>
                  <w:proofErr w:type="spellStart"/>
                  <w:r w:rsidRPr="00A35F40">
                    <w:t>М.Черной</w:t>
                  </w:r>
                  <w:proofErr w:type="spellEnd"/>
                  <w:r w:rsidRPr="00A35F40">
                    <w:t xml:space="preserve">, «Ива» муз. </w:t>
                  </w:r>
                  <w:proofErr w:type="spellStart"/>
                  <w:r w:rsidRPr="00A35F40">
                    <w:t>А.Князькова</w:t>
                  </w:r>
                  <w:proofErr w:type="spellEnd"/>
                  <w:r w:rsidRPr="00A35F40">
                    <w:t xml:space="preserve">. сл. </w:t>
                  </w:r>
                  <w:proofErr w:type="spellStart"/>
                  <w:r w:rsidRPr="00A35F40">
                    <w:t>И.Токмаковой</w:t>
                  </w:r>
                  <w:proofErr w:type="spellEnd"/>
                  <w:r w:rsidRPr="00A35F40">
                    <w:t xml:space="preserve">, «Дождик» муз. </w:t>
                  </w:r>
                  <w:proofErr w:type="spellStart"/>
                  <w:r w:rsidRPr="00A35F40">
                    <w:t>М.Красева</w:t>
                  </w:r>
                  <w:proofErr w:type="spellEnd"/>
                  <w:r w:rsidRPr="00A35F40">
                    <w:t xml:space="preserve">, сл. </w:t>
                  </w:r>
                  <w:proofErr w:type="spellStart"/>
                  <w:r w:rsidRPr="00A35F40">
                    <w:t>Н.Френкель</w:t>
                  </w:r>
                  <w:proofErr w:type="spellEnd"/>
                  <w:r w:rsidRPr="00A35F40">
                    <w:t xml:space="preserve">. </w:t>
                  </w:r>
                </w:p>
                <w:p w14:paraId="5FEC0E07" w14:textId="77777777" w:rsidR="006C076B" w:rsidRPr="00A35F40" w:rsidRDefault="006C076B" w:rsidP="00821159">
                  <w:pPr>
                    <w:pStyle w:val="Default"/>
                    <w:spacing w:line="276" w:lineRule="auto"/>
                    <w:jc w:val="both"/>
                  </w:pPr>
                  <w:r w:rsidRPr="00A35F40">
                    <w:rPr>
                      <w:b/>
                      <w:bCs/>
                    </w:rPr>
                    <w:t xml:space="preserve">ИЗО деятельность: </w:t>
                  </w:r>
                </w:p>
                <w:p w14:paraId="7DE30093" w14:textId="77777777" w:rsidR="006C076B" w:rsidRPr="00A35F40" w:rsidRDefault="006C076B" w:rsidP="00821159">
                  <w:pPr>
                    <w:pStyle w:val="Default"/>
                    <w:spacing w:line="276" w:lineRule="auto"/>
                    <w:jc w:val="both"/>
                  </w:pPr>
                  <w:r w:rsidRPr="00A35F40">
                    <w:rPr>
                      <w:b/>
                      <w:bCs/>
                    </w:rPr>
                    <w:t>Лепка. «</w:t>
                  </w:r>
                  <w:r w:rsidRPr="00A35F40">
                    <w:t xml:space="preserve">Дымковская лошадка». </w:t>
                  </w:r>
                </w:p>
                <w:p w14:paraId="089A0609" w14:textId="77777777" w:rsidR="006C076B" w:rsidRPr="00A35F40" w:rsidRDefault="006C076B" w:rsidP="00821159">
                  <w:pPr>
                    <w:pStyle w:val="Default"/>
                    <w:spacing w:line="276" w:lineRule="auto"/>
                    <w:jc w:val="both"/>
                  </w:pPr>
                  <w:r w:rsidRPr="00A35F40">
                    <w:rPr>
                      <w:b/>
                      <w:bCs/>
                    </w:rPr>
                    <w:t xml:space="preserve">Аппликация. </w:t>
                  </w:r>
                  <w:r w:rsidRPr="00A35F40">
                    <w:t xml:space="preserve">«Хоровод </w:t>
                  </w:r>
                  <w:proofErr w:type="spellStart"/>
                  <w:r w:rsidRPr="00A35F40">
                    <w:t>матрѐшек</w:t>
                  </w:r>
                  <w:proofErr w:type="spellEnd"/>
                  <w:r w:rsidRPr="00A35F40">
                    <w:t xml:space="preserve">» (коллективная работа). </w:t>
                  </w:r>
                </w:p>
                <w:p w14:paraId="17E639D9" w14:textId="77777777" w:rsidR="006C076B" w:rsidRPr="00A35F40" w:rsidRDefault="006C076B" w:rsidP="00821159">
                  <w:pPr>
                    <w:pStyle w:val="Default"/>
                    <w:spacing w:line="276" w:lineRule="auto"/>
                    <w:jc w:val="both"/>
                  </w:pPr>
                  <w:r w:rsidRPr="00A35F40">
                    <w:rPr>
                      <w:b/>
                      <w:bCs/>
                    </w:rPr>
                    <w:t xml:space="preserve">Рисование. </w:t>
                  </w:r>
                  <w:r w:rsidRPr="00A35F40">
                    <w:t xml:space="preserve">«Украсим сарафан Насти» (дымковская роспись). </w:t>
                  </w:r>
                </w:p>
                <w:p w14:paraId="7646049C" w14:textId="77777777" w:rsidR="006C076B" w:rsidRPr="00A35F40" w:rsidRDefault="006C076B" w:rsidP="00821159">
                  <w:pPr>
                    <w:pStyle w:val="Default"/>
                    <w:spacing w:line="276" w:lineRule="auto"/>
                    <w:jc w:val="both"/>
                  </w:pPr>
                  <w:r w:rsidRPr="00A35F40">
                    <w:rPr>
                      <w:b/>
                      <w:bCs/>
                    </w:rPr>
                    <w:t xml:space="preserve">Праздники: </w:t>
                  </w:r>
                  <w:r w:rsidRPr="00A35F40">
                    <w:t xml:space="preserve">«Вечер русских народных сказок», «Капустник». </w:t>
                  </w:r>
                </w:p>
              </w:tc>
            </w:tr>
          </w:tbl>
          <w:p w14:paraId="636AD6F8" w14:textId="77777777" w:rsidR="006C076B" w:rsidRPr="00A35F40" w:rsidRDefault="006C076B" w:rsidP="00821159">
            <w:pPr>
              <w:pStyle w:val="Default"/>
              <w:spacing w:line="276" w:lineRule="auto"/>
              <w:jc w:val="both"/>
              <w:rPr>
                <w:b/>
                <w:bCs/>
                <w:i/>
                <w:iCs/>
              </w:rPr>
            </w:pPr>
          </w:p>
        </w:tc>
      </w:tr>
      <w:tr w:rsidR="006C076B" w:rsidRPr="00A35F40" w14:paraId="6F7A3365" w14:textId="77777777" w:rsidTr="00821159">
        <w:trPr>
          <w:trHeight w:val="247"/>
        </w:trPr>
        <w:tc>
          <w:tcPr>
            <w:tcW w:w="1951" w:type="dxa"/>
            <w:tcBorders>
              <w:top w:val="single" w:sz="4" w:space="0" w:color="auto"/>
              <w:left w:val="single" w:sz="4" w:space="0" w:color="auto"/>
              <w:bottom w:val="single" w:sz="4" w:space="0" w:color="auto"/>
              <w:right w:val="single" w:sz="4" w:space="0" w:color="auto"/>
            </w:tcBorders>
          </w:tcPr>
          <w:p w14:paraId="06F4C2B7" w14:textId="77777777" w:rsidR="006C076B" w:rsidRPr="00A35F40" w:rsidRDefault="006C076B" w:rsidP="00821159">
            <w:pPr>
              <w:pStyle w:val="Default"/>
              <w:spacing w:line="276" w:lineRule="auto"/>
              <w:jc w:val="both"/>
            </w:pPr>
            <w:r w:rsidRPr="00A35F40">
              <w:t xml:space="preserve">Декабрь </w:t>
            </w:r>
          </w:p>
        </w:tc>
        <w:tc>
          <w:tcPr>
            <w:tcW w:w="8222" w:type="dxa"/>
            <w:gridSpan w:val="2"/>
            <w:tcBorders>
              <w:top w:val="single" w:sz="4" w:space="0" w:color="auto"/>
              <w:left w:val="single" w:sz="4" w:space="0" w:color="auto"/>
              <w:bottom w:val="single" w:sz="4" w:space="0" w:color="auto"/>
              <w:right w:val="single" w:sz="4" w:space="0" w:color="auto"/>
            </w:tcBorders>
          </w:tcPr>
          <w:p w14:paraId="76DEAD23" w14:textId="77777777" w:rsidR="006C076B" w:rsidRPr="00A35F40" w:rsidRDefault="006C076B" w:rsidP="00821159">
            <w:pPr>
              <w:pStyle w:val="Default"/>
              <w:spacing w:line="276" w:lineRule="auto"/>
              <w:jc w:val="both"/>
              <w:rPr>
                <w:b/>
                <w:bCs/>
                <w:i/>
                <w:iCs/>
              </w:rPr>
            </w:pPr>
            <w:r w:rsidRPr="00A35F40">
              <w:rPr>
                <w:b/>
                <w:bCs/>
                <w:i/>
                <w:iCs/>
              </w:rPr>
              <w:t xml:space="preserve">Физическое развитие: </w:t>
            </w:r>
          </w:p>
          <w:p w14:paraId="57A4FC91" w14:textId="77777777" w:rsidR="006C076B" w:rsidRPr="00A35F40" w:rsidRDefault="006C076B" w:rsidP="00821159">
            <w:pPr>
              <w:pStyle w:val="Default"/>
              <w:spacing w:line="276" w:lineRule="auto"/>
              <w:jc w:val="both"/>
              <w:rPr>
                <w:b/>
                <w:bCs/>
                <w:iCs/>
              </w:rPr>
            </w:pPr>
            <w:r w:rsidRPr="00A35F40">
              <w:rPr>
                <w:b/>
                <w:bCs/>
                <w:iCs/>
              </w:rPr>
              <w:t xml:space="preserve">Игры: </w:t>
            </w:r>
            <w:r w:rsidRPr="00A35F40">
              <w:rPr>
                <w:bCs/>
                <w:iCs/>
              </w:rPr>
              <w:t>«День и ночь», «У медведя во бору», «Сигналы светофора», «Ловкий пешеход», «Два Мороза».</w:t>
            </w:r>
            <w:r w:rsidRPr="00A35F40">
              <w:rPr>
                <w:b/>
                <w:bCs/>
                <w:iCs/>
              </w:rPr>
              <w:t xml:space="preserve"> </w:t>
            </w:r>
          </w:p>
        </w:tc>
      </w:tr>
      <w:tr w:rsidR="006C076B" w:rsidRPr="00A35F40" w14:paraId="5B7ECB3B" w14:textId="77777777" w:rsidTr="00821159">
        <w:trPr>
          <w:trHeight w:val="247"/>
        </w:trPr>
        <w:tc>
          <w:tcPr>
            <w:tcW w:w="1951" w:type="dxa"/>
            <w:tcBorders>
              <w:top w:val="single" w:sz="4" w:space="0" w:color="auto"/>
              <w:left w:val="single" w:sz="4" w:space="0" w:color="auto"/>
              <w:bottom w:val="single" w:sz="4" w:space="0" w:color="auto"/>
              <w:right w:val="single" w:sz="4" w:space="0" w:color="auto"/>
            </w:tcBorders>
          </w:tcPr>
          <w:p w14:paraId="3E129909" w14:textId="77777777" w:rsidR="006C076B" w:rsidRPr="00A35F40" w:rsidRDefault="006C076B" w:rsidP="00821159">
            <w:pPr>
              <w:pStyle w:val="Default"/>
              <w:spacing w:line="276" w:lineRule="auto"/>
              <w:jc w:val="both"/>
            </w:pPr>
          </w:p>
        </w:tc>
        <w:tc>
          <w:tcPr>
            <w:tcW w:w="8222" w:type="dxa"/>
            <w:gridSpan w:val="2"/>
            <w:tcBorders>
              <w:top w:val="single" w:sz="4" w:space="0" w:color="auto"/>
              <w:left w:val="single" w:sz="4" w:space="0" w:color="auto"/>
              <w:bottom w:val="single" w:sz="4" w:space="0" w:color="auto"/>
              <w:right w:val="single" w:sz="4" w:space="0" w:color="auto"/>
            </w:tcBorders>
          </w:tcPr>
          <w:p w14:paraId="6A85C51C" w14:textId="77777777" w:rsidR="006C076B" w:rsidRPr="00A35F40" w:rsidRDefault="006C076B" w:rsidP="00821159">
            <w:pPr>
              <w:pStyle w:val="Default"/>
              <w:spacing w:line="276" w:lineRule="auto"/>
              <w:jc w:val="both"/>
            </w:pPr>
            <w:r w:rsidRPr="00A35F40">
              <w:rPr>
                <w:b/>
                <w:bCs/>
                <w:i/>
                <w:iCs/>
              </w:rPr>
              <w:t>Социально-коммуникативное развитие</w:t>
            </w:r>
            <w:r w:rsidRPr="00A35F40">
              <w:rPr>
                <w:i/>
                <w:iCs/>
              </w:rPr>
              <w:t xml:space="preserve">: </w:t>
            </w:r>
          </w:p>
          <w:p w14:paraId="28E7B105" w14:textId="77777777" w:rsidR="006C076B" w:rsidRPr="00A35F40" w:rsidRDefault="006C076B" w:rsidP="00821159">
            <w:pPr>
              <w:pStyle w:val="Default"/>
              <w:spacing w:line="276" w:lineRule="auto"/>
              <w:jc w:val="both"/>
              <w:rPr>
                <w:b/>
                <w:bCs/>
                <w:i/>
                <w:iCs/>
              </w:rPr>
            </w:pPr>
            <w:r w:rsidRPr="00A35F40">
              <w:rPr>
                <w:b/>
                <w:bCs/>
              </w:rPr>
              <w:t xml:space="preserve">Беседы: </w:t>
            </w:r>
            <w:r w:rsidRPr="00A35F40">
              <w:t xml:space="preserve">«Великий город - Москва и </w:t>
            </w:r>
            <w:proofErr w:type="spellStart"/>
            <w:r w:rsidRPr="00A35F40">
              <w:t>еѐ</w:t>
            </w:r>
            <w:proofErr w:type="spellEnd"/>
            <w:r w:rsidRPr="00A35F40">
              <w:t xml:space="preserve"> достопримечательности», д/игра «Гости Москвы», «Рассказ воспитателя о России», «Москва – столица нашей России», «Поведение на дороге».</w:t>
            </w:r>
          </w:p>
        </w:tc>
      </w:tr>
      <w:tr w:rsidR="006C076B" w:rsidRPr="00A35F40" w14:paraId="701DB754" w14:textId="77777777" w:rsidTr="00821159">
        <w:trPr>
          <w:trHeight w:val="247"/>
        </w:trPr>
        <w:tc>
          <w:tcPr>
            <w:tcW w:w="1951" w:type="dxa"/>
            <w:tcBorders>
              <w:top w:val="single" w:sz="4" w:space="0" w:color="auto"/>
              <w:left w:val="single" w:sz="4" w:space="0" w:color="auto"/>
              <w:bottom w:val="single" w:sz="4" w:space="0" w:color="auto"/>
              <w:right w:val="single" w:sz="4" w:space="0" w:color="auto"/>
            </w:tcBorders>
          </w:tcPr>
          <w:p w14:paraId="2A477C0A" w14:textId="77777777" w:rsidR="006C076B" w:rsidRPr="00A35F40" w:rsidRDefault="006C076B" w:rsidP="00821159">
            <w:pPr>
              <w:pStyle w:val="Default"/>
              <w:spacing w:line="276" w:lineRule="auto"/>
              <w:jc w:val="both"/>
            </w:pPr>
          </w:p>
        </w:tc>
        <w:tc>
          <w:tcPr>
            <w:tcW w:w="8222" w:type="dxa"/>
            <w:gridSpan w:val="2"/>
            <w:tcBorders>
              <w:top w:val="single" w:sz="4" w:space="0" w:color="auto"/>
              <w:left w:val="single" w:sz="4" w:space="0" w:color="auto"/>
              <w:bottom w:val="single" w:sz="4" w:space="0" w:color="auto"/>
              <w:right w:val="single" w:sz="4" w:space="0" w:color="auto"/>
            </w:tcBorders>
          </w:tcPr>
          <w:p w14:paraId="136E4ACD" w14:textId="77777777" w:rsidR="006C076B" w:rsidRPr="00A35F40" w:rsidRDefault="006C076B" w:rsidP="00821159">
            <w:pPr>
              <w:pStyle w:val="Default"/>
              <w:spacing w:line="276" w:lineRule="auto"/>
              <w:jc w:val="both"/>
            </w:pPr>
            <w:r w:rsidRPr="00A35F40">
              <w:rPr>
                <w:b/>
                <w:bCs/>
                <w:i/>
                <w:iCs/>
              </w:rPr>
              <w:t xml:space="preserve">Познавательное и речевое развитие: </w:t>
            </w:r>
          </w:p>
          <w:p w14:paraId="093852AC" w14:textId="77777777" w:rsidR="006C076B" w:rsidRPr="00A35F40" w:rsidRDefault="006C076B" w:rsidP="00821159">
            <w:pPr>
              <w:pStyle w:val="Default"/>
              <w:spacing w:line="276" w:lineRule="auto"/>
              <w:jc w:val="both"/>
            </w:pPr>
            <w:r w:rsidRPr="00A35F40">
              <w:rPr>
                <w:b/>
                <w:bCs/>
              </w:rPr>
              <w:t xml:space="preserve">Сказки: </w:t>
            </w:r>
            <w:r w:rsidRPr="00A35F40">
              <w:t xml:space="preserve">«Кораблик», «Золотой </w:t>
            </w:r>
            <w:proofErr w:type="spellStart"/>
            <w:r w:rsidRPr="00A35F40">
              <w:t>серпок</w:t>
            </w:r>
            <w:proofErr w:type="spellEnd"/>
            <w:r w:rsidRPr="00A35F40">
              <w:t xml:space="preserve">» (М.: Малыш, 1994), «Мороз и заяц». </w:t>
            </w:r>
          </w:p>
          <w:p w14:paraId="50C84CCD" w14:textId="77777777" w:rsidR="006C076B" w:rsidRPr="00A35F40" w:rsidRDefault="006C076B" w:rsidP="00821159">
            <w:pPr>
              <w:pStyle w:val="Default"/>
              <w:spacing w:line="276" w:lineRule="auto"/>
              <w:jc w:val="both"/>
            </w:pPr>
            <w:r w:rsidRPr="00A35F40">
              <w:rPr>
                <w:b/>
                <w:bCs/>
              </w:rPr>
              <w:t xml:space="preserve">Поэзия: </w:t>
            </w:r>
            <w:r w:rsidRPr="0044353D">
              <w:rPr>
                <w:bCs/>
              </w:rPr>
              <w:t xml:space="preserve">«Живи, елочка!» </w:t>
            </w:r>
            <w:proofErr w:type="spellStart"/>
            <w:r w:rsidRPr="0044353D">
              <w:rPr>
                <w:bCs/>
              </w:rPr>
              <w:t>И.Токмакова</w:t>
            </w:r>
            <w:proofErr w:type="spellEnd"/>
            <w:r w:rsidRPr="0044353D">
              <w:rPr>
                <w:bCs/>
              </w:rPr>
              <w:t xml:space="preserve">, «Белый снег пушистый» </w:t>
            </w:r>
            <w:proofErr w:type="spellStart"/>
            <w:r w:rsidRPr="0044353D">
              <w:rPr>
                <w:bCs/>
              </w:rPr>
              <w:t>И.Суриков</w:t>
            </w:r>
            <w:proofErr w:type="spellEnd"/>
            <w:r w:rsidRPr="0044353D">
              <w:rPr>
                <w:bCs/>
              </w:rPr>
              <w:t>.</w:t>
            </w:r>
            <w:r w:rsidRPr="00A35F40">
              <w:rPr>
                <w:b/>
                <w:bCs/>
              </w:rPr>
              <w:t xml:space="preserve"> </w:t>
            </w:r>
          </w:p>
          <w:p w14:paraId="2F3736C8" w14:textId="77777777" w:rsidR="006C076B" w:rsidRPr="00A35F40" w:rsidRDefault="006C076B" w:rsidP="00821159">
            <w:pPr>
              <w:pStyle w:val="Default"/>
              <w:spacing w:line="276" w:lineRule="auto"/>
              <w:jc w:val="both"/>
            </w:pPr>
            <w:r w:rsidRPr="00A35F40">
              <w:rPr>
                <w:b/>
                <w:bCs/>
              </w:rPr>
              <w:t xml:space="preserve">Проза: </w:t>
            </w:r>
            <w:r w:rsidRPr="00A35F40">
              <w:t>«Поход» А. Гайдар, «Светик-</w:t>
            </w:r>
            <w:proofErr w:type="spellStart"/>
            <w:r w:rsidRPr="00A35F40">
              <w:t>трехцветик</w:t>
            </w:r>
            <w:proofErr w:type="spellEnd"/>
            <w:r w:rsidRPr="00A35F40">
              <w:t xml:space="preserve">» </w:t>
            </w:r>
            <w:proofErr w:type="spellStart"/>
            <w:r w:rsidRPr="00A35F40">
              <w:t>Т.Александровой</w:t>
            </w:r>
            <w:proofErr w:type="spellEnd"/>
            <w:r w:rsidRPr="00A35F40">
              <w:t xml:space="preserve"> (Веселые картинки. №6. 2003), «Как елку наряжали» </w:t>
            </w:r>
            <w:proofErr w:type="spellStart"/>
            <w:r w:rsidRPr="00A35F40">
              <w:t>Л.Воронкова</w:t>
            </w:r>
            <w:proofErr w:type="spellEnd"/>
            <w:r w:rsidRPr="00A35F40">
              <w:t xml:space="preserve">. </w:t>
            </w:r>
          </w:p>
          <w:p w14:paraId="743D561E" w14:textId="77777777" w:rsidR="006C076B" w:rsidRPr="00A35F40" w:rsidRDefault="006C076B" w:rsidP="00821159">
            <w:pPr>
              <w:pStyle w:val="Default"/>
              <w:spacing w:line="276" w:lineRule="auto"/>
              <w:jc w:val="both"/>
              <w:rPr>
                <w:b/>
                <w:bCs/>
                <w:i/>
                <w:iCs/>
              </w:rPr>
            </w:pPr>
            <w:r w:rsidRPr="00A35F40">
              <w:rPr>
                <w:b/>
                <w:bCs/>
              </w:rPr>
              <w:t xml:space="preserve">Литературные сказки: </w:t>
            </w:r>
            <w:r w:rsidRPr="00A35F40">
              <w:t>«Сказка про Комара Комаровича» Д. Мамин-Сибиряк.</w:t>
            </w:r>
          </w:p>
        </w:tc>
      </w:tr>
      <w:tr w:rsidR="006C076B" w:rsidRPr="00A35F40" w14:paraId="737C7C2C" w14:textId="77777777" w:rsidTr="00821159">
        <w:trPr>
          <w:trHeight w:val="247"/>
        </w:trPr>
        <w:tc>
          <w:tcPr>
            <w:tcW w:w="1951" w:type="dxa"/>
            <w:tcBorders>
              <w:top w:val="single" w:sz="4" w:space="0" w:color="auto"/>
              <w:left w:val="single" w:sz="4" w:space="0" w:color="auto"/>
              <w:bottom w:val="single" w:sz="4" w:space="0" w:color="auto"/>
              <w:right w:val="single" w:sz="4" w:space="0" w:color="auto"/>
            </w:tcBorders>
          </w:tcPr>
          <w:p w14:paraId="3F0F0A3A" w14:textId="77777777" w:rsidR="006C076B" w:rsidRPr="00A35F40" w:rsidRDefault="006C076B" w:rsidP="00821159">
            <w:pPr>
              <w:pStyle w:val="Default"/>
              <w:spacing w:line="276" w:lineRule="auto"/>
              <w:jc w:val="both"/>
            </w:pPr>
          </w:p>
        </w:tc>
        <w:tc>
          <w:tcPr>
            <w:tcW w:w="8222" w:type="dxa"/>
            <w:gridSpan w:val="2"/>
            <w:tcBorders>
              <w:top w:val="single" w:sz="4" w:space="0" w:color="auto"/>
              <w:left w:val="single" w:sz="4" w:space="0" w:color="auto"/>
              <w:bottom w:val="single" w:sz="4" w:space="0" w:color="auto"/>
              <w:right w:val="single" w:sz="4" w:space="0" w:color="auto"/>
            </w:tcBorders>
          </w:tcPr>
          <w:p w14:paraId="3F081E86" w14:textId="77777777" w:rsidR="006C076B" w:rsidRPr="00A35F40" w:rsidRDefault="006C076B" w:rsidP="00821159">
            <w:pPr>
              <w:pStyle w:val="Default"/>
              <w:spacing w:line="276" w:lineRule="auto"/>
              <w:jc w:val="both"/>
            </w:pPr>
            <w:r w:rsidRPr="00A35F40">
              <w:rPr>
                <w:b/>
                <w:bCs/>
                <w:i/>
                <w:iCs/>
              </w:rPr>
              <w:t>Художественно-эстетическое развитие</w:t>
            </w:r>
            <w:r w:rsidRPr="00A35F40">
              <w:rPr>
                <w:b/>
                <w:bCs/>
              </w:rPr>
              <w:t xml:space="preserve">: </w:t>
            </w:r>
          </w:p>
          <w:p w14:paraId="3587D126" w14:textId="77777777" w:rsidR="006C076B" w:rsidRPr="00A35F40" w:rsidRDefault="006C076B" w:rsidP="00821159">
            <w:pPr>
              <w:pStyle w:val="Default"/>
              <w:spacing w:line="276" w:lineRule="auto"/>
              <w:jc w:val="both"/>
            </w:pPr>
            <w:r w:rsidRPr="00A35F40">
              <w:rPr>
                <w:b/>
                <w:bCs/>
              </w:rPr>
              <w:t xml:space="preserve">Музыка: </w:t>
            </w:r>
            <w:r w:rsidRPr="00A35F40">
              <w:t xml:space="preserve">Ознакомление с музыкальным инструментом «балалайка», «Песня о Родине» </w:t>
            </w:r>
            <w:proofErr w:type="spellStart"/>
            <w:r w:rsidRPr="00A35F40">
              <w:t>И.Дунаевского</w:t>
            </w:r>
            <w:proofErr w:type="spellEnd"/>
            <w:r w:rsidRPr="00A35F40">
              <w:t xml:space="preserve">, «Моя Россия» муз. </w:t>
            </w:r>
            <w:proofErr w:type="spellStart"/>
            <w:r w:rsidRPr="00A35F40">
              <w:t>Г.Струве</w:t>
            </w:r>
            <w:proofErr w:type="spellEnd"/>
            <w:r w:rsidRPr="00A35F40">
              <w:t xml:space="preserve">, сл. </w:t>
            </w:r>
            <w:proofErr w:type="spellStart"/>
            <w:r w:rsidRPr="00A35F40">
              <w:t>Н.Соловьевой</w:t>
            </w:r>
            <w:proofErr w:type="spellEnd"/>
            <w:r w:rsidRPr="00A35F40">
              <w:t xml:space="preserve">. «Я по городу иду» муз. А. </w:t>
            </w:r>
            <w:proofErr w:type="spellStart"/>
            <w:r w:rsidRPr="00A35F40">
              <w:t>Перескокова</w:t>
            </w:r>
            <w:proofErr w:type="spellEnd"/>
            <w:r w:rsidRPr="00A35F40">
              <w:t xml:space="preserve">, сл. </w:t>
            </w:r>
            <w:proofErr w:type="spellStart"/>
            <w:r w:rsidRPr="00A35F40">
              <w:t>Т.Антоновой</w:t>
            </w:r>
            <w:proofErr w:type="spellEnd"/>
            <w:r w:rsidRPr="00A35F40">
              <w:t xml:space="preserve">, «Скоро Новый год» муз. </w:t>
            </w:r>
            <w:proofErr w:type="spellStart"/>
            <w:r w:rsidRPr="00A35F40">
              <w:t>И.Арсеева</w:t>
            </w:r>
            <w:proofErr w:type="spellEnd"/>
            <w:r w:rsidRPr="00A35F40">
              <w:t xml:space="preserve">, сл. </w:t>
            </w:r>
            <w:proofErr w:type="spellStart"/>
            <w:r w:rsidRPr="00A35F40">
              <w:t>В.Татаринова</w:t>
            </w:r>
            <w:proofErr w:type="spellEnd"/>
            <w:r w:rsidRPr="00A35F40">
              <w:t xml:space="preserve">, «К нам приходит Новый год» муз. </w:t>
            </w:r>
            <w:proofErr w:type="spellStart"/>
            <w:r w:rsidRPr="00A35F40">
              <w:t>В.Герчик</w:t>
            </w:r>
            <w:proofErr w:type="spellEnd"/>
            <w:r w:rsidRPr="00A35F40">
              <w:t xml:space="preserve">, сл. </w:t>
            </w:r>
            <w:proofErr w:type="spellStart"/>
            <w:r w:rsidRPr="00A35F40">
              <w:t>З.Петровой</w:t>
            </w:r>
            <w:proofErr w:type="spellEnd"/>
            <w:r w:rsidRPr="00A35F40">
              <w:t xml:space="preserve">. </w:t>
            </w:r>
          </w:p>
          <w:p w14:paraId="366F69CF" w14:textId="77777777" w:rsidR="006C076B" w:rsidRPr="00A35F40" w:rsidRDefault="006C076B" w:rsidP="00821159">
            <w:pPr>
              <w:pStyle w:val="Default"/>
              <w:spacing w:line="276" w:lineRule="auto"/>
              <w:jc w:val="both"/>
            </w:pPr>
            <w:r w:rsidRPr="00A35F40">
              <w:rPr>
                <w:b/>
                <w:bCs/>
              </w:rPr>
              <w:t xml:space="preserve">ИЗО деятельность: </w:t>
            </w:r>
          </w:p>
          <w:p w14:paraId="6B3AFD38" w14:textId="77777777" w:rsidR="006C076B" w:rsidRPr="00A35F40" w:rsidRDefault="006C076B" w:rsidP="00821159">
            <w:pPr>
              <w:pStyle w:val="Default"/>
              <w:spacing w:line="276" w:lineRule="auto"/>
              <w:jc w:val="both"/>
            </w:pPr>
            <w:r w:rsidRPr="00A35F40">
              <w:rPr>
                <w:b/>
                <w:bCs/>
              </w:rPr>
              <w:t xml:space="preserve">Лепка. </w:t>
            </w:r>
            <w:r w:rsidRPr="00A35F40">
              <w:t>«Сказочная птица» (</w:t>
            </w:r>
            <w:proofErr w:type="spellStart"/>
            <w:r w:rsidRPr="00A35F40">
              <w:t>филимоновская</w:t>
            </w:r>
            <w:proofErr w:type="spellEnd"/>
            <w:r w:rsidRPr="00A35F40">
              <w:t xml:space="preserve"> роспись). </w:t>
            </w:r>
          </w:p>
          <w:p w14:paraId="51113113" w14:textId="77777777" w:rsidR="006C076B" w:rsidRPr="00A35F40" w:rsidRDefault="006C076B" w:rsidP="00821159">
            <w:pPr>
              <w:pStyle w:val="Default"/>
              <w:spacing w:line="276" w:lineRule="auto"/>
              <w:jc w:val="both"/>
            </w:pPr>
            <w:r w:rsidRPr="00A35F40">
              <w:rPr>
                <w:b/>
                <w:bCs/>
              </w:rPr>
              <w:t xml:space="preserve">Аппликация. </w:t>
            </w:r>
            <w:r w:rsidRPr="00A35F40">
              <w:t>«Украшение пояска» (</w:t>
            </w:r>
            <w:proofErr w:type="spellStart"/>
            <w:r w:rsidRPr="00A35F40">
              <w:t>филимоновская</w:t>
            </w:r>
            <w:proofErr w:type="spellEnd"/>
            <w:r w:rsidRPr="00A35F40">
              <w:t xml:space="preserve"> роспись). </w:t>
            </w:r>
          </w:p>
          <w:p w14:paraId="1B9476C1" w14:textId="77777777" w:rsidR="006C076B" w:rsidRPr="00A35F40" w:rsidRDefault="006C076B" w:rsidP="00821159">
            <w:pPr>
              <w:pStyle w:val="Default"/>
              <w:spacing w:line="276" w:lineRule="auto"/>
              <w:jc w:val="both"/>
            </w:pPr>
            <w:r w:rsidRPr="00A35F40">
              <w:rPr>
                <w:b/>
                <w:bCs/>
              </w:rPr>
              <w:t xml:space="preserve">Рисование. </w:t>
            </w:r>
            <w:r w:rsidRPr="00A35F40">
              <w:t>«Наряд русской красавицы» (</w:t>
            </w:r>
            <w:proofErr w:type="spellStart"/>
            <w:r w:rsidRPr="00A35F40">
              <w:t>филимоновская</w:t>
            </w:r>
            <w:proofErr w:type="spellEnd"/>
            <w:r w:rsidRPr="00A35F40">
              <w:t xml:space="preserve"> роспись). </w:t>
            </w:r>
          </w:p>
          <w:p w14:paraId="299C7D37" w14:textId="77777777" w:rsidR="006C076B" w:rsidRPr="00A35F40" w:rsidRDefault="006C076B" w:rsidP="00821159">
            <w:pPr>
              <w:pStyle w:val="Default"/>
              <w:spacing w:line="276" w:lineRule="auto"/>
              <w:jc w:val="both"/>
              <w:rPr>
                <w:b/>
                <w:bCs/>
                <w:i/>
                <w:iCs/>
              </w:rPr>
            </w:pPr>
            <w:r w:rsidRPr="00A35F40">
              <w:rPr>
                <w:b/>
                <w:bCs/>
              </w:rPr>
              <w:lastRenderedPageBreak/>
              <w:t xml:space="preserve">Праздники: </w:t>
            </w:r>
            <w:r w:rsidRPr="00A35F40">
              <w:t>«Волшебная снежинка» - новогодний праздник, «Рождество»</w:t>
            </w:r>
            <w:r w:rsidRPr="00A35F40">
              <w:rPr>
                <w:b/>
                <w:bCs/>
              </w:rPr>
              <w:t>.</w:t>
            </w:r>
          </w:p>
        </w:tc>
      </w:tr>
      <w:tr w:rsidR="006C076B" w:rsidRPr="00A35F40" w14:paraId="6F511688" w14:textId="77777777" w:rsidTr="00821159">
        <w:trPr>
          <w:trHeight w:val="247"/>
        </w:trPr>
        <w:tc>
          <w:tcPr>
            <w:tcW w:w="10173" w:type="dxa"/>
            <w:gridSpan w:val="3"/>
            <w:tcBorders>
              <w:top w:val="single" w:sz="4" w:space="0" w:color="auto"/>
              <w:left w:val="single" w:sz="4" w:space="0" w:color="auto"/>
              <w:bottom w:val="single" w:sz="4" w:space="0" w:color="auto"/>
              <w:right w:val="single" w:sz="4" w:space="0" w:color="auto"/>
            </w:tcBorders>
          </w:tcPr>
          <w:p w14:paraId="09B491FC" w14:textId="77777777" w:rsidR="006C076B" w:rsidRPr="00A35F40" w:rsidRDefault="006C076B" w:rsidP="00821159">
            <w:pPr>
              <w:pStyle w:val="Default"/>
              <w:spacing w:line="276" w:lineRule="auto"/>
              <w:jc w:val="both"/>
              <w:rPr>
                <w:b/>
                <w:bCs/>
                <w:i/>
                <w:iCs/>
              </w:rPr>
            </w:pPr>
            <w:r w:rsidRPr="00A35F40">
              <w:rPr>
                <w:b/>
                <w:bCs/>
              </w:rPr>
              <w:lastRenderedPageBreak/>
              <w:t>Татарстан</w:t>
            </w:r>
          </w:p>
        </w:tc>
      </w:tr>
      <w:tr w:rsidR="006C076B" w:rsidRPr="00A35F40" w14:paraId="6E4686F5" w14:textId="77777777" w:rsidTr="00821159">
        <w:trPr>
          <w:trHeight w:val="247"/>
        </w:trPr>
        <w:tc>
          <w:tcPr>
            <w:tcW w:w="1951" w:type="dxa"/>
            <w:vMerge w:val="restart"/>
            <w:tcBorders>
              <w:top w:val="single" w:sz="4" w:space="0" w:color="auto"/>
              <w:left w:val="single" w:sz="4" w:space="0" w:color="auto"/>
              <w:right w:val="single" w:sz="4" w:space="0" w:color="auto"/>
            </w:tcBorders>
          </w:tcPr>
          <w:p w14:paraId="14DA6322" w14:textId="77777777" w:rsidR="006C076B" w:rsidRPr="00A35F40" w:rsidRDefault="006C076B" w:rsidP="00821159">
            <w:pPr>
              <w:pStyle w:val="Default"/>
              <w:spacing w:line="276" w:lineRule="auto"/>
              <w:jc w:val="both"/>
            </w:pPr>
            <w:r w:rsidRPr="00A35F40">
              <w:t>Январь</w:t>
            </w:r>
          </w:p>
        </w:tc>
        <w:tc>
          <w:tcPr>
            <w:tcW w:w="8222" w:type="dxa"/>
            <w:gridSpan w:val="2"/>
            <w:tcBorders>
              <w:top w:val="single" w:sz="4" w:space="0" w:color="auto"/>
              <w:left w:val="single" w:sz="4" w:space="0" w:color="auto"/>
              <w:bottom w:val="single" w:sz="4" w:space="0" w:color="auto"/>
              <w:right w:val="single" w:sz="4" w:space="0" w:color="auto"/>
            </w:tcBorders>
          </w:tcPr>
          <w:p w14:paraId="1919CF6B" w14:textId="77777777" w:rsidR="006C076B" w:rsidRPr="00A35F40" w:rsidRDefault="006C076B" w:rsidP="00821159">
            <w:pPr>
              <w:pStyle w:val="Default"/>
              <w:spacing w:line="276" w:lineRule="auto"/>
              <w:jc w:val="both"/>
            </w:pPr>
            <w:r w:rsidRPr="00A35F40">
              <w:rPr>
                <w:b/>
                <w:bCs/>
                <w:i/>
                <w:iCs/>
              </w:rPr>
              <w:t xml:space="preserve">Физическое развитие: </w:t>
            </w:r>
          </w:p>
          <w:p w14:paraId="0E36FAF7" w14:textId="77777777" w:rsidR="006C076B" w:rsidRPr="00A35F40" w:rsidRDefault="006C076B" w:rsidP="00821159">
            <w:pPr>
              <w:pStyle w:val="Default"/>
              <w:spacing w:line="276" w:lineRule="auto"/>
              <w:jc w:val="both"/>
              <w:rPr>
                <w:b/>
                <w:bCs/>
                <w:i/>
                <w:iCs/>
              </w:rPr>
            </w:pPr>
            <w:r w:rsidRPr="00A35F40">
              <w:t xml:space="preserve">Игры: «Гуси - гуси», «Кошка и мыши». </w:t>
            </w:r>
          </w:p>
        </w:tc>
      </w:tr>
      <w:tr w:rsidR="006C076B" w:rsidRPr="00A35F40" w14:paraId="7C58E647" w14:textId="77777777" w:rsidTr="00821159">
        <w:trPr>
          <w:trHeight w:val="247"/>
        </w:trPr>
        <w:tc>
          <w:tcPr>
            <w:tcW w:w="1951" w:type="dxa"/>
            <w:vMerge/>
            <w:tcBorders>
              <w:left w:val="single" w:sz="4" w:space="0" w:color="auto"/>
              <w:right w:val="single" w:sz="4" w:space="0" w:color="auto"/>
            </w:tcBorders>
          </w:tcPr>
          <w:p w14:paraId="22B44BCF" w14:textId="77777777" w:rsidR="006C076B" w:rsidRPr="00A35F40" w:rsidRDefault="006C076B" w:rsidP="00821159">
            <w:pPr>
              <w:pStyle w:val="Default"/>
              <w:spacing w:line="276" w:lineRule="auto"/>
              <w:jc w:val="both"/>
            </w:pPr>
          </w:p>
        </w:tc>
        <w:tc>
          <w:tcPr>
            <w:tcW w:w="8222" w:type="dxa"/>
            <w:gridSpan w:val="2"/>
            <w:tcBorders>
              <w:top w:val="single" w:sz="4" w:space="0" w:color="auto"/>
              <w:left w:val="single" w:sz="4" w:space="0" w:color="auto"/>
              <w:bottom w:val="single" w:sz="4" w:space="0" w:color="auto"/>
              <w:right w:val="single" w:sz="4" w:space="0" w:color="auto"/>
            </w:tcBorders>
          </w:tcPr>
          <w:p w14:paraId="79CCFFC4" w14:textId="77777777" w:rsidR="006C076B" w:rsidRPr="00A35F40" w:rsidRDefault="006C076B" w:rsidP="00821159">
            <w:pPr>
              <w:pStyle w:val="Default"/>
              <w:spacing w:line="276" w:lineRule="auto"/>
              <w:jc w:val="both"/>
            </w:pPr>
            <w:r w:rsidRPr="00A35F40">
              <w:rPr>
                <w:b/>
                <w:bCs/>
                <w:i/>
                <w:iCs/>
              </w:rPr>
              <w:t>Социально-коммуникативное развитие</w:t>
            </w:r>
            <w:r w:rsidRPr="00A35F40">
              <w:rPr>
                <w:i/>
                <w:iCs/>
              </w:rPr>
              <w:t xml:space="preserve">: </w:t>
            </w:r>
          </w:p>
          <w:p w14:paraId="487CEB8D" w14:textId="77777777" w:rsidR="006C076B" w:rsidRPr="00A35F40" w:rsidRDefault="006C076B" w:rsidP="00821159">
            <w:pPr>
              <w:pStyle w:val="Default"/>
              <w:spacing w:line="276" w:lineRule="auto"/>
              <w:jc w:val="both"/>
            </w:pPr>
            <w:r w:rsidRPr="00A35F40">
              <w:rPr>
                <w:b/>
                <w:bCs/>
              </w:rPr>
              <w:t xml:space="preserve">Рассказ </w:t>
            </w:r>
            <w:r w:rsidRPr="00A35F40">
              <w:t xml:space="preserve">воспитателя о городе Казани. </w:t>
            </w:r>
          </w:p>
          <w:p w14:paraId="7B65690B" w14:textId="77777777" w:rsidR="006C076B" w:rsidRPr="00A35F40" w:rsidRDefault="006C076B" w:rsidP="00821159">
            <w:pPr>
              <w:pStyle w:val="Default"/>
              <w:spacing w:line="276" w:lineRule="auto"/>
              <w:jc w:val="both"/>
            </w:pPr>
            <w:r w:rsidRPr="00A35F40">
              <w:rPr>
                <w:b/>
                <w:bCs/>
              </w:rPr>
              <w:t xml:space="preserve">Рассматривание </w:t>
            </w:r>
            <w:r w:rsidRPr="00A35F40">
              <w:t xml:space="preserve">иллюстраций о достопримечательностях Казани. </w:t>
            </w:r>
          </w:p>
          <w:p w14:paraId="7C7BCF9E" w14:textId="77777777" w:rsidR="006C076B" w:rsidRPr="00A35F40" w:rsidRDefault="006C076B" w:rsidP="00821159">
            <w:pPr>
              <w:pStyle w:val="Default"/>
              <w:spacing w:line="276" w:lineRule="auto"/>
              <w:jc w:val="both"/>
            </w:pPr>
            <w:r w:rsidRPr="00A35F40">
              <w:rPr>
                <w:b/>
                <w:bCs/>
              </w:rPr>
              <w:t xml:space="preserve">Беседа: </w:t>
            </w:r>
            <w:r w:rsidRPr="00A35F40">
              <w:t xml:space="preserve">«Татарские национальные блюда», «Машины у светофора». </w:t>
            </w:r>
          </w:p>
          <w:p w14:paraId="34D8CDB8" w14:textId="77777777" w:rsidR="006C076B" w:rsidRPr="00A35F40" w:rsidRDefault="006C076B" w:rsidP="00821159">
            <w:pPr>
              <w:pStyle w:val="Default"/>
              <w:spacing w:line="276" w:lineRule="auto"/>
              <w:jc w:val="both"/>
              <w:rPr>
                <w:b/>
                <w:bCs/>
                <w:i/>
                <w:iCs/>
              </w:rPr>
            </w:pPr>
            <w:r w:rsidRPr="00A35F40">
              <w:t xml:space="preserve">Игры-имитации «Мы в автобусе», «Как правильно перейти дорогу на сигналы светофора». </w:t>
            </w:r>
          </w:p>
        </w:tc>
      </w:tr>
      <w:tr w:rsidR="006C076B" w:rsidRPr="00A35F40" w14:paraId="1E533AF9" w14:textId="77777777" w:rsidTr="00821159">
        <w:trPr>
          <w:trHeight w:val="247"/>
        </w:trPr>
        <w:tc>
          <w:tcPr>
            <w:tcW w:w="1951" w:type="dxa"/>
            <w:vMerge/>
            <w:tcBorders>
              <w:left w:val="single" w:sz="4" w:space="0" w:color="auto"/>
              <w:right w:val="single" w:sz="4" w:space="0" w:color="auto"/>
            </w:tcBorders>
          </w:tcPr>
          <w:p w14:paraId="79873B35" w14:textId="77777777" w:rsidR="006C076B" w:rsidRPr="00A35F40" w:rsidRDefault="006C076B" w:rsidP="00821159">
            <w:pPr>
              <w:pStyle w:val="Default"/>
              <w:spacing w:line="276" w:lineRule="auto"/>
              <w:jc w:val="both"/>
            </w:pPr>
          </w:p>
        </w:tc>
        <w:tc>
          <w:tcPr>
            <w:tcW w:w="8222" w:type="dxa"/>
            <w:gridSpan w:val="2"/>
            <w:tcBorders>
              <w:top w:val="single" w:sz="4" w:space="0" w:color="auto"/>
              <w:left w:val="single" w:sz="4" w:space="0" w:color="auto"/>
              <w:bottom w:val="single" w:sz="4" w:space="0" w:color="auto"/>
              <w:right w:val="single" w:sz="4" w:space="0" w:color="auto"/>
            </w:tcBorders>
          </w:tcPr>
          <w:p w14:paraId="53F7658D" w14:textId="77777777" w:rsidR="006C076B" w:rsidRPr="00A35F40" w:rsidRDefault="006C076B" w:rsidP="00821159">
            <w:pPr>
              <w:pStyle w:val="Default"/>
              <w:spacing w:line="276" w:lineRule="auto"/>
              <w:jc w:val="both"/>
            </w:pPr>
            <w:r w:rsidRPr="00A35F40">
              <w:rPr>
                <w:b/>
                <w:bCs/>
                <w:i/>
                <w:iCs/>
              </w:rPr>
              <w:t xml:space="preserve">Познавательное и речевое развитие: </w:t>
            </w:r>
          </w:p>
          <w:p w14:paraId="54FFB175" w14:textId="77777777" w:rsidR="006C076B" w:rsidRPr="00A35F40" w:rsidRDefault="006C076B" w:rsidP="00821159">
            <w:pPr>
              <w:pStyle w:val="Default"/>
              <w:spacing w:line="276" w:lineRule="auto"/>
              <w:jc w:val="both"/>
            </w:pPr>
            <w:r w:rsidRPr="00A35F40">
              <w:rPr>
                <w:b/>
                <w:bCs/>
              </w:rPr>
              <w:t xml:space="preserve">Сказки: </w:t>
            </w:r>
            <w:r w:rsidRPr="00A35F40">
              <w:t xml:space="preserve">«Смышленая ворона», пер. Л. </w:t>
            </w:r>
            <w:proofErr w:type="spellStart"/>
            <w:r w:rsidRPr="00A35F40">
              <w:t>Замалетдинова</w:t>
            </w:r>
            <w:proofErr w:type="spellEnd"/>
            <w:r w:rsidRPr="00A35F40">
              <w:t xml:space="preserve">. </w:t>
            </w:r>
          </w:p>
          <w:p w14:paraId="7047AA2C" w14:textId="77777777" w:rsidR="006C076B" w:rsidRPr="00A35F40" w:rsidRDefault="006C076B" w:rsidP="00821159">
            <w:pPr>
              <w:pStyle w:val="Default"/>
              <w:spacing w:line="276" w:lineRule="auto"/>
              <w:jc w:val="both"/>
            </w:pPr>
            <w:r w:rsidRPr="00A35F40">
              <w:rPr>
                <w:b/>
                <w:bCs/>
              </w:rPr>
              <w:t xml:space="preserve">Поэзия: </w:t>
            </w:r>
            <w:r w:rsidRPr="00A35F40">
              <w:t xml:space="preserve">Г. Тукай «Зимний вечер» пер. С. Бобкова; Ш. Галиев «В автобусе?», пер. В. Баширова и Э. </w:t>
            </w:r>
            <w:proofErr w:type="spellStart"/>
            <w:r w:rsidRPr="00A35F40">
              <w:t>Блиновой</w:t>
            </w:r>
            <w:proofErr w:type="spellEnd"/>
            <w:r w:rsidRPr="00A35F40">
              <w:t>; Р. Валеева «Приходи, весна, скорей», пер. Е. Муравьева, Б. Рахмат «</w:t>
            </w:r>
            <w:proofErr w:type="spellStart"/>
            <w:r w:rsidRPr="00A35F40">
              <w:t>Асия</w:t>
            </w:r>
            <w:proofErr w:type="spellEnd"/>
            <w:r w:rsidRPr="00A35F40">
              <w:t xml:space="preserve">», пер. Г. Абрамова. </w:t>
            </w:r>
          </w:p>
          <w:p w14:paraId="08583D91" w14:textId="77777777" w:rsidR="006C076B" w:rsidRPr="00A35F40" w:rsidRDefault="006C076B" w:rsidP="00821159">
            <w:pPr>
              <w:pStyle w:val="Default"/>
              <w:spacing w:line="276" w:lineRule="auto"/>
              <w:jc w:val="both"/>
            </w:pPr>
            <w:r w:rsidRPr="00A35F40">
              <w:rPr>
                <w:b/>
                <w:bCs/>
              </w:rPr>
              <w:t xml:space="preserve">Проза: </w:t>
            </w:r>
            <w:r w:rsidRPr="00A35F40">
              <w:t xml:space="preserve">А. </w:t>
            </w:r>
            <w:proofErr w:type="spellStart"/>
            <w:r w:rsidRPr="00A35F40">
              <w:t>Алиш</w:t>
            </w:r>
            <w:proofErr w:type="spellEnd"/>
            <w:r w:rsidRPr="00A35F40">
              <w:t xml:space="preserve"> «Дядя рабочий», пер. Г. Каримовой. </w:t>
            </w:r>
          </w:p>
          <w:p w14:paraId="3C3EA696" w14:textId="77777777" w:rsidR="006C076B" w:rsidRPr="00A35F40" w:rsidRDefault="006C076B" w:rsidP="00821159">
            <w:pPr>
              <w:pStyle w:val="Default"/>
              <w:spacing w:line="276" w:lineRule="auto"/>
              <w:jc w:val="both"/>
            </w:pPr>
            <w:r w:rsidRPr="00A35F40">
              <w:rPr>
                <w:b/>
                <w:bCs/>
              </w:rPr>
              <w:t xml:space="preserve">Литературные сказки: </w:t>
            </w:r>
            <w:r w:rsidRPr="00A35F40">
              <w:t xml:space="preserve">А. </w:t>
            </w:r>
            <w:proofErr w:type="spellStart"/>
            <w:r w:rsidRPr="00A35F40">
              <w:t>Гаффар</w:t>
            </w:r>
            <w:proofErr w:type="spellEnd"/>
            <w:r w:rsidRPr="00A35F40">
              <w:t xml:space="preserve"> «Хвост»; А. </w:t>
            </w:r>
            <w:proofErr w:type="spellStart"/>
            <w:r w:rsidRPr="00A35F40">
              <w:t>Алиш</w:t>
            </w:r>
            <w:proofErr w:type="spellEnd"/>
            <w:r w:rsidRPr="00A35F40">
              <w:t xml:space="preserve"> «Бояка и </w:t>
            </w:r>
            <w:proofErr w:type="spellStart"/>
            <w:r w:rsidRPr="00A35F40">
              <w:t>Небояка</w:t>
            </w:r>
            <w:proofErr w:type="spellEnd"/>
            <w:r w:rsidRPr="00A35F40">
              <w:t xml:space="preserve">», пер. А. </w:t>
            </w:r>
            <w:proofErr w:type="spellStart"/>
            <w:r w:rsidRPr="00A35F40">
              <w:t>Бенденского</w:t>
            </w:r>
            <w:proofErr w:type="spellEnd"/>
            <w:r w:rsidRPr="00A35F40">
              <w:t xml:space="preserve">. </w:t>
            </w:r>
          </w:p>
          <w:p w14:paraId="4A89AA33" w14:textId="77777777" w:rsidR="006C076B" w:rsidRPr="00A35F40" w:rsidRDefault="006C076B" w:rsidP="00821159">
            <w:pPr>
              <w:pStyle w:val="Default"/>
              <w:spacing w:line="276" w:lineRule="auto"/>
              <w:jc w:val="both"/>
              <w:rPr>
                <w:b/>
                <w:bCs/>
                <w:i/>
                <w:iCs/>
              </w:rPr>
            </w:pPr>
            <w:r w:rsidRPr="00A35F40">
              <w:rPr>
                <w:b/>
                <w:bCs/>
              </w:rPr>
              <w:t xml:space="preserve">Для заучивания наизусть: </w:t>
            </w:r>
            <w:r w:rsidRPr="00A35F40">
              <w:t xml:space="preserve">X. </w:t>
            </w:r>
            <w:proofErr w:type="spellStart"/>
            <w:r w:rsidRPr="00A35F40">
              <w:t>Халиков</w:t>
            </w:r>
            <w:proofErr w:type="spellEnd"/>
            <w:r w:rsidRPr="00A35F40">
              <w:t xml:space="preserve"> «С добрым утром!», пер. Е. Муравьева. </w:t>
            </w:r>
          </w:p>
        </w:tc>
      </w:tr>
      <w:tr w:rsidR="006C076B" w:rsidRPr="00A35F40" w14:paraId="1549122C" w14:textId="77777777" w:rsidTr="00821159">
        <w:trPr>
          <w:trHeight w:val="247"/>
        </w:trPr>
        <w:tc>
          <w:tcPr>
            <w:tcW w:w="1951" w:type="dxa"/>
            <w:vMerge/>
            <w:tcBorders>
              <w:left w:val="single" w:sz="4" w:space="0" w:color="auto"/>
              <w:bottom w:val="single" w:sz="4" w:space="0" w:color="auto"/>
              <w:right w:val="single" w:sz="4" w:space="0" w:color="auto"/>
            </w:tcBorders>
          </w:tcPr>
          <w:p w14:paraId="7A0A3121" w14:textId="77777777" w:rsidR="006C076B" w:rsidRPr="00A35F40" w:rsidRDefault="006C076B" w:rsidP="00821159">
            <w:pPr>
              <w:pStyle w:val="Default"/>
              <w:spacing w:line="276" w:lineRule="auto"/>
              <w:jc w:val="both"/>
            </w:pPr>
          </w:p>
        </w:tc>
        <w:tc>
          <w:tcPr>
            <w:tcW w:w="8222" w:type="dxa"/>
            <w:gridSpan w:val="2"/>
            <w:tcBorders>
              <w:top w:val="single" w:sz="4" w:space="0" w:color="auto"/>
              <w:left w:val="single" w:sz="4" w:space="0" w:color="auto"/>
              <w:bottom w:val="single" w:sz="4" w:space="0" w:color="auto"/>
              <w:right w:val="single" w:sz="4" w:space="0" w:color="auto"/>
            </w:tcBorders>
          </w:tcPr>
          <w:p w14:paraId="740BB48C" w14:textId="77777777" w:rsidR="006C076B" w:rsidRPr="00A35F40" w:rsidRDefault="006C076B" w:rsidP="00821159">
            <w:pPr>
              <w:pStyle w:val="Default"/>
              <w:spacing w:line="276" w:lineRule="auto"/>
              <w:jc w:val="both"/>
            </w:pPr>
            <w:r w:rsidRPr="00A35F40">
              <w:rPr>
                <w:b/>
                <w:bCs/>
                <w:i/>
                <w:iCs/>
              </w:rPr>
              <w:t>Художественно-эстетическое развитие</w:t>
            </w:r>
            <w:r w:rsidRPr="00A35F40">
              <w:rPr>
                <w:b/>
                <w:bCs/>
              </w:rPr>
              <w:t xml:space="preserve">: </w:t>
            </w:r>
          </w:p>
          <w:p w14:paraId="001A5EEB" w14:textId="77777777" w:rsidR="006C076B" w:rsidRPr="00A35F40" w:rsidRDefault="006C076B" w:rsidP="00821159">
            <w:pPr>
              <w:pStyle w:val="Default"/>
              <w:spacing w:line="276" w:lineRule="auto"/>
              <w:jc w:val="both"/>
            </w:pPr>
            <w:r w:rsidRPr="00A35F40">
              <w:rPr>
                <w:b/>
                <w:bCs/>
              </w:rPr>
              <w:t xml:space="preserve">Музыка. </w:t>
            </w:r>
            <w:r w:rsidRPr="00A35F40">
              <w:t xml:space="preserve">Ознакомление с музыкальным инструментом «гармонь». </w:t>
            </w:r>
          </w:p>
          <w:p w14:paraId="0EB7FAD2" w14:textId="77777777" w:rsidR="006C076B" w:rsidRPr="00A35F40" w:rsidRDefault="006C076B" w:rsidP="00821159">
            <w:pPr>
              <w:pStyle w:val="Default"/>
              <w:spacing w:line="276" w:lineRule="auto"/>
              <w:jc w:val="both"/>
            </w:pPr>
            <w:r w:rsidRPr="00A35F40">
              <w:rPr>
                <w:b/>
                <w:bCs/>
              </w:rPr>
              <w:t xml:space="preserve">Песенки, потешки, </w:t>
            </w:r>
            <w:proofErr w:type="spellStart"/>
            <w:r w:rsidRPr="00A35F40">
              <w:rPr>
                <w:b/>
                <w:bCs/>
              </w:rPr>
              <w:t>заклички</w:t>
            </w:r>
            <w:proofErr w:type="spellEnd"/>
            <w:r w:rsidRPr="00A35F40">
              <w:rPr>
                <w:b/>
                <w:bCs/>
              </w:rPr>
              <w:t xml:space="preserve">, считалки, прибаутки. </w:t>
            </w:r>
          </w:p>
          <w:p w14:paraId="431E0C87" w14:textId="77777777" w:rsidR="006C076B" w:rsidRPr="00A35F40" w:rsidRDefault="006C076B" w:rsidP="00821159">
            <w:pPr>
              <w:pStyle w:val="Default"/>
              <w:spacing w:line="276" w:lineRule="auto"/>
              <w:jc w:val="both"/>
            </w:pPr>
            <w:r w:rsidRPr="00A35F40">
              <w:t xml:space="preserve">«Попляши!», «Найди свою пару» (диск «Шома бас»), «Попляши да попляши...», пер. А. Аминова </w:t>
            </w:r>
          </w:p>
          <w:p w14:paraId="72D36EC3" w14:textId="77777777" w:rsidR="006C076B" w:rsidRPr="00A35F40" w:rsidRDefault="006C076B" w:rsidP="00821159">
            <w:pPr>
              <w:pStyle w:val="Default"/>
              <w:spacing w:line="276" w:lineRule="auto"/>
              <w:jc w:val="both"/>
            </w:pPr>
            <w:r w:rsidRPr="00A35F40">
              <w:rPr>
                <w:b/>
                <w:bCs/>
              </w:rPr>
              <w:t xml:space="preserve">ИЗО деятельность. </w:t>
            </w:r>
          </w:p>
          <w:p w14:paraId="344D2B72" w14:textId="77777777" w:rsidR="006C076B" w:rsidRPr="00A35F40" w:rsidRDefault="006C076B" w:rsidP="00821159">
            <w:pPr>
              <w:pStyle w:val="Default"/>
              <w:spacing w:line="276" w:lineRule="auto"/>
              <w:jc w:val="both"/>
            </w:pPr>
            <w:r w:rsidRPr="00A35F40">
              <w:rPr>
                <w:b/>
                <w:bCs/>
              </w:rPr>
              <w:t xml:space="preserve">Лепка. </w:t>
            </w:r>
            <w:r w:rsidRPr="00A35F40">
              <w:t xml:space="preserve">«Татарское национальное блюдо </w:t>
            </w:r>
            <w:proofErr w:type="spellStart"/>
            <w:r w:rsidRPr="00A35F40">
              <w:t>чак-чак</w:t>
            </w:r>
            <w:proofErr w:type="spellEnd"/>
            <w:r w:rsidRPr="00A35F40">
              <w:t xml:space="preserve">». </w:t>
            </w:r>
          </w:p>
          <w:p w14:paraId="0F8890F4" w14:textId="77777777" w:rsidR="006C076B" w:rsidRPr="00A35F40" w:rsidRDefault="006C076B" w:rsidP="00821159">
            <w:pPr>
              <w:pStyle w:val="Default"/>
              <w:spacing w:line="276" w:lineRule="auto"/>
              <w:jc w:val="both"/>
            </w:pPr>
            <w:r w:rsidRPr="00A35F40">
              <w:rPr>
                <w:b/>
                <w:bCs/>
              </w:rPr>
              <w:t xml:space="preserve">Аппликация. </w:t>
            </w:r>
            <w:r w:rsidRPr="00A35F40">
              <w:t xml:space="preserve">«Украшение подушки». </w:t>
            </w:r>
          </w:p>
          <w:p w14:paraId="052DA0A2" w14:textId="77777777" w:rsidR="006C076B" w:rsidRPr="00A35F40" w:rsidRDefault="006C076B" w:rsidP="00821159">
            <w:pPr>
              <w:pStyle w:val="Default"/>
              <w:spacing w:line="276" w:lineRule="auto"/>
              <w:jc w:val="both"/>
            </w:pPr>
            <w:r w:rsidRPr="00A35F40">
              <w:rPr>
                <w:b/>
                <w:bCs/>
              </w:rPr>
              <w:t xml:space="preserve">Рисование. </w:t>
            </w:r>
            <w:r w:rsidRPr="00A35F40">
              <w:t xml:space="preserve">«Украсим полотенце». </w:t>
            </w:r>
          </w:p>
          <w:p w14:paraId="42781EF9" w14:textId="77777777" w:rsidR="006C076B" w:rsidRPr="00A35F40" w:rsidRDefault="006C076B" w:rsidP="00821159">
            <w:pPr>
              <w:pStyle w:val="Default"/>
              <w:spacing w:line="276" w:lineRule="auto"/>
              <w:jc w:val="both"/>
              <w:rPr>
                <w:b/>
                <w:bCs/>
                <w:i/>
                <w:iCs/>
              </w:rPr>
            </w:pPr>
            <w:r w:rsidRPr="00A35F40">
              <w:rPr>
                <w:b/>
                <w:bCs/>
              </w:rPr>
              <w:t xml:space="preserve">Праздник: </w:t>
            </w:r>
            <w:r w:rsidRPr="00A35F40">
              <w:t>«</w:t>
            </w:r>
            <w:proofErr w:type="spellStart"/>
            <w:r w:rsidRPr="00A35F40">
              <w:t>Нардуган</w:t>
            </w:r>
            <w:proofErr w:type="spellEnd"/>
            <w:r w:rsidRPr="00A35F40">
              <w:t xml:space="preserve">». </w:t>
            </w:r>
          </w:p>
        </w:tc>
      </w:tr>
      <w:tr w:rsidR="006C076B" w:rsidRPr="00A35F40" w14:paraId="66CECBCF" w14:textId="77777777" w:rsidTr="00821159">
        <w:trPr>
          <w:trHeight w:val="247"/>
        </w:trPr>
        <w:tc>
          <w:tcPr>
            <w:tcW w:w="10173" w:type="dxa"/>
            <w:gridSpan w:val="3"/>
            <w:tcBorders>
              <w:top w:val="single" w:sz="4" w:space="0" w:color="auto"/>
              <w:left w:val="single" w:sz="4" w:space="0" w:color="auto"/>
              <w:bottom w:val="single" w:sz="4" w:space="0" w:color="auto"/>
              <w:right w:val="single" w:sz="4" w:space="0" w:color="auto"/>
            </w:tcBorders>
          </w:tcPr>
          <w:p w14:paraId="2F4AE20D" w14:textId="77777777" w:rsidR="006C076B" w:rsidRPr="00A35F40" w:rsidRDefault="006C076B" w:rsidP="00821159">
            <w:pPr>
              <w:pStyle w:val="Default"/>
              <w:spacing w:line="276" w:lineRule="auto"/>
              <w:jc w:val="both"/>
              <w:rPr>
                <w:b/>
                <w:bCs/>
                <w:i/>
                <w:iCs/>
              </w:rPr>
            </w:pPr>
            <w:r w:rsidRPr="00A35F40">
              <w:rPr>
                <w:b/>
                <w:bCs/>
                <w:i/>
                <w:iCs/>
              </w:rPr>
              <w:t>Россия</w:t>
            </w:r>
          </w:p>
        </w:tc>
      </w:tr>
      <w:tr w:rsidR="006C076B" w:rsidRPr="00A35F40" w14:paraId="29B62388" w14:textId="77777777" w:rsidTr="00821159">
        <w:trPr>
          <w:trHeight w:val="247"/>
        </w:trPr>
        <w:tc>
          <w:tcPr>
            <w:tcW w:w="1951" w:type="dxa"/>
            <w:vMerge w:val="restart"/>
            <w:tcBorders>
              <w:top w:val="single" w:sz="4" w:space="0" w:color="auto"/>
              <w:left w:val="single" w:sz="4" w:space="0" w:color="auto"/>
              <w:right w:val="single" w:sz="4" w:space="0" w:color="auto"/>
            </w:tcBorders>
          </w:tcPr>
          <w:p w14:paraId="266DC228" w14:textId="77777777" w:rsidR="006C076B" w:rsidRPr="00A35F40" w:rsidRDefault="006C076B" w:rsidP="00821159">
            <w:pPr>
              <w:pStyle w:val="Default"/>
              <w:spacing w:line="276" w:lineRule="auto"/>
              <w:jc w:val="both"/>
            </w:pPr>
            <w:r w:rsidRPr="00A35F40">
              <w:t>Февраль</w:t>
            </w:r>
          </w:p>
        </w:tc>
        <w:tc>
          <w:tcPr>
            <w:tcW w:w="8222" w:type="dxa"/>
            <w:gridSpan w:val="2"/>
            <w:tcBorders>
              <w:top w:val="single" w:sz="4" w:space="0" w:color="auto"/>
              <w:left w:val="single" w:sz="4" w:space="0" w:color="auto"/>
              <w:bottom w:val="single" w:sz="4" w:space="0" w:color="auto"/>
              <w:right w:val="single" w:sz="4" w:space="0" w:color="auto"/>
            </w:tcBorders>
          </w:tcPr>
          <w:p w14:paraId="5BBE38F8" w14:textId="77777777" w:rsidR="006C076B" w:rsidRPr="00A35F40" w:rsidRDefault="006C076B" w:rsidP="00821159">
            <w:pPr>
              <w:pStyle w:val="Default"/>
              <w:spacing w:line="276" w:lineRule="auto"/>
              <w:jc w:val="both"/>
            </w:pPr>
            <w:r w:rsidRPr="00A35F40">
              <w:rPr>
                <w:b/>
                <w:bCs/>
                <w:i/>
                <w:iCs/>
              </w:rPr>
              <w:t xml:space="preserve">Физическое развитие: </w:t>
            </w:r>
          </w:p>
          <w:p w14:paraId="2B9C6407" w14:textId="77777777" w:rsidR="006C076B" w:rsidRPr="00A35F40" w:rsidRDefault="006C076B" w:rsidP="00821159">
            <w:pPr>
              <w:pStyle w:val="Default"/>
              <w:spacing w:line="276" w:lineRule="auto"/>
              <w:jc w:val="both"/>
              <w:rPr>
                <w:b/>
                <w:bCs/>
                <w:i/>
                <w:iCs/>
              </w:rPr>
            </w:pPr>
            <w:r w:rsidRPr="00A35F40">
              <w:rPr>
                <w:b/>
                <w:bCs/>
              </w:rPr>
              <w:t xml:space="preserve">Игры: </w:t>
            </w:r>
            <w:r w:rsidRPr="00A35F40">
              <w:t xml:space="preserve">«Волк и ягнята», «Лисички и курочки», «Стая уток», «Стрелок», «Перепрыгни через ров». </w:t>
            </w:r>
          </w:p>
        </w:tc>
      </w:tr>
      <w:tr w:rsidR="006C076B" w:rsidRPr="00A35F40" w14:paraId="1CB64345" w14:textId="77777777" w:rsidTr="00821159">
        <w:trPr>
          <w:trHeight w:val="247"/>
        </w:trPr>
        <w:tc>
          <w:tcPr>
            <w:tcW w:w="1951" w:type="dxa"/>
            <w:vMerge/>
            <w:tcBorders>
              <w:left w:val="single" w:sz="4" w:space="0" w:color="auto"/>
              <w:right w:val="single" w:sz="4" w:space="0" w:color="auto"/>
            </w:tcBorders>
          </w:tcPr>
          <w:p w14:paraId="4B7DDAB8" w14:textId="77777777" w:rsidR="006C076B" w:rsidRPr="00A35F40" w:rsidRDefault="006C076B" w:rsidP="00821159">
            <w:pPr>
              <w:pStyle w:val="Default"/>
              <w:spacing w:line="276" w:lineRule="auto"/>
              <w:jc w:val="both"/>
            </w:pPr>
          </w:p>
        </w:tc>
        <w:tc>
          <w:tcPr>
            <w:tcW w:w="8222" w:type="dxa"/>
            <w:gridSpan w:val="2"/>
            <w:tcBorders>
              <w:top w:val="single" w:sz="4" w:space="0" w:color="auto"/>
              <w:left w:val="single" w:sz="4" w:space="0" w:color="auto"/>
              <w:bottom w:val="single" w:sz="4" w:space="0" w:color="auto"/>
              <w:right w:val="single" w:sz="4" w:space="0" w:color="auto"/>
            </w:tcBorders>
          </w:tcPr>
          <w:p w14:paraId="363C952B" w14:textId="77777777" w:rsidR="006C076B" w:rsidRPr="00A35F40" w:rsidRDefault="006C076B" w:rsidP="00821159">
            <w:pPr>
              <w:pStyle w:val="Default"/>
              <w:spacing w:line="276" w:lineRule="auto"/>
              <w:jc w:val="both"/>
            </w:pPr>
            <w:r w:rsidRPr="00A35F40">
              <w:rPr>
                <w:b/>
                <w:bCs/>
                <w:i/>
                <w:iCs/>
              </w:rPr>
              <w:t>Социально-коммуникативное развитие</w:t>
            </w:r>
            <w:r w:rsidRPr="00A35F40">
              <w:rPr>
                <w:i/>
                <w:iCs/>
              </w:rPr>
              <w:t xml:space="preserve">: </w:t>
            </w:r>
          </w:p>
          <w:p w14:paraId="4D3361AC" w14:textId="77777777" w:rsidR="006C076B" w:rsidRPr="00A35F40" w:rsidRDefault="006C076B" w:rsidP="00821159">
            <w:pPr>
              <w:pStyle w:val="Default"/>
              <w:spacing w:line="276" w:lineRule="auto"/>
              <w:jc w:val="both"/>
            </w:pPr>
            <w:r w:rsidRPr="00A35F40">
              <w:rPr>
                <w:b/>
                <w:bCs/>
              </w:rPr>
              <w:t xml:space="preserve">Беседы: </w:t>
            </w:r>
            <w:r w:rsidRPr="00A35F40">
              <w:t xml:space="preserve">«Добрые и вежливые русские слова», «Почему мы не говорим на одном языке», «Я умею одеваться», «Папы, дедушки - солдаты». </w:t>
            </w:r>
          </w:p>
          <w:p w14:paraId="4736CF29" w14:textId="77777777" w:rsidR="006C076B" w:rsidRPr="00A35F40" w:rsidRDefault="006C076B" w:rsidP="00821159">
            <w:pPr>
              <w:pStyle w:val="Default"/>
              <w:spacing w:line="276" w:lineRule="auto"/>
              <w:jc w:val="both"/>
              <w:rPr>
                <w:b/>
                <w:bCs/>
                <w:i/>
                <w:iCs/>
              </w:rPr>
            </w:pPr>
            <w:r w:rsidRPr="00A35F40">
              <w:t>«Изготовление подарков ко Дню защитника Отечества»</w:t>
            </w:r>
          </w:p>
        </w:tc>
      </w:tr>
      <w:tr w:rsidR="006C076B" w:rsidRPr="00A35F40" w14:paraId="0B27F651" w14:textId="77777777" w:rsidTr="00821159">
        <w:trPr>
          <w:trHeight w:val="247"/>
        </w:trPr>
        <w:tc>
          <w:tcPr>
            <w:tcW w:w="1951" w:type="dxa"/>
            <w:vMerge/>
            <w:tcBorders>
              <w:left w:val="single" w:sz="4" w:space="0" w:color="auto"/>
              <w:right w:val="single" w:sz="4" w:space="0" w:color="auto"/>
            </w:tcBorders>
          </w:tcPr>
          <w:p w14:paraId="173F6CB6" w14:textId="77777777" w:rsidR="006C076B" w:rsidRPr="00A35F40" w:rsidRDefault="006C076B" w:rsidP="00821159">
            <w:pPr>
              <w:pStyle w:val="Default"/>
              <w:spacing w:line="276" w:lineRule="auto"/>
              <w:jc w:val="both"/>
            </w:pPr>
          </w:p>
        </w:tc>
        <w:tc>
          <w:tcPr>
            <w:tcW w:w="8222" w:type="dxa"/>
            <w:gridSpan w:val="2"/>
            <w:tcBorders>
              <w:top w:val="single" w:sz="4" w:space="0" w:color="auto"/>
              <w:left w:val="single" w:sz="4" w:space="0" w:color="auto"/>
              <w:bottom w:val="single" w:sz="4" w:space="0" w:color="auto"/>
              <w:right w:val="single" w:sz="4" w:space="0" w:color="auto"/>
            </w:tcBorders>
          </w:tcPr>
          <w:p w14:paraId="773A2FE5" w14:textId="77777777" w:rsidR="006C076B" w:rsidRPr="00A35F40" w:rsidRDefault="006C076B" w:rsidP="00821159">
            <w:pPr>
              <w:pStyle w:val="Default"/>
              <w:spacing w:line="276" w:lineRule="auto"/>
              <w:jc w:val="both"/>
            </w:pPr>
            <w:r w:rsidRPr="00A35F40">
              <w:rPr>
                <w:b/>
                <w:bCs/>
                <w:i/>
                <w:iCs/>
              </w:rPr>
              <w:t xml:space="preserve">Познавательное и речевое развитие: </w:t>
            </w:r>
          </w:p>
          <w:p w14:paraId="0E4C63B9" w14:textId="77777777" w:rsidR="006C076B" w:rsidRPr="00A35F40" w:rsidRDefault="006C076B" w:rsidP="00821159">
            <w:pPr>
              <w:pStyle w:val="Default"/>
              <w:spacing w:line="276" w:lineRule="auto"/>
              <w:jc w:val="both"/>
            </w:pPr>
            <w:r w:rsidRPr="00A35F40">
              <w:rPr>
                <w:b/>
                <w:bCs/>
              </w:rPr>
              <w:t xml:space="preserve">Сказки: </w:t>
            </w:r>
            <w:r w:rsidRPr="00A35F40">
              <w:t xml:space="preserve">«Лиса, волк и медведь», «Петушок и бобовое зернышко» </w:t>
            </w:r>
          </w:p>
          <w:p w14:paraId="239A69AE" w14:textId="77777777" w:rsidR="006C076B" w:rsidRPr="00A35F40" w:rsidRDefault="006C076B" w:rsidP="00821159">
            <w:pPr>
              <w:pStyle w:val="Default"/>
              <w:spacing w:line="276" w:lineRule="auto"/>
              <w:jc w:val="both"/>
            </w:pPr>
            <w:r w:rsidRPr="00A35F40">
              <w:rPr>
                <w:b/>
                <w:bCs/>
              </w:rPr>
              <w:t xml:space="preserve">Поэзия: </w:t>
            </w:r>
            <w:r w:rsidRPr="00A35F40">
              <w:t xml:space="preserve">«Научу обуваться и братца» </w:t>
            </w:r>
            <w:proofErr w:type="spellStart"/>
            <w:r w:rsidRPr="00A35F40">
              <w:t>Е.Благинина</w:t>
            </w:r>
            <w:proofErr w:type="spellEnd"/>
            <w:r w:rsidRPr="00A35F40">
              <w:t xml:space="preserve">, «Мамин день» </w:t>
            </w:r>
            <w:proofErr w:type="spellStart"/>
            <w:r w:rsidRPr="00A35F40">
              <w:t>И.Токмакова</w:t>
            </w:r>
            <w:proofErr w:type="spellEnd"/>
            <w:r w:rsidRPr="00A35F40">
              <w:t xml:space="preserve">, «Праздник мам» </w:t>
            </w:r>
            <w:proofErr w:type="spellStart"/>
            <w:r w:rsidRPr="00A35F40">
              <w:t>В.Берестов</w:t>
            </w:r>
            <w:proofErr w:type="spellEnd"/>
            <w:r w:rsidRPr="00A35F40">
              <w:t xml:space="preserve">. </w:t>
            </w:r>
          </w:p>
          <w:p w14:paraId="75D4F7E6" w14:textId="77777777" w:rsidR="006C076B" w:rsidRPr="00A35F40" w:rsidRDefault="006C076B" w:rsidP="00821159">
            <w:pPr>
              <w:pStyle w:val="Default"/>
              <w:spacing w:line="276" w:lineRule="auto"/>
              <w:jc w:val="both"/>
            </w:pPr>
            <w:r w:rsidRPr="00A35F40">
              <w:rPr>
                <w:b/>
                <w:bCs/>
              </w:rPr>
              <w:t xml:space="preserve">Проза: </w:t>
            </w:r>
            <w:r w:rsidRPr="00A35F40">
              <w:t xml:space="preserve">«Про снежный колобок» </w:t>
            </w:r>
            <w:proofErr w:type="spellStart"/>
            <w:r w:rsidRPr="00A35F40">
              <w:t>Н.Калинина</w:t>
            </w:r>
            <w:proofErr w:type="spellEnd"/>
            <w:r w:rsidRPr="00A35F40">
              <w:t xml:space="preserve">, «Оля пришла в садик» </w:t>
            </w:r>
            <w:proofErr w:type="spellStart"/>
            <w:r w:rsidRPr="00A35F40">
              <w:t>В.Карасева</w:t>
            </w:r>
            <w:proofErr w:type="spellEnd"/>
            <w:r w:rsidRPr="00A35F40">
              <w:t xml:space="preserve">, «Звездолетчики» </w:t>
            </w:r>
            <w:proofErr w:type="spellStart"/>
            <w:r w:rsidRPr="00A35F40">
              <w:t>В.Бороздин</w:t>
            </w:r>
            <w:proofErr w:type="spellEnd"/>
            <w:r w:rsidRPr="00A35F40">
              <w:t xml:space="preserve">. </w:t>
            </w:r>
          </w:p>
          <w:p w14:paraId="06371B88" w14:textId="77777777" w:rsidR="006C076B" w:rsidRPr="00A35F40" w:rsidRDefault="006C076B" w:rsidP="00821159">
            <w:pPr>
              <w:pStyle w:val="Default"/>
              <w:spacing w:line="276" w:lineRule="auto"/>
              <w:jc w:val="both"/>
              <w:rPr>
                <w:b/>
                <w:bCs/>
                <w:i/>
                <w:iCs/>
              </w:rPr>
            </w:pPr>
            <w:r w:rsidRPr="00A35F40">
              <w:rPr>
                <w:b/>
                <w:bCs/>
              </w:rPr>
              <w:t xml:space="preserve">Литературные сказки: </w:t>
            </w:r>
            <w:r w:rsidRPr="00A35F40">
              <w:t xml:space="preserve">«Сказка про маму» </w:t>
            </w:r>
            <w:proofErr w:type="spellStart"/>
            <w:r w:rsidRPr="00A35F40">
              <w:t>С.Прокофьева</w:t>
            </w:r>
            <w:proofErr w:type="spellEnd"/>
            <w:r w:rsidRPr="00A35F40">
              <w:t xml:space="preserve">. </w:t>
            </w:r>
          </w:p>
        </w:tc>
      </w:tr>
      <w:tr w:rsidR="006C076B" w:rsidRPr="00A35F40" w14:paraId="5C1FCCCA" w14:textId="77777777" w:rsidTr="00821159">
        <w:trPr>
          <w:trHeight w:val="247"/>
        </w:trPr>
        <w:tc>
          <w:tcPr>
            <w:tcW w:w="1951" w:type="dxa"/>
            <w:vMerge/>
            <w:tcBorders>
              <w:left w:val="single" w:sz="4" w:space="0" w:color="auto"/>
              <w:bottom w:val="single" w:sz="4" w:space="0" w:color="auto"/>
              <w:right w:val="single" w:sz="4" w:space="0" w:color="auto"/>
            </w:tcBorders>
          </w:tcPr>
          <w:p w14:paraId="172146F6" w14:textId="77777777" w:rsidR="006C076B" w:rsidRPr="00A35F40" w:rsidRDefault="006C076B" w:rsidP="00821159">
            <w:pPr>
              <w:pStyle w:val="Default"/>
              <w:spacing w:line="276" w:lineRule="auto"/>
              <w:jc w:val="both"/>
            </w:pPr>
          </w:p>
        </w:tc>
        <w:tc>
          <w:tcPr>
            <w:tcW w:w="8222" w:type="dxa"/>
            <w:gridSpan w:val="2"/>
            <w:tcBorders>
              <w:top w:val="single" w:sz="4" w:space="0" w:color="auto"/>
              <w:left w:val="single" w:sz="4" w:space="0" w:color="auto"/>
              <w:bottom w:val="single" w:sz="4" w:space="0" w:color="auto"/>
              <w:right w:val="single" w:sz="4" w:space="0" w:color="auto"/>
            </w:tcBorders>
          </w:tcPr>
          <w:p w14:paraId="72AC146B" w14:textId="77777777" w:rsidR="006C076B" w:rsidRPr="00A35F40" w:rsidRDefault="006C076B" w:rsidP="00821159">
            <w:pPr>
              <w:pStyle w:val="Default"/>
              <w:spacing w:line="276" w:lineRule="auto"/>
              <w:jc w:val="both"/>
            </w:pPr>
            <w:r w:rsidRPr="00A35F40">
              <w:rPr>
                <w:b/>
                <w:bCs/>
                <w:i/>
                <w:iCs/>
              </w:rPr>
              <w:t>Художественно-эстетическое развитие</w:t>
            </w:r>
            <w:r w:rsidRPr="00A35F40">
              <w:rPr>
                <w:b/>
                <w:bCs/>
              </w:rPr>
              <w:t xml:space="preserve">: </w:t>
            </w:r>
          </w:p>
          <w:p w14:paraId="4E9850E5" w14:textId="77777777" w:rsidR="006C076B" w:rsidRPr="00A35F40" w:rsidRDefault="006C076B" w:rsidP="00821159">
            <w:pPr>
              <w:pStyle w:val="Default"/>
              <w:spacing w:line="276" w:lineRule="auto"/>
              <w:jc w:val="both"/>
            </w:pPr>
            <w:r w:rsidRPr="00A35F40">
              <w:rPr>
                <w:b/>
                <w:bCs/>
              </w:rPr>
              <w:t xml:space="preserve">Музыка: </w:t>
            </w:r>
            <w:r w:rsidRPr="00A35F40">
              <w:t xml:space="preserve">«Сапожки скачут по дорожке» муз. </w:t>
            </w:r>
            <w:proofErr w:type="spellStart"/>
            <w:r w:rsidRPr="00A35F40">
              <w:t>А.Филиппенко</w:t>
            </w:r>
            <w:proofErr w:type="spellEnd"/>
            <w:r w:rsidRPr="00A35F40">
              <w:t xml:space="preserve">, сл. </w:t>
            </w:r>
            <w:proofErr w:type="spellStart"/>
            <w:r w:rsidRPr="00A35F40">
              <w:t>Т.Волгиной</w:t>
            </w:r>
            <w:proofErr w:type="spellEnd"/>
            <w:r w:rsidRPr="00A35F40">
              <w:t xml:space="preserve">, «Заинька пушистый», «Путаница» муз. </w:t>
            </w:r>
            <w:proofErr w:type="spellStart"/>
            <w:r w:rsidRPr="00A35F40">
              <w:t>Е.Тиличевой</w:t>
            </w:r>
            <w:proofErr w:type="spellEnd"/>
            <w:r w:rsidRPr="00A35F40">
              <w:t xml:space="preserve">, сл. </w:t>
            </w:r>
            <w:proofErr w:type="spellStart"/>
            <w:r w:rsidRPr="00A35F40">
              <w:t>К.Чуковского</w:t>
            </w:r>
            <w:proofErr w:type="spellEnd"/>
            <w:r w:rsidRPr="00A35F40">
              <w:t xml:space="preserve">, «Кошечка» муз. </w:t>
            </w:r>
            <w:proofErr w:type="spellStart"/>
            <w:r w:rsidRPr="00A35F40">
              <w:t>В.Витлина</w:t>
            </w:r>
            <w:proofErr w:type="spellEnd"/>
            <w:r w:rsidRPr="00A35F40">
              <w:t xml:space="preserve">, сл. </w:t>
            </w:r>
            <w:proofErr w:type="spellStart"/>
            <w:r w:rsidRPr="00A35F40">
              <w:t>Н.Найденовой</w:t>
            </w:r>
            <w:proofErr w:type="spellEnd"/>
            <w:r w:rsidRPr="00A35F40">
              <w:t xml:space="preserve">, «Бравые солдаты» муз. </w:t>
            </w:r>
            <w:proofErr w:type="spellStart"/>
            <w:r w:rsidRPr="00A35F40">
              <w:t>А.Флиппенко</w:t>
            </w:r>
            <w:proofErr w:type="spellEnd"/>
            <w:r w:rsidRPr="00A35F40">
              <w:t xml:space="preserve">, сл. </w:t>
            </w:r>
            <w:proofErr w:type="spellStart"/>
            <w:r w:rsidRPr="00A35F40">
              <w:t>Т.Волгиной</w:t>
            </w:r>
            <w:proofErr w:type="spellEnd"/>
            <w:r w:rsidRPr="00A35F40">
              <w:t xml:space="preserve">, «Мамочка моя» муз. </w:t>
            </w:r>
            <w:proofErr w:type="spellStart"/>
            <w:r w:rsidRPr="00A35F40">
              <w:t>А.Перескокова</w:t>
            </w:r>
            <w:proofErr w:type="spellEnd"/>
            <w:r w:rsidRPr="00A35F40">
              <w:t xml:space="preserve">, сл. </w:t>
            </w:r>
            <w:proofErr w:type="spellStart"/>
            <w:r w:rsidRPr="00A35F40">
              <w:t>С.Антоновой</w:t>
            </w:r>
            <w:proofErr w:type="spellEnd"/>
            <w:r w:rsidRPr="00A35F40">
              <w:t xml:space="preserve">. </w:t>
            </w:r>
          </w:p>
          <w:p w14:paraId="44643D21" w14:textId="77777777" w:rsidR="006C076B" w:rsidRPr="00A35F40" w:rsidRDefault="006C076B" w:rsidP="00821159">
            <w:pPr>
              <w:pStyle w:val="Default"/>
              <w:spacing w:line="276" w:lineRule="auto"/>
              <w:jc w:val="both"/>
            </w:pPr>
            <w:r w:rsidRPr="00A35F40">
              <w:rPr>
                <w:b/>
                <w:bCs/>
              </w:rPr>
              <w:t xml:space="preserve">ИЗО деятельность: </w:t>
            </w:r>
          </w:p>
          <w:p w14:paraId="5489EFF5" w14:textId="77777777" w:rsidR="006C076B" w:rsidRPr="00A35F40" w:rsidRDefault="006C076B" w:rsidP="00821159">
            <w:pPr>
              <w:pStyle w:val="Default"/>
              <w:spacing w:line="276" w:lineRule="auto"/>
              <w:jc w:val="both"/>
            </w:pPr>
            <w:r w:rsidRPr="00A35F40">
              <w:rPr>
                <w:b/>
                <w:bCs/>
              </w:rPr>
              <w:t xml:space="preserve">Лепка. </w:t>
            </w:r>
            <w:r w:rsidRPr="00A35F40">
              <w:t xml:space="preserve">«Что было в избушке </w:t>
            </w:r>
            <w:proofErr w:type="spellStart"/>
            <w:r w:rsidRPr="00A35F40">
              <w:t>трѐх</w:t>
            </w:r>
            <w:proofErr w:type="spellEnd"/>
            <w:r w:rsidRPr="00A35F40">
              <w:t xml:space="preserve"> медведей». </w:t>
            </w:r>
          </w:p>
          <w:p w14:paraId="4AC76318" w14:textId="77777777" w:rsidR="006C076B" w:rsidRPr="00A35F40" w:rsidRDefault="006C076B" w:rsidP="00821159">
            <w:pPr>
              <w:pStyle w:val="Default"/>
              <w:spacing w:line="276" w:lineRule="auto"/>
              <w:jc w:val="both"/>
            </w:pPr>
            <w:r w:rsidRPr="00A35F40">
              <w:rPr>
                <w:b/>
                <w:bCs/>
              </w:rPr>
              <w:t xml:space="preserve">Аппликация. </w:t>
            </w:r>
            <w:r w:rsidRPr="00A35F40">
              <w:t xml:space="preserve">«Украшение солонки» (городецкая роспись). </w:t>
            </w:r>
          </w:p>
          <w:p w14:paraId="5E31686F" w14:textId="77777777" w:rsidR="006C076B" w:rsidRPr="00A35F40" w:rsidRDefault="006C076B" w:rsidP="00821159">
            <w:pPr>
              <w:pStyle w:val="Default"/>
              <w:spacing w:line="276" w:lineRule="auto"/>
              <w:jc w:val="both"/>
            </w:pPr>
            <w:r w:rsidRPr="00A35F40">
              <w:rPr>
                <w:b/>
                <w:bCs/>
              </w:rPr>
              <w:t xml:space="preserve">Рисование. </w:t>
            </w:r>
            <w:r w:rsidRPr="00A35F40">
              <w:t xml:space="preserve">«Роспись доски» (городецкая роспись). </w:t>
            </w:r>
          </w:p>
          <w:p w14:paraId="28804690" w14:textId="77777777" w:rsidR="006C076B" w:rsidRPr="00A35F40" w:rsidRDefault="006C076B" w:rsidP="00821159">
            <w:pPr>
              <w:pStyle w:val="Default"/>
              <w:spacing w:line="276" w:lineRule="auto"/>
              <w:jc w:val="both"/>
              <w:rPr>
                <w:b/>
                <w:bCs/>
                <w:i/>
                <w:iCs/>
              </w:rPr>
            </w:pPr>
            <w:r w:rsidRPr="00A35F40">
              <w:rPr>
                <w:b/>
                <w:bCs/>
              </w:rPr>
              <w:t xml:space="preserve">Праздники: </w:t>
            </w:r>
            <w:r w:rsidRPr="00A35F40">
              <w:t xml:space="preserve">«Масленица», «М. </w:t>
            </w:r>
            <w:proofErr w:type="spellStart"/>
            <w:r w:rsidRPr="00A35F40">
              <w:t>Джалиль</w:t>
            </w:r>
            <w:proofErr w:type="spellEnd"/>
            <w:r w:rsidRPr="00A35F40">
              <w:t xml:space="preserve"> - татарский поэт - герой». </w:t>
            </w:r>
          </w:p>
        </w:tc>
      </w:tr>
      <w:tr w:rsidR="006C076B" w:rsidRPr="00A35F40" w14:paraId="661766E8" w14:textId="77777777" w:rsidTr="00821159">
        <w:trPr>
          <w:trHeight w:val="247"/>
        </w:trPr>
        <w:tc>
          <w:tcPr>
            <w:tcW w:w="10173" w:type="dxa"/>
            <w:gridSpan w:val="3"/>
            <w:tcBorders>
              <w:top w:val="single" w:sz="4" w:space="0" w:color="auto"/>
              <w:left w:val="single" w:sz="4" w:space="0" w:color="auto"/>
              <w:bottom w:val="single" w:sz="4" w:space="0" w:color="auto"/>
              <w:right w:val="single" w:sz="4" w:space="0" w:color="auto"/>
            </w:tcBorders>
          </w:tcPr>
          <w:p w14:paraId="4B00505A" w14:textId="77777777" w:rsidR="006C076B" w:rsidRPr="00A35F40" w:rsidRDefault="006C076B" w:rsidP="00821159">
            <w:pPr>
              <w:pStyle w:val="Default"/>
              <w:spacing w:line="276" w:lineRule="auto"/>
              <w:jc w:val="both"/>
              <w:rPr>
                <w:b/>
                <w:bCs/>
                <w:i/>
                <w:iCs/>
              </w:rPr>
            </w:pPr>
            <w:r w:rsidRPr="00A35F40">
              <w:rPr>
                <w:b/>
                <w:bCs/>
                <w:i/>
                <w:iCs/>
              </w:rPr>
              <w:t>Татарстан</w:t>
            </w:r>
          </w:p>
        </w:tc>
      </w:tr>
      <w:tr w:rsidR="006C076B" w:rsidRPr="00A35F40" w14:paraId="72745863" w14:textId="77777777" w:rsidTr="00821159">
        <w:trPr>
          <w:trHeight w:val="247"/>
        </w:trPr>
        <w:tc>
          <w:tcPr>
            <w:tcW w:w="1951" w:type="dxa"/>
            <w:vMerge w:val="restart"/>
            <w:tcBorders>
              <w:top w:val="single" w:sz="4" w:space="0" w:color="auto"/>
              <w:left w:val="single" w:sz="4" w:space="0" w:color="auto"/>
              <w:right w:val="single" w:sz="4" w:space="0" w:color="auto"/>
            </w:tcBorders>
          </w:tcPr>
          <w:p w14:paraId="2AD3C6CC" w14:textId="77777777" w:rsidR="006C076B" w:rsidRPr="00A35F40" w:rsidRDefault="006C076B" w:rsidP="00821159">
            <w:pPr>
              <w:pStyle w:val="Default"/>
              <w:spacing w:line="276" w:lineRule="auto"/>
              <w:jc w:val="both"/>
            </w:pPr>
            <w:r w:rsidRPr="00A35F40">
              <w:t>март</w:t>
            </w:r>
          </w:p>
        </w:tc>
        <w:tc>
          <w:tcPr>
            <w:tcW w:w="8222" w:type="dxa"/>
            <w:gridSpan w:val="2"/>
            <w:tcBorders>
              <w:top w:val="single" w:sz="4" w:space="0" w:color="auto"/>
              <w:left w:val="single" w:sz="4" w:space="0" w:color="auto"/>
              <w:bottom w:val="single" w:sz="4" w:space="0" w:color="auto"/>
              <w:right w:val="single" w:sz="4" w:space="0" w:color="auto"/>
            </w:tcBorders>
          </w:tcPr>
          <w:p w14:paraId="197E44E5" w14:textId="77777777" w:rsidR="006C076B" w:rsidRPr="00A35F40" w:rsidRDefault="006C076B" w:rsidP="00821159">
            <w:pPr>
              <w:pStyle w:val="Default"/>
              <w:spacing w:line="276" w:lineRule="auto"/>
              <w:jc w:val="both"/>
            </w:pPr>
            <w:r w:rsidRPr="00A35F40">
              <w:rPr>
                <w:b/>
                <w:bCs/>
                <w:i/>
                <w:iCs/>
              </w:rPr>
              <w:t xml:space="preserve">Физическое развитие: </w:t>
            </w:r>
          </w:p>
          <w:p w14:paraId="1C25D54B" w14:textId="77777777" w:rsidR="006C076B" w:rsidRPr="00A35F40" w:rsidRDefault="006C076B" w:rsidP="00821159">
            <w:pPr>
              <w:pStyle w:val="Default"/>
              <w:spacing w:line="276" w:lineRule="auto"/>
              <w:jc w:val="both"/>
              <w:rPr>
                <w:b/>
                <w:bCs/>
                <w:i/>
                <w:iCs/>
              </w:rPr>
            </w:pPr>
            <w:r w:rsidRPr="00A35F40">
              <w:rPr>
                <w:b/>
                <w:bCs/>
              </w:rPr>
              <w:t xml:space="preserve">Игры: «Серый волк», «Хитрая лиса». </w:t>
            </w:r>
          </w:p>
        </w:tc>
      </w:tr>
      <w:tr w:rsidR="006C076B" w:rsidRPr="00A35F40" w14:paraId="06009F57" w14:textId="77777777" w:rsidTr="00821159">
        <w:trPr>
          <w:trHeight w:val="247"/>
        </w:trPr>
        <w:tc>
          <w:tcPr>
            <w:tcW w:w="1951" w:type="dxa"/>
            <w:vMerge/>
            <w:tcBorders>
              <w:left w:val="single" w:sz="4" w:space="0" w:color="auto"/>
              <w:right w:val="single" w:sz="4" w:space="0" w:color="auto"/>
            </w:tcBorders>
          </w:tcPr>
          <w:p w14:paraId="746FCC5E" w14:textId="77777777" w:rsidR="006C076B" w:rsidRPr="00A35F40" w:rsidRDefault="006C076B" w:rsidP="00821159">
            <w:pPr>
              <w:pStyle w:val="Default"/>
              <w:spacing w:line="276" w:lineRule="auto"/>
              <w:jc w:val="both"/>
            </w:pPr>
          </w:p>
        </w:tc>
        <w:tc>
          <w:tcPr>
            <w:tcW w:w="8222" w:type="dxa"/>
            <w:gridSpan w:val="2"/>
            <w:tcBorders>
              <w:top w:val="single" w:sz="4" w:space="0" w:color="auto"/>
              <w:left w:val="single" w:sz="4" w:space="0" w:color="auto"/>
              <w:bottom w:val="single" w:sz="4" w:space="0" w:color="auto"/>
              <w:right w:val="single" w:sz="4" w:space="0" w:color="auto"/>
            </w:tcBorders>
          </w:tcPr>
          <w:p w14:paraId="00001C7A" w14:textId="77777777" w:rsidR="006C076B" w:rsidRPr="00A35F40" w:rsidRDefault="006C076B" w:rsidP="00821159">
            <w:pPr>
              <w:pStyle w:val="Default"/>
              <w:spacing w:line="276" w:lineRule="auto"/>
              <w:jc w:val="both"/>
            </w:pPr>
            <w:r w:rsidRPr="00A35F40">
              <w:rPr>
                <w:b/>
                <w:bCs/>
                <w:i/>
                <w:iCs/>
              </w:rPr>
              <w:t>Социально-коммуникативное развитие</w:t>
            </w:r>
            <w:r w:rsidRPr="00A35F40">
              <w:rPr>
                <w:i/>
                <w:iCs/>
              </w:rPr>
              <w:t xml:space="preserve">: </w:t>
            </w:r>
          </w:p>
          <w:p w14:paraId="1F511E35" w14:textId="77777777" w:rsidR="006C076B" w:rsidRPr="00A35F40" w:rsidRDefault="006C076B" w:rsidP="00821159">
            <w:pPr>
              <w:pStyle w:val="Default"/>
              <w:spacing w:line="276" w:lineRule="auto"/>
              <w:jc w:val="both"/>
              <w:rPr>
                <w:b/>
                <w:bCs/>
                <w:i/>
                <w:iCs/>
              </w:rPr>
            </w:pPr>
            <w:r w:rsidRPr="00A35F40">
              <w:rPr>
                <w:b/>
                <w:bCs/>
              </w:rPr>
              <w:t xml:space="preserve">Беседы: </w:t>
            </w:r>
            <w:r w:rsidRPr="00A35F40">
              <w:t xml:space="preserve">«Животный мир Татарстана», «Птицы родного края», «Мухоморы в лесу», «Моя родная улица». </w:t>
            </w:r>
          </w:p>
        </w:tc>
      </w:tr>
      <w:tr w:rsidR="006C076B" w:rsidRPr="00A35F40" w14:paraId="7917CE25" w14:textId="77777777" w:rsidTr="00821159">
        <w:trPr>
          <w:trHeight w:val="247"/>
        </w:trPr>
        <w:tc>
          <w:tcPr>
            <w:tcW w:w="1951" w:type="dxa"/>
            <w:vMerge/>
            <w:tcBorders>
              <w:left w:val="single" w:sz="4" w:space="0" w:color="auto"/>
              <w:right w:val="single" w:sz="4" w:space="0" w:color="auto"/>
            </w:tcBorders>
          </w:tcPr>
          <w:p w14:paraId="60ED83D3" w14:textId="77777777" w:rsidR="006C076B" w:rsidRPr="00A35F40" w:rsidRDefault="006C076B" w:rsidP="00821159">
            <w:pPr>
              <w:pStyle w:val="Default"/>
              <w:spacing w:line="276" w:lineRule="auto"/>
              <w:jc w:val="both"/>
            </w:pPr>
          </w:p>
        </w:tc>
        <w:tc>
          <w:tcPr>
            <w:tcW w:w="8222" w:type="dxa"/>
            <w:gridSpan w:val="2"/>
            <w:tcBorders>
              <w:top w:val="single" w:sz="4" w:space="0" w:color="auto"/>
              <w:left w:val="single" w:sz="4" w:space="0" w:color="auto"/>
              <w:bottom w:val="single" w:sz="4" w:space="0" w:color="auto"/>
              <w:right w:val="single" w:sz="4" w:space="0" w:color="auto"/>
            </w:tcBorders>
          </w:tcPr>
          <w:p w14:paraId="12E730D6" w14:textId="77777777" w:rsidR="006C076B" w:rsidRPr="00A35F40" w:rsidRDefault="006C076B" w:rsidP="00821159">
            <w:pPr>
              <w:pStyle w:val="Default"/>
              <w:spacing w:line="276" w:lineRule="auto"/>
              <w:jc w:val="both"/>
            </w:pPr>
            <w:r w:rsidRPr="00A35F40">
              <w:rPr>
                <w:b/>
                <w:bCs/>
              </w:rPr>
              <w:t xml:space="preserve">Изготовление </w:t>
            </w:r>
            <w:r w:rsidRPr="00A35F40">
              <w:t xml:space="preserve">кормушки для птиц. </w:t>
            </w:r>
          </w:p>
          <w:p w14:paraId="4A494CE5" w14:textId="77777777" w:rsidR="006C076B" w:rsidRPr="00A35F40" w:rsidRDefault="006C076B" w:rsidP="00821159">
            <w:pPr>
              <w:pStyle w:val="Default"/>
              <w:spacing w:line="276" w:lineRule="auto"/>
              <w:jc w:val="both"/>
              <w:rPr>
                <w:b/>
                <w:bCs/>
                <w:i/>
                <w:iCs/>
              </w:rPr>
            </w:pPr>
            <w:proofErr w:type="spellStart"/>
            <w:r w:rsidRPr="00A35F40">
              <w:rPr>
                <w:b/>
                <w:bCs/>
              </w:rPr>
              <w:t>Дид.игры:</w:t>
            </w:r>
            <w:r w:rsidRPr="00A35F40">
              <w:t>«Шофер</w:t>
            </w:r>
            <w:proofErr w:type="spellEnd"/>
            <w:r w:rsidRPr="00A35F40">
              <w:t xml:space="preserve">», «Пешеходы и транспорт». </w:t>
            </w:r>
          </w:p>
        </w:tc>
      </w:tr>
      <w:tr w:rsidR="006C076B" w:rsidRPr="00A35F40" w14:paraId="5890079B" w14:textId="77777777" w:rsidTr="00821159">
        <w:trPr>
          <w:trHeight w:val="247"/>
        </w:trPr>
        <w:tc>
          <w:tcPr>
            <w:tcW w:w="1951" w:type="dxa"/>
            <w:vMerge/>
            <w:tcBorders>
              <w:left w:val="single" w:sz="4" w:space="0" w:color="auto"/>
              <w:right w:val="single" w:sz="4" w:space="0" w:color="auto"/>
            </w:tcBorders>
          </w:tcPr>
          <w:p w14:paraId="214C634B" w14:textId="77777777" w:rsidR="006C076B" w:rsidRPr="00A35F40" w:rsidRDefault="006C076B" w:rsidP="00821159">
            <w:pPr>
              <w:pStyle w:val="Default"/>
              <w:spacing w:line="276" w:lineRule="auto"/>
              <w:jc w:val="both"/>
            </w:pPr>
          </w:p>
        </w:tc>
        <w:tc>
          <w:tcPr>
            <w:tcW w:w="8222" w:type="dxa"/>
            <w:gridSpan w:val="2"/>
            <w:tcBorders>
              <w:top w:val="single" w:sz="4" w:space="0" w:color="auto"/>
              <w:left w:val="single" w:sz="4" w:space="0" w:color="auto"/>
              <w:bottom w:val="single" w:sz="4" w:space="0" w:color="auto"/>
              <w:right w:val="single" w:sz="4" w:space="0" w:color="auto"/>
            </w:tcBorders>
          </w:tcPr>
          <w:p w14:paraId="0A8A05D9" w14:textId="77777777" w:rsidR="006C076B" w:rsidRPr="00A35F40" w:rsidRDefault="006C076B" w:rsidP="00821159">
            <w:pPr>
              <w:pStyle w:val="Default"/>
              <w:spacing w:line="276" w:lineRule="auto"/>
              <w:jc w:val="both"/>
            </w:pPr>
            <w:r w:rsidRPr="00A35F40">
              <w:rPr>
                <w:b/>
                <w:bCs/>
                <w:i/>
                <w:iCs/>
              </w:rPr>
              <w:t xml:space="preserve">Познавательное и речевое развитие: </w:t>
            </w:r>
          </w:p>
          <w:p w14:paraId="6C0F01E3" w14:textId="77777777" w:rsidR="006C076B" w:rsidRPr="00A35F40" w:rsidRDefault="006C076B" w:rsidP="00821159">
            <w:pPr>
              <w:pStyle w:val="Default"/>
              <w:spacing w:line="276" w:lineRule="auto"/>
              <w:jc w:val="both"/>
            </w:pPr>
            <w:r w:rsidRPr="00A35F40">
              <w:rPr>
                <w:b/>
                <w:bCs/>
              </w:rPr>
              <w:t xml:space="preserve">Сказки: </w:t>
            </w:r>
            <w:r w:rsidRPr="00A35F40">
              <w:t xml:space="preserve">«Два лентяя», </w:t>
            </w:r>
            <w:proofErr w:type="spellStart"/>
            <w:r w:rsidRPr="00A35F40">
              <w:t>обраб</w:t>
            </w:r>
            <w:proofErr w:type="spellEnd"/>
            <w:r w:rsidRPr="00A35F40">
              <w:t xml:space="preserve">. С. </w:t>
            </w:r>
            <w:proofErr w:type="spellStart"/>
            <w:r w:rsidRPr="00A35F40">
              <w:t>Гильмутдиновой</w:t>
            </w:r>
            <w:proofErr w:type="spellEnd"/>
            <w:r w:rsidRPr="00A35F40">
              <w:t xml:space="preserve"> </w:t>
            </w:r>
          </w:p>
          <w:p w14:paraId="16C85A2D" w14:textId="77777777" w:rsidR="006C076B" w:rsidRPr="00A35F40" w:rsidRDefault="006C076B" w:rsidP="00821159">
            <w:pPr>
              <w:pStyle w:val="Default"/>
              <w:spacing w:line="276" w:lineRule="auto"/>
              <w:jc w:val="both"/>
            </w:pPr>
            <w:r w:rsidRPr="00A35F40">
              <w:rPr>
                <w:b/>
                <w:bCs/>
              </w:rPr>
              <w:t xml:space="preserve">Поэзия: </w:t>
            </w:r>
            <w:r w:rsidRPr="00A35F40">
              <w:t xml:space="preserve">Ш. </w:t>
            </w:r>
            <w:proofErr w:type="spellStart"/>
            <w:r w:rsidRPr="00A35F40">
              <w:t>Маннур</w:t>
            </w:r>
            <w:proofErr w:type="spellEnd"/>
            <w:r w:rsidRPr="00A35F40">
              <w:t xml:space="preserve">. «Гусята», пер. Л. </w:t>
            </w:r>
            <w:proofErr w:type="spellStart"/>
            <w:r w:rsidRPr="00A35F40">
              <w:t>Топчия</w:t>
            </w:r>
            <w:proofErr w:type="spellEnd"/>
            <w:r w:rsidRPr="00A35F40">
              <w:t xml:space="preserve">; А. Рашит «Солнечный край», пер. С. Малышева, Г. </w:t>
            </w:r>
            <w:proofErr w:type="spellStart"/>
            <w:r w:rsidRPr="00A35F40">
              <w:t>Зайнашева</w:t>
            </w:r>
            <w:proofErr w:type="spellEnd"/>
            <w:r w:rsidRPr="00A35F40">
              <w:t xml:space="preserve"> «Наш веселый Сабантуй», пер. С. Малышева, М. </w:t>
            </w:r>
            <w:proofErr w:type="spellStart"/>
            <w:r w:rsidRPr="00A35F40">
              <w:t>Джалиль</w:t>
            </w:r>
            <w:proofErr w:type="spellEnd"/>
            <w:r w:rsidRPr="00A35F40">
              <w:t xml:space="preserve"> «Мой пес», «Родник», «Храбрый заяц», «Грибы» М. Файзуллина пер. С. Малышева. </w:t>
            </w:r>
          </w:p>
          <w:p w14:paraId="1F383BCE" w14:textId="77777777" w:rsidR="006C076B" w:rsidRPr="00A35F40" w:rsidRDefault="006C076B" w:rsidP="00821159">
            <w:pPr>
              <w:pStyle w:val="Default"/>
              <w:spacing w:line="276" w:lineRule="auto"/>
              <w:jc w:val="both"/>
            </w:pPr>
            <w:r w:rsidRPr="00A35F40">
              <w:rPr>
                <w:b/>
                <w:bCs/>
              </w:rPr>
              <w:t xml:space="preserve">Проза: </w:t>
            </w:r>
            <w:r w:rsidRPr="00A35F40">
              <w:t xml:space="preserve">М. Хасанов. «Снег идет», пер. М. Зарецкого. </w:t>
            </w:r>
          </w:p>
          <w:p w14:paraId="4B5AFDF1" w14:textId="77777777" w:rsidR="006C076B" w:rsidRPr="00A35F40" w:rsidRDefault="006C076B" w:rsidP="00821159">
            <w:pPr>
              <w:pStyle w:val="Default"/>
              <w:spacing w:line="276" w:lineRule="auto"/>
              <w:jc w:val="both"/>
            </w:pPr>
            <w:r w:rsidRPr="00A35F40">
              <w:rPr>
                <w:b/>
                <w:bCs/>
              </w:rPr>
              <w:t xml:space="preserve">Литературные сказки: </w:t>
            </w:r>
            <w:r w:rsidRPr="00A35F40">
              <w:t xml:space="preserve">А. </w:t>
            </w:r>
            <w:proofErr w:type="spellStart"/>
            <w:r w:rsidRPr="00A35F40">
              <w:t>Гаффар</w:t>
            </w:r>
            <w:proofErr w:type="spellEnd"/>
            <w:r w:rsidRPr="00A35F40">
              <w:t xml:space="preserve"> «Сладкий щавель», </w:t>
            </w:r>
            <w:proofErr w:type="spellStart"/>
            <w:r w:rsidRPr="00A35F40">
              <w:t>Г.Тукай</w:t>
            </w:r>
            <w:proofErr w:type="spellEnd"/>
            <w:r w:rsidRPr="00A35F40">
              <w:t xml:space="preserve"> «Водяная». </w:t>
            </w:r>
          </w:p>
          <w:p w14:paraId="7CCCD18D" w14:textId="77777777" w:rsidR="006C076B" w:rsidRPr="00A35F40" w:rsidRDefault="006C076B" w:rsidP="00821159">
            <w:pPr>
              <w:pStyle w:val="Default"/>
              <w:spacing w:line="276" w:lineRule="auto"/>
              <w:jc w:val="both"/>
              <w:rPr>
                <w:b/>
                <w:bCs/>
                <w:i/>
                <w:iCs/>
              </w:rPr>
            </w:pPr>
            <w:r w:rsidRPr="00A35F40">
              <w:rPr>
                <w:b/>
                <w:bCs/>
              </w:rPr>
              <w:t xml:space="preserve">Для заучивания наизусть: </w:t>
            </w:r>
            <w:r w:rsidRPr="00A35F40">
              <w:t xml:space="preserve">Г. Тукай «Как время зовется?», пер. В. Лунина. </w:t>
            </w:r>
          </w:p>
        </w:tc>
      </w:tr>
      <w:tr w:rsidR="006C076B" w:rsidRPr="00A35F40" w14:paraId="3D5D1783" w14:textId="77777777" w:rsidTr="00821159">
        <w:trPr>
          <w:trHeight w:val="247"/>
        </w:trPr>
        <w:tc>
          <w:tcPr>
            <w:tcW w:w="1951" w:type="dxa"/>
            <w:vMerge/>
            <w:tcBorders>
              <w:left w:val="single" w:sz="4" w:space="0" w:color="auto"/>
              <w:bottom w:val="single" w:sz="4" w:space="0" w:color="auto"/>
              <w:right w:val="single" w:sz="4" w:space="0" w:color="auto"/>
            </w:tcBorders>
          </w:tcPr>
          <w:p w14:paraId="2880A90A" w14:textId="77777777" w:rsidR="006C076B" w:rsidRPr="00A35F40" w:rsidRDefault="006C076B" w:rsidP="00821159">
            <w:pPr>
              <w:pStyle w:val="Default"/>
              <w:spacing w:line="276" w:lineRule="auto"/>
              <w:jc w:val="both"/>
            </w:pPr>
          </w:p>
        </w:tc>
        <w:tc>
          <w:tcPr>
            <w:tcW w:w="8222" w:type="dxa"/>
            <w:gridSpan w:val="2"/>
            <w:tcBorders>
              <w:top w:val="single" w:sz="4" w:space="0" w:color="auto"/>
              <w:left w:val="single" w:sz="4" w:space="0" w:color="auto"/>
              <w:bottom w:val="single" w:sz="4" w:space="0" w:color="auto"/>
              <w:right w:val="single" w:sz="4" w:space="0" w:color="auto"/>
            </w:tcBorders>
          </w:tcPr>
          <w:p w14:paraId="6AE1B567" w14:textId="77777777" w:rsidR="006C076B" w:rsidRPr="00A35F40" w:rsidRDefault="006C076B" w:rsidP="00821159">
            <w:pPr>
              <w:pStyle w:val="Default"/>
              <w:spacing w:line="276" w:lineRule="auto"/>
              <w:jc w:val="both"/>
            </w:pPr>
            <w:r w:rsidRPr="00A35F40">
              <w:rPr>
                <w:b/>
                <w:bCs/>
                <w:i/>
                <w:iCs/>
              </w:rPr>
              <w:t>Художественно-эстетическое развитие</w:t>
            </w:r>
            <w:r w:rsidRPr="00A35F40">
              <w:rPr>
                <w:b/>
                <w:bCs/>
              </w:rPr>
              <w:t xml:space="preserve">: </w:t>
            </w:r>
          </w:p>
          <w:p w14:paraId="6FF92946" w14:textId="77777777" w:rsidR="006C076B" w:rsidRPr="00A35F40" w:rsidRDefault="006C076B" w:rsidP="00821159">
            <w:pPr>
              <w:pStyle w:val="Default"/>
              <w:spacing w:line="276" w:lineRule="auto"/>
              <w:jc w:val="both"/>
            </w:pPr>
            <w:r w:rsidRPr="00A35F40">
              <w:rPr>
                <w:b/>
                <w:bCs/>
              </w:rPr>
              <w:t xml:space="preserve">Музыка: песенки, потешки, </w:t>
            </w:r>
            <w:proofErr w:type="spellStart"/>
            <w:r w:rsidRPr="00A35F40">
              <w:rPr>
                <w:b/>
                <w:bCs/>
              </w:rPr>
              <w:t>заклички</w:t>
            </w:r>
            <w:proofErr w:type="spellEnd"/>
            <w:r w:rsidRPr="00A35F40">
              <w:rPr>
                <w:b/>
                <w:bCs/>
              </w:rPr>
              <w:t xml:space="preserve">, считалки, прибаутки. </w:t>
            </w:r>
          </w:p>
          <w:p w14:paraId="44B1622F" w14:textId="77777777" w:rsidR="006C076B" w:rsidRPr="00A35F40" w:rsidRDefault="006C076B" w:rsidP="00821159">
            <w:pPr>
              <w:pStyle w:val="Default"/>
              <w:spacing w:line="276" w:lineRule="auto"/>
              <w:jc w:val="both"/>
            </w:pPr>
            <w:r w:rsidRPr="00A35F40">
              <w:t xml:space="preserve">«Парный танец», «Подружились» (диск «Шома бас»). </w:t>
            </w:r>
          </w:p>
          <w:p w14:paraId="6410735F" w14:textId="77777777" w:rsidR="006C076B" w:rsidRPr="00A35F40" w:rsidRDefault="006C076B" w:rsidP="00821159">
            <w:pPr>
              <w:pStyle w:val="Default"/>
              <w:spacing w:line="276" w:lineRule="auto"/>
              <w:jc w:val="both"/>
            </w:pPr>
            <w:r w:rsidRPr="00A35F40">
              <w:rPr>
                <w:b/>
                <w:bCs/>
              </w:rPr>
              <w:t xml:space="preserve">ИЗО деятельность: </w:t>
            </w:r>
          </w:p>
          <w:p w14:paraId="6626FC98" w14:textId="77777777" w:rsidR="006C076B" w:rsidRPr="00A35F40" w:rsidRDefault="006C076B" w:rsidP="00821159">
            <w:pPr>
              <w:pStyle w:val="Default"/>
              <w:spacing w:line="276" w:lineRule="auto"/>
              <w:jc w:val="both"/>
            </w:pPr>
            <w:r w:rsidRPr="00A35F40">
              <w:rPr>
                <w:b/>
                <w:bCs/>
              </w:rPr>
              <w:t xml:space="preserve">Лепка. </w:t>
            </w:r>
            <w:r w:rsidRPr="00A35F40">
              <w:t xml:space="preserve">«Птицы на участке» </w:t>
            </w:r>
          </w:p>
          <w:p w14:paraId="00B54171" w14:textId="77777777" w:rsidR="006C076B" w:rsidRPr="00A35F40" w:rsidRDefault="006C076B" w:rsidP="00821159">
            <w:pPr>
              <w:pStyle w:val="Default"/>
              <w:spacing w:line="276" w:lineRule="auto"/>
              <w:jc w:val="both"/>
            </w:pPr>
            <w:r w:rsidRPr="00A35F40">
              <w:rPr>
                <w:b/>
                <w:bCs/>
              </w:rPr>
              <w:t xml:space="preserve">Аппликация. </w:t>
            </w:r>
            <w:r w:rsidRPr="00A35F40">
              <w:t xml:space="preserve">«Снегири и синицы у нас в гостях» </w:t>
            </w:r>
          </w:p>
          <w:p w14:paraId="449C46F2" w14:textId="77777777" w:rsidR="006C076B" w:rsidRPr="00A35F40" w:rsidRDefault="006C076B" w:rsidP="00821159">
            <w:pPr>
              <w:pStyle w:val="Default"/>
              <w:spacing w:line="276" w:lineRule="auto"/>
              <w:jc w:val="both"/>
            </w:pPr>
            <w:r w:rsidRPr="00A35F40">
              <w:rPr>
                <w:b/>
                <w:bCs/>
              </w:rPr>
              <w:t xml:space="preserve">Рисование. </w:t>
            </w:r>
            <w:r w:rsidRPr="00A35F40">
              <w:t xml:space="preserve">«Животные-главные герои татарских народных сказок» </w:t>
            </w:r>
          </w:p>
          <w:p w14:paraId="3A5A82EA" w14:textId="77777777" w:rsidR="006C076B" w:rsidRPr="00A35F40" w:rsidRDefault="006C076B" w:rsidP="00821159">
            <w:pPr>
              <w:pStyle w:val="Default"/>
              <w:spacing w:line="276" w:lineRule="auto"/>
              <w:jc w:val="both"/>
              <w:rPr>
                <w:b/>
                <w:bCs/>
                <w:i/>
                <w:iCs/>
              </w:rPr>
            </w:pPr>
            <w:r w:rsidRPr="00A35F40">
              <w:rPr>
                <w:b/>
                <w:bCs/>
              </w:rPr>
              <w:t xml:space="preserve">Праздник: </w:t>
            </w:r>
            <w:r w:rsidRPr="00A35F40">
              <w:t xml:space="preserve">«Навруз». </w:t>
            </w:r>
          </w:p>
        </w:tc>
      </w:tr>
      <w:tr w:rsidR="006C076B" w:rsidRPr="00A35F40" w14:paraId="561C0FB7" w14:textId="77777777" w:rsidTr="00821159">
        <w:trPr>
          <w:trHeight w:val="247"/>
        </w:trPr>
        <w:tc>
          <w:tcPr>
            <w:tcW w:w="10173" w:type="dxa"/>
            <w:gridSpan w:val="3"/>
            <w:tcBorders>
              <w:left w:val="single" w:sz="4" w:space="0" w:color="auto"/>
              <w:right w:val="single" w:sz="4" w:space="0" w:color="auto"/>
            </w:tcBorders>
          </w:tcPr>
          <w:p w14:paraId="375BC186" w14:textId="77777777" w:rsidR="006C076B" w:rsidRPr="00A35F40" w:rsidRDefault="006C076B" w:rsidP="00821159">
            <w:pPr>
              <w:pStyle w:val="Default"/>
              <w:spacing w:line="276" w:lineRule="auto"/>
              <w:jc w:val="both"/>
              <w:rPr>
                <w:b/>
                <w:bCs/>
                <w:i/>
                <w:iCs/>
              </w:rPr>
            </w:pPr>
            <w:r w:rsidRPr="00A35F40">
              <w:rPr>
                <w:b/>
                <w:bCs/>
                <w:i/>
                <w:iCs/>
              </w:rPr>
              <w:t>Россия</w:t>
            </w:r>
          </w:p>
        </w:tc>
      </w:tr>
      <w:tr w:rsidR="006C076B" w:rsidRPr="00A35F40" w14:paraId="542B55F1" w14:textId="77777777" w:rsidTr="00821159">
        <w:trPr>
          <w:trHeight w:val="247"/>
        </w:trPr>
        <w:tc>
          <w:tcPr>
            <w:tcW w:w="1951" w:type="dxa"/>
            <w:vMerge w:val="restart"/>
            <w:tcBorders>
              <w:left w:val="single" w:sz="4" w:space="0" w:color="auto"/>
              <w:right w:val="single" w:sz="4" w:space="0" w:color="auto"/>
            </w:tcBorders>
          </w:tcPr>
          <w:p w14:paraId="0D93B7C0" w14:textId="77777777" w:rsidR="006C076B" w:rsidRPr="00A35F40" w:rsidRDefault="006C076B" w:rsidP="00821159">
            <w:pPr>
              <w:pStyle w:val="Default"/>
              <w:spacing w:line="276" w:lineRule="auto"/>
              <w:jc w:val="both"/>
            </w:pPr>
            <w:r w:rsidRPr="00A35F40">
              <w:t>апрель</w:t>
            </w:r>
          </w:p>
        </w:tc>
        <w:tc>
          <w:tcPr>
            <w:tcW w:w="8222" w:type="dxa"/>
            <w:gridSpan w:val="2"/>
            <w:tcBorders>
              <w:top w:val="single" w:sz="4" w:space="0" w:color="auto"/>
              <w:left w:val="single" w:sz="4" w:space="0" w:color="auto"/>
              <w:bottom w:val="single" w:sz="4" w:space="0" w:color="auto"/>
              <w:right w:val="single" w:sz="4" w:space="0" w:color="auto"/>
            </w:tcBorders>
          </w:tcPr>
          <w:p w14:paraId="76FCF32C" w14:textId="77777777" w:rsidR="006C076B" w:rsidRPr="00A35F40" w:rsidRDefault="006C076B" w:rsidP="00821159">
            <w:pPr>
              <w:pStyle w:val="Default"/>
              <w:spacing w:line="276" w:lineRule="auto"/>
              <w:jc w:val="both"/>
            </w:pPr>
            <w:r w:rsidRPr="00A35F40">
              <w:rPr>
                <w:b/>
                <w:bCs/>
                <w:i/>
                <w:iCs/>
              </w:rPr>
              <w:t xml:space="preserve">Физическое развитие: </w:t>
            </w:r>
          </w:p>
          <w:p w14:paraId="6109E88D" w14:textId="77777777" w:rsidR="006C076B" w:rsidRPr="00A35F40" w:rsidRDefault="006C076B" w:rsidP="00821159">
            <w:pPr>
              <w:pStyle w:val="Default"/>
              <w:spacing w:line="276" w:lineRule="auto"/>
              <w:jc w:val="both"/>
              <w:rPr>
                <w:b/>
                <w:bCs/>
                <w:i/>
                <w:iCs/>
              </w:rPr>
            </w:pPr>
            <w:r w:rsidRPr="00A35F40">
              <w:rPr>
                <w:b/>
                <w:bCs/>
              </w:rPr>
              <w:t xml:space="preserve">Игры: </w:t>
            </w:r>
            <w:r w:rsidRPr="00A35F40">
              <w:t xml:space="preserve">«Воробышки и кот», «Гуси-лебеди», «У медведя во бору». </w:t>
            </w:r>
          </w:p>
        </w:tc>
      </w:tr>
      <w:tr w:rsidR="006C076B" w:rsidRPr="00A35F40" w14:paraId="4A46BBBB" w14:textId="77777777" w:rsidTr="00821159">
        <w:trPr>
          <w:trHeight w:val="247"/>
        </w:trPr>
        <w:tc>
          <w:tcPr>
            <w:tcW w:w="1951" w:type="dxa"/>
            <w:vMerge/>
            <w:tcBorders>
              <w:left w:val="single" w:sz="4" w:space="0" w:color="auto"/>
              <w:right w:val="single" w:sz="4" w:space="0" w:color="auto"/>
            </w:tcBorders>
          </w:tcPr>
          <w:p w14:paraId="1D8CEDE6" w14:textId="77777777" w:rsidR="006C076B" w:rsidRPr="00A35F40" w:rsidRDefault="006C076B" w:rsidP="00821159">
            <w:pPr>
              <w:pStyle w:val="Default"/>
              <w:spacing w:line="276" w:lineRule="auto"/>
              <w:jc w:val="both"/>
            </w:pPr>
          </w:p>
        </w:tc>
        <w:tc>
          <w:tcPr>
            <w:tcW w:w="8222" w:type="dxa"/>
            <w:gridSpan w:val="2"/>
            <w:tcBorders>
              <w:top w:val="single" w:sz="4" w:space="0" w:color="auto"/>
              <w:left w:val="single" w:sz="4" w:space="0" w:color="auto"/>
              <w:bottom w:val="single" w:sz="4" w:space="0" w:color="auto"/>
              <w:right w:val="single" w:sz="4" w:space="0" w:color="auto"/>
            </w:tcBorders>
          </w:tcPr>
          <w:p w14:paraId="428F40E2" w14:textId="77777777" w:rsidR="006C076B" w:rsidRPr="00A35F40" w:rsidRDefault="006C076B" w:rsidP="00821159">
            <w:pPr>
              <w:pStyle w:val="Default"/>
              <w:spacing w:line="276" w:lineRule="auto"/>
              <w:jc w:val="both"/>
            </w:pPr>
            <w:r w:rsidRPr="00A35F40">
              <w:rPr>
                <w:b/>
                <w:bCs/>
                <w:i/>
                <w:iCs/>
              </w:rPr>
              <w:t>Социально-коммуникативное развитие</w:t>
            </w:r>
            <w:r w:rsidRPr="00A35F40">
              <w:rPr>
                <w:i/>
                <w:iCs/>
              </w:rPr>
              <w:t xml:space="preserve">: </w:t>
            </w:r>
          </w:p>
          <w:p w14:paraId="0CB8FE03" w14:textId="77777777" w:rsidR="006C076B" w:rsidRPr="00A35F40" w:rsidRDefault="006C076B" w:rsidP="00821159">
            <w:pPr>
              <w:pStyle w:val="Default"/>
              <w:spacing w:line="276" w:lineRule="auto"/>
              <w:jc w:val="both"/>
            </w:pPr>
            <w:r w:rsidRPr="00A35F40">
              <w:rPr>
                <w:b/>
                <w:bCs/>
              </w:rPr>
              <w:t xml:space="preserve">Беседы: </w:t>
            </w:r>
            <w:r w:rsidRPr="00A35F40">
              <w:t xml:space="preserve">«Деревья родного края», «Цветы, трава, насекомые на лужайке», </w:t>
            </w:r>
          </w:p>
          <w:p w14:paraId="2FF57FC0" w14:textId="77777777" w:rsidR="006C076B" w:rsidRPr="00A35F40" w:rsidRDefault="006C076B" w:rsidP="00821159">
            <w:pPr>
              <w:pStyle w:val="Default"/>
              <w:spacing w:line="276" w:lineRule="auto"/>
              <w:jc w:val="both"/>
            </w:pPr>
            <w:r w:rsidRPr="00A35F40">
              <w:t xml:space="preserve">«Как вести себя в лесу», «Уход за комнатными растениями». </w:t>
            </w:r>
          </w:p>
          <w:p w14:paraId="7832A73D" w14:textId="77777777" w:rsidR="006C076B" w:rsidRPr="00A35F40" w:rsidRDefault="006C076B" w:rsidP="00821159">
            <w:pPr>
              <w:pStyle w:val="Default"/>
              <w:spacing w:line="276" w:lineRule="auto"/>
              <w:jc w:val="both"/>
              <w:rPr>
                <w:b/>
                <w:bCs/>
                <w:i/>
                <w:iCs/>
              </w:rPr>
            </w:pPr>
            <w:proofErr w:type="spellStart"/>
            <w:r w:rsidRPr="00A35F40">
              <w:rPr>
                <w:b/>
                <w:bCs/>
              </w:rPr>
              <w:t>Дид.игры</w:t>
            </w:r>
            <w:proofErr w:type="spellEnd"/>
            <w:r w:rsidRPr="00A35F40">
              <w:rPr>
                <w:b/>
                <w:bCs/>
              </w:rPr>
              <w:t xml:space="preserve">: </w:t>
            </w:r>
            <w:r w:rsidRPr="00A35F40">
              <w:t xml:space="preserve">«Летают, прыгают, бегают», «Детки, с какой ветки?». </w:t>
            </w:r>
          </w:p>
        </w:tc>
      </w:tr>
      <w:tr w:rsidR="006C076B" w:rsidRPr="00A35F40" w14:paraId="2073C436" w14:textId="77777777" w:rsidTr="00821159">
        <w:trPr>
          <w:trHeight w:val="247"/>
        </w:trPr>
        <w:tc>
          <w:tcPr>
            <w:tcW w:w="1951" w:type="dxa"/>
            <w:vMerge/>
            <w:tcBorders>
              <w:left w:val="single" w:sz="4" w:space="0" w:color="auto"/>
              <w:right w:val="single" w:sz="4" w:space="0" w:color="auto"/>
            </w:tcBorders>
          </w:tcPr>
          <w:p w14:paraId="169CD66B" w14:textId="77777777" w:rsidR="006C076B" w:rsidRPr="00A35F40" w:rsidRDefault="006C076B" w:rsidP="00821159">
            <w:pPr>
              <w:pStyle w:val="Default"/>
              <w:spacing w:line="276" w:lineRule="auto"/>
              <w:jc w:val="both"/>
            </w:pPr>
          </w:p>
        </w:tc>
        <w:tc>
          <w:tcPr>
            <w:tcW w:w="8222" w:type="dxa"/>
            <w:gridSpan w:val="2"/>
            <w:tcBorders>
              <w:top w:val="single" w:sz="4" w:space="0" w:color="auto"/>
              <w:left w:val="single" w:sz="4" w:space="0" w:color="auto"/>
              <w:bottom w:val="single" w:sz="4" w:space="0" w:color="auto"/>
              <w:right w:val="single" w:sz="4" w:space="0" w:color="auto"/>
            </w:tcBorders>
          </w:tcPr>
          <w:p w14:paraId="19DA866A" w14:textId="77777777" w:rsidR="006C076B" w:rsidRPr="00A35F40" w:rsidRDefault="006C076B" w:rsidP="00821159">
            <w:pPr>
              <w:pStyle w:val="Default"/>
              <w:spacing w:line="276" w:lineRule="auto"/>
              <w:jc w:val="both"/>
            </w:pPr>
            <w:r w:rsidRPr="00A35F40">
              <w:rPr>
                <w:b/>
                <w:bCs/>
                <w:i/>
                <w:iCs/>
              </w:rPr>
              <w:t xml:space="preserve">Познавательное и речевое развитие: </w:t>
            </w:r>
          </w:p>
          <w:p w14:paraId="6F63452E" w14:textId="77777777" w:rsidR="006C076B" w:rsidRPr="00A35F40" w:rsidRDefault="006C076B" w:rsidP="00821159">
            <w:pPr>
              <w:pStyle w:val="Default"/>
              <w:spacing w:line="276" w:lineRule="auto"/>
              <w:jc w:val="both"/>
            </w:pPr>
            <w:r w:rsidRPr="00A35F40">
              <w:rPr>
                <w:b/>
                <w:bCs/>
              </w:rPr>
              <w:t xml:space="preserve">Сказки: </w:t>
            </w:r>
            <w:r w:rsidRPr="00A35F40">
              <w:t xml:space="preserve">«Лисичка-сестричка и серый волк», «Зимовье зверей». </w:t>
            </w:r>
          </w:p>
          <w:p w14:paraId="4E61EA26" w14:textId="77777777" w:rsidR="006C076B" w:rsidRPr="00A35F40" w:rsidRDefault="006C076B" w:rsidP="00821159">
            <w:pPr>
              <w:pStyle w:val="Default"/>
              <w:spacing w:line="276" w:lineRule="auto"/>
              <w:jc w:val="both"/>
            </w:pPr>
            <w:r w:rsidRPr="00A35F40">
              <w:rPr>
                <w:b/>
                <w:bCs/>
              </w:rPr>
              <w:lastRenderedPageBreak/>
              <w:t xml:space="preserve">Поэзия: </w:t>
            </w:r>
            <w:r w:rsidRPr="00A35F40">
              <w:t xml:space="preserve">«Весна» Г. </w:t>
            </w:r>
            <w:proofErr w:type="spellStart"/>
            <w:r w:rsidRPr="00A35F40">
              <w:t>Ладонщиков</w:t>
            </w:r>
            <w:proofErr w:type="spellEnd"/>
            <w:r w:rsidRPr="00A35F40">
              <w:t xml:space="preserve">, «Посидим в тишине» Е. Благинина, «А что у вас?» С. Михалков, «Почему рассердилась бабушка?», «Белая береза» С. Есенин. </w:t>
            </w:r>
          </w:p>
          <w:p w14:paraId="1D609823" w14:textId="77777777" w:rsidR="006C076B" w:rsidRPr="00A35F40" w:rsidRDefault="006C076B" w:rsidP="00821159">
            <w:pPr>
              <w:pStyle w:val="Default"/>
              <w:spacing w:line="276" w:lineRule="auto"/>
              <w:jc w:val="both"/>
            </w:pPr>
            <w:r w:rsidRPr="00A35F40">
              <w:rPr>
                <w:b/>
                <w:bCs/>
              </w:rPr>
              <w:t xml:space="preserve">Проза: </w:t>
            </w:r>
            <w:r w:rsidRPr="00A35F40">
              <w:t xml:space="preserve">«Аленький цветочек», «Хотела галка пить…» Л. Толстой, «Памятник советскому солдату» Л. Кассиль, «Неслух» Н. Сладков. </w:t>
            </w:r>
          </w:p>
          <w:p w14:paraId="1DB93283" w14:textId="77777777" w:rsidR="006C076B" w:rsidRPr="00A35F40" w:rsidRDefault="006C076B" w:rsidP="00821159">
            <w:pPr>
              <w:pStyle w:val="Default"/>
              <w:spacing w:line="276" w:lineRule="auto"/>
              <w:jc w:val="both"/>
            </w:pPr>
            <w:r w:rsidRPr="00A35F40">
              <w:rPr>
                <w:b/>
                <w:bCs/>
              </w:rPr>
              <w:t xml:space="preserve">Литературные сказки: </w:t>
            </w:r>
            <w:r w:rsidRPr="00A35F40">
              <w:t xml:space="preserve">«Медведь и солнце» Н. Сладков, «Сороки» В. Осеева, «Сказка о перевернутой черепахе» М. </w:t>
            </w:r>
            <w:proofErr w:type="spellStart"/>
            <w:r w:rsidRPr="00A35F40">
              <w:t>Пляцковский</w:t>
            </w:r>
            <w:proofErr w:type="spellEnd"/>
            <w:r w:rsidRPr="00A35F40">
              <w:t xml:space="preserve">, «Под грибом» В. Сутеев. </w:t>
            </w:r>
          </w:p>
          <w:p w14:paraId="64D37D1E" w14:textId="77777777" w:rsidR="006C076B" w:rsidRPr="00A35F40" w:rsidRDefault="006C076B" w:rsidP="00821159">
            <w:pPr>
              <w:pStyle w:val="Default"/>
              <w:spacing w:line="276" w:lineRule="auto"/>
              <w:jc w:val="both"/>
              <w:rPr>
                <w:b/>
                <w:bCs/>
                <w:i/>
                <w:iCs/>
              </w:rPr>
            </w:pPr>
            <w:r w:rsidRPr="00A35F40">
              <w:rPr>
                <w:b/>
                <w:bCs/>
              </w:rPr>
              <w:t xml:space="preserve">Для заучивания наизусть: </w:t>
            </w:r>
            <w:r w:rsidRPr="00A35F40">
              <w:t xml:space="preserve">«Одуванчик» Е. Серова, «Спи, младенец мой прекрасный» М. Лермонтов </w:t>
            </w:r>
          </w:p>
        </w:tc>
      </w:tr>
      <w:tr w:rsidR="006C076B" w:rsidRPr="00A35F40" w14:paraId="6F2EC947" w14:textId="77777777" w:rsidTr="00821159">
        <w:trPr>
          <w:trHeight w:val="247"/>
        </w:trPr>
        <w:tc>
          <w:tcPr>
            <w:tcW w:w="1951" w:type="dxa"/>
            <w:tcBorders>
              <w:left w:val="single" w:sz="4" w:space="0" w:color="auto"/>
              <w:right w:val="single" w:sz="4" w:space="0" w:color="auto"/>
            </w:tcBorders>
          </w:tcPr>
          <w:p w14:paraId="143B1D11" w14:textId="77777777" w:rsidR="006C076B" w:rsidRPr="00A35F40" w:rsidRDefault="006C076B" w:rsidP="00821159">
            <w:pPr>
              <w:pStyle w:val="Default"/>
              <w:spacing w:line="276" w:lineRule="auto"/>
              <w:jc w:val="both"/>
            </w:pPr>
          </w:p>
        </w:tc>
        <w:tc>
          <w:tcPr>
            <w:tcW w:w="8222" w:type="dxa"/>
            <w:gridSpan w:val="2"/>
            <w:tcBorders>
              <w:top w:val="single" w:sz="4" w:space="0" w:color="auto"/>
              <w:left w:val="single" w:sz="4" w:space="0" w:color="auto"/>
              <w:bottom w:val="single" w:sz="4" w:space="0" w:color="auto"/>
              <w:right w:val="single" w:sz="4" w:space="0" w:color="auto"/>
            </w:tcBorders>
          </w:tcPr>
          <w:p w14:paraId="3AD6D9A9" w14:textId="77777777" w:rsidR="006C076B" w:rsidRPr="00A35F40" w:rsidRDefault="006C076B" w:rsidP="00821159">
            <w:pPr>
              <w:pStyle w:val="Default"/>
              <w:spacing w:line="276" w:lineRule="auto"/>
              <w:jc w:val="both"/>
            </w:pPr>
            <w:r w:rsidRPr="00A35F40">
              <w:rPr>
                <w:b/>
                <w:bCs/>
                <w:i/>
                <w:iCs/>
              </w:rPr>
              <w:t>Художественно-эстетическое развитие</w:t>
            </w:r>
            <w:r w:rsidRPr="00A35F40">
              <w:rPr>
                <w:b/>
                <w:bCs/>
              </w:rPr>
              <w:t xml:space="preserve">: </w:t>
            </w:r>
          </w:p>
          <w:p w14:paraId="5F6902FB" w14:textId="77777777" w:rsidR="006C076B" w:rsidRPr="00A35F40" w:rsidRDefault="006C076B" w:rsidP="00821159">
            <w:pPr>
              <w:pStyle w:val="Default"/>
              <w:spacing w:line="276" w:lineRule="auto"/>
              <w:jc w:val="both"/>
            </w:pPr>
            <w:r w:rsidRPr="00A35F40">
              <w:rPr>
                <w:b/>
                <w:bCs/>
              </w:rPr>
              <w:t xml:space="preserve">Музыка: </w:t>
            </w:r>
            <w:r w:rsidRPr="00A35F40">
              <w:t xml:space="preserve">«Зима прошла» муз. Н. </w:t>
            </w:r>
            <w:proofErr w:type="spellStart"/>
            <w:r w:rsidRPr="00A35F40">
              <w:t>Метлова</w:t>
            </w:r>
            <w:proofErr w:type="spellEnd"/>
            <w:r w:rsidRPr="00A35F40">
              <w:t xml:space="preserve">, сл. М. </w:t>
            </w:r>
            <w:proofErr w:type="spellStart"/>
            <w:r w:rsidRPr="00A35F40">
              <w:t>Клоковой</w:t>
            </w:r>
            <w:proofErr w:type="spellEnd"/>
            <w:r w:rsidRPr="00A35F40">
              <w:t xml:space="preserve">, «Ласточка» муз. А. </w:t>
            </w:r>
            <w:proofErr w:type="spellStart"/>
            <w:r w:rsidRPr="00A35F40">
              <w:t>Перескокова</w:t>
            </w:r>
            <w:proofErr w:type="spellEnd"/>
            <w:r w:rsidRPr="00A35F40">
              <w:t xml:space="preserve">, сл. С. Антоновой, «Песенка львенка и черепахи» муз. Г. Гладкова, сл. С. Козлова, «Апрель» П. Чайковский. </w:t>
            </w:r>
          </w:p>
          <w:p w14:paraId="5AA4482D" w14:textId="77777777" w:rsidR="006C076B" w:rsidRPr="00A35F40" w:rsidRDefault="006C076B" w:rsidP="00821159">
            <w:pPr>
              <w:pStyle w:val="Default"/>
              <w:spacing w:line="276" w:lineRule="auto"/>
              <w:jc w:val="both"/>
            </w:pPr>
            <w:r w:rsidRPr="00A35F40">
              <w:rPr>
                <w:b/>
                <w:bCs/>
              </w:rPr>
              <w:t xml:space="preserve">ИЗО деятельность: </w:t>
            </w:r>
          </w:p>
          <w:p w14:paraId="6B71BCE3" w14:textId="77777777" w:rsidR="006C076B" w:rsidRPr="00A35F40" w:rsidRDefault="006C076B" w:rsidP="00821159">
            <w:pPr>
              <w:pStyle w:val="Default"/>
              <w:spacing w:line="276" w:lineRule="auto"/>
              <w:jc w:val="both"/>
            </w:pPr>
            <w:r w:rsidRPr="00A35F40">
              <w:rPr>
                <w:b/>
                <w:bCs/>
              </w:rPr>
              <w:t xml:space="preserve">Лепка. </w:t>
            </w:r>
            <w:r w:rsidRPr="00A35F40">
              <w:t xml:space="preserve">«Дымковский петушок». </w:t>
            </w:r>
          </w:p>
          <w:p w14:paraId="056848CE" w14:textId="77777777" w:rsidR="006C076B" w:rsidRPr="00A35F40" w:rsidRDefault="006C076B" w:rsidP="00821159">
            <w:pPr>
              <w:pStyle w:val="Default"/>
              <w:spacing w:line="276" w:lineRule="auto"/>
              <w:jc w:val="both"/>
            </w:pPr>
            <w:r w:rsidRPr="00A35F40">
              <w:rPr>
                <w:b/>
                <w:bCs/>
              </w:rPr>
              <w:t xml:space="preserve">Аппликация: </w:t>
            </w:r>
            <w:r w:rsidRPr="00A35F40">
              <w:t xml:space="preserve">«Весна в лесу» (коллективная работа). </w:t>
            </w:r>
          </w:p>
          <w:p w14:paraId="0CBDAF87" w14:textId="77777777" w:rsidR="006C076B" w:rsidRPr="00A35F40" w:rsidRDefault="006C076B" w:rsidP="00821159">
            <w:pPr>
              <w:pStyle w:val="Default"/>
              <w:spacing w:line="276" w:lineRule="auto"/>
              <w:jc w:val="both"/>
            </w:pPr>
            <w:r w:rsidRPr="00A35F40">
              <w:rPr>
                <w:b/>
                <w:bCs/>
              </w:rPr>
              <w:t xml:space="preserve">Рисование: </w:t>
            </w:r>
            <w:r w:rsidRPr="00A35F40">
              <w:t>«Роспись пасхальных яиц» (</w:t>
            </w:r>
            <w:proofErr w:type="spellStart"/>
            <w:r w:rsidRPr="00A35F40">
              <w:t>филимоновскя</w:t>
            </w:r>
            <w:proofErr w:type="spellEnd"/>
            <w:r w:rsidRPr="00A35F40">
              <w:t xml:space="preserve"> роспись). </w:t>
            </w:r>
          </w:p>
          <w:p w14:paraId="6403735B" w14:textId="77777777" w:rsidR="006C076B" w:rsidRPr="00A35F40" w:rsidRDefault="006C076B" w:rsidP="00821159">
            <w:pPr>
              <w:pStyle w:val="Default"/>
              <w:spacing w:line="276" w:lineRule="auto"/>
              <w:jc w:val="both"/>
              <w:rPr>
                <w:b/>
                <w:bCs/>
                <w:i/>
                <w:iCs/>
              </w:rPr>
            </w:pPr>
            <w:r w:rsidRPr="00A35F40">
              <w:rPr>
                <w:b/>
                <w:bCs/>
              </w:rPr>
              <w:t xml:space="preserve">Праздники: </w:t>
            </w:r>
            <w:r w:rsidRPr="00A35F40">
              <w:t xml:space="preserve">«Пасха», «День рождения </w:t>
            </w:r>
            <w:proofErr w:type="spellStart"/>
            <w:r w:rsidRPr="00A35F40">
              <w:t>Г.Тукая</w:t>
            </w:r>
            <w:proofErr w:type="spellEnd"/>
            <w:r w:rsidRPr="00A35F40">
              <w:t xml:space="preserve">». </w:t>
            </w:r>
          </w:p>
          <w:p w14:paraId="736D556E" w14:textId="77777777" w:rsidR="006C076B" w:rsidRPr="00A35F40" w:rsidRDefault="006C076B" w:rsidP="00821159">
            <w:pPr>
              <w:pStyle w:val="Default"/>
              <w:spacing w:line="276" w:lineRule="auto"/>
              <w:jc w:val="both"/>
            </w:pPr>
            <w:r w:rsidRPr="00A35F40">
              <w:rPr>
                <w:b/>
                <w:bCs/>
                <w:i/>
                <w:iCs/>
              </w:rPr>
              <w:t>Художественно-эстетическое развитие</w:t>
            </w:r>
            <w:r w:rsidRPr="00A35F40">
              <w:rPr>
                <w:b/>
                <w:bCs/>
              </w:rPr>
              <w:t xml:space="preserve">: </w:t>
            </w:r>
          </w:p>
          <w:p w14:paraId="447341F7" w14:textId="77777777" w:rsidR="006C076B" w:rsidRPr="00A35F40" w:rsidRDefault="006C076B" w:rsidP="00821159">
            <w:pPr>
              <w:pStyle w:val="Default"/>
              <w:spacing w:line="276" w:lineRule="auto"/>
              <w:jc w:val="both"/>
            </w:pPr>
            <w:r w:rsidRPr="00A35F40">
              <w:rPr>
                <w:b/>
                <w:bCs/>
              </w:rPr>
              <w:t xml:space="preserve">Музыка: </w:t>
            </w:r>
            <w:r w:rsidRPr="00A35F40">
              <w:t xml:space="preserve">«Зима прошла» муз. Н. </w:t>
            </w:r>
            <w:proofErr w:type="spellStart"/>
            <w:r w:rsidRPr="00A35F40">
              <w:t>Метлова</w:t>
            </w:r>
            <w:proofErr w:type="spellEnd"/>
            <w:r w:rsidRPr="00A35F40">
              <w:t xml:space="preserve">, сл. М. </w:t>
            </w:r>
            <w:proofErr w:type="spellStart"/>
            <w:r w:rsidRPr="00A35F40">
              <w:t>Клоковой</w:t>
            </w:r>
            <w:proofErr w:type="spellEnd"/>
            <w:r w:rsidRPr="00A35F40">
              <w:t xml:space="preserve">, «Ласточка» муз. А. </w:t>
            </w:r>
            <w:proofErr w:type="spellStart"/>
            <w:r w:rsidRPr="00A35F40">
              <w:t>Перескокова</w:t>
            </w:r>
            <w:proofErr w:type="spellEnd"/>
            <w:r w:rsidRPr="00A35F40">
              <w:t xml:space="preserve">, сл. С. Антоновой, «Песенка львенка и черепахи» муз. Г. Гладкова, сл. С. Козлова, «Апрель» П. Чайковский. </w:t>
            </w:r>
          </w:p>
          <w:p w14:paraId="14B674E1" w14:textId="77777777" w:rsidR="006C076B" w:rsidRPr="00A35F40" w:rsidRDefault="006C076B" w:rsidP="00821159">
            <w:pPr>
              <w:pStyle w:val="Default"/>
              <w:spacing w:line="276" w:lineRule="auto"/>
              <w:jc w:val="both"/>
            </w:pPr>
            <w:r w:rsidRPr="00A35F40">
              <w:rPr>
                <w:b/>
                <w:bCs/>
              </w:rPr>
              <w:t xml:space="preserve">ИЗО деятельность: </w:t>
            </w:r>
          </w:p>
          <w:p w14:paraId="36AE8E8A" w14:textId="77777777" w:rsidR="006C076B" w:rsidRPr="00A35F40" w:rsidRDefault="006C076B" w:rsidP="00821159">
            <w:pPr>
              <w:pStyle w:val="Default"/>
              <w:spacing w:line="276" w:lineRule="auto"/>
              <w:jc w:val="both"/>
            </w:pPr>
            <w:r w:rsidRPr="00A35F40">
              <w:rPr>
                <w:b/>
                <w:bCs/>
              </w:rPr>
              <w:t xml:space="preserve">Лепка. </w:t>
            </w:r>
            <w:r w:rsidRPr="00A35F40">
              <w:t xml:space="preserve">«Дымковский петушок». </w:t>
            </w:r>
          </w:p>
          <w:p w14:paraId="619F23D1" w14:textId="77777777" w:rsidR="006C076B" w:rsidRPr="00A35F40" w:rsidRDefault="006C076B" w:rsidP="00821159">
            <w:pPr>
              <w:pStyle w:val="Default"/>
              <w:spacing w:line="276" w:lineRule="auto"/>
              <w:jc w:val="both"/>
            </w:pPr>
            <w:r w:rsidRPr="00A35F40">
              <w:rPr>
                <w:b/>
                <w:bCs/>
              </w:rPr>
              <w:t xml:space="preserve">Аппликация: </w:t>
            </w:r>
            <w:r w:rsidRPr="00A35F40">
              <w:t xml:space="preserve">«Весна в лесу» (коллективная работа). </w:t>
            </w:r>
          </w:p>
          <w:p w14:paraId="312DE10B" w14:textId="77777777" w:rsidR="006C076B" w:rsidRPr="00A35F40" w:rsidRDefault="006C076B" w:rsidP="00821159">
            <w:pPr>
              <w:pStyle w:val="Default"/>
              <w:spacing w:line="276" w:lineRule="auto"/>
              <w:jc w:val="both"/>
            </w:pPr>
            <w:r w:rsidRPr="00A35F40">
              <w:rPr>
                <w:b/>
                <w:bCs/>
              </w:rPr>
              <w:t xml:space="preserve">Рисование: </w:t>
            </w:r>
            <w:r w:rsidRPr="00A35F40">
              <w:t>«Роспись пасхальных яиц» (</w:t>
            </w:r>
            <w:proofErr w:type="spellStart"/>
            <w:r w:rsidRPr="00A35F40">
              <w:t>филимоновскя</w:t>
            </w:r>
            <w:proofErr w:type="spellEnd"/>
            <w:r w:rsidRPr="00A35F40">
              <w:t xml:space="preserve"> роспись). </w:t>
            </w:r>
          </w:p>
          <w:p w14:paraId="481F2DD9" w14:textId="77777777" w:rsidR="006C076B" w:rsidRPr="00A35F40" w:rsidRDefault="006C076B" w:rsidP="00821159">
            <w:pPr>
              <w:pStyle w:val="Default"/>
              <w:spacing w:line="276" w:lineRule="auto"/>
              <w:jc w:val="both"/>
              <w:rPr>
                <w:b/>
                <w:bCs/>
                <w:i/>
                <w:iCs/>
              </w:rPr>
            </w:pPr>
            <w:r w:rsidRPr="00A35F40">
              <w:rPr>
                <w:b/>
                <w:bCs/>
              </w:rPr>
              <w:t xml:space="preserve">Праздники: </w:t>
            </w:r>
            <w:r w:rsidRPr="00A35F40">
              <w:t xml:space="preserve">«Пасха», «День рождения </w:t>
            </w:r>
            <w:proofErr w:type="spellStart"/>
            <w:r w:rsidRPr="00A35F40">
              <w:t>Г.Тукая</w:t>
            </w:r>
            <w:proofErr w:type="spellEnd"/>
            <w:r w:rsidRPr="00A35F40">
              <w:t xml:space="preserve">». </w:t>
            </w:r>
          </w:p>
        </w:tc>
      </w:tr>
      <w:tr w:rsidR="006C076B" w:rsidRPr="00A35F40" w14:paraId="20CD7399" w14:textId="77777777" w:rsidTr="00821159">
        <w:trPr>
          <w:trHeight w:val="247"/>
        </w:trPr>
        <w:tc>
          <w:tcPr>
            <w:tcW w:w="1951" w:type="dxa"/>
            <w:vMerge w:val="restart"/>
            <w:tcBorders>
              <w:left w:val="single" w:sz="4" w:space="0" w:color="auto"/>
              <w:right w:val="single" w:sz="4" w:space="0" w:color="auto"/>
            </w:tcBorders>
          </w:tcPr>
          <w:p w14:paraId="70EC94C3" w14:textId="77777777" w:rsidR="006C076B" w:rsidRPr="00A35F40" w:rsidRDefault="006C076B" w:rsidP="00821159">
            <w:pPr>
              <w:pStyle w:val="Default"/>
              <w:spacing w:line="276" w:lineRule="auto"/>
              <w:jc w:val="both"/>
            </w:pPr>
            <w:r w:rsidRPr="00A35F40">
              <w:t>Май</w:t>
            </w:r>
          </w:p>
        </w:tc>
        <w:tc>
          <w:tcPr>
            <w:tcW w:w="8222" w:type="dxa"/>
            <w:gridSpan w:val="2"/>
            <w:tcBorders>
              <w:top w:val="single" w:sz="4" w:space="0" w:color="auto"/>
              <w:left w:val="single" w:sz="4" w:space="0" w:color="auto"/>
              <w:bottom w:val="single" w:sz="4" w:space="0" w:color="auto"/>
              <w:right w:val="single" w:sz="4" w:space="0" w:color="auto"/>
            </w:tcBorders>
          </w:tcPr>
          <w:p w14:paraId="3F13F34D" w14:textId="77777777" w:rsidR="006C076B" w:rsidRPr="00A35F40" w:rsidRDefault="006C076B" w:rsidP="00821159">
            <w:pPr>
              <w:pStyle w:val="Default"/>
              <w:spacing w:line="276" w:lineRule="auto"/>
              <w:jc w:val="both"/>
            </w:pPr>
            <w:r w:rsidRPr="00A35F40">
              <w:rPr>
                <w:b/>
                <w:bCs/>
                <w:i/>
                <w:iCs/>
              </w:rPr>
              <w:t xml:space="preserve">Физическое развитие: </w:t>
            </w:r>
          </w:p>
          <w:p w14:paraId="7B69B18D" w14:textId="77777777" w:rsidR="006C076B" w:rsidRPr="00A35F40" w:rsidRDefault="006C076B" w:rsidP="00821159">
            <w:pPr>
              <w:pStyle w:val="Default"/>
              <w:spacing w:line="276" w:lineRule="auto"/>
              <w:jc w:val="both"/>
              <w:rPr>
                <w:b/>
                <w:bCs/>
                <w:i/>
                <w:iCs/>
              </w:rPr>
            </w:pPr>
            <w:r w:rsidRPr="00A35F40">
              <w:rPr>
                <w:b/>
                <w:bCs/>
              </w:rPr>
              <w:t xml:space="preserve">Развлечение: </w:t>
            </w:r>
            <w:r w:rsidRPr="00A35F40">
              <w:t xml:space="preserve">«Мы любим играть». </w:t>
            </w:r>
          </w:p>
        </w:tc>
      </w:tr>
      <w:tr w:rsidR="006C076B" w:rsidRPr="00A35F40" w14:paraId="14F35D3A" w14:textId="77777777" w:rsidTr="00821159">
        <w:trPr>
          <w:trHeight w:val="247"/>
        </w:trPr>
        <w:tc>
          <w:tcPr>
            <w:tcW w:w="1951" w:type="dxa"/>
            <w:vMerge/>
            <w:tcBorders>
              <w:left w:val="single" w:sz="4" w:space="0" w:color="auto"/>
              <w:right w:val="single" w:sz="4" w:space="0" w:color="auto"/>
            </w:tcBorders>
          </w:tcPr>
          <w:p w14:paraId="04D8745A" w14:textId="77777777" w:rsidR="006C076B" w:rsidRPr="00A35F40" w:rsidRDefault="006C076B" w:rsidP="00821159">
            <w:pPr>
              <w:pStyle w:val="Default"/>
              <w:spacing w:line="276" w:lineRule="auto"/>
              <w:jc w:val="both"/>
            </w:pPr>
          </w:p>
        </w:tc>
        <w:tc>
          <w:tcPr>
            <w:tcW w:w="8222" w:type="dxa"/>
            <w:gridSpan w:val="2"/>
            <w:tcBorders>
              <w:top w:val="single" w:sz="4" w:space="0" w:color="auto"/>
              <w:left w:val="single" w:sz="4" w:space="0" w:color="auto"/>
              <w:bottom w:val="single" w:sz="4" w:space="0" w:color="auto"/>
              <w:right w:val="single" w:sz="4" w:space="0" w:color="auto"/>
            </w:tcBorders>
          </w:tcPr>
          <w:p w14:paraId="7EF443E8" w14:textId="77777777" w:rsidR="006C076B" w:rsidRPr="00A35F40" w:rsidRDefault="006C076B" w:rsidP="00821159">
            <w:pPr>
              <w:pStyle w:val="Default"/>
              <w:spacing w:line="276" w:lineRule="auto"/>
              <w:jc w:val="both"/>
            </w:pPr>
            <w:r w:rsidRPr="00A35F40">
              <w:rPr>
                <w:b/>
                <w:bCs/>
                <w:i/>
                <w:iCs/>
              </w:rPr>
              <w:t>Социально-коммуникативное развитие</w:t>
            </w:r>
            <w:r w:rsidRPr="00A35F40">
              <w:rPr>
                <w:i/>
                <w:iCs/>
              </w:rPr>
              <w:t xml:space="preserve">: </w:t>
            </w:r>
          </w:p>
          <w:p w14:paraId="7BDE29B7" w14:textId="77777777" w:rsidR="006C076B" w:rsidRPr="00A35F40" w:rsidRDefault="006C076B" w:rsidP="00821159">
            <w:pPr>
              <w:pStyle w:val="Default"/>
              <w:spacing w:line="276" w:lineRule="auto"/>
              <w:jc w:val="both"/>
              <w:rPr>
                <w:b/>
                <w:bCs/>
                <w:i/>
                <w:iCs/>
              </w:rPr>
            </w:pPr>
            <w:r w:rsidRPr="00A35F40">
              <w:rPr>
                <w:b/>
                <w:bCs/>
              </w:rPr>
              <w:t xml:space="preserve">Беседа: </w:t>
            </w:r>
            <w:r w:rsidRPr="00A35F40">
              <w:t xml:space="preserve">«Край мой - Татарстан». </w:t>
            </w:r>
          </w:p>
        </w:tc>
      </w:tr>
      <w:tr w:rsidR="006C076B" w:rsidRPr="00A35F40" w14:paraId="1645469A" w14:textId="77777777" w:rsidTr="00821159">
        <w:trPr>
          <w:trHeight w:val="247"/>
        </w:trPr>
        <w:tc>
          <w:tcPr>
            <w:tcW w:w="1951" w:type="dxa"/>
            <w:vMerge/>
            <w:tcBorders>
              <w:left w:val="single" w:sz="4" w:space="0" w:color="auto"/>
              <w:right w:val="single" w:sz="4" w:space="0" w:color="auto"/>
            </w:tcBorders>
          </w:tcPr>
          <w:p w14:paraId="574C2467" w14:textId="77777777" w:rsidR="006C076B" w:rsidRPr="00A35F40" w:rsidRDefault="006C076B" w:rsidP="00821159">
            <w:pPr>
              <w:pStyle w:val="Default"/>
              <w:spacing w:line="276" w:lineRule="auto"/>
              <w:jc w:val="both"/>
            </w:pPr>
          </w:p>
        </w:tc>
        <w:tc>
          <w:tcPr>
            <w:tcW w:w="8222" w:type="dxa"/>
            <w:gridSpan w:val="2"/>
            <w:tcBorders>
              <w:top w:val="single" w:sz="4" w:space="0" w:color="auto"/>
              <w:left w:val="single" w:sz="4" w:space="0" w:color="auto"/>
              <w:bottom w:val="single" w:sz="4" w:space="0" w:color="auto"/>
              <w:right w:val="single" w:sz="4" w:space="0" w:color="auto"/>
            </w:tcBorders>
          </w:tcPr>
          <w:p w14:paraId="1F1D7550" w14:textId="77777777" w:rsidR="006C076B" w:rsidRPr="00A35F40" w:rsidRDefault="006C076B" w:rsidP="00821159">
            <w:pPr>
              <w:pStyle w:val="Default"/>
              <w:spacing w:line="276" w:lineRule="auto"/>
              <w:jc w:val="both"/>
            </w:pPr>
            <w:r w:rsidRPr="00A35F40">
              <w:rPr>
                <w:b/>
                <w:bCs/>
                <w:i/>
                <w:iCs/>
              </w:rPr>
              <w:t xml:space="preserve">Познавательное и речевое развитие: </w:t>
            </w:r>
          </w:p>
          <w:p w14:paraId="482A3522" w14:textId="77777777" w:rsidR="006C076B" w:rsidRPr="00A35F40" w:rsidRDefault="006C076B" w:rsidP="00821159">
            <w:pPr>
              <w:pStyle w:val="Default"/>
              <w:spacing w:line="276" w:lineRule="auto"/>
              <w:jc w:val="both"/>
              <w:rPr>
                <w:b/>
                <w:bCs/>
                <w:i/>
                <w:iCs/>
              </w:rPr>
            </w:pPr>
            <w:r w:rsidRPr="00A35F40">
              <w:rPr>
                <w:b/>
                <w:bCs/>
              </w:rPr>
              <w:t xml:space="preserve">Литературная викторина: </w:t>
            </w:r>
            <w:r w:rsidRPr="00A35F40">
              <w:t xml:space="preserve">«Путешествие по знакомым произведениям». </w:t>
            </w:r>
          </w:p>
        </w:tc>
      </w:tr>
      <w:tr w:rsidR="006C076B" w:rsidRPr="00A35F40" w14:paraId="48C80623" w14:textId="77777777" w:rsidTr="00821159">
        <w:trPr>
          <w:trHeight w:val="247"/>
        </w:trPr>
        <w:tc>
          <w:tcPr>
            <w:tcW w:w="1951" w:type="dxa"/>
            <w:vMerge/>
            <w:tcBorders>
              <w:left w:val="single" w:sz="4" w:space="0" w:color="auto"/>
              <w:right w:val="single" w:sz="4" w:space="0" w:color="auto"/>
            </w:tcBorders>
          </w:tcPr>
          <w:p w14:paraId="7AB22EF9" w14:textId="77777777" w:rsidR="006C076B" w:rsidRPr="00A35F40" w:rsidRDefault="006C076B" w:rsidP="00821159">
            <w:pPr>
              <w:pStyle w:val="Default"/>
              <w:spacing w:line="276" w:lineRule="auto"/>
              <w:jc w:val="both"/>
            </w:pPr>
          </w:p>
        </w:tc>
        <w:tc>
          <w:tcPr>
            <w:tcW w:w="8222" w:type="dxa"/>
            <w:gridSpan w:val="2"/>
            <w:tcBorders>
              <w:top w:val="single" w:sz="4" w:space="0" w:color="auto"/>
              <w:left w:val="single" w:sz="4" w:space="0" w:color="auto"/>
              <w:bottom w:val="single" w:sz="4" w:space="0" w:color="auto"/>
              <w:right w:val="single" w:sz="4" w:space="0" w:color="auto"/>
            </w:tcBorders>
          </w:tcPr>
          <w:p w14:paraId="20C10D08" w14:textId="77777777" w:rsidR="006C076B" w:rsidRPr="00A35F40" w:rsidRDefault="006C076B" w:rsidP="00821159">
            <w:pPr>
              <w:pStyle w:val="Default"/>
              <w:spacing w:line="276" w:lineRule="auto"/>
              <w:jc w:val="both"/>
            </w:pPr>
            <w:r w:rsidRPr="00A35F40">
              <w:rPr>
                <w:b/>
                <w:bCs/>
                <w:i/>
                <w:iCs/>
              </w:rPr>
              <w:t>Художественно-эстетическое развитие</w:t>
            </w:r>
            <w:r w:rsidRPr="00A35F40">
              <w:rPr>
                <w:b/>
                <w:bCs/>
              </w:rPr>
              <w:t xml:space="preserve">: </w:t>
            </w:r>
          </w:p>
          <w:p w14:paraId="291DA813" w14:textId="77777777" w:rsidR="006C076B" w:rsidRPr="00A35F40" w:rsidRDefault="006C076B" w:rsidP="00821159">
            <w:pPr>
              <w:pStyle w:val="Default"/>
              <w:spacing w:line="276" w:lineRule="auto"/>
              <w:jc w:val="both"/>
            </w:pPr>
            <w:r w:rsidRPr="00A35F40">
              <w:rPr>
                <w:b/>
                <w:bCs/>
              </w:rPr>
              <w:t xml:space="preserve">Выставка детских работ. </w:t>
            </w:r>
          </w:p>
          <w:p w14:paraId="71C5B545" w14:textId="77777777" w:rsidR="006C076B" w:rsidRPr="00A35F40" w:rsidRDefault="006C076B" w:rsidP="00821159">
            <w:pPr>
              <w:pStyle w:val="Default"/>
              <w:spacing w:line="276" w:lineRule="auto"/>
              <w:jc w:val="both"/>
              <w:rPr>
                <w:b/>
                <w:bCs/>
                <w:i/>
                <w:iCs/>
              </w:rPr>
            </w:pPr>
            <w:r w:rsidRPr="00A35F40">
              <w:rPr>
                <w:b/>
                <w:bCs/>
              </w:rPr>
              <w:t xml:space="preserve">Праздники: </w:t>
            </w:r>
            <w:r w:rsidRPr="00A35F40">
              <w:t xml:space="preserve">«Все народы в гости к нам», «Сабантуй». </w:t>
            </w:r>
          </w:p>
        </w:tc>
      </w:tr>
    </w:tbl>
    <w:p w14:paraId="3CA0401C" w14:textId="77777777" w:rsidR="006C076B" w:rsidRDefault="006C076B" w:rsidP="00EC1CEF">
      <w:pPr>
        <w:pStyle w:val="Default"/>
        <w:spacing w:line="276" w:lineRule="auto"/>
        <w:jc w:val="both"/>
        <w:rPr>
          <w:b/>
          <w:bCs/>
        </w:rPr>
      </w:pPr>
    </w:p>
    <w:p w14:paraId="6AC85261" w14:textId="77777777" w:rsidR="006C076B" w:rsidRPr="00A35F40" w:rsidRDefault="006C076B" w:rsidP="00EC1CEF">
      <w:pPr>
        <w:pStyle w:val="Default"/>
        <w:spacing w:line="276" w:lineRule="auto"/>
        <w:ind w:firstLine="720"/>
        <w:jc w:val="both"/>
      </w:pPr>
      <w:r w:rsidRPr="00A35F40">
        <w:rPr>
          <w:b/>
          <w:bCs/>
        </w:rPr>
        <w:t xml:space="preserve">Старшая группа (5-6 лет) </w:t>
      </w:r>
    </w:p>
    <w:p w14:paraId="220D35C5" w14:textId="77777777" w:rsidR="006C076B" w:rsidRPr="00A35F40" w:rsidRDefault="006C076B" w:rsidP="00EC1CEF">
      <w:pPr>
        <w:pStyle w:val="Default"/>
        <w:spacing w:line="276" w:lineRule="auto"/>
        <w:ind w:left="824"/>
        <w:jc w:val="both"/>
      </w:pPr>
      <w:r w:rsidRPr="00A35F40">
        <w:rPr>
          <w:b/>
          <w:bCs/>
        </w:rPr>
        <w:t xml:space="preserve">Задачи воспитания и обучения: </w:t>
      </w:r>
    </w:p>
    <w:p w14:paraId="6FD49B02" w14:textId="77777777" w:rsidR="006C076B" w:rsidRPr="00A35F40" w:rsidRDefault="006C076B" w:rsidP="00EC1CEF">
      <w:pPr>
        <w:pStyle w:val="Default"/>
        <w:spacing w:line="276" w:lineRule="auto"/>
        <w:ind w:firstLine="720"/>
        <w:jc w:val="both"/>
      </w:pPr>
      <w:r w:rsidRPr="00A35F40">
        <w:t>Расширять представления детей о родной стране; о государственных (Новый год, День защитников Отечества, День Победы, 8 Марта) и народных (</w:t>
      </w:r>
      <w:proofErr w:type="spellStart"/>
      <w:r w:rsidRPr="00A35F40">
        <w:t>Сюмбеля</w:t>
      </w:r>
      <w:proofErr w:type="spellEnd"/>
      <w:r w:rsidRPr="00A35F40">
        <w:t xml:space="preserve">, Навруз, Сабантуй) праздниках. </w:t>
      </w:r>
    </w:p>
    <w:p w14:paraId="4A4B90C4" w14:textId="77777777" w:rsidR="006C076B" w:rsidRPr="00A35F40" w:rsidRDefault="006C076B" w:rsidP="00EC1CEF">
      <w:pPr>
        <w:pStyle w:val="Default"/>
        <w:spacing w:line="276" w:lineRule="auto"/>
        <w:ind w:firstLine="720"/>
        <w:jc w:val="both"/>
      </w:pPr>
      <w:r w:rsidRPr="00A35F40">
        <w:t xml:space="preserve">Дать сведения о нравственных качествах: человечности, гостеприимстве, чистоплотности своего народа. Учить почитать обычаи народов РТ. </w:t>
      </w:r>
    </w:p>
    <w:p w14:paraId="4FFD7E8D" w14:textId="77777777" w:rsidR="006C076B" w:rsidRDefault="006C076B" w:rsidP="00EC1CEF">
      <w:pPr>
        <w:pStyle w:val="Default"/>
        <w:spacing w:line="276" w:lineRule="auto"/>
        <w:ind w:firstLine="720"/>
        <w:jc w:val="both"/>
      </w:pPr>
      <w:r w:rsidRPr="00A35F40">
        <w:lastRenderedPageBreak/>
        <w:t xml:space="preserve">Формировать доброжелательное и уважительное отношение к сверстникам разных национальностей. </w:t>
      </w:r>
    </w:p>
    <w:tbl>
      <w:tblPr>
        <w:tblW w:w="0" w:type="auto"/>
        <w:tblBorders>
          <w:top w:val="nil"/>
          <w:left w:val="nil"/>
          <w:bottom w:val="nil"/>
          <w:right w:val="nil"/>
        </w:tblBorders>
        <w:tblLook w:val="0000" w:firstRow="0" w:lastRow="0" w:firstColumn="0" w:lastColumn="0" w:noHBand="0" w:noVBand="0"/>
      </w:tblPr>
      <w:tblGrid>
        <w:gridCol w:w="10144"/>
      </w:tblGrid>
      <w:tr w:rsidR="006C076B" w:rsidRPr="0044353D" w14:paraId="45B9F414" w14:textId="77777777" w:rsidTr="00821159">
        <w:trPr>
          <w:trHeight w:val="3006"/>
        </w:trPr>
        <w:tc>
          <w:tcPr>
            <w:tcW w:w="10144" w:type="dxa"/>
          </w:tcPr>
          <w:p w14:paraId="4AECCEC6" w14:textId="77777777" w:rsidR="006C076B" w:rsidRDefault="006C076B" w:rsidP="00821159">
            <w:pPr>
              <w:pStyle w:val="Default"/>
              <w:spacing w:line="276" w:lineRule="auto"/>
              <w:ind w:firstLine="709"/>
              <w:jc w:val="both"/>
            </w:pPr>
            <w:r w:rsidRPr="00A35F40">
              <w:t xml:space="preserve">Прививать любовь к музыке, живописи, литературе, искусству народов Поволжья (Россия, Татарстан, Чувашия, Башкортостан). </w:t>
            </w:r>
          </w:p>
          <w:tbl>
            <w:tblPr>
              <w:tblStyle w:val="aa"/>
              <w:tblW w:w="9781" w:type="dxa"/>
              <w:tblInd w:w="137" w:type="dxa"/>
              <w:tblLook w:val="04A0" w:firstRow="1" w:lastRow="0" w:firstColumn="1" w:lastColumn="0" w:noHBand="0" w:noVBand="1"/>
            </w:tblPr>
            <w:tblGrid>
              <w:gridCol w:w="9781"/>
            </w:tblGrid>
            <w:tr w:rsidR="006C076B" w14:paraId="2386A46E" w14:textId="77777777" w:rsidTr="00821159">
              <w:tc>
                <w:tcPr>
                  <w:tcW w:w="9781" w:type="dxa"/>
                </w:tcPr>
                <w:p w14:paraId="79C55CD1" w14:textId="77777777" w:rsidR="006C076B" w:rsidRDefault="006C076B" w:rsidP="00821159">
                  <w:pPr>
                    <w:pStyle w:val="Default"/>
                    <w:spacing w:line="276" w:lineRule="auto"/>
                    <w:jc w:val="both"/>
                  </w:pPr>
                  <w:r w:rsidRPr="0044353D">
                    <w:rPr>
                      <w:b/>
                      <w:bCs/>
                    </w:rPr>
                    <w:t>Содержание направлений с учетом национально-регионального компонента (НРК)</w:t>
                  </w:r>
                </w:p>
              </w:tc>
            </w:tr>
            <w:tr w:rsidR="006C076B" w14:paraId="74455149" w14:textId="77777777" w:rsidTr="00821159">
              <w:tc>
                <w:tcPr>
                  <w:tcW w:w="9781" w:type="dxa"/>
                </w:tcPr>
                <w:p w14:paraId="7F5ED604" w14:textId="77777777" w:rsidR="006C076B" w:rsidRPr="00B85247" w:rsidRDefault="006C076B" w:rsidP="00821159">
                  <w:pPr>
                    <w:pStyle w:val="Default"/>
                    <w:spacing w:line="276" w:lineRule="auto"/>
                    <w:jc w:val="both"/>
                    <w:rPr>
                      <w:b/>
                    </w:rPr>
                  </w:pPr>
                  <w:r w:rsidRPr="00B85247">
                    <w:rPr>
                      <w:b/>
                    </w:rPr>
                    <w:t>Физическое развитие</w:t>
                  </w:r>
                </w:p>
              </w:tc>
            </w:tr>
            <w:tr w:rsidR="006C076B" w14:paraId="2BB4444D" w14:textId="77777777" w:rsidTr="00821159">
              <w:tc>
                <w:tcPr>
                  <w:tcW w:w="9781" w:type="dxa"/>
                </w:tcPr>
                <w:p w14:paraId="224C44D9" w14:textId="77777777" w:rsidR="006C076B" w:rsidRPr="0044353D" w:rsidRDefault="006C076B" w:rsidP="00821159">
                  <w:pPr>
                    <w:pStyle w:val="Default"/>
                    <w:spacing w:line="276" w:lineRule="auto"/>
                    <w:jc w:val="both"/>
                  </w:pPr>
                  <w:r w:rsidRPr="0044353D">
                    <w:t xml:space="preserve">Воспитание у детей сознательного отношения к своему здоровью. Стимулирование желания совершенствовать его и вести здоровый образ жизни, используя устное народное творчество своего народа и народов разных национальностей (Чувашия, Башкортостан, Россия). Развитие самоконтроля у детей по отношению к своему двигательному поведению во время игровых занятий, построенных на основе народных музыкальных подвижных игр и эстафет. </w:t>
                  </w:r>
                </w:p>
                <w:p w14:paraId="62F9FEE3" w14:textId="77777777" w:rsidR="006C076B" w:rsidRDefault="006C076B" w:rsidP="00821159">
                  <w:pPr>
                    <w:pStyle w:val="Default"/>
                    <w:spacing w:line="276" w:lineRule="auto"/>
                    <w:jc w:val="both"/>
                  </w:pPr>
                  <w:r w:rsidRPr="0044353D">
                    <w:t>Ознакомление с башкирскими и чувашскими народными играми. Продолжение обучения детей самостоятельно организовывать знакомые татарские и русские народные подвижные игры, доводить их до конца. Совершенствование двигательных умений и навыков детей. Формирование правильной осанки, умение выполнять движения осознанно, красиво, быстро, ловко.</w:t>
                  </w:r>
                </w:p>
              </w:tc>
            </w:tr>
            <w:tr w:rsidR="006C076B" w14:paraId="30B7436E" w14:textId="77777777" w:rsidTr="00821159">
              <w:tc>
                <w:tcPr>
                  <w:tcW w:w="9781" w:type="dxa"/>
                </w:tcPr>
                <w:p w14:paraId="3DACFEC9" w14:textId="77777777" w:rsidR="006C076B" w:rsidRDefault="006C076B" w:rsidP="00821159">
                  <w:pPr>
                    <w:pStyle w:val="Default"/>
                    <w:spacing w:line="276" w:lineRule="auto"/>
                    <w:jc w:val="both"/>
                  </w:pPr>
                  <w:r w:rsidRPr="0044353D">
                    <w:rPr>
                      <w:b/>
                      <w:bCs/>
                    </w:rPr>
                    <w:t>Социально-коммуникативное развитие</w:t>
                  </w:r>
                </w:p>
              </w:tc>
            </w:tr>
            <w:tr w:rsidR="006C076B" w14:paraId="711265E8" w14:textId="77777777" w:rsidTr="00821159">
              <w:tc>
                <w:tcPr>
                  <w:tcW w:w="9781" w:type="dxa"/>
                </w:tcPr>
                <w:p w14:paraId="01A2A7B5" w14:textId="77777777" w:rsidR="006C076B" w:rsidRPr="0044353D" w:rsidRDefault="006C076B" w:rsidP="00821159">
                  <w:pPr>
                    <w:pStyle w:val="Default"/>
                    <w:spacing w:line="276" w:lineRule="auto"/>
                    <w:jc w:val="both"/>
                  </w:pPr>
                  <w:r w:rsidRPr="0044353D">
                    <w:t xml:space="preserve">Формирование представлений о нравственных качествах: человечности, гостеприимстве, чистоплотности своего народа; почитания обычаев и традиций башкирского, чувашского народа. Воспитание дружеских взаимоотношений между детьми: привычки играть, трудиться, заниматься сообща, стремления радовать старших хорошими поступками. Формирование доброжелательного отношения к сверстникам разных национальностей. </w:t>
                  </w:r>
                </w:p>
                <w:p w14:paraId="58088EF0" w14:textId="77777777" w:rsidR="006C076B" w:rsidRPr="0044353D" w:rsidRDefault="006C076B" w:rsidP="00821159">
                  <w:pPr>
                    <w:pStyle w:val="Default"/>
                    <w:spacing w:line="276" w:lineRule="auto"/>
                    <w:jc w:val="both"/>
                  </w:pPr>
                  <w:r w:rsidRPr="0044353D">
                    <w:t xml:space="preserve">Обеспечение самостоятельного, быстрого и аккуратного выполнения процессов самообслуживания (одеваться и раздеваться, складывать одежду), поддержания порядка в группе и на участке, выполнение обязанностей дежурного. </w:t>
                  </w:r>
                </w:p>
                <w:p w14:paraId="5B607244" w14:textId="77777777" w:rsidR="006C076B" w:rsidRPr="0044353D" w:rsidRDefault="006C076B" w:rsidP="00821159">
                  <w:pPr>
                    <w:pStyle w:val="Default"/>
                    <w:spacing w:line="276" w:lineRule="auto"/>
                    <w:jc w:val="both"/>
                  </w:pPr>
                  <w:r w:rsidRPr="0044353D">
                    <w:t xml:space="preserve">Приобщение к коллективной трудовой деятельности, поощрение проявления готовности помочь другим людям в процессе труда. </w:t>
                  </w:r>
                </w:p>
                <w:p w14:paraId="1E0C8148" w14:textId="77777777" w:rsidR="006C076B" w:rsidRPr="0044353D" w:rsidRDefault="006C076B" w:rsidP="00821159">
                  <w:pPr>
                    <w:pStyle w:val="Default"/>
                    <w:spacing w:line="276" w:lineRule="auto"/>
                    <w:jc w:val="both"/>
                  </w:pPr>
                  <w:r w:rsidRPr="0044353D">
                    <w:t xml:space="preserve">Расширение и систематизирование представлений о труде взрослых, о результатах труда, его значимости. </w:t>
                  </w:r>
                </w:p>
                <w:p w14:paraId="60C8742E" w14:textId="77777777" w:rsidR="006C076B" w:rsidRPr="0044353D" w:rsidRDefault="006C076B" w:rsidP="00821159">
                  <w:pPr>
                    <w:pStyle w:val="Default"/>
                    <w:spacing w:line="276" w:lineRule="auto"/>
                    <w:jc w:val="both"/>
                  </w:pPr>
                  <w:r w:rsidRPr="0044353D">
                    <w:t xml:space="preserve">Продолжение формирования представлений о различных сторонах трудовой деятельности детей средствами художественной литературы, через ознакомление с трудовыми традициями и обычаями татарского, русского, башкирского и чувашского народов. </w:t>
                  </w:r>
                </w:p>
                <w:p w14:paraId="051DFE6D" w14:textId="77777777" w:rsidR="006C076B" w:rsidRPr="0044353D" w:rsidRDefault="006C076B" w:rsidP="00821159">
                  <w:pPr>
                    <w:pStyle w:val="Default"/>
                    <w:spacing w:line="276" w:lineRule="auto"/>
                    <w:jc w:val="both"/>
                  </w:pPr>
                  <w:r w:rsidRPr="0044353D">
                    <w:t xml:space="preserve">Поощрение самостоятельности, настойчивости, ответственности при выполнении трудовых процессов; разделение с ребенком чувства удовлетворения от процесса индивидуального и коллективного труда, чувства гордости, поддерживать стремление получить от взрослого и сверстников положительную оценку результата и своих качеств, проявленных в труде. </w:t>
                  </w:r>
                </w:p>
                <w:p w14:paraId="6AB65CC8" w14:textId="77777777" w:rsidR="006C076B" w:rsidRDefault="006C076B" w:rsidP="00821159">
                  <w:pPr>
                    <w:pStyle w:val="Default"/>
                    <w:spacing w:line="276" w:lineRule="auto"/>
                    <w:jc w:val="both"/>
                  </w:pPr>
                  <w:r w:rsidRPr="0044353D">
                    <w:t>Приобщение к правилам безопасного поведения для человека и окружающего мира природы.</w:t>
                  </w:r>
                </w:p>
              </w:tc>
            </w:tr>
          </w:tbl>
          <w:p w14:paraId="69DC5BC8" w14:textId="77777777" w:rsidR="006C076B" w:rsidRPr="0044353D" w:rsidRDefault="006C076B" w:rsidP="00821159">
            <w:pPr>
              <w:pStyle w:val="Default"/>
              <w:spacing w:line="276" w:lineRule="auto"/>
              <w:ind w:firstLine="709"/>
              <w:jc w:val="both"/>
            </w:pPr>
          </w:p>
        </w:tc>
      </w:tr>
    </w:tbl>
    <w:p w14:paraId="09D576BD" w14:textId="77777777" w:rsidR="006C076B" w:rsidRPr="00A35F40" w:rsidRDefault="006C076B" w:rsidP="00EC1CEF">
      <w:pPr>
        <w:pStyle w:val="Default"/>
        <w:spacing w:line="276" w:lineRule="auto"/>
        <w:ind w:left="284"/>
        <w:jc w:val="both"/>
      </w:pPr>
    </w:p>
    <w:p w14:paraId="5D38F179" w14:textId="77777777" w:rsidR="00EC1CEF" w:rsidRDefault="006C076B" w:rsidP="00EC1CEF">
      <w:pPr>
        <w:pStyle w:val="Default"/>
        <w:spacing w:line="276" w:lineRule="auto"/>
        <w:ind w:left="284"/>
        <w:jc w:val="both"/>
        <w:rPr>
          <w:b/>
          <w:bCs/>
        </w:rPr>
      </w:pPr>
      <w:r w:rsidRPr="00A35F40">
        <w:rPr>
          <w:b/>
          <w:bCs/>
        </w:rPr>
        <w:t xml:space="preserve">Комплексно-тематическое </w:t>
      </w:r>
      <w:proofErr w:type="spellStart"/>
      <w:r w:rsidRPr="00A35F40">
        <w:rPr>
          <w:b/>
          <w:bCs/>
        </w:rPr>
        <w:t>планированиепсихолого</w:t>
      </w:r>
      <w:proofErr w:type="spellEnd"/>
      <w:r w:rsidRPr="00A35F40">
        <w:rPr>
          <w:b/>
          <w:bCs/>
        </w:rPr>
        <w:t xml:space="preserve"> - педагогической работы</w:t>
      </w:r>
    </w:p>
    <w:p w14:paraId="6C948D5D" w14:textId="77777777" w:rsidR="006C076B" w:rsidRPr="00EC1CEF" w:rsidRDefault="006C076B" w:rsidP="00EC1CEF">
      <w:pPr>
        <w:pStyle w:val="Default"/>
        <w:spacing w:line="276" w:lineRule="auto"/>
        <w:ind w:left="284"/>
        <w:jc w:val="both"/>
      </w:pPr>
      <w:r w:rsidRPr="00A35F40">
        <w:rPr>
          <w:b/>
          <w:bCs/>
        </w:rPr>
        <w:t>в старшей группе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80"/>
        <w:gridCol w:w="3239"/>
        <w:gridCol w:w="5412"/>
      </w:tblGrid>
      <w:tr w:rsidR="006C076B" w:rsidRPr="00A35F40" w14:paraId="194943D4" w14:textId="77777777" w:rsidTr="00821159">
        <w:trPr>
          <w:trHeight w:val="109"/>
        </w:trPr>
        <w:tc>
          <w:tcPr>
            <w:tcW w:w="2355" w:type="pct"/>
            <w:gridSpan w:val="2"/>
          </w:tcPr>
          <w:p w14:paraId="1A0023E5" w14:textId="77777777" w:rsidR="006C076B" w:rsidRPr="00A35F40" w:rsidRDefault="006C076B" w:rsidP="00821159">
            <w:pPr>
              <w:pStyle w:val="Default"/>
              <w:spacing w:line="276" w:lineRule="auto"/>
              <w:jc w:val="both"/>
            </w:pPr>
            <w:r w:rsidRPr="00A35F40">
              <w:t xml:space="preserve">Месяц </w:t>
            </w:r>
          </w:p>
        </w:tc>
        <w:tc>
          <w:tcPr>
            <w:tcW w:w="2645" w:type="pct"/>
          </w:tcPr>
          <w:p w14:paraId="126DCC74" w14:textId="77777777" w:rsidR="006C076B" w:rsidRPr="00A35F40" w:rsidRDefault="006C076B" w:rsidP="00821159">
            <w:pPr>
              <w:pStyle w:val="Default"/>
              <w:spacing w:line="276" w:lineRule="auto"/>
              <w:jc w:val="both"/>
            </w:pPr>
            <w:r w:rsidRPr="00A35F40">
              <w:t xml:space="preserve">Содержание </w:t>
            </w:r>
          </w:p>
        </w:tc>
      </w:tr>
      <w:tr w:rsidR="006C076B" w:rsidRPr="00A35F40" w14:paraId="01A6AB5D" w14:textId="77777777" w:rsidTr="00821159">
        <w:trPr>
          <w:trHeight w:val="107"/>
        </w:trPr>
        <w:tc>
          <w:tcPr>
            <w:tcW w:w="5000" w:type="pct"/>
            <w:gridSpan w:val="3"/>
          </w:tcPr>
          <w:p w14:paraId="2ABBCCA5" w14:textId="77777777" w:rsidR="006C076B" w:rsidRPr="00A35F40" w:rsidRDefault="006C076B" w:rsidP="00821159">
            <w:pPr>
              <w:pStyle w:val="Default"/>
              <w:spacing w:line="276" w:lineRule="auto"/>
              <w:jc w:val="both"/>
            </w:pPr>
            <w:r w:rsidRPr="00A35F40">
              <w:rPr>
                <w:b/>
                <w:bCs/>
              </w:rPr>
              <w:t>Нижнекамск, Татарстан</w:t>
            </w:r>
          </w:p>
        </w:tc>
      </w:tr>
      <w:tr w:rsidR="006C076B" w:rsidRPr="00A35F40" w14:paraId="21CC524B" w14:textId="77777777" w:rsidTr="00821159">
        <w:trPr>
          <w:trHeight w:val="385"/>
        </w:trPr>
        <w:tc>
          <w:tcPr>
            <w:tcW w:w="772" w:type="pct"/>
          </w:tcPr>
          <w:p w14:paraId="7208C4F5" w14:textId="77777777" w:rsidR="006C076B" w:rsidRPr="00A35F40" w:rsidRDefault="006C076B" w:rsidP="00821159">
            <w:pPr>
              <w:pStyle w:val="Default"/>
              <w:spacing w:line="276" w:lineRule="auto"/>
              <w:jc w:val="both"/>
            </w:pPr>
            <w:r w:rsidRPr="00A35F40">
              <w:t xml:space="preserve">Сентябрь </w:t>
            </w:r>
          </w:p>
        </w:tc>
        <w:tc>
          <w:tcPr>
            <w:tcW w:w="4228" w:type="pct"/>
            <w:gridSpan w:val="2"/>
          </w:tcPr>
          <w:p w14:paraId="5578D15B" w14:textId="77777777" w:rsidR="006C076B" w:rsidRPr="00A35F40" w:rsidRDefault="006C076B" w:rsidP="00821159">
            <w:pPr>
              <w:pStyle w:val="Default"/>
              <w:spacing w:line="276" w:lineRule="auto"/>
              <w:jc w:val="both"/>
            </w:pPr>
            <w:r w:rsidRPr="00A35F40">
              <w:rPr>
                <w:b/>
                <w:bCs/>
                <w:i/>
                <w:iCs/>
              </w:rPr>
              <w:t xml:space="preserve">Физическое развитие: </w:t>
            </w:r>
          </w:p>
          <w:p w14:paraId="17047A16" w14:textId="77777777" w:rsidR="006C076B" w:rsidRPr="00A35F40" w:rsidRDefault="006C076B" w:rsidP="00821159">
            <w:pPr>
              <w:pStyle w:val="Default"/>
              <w:spacing w:line="276" w:lineRule="auto"/>
              <w:jc w:val="both"/>
            </w:pPr>
            <w:r w:rsidRPr="00A35F40">
              <w:rPr>
                <w:b/>
                <w:bCs/>
              </w:rPr>
              <w:t xml:space="preserve">Игры: </w:t>
            </w:r>
            <w:r>
              <w:t xml:space="preserve">«Колечко», «Так, да и нет..», </w:t>
            </w:r>
            <w:r w:rsidRPr="00A35F40">
              <w:t xml:space="preserve">«Маляр и краски», «Летели, летели», </w:t>
            </w:r>
            <w:r w:rsidRPr="00A35F40">
              <w:lastRenderedPageBreak/>
              <w:t>«</w:t>
            </w:r>
            <w:proofErr w:type="spellStart"/>
            <w:r w:rsidRPr="00A35F40">
              <w:t>Мәликә</w:t>
            </w:r>
            <w:proofErr w:type="spellEnd"/>
            <w:r w:rsidRPr="00A35F40">
              <w:t xml:space="preserve">». </w:t>
            </w:r>
          </w:p>
        </w:tc>
      </w:tr>
      <w:tr w:rsidR="006C076B" w:rsidRPr="00A35F40" w14:paraId="3834BEAA" w14:textId="77777777" w:rsidTr="00821159">
        <w:trPr>
          <w:trHeight w:val="385"/>
        </w:trPr>
        <w:tc>
          <w:tcPr>
            <w:tcW w:w="772" w:type="pct"/>
          </w:tcPr>
          <w:p w14:paraId="367DD8D8" w14:textId="77777777" w:rsidR="006C076B" w:rsidRPr="00A35F40" w:rsidRDefault="006C076B" w:rsidP="00821159">
            <w:pPr>
              <w:pStyle w:val="Default"/>
              <w:spacing w:line="276" w:lineRule="auto"/>
              <w:jc w:val="both"/>
            </w:pPr>
          </w:p>
        </w:tc>
        <w:tc>
          <w:tcPr>
            <w:tcW w:w="4228" w:type="pct"/>
            <w:gridSpan w:val="2"/>
          </w:tcPr>
          <w:p w14:paraId="14F4A8E5" w14:textId="77777777" w:rsidR="006C076B" w:rsidRPr="00A35F40" w:rsidRDefault="006C076B" w:rsidP="00821159">
            <w:pPr>
              <w:pStyle w:val="Default"/>
              <w:spacing w:line="276" w:lineRule="auto"/>
              <w:jc w:val="both"/>
            </w:pPr>
            <w:r w:rsidRPr="00A35F40">
              <w:rPr>
                <w:b/>
                <w:bCs/>
                <w:i/>
                <w:iCs/>
              </w:rPr>
              <w:t>Социально-коммуникативное развитие</w:t>
            </w:r>
            <w:r w:rsidRPr="00A35F40">
              <w:rPr>
                <w:i/>
                <w:iCs/>
              </w:rPr>
              <w:t xml:space="preserve">: </w:t>
            </w:r>
          </w:p>
          <w:p w14:paraId="0900052E" w14:textId="77777777" w:rsidR="006C076B" w:rsidRPr="00A35F40" w:rsidRDefault="006C076B" w:rsidP="00821159">
            <w:pPr>
              <w:pStyle w:val="Default"/>
              <w:spacing w:line="276" w:lineRule="auto"/>
              <w:jc w:val="both"/>
            </w:pPr>
            <w:r w:rsidRPr="00A35F40">
              <w:rPr>
                <w:b/>
                <w:bCs/>
              </w:rPr>
              <w:t xml:space="preserve">Беседы: </w:t>
            </w:r>
            <w:r w:rsidRPr="00A35F40">
              <w:t xml:space="preserve">«Самые красивые места, достопримечательности родного города», «Мы не одни живем на земле», «Шурале попал в беду» (противопожарная безопасность). </w:t>
            </w:r>
          </w:p>
          <w:p w14:paraId="60D35AB9" w14:textId="77777777" w:rsidR="006C076B" w:rsidRPr="00A35F40" w:rsidRDefault="006C076B" w:rsidP="00821159">
            <w:pPr>
              <w:pStyle w:val="Default"/>
              <w:spacing w:line="276" w:lineRule="auto"/>
              <w:jc w:val="both"/>
            </w:pPr>
            <w:r w:rsidRPr="00A35F40">
              <w:t xml:space="preserve">Обзорная экскурсия по музею в ДОУ. </w:t>
            </w:r>
          </w:p>
          <w:p w14:paraId="274C6112" w14:textId="77777777" w:rsidR="006C076B" w:rsidRPr="00A35F40" w:rsidRDefault="006C076B" w:rsidP="00821159">
            <w:pPr>
              <w:pStyle w:val="Default"/>
              <w:spacing w:line="276" w:lineRule="auto"/>
              <w:jc w:val="both"/>
              <w:rPr>
                <w:b/>
                <w:bCs/>
                <w:i/>
                <w:iCs/>
              </w:rPr>
            </w:pPr>
            <w:proofErr w:type="spellStart"/>
            <w:r w:rsidRPr="00A35F40">
              <w:rPr>
                <w:b/>
                <w:bCs/>
              </w:rPr>
              <w:t>Дид</w:t>
            </w:r>
            <w:proofErr w:type="spellEnd"/>
            <w:r w:rsidRPr="00A35F40">
              <w:rPr>
                <w:b/>
                <w:bCs/>
              </w:rPr>
              <w:t>.</w:t>
            </w:r>
            <w:r>
              <w:rPr>
                <w:b/>
                <w:bCs/>
              </w:rPr>
              <w:t xml:space="preserve"> </w:t>
            </w:r>
            <w:r w:rsidRPr="00A35F40">
              <w:rPr>
                <w:b/>
                <w:bCs/>
              </w:rPr>
              <w:t xml:space="preserve">игра </w:t>
            </w:r>
            <w:r w:rsidRPr="00A35F40">
              <w:t>«Составь узор».</w:t>
            </w:r>
          </w:p>
        </w:tc>
      </w:tr>
      <w:tr w:rsidR="006C076B" w:rsidRPr="00A35F40" w14:paraId="7C0AEDFE" w14:textId="77777777" w:rsidTr="00821159">
        <w:trPr>
          <w:trHeight w:val="385"/>
        </w:trPr>
        <w:tc>
          <w:tcPr>
            <w:tcW w:w="772" w:type="pct"/>
          </w:tcPr>
          <w:p w14:paraId="5A835267" w14:textId="77777777" w:rsidR="006C076B" w:rsidRPr="00A35F40" w:rsidRDefault="006C076B" w:rsidP="00821159">
            <w:pPr>
              <w:pStyle w:val="Default"/>
              <w:spacing w:line="276" w:lineRule="auto"/>
              <w:jc w:val="both"/>
            </w:pPr>
          </w:p>
        </w:tc>
        <w:tc>
          <w:tcPr>
            <w:tcW w:w="4228" w:type="pct"/>
            <w:gridSpan w:val="2"/>
          </w:tcPr>
          <w:p w14:paraId="7AFD20AA" w14:textId="77777777" w:rsidR="006C076B" w:rsidRPr="00A35F40" w:rsidRDefault="006C076B" w:rsidP="00821159">
            <w:pPr>
              <w:pStyle w:val="Default"/>
              <w:spacing w:line="276" w:lineRule="auto"/>
              <w:jc w:val="both"/>
              <w:rPr>
                <w:b/>
                <w:bCs/>
                <w:i/>
                <w:iCs/>
              </w:rPr>
            </w:pPr>
            <w:r w:rsidRPr="00A35F40">
              <w:rPr>
                <w:b/>
                <w:bCs/>
                <w:i/>
                <w:iCs/>
              </w:rPr>
              <w:t>Познавательное и речевое развитие:</w:t>
            </w:r>
          </w:p>
          <w:p w14:paraId="5BDB257F" w14:textId="77777777" w:rsidR="006C076B" w:rsidRPr="00A35F40" w:rsidRDefault="006C076B" w:rsidP="00821159">
            <w:pPr>
              <w:pStyle w:val="Default"/>
              <w:spacing w:line="276" w:lineRule="auto"/>
              <w:jc w:val="both"/>
            </w:pPr>
            <w:r w:rsidRPr="00A35F40">
              <w:rPr>
                <w:b/>
                <w:bCs/>
              </w:rPr>
              <w:t>Тематика занятий по обучению детей татарскому языку по проекту «</w:t>
            </w:r>
            <w:proofErr w:type="spellStart"/>
            <w:r w:rsidRPr="00A35F40">
              <w:rPr>
                <w:b/>
                <w:bCs/>
              </w:rPr>
              <w:t>Уйный-уйный</w:t>
            </w:r>
            <w:proofErr w:type="spellEnd"/>
            <w:r w:rsidRPr="00A35F40">
              <w:rPr>
                <w:b/>
                <w:bCs/>
              </w:rPr>
              <w:t xml:space="preserve"> </w:t>
            </w:r>
            <w:proofErr w:type="spellStart"/>
            <w:r w:rsidRPr="00A35F40">
              <w:rPr>
                <w:b/>
                <w:bCs/>
              </w:rPr>
              <w:t>үсәбез</w:t>
            </w:r>
            <w:proofErr w:type="spellEnd"/>
            <w:r w:rsidRPr="00A35F40">
              <w:rPr>
                <w:b/>
                <w:bCs/>
              </w:rPr>
              <w:t xml:space="preserve">». </w:t>
            </w:r>
          </w:p>
          <w:p w14:paraId="013A7034" w14:textId="77777777" w:rsidR="006C076B" w:rsidRPr="00A35F40" w:rsidRDefault="006C076B" w:rsidP="00821159">
            <w:pPr>
              <w:pStyle w:val="Default"/>
              <w:spacing w:line="276" w:lineRule="auto"/>
              <w:jc w:val="both"/>
            </w:pPr>
            <w:r w:rsidRPr="00A35F40">
              <w:rPr>
                <w:b/>
                <w:bCs/>
              </w:rPr>
              <w:t xml:space="preserve">Сказки: </w:t>
            </w:r>
            <w:r w:rsidRPr="00A35F40">
              <w:t xml:space="preserve">«Глупый волк», </w:t>
            </w:r>
            <w:proofErr w:type="spellStart"/>
            <w:r w:rsidRPr="00A35F40">
              <w:t>пер.Р</w:t>
            </w:r>
            <w:proofErr w:type="spellEnd"/>
            <w:r w:rsidRPr="00A35F40">
              <w:t xml:space="preserve">. Ахметова; «Как Таз рассказывал </w:t>
            </w:r>
            <w:proofErr w:type="spellStart"/>
            <w:r w:rsidRPr="00A35F40">
              <w:t>падищаху</w:t>
            </w:r>
            <w:proofErr w:type="spellEnd"/>
            <w:r w:rsidRPr="00A35F40">
              <w:t xml:space="preserve"> небылицу». </w:t>
            </w:r>
          </w:p>
          <w:p w14:paraId="39EF200E" w14:textId="77777777" w:rsidR="006C076B" w:rsidRPr="00A35F40" w:rsidRDefault="006C076B" w:rsidP="00821159">
            <w:pPr>
              <w:pStyle w:val="Default"/>
              <w:spacing w:line="276" w:lineRule="auto"/>
              <w:jc w:val="both"/>
            </w:pPr>
            <w:r w:rsidRPr="00A35F40">
              <w:rPr>
                <w:b/>
                <w:bCs/>
              </w:rPr>
              <w:t xml:space="preserve">Произведения татарских писателей и поэтов </w:t>
            </w:r>
          </w:p>
          <w:p w14:paraId="25AD9686" w14:textId="77777777" w:rsidR="006C076B" w:rsidRPr="00A35F40" w:rsidRDefault="006C076B" w:rsidP="00821159">
            <w:pPr>
              <w:pStyle w:val="Default"/>
              <w:spacing w:line="276" w:lineRule="auto"/>
              <w:jc w:val="both"/>
            </w:pPr>
            <w:r w:rsidRPr="00A35F40">
              <w:rPr>
                <w:b/>
                <w:bCs/>
              </w:rPr>
              <w:t xml:space="preserve">Поэзия. </w:t>
            </w:r>
            <w:r w:rsidRPr="00A35F40">
              <w:t xml:space="preserve">Г. Тукай «Осень» (отрывок), </w:t>
            </w:r>
            <w:proofErr w:type="spellStart"/>
            <w:r w:rsidRPr="00A35F40">
              <w:t>пер.А</w:t>
            </w:r>
            <w:proofErr w:type="spellEnd"/>
            <w:r w:rsidRPr="00A35F40">
              <w:t xml:space="preserve">. Ахметовой; Р. Валеева «Тюбетейка и калфак», </w:t>
            </w:r>
            <w:proofErr w:type="spellStart"/>
            <w:r w:rsidRPr="00A35F40">
              <w:t>пер.Е.Муравьева</w:t>
            </w:r>
            <w:proofErr w:type="spellEnd"/>
            <w:r w:rsidRPr="00A35F40">
              <w:t xml:space="preserve">. </w:t>
            </w:r>
          </w:p>
          <w:p w14:paraId="0F746507" w14:textId="77777777" w:rsidR="006C076B" w:rsidRPr="00A35F40" w:rsidRDefault="006C076B" w:rsidP="00821159">
            <w:pPr>
              <w:pStyle w:val="Default"/>
              <w:spacing w:line="276" w:lineRule="auto"/>
              <w:jc w:val="both"/>
            </w:pPr>
            <w:r w:rsidRPr="00A35F40">
              <w:rPr>
                <w:b/>
                <w:bCs/>
              </w:rPr>
              <w:t xml:space="preserve">Проза: </w:t>
            </w:r>
            <w:r w:rsidRPr="00A35F40">
              <w:t xml:space="preserve">А. </w:t>
            </w:r>
            <w:proofErr w:type="spellStart"/>
            <w:r w:rsidRPr="00A35F40">
              <w:t>Алиш</w:t>
            </w:r>
            <w:proofErr w:type="spellEnd"/>
            <w:r w:rsidRPr="00A35F40">
              <w:t xml:space="preserve">. «Чем занимаются люди», пер. Г. Каримовой. </w:t>
            </w:r>
          </w:p>
          <w:p w14:paraId="7F5488EB" w14:textId="77777777" w:rsidR="006C076B" w:rsidRPr="00A35F40" w:rsidRDefault="006C076B" w:rsidP="00821159">
            <w:pPr>
              <w:pStyle w:val="Default"/>
              <w:spacing w:line="276" w:lineRule="auto"/>
              <w:jc w:val="both"/>
            </w:pPr>
            <w:r w:rsidRPr="00A35F40">
              <w:rPr>
                <w:b/>
                <w:bCs/>
              </w:rPr>
              <w:t xml:space="preserve">Литературные сказки: </w:t>
            </w:r>
            <w:r w:rsidRPr="00A35F40">
              <w:t xml:space="preserve">А. </w:t>
            </w:r>
            <w:proofErr w:type="spellStart"/>
            <w:r w:rsidRPr="00A35F40">
              <w:t>Гаффар</w:t>
            </w:r>
            <w:proofErr w:type="spellEnd"/>
            <w:r w:rsidRPr="00A35F40">
              <w:t xml:space="preserve"> «Червяк идет в гости». </w:t>
            </w:r>
          </w:p>
          <w:p w14:paraId="6915953B" w14:textId="77777777" w:rsidR="006C076B" w:rsidRPr="00A35F40" w:rsidRDefault="006C076B" w:rsidP="00821159">
            <w:pPr>
              <w:pStyle w:val="Default"/>
              <w:spacing w:line="276" w:lineRule="auto"/>
              <w:jc w:val="both"/>
              <w:rPr>
                <w:b/>
                <w:bCs/>
                <w:i/>
                <w:iCs/>
              </w:rPr>
            </w:pPr>
            <w:r w:rsidRPr="00A35F40">
              <w:rPr>
                <w:b/>
                <w:bCs/>
              </w:rPr>
              <w:t xml:space="preserve">Для заучивания наизусть: </w:t>
            </w:r>
            <w:proofErr w:type="spellStart"/>
            <w:r w:rsidRPr="00A35F40">
              <w:t>Г.Тукай</w:t>
            </w:r>
            <w:proofErr w:type="spellEnd"/>
            <w:r w:rsidRPr="00A35F40">
              <w:t xml:space="preserve"> «Наша семья», пер. Е. </w:t>
            </w:r>
            <w:proofErr w:type="spellStart"/>
            <w:r w:rsidRPr="00A35F40">
              <w:t>Тушновой</w:t>
            </w:r>
            <w:proofErr w:type="spellEnd"/>
            <w:r w:rsidRPr="00A35F40">
              <w:t xml:space="preserve">. </w:t>
            </w:r>
          </w:p>
        </w:tc>
      </w:tr>
      <w:tr w:rsidR="006C076B" w:rsidRPr="00A35F40" w14:paraId="6724FDF0" w14:textId="77777777" w:rsidTr="00821159">
        <w:trPr>
          <w:trHeight w:val="385"/>
        </w:trPr>
        <w:tc>
          <w:tcPr>
            <w:tcW w:w="772" w:type="pct"/>
          </w:tcPr>
          <w:p w14:paraId="4A592940" w14:textId="77777777" w:rsidR="006C076B" w:rsidRPr="00A35F40" w:rsidRDefault="006C076B" w:rsidP="00821159">
            <w:pPr>
              <w:pStyle w:val="Default"/>
              <w:spacing w:line="276" w:lineRule="auto"/>
              <w:jc w:val="both"/>
            </w:pPr>
          </w:p>
        </w:tc>
        <w:tc>
          <w:tcPr>
            <w:tcW w:w="4228" w:type="pct"/>
            <w:gridSpan w:val="2"/>
          </w:tcPr>
          <w:p w14:paraId="59905F61" w14:textId="77777777" w:rsidR="006C076B" w:rsidRPr="00A35F40" w:rsidRDefault="006C076B" w:rsidP="00821159">
            <w:pPr>
              <w:pStyle w:val="Default"/>
              <w:spacing w:line="276" w:lineRule="auto"/>
              <w:jc w:val="both"/>
            </w:pPr>
            <w:r w:rsidRPr="00A35F40">
              <w:rPr>
                <w:b/>
                <w:bCs/>
                <w:i/>
                <w:iCs/>
              </w:rPr>
              <w:t>Художественно-эстетическое развитие</w:t>
            </w:r>
            <w:r w:rsidRPr="00A35F40">
              <w:rPr>
                <w:b/>
                <w:bCs/>
              </w:rPr>
              <w:t xml:space="preserve">: </w:t>
            </w:r>
          </w:p>
          <w:p w14:paraId="12A7F1FE" w14:textId="77777777" w:rsidR="006C076B" w:rsidRPr="00A35F40" w:rsidRDefault="006C076B" w:rsidP="00821159">
            <w:pPr>
              <w:pStyle w:val="Default"/>
              <w:spacing w:line="276" w:lineRule="auto"/>
              <w:jc w:val="both"/>
            </w:pPr>
            <w:r w:rsidRPr="00A35F40">
              <w:rPr>
                <w:b/>
                <w:bCs/>
              </w:rPr>
              <w:t xml:space="preserve">Музыка: </w:t>
            </w:r>
          </w:p>
          <w:p w14:paraId="4FFB6A60" w14:textId="77777777" w:rsidR="006C076B" w:rsidRPr="00A35F40" w:rsidRDefault="006C076B" w:rsidP="00821159">
            <w:pPr>
              <w:pStyle w:val="Default"/>
              <w:spacing w:line="276" w:lineRule="auto"/>
              <w:jc w:val="both"/>
            </w:pPr>
            <w:r w:rsidRPr="00A35F40">
              <w:rPr>
                <w:b/>
                <w:bCs/>
              </w:rPr>
              <w:t xml:space="preserve">Песенки. Игровой фольклор. </w:t>
            </w:r>
            <w:r w:rsidRPr="00A35F40">
              <w:t xml:space="preserve">«С добрым утром…», пер. Р. </w:t>
            </w:r>
            <w:proofErr w:type="spellStart"/>
            <w:r w:rsidRPr="00A35F40">
              <w:t>Ягафарова</w:t>
            </w:r>
            <w:proofErr w:type="spellEnd"/>
            <w:r w:rsidRPr="00A35F40">
              <w:t xml:space="preserve">, </w:t>
            </w:r>
            <w:proofErr w:type="spellStart"/>
            <w:r w:rsidRPr="00A35F40">
              <w:t>перес</w:t>
            </w:r>
            <w:proofErr w:type="spellEnd"/>
            <w:r w:rsidRPr="00A35F40">
              <w:t xml:space="preserve">. Л. Кузьмина. </w:t>
            </w:r>
          </w:p>
          <w:p w14:paraId="7B2CBB30" w14:textId="77777777" w:rsidR="006C076B" w:rsidRPr="00A35F40" w:rsidRDefault="006C076B" w:rsidP="00821159">
            <w:pPr>
              <w:pStyle w:val="Default"/>
              <w:spacing w:line="276" w:lineRule="auto"/>
              <w:jc w:val="both"/>
            </w:pPr>
            <w:r w:rsidRPr="00A35F40">
              <w:rPr>
                <w:b/>
                <w:bCs/>
              </w:rPr>
              <w:t xml:space="preserve">Знакомство с музыкальным инструментом: </w:t>
            </w:r>
            <w:r w:rsidRPr="00A35F40">
              <w:t xml:space="preserve">«Кубыз». </w:t>
            </w:r>
          </w:p>
          <w:p w14:paraId="7E162A3A" w14:textId="77777777" w:rsidR="006C076B" w:rsidRPr="00A35F40" w:rsidRDefault="006C076B" w:rsidP="00821159">
            <w:pPr>
              <w:pStyle w:val="Default"/>
              <w:spacing w:line="276" w:lineRule="auto"/>
              <w:jc w:val="both"/>
            </w:pPr>
            <w:r w:rsidRPr="00A35F40">
              <w:rPr>
                <w:b/>
                <w:bCs/>
              </w:rPr>
              <w:t xml:space="preserve">Слушание </w:t>
            </w:r>
            <w:r w:rsidRPr="00A35F40">
              <w:t>«</w:t>
            </w:r>
            <w:proofErr w:type="spellStart"/>
            <w:r w:rsidRPr="00A35F40">
              <w:t>Уммегульсум</w:t>
            </w:r>
            <w:proofErr w:type="spellEnd"/>
            <w:r w:rsidRPr="00A35F40">
              <w:t xml:space="preserve">» </w:t>
            </w:r>
            <w:proofErr w:type="spellStart"/>
            <w:r w:rsidRPr="00A35F40">
              <w:t>тат.народ</w:t>
            </w:r>
            <w:proofErr w:type="spellEnd"/>
            <w:r w:rsidRPr="00A35F40">
              <w:t xml:space="preserve"> мелодии в обработки Ф. </w:t>
            </w:r>
            <w:proofErr w:type="spellStart"/>
            <w:r w:rsidRPr="00A35F40">
              <w:t>Фаизовой</w:t>
            </w:r>
            <w:proofErr w:type="spellEnd"/>
            <w:r w:rsidRPr="00A35F40">
              <w:t xml:space="preserve">. </w:t>
            </w:r>
          </w:p>
          <w:p w14:paraId="335EF4C6" w14:textId="77777777" w:rsidR="006C076B" w:rsidRPr="00A35F40" w:rsidRDefault="006C076B" w:rsidP="00821159">
            <w:pPr>
              <w:pStyle w:val="Default"/>
              <w:spacing w:line="276" w:lineRule="auto"/>
              <w:jc w:val="both"/>
            </w:pPr>
            <w:r w:rsidRPr="00A35F40">
              <w:rPr>
                <w:b/>
                <w:bCs/>
              </w:rPr>
              <w:t xml:space="preserve">Пение: </w:t>
            </w:r>
            <w:r w:rsidRPr="00A35F40">
              <w:t xml:space="preserve">«Петух», муз. Дж. </w:t>
            </w:r>
            <w:proofErr w:type="spellStart"/>
            <w:r w:rsidRPr="00A35F40">
              <w:t>Файзи</w:t>
            </w:r>
            <w:proofErr w:type="spellEnd"/>
            <w:r w:rsidRPr="00A35F40">
              <w:t xml:space="preserve">; сл. М. </w:t>
            </w:r>
            <w:proofErr w:type="spellStart"/>
            <w:r w:rsidRPr="00A35F40">
              <w:t>Джалиля</w:t>
            </w:r>
            <w:proofErr w:type="spellEnd"/>
            <w:r w:rsidRPr="00A35F40">
              <w:t xml:space="preserve">. Танцы «Парный танец», татарская народная мелодия в </w:t>
            </w:r>
            <w:proofErr w:type="spellStart"/>
            <w:r w:rsidRPr="00A35F40">
              <w:t>обраб</w:t>
            </w:r>
            <w:proofErr w:type="spellEnd"/>
            <w:r w:rsidRPr="00A35F40">
              <w:t xml:space="preserve">. З. Хабибуллина. </w:t>
            </w:r>
          </w:p>
          <w:p w14:paraId="5CE11397" w14:textId="77777777" w:rsidR="006C076B" w:rsidRPr="00A35F40" w:rsidRDefault="006C076B" w:rsidP="00821159">
            <w:pPr>
              <w:pStyle w:val="Default"/>
              <w:spacing w:line="276" w:lineRule="auto"/>
              <w:jc w:val="both"/>
            </w:pPr>
            <w:r w:rsidRPr="00A35F40">
              <w:t>Хороводная «</w:t>
            </w:r>
            <w:proofErr w:type="spellStart"/>
            <w:r w:rsidRPr="00A35F40">
              <w:t>Кэрия-Зэкэрия</w:t>
            </w:r>
            <w:proofErr w:type="spellEnd"/>
            <w:r w:rsidRPr="00A35F40">
              <w:t xml:space="preserve">» народная песня, </w:t>
            </w:r>
            <w:proofErr w:type="spellStart"/>
            <w:r w:rsidRPr="00A35F40">
              <w:t>пер.С</w:t>
            </w:r>
            <w:proofErr w:type="spellEnd"/>
            <w:r w:rsidRPr="00A35F40">
              <w:t xml:space="preserve">. Малышева. </w:t>
            </w:r>
          </w:p>
          <w:p w14:paraId="41B96285" w14:textId="77777777" w:rsidR="006C076B" w:rsidRPr="00A35F40" w:rsidRDefault="006C076B" w:rsidP="00821159">
            <w:pPr>
              <w:pStyle w:val="Default"/>
              <w:spacing w:line="276" w:lineRule="auto"/>
              <w:jc w:val="both"/>
            </w:pPr>
            <w:r w:rsidRPr="00A35F40">
              <w:rPr>
                <w:b/>
                <w:bCs/>
              </w:rPr>
              <w:t xml:space="preserve">ИЗО деятельность: </w:t>
            </w:r>
          </w:p>
          <w:p w14:paraId="000559EB" w14:textId="77777777" w:rsidR="006C076B" w:rsidRPr="00A35F40" w:rsidRDefault="006C076B" w:rsidP="00821159">
            <w:pPr>
              <w:pStyle w:val="Default"/>
              <w:spacing w:line="276" w:lineRule="auto"/>
              <w:jc w:val="both"/>
            </w:pPr>
            <w:r w:rsidRPr="00A35F40">
              <w:rPr>
                <w:b/>
                <w:bCs/>
              </w:rPr>
              <w:t>Лепка</w:t>
            </w:r>
            <w:r w:rsidRPr="00A35F40">
              <w:t xml:space="preserve">. «Лабиринт сказок» (герои сказок А. Алиша). </w:t>
            </w:r>
            <w:r w:rsidRPr="00A35F40">
              <w:rPr>
                <w:b/>
                <w:bCs/>
              </w:rPr>
              <w:t>«</w:t>
            </w:r>
            <w:r w:rsidRPr="00A35F40">
              <w:t xml:space="preserve">Друзья для </w:t>
            </w:r>
            <w:proofErr w:type="spellStart"/>
            <w:r w:rsidRPr="00A35F40">
              <w:t>Нечкэбиль</w:t>
            </w:r>
            <w:proofErr w:type="spellEnd"/>
            <w:r w:rsidRPr="00A35F40">
              <w:t xml:space="preserve">» (украшение калфака). </w:t>
            </w:r>
          </w:p>
          <w:p w14:paraId="6857386D" w14:textId="77777777" w:rsidR="006C076B" w:rsidRPr="00A35F40" w:rsidRDefault="006C076B" w:rsidP="00821159">
            <w:pPr>
              <w:pStyle w:val="Default"/>
              <w:spacing w:line="276" w:lineRule="auto"/>
              <w:jc w:val="both"/>
            </w:pPr>
            <w:r w:rsidRPr="00A35F40">
              <w:rPr>
                <w:b/>
                <w:bCs/>
              </w:rPr>
              <w:t xml:space="preserve">Рисование. </w:t>
            </w:r>
            <w:r w:rsidRPr="00A35F40">
              <w:t xml:space="preserve">«Поспешим на помощь краскам» (Украшение платка для </w:t>
            </w:r>
            <w:proofErr w:type="spellStart"/>
            <w:r w:rsidRPr="00A35F40">
              <w:t>эби</w:t>
            </w:r>
            <w:proofErr w:type="spellEnd"/>
            <w:r w:rsidRPr="00A35F40">
              <w:t xml:space="preserve">). </w:t>
            </w:r>
          </w:p>
          <w:p w14:paraId="751CA64E" w14:textId="77777777" w:rsidR="006C076B" w:rsidRPr="00A35F40" w:rsidRDefault="006C076B" w:rsidP="00821159">
            <w:pPr>
              <w:pStyle w:val="Default"/>
              <w:spacing w:line="276" w:lineRule="auto"/>
              <w:jc w:val="both"/>
              <w:rPr>
                <w:b/>
                <w:bCs/>
                <w:i/>
                <w:iCs/>
              </w:rPr>
            </w:pPr>
            <w:r w:rsidRPr="00A35F40">
              <w:rPr>
                <w:b/>
                <w:bCs/>
              </w:rPr>
              <w:t xml:space="preserve">Праздник. </w:t>
            </w:r>
            <w:proofErr w:type="spellStart"/>
            <w:r w:rsidRPr="00A35F40">
              <w:t>Белем</w:t>
            </w:r>
            <w:proofErr w:type="spellEnd"/>
            <w:r w:rsidRPr="00A35F40">
              <w:t xml:space="preserve"> </w:t>
            </w:r>
            <w:proofErr w:type="spellStart"/>
            <w:r w:rsidRPr="00A35F40">
              <w:t>бәйрәме</w:t>
            </w:r>
            <w:proofErr w:type="spellEnd"/>
            <w:r w:rsidRPr="00A35F40">
              <w:t xml:space="preserve">‖. </w:t>
            </w:r>
          </w:p>
        </w:tc>
      </w:tr>
      <w:tr w:rsidR="006C076B" w:rsidRPr="00A35F40" w14:paraId="0C77389E" w14:textId="77777777" w:rsidTr="00821159">
        <w:trPr>
          <w:trHeight w:val="385"/>
        </w:trPr>
        <w:tc>
          <w:tcPr>
            <w:tcW w:w="772" w:type="pct"/>
          </w:tcPr>
          <w:p w14:paraId="112EC6EB" w14:textId="77777777" w:rsidR="006C076B" w:rsidRPr="00A35F40" w:rsidRDefault="006C076B" w:rsidP="00821159">
            <w:pPr>
              <w:pStyle w:val="Default"/>
              <w:spacing w:line="276" w:lineRule="auto"/>
              <w:jc w:val="both"/>
            </w:pPr>
            <w:r w:rsidRPr="00A35F40">
              <w:t>Февраль</w:t>
            </w:r>
          </w:p>
        </w:tc>
        <w:tc>
          <w:tcPr>
            <w:tcW w:w="4228" w:type="pct"/>
            <w:gridSpan w:val="2"/>
          </w:tcPr>
          <w:p w14:paraId="4A91D9F8" w14:textId="77777777" w:rsidR="006C076B" w:rsidRPr="00A35F40" w:rsidRDefault="006C076B" w:rsidP="00821159">
            <w:pPr>
              <w:pStyle w:val="Default"/>
              <w:spacing w:line="276" w:lineRule="auto"/>
              <w:jc w:val="both"/>
            </w:pPr>
            <w:r w:rsidRPr="00A35F40">
              <w:rPr>
                <w:b/>
                <w:bCs/>
                <w:i/>
                <w:iCs/>
              </w:rPr>
              <w:t xml:space="preserve">Физическое развитие: </w:t>
            </w:r>
          </w:p>
          <w:p w14:paraId="5863EC90" w14:textId="77777777" w:rsidR="006C076B" w:rsidRPr="00A35F40" w:rsidRDefault="006C076B" w:rsidP="00821159">
            <w:pPr>
              <w:pStyle w:val="Default"/>
              <w:spacing w:line="276" w:lineRule="auto"/>
              <w:jc w:val="both"/>
              <w:rPr>
                <w:b/>
                <w:bCs/>
                <w:i/>
                <w:iCs/>
              </w:rPr>
            </w:pPr>
            <w:r w:rsidRPr="00A35F40">
              <w:rPr>
                <w:b/>
                <w:bCs/>
              </w:rPr>
              <w:t xml:space="preserve">Игры: </w:t>
            </w:r>
            <w:r w:rsidRPr="00A35F40">
              <w:t xml:space="preserve">«Лисички и курочки», «Жмурки». </w:t>
            </w:r>
          </w:p>
        </w:tc>
      </w:tr>
      <w:tr w:rsidR="006C076B" w:rsidRPr="00A35F40" w14:paraId="3F35C7D4" w14:textId="77777777" w:rsidTr="00821159">
        <w:trPr>
          <w:trHeight w:val="385"/>
        </w:trPr>
        <w:tc>
          <w:tcPr>
            <w:tcW w:w="772" w:type="pct"/>
          </w:tcPr>
          <w:p w14:paraId="54C3B2E1" w14:textId="77777777" w:rsidR="006C076B" w:rsidRPr="00A35F40" w:rsidRDefault="006C076B" w:rsidP="00821159">
            <w:pPr>
              <w:pStyle w:val="Default"/>
              <w:spacing w:line="276" w:lineRule="auto"/>
              <w:jc w:val="both"/>
            </w:pPr>
          </w:p>
        </w:tc>
        <w:tc>
          <w:tcPr>
            <w:tcW w:w="4228" w:type="pct"/>
            <w:gridSpan w:val="2"/>
          </w:tcPr>
          <w:p w14:paraId="72B24564" w14:textId="77777777" w:rsidR="006C076B" w:rsidRPr="00A35F40" w:rsidRDefault="006C076B" w:rsidP="00821159">
            <w:pPr>
              <w:pStyle w:val="Default"/>
              <w:spacing w:line="276" w:lineRule="auto"/>
              <w:jc w:val="both"/>
            </w:pPr>
            <w:r w:rsidRPr="00A35F40">
              <w:rPr>
                <w:b/>
                <w:bCs/>
                <w:i/>
                <w:iCs/>
              </w:rPr>
              <w:t>Социально-коммуникативное развитие</w:t>
            </w:r>
            <w:r w:rsidRPr="00A35F40">
              <w:rPr>
                <w:i/>
                <w:iCs/>
              </w:rPr>
              <w:t xml:space="preserve">: </w:t>
            </w:r>
          </w:p>
          <w:p w14:paraId="3C1CFD7F" w14:textId="77777777" w:rsidR="006C076B" w:rsidRPr="00373D5A" w:rsidRDefault="006C076B" w:rsidP="00821159">
            <w:pPr>
              <w:pStyle w:val="Default"/>
              <w:spacing w:line="276" w:lineRule="auto"/>
              <w:jc w:val="both"/>
            </w:pPr>
            <w:r w:rsidRPr="00A35F40">
              <w:rPr>
                <w:b/>
                <w:bCs/>
              </w:rPr>
              <w:t xml:space="preserve">Беседы: </w:t>
            </w:r>
            <w:r w:rsidRPr="00A35F40">
              <w:t xml:space="preserve">«Традиции </w:t>
            </w:r>
            <w:r>
              <w:t xml:space="preserve">и культура татарского народа», </w:t>
            </w:r>
            <w:r w:rsidRPr="00A35F40">
              <w:t xml:space="preserve">«Старые виды ремесел: плетение и ткачество‖. </w:t>
            </w:r>
          </w:p>
        </w:tc>
      </w:tr>
      <w:tr w:rsidR="006C076B" w:rsidRPr="00A35F40" w14:paraId="265BBEAC" w14:textId="77777777" w:rsidTr="00821159">
        <w:trPr>
          <w:trHeight w:val="385"/>
        </w:trPr>
        <w:tc>
          <w:tcPr>
            <w:tcW w:w="772" w:type="pct"/>
          </w:tcPr>
          <w:p w14:paraId="0D3FEFED" w14:textId="77777777" w:rsidR="006C076B" w:rsidRPr="00A35F40" w:rsidRDefault="006C076B" w:rsidP="00821159">
            <w:pPr>
              <w:pStyle w:val="Default"/>
              <w:spacing w:line="276" w:lineRule="auto"/>
              <w:jc w:val="both"/>
            </w:pPr>
          </w:p>
        </w:tc>
        <w:tc>
          <w:tcPr>
            <w:tcW w:w="4228" w:type="pct"/>
            <w:gridSpan w:val="2"/>
          </w:tcPr>
          <w:p w14:paraId="68E41DC1" w14:textId="77777777" w:rsidR="006C076B" w:rsidRPr="00A35F40" w:rsidRDefault="006C076B" w:rsidP="00821159">
            <w:pPr>
              <w:pStyle w:val="Default"/>
              <w:spacing w:line="276" w:lineRule="auto"/>
              <w:jc w:val="both"/>
            </w:pPr>
            <w:r w:rsidRPr="00A35F40">
              <w:rPr>
                <w:b/>
                <w:bCs/>
                <w:i/>
                <w:iCs/>
              </w:rPr>
              <w:t xml:space="preserve">Познавательное и речевое развитие: </w:t>
            </w:r>
          </w:p>
          <w:p w14:paraId="125659F8" w14:textId="77777777" w:rsidR="006C076B" w:rsidRPr="00A35F40" w:rsidRDefault="006C076B" w:rsidP="00821159">
            <w:pPr>
              <w:pStyle w:val="Default"/>
              <w:spacing w:line="276" w:lineRule="auto"/>
              <w:jc w:val="both"/>
            </w:pPr>
            <w:r w:rsidRPr="00A35F40">
              <w:rPr>
                <w:b/>
                <w:bCs/>
              </w:rPr>
              <w:t xml:space="preserve">Сказки: </w:t>
            </w:r>
            <w:r w:rsidRPr="00A35F40">
              <w:t xml:space="preserve">«Лиса, еж и ежиха», пер. Л. </w:t>
            </w:r>
            <w:proofErr w:type="spellStart"/>
            <w:r w:rsidRPr="00A35F40">
              <w:t>Замалетдинова</w:t>
            </w:r>
            <w:proofErr w:type="spellEnd"/>
            <w:r w:rsidRPr="00A35F40">
              <w:t>; «</w:t>
            </w:r>
            <w:proofErr w:type="spellStart"/>
            <w:r w:rsidRPr="00A35F40">
              <w:t>Зухра-йолдыз</w:t>
            </w:r>
            <w:proofErr w:type="spellEnd"/>
            <w:r w:rsidRPr="00A35F40">
              <w:t xml:space="preserve">». </w:t>
            </w:r>
          </w:p>
          <w:p w14:paraId="15C6454E" w14:textId="77777777" w:rsidR="006C076B" w:rsidRPr="00A35F40" w:rsidRDefault="006C076B" w:rsidP="00821159">
            <w:pPr>
              <w:pStyle w:val="Default"/>
              <w:spacing w:line="276" w:lineRule="auto"/>
              <w:jc w:val="both"/>
            </w:pPr>
            <w:r w:rsidRPr="00A35F40">
              <w:rPr>
                <w:b/>
                <w:bCs/>
              </w:rPr>
              <w:t xml:space="preserve">Произведения татарских писателей и поэтов </w:t>
            </w:r>
          </w:p>
          <w:p w14:paraId="725D7C60" w14:textId="77777777" w:rsidR="006C076B" w:rsidRPr="00A35F40" w:rsidRDefault="006C076B" w:rsidP="00821159">
            <w:pPr>
              <w:pStyle w:val="Default"/>
              <w:spacing w:line="276" w:lineRule="auto"/>
              <w:jc w:val="both"/>
            </w:pPr>
            <w:r w:rsidRPr="00A35F40">
              <w:rPr>
                <w:b/>
                <w:bCs/>
              </w:rPr>
              <w:t xml:space="preserve">Поэзия: Э. </w:t>
            </w:r>
            <w:proofErr w:type="spellStart"/>
            <w:r w:rsidRPr="00A35F40">
              <w:rPr>
                <w:b/>
                <w:bCs/>
              </w:rPr>
              <w:t>Шарифуллина</w:t>
            </w:r>
            <w:proofErr w:type="spellEnd"/>
            <w:r w:rsidRPr="00A35F40">
              <w:rPr>
                <w:b/>
                <w:bCs/>
              </w:rPr>
              <w:t xml:space="preserve">. «Хочу быть шофером», пер. Е. Муравьева. </w:t>
            </w:r>
          </w:p>
          <w:p w14:paraId="0779742D" w14:textId="77777777" w:rsidR="006C076B" w:rsidRPr="00A35F40" w:rsidRDefault="006C076B" w:rsidP="00821159">
            <w:pPr>
              <w:pStyle w:val="Default"/>
              <w:spacing w:line="276" w:lineRule="auto"/>
              <w:jc w:val="both"/>
            </w:pPr>
            <w:r w:rsidRPr="00A35F40">
              <w:rPr>
                <w:b/>
                <w:bCs/>
              </w:rPr>
              <w:t xml:space="preserve">Проза: </w:t>
            </w:r>
            <w:r w:rsidRPr="00A35F40">
              <w:t xml:space="preserve">Р. </w:t>
            </w:r>
            <w:proofErr w:type="spellStart"/>
            <w:r w:rsidRPr="00A35F40">
              <w:t>Фахреддин</w:t>
            </w:r>
            <w:proofErr w:type="spellEnd"/>
            <w:r w:rsidRPr="00A35F40">
              <w:t xml:space="preserve"> «Воспитанный ребенок», </w:t>
            </w:r>
            <w:proofErr w:type="spellStart"/>
            <w:r w:rsidRPr="00A35F40">
              <w:t>пер.Р.Ахмета</w:t>
            </w:r>
            <w:proofErr w:type="spellEnd"/>
            <w:r w:rsidRPr="00A35F40">
              <w:t xml:space="preserve">. </w:t>
            </w:r>
          </w:p>
          <w:p w14:paraId="596A9B38" w14:textId="77777777" w:rsidR="006C076B" w:rsidRPr="00A35F40" w:rsidRDefault="006C076B" w:rsidP="00821159">
            <w:pPr>
              <w:pStyle w:val="Default"/>
              <w:spacing w:line="276" w:lineRule="auto"/>
              <w:jc w:val="both"/>
            </w:pPr>
            <w:r w:rsidRPr="00A35F40">
              <w:rPr>
                <w:b/>
                <w:bCs/>
              </w:rPr>
              <w:t xml:space="preserve">Литературные сказки: </w:t>
            </w:r>
            <w:r w:rsidRPr="00A35F40">
              <w:t xml:space="preserve">Р. </w:t>
            </w:r>
            <w:proofErr w:type="spellStart"/>
            <w:r w:rsidRPr="00A35F40">
              <w:t>Батулла</w:t>
            </w:r>
            <w:proofErr w:type="spellEnd"/>
            <w:r w:rsidRPr="00A35F40">
              <w:t xml:space="preserve">. «Лесные разбойники», пер. Э. Умерова. </w:t>
            </w:r>
          </w:p>
          <w:p w14:paraId="69D18803" w14:textId="77777777" w:rsidR="006C076B" w:rsidRPr="00A35F40" w:rsidRDefault="006C076B" w:rsidP="00821159">
            <w:pPr>
              <w:pStyle w:val="Default"/>
              <w:spacing w:line="276" w:lineRule="auto"/>
              <w:jc w:val="both"/>
              <w:rPr>
                <w:b/>
                <w:bCs/>
                <w:i/>
                <w:iCs/>
              </w:rPr>
            </w:pPr>
            <w:r w:rsidRPr="00A35F40">
              <w:rPr>
                <w:b/>
                <w:bCs/>
              </w:rPr>
              <w:t xml:space="preserve">Для заучивания наизусть: </w:t>
            </w:r>
            <w:proofErr w:type="spellStart"/>
            <w:r w:rsidRPr="00A35F40">
              <w:t>М.Джалиль</w:t>
            </w:r>
            <w:proofErr w:type="spellEnd"/>
            <w:r w:rsidRPr="00A35F40">
              <w:t xml:space="preserve"> «Петушок». </w:t>
            </w:r>
          </w:p>
        </w:tc>
      </w:tr>
      <w:tr w:rsidR="006C076B" w:rsidRPr="00A35F40" w14:paraId="49F8E226" w14:textId="77777777" w:rsidTr="00821159">
        <w:trPr>
          <w:trHeight w:val="385"/>
        </w:trPr>
        <w:tc>
          <w:tcPr>
            <w:tcW w:w="772" w:type="pct"/>
          </w:tcPr>
          <w:p w14:paraId="28AE8F52" w14:textId="77777777" w:rsidR="006C076B" w:rsidRPr="00A35F40" w:rsidRDefault="006C076B" w:rsidP="00821159">
            <w:pPr>
              <w:pStyle w:val="Default"/>
              <w:spacing w:line="276" w:lineRule="auto"/>
              <w:jc w:val="both"/>
            </w:pPr>
          </w:p>
        </w:tc>
        <w:tc>
          <w:tcPr>
            <w:tcW w:w="4228" w:type="pct"/>
            <w:gridSpan w:val="2"/>
          </w:tcPr>
          <w:p w14:paraId="4BBD1787" w14:textId="77777777" w:rsidR="006C076B" w:rsidRPr="00A35F40" w:rsidRDefault="006C076B" w:rsidP="00821159">
            <w:pPr>
              <w:pStyle w:val="Default"/>
              <w:spacing w:line="276" w:lineRule="auto"/>
              <w:jc w:val="both"/>
            </w:pPr>
            <w:r w:rsidRPr="00A35F40">
              <w:rPr>
                <w:b/>
                <w:bCs/>
                <w:i/>
                <w:iCs/>
              </w:rPr>
              <w:t>Художественно-эстетическое развитие</w:t>
            </w:r>
            <w:r w:rsidRPr="00A35F40">
              <w:rPr>
                <w:b/>
                <w:bCs/>
              </w:rPr>
              <w:t xml:space="preserve">: </w:t>
            </w:r>
          </w:p>
          <w:p w14:paraId="303C6E9C" w14:textId="77777777" w:rsidR="006C076B" w:rsidRPr="00A35F40" w:rsidRDefault="006C076B" w:rsidP="00821159">
            <w:pPr>
              <w:pStyle w:val="Default"/>
              <w:spacing w:line="276" w:lineRule="auto"/>
              <w:jc w:val="both"/>
            </w:pPr>
            <w:r w:rsidRPr="00A35F40">
              <w:rPr>
                <w:b/>
                <w:bCs/>
              </w:rPr>
              <w:lastRenderedPageBreak/>
              <w:t xml:space="preserve">Музыка. </w:t>
            </w:r>
          </w:p>
          <w:p w14:paraId="196C24FA" w14:textId="77777777" w:rsidR="006C076B" w:rsidRPr="00A35F40" w:rsidRDefault="006C076B" w:rsidP="00821159">
            <w:pPr>
              <w:pStyle w:val="Default"/>
              <w:spacing w:line="276" w:lineRule="auto"/>
              <w:jc w:val="both"/>
            </w:pPr>
            <w:r w:rsidRPr="00A35F40">
              <w:rPr>
                <w:b/>
                <w:bCs/>
              </w:rPr>
              <w:t>Песенки. Игровой фольклор</w:t>
            </w:r>
            <w:r w:rsidRPr="00A35F40">
              <w:t>.«</w:t>
            </w:r>
            <w:proofErr w:type="spellStart"/>
            <w:r w:rsidRPr="00A35F40">
              <w:t>Даут</w:t>
            </w:r>
            <w:proofErr w:type="spellEnd"/>
            <w:r w:rsidRPr="00A35F40">
              <w:t xml:space="preserve"> с петушком», пер. Р. </w:t>
            </w:r>
            <w:proofErr w:type="spellStart"/>
            <w:r w:rsidRPr="00A35F40">
              <w:t>Ягафарова</w:t>
            </w:r>
            <w:proofErr w:type="spellEnd"/>
            <w:r w:rsidRPr="00A35F40">
              <w:t xml:space="preserve">, </w:t>
            </w:r>
            <w:proofErr w:type="spellStart"/>
            <w:r w:rsidRPr="00A35F40">
              <w:t>перес</w:t>
            </w:r>
            <w:proofErr w:type="spellEnd"/>
            <w:r w:rsidRPr="00A35F40">
              <w:t xml:space="preserve">. Л. Кузьмина. </w:t>
            </w:r>
          </w:p>
          <w:p w14:paraId="64D3372D" w14:textId="77777777" w:rsidR="006C076B" w:rsidRPr="00A35F40" w:rsidRDefault="006C076B" w:rsidP="00821159">
            <w:pPr>
              <w:pStyle w:val="Default"/>
              <w:spacing w:line="276" w:lineRule="auto"/>
              <w:jc w:val="both"/>
            </w:pPr>
            <w:r w:rsidRPr="00A35F40">
              <w:rPr>
                <w:b/>
                <w:bCs/>
              </w:rPr>
              <w:t xml:space="preserve">Слушание музыки </w:t>
            </w:r>
            <w:r w:rsidRPr="00A35F40">
              <w:t xml:space="preserve">«Осень». </w:t>
            </w:r>
          </w:p>
          <w:p w14:paraId="15F8A792" w14:textId="77777777" w:rsidR="006C076B" w:rsidRPr="00A35F40" w:rsidRDefault="006C076B" w:rsidP="00821159">
            <w:pPr>
              <w:pStyle w:val="Default"/>
              <w:spacing w:line="276" w:lineRule="auto"/>
              <w:jc w:val="both"/>
            </w:pPr>
            <w:r w:rsidRPr="00A35F40">
              <w:rPr>
                <w:b/>
                <w:bCs/>
              </w:rPr>
              <w:t xml:space="preserve">Пение </w:t>
            </w:r>
            <w:r w:rsidRPr="00A35F40">
              <w:t>«</w:t>
            </w:r>
            <w:proofErr w:type="spellStart"/>
            <w:r w:rsidRPr="00A35F40">
              <w:t>Кӛз</w:t>
            </w:r>
            <w:proofErr w:type="spellEnd"/>
            <w:r w:rsidRPr="00A35F40">
              <w:t xml:space="preserve">, </w:t>
            </w:r>
            <w:proofErr w:type="spellStart"/>
            <w:r w:rsidRPr="00A35F40">
              <w:t>кӛз</w:t>
            </w:r>
            <w:proofErr w:type="spellEnd"/>
            <w:r w:rsidRPr="00A35F40">
              <w:t xml:space="preserve">, </w:t>
            </w:r>
            <w:proofErr w:type="spellStart"/>
            <w:r w:rsidRPr="00A35F40">
              <w:t>әйт</w:t>
            </w:r>
            <w:proofErr w:type="spellEnd"/>
            <w:r w:rsidRPr="00A35F40">
              <w:t xml:space="preserve"> </w:t>
            </w:r>
            <w:proofErr w:type="spellStart"/>
            <w:r w:rsidRPr="00A35F40">
              <w:t>әле</w:t>
            </w:r>
            <w:proofErr w:type="spellEnd"/>
            <w:r w:rsidRPr="00A35F40">
              <w:t xml:space="preserve">». </w:t>
            </w:r>
          </w:p>
          <w:p w14:paraId="7F4146EE" w14:textId="77777777" w:rsidR="006C076B" w:rsidRPr="00A35F40" w:rsidRDefault="006C076B" w:rsidP="00821159">
            <w:pPr>
              <w:pStyle w:val="Default"/>
              <w:spacing w:line="276" w:lineRule="auto"/>
              <w:jc w:val="both"/>
            </w:pPr>
            <w:r w:rsidRPr="00A35F40">
              <w:rPr>
                <w:b/>
                <w:bCs/>
              </w:rPr>
              <w:t xml:space="preserve">ИЗО деятельность: </w:t>
            </w:r>
          </w:p>
          <w:p w14:paraId="064B0FD3" w14:textId="77777777" w:rsidR="006C076B" w:rsidRPr="00A35F40" w:rsidRDefault="006C076B" w:rsidP="00821159">
            <w:pPr>
              <w:pStyle w:val="Default"/>
              <w:spacing w:line="276" w:lineRule="auto"/>
              <w:jc w:val="both"/>
            </w:pPr>
            <w:r w:rsidRPr="00A35F40">
              <w:rPr>
                <w:b/>
                <w:bCs/>
              </w:rPr>
              <w:t xml:space="preserve">Лепка. </w:t>
            </w:r>
            <w:r w:rsidRPr="00A35F40">
              <w:t xml:space="preserve">«Я слепил </w:t>
            </w:r>
            <w:proofErr w:type="spellStart"/>
            <w:r w:rsidRPr="00A35F40">
              <w:t>бэлеш</w:t>
            </w:r>
            <w:proofErr w:type="spellEnd"/>
            <w:r w:rsidRPr="00A35F40">
              <w:t xml:space="preserve">». </w:t>
            </w:r>
          </w:p>
          <w:p w14:paraId="08AAD2C5" w14:textId="77777777" w:rsidR="006C076B" w:rsidRPr="00A35F40" w:rsidRDefault="006C076B" w:rsidP="00821159">
            <w:pPr>
              <w:pStyle w:val="Default"/>
              <w:spacing w:line="276" w:lineRule="auto"/>
              <w:jc w:val="both"/>
            </w:pPr>
            <w:r w:rsidRPr="00A35F40">
              <w:rPr>
                <w:b/>
                <w:bCs/>
              </w:rPr>
              <w:t xml:space="preserve">Аппликация. </w:t>
            </w:r>
            <w:r w:rsidRPr="00A35F40">
              <w:t xml:space="preserve">«Орнаментация каймы» (Тюбетейка, калфак). </w:t>
            </w:r>
          </w:p>
          <w:p w14:paraId="1C647D20" w14:textId="77777777" w:rsidR="006C076B" w:rsidRPr="00A35F40" w:rsidRDefault="006C076B" w:rsidP="00821159">
            <w:pPr>
              <w:pStyle w:val="Default"/>
              <w:spacing w:line="276" w:lineRule="auto"/>
              <w:jc w:val="both"/>
            </w:pPr>
            <w:r w:rsidRPr="00A35F40">
              <w:rPr>
                <w:b/>
                <w:bCs/>
              </w:rPr>
              <w:t>Рисование</w:t>
            </w:r>
            <w:r w:rsidRPr="00A35F40">
              <w:t xml:space="preserve">. «Украсим </w:t>
            </w:r>
            <w:proofErr w:type="spellStart"/>
            <w:r w:rsidRPr="00A35F40">
              <w:t>Айсылу</w:t>
            </w:r>
            <w:proofErr w:type="spellEnd"/>
            <w:r w:rsidRPr="00A35F40">
              <w:t xml:space="preserve"> платьице». «Лирический танец», татарская народ. мелодия в </w:t>
            </w:r>
            <w:proofErr w:type="spellStart"/>
            <w:r w:rsidRPr="00A35F40">
              <w:t>обраб</w:t>
            </w:r>
            <w:proofErr w:type="spellEnd"/>
            <w:r w:rsidRPr="00A35F40">
              <w:t xml:space="preserve">. А. Ключарева. </w:t>
            </w:r>
          </w:p>
          <w:p w14:paraId="5620F8E2" w14:textId="77777777" w:rsidR="006C076B" w:rsidRPr="00A35F40" w:rsidRDefault="006C076B" w:rsidP="00821159">
            <w:pPr>
              <w:pStyle w:val="Default"/>
              <w:spacing w:line="276" w:lineRule="auto"/>
              <w:ind w:firstLine="708"/>
              <w:jc w:val="both"/>
              <w:rPr>
                <w:b/>
                <w:bCs/>
                <w:i/>
                <w:iCs/>
              </w:rPr>
            </w:pPr>
            <w:r w:rsidRPr="00A35F40">
              <w:rPr>
                <w:b/>
                <w:bCs/>
              </w:rPr>
              <w:t>Праздник</w:t>
            </w:r>
            <w:r w:rsidRPr="00A35F40">
              <w:t>: «</w:t>
            </w:r>
            <w:proofErr w:type="spellStart"/>
            <w:r w:rsidRPr="00A35F40">
              <w:t>Сюмбеля</w:t>
            </w:r>
            <w:proofErr w:type="spellEnd"/>
            <w:r w:rsidRPr="00A35F40">
              <w:t xml:space="preserve">». </w:t>
            </w:r>
          </w:p>
        </w:tc>
      </w:tr>
      <w:tr w:rsidR="006C076B" w:rsidRPr="00A35F40" w14:paraId="796C781D" w14:textId="77777777" w:rsidTr="00821159">
        <w:trPr>
          <w:trHeight w:val="385"/>
        </w:trPr>
        <w:tc>
          <w:tcPr>
            <w:tcW w:w="772" w:type="pct"/>
          </w:tcPr>
          <w:p w14:paraId="6C08A2CB" w14:textId="77777777" w:rsidR="006C076B" w:rsidRPr="00A35F40" w:rsidRDefault="006C076B" w:rsidP="00821159">
            <w:pPr>
              <w:pStyle w:val="Default"/>
              <w:spacing w:line="276" w:lineRule="auto"/>
              <w:jc w:val="both"/>
            </w:pPr>
            <w:r w:rsidRPr="00A35F40">
              <w:lastRenderedPageBreak/>
              <w:t>Ноябрь</w:t>
            </w:r>
          </w:p>
        </w:tc>
        <w:tc>
          <w:tcPr>
            <w:tcW w:w="4228" w:type="pct"/>
            <w:gridSpan w:val="2"/>
          </w:tcPr>
          <w:p w14:paraId="225A4188" w14:textId="77777777" w:rsidR="006C076B" w:rsidRPr="00A35F40" w:rsidRDefault="006C076B" w:rsidP="00821159">
            <w:pPr>
              <w:pStyle w:val="Default"/>
              <w:spacing w:line="276" w:lineRule="auto"/>
              <w:jc w:val="both"/>
            </w:pPr>
            <w:r w:rsidRPr="00A35F40">
              <w:rPr>
                <w:b/>
                <w:bCs/>
                <w:i/>
                <w:iCs/>
              </w:rPr>
              <w:t xml:space="preserve">Физическое развитие: </w:t>
            </w:r>
          </w:p>
          <w:p w14:paraId="7B90B493" w14:textId="77777777" w:rsidR="006C076B" w:rsidRPr="00A35F40" w:rsidRDefault="006C076B" w:rsidP="00821159">
            <w:pPr>
              <w:pStyle w:val="Default"/>
              <w:spacing w:line="276" w:lineRule="auto"/>
              <w:jc w:val="both"/>
              <w:rPr>
                <w:b/>
                <w:bCs/>
                <w:i/>
                <w:iCs/>
              </w:rPr>
            </w:pPr>
            <w:r w:rsidRPr="00A35F40">
              <w:rPr>
                <w:b/>
                <w:bCs/>
              </w:rPr>
              <w:t xml:space="preserve">Игры: </w:t>
            </w:r>
            <w:r w:rsidRPr="00A35F40">
              <w:t xml:space="preserve">«Скок-перескок», «Займи место», «Горшки продаем». </w:t>
            </w:r>
          </w:p>
        </w:tc>
      </w:tr>
      <w:tr w:rsidR="006C076B" w:rsidRPr="00A35F40" w14:paraId="71CF0E4E" w14:textId="77777777" w:rsidTr="00821159">
        <w:trPr>
          <w:trHeight w:val="385"/>
        </w:trPr>
        <w:tc>
          <w:tcPr>
            <w:tcW w:w="772" w:type="pct"/>
          </w:tcPr>
          <w:p w14:paraId="5148F588" w14:textId="77777777" w:rsidR="006C076B" w:rsidRPr="00A35F40" w:rsidRDefault="006C076B" w:rsidP="00821159">
            <w:pPr>
              <w:pStyle w:val="Default"/>
              <w:spacing w:line="276" w:lineRule="auto"/>
              <w:jc w:val="both"/>
            </w:pPr>
          </w:p>
        </w:tc>
        <w:tc>
          <w:tcPr>
            <w:tcW w:w="4228" w:type="pct"/>
            <w:gridSpan w:val="2"/>
          </w:tcPr>
          <w:p w14:paraId="77004C21" w14:textId="77777777" w:rsidR="006C076B" w:rsidRPr="00A35F40" w:rsidRDefault="006C076B" w:rsidP="00821159">
            <w:pPr>
              <w:pStyle w:val="Default"/>
              <w:spacing w:line="276" w:lineRule="auto"/>
              <w:jc w:val="both"/>
            </w:pPr>
            <w:r w:rsidRPr="00A35F40">
              <w:rPr>
                <w:b/>
                <w:bCs/>
                <w:i/>
                <w:iCs/>
              </w:rPr>
              <w:t>Социально-коммуникативное развитие</w:t>
            </w:r>
            <w:r w:rsidRPr="00A35F40">
              <w:rPr>
                <w:i/>
                <w:iCs/>
              </w:rPr>
              <w:t xml:space="preserve">: </w:t>
            </w:r>
          </w:p>
          <w:p w14:paraId="61757324" w14:textId="77777777" w:rsidR="006C076B" w:rsidRPr="00A35F40" w:rsidRDefault="006C076B" w:rsidP="00821159">
            <w:pPr>
              <w:pStyle w:val="Default"/>
              <w:spacing w:line="276" w:lineRule="auto"/>
              <w:jc w:val="both"/>
              <w:rPr>
                <w:b/>
                <w:bCs/>
                <w:i/>
                <w:iCs/>
              </w:rPr>
            </w:pPr>
            <w:r w:rsidRPr="00A35F40">
              <w:rPr>
                <w:b/>
                <w:bCs/>
              </w:rPr>
              <w:t xml:space="preserve">Беседы: </w:t>
            </w:r>
            <w:r w:rsidRPr="00A35F40">
              <w:t xml:space="preserve">«Татарский растительный орнамент», «Плачет хлебушко, когда его </w:t>
            </w:r>
          </w:p>
        </w:tc>
      </w:tr>
      <w:tr w:rsidR="006C076B" w:rsidRPr="00A35F40" w14:paraId="64E38581" w14:textId="77777777" w:rsidTr="00821159">
        <w:trPr>
          <w:trHeight w:val="385"/>
        </w:trPr>
        <w:tc>
          <w:tcPr>
            <w:tcW w:w="772" w:type="pct"/>
          </w:tcPr>
          <w:p w14:paraId="2F64CB8F" w14:textId="77777777" w:rsidR="006C076B" w:rsidRPr="00A35F40" w:rsidRDefault="006C076B" w:rsidP="00821159">
            <w:pPr>
              <w:pStyle w:val="Default"/>
              <w:spacing w:line="276" w:lineRule="auto"/>
              <w:jc w:val="both"/>
            </w:pPr>
          </w:p>
        </w:tc>
        <w:tc>
          <w:tcPr>
            <w:tcW w:w="4228" w:type="pct"/>
            <w:gridSpan w:val="2"/>
          </w:tcPr>
          <w:p w14:paraId="48E2054A" w14:textId="77777777" w:rsidR="006C076B" w:rsidRPr="00A35F40" w:rsidRDefault="006C076B" w:rsidP="00821159">
            <w:pPr>
              <w:pStyle w:val="Default"/>
              <w:spacing w:line="276" w:lineRule="auto"/>
              <w:jc w:val="both"/>
            </w:pPr>
            <w:r w:rsidRPr="00A35F40">
              <w:rPr>
                <w:b/>
                <w:bCs/>
                <w:i/>
                <w:iCs/>
              </w:rPr>
              <w:t xml:space="preserve">Познавательное и речевое развитие: </w:t>
            </w:r>
          </w:p>
          <w:p w14:paraId="21F1C7A5" w14:textId="77777777" w:rsidR="006C076B" w:rsidRPr="00A35F40" w:rsidRDefault="006C076B" w:rsidP="00821159">
            <w:pPr>
              <w:pStyle w:val="Default"/>
              <w:spacing w:line="276" w:lineRule="auto"/>
              <w:jc w:val="both"/>
            </w:pPr>
            <w:r w:rsidRPr="00A35F40">
              <w:rPr>
                <w:b/>
                <w:bCs/>
              </w:rPr>
              <w:t>Песенки. Игровой фольклор</w:t>
            </w:r>
            <w:r w:rsidRPr="00A35F40">
              <w:t xml:space="preserve">: «Лисонька …», пер. Р. </w:t>
            </w:r>
            <w:proofErr w:type="spellStart"/>
            <w:r w:rsidRPr="00A35F40">
              <w:t>Ягафарова</w:t>
            </w:r>
            <w:proofErr w:type="spellEnd"/>
            <w:r w:rsidRPr="00A35F40">
              <w:t xml:space="preserve">, </w:t>
            </w:r>
            <w:proofErr w:type="spellStart"/>
            <w:r w:rsidRPr="00A35F40">
              <w:t>перес.Л</w:t>
            </w:r>
            <w:proofErr w:type="spellEnd"/>
            <w:r w:rsidRPr="00A35F40">
              <w:t xml:space="preserve">. Кузьмина. </w:t>
            </w:r>
          </w:p>
          <w:p w14:paraId="5384BDA9" w14:textId="77777777" w:rsidR="006C076B" w:rsidRPr="00A35F40" w:rsidRDefault="006C076B" w:rsidP="00821159">
            <w:pPr>
              <w:pStyle w:val="Default"/>
              <w:spacing w:line="276" w:lineRule="auto"/>
              <w:jc w:val="both"/>
            </w:pPr>
            <w:r w:rsidRPr="00A35F40">
              <w:rPr>
                <w:b/>
                <w:bCs/>
              </w:rPr>
              <w:t xml:space="preserve">Сказки: </w:t>
            </w:r>
            <w:r w:rsidRPr="00A35F40">
              <w:t xml:space="preserve">«Три дочери», </w:t>
            </w:r>
            <w:proofErr w:type="spellStart"/>
            <w:r w:rsidRPr="00A35F40">
              <w:t>обраб</w:t>
            </w:r>
            <w:proofErr w:type="spellEnd"/>
            <w:r w:rsidRPr="00A35F40">
              <w:t xml:space="preserve">. С. </w:t>
            </w:r>
            <w:proofErr w:type="spellStart"/>
            <w:r w:rsidRPr="00A35F40">
              <w:t>Гильмутдиновой</w:t>
            </w:r>
            <w:proofErr w:type="spellEnd"/>
            <w:r w:rsidRPr="00A35F40">
              <w:t xml:space="preserve">. </w:t>
            </w:r>
          </w:p>
          <w:p w14:paraId="266CE97E" w14:textId="77777777" w:rsidR="006C076B" w:rsidRPr="00A35F40" w:rsidRDefault="006C076B" w:rsidP="00821159">
            <w:pPr>
              <w:pStyle w:val="Default"/>
              <w:spacing w:line="276" w:lineRule="auto"/>
              <w:jc w:val="both"/>
            </w:pPr>
            <w:r w:rsidRPr="00A35F40">
              <w:rPr>
                <w:b/>
                <w:bCs/>
              </w:rPr>
              <w:t xml:space="preserve">Произведения татарских писателей и поэтов. </w:t>
            </w:r>
          </w:p>
          <w:p w14:paraId="3B464C3C" w14:textId="77777777" w:rsidR="006C076B" w:rsidRPr="00A35F40" w:rsidRDefault="006C076B" w:rsidP="00821159">
            <w:pPr>
              <w:pStyle w:val="Default"/>
              <w:spacing w:line="276" w:lineRule="auto"/>
              <w:jc w:val="both"/>
            </w:pPr>
            <w:r w:rsidRPr="00A35F40">
              <w:rPr>
                <w:b/>
                <w:bCs/>
              </w:rPr>
              <w:t xml:space="preserve">Поэзия: </w:t>
            </w:r>
            <w:r w:rsidRPr="00A35F40">
              <w:t xml:space="preserve">Ш. </w:t>
            </w:r>
            <w:proofErr w:type="spellStart"/>
            <w:r w:rsidRPr="00A35F40">
              <w:t>Галеев</w:t>
            </w:r>
            <w:proofErr w:type="spellEnd"/>
            <w:r w:rsidRPr="00A35F40">
              <w:t xml:space="preserve"> «Воспитанный», пер. В. Баширова и Э. </w:t>
            </w:r>
            <w:proofErr w:type="spellStart"/>
            <w:r w:rsidRPr="00A35F40">
              <w:t>Блиновой</w:t>
            </w:r>
            <w:proofErr w:type="spellEnd"/>
            <w:r w:rsidRPr="00A35F40">
              <w:t xml:space="preserve">; Р. </w:t>
            </w:r>
            <w:proofErr w:type="spellStart"/>
            <w:r w:rsidRPr="00A35F40">
              <w:t>Миннуллин</w:t>
            </w:r>
            <w:proofErr w:type="spellEnd"/>
            <w:r w:rsidRPr="00A35F40">
              <w:t xml:space="preserve"> «Люблю гостей», </w:t>
            </w:r>
            <w:proofErr w:type="spellStart"/>
            <w:r w:rsidRPr="00A35F40">
              <w:t>пер.С.Малышева</w:t>
            </w:r>
            <w:proofErr w:type="spellEnd"/>
            <w:r w:rsidRPr="00A35F40">
              <w:t xml:space="preserve">. </w:t>
            </w:r>
          </w:p>
          <w:p w14:paraId="12E75BE3" w14:textId="77777777" w:rsidR="006C076B" w:rsidRPr="00A35F40" w:rsidRDefault="006C076B" w:rsidP="00821159">
            <w:pPr>
              <w:pStyle w:val="Default"/>
              <w:spacing w:line="276" w:lineRule="auto"/>
              <w:jc w:val="both"/>
            </w:pPr>
            <w:r w:rsidRPr="00A35F40">
              <w:rPr>
                <w:b/>
                <w:bCs/>
              </w:rPr>
              <w:t xml:space="preserve">Проза: </w:t>
            </w:r>
            <w:r w:rsidRPr="00A35F40">
              <w:t xml:space="preserve">Ф. Зариф «Сладкое </w:t>
            </w:r>
            <w:proofErr w:type="spellStart"/>
            <w:r w:rsidRPr="00A35F40">
              <w:t>лето»,пер</w:t>
            </w:r>
            <w:proofErr w:type="spellEnd"/>
            <w:r w:rsidRPr="00A35F40">
              <w:t xml:space="preserve">. Н. </w:t>
            </w:r>
            <w:proofErr w:type="spellStart"/>
            <w:r w:rsidRPr="00A35F40">
              <w:t>Бурсаковой</w:t>
            </w:r>
            <w:proofErr w:type="spellEnd"/>
            <w:r w:rsidRPr="00A35F40">
              <w:t xml:space="preserve">. </w:t>
            </w:r>
          </w:p>
          <w:p w14:paraId="50BCCEE2" w14:textId="77777777" w:rsidR="006C076B" w:rsidRPr="00A35F40" w:rsidRDefault="006C076B" w:rsidP="00821159">
            <w:pPr>
              <w:pStyle w:val="Default"/>
              <w:spacing w:line="276" w:lineRule="auto"/>
              <w:jc w:val="both"/>
            </w:pPr>
            <w:r w:rsidRPr="00A35F40">
              <w:rPr>
                <w:b/>
                <w:bCs/>
              </w:rPr>
              <w:t xml:space="preserve">Литературные сказки: </w:t>
            </w:r>
            <w:r w:rsidRPr="00A35F40">
              <w:t xml:space="preserve">Г. </w:t>
            </w:r>
            <w:proofErr w:type="spellStart"/>
            <w:r w:rsidRPr="00A35F40">
              <w:t>Галеев</w:t>
            </w:r>
            <w:proofErr w:type="spellEnd"/>
            <w:r w:rsidRPr="00A35F40">
              <w:t xml:space="preserve"> «Петух и часы», пер. Л. </w:t>
            </w:r>
            <w:proofErr w:type="spellStart"/>
            <w:r w:rsidRPr="00A35F40">
              <w:t>Файзуллиной</w:t>
            </w:r>
            <w:proofErr w:type="spellEnd"/>
            <w:r w:rsidRPr="00A35F40">
              <w:t xml:space="preserve">. </w:t>
            </w:r>
          </w:p>
          <w:p w14:paraId="76598F83" w14:textId="77777777" w:rsidR="006C076B" w:rsidRPr="00A35F40" w:rsidRDefault="006C076B" w:rsidP="00821159">
            <w:pPr>
              <w:pStyle w:val="Default"/>
              <w:spacing w:line="276" w:lineRule="auto"/>
              <w:jc w:val="both"/>
              <w:rPr>
                <w:b/>
                <w:bCs/>
                <w:i/>
                <w:iCs/>
              </w:rPr>
            </w:pPr>
            <w:r w:rsidRPr="00A35F40">
              <w:rPr>
                <w:b/>
                <w:bCs/>
              </w:rPr>
              <w:t xml:space="preserve">Для заучивания наизусть: </w:t>
            </w:r>
            <w:proofErr w:type="spellStart"/>
            <w:r w:rsidRPr="00A35F40">
              <w:t>А.Кари</w:t>
            </w:r>
            <w:proofErr w:type="spellEnd"/>
            <w:r w:rsidRPr="00A35F40">
              <w:t xml:space="preserve"> «Дедушка Мороз», пер. Е. Муравьева. </w:t>
            </w:r>
          </w:p>
        </w:tc>
      </w:tr>
      <w:tr w:rsidR="006C076B" w:rsidRPr="00A35F40" w14:paraId="46C5789C" w14:textId="77777777" w:rsidTr="00821159">
        <w:trPr>
          <w:trHeight w:val="385"/>
        </w:trPr>
        <w:tc>
          <w:tcPr>
            <w:tcW w:w="772" w:type="pct"/>
          </w:tcPr>
          <w:p w14:paraId="07859BE1" w14:textId="77777777" w:rsidR="006C076B" w:rsidRPr="00A35F40" w:rsidRDefault="006C076B" w:rsidP="00821159">
            <w:pPr>
              <w:pStyle w:val="Default"/>
              <w:spacing w:line="276" w:lineRule="auto"/>
              <w:jc w:val="both"/>
            </w:pPr>
          </w:p>
        </w:tc>
        <w:tc>
          <w:tcPr>
            <w:tcW w:w="4228" w:type="pct"/>
            <w:gridSpan w:val="2"/>
          </w:tcPr>
          <w:p w14:paraId="2BB9BD70" w14:textId="77777777" w:rsidR="006C076B" w:rsidRPr="00A35F40" w:rsidRDefault="006C076B" w:rsidP="00821159">
            <w:pPr>
              <w:pStyle w:val="Default"/>
              <w:spacing w:line="276" w:lineRule="auto"/>
              <w:jc w:val="both"/>
            </w:pPr>
            <w:r w:rsidRPr="00A35F40">
              <w:rPr>
                <w:b/>
                <w:bCs/>
                <w:i/>
                <w:iCs/>
              </w:rPr>
              <w:t>Художественно-эстетическое развитие</w:t>
            </w:r>
            <w:r w:rsidRPr="00A35F40">
              <w:rPr>
                <w:b/>
                <w:bCs/>
              </w:rPr>
              <w:t xml:space="preserve">: </w:t>
            </w:r>
          </w:p>
          <w:p w14:paraId="0FA53C18" w14:textId="77777777" w:rsidR="006C076B" w:rsidRPr="00A35F40" w:rsidRDefault="006C076B" w:rsidP="00821159">
            <w:pPr>
              <w:pStyle w:val="Default"/>
              <w:spacing w:line="276" w:lineRule="auto"/>
              <w:jc w:val="both"/>
            </w:pPr>
            <w:r w:rsidRPr="00A35F40">
              <w:rPr>
                <w:b/>
                <w:bCs/>
              </w:rPr>
              <w:t xml:space="preserve">Музыка: </w:t>
            </w:r>
          </w:p>
          <w:p w14:paraId="50FF265B" w14:textId="77777777" w:rsidR="006C076B" w:rsidRPr="00A35F40" w:rsidRDefault="006C076B" w:rsidP="00821159">
            <w:pPr>
              <w:pStyle w:val="Default"/>
              <w:spacing w:line="276" w:lineRule="auto"/>
              <w:jc w:val="both"/>
            </w:pPr>
            <w:r w:rsidRPr="00A35F40">
              <w:rPr>
                <w:b/>
                <w:bCs/>
              </w:rPr>
              <w:t xml:space="preserve">Слушание: </w:t>
            </w:r>
            <w:r w:rsidRPr="00A35F40">
              <w:t xml:space="preserve">Р. </w:t>
            </w:r>
            <w:proofErr w:type="spellStart"/>
            <w:r w:rsidRPr="00A35F40">
              <w:t>Яхина</w:t>
            </w:r>
            <w:proofErr w:type="spellEnd"/>
            <w:r w:rsidRPr="00A35F40">
              <w:t xml:space="preserve"> «</w:t>
            </w:r>
            <w:proofErr w:type="spellStart"/>
            <w:r w:rsidRPr="00A35F40">
              <w:t>Кӛз</w:t>
            </w:r>
            <w:proofErr w:type="spellEnd"/>
            <w:r w:rsidRPr="00A35F40">
              <w:t xml:space="preserve">». </w:t>
            </w:r>
          </w:p>
          <w:p w14:paraId="676F4F64" w14:textId="77777777" w:rsidR="006C076B" w:rsidRPr="00A35F40" w:rsidRDefault="006C076B" w:rsidP="00821159">
            <w:pPr>
              <w:pStyle w:val="Default"/>
              <w:spacing w:line="276" w:lineRule="auto"/>
              <w:jc w:val="both"/>
            </w:pPr>
            <w:r w:rsidRPr="00A35F40">
              <w:rPr>
                <w:b/>
                <w:bCs/>
              </w:rPr>
              <w:t xml:space="preserve">ИЗО деятельность: </w:t>
            </w:r>
          </w:p>
          <w:p w14:paraId="3445A378" w14:textId="77777777" w:rsidR="006C076B" w:rsidRPr="00A35F40" w:rsidRDefault="006C076B" w:rsidP="00821159">
            <w:pPr>
              <w:pStyle w:val="Default"/>
              <w:spacing w:line="276" w:lineRule="auto"/>
              <w:jc w:val="both"/>
            </w:pPr>
            <w:proofErr w:type="spellStart"/>
            <w:r w:rsidRPr="00A35F40">
              <w:rPr>
                <w:b/>
                <w:bCs/>
              </w:rPr>
              <w:t>Аппликация</w:t>
            </w:r>
            <w:r w:rsidRPr="00A35F40">
              <w:t>.«Украшение</w:t>
            </w:r>
            <w:proofErr w:type="spellEnd"/>
            <w:r w:rsidRPr="00A35F40">
              <w:t xml:space="preserve"> полотенца». </w:t>
            </w:r>
          </w:p>
          <w:p w14:paraId="6E9CFAE6" w14:textId="77777777" w:rsidR="006C076B" w:rsidRPr="00A35F40" w:rsidRDefault="006C076B" w:rsidP="00821159">
            <w:pPr>
              <w:pStyle w:val="Default"/>
              <w:spacing w:line="276" w:lineRule="auto"/>
              <w:jc w:val="both"/>
            </w:pPr>
            <w:r w:rsidRPr="00A35F40">
              <w:rPr>
                <w:b/>
                <w:bCs/>
              </w:rPr>
              <w:t xml:space="preserve">Рисование: </w:t>
            </w:r>
            <w:r w:rsidRPr="00A35F40">
              <w:t xml:space="preserve">«Роспись блюда». </w:t>
            </w:r>
          </w:p>
          <w:p w14:paraId="17522E43" w14:textId="77777777" w:rsidR="006C076B" w:rsidRPr="00A35F40" w:rsidRDefault="006C076B" w:rsidP="00821159">
            <w:pPr>
              <w:pStyle w:val="Default"/>
              <w:spacing w:line="276" w:lineRule="auto"/>
              <w:jc w:val="both"/>
              <w:rPr>
                <w:b/>
                <w:bCs/>
                <w:i/>
                <w:iCs/>
              </w:rPr>
            </w:pPr>
            <w:r w:rsidRPr="00A35F40">
              <w:rPr>
                <w:b/>
                <w:bCs/>
              </w:rPr>
              <w:t xml:space="preserve">Праздник: </w:t>
            </w:r>
            <w:r w:rsidRPr="00A35F40">
              <w:t xml:space="preserve">драматизация по произведениям А. Алиша (силами детей). </w:t>
            </w:r>
          </w:p>
        </w:tc>
      </w:tr>
      <w:tr w:rsidR="006C076B" w:rsidRPr="00A35F40" w14:paraId="3CE741F9" w14:textId="77777777" w:rsidTr="00821159">
        <w:trPr>
          <w:trHeight w:val="385"/>
        </w:trPr>
        <w:tc>
          <w:tcPr>
            <w:tcW w:w="5000" w:type="pct"/>
            <w:gridSpan w:val="3"/>
          </w:tcPr>
          <w:p w14:paraId="20B0E253" w14:textId="77777777" w:rsidR="006C076B" w:rsidRPr="00EC1CEF" w:rsidRDefault="006C076B" w:rsidP="00821159">
            <w:pPr>
              <w:pStyle w:val="Default"/>
              <w:spacing w:line="276" w:lineRule="auto"/>
              <w:jc w:val="both"/>
            </w:pPr>
            <w:r w:rsidRPr="00A35F40">
              <w:rPr>
                <w:b/>
                <w:bCs/>
              </w:rPr>
              <w:t xml:space="preserve">Башкортостан </w:t>
            </w:r>
          </w:p>
        </w:tc>
      </w:tr>
      <w:tr w:rsidR="006C076B" w:rsidRPr="00A35F40" w14:paraId="7FFA31B0" w14:textId="77777777" w:rsidTr="00821159">
        <w:trPr>
          <w:trHeight w:val="385"/>
        </w:trPr>
        <w:tc>
          <w:tcPr>
            <w:tcW w:w="772" w:type="pct"/>
          </w:tcPr>
          <w:p w14:paraId="0EDAD3AA" w14:textId="77777777" w:rsidR="006C076B" w:rsidRPr="00A35F40" w:rsidRDefault="006C076B" w:rsidP="00821159">
            <w:pPr>
              <w:pStyle w:val="Default"/>
              <w:spacing w:line="276" w:lineRule="auto"/>
              <w:jc w:val="both"/>
            </w:pPr>
            <w:r w:rsidRPr="00A35F40">
              <w:t>Декабрь</w:t>
            </w:r>
          </w:p>
        </w:tc>
        <w:tc>
          <w:tcPr>
            <w:tcW w:w="4228" w:type="pct"/>
            <w:gridSpan w:val="2"/>
          </w:tcPr>
          <w:p w14:paraId="7BF6CAF0" w14:textId="77777777" w:rsidR="006C076B" w:rsidRPr="00A35F40" w:rsidRDefault="006C076B" w:rsidP="00821159">
            <w:pPr>
              <w:pStyle w:val="Default"/>
              <w:spacing w:line="276" w:lineRule="auto"/>
              <w:jc w:val="both"/>
            </w:pPr>
            <w:r w:rsidRPr="00A35F40">
              <w:rPr>
                <w:b/>
                <w:bCs/>
                <w:i/>
                <w:iCs/>
              </w:rPr>
              <w:t xml:space="preserve">Физическое развитие: </w:t>
            </w:r>
          </w:p>
          <w:p w14:paraId="45D46381" w14:textId="77777777" w:rsidR="006C076B" w:rsidRPr="00A35F40" w:rsidRDefault="006C076B" w:rsidP="00821159">
            <w:pPr>
              <w:pStyle w:val="Default"/>
              <w:spacing w:line="276" w:lineRule="auto"/>
              <w:jc w:val="both"/>
              <w:rPr>
                <w:b/>
                <w:bCs/>
                <w:i/>
                <w:iCs/>
              </w:rPr>
            </w:pPr>
            <w:r w:rsidRPr="00A35F40">
              <w:rPr>
                <w:b/>
                <w:bCs/>
              </w:rPr>
              <w:t xml:space="preserve">Игры: «Липкие пеньки», «Юрта». </w:t>
            </w:r>
          </w:p>
        </w:tc>
      </w:tr>
      <w:tr w:rsidR="006C076B" w:rsidRPr="00A35F40" w14:paraId="267B7E15" w14:textId="77777777" w:rsidTr="00821159">
        <w:trPr>
          <w:trHeight w:val="385"/>
        </w:trPr>
        <w:tc>
          <w:tcPr>
            <w:tcW w:w="772" w:type="pct"/>
          </w:tcPr>
          <w:p w14:paraId="3C51275F" w14:textId="77777777" w:rsidR="006C076B" w:rsidRPr="00A35F40" w:rsidRDefault="006C076B" w:rsidP="00821159">
            <w:pPr>
              <w:pStyle w:val="Default"/>
              <w:spacing w:line="276" w:lineRule="auto"/>
              <w:jc w:val="both"/>
            </w:pPr>
          </w:p>
        </w:tc>
        <w:tc>
          <w:tcPr>
            <w:tcW w:w="4228" w:type="pct"/>
            <w:gridSpan w:val="2"/>
          </w:tcPr>
          <w:p w14:paraId="106039DC" w14:textId="77777777" w:rsidR="006C076B" w:rsidRPr="00A35F40" w:rsidRDefault="006C076B" w:rsidP="00821159">
            <w:pPr>
              <w:pStyle w:val="Default"/>
              <w:spacing w:line="276" w:lineRule="auto"/>
              <w:jc w:val="both"/>
            </w:pPr>
            <w:r w:rsidRPr="00A35F40">
              <w:rPr>
                <w:b/>
                <w:bCs/>
                <w:i/>
                <w:iCs/>
              </w:rPr>
              <w:t xml:space="preserve">Социально-коммуникативное развитие: </w:t>
            </w:r>
          </w:p>
          <w:p w14:paraId="5698784C" w14:textId="77777777" w:rsidR="006C076B" w:rsidRPr="00A35F40" w:rsidRDefault="006C076B" w:rsidP="00821159">
            <w:pPr>
              <w:pStyle w:val="Default"/>
              <w:spacing w:line="276" w:lineRule="auto"/>
              <w:jc w:val="both"/>
            </w:pPr>
            <w:r w:rsidRPr="00A35F40">
              <w:rPr>
                <w:b/>
                <w:bCs/>
              </w:rPr>
              <w:t xml:space="preserve">Беседы: </w:t>
            </w:r>
            <w:r w:rsidRPr="00A35F40">
              <w:t xml:space="preserve">«Традиции и культура башкирского народа», </w:t>
            </w:r>
          </w:p>
          <w:p w14:paraId="324BF179" w14:textId="77777777" w:rsidR="006C076B" w:rsidRPr="00A35F40" w:rsidRDefault="006C076B" w:rsidP="00821159">
            <w:pPr>
              <w:pStyle w:val="Default"/>
              <w:spacing w:line="276" w:lineRule="auto"/>
              <w:jc w:val="both"/>
              <w:rPr>
                <w:b/>
                <w:bCs/>
                <w:i/>
                <w:iCs/>
              </w:rPr>
            </w:pPr>
            <w:r w:rsidRPr="00A35F40">
              <w:t>«</w:t>
            </w:r>
            <w:proofErr w:type="spellStart"/>
            <w:r w:rsidRPr="00A35F40">
              <w:t>Достопримеча</w:t>
            </w:r>
            <w:proofErr w:type="spellEnd"/>
            <w:r w:rsidRPr="00A35F40">
              <w:t xml:space="preserve">-тельности столицы Башкортостан -Уфы», «Как рубашка в поле выросла», «Гостеприимные башкиры». </w:t>
            </w:r>
          </w:p>
        </w:tc>
      </w:tr>
      <w:tr w:rsidR="006C076B" w:rsidRPr="00A35F40" w14:paraId="0803D078" w14:textId="77777777" w:rsidTr="00821159">
        <w:trPr>
          <w:trHeight w:val="385"/>
        </w:trPr>
        <w:tc>
          <w:tcPr>
            <w:tcW w:w="772" w:type="pct"/>
          </w:tcPr>
          <w:p w14:paraId="6AA0BE46" w14:textId="77777777" w:rsidR="006C076B" w:rsidRPr="00A35F40" w:rsidRDefault="006C076B" w:rsidP="00821159">
            <w:pPr>
              <w:pStyle w:val="Default"/>
              <w:spacing w:line="276" w:lineRule="auto"/>
              <w:jc w:val="both"/>
            </w:pPr>
          </w:p>
        </w:tc>
        <w:tc>
          <w:tcPr>
            <w:tcW w:w="4228" w:type="pct"/>
            <w:gridSpan w:val="2"/>
          </w:tcPr>
          <w:p w14:paraId="33B06AAF" w14:textId="77777777" w:rsidR="006C076B" w:rsidRPr="00A35F40" w:rsidRDefault="006C076B" w:rsidP="00821159">
            <w:pPr>
              <w:pStyle w:val="Default"/>
              <w:spacing w:line="276" w:lineRule="auto"/>
              <w:jc w:val="both"/>
            </w:pPr>
            <w:r w:rsidRPr="00A35F40">
              <w:rPr>
                <w:b/>
                <w:bCs/>
                <w:i/>
                <w:iCs/>
              </w:rPr>
              <w:t>Художественно-эстетическое развитие</w:t>
            </w:r>
            <w:r w:rsidRPr="00A35F40">
              <w:rPr>
                <w:b/>
                <w:bCs/>
              </w:rPr>
              <w:t xml:space="preserve">: </w:t>
            </w:r>
          </w:p>
          <w:p w14:paraId="11F97A98" w14:textId="77777777" w:rsidR="006C076B" w:rsidRPr="00A35F40" w:rsidRDefault="006C076B" w:rsidP="00821159">
            <w:pPr>
              <w:pStyle w:val="Default"/>
              <w:spacing w:line="276" w:lineRule="auto"/>
              <w:jc w:val="both"/>
            </w:pPr>
            <w:r w:rsidRPr="00A35F40">
              <w:rPr>
                <w:b/>
                <w:bCs/>
              </w:rPr>
              <w:t xml:space="preserve">Музыка: </w:t>
            </w:r>
            <w:r w:rsidRPr="00A35F40">
              <w:t xml:space="preserve">Слушание башкирских народных мелодий. </w:t>
            </w:r>
          </w:p>
          <w:p w14:paraId="2AE0C37B" w14:textId="77777777" w:rsidR="006C076B" w:rsidRPr="00A35F40" w:rsidRDefault="006C076B" w:rsidP="00821159">
            <w:pPr>
              <w:pStyle w:val="Default"/>
              <w:spacing w:line="276" w:lineRule="auto"/>
              <w:jc w:val="both"/>
            </w:pPr>
            <w:r w:rsidRPr="00A35F40">
              <w:rPr>
                <w:b/>
                <w:bCs/>
              </w:rPr>
              <w:t>Знакомство с башкирским музыкальным инструментом</w:t>
            </w:r>
            <w:r w:rsidRPr="00A35F40">
              <w:t xml:space="preserve">: «Курай». </w:t>
            </w:r>
          </w:p>
          <w:p w14:paraId="0BB80A3F" w14:textId="77777777" w:rsidR="006C076B" w:rsidRPr="00A35F40" w:rsidRDefault="006C076B" w:rsidP="00821159">
            <w:pPr>
              <w:pStyle w:val="Default"/>
              <w:spacing w:line="276" w:lineRule="auto"/>
              <w:jc w:val="both"/>
            </w:pPr>
            <w:r w:rsidRPr="00A35F40">
              <w:rPr>
                <w:b/>
                <w:bCs/>
              </w:rPr>
              <w:t xml:space="preserve">Пение </w:t>
            </w:r>
            <w:r w:rsidRPr="00A35F40">
              <w:t xml:space="preserve">«Кыш бабай». </w:t>
            </w:r>
          </w:p>
          <w:p w14:paraId="2E6DCE15" w14:textId="77777777" w:rsidR="006C076B" w:rsidRPr="00A35F40" w:rsidRDefault="006C076B" w:rsidP="00821159">
            <w:pPr>
              <w:pStyle w:val="Default"/>
              <w:spacing w:line="276" w:lineRule="auto"/>
              <w:jc w:val="both"/>
            </w:pPr>
            <w:r w:rsidRPr="00A35F40">
              <w:rPr>
                <w:b/>
                <w:bCs/>
              </w:rPr>
              <w:t xml:space="preserve">ИЗО деятельность: </w:t>
            </w:r>
          </w:p>
          <w:p w14:paraId="4587C223" w14:textId="77777777" w:rsidR="006C076B" w:rsidRPr="00A35F40" w:rsidRDefault="006C076B" w:rsidP="00821159">
            <w:pPr>
              <w:pStyle w:val="Default"/>
              <w:spacing w:line="276" w:lineRule="auto"/>
              <w:jc w:val="both"/>
            </w:pPr>
            <w:r w:rsidRPr="00A35F40">
              <w:rPr>
                <w:b/>
                <w:bCs/>
              </w:rPr>
              <w:t xml:space="preserve">Лепка. </w:t>
            </w:r>
            <w:r w:rsidRPr="00A35F40">
              <w:t xml:space="preserve">«Путешествие в сказку» (герой башкирских сказок). </w:t>
            </w:r>
          </w:p>
          <w:p w14:paraId="042F8FA3" w14:textId="77777777" w:rsidR="006C076B" w:rsidRPr="00A35F40" w:rsidRDefault="006C076B" w:rsidP="00821159">
            <w:pPr>
              <w:pStyle w:val="Default"/>
              <w:spacing w:line="276" w:lineRule="auto"/>
              <w:jc w:val="both"/>
            </w:pPr>
            <w:r w:rsidRPr="00A35F40">
              <w:rPr>
                <w:b/>
                <w:bCs/>
              </w:rPr>
              <w:lastRenderedPageBreak/>
              <w:t xml:space="preserve">Аппликация: </w:t>
            </w:r>
            <w:r w:rsidRPr="00A35F40">
              <w:t xml:space="preserve">«Украшение башкирской национальной одежды». </w:t>
            </w:r>
          </w:p>
          <w:p w14:paraId="2FA6084E" w14:textId="77777777" w:rsidR="006C076B" w:rsidRPr="00A35F40" w:rsidRDefault="006C076B" w:rsidP="00821159">
            <w:pPr>
              <w:pStyle w:val="Default"/>
              <w:spacing w:line="276" w:lineRule="auto"/>
              <w:jc w:val="both"/>
            </w:pPr>
            <w:r w:rsidRPr="00A35F40">
              <w:rPr>
                <w:b/>
                <w:bCs/>
              </w:rPr>
              <w:t xml:space="preserve">Рисование: </w:t>
            </w:r>
            <w:r w:rsidRPr="00A35F40">
              <w:t xml:space="preserve">«Башкирский ковер». </w:t>
            </w:r>
          </w:p>
          <w:p w14:paraId="0F9952A2" w14:textId="77777777" w:rsidR="006C076B" w:rsidRPr="00A35F40" w:rsidRDefault="006C076B" w:rsidP="00821159">
            <w:pPr>
              <w:pStyle w:val="Default"/>
              <w:spacing w:line="276" w:lineRule="auto"/>
              <w:jc w:val="both"/>
              <w:rPr>
                <w:b/>
                <w:bCs/>
                <w:i/>
                <w:iCs/>
              </w:rPr>
            </w:pPr>
            <w:r w:rsidRPr="00A35F40">
              <w:rPr>
                <w:b/>
                <w:bCs/>
              </w:rPr>
              <w:t xml:space="preserve">Праздник: </w:t>
            </w:r>
            <w:r w:rsidRPr="00A35F40">
              <w:t>«</w:t>
            </w:r>
            <w:proofErr w:type="spellStart"/>
            <w:r w:rsidRPr="00A35F40">
              <w:t>Яңа</w:t>
            </w:r>
            <w:proofErr w:type="spellEnd"/>
            <w:r w:rsidRPr="00A35F40">
              <w:t xml:space="preserve"> ел». </w:t>
            </w:r>
          </w:p>
        </w:tc>
      </w:tr>
      <w:tr w:rsidR="006C076B" w:rsidRPr="00A35F40" w14:paraId="75ADAD0D" w14:textId="77777777" w:rsidTr="00821159">
        <w:trPr>
          <w:trHeight w:val="385"/>
        </w:trPr>
        <w:tc>
          <w:tcPr>
            <w:tcW w:w="5000" w:type="pct"/>
            <w:gridSpan w:val="3"/>
          </w:tcPr>
          <w:tbl>
            <w:tblPr>
              <w:tblW w:w="0" w:type="auto"/>
              <w:tblBorders>
                <w:top w:val="nil"/>
                <w:left w:val="nil"/>
                <w:bottom w:val="nil"/>
                <w:right w:val="nil"/>
              </w:tblBorders>
              <w:tblLook w:val="0000" w:firstRow="0" w:lastRow="0" w:firstColumn="0" w:lastColumn="0" w:noHBand="0" w:noVBand="0"/>
            </w:tblPr>
            <w:tblGrid>
              <w:gridCol w:w="4898"/>
            </w:tblGrid>
            <w:tr w:rsidR="006C076B" w:rsidRPr="00A35F40" w14:paraId="4FF6B91D" w14:textId="77777777" w:rsidTr="00821159">
              <w:trPr>
                <w:trHeight w:val="107"/>
              </w:trPr>
              <w:tc>
                <w:tcPr>
                  <w:tcW w:w="4898" w:type="dxa"/>
                </w:tcPr>
                <w:p w14:paraId="1561473D" w14:textId="77777777" w:rsidR="006C076B" w:rsidRPr="00A35F40" w:rsidRDefault="006C076B" w:rsidP="00821159">
                  <w:pPr>
                    <w:pStyle w:val="Default"/>
                    <w:spacing w:line="276" w:lineRule="auto"/>
                    <w:jc w:val="both"/>
                  </w:pPr>
                  <w:r w:rsidRPr="00A35F40">
                    <w:rPr>
                      <w:b/>
                      <w:bCs/>
                    </w:rPr>
                    <w:lastRenderedPageBreak/>
                    <w:t>Россия</w:t>
                  </w:r>
                </w:p>
              </w:tc>
            </w:tr>
          </w:tbl>
          <w:p w14:paraId="47287217" w14:textId="77777777" w:rsidR="006C076B" w:rsidRPr="00A35F40" w:rsidRDefault="006C076B" w:rsidP="00821159">
            <w:pPr>
              <w:pStyle w:val="Default"/>
              <w:spacing w:line="276" w:lineRule="auto"/>
              <w:jc w:val="both"/>
              <w:rPr>
                <w:b/>
                <w:bCs/>
                <w:i/>
                <w:iCs/>
              </w:rPr>
            </w:pPr>
          </w:p>
        </w:tc>
      </w:tr>
      <w:tr w:rsidR="006C076B" w:rsidRPr="00A35F40" w14:paraId="7E0D887F" w14:textId="77777777" w:rsidTr="00821159">
        <w:trPr>
          <w:trHeight w:val="385"/>
        </w:trPr>
        <w:tc>
          <w:tcPr>
            <w:tcW w:w="772" w:type="pct"/>
            <w:vMerge w:val="restart"/>
          </w:tcPr>
          <w:p w14:paraId="22D4BD9E" w14:textId="77777777" w:rsidR="006C076B" w:rsidRPr="00A35F40" w:rsidRDefault="006C076B" w:rsidP="00821159">
            <w:pPr>
              <w:pStyle w:val="Default"/>
              <w:spacing w:line="276" w:lineRule="auto"/>
              <w:jc w:val="both"/>
            </w:pPr>
            <w:r w:rsidRPr="00A35F40">
              <w:t>Январь</w:t>
            </w:r>
          </w:p>
        </w:tc>
        <w:tc>
          <w:tcPr>
            <w:tcW w:w="4228" w:type="pct"/>
            <w:gridSpan w:val="2"/>
          </w:tcPr>
          <w:p w14:paraId="567B0D78" w14:textId="77777777" w:rsidR="006C076B" w:rsidRPr="00A35F40" w:rsidRDefault="006C076B" w:rsidP="00821159">
            <w:pPr>
              <w:pStyle w:val="Default"/>
              <w:spacing w:line="276" w:lineRule="auto"/>
              <w:jc w:val="both"/>
            </w:pPr>
            <w:r w:rsidRPr="00A35F40">
              <w:rPr>
                <w:b/>
                <w:bCs/>
                <w:i/>
                <w:iCs/>
              </w:rPr>
              <w:t xml:space="preserve">Физическое развитие: </w:t>
            </w:r>
          </w:p>
          <w:p w14:paraId="49C0A1D7" w14:textId="77777777" w:rsidR="006C076B" w:rsidRPr="00A35F40" w:rsidRDefault="006C076B" w:rsidP="00821159">
            <w:pPr>
              <w:pStyle w:val="Default"/>
              <w:spacing w:line="276" w:lineRule="auto"/>
              <w:jc w:val="both"/>
              <w:rPr>
                <w:b/>
                <w:bCs/>
                <w:i/>
                <w:iCs/>
              </w:rPr>
            </w:pPr>
            <w:r w:rsidRPr="00A35F40">
              <w:rPr>
                <w:b/>
                <w:bCs/>
              </w:rPr>
              <w:t xml:space="preserve">Игры: </w:t>
            </w:r>
            <w:r w:rsidRPr="00A35F40">
              <w:t xml:space="preserve">«Гуси-лебеди», «Мышеловка», «Мы веселые ребята», «Гори, гори ясно!», «Как у дядьки Трифона», «Золотые ворота», «По малину». </w:t>
            </w:r>
          </w:p>
        </w:tc>
      </w:tr>
      <w:tr w:rsidR="006C076B" w:rsidRPr="00A35F40" w14:paraId="420EF077" w14:textId="77777777" w:rsidTr="00821159">
        <w:trPr>
          <w:trHeight w:val="385"/>
        </w:trPr>
        <w:tc>
          <w:tcPr>
            <w:tcW w:w="772" w:type="pct"/>
            <w:vMerge/>
          </w:tcPr>
          <w:p w14:paraId="683A76B5" w14:textId="77777777" w:rsidR="006C076B" w:rsidRPr="00A35F40" w:rsidRDefault="006C076B" w:rsidP="00821159">
            <w:pPr>
              <w:pStyle w:val="Default"/>
              <w:spacing w:line="276" w:lineRule="auto"/>
              <w:jc w:val="both"/>
            </w:pPr>
          </w:p>
        </w:tc>
        <w:tc>
          <w:tcPr>
            <w:tcW w:w="4228" w:type="pct"/>
            <w:gridSpan w:val="2"/>
          </w:tcPr>
          <w:p w14:paraId="25E8E049" w14:textId="77777777" w:rsidR="006C076B" w:rsidRPr="00A35F40" w:rsidRDefault="006C076B" w:rsidP="00821159">
            <w:pPr>
              <w:pStyle w:val="Default"/>
              <w:spacing w:line="276" w:lineRule="auto"/>
              <w:jc w:val="both"/>
            </w:pPr>
            <w:r w:rsidRPr="00A35F40">
              <w:rPr>
                <w:b/>
                <w:bCs/>
                <w:i/>
                <w:iCs/>
              </w:rPr>
              <w:t>Социально-коммуникативное развитие</w:t>
            </w:r>
            <w:r w:rsidRPr="00A35F40">
              <w:rPr>
                <w:i/>
                <w:iCs/>
              </w:rPr>
              <w:t xml:space="preserve">: </w:t>
            </w:r>
          </w:p>
          <w:p w14:paraId="71F124E3" w14:textId="77777777" w:rsidR="006C076B" w:rsidRPr="00A35F40" w:rsidRDefault="006C076B" w:rsidP="00821159">
            <w:pPr>
              <w:pStyle w:val="Default"/>
              <w:spacing w:line="276" w:lineRule="auto"/>
              <w:jc w:val="both"/>
            </w:pPr>
            <w:r w:rsidRPr="00A35F40">
              <w:rPr>
                <w:b/>
                <w:bCs/>
              </w:rPr>
              <w:t xml:space="preserve">Беседы: </w:t>
            </w:r>
            <w:r w:rsidRPr="00A35F40">
              <w:t xml:space="preserve">«Традиции и культура русского народа», «Сия прялка изрядна – хозяюшка </w:t>
            </w:r>
            <w:proofErr w:type="spellStart"/>
            <w:r w:rsidRPr="00A35F40">
              <w:t>обрядна</w:t>
            </w:r>
            <w:proofErr w:type="spellEnd"/>
            <w:r w:rsidRPr="00A35F40">
              <w:t xml:space="preserve">», «Русские народные промыслы». </w:t>
            </w:r>
          </w:p>
          <w:p w14:paraId="4B210689" w14:textId="77777777" w:rsidR="006C076B" w:rsidRPr="00A35F40" w:rsidRDefault="006C076B" w:rsidP="00821159">
            <w:pPr>
              <w:pStyle w:val="Default"/>
              <w:spacing w:line="276" w:lineRule="auto"/>
              <w:jc w:val="both"/>
            </w:pPr>
            <w:r w:rsidRPr="00A35F40">
              <w:rPr>
                <w:b/>
                <w:bCs/>
              </w:rPr>
              <w:t>Дидактические игры</w:t>
            </w:r>
            <w:r w:rsidRPr="00A35F40">
              <w:t xml:space="preserve">: «Русский наряд для куклы», «Сложи узор», «Дымковское лото», «Русское лото». </w:t>
            </w:r>
          </w:p>
          <w:p w14:paraId="4D04892A" w14:textId="77777777" w:rsidR="006C076B" w:rsidRPr="00A35F40" w:rsidRDefault="006C076B" w:rsidP="00821159">
            <w:pPr>
              <w:pStyle w:val="Default"/>
              <w:spacing w:line="276" w:lineRule="auto"/>
              <w:jc w:val="both"/>
              <w:rPr>
                <w:b/>
                <w:bCs/>
                <w:i/>
                <w:iCs/>
              </w:rPr>
            </w:pPr>
            <w:r w:rsidRPr="00A35F40">
              <w:rPr>
                <w:b/>
                <w:bCs/>
              </w:rPr>
              <w:t xml:space="preserve">Словесно-дидактические игры: </w:t>
            </w:r>
            <w:r w:rsidRPr="00A35F40">
              <w:t xml:space="preserve">«Летает, не летает», «Кто любит?», ―Закончи пословицу». </w:t>
            </w:r>
          </w:p>
        </w:tc>
      </w:tr>
      <w:tr w:rsidR="006C076B" w:rsidRPr="00A35F40" w14:paraId="69B8FE8C" w14:textId="77777777" w:rsidTr="00821159">
        <w:trPr>
          <w:trHeight w:val="385"/>
        </w:trPr>
        <w:tc>
          <w:tcPr>
            <w:tcW w:w="772" w:type="pct"/>
            <w:vMerge/>
          </w:tcPr>
          <w:p w14:paraId="522BE7C3" w14:textId="77777777" w:rsidR="006C076B" w:rsidRPr="00A35F40" w:rsidRDefault="006C076B" w:rsidP="00821159">
            <w:pPr>
              <w:pStyle w:val="Default"/>
              <w:spacing w:line="276" w:lineRule="auto"/>
              <w:jc w:val="both"/>
            </w:pPr>
          </w:p>
        </w:tc>
        <w:tc>
          <w:tcPr>
            <w:tcW w:w="4228" w:type="pct"/>
            <w:gridSpan w:val="2"/>
          </w:tcPr>
          <w:p w14:paraId="7966F835" w14:textId="77777777" w:rsidR="006C076B" w:rsidRPr="00A35F40" w:rsidRDefault="006C076B" w:rsidP="00821159">
            <w:pPr>
              <w:pStyle w:val="Default"/>
              <w:spacing w:line="276" w:lineRule="auto"/>
              <w:jc w:val="both"/>
            </w:pPr>
            <w:r w:rsidRPr="00A35F40">
              <w:rPr>
                <w:b/>
                <w:bCs/>
                <w:i/>
                <w:iCs/>
              </w:rPr>
              <w:t xml:space="preserve">Познавательное и речевое развитие: </w:t>
            </w:r>
          </w:p>
          <w:p w14:paraId="7E4CF752" w14:textId="77777777" w:rsidR="006C076B" w:rsidRPr="00A35F40" w:rsidRDefault="006C076B" w:rsidP="00821159">
            <w:pPr>
              <w:pStyle w:val="Default"/>
              <w:spacing w:line="276" w:lineRule="auto"/>
              <w:jc w:val="both"/>
              <w:rPr>
                <w:b/>
                <w:bCs/>
                <w:i/>
                <w:iCs/>
              </w:rPr>
            </w:pPr>
            <w:r w:rsidRPr="00A35F40">
              <w:rPr>
                <w:b/>
                <w:bCs/>
              </w:rPr>
              <w:t xml:space="preserve">Сказки: </w:t>
            </w:r>
            <w:r w:rsidRPr="00A35F40">
              <w:t>«Лиса и кувшин», «Крылатый, мохнатый да масляный», «Сивка- Бурка», «Царевна- лягушка», «</w:t>
            </w:r>
            <w:proofErr w:type="spellStart"/>
            <w:r w:rsidRPr="00A35F40">
              <w:t>Хаврошечка</w:t>
            </w:r>
            <w:proofErr w:type="spellEnd"/>
            <w:r w:rsidRPr="00A35F40">
              <w:t xml:space="preserve">». </w:t>
            </w:r>
          </w:p>
        </w:tc>
      </w:tr>
      <w:tr w:rsidR="006C076B" w:rsidRPr="00A35F40" w14:paraId="31259982" w14:textId="77777777" w:rsidTr="00821159">
        <w:trPr>
          <w:trHeight w:val="385"/>
        </w:trPr>
        <w:tc>
          <w:tcPr>
            <w:tcW w:w="772" w:type="pct"/>
            <w:vMerge/>
          </w:tcPr>
          <w:p w14:paraId="790A2124" w14:textId="77777777" w:rsidR="006C076B" w:rsidRPr="00A35F40" w:rsidRDefault="006C076B" w:rsidP="00821159">
            <w:pPr>
              <w:pStyle w:val="Default"/>
              <w:spacing w:line="276" w:lineRule="auto"/>
              <w:jc w:val="both"/>
            </w:pPr>
          </w:p>
        </w:tc>
        <w:tc>
          <w:tcPr>
            <w:tcW w:w="4228" w:type="pct"/>
            <w:gridSpan w:val="2"/>
          </w:tcPr>
          <w:p w14:paraId="14A64B95" w14:textId="77777777" w:rsidR="006C076B" w:rsidRPr="00A35F40" w:rsidRDefault="006C076B" w:rsidP="00821159">
            <w:pPr>
              <w:pStyle w:val="Default"/>
              <w:spacing w:line="276" w:lineRule="auto"/>
              <w:jc w:val="both"/>
            </w:pPr>
            <w:r w:rsidRPr="00A35F40">
              <w:rPr>
                <w:b/>
                <w:bCs/>
                <w:i/>
                <w:iCs/>
              </w:rPr>
              <w:t>Художественно-эстетическое развитие</w:t>
            </w:r>
            <w:r w:rsidRPr="00A35F40">
              <w:rPr>
                <w:b/>
                <w:bCs/>
              </w:rPr>
              <w:t xml:space="preserve">: </w:t>
            </w:r>
          </w:p>
          <w:p w14:paraId="4AAE3D03" w14:textId="77777777" w:rsidR="006C076B" w:rsidRPr="00A35F40" w:rsidRDefault="006C076B" w:rsidP="00821159">
            <w:pPr>
              <w:pStyle w:val="Default"/>
              <w:spacing w:line="276" w:lineRule="auto"/>
              <w:jc w:val="both"/>
            </w:pPr>
            <w:r w:rsidRPr="00A35F40">
              <w:rPr>
                <w:b/>
                <w:bCs/>
              </w:rPr>
              <w:t xml:space="preserve">Музыка: </w:t>
            </w:r>
            <w:r w:rsidRPr="00A35F40">
              <w:t xml:space="preserve">Заучивание колыбельных песен. Пение русских народных песен: «Как у наших у ворот», «А я по лугу», «Ты скажи, скажи, воробышек», «Ворон»,» «Андрей- воробей». </w:t>
            </w:r>
          </w:p>
          <w:p w14:paraId="19678A89" w14:textId="77777777" w:rsidR="006C076B" w:rsidRPr="00A35F40" w:rsidRDefault="006C076B" w:rsidP="00821159">
            <w:pPr>
              <w:pStyle w:val="Default"/>
              <w:spacing w:line="276" w:lineRule="auto"/>
              <w:jc w:val="both"/>
            </w:pPr>
            <w:r w:rsidRPr="00A35F40">
              <w:t xml:space="preserve">Слушание гимна России. </w:t>
            </w:r>
          </w:p>
          <w:p w14:paraId="343A7992" w14:textId="77777777" w:rsidR="006C076B" w:rsidRPr="00A35F40" w:rsidRDefault="006C076B" w:rsidP="00821159">
            <w:pPr>
              <w:pStyle w:val="Default"/>
              <w:spacing w:line="276" w:lineRule="auto"/>
              <w:jc w:val="both"/>
            </w:pPr>
            <w:r w:rsidRPr="00A35F40">
              <w:t xml:space="preserve">Знакомство с музыкальным инструментом «Трещотка». Игра на них. </w:t>
            </w:r>
          </w:p>
          <w:p w14:paraId="42569AAC" w14:textId="77777777" w:rsidR="006C076B" w:rsidRPr="00A35F40" w:rsidRDefault="006C076B" w:rsidP="00821159">
            <w:pPr>
              <w:pStyle w:val="Default"/>
              <w:spacing w:line="276" w:lineRule="auto"/>
              <w:jc w:val="both"/>
            </w:pPr>
            <w:r w:rsidRPr="00A35F40">
              <w:rPr>
                <w:b/>
                <w:bCs/>
              </w:rPr>
              <w:t xml:space="preserve">ИЗО деятельность: </w:t>
            </w:r>
          </w:p>
          <w:p w14:paraId="0F78A103" w14:textId="77777777" w:rsidR="006C076B" w:rsidRPr="00A35F40" w:rsidRDefault="006C076B" w:rsidP="00821159">
            <w:pPr>
              <w:pStyle w:val="Default"/>
              <w:spacing w:line="276" w:lineRule="auto"/>
              <w:jc w:val="both"/>
            </w:pPr>
            <w:r w:rsidRPr="00A35F40">
              <w:rPr>
                <w:b/>
                <w:bCs/>
              </w:rPr>
              <w:t xml:space="preserve">Рисование. </w:t>
            </w:r>
            <w:r w:rsidRPr="00A35F40">
              <w:t xml:space="preserve">«Косынка для куклы» (дымковская роспись), «Узор на полосе» (городецкая роспись), «Голубое чудо гжели». </w:t>
            </w:r>
          </w:p>
          <w:p w14:paraId="21C5B27A" w14:textId="77777777" w:rsidR="006C076B" w:rsidRPr="00A35F40" w:rsidRDefault="006C076B" w:rsidP="00821159">
            <w:pPr>
              <w:pStyle w:val="Default"/>
              <w:spacing w:line="276" w:lineRule="auto"/>
              <w:jc w:val="both"/>
            </w:pPr>
            <w:r w:rsidRPr="00A35F40">
              <w:rPr>
                <w:b/>
                <w:bCs/>
              </w:rPr>
              <w:t xml:space="preserve">Аппликация. </w:t>
            </w:r>
            <w:r w:rsidRPr="00A35F40">
              <w:t xml:space="preserve">«Украшение кокошника для русской красавицы». </w:t>
            </w:r>
          </w:p>
          <w:p w14:paraId="385CC99D" w14:textId="77777777" w:rsidR="006C076B" w:rsidRPr="00A35F40" w:rsidRDefault="006C076B" w:rsidP="00821159">
            <w:pPr>
              <w:pStyle w:val="Default"/>
              <w:spacing w:line="276" w:lineRule="auto"/>
              <w:jc w:val="both"/>
            </w:pPr>
            <w:r w:rsidRPr="00A35F40">
              <w:rPr>
                <w:b/>
                <w:bCs/>
              </w:rPr>
              <w:t xml:space="preserve">Лепка. </w:t>
            </w:r>
            <w:r w:rsidRPr="00A35F40">
              <w:t xml:space="preserve">«Сказочная птица» (дымковская игрушка). </w:t>
            </w:r>
          </w:p>
          <w:p w14:paraId="5AAF56F6" w14:textId="77777777" w:rsidR="006C076B" w:rsidRPr="00A35F40" w:rsidRDefault="006C076B" w:rsidP="00821159">
            <w:pPr>
              <w:pStyle w:val="Default"/>
              <w:spacing w:line="276" w:lineRule="auto"/>
              <w:jc w:val="both"/>
            </w:pPr>
            <w:r w:rsidRPr="00A35F40">
              <w:rPr>
                <w:b/>
                <w:bCs/>
              </w:rPr>
              <w:t xml:space="preserve">Праздник. </w:t>
            </w:r>
            <w:r w:rsidRPr="00A35F40">
              <w:t xml:space="preserve">«Деревенская ярмарка». </w:t>
            </w:r>
          </w:p>
          <w:p w14:paraId="13A80DC9" w14:textId="77777777" w:rsidR="006C076B" w:rsidRPr="00A35F40" w:rsidRDefault="006C076B" w:rsidP="00821159">
            <w:pPr>
              <w:pStyle w:val="Default"/>
              <w:spacing w:line="276" w:lineRule="auto"/>
              <w:jc w:val="both"/>
              <w:rPr>
                <w:b/>
                <w:bCs/>
                <w:i/>
                <w:iCs/>
              </w:rPr>
            </w:pPr>
            <w:r w:rsidRPr="00A35F40">
              <w:rPr>
                <w:b/>
                <w:bCs/>
              </w:rPr>
              <w:t xml:space="preserve">Развлечение. </w:t>
            </w:r>
            <w:r w:rsidRPr="00A35F40">
              <w:t xml:space="preserve">«Встреча со сказкой» (инсценировка детей). </w:t>
            </w:r>
          </w:p>
        </w:tc>
      </w:tr>
      <w:tr w:rsidR="006C076B" w:rsidRPr="00A35F40" w14:paraId="407C3025" w14:textId="77777777" w:rsidTr="00821159">
        <w:trPr>
          <w:trHeight w:val="385"/>
        </w:trPr>
        <w:tc>
          <w:tcPr>
            <w:tcW w:w="5000" w:type="pct"/>
            <w:gridSpan w:val="3"/>
          </w:tcPr>
          <w:p w14:paraId="0A7EE0A1" w14:textId="77777777" w:rsidR="006C076B" w:rsidRPr="00A35F40" w:rsidRDefault="006C076B" w:rsidP="00821159">
            <w:pPr>
              <w:pStyle w:val="Default"/>
              <w:spacing w:line="276" w:lineRule="auto"/>
              <w:jc w:val="both"/>
              <w:rPr>
                <w:b/>
                <w:bCs/>
                <w:i/>
                <w:iCs/>
              </w:rPr>
            </w:pPr>
            <w:r w:rsidRPr="00A35F40">
              <w:rPr>
                <w:b/>
                <w:bCs/>
                <w:i/>
                <w:iCs/>
              </w:rPr>
              <w:t>Татарстан</w:t>
            </w:r>
          </w:p>
        </w:tc>
      </w:tr>
      <w:tr w:rsidR="006C076B" w:rsidRPr="00A35F40" w14:paraId="0EFDF447" w14:textId="77777777" w:rsidTr="00821159">
        <w:trPr>
          <w:trHeight w:val="385"/>
        </w:trPr>
        <w:tc>
          <w:tcPr>
            <w:tcW w:w="772" w:type="pct"/>
            <w:vMerge w:val="restart"/>
          </w:tcPr>
          <w:p w14:paraId="774FC2FF" w14:textId="77777777" w:rsidR="006C076B" w:rsidRPr="00A35F40" w:rsidRDefault="006C076B" w:rsidP="00821159">
            <w:pPr>
              <w:pStyle w:val="Default"/>
              <w:spacing w:line="276" w:lineRule="auto"/>
              <w:jc w:val="both"/>
            </w:pPr>
            <w:r w:rsidRPr="00A35F40">
              <w:t>Февраль</w:t>
            </w:r>
          </w:p>
        </w:tc>
        <w:tc>
          <w:tcPr>
            <w:tcW w:w="4228" w:type="pct"/>
            <w:gridSpan w:val="2"/>
          </w:tcPr>
          <w:p w14:paraId="49F89C62" w14:textId="77777777" w:rsidR="006C076B" w:rsidRPr="00A35F40" w:rsidRDefault="006C076B" w:rsidP="00821159">
            <w:pPr>
              <w:pStyle w:val="Default"/>
              <w:spacing w:line="276" w:lineRule="auto"/>
              <w:jc w:val="both"/>
            </w:pPr>
            <w:r w:rsidRPr="00A35F40">
              <w:rPr>
                <w:b/>
                <w:bCs/>
                <w:i/>
                <w:iCs/>
              </w:rPr>
              <w:t xml:space="preserve">Физическое развитие: </w:t>
            </w:r>
          </w:p>
          <w:p w14:paraId="61943D3B" w14:textId="77777777" w:rsidR="006C076B" w:rsidRPr="00A35F40" w:rsidRDefault="006C076B" w:rsidP="00821159">
            <w:pPr>
              <w:pStyle w:val="Default"/>
              <w:spacing w:line="276" w:lineRule="auto"/>
              <w:jc w:val="both"/>
              <w:rPr>
                <w:b/>
                <w:bCs/>
                <w:i/>
                <w:iCs/>
              </w:rPr>
            </w:pPr>
            <w:r w:rsidRPr="00A35F40">
              <w:rPr>
                <w:b/>
                <w:bCs/>
              </w:rPr>
              <w:t xml:space="preserve">Игры: «Серый волк», </w:t>
            </w:r>
            <w:r w:rsidRPr="00A35F40">
              <w:t>«Жмурки», «</w:t>
            </w:r>
            <w:proofErr w:type="spellStart"/>
            <w:r w:rsidRPr="00A35F40">
              <w:t>Тимербай</w:t>
            </w:r>
            <w:proofErr w:type="spellEnd"/>
            <w:r w:rsidRPr="00A35F40">
              <w:t xml:space="preserve">», «Чума </w:t>
            </w:r>
            <w:proofErr w:type="spellStart"/>
            <w:r w:rsidRPr="00A35F40">
              <w:t>үрдәк</w:t>
            </w:r>
            <w:proofErr w:type="spellEnd"/>
            <w:r w:rsidRPr="00A35F40">
              <w:t xml:space="preserve">, чума </w:t>
            </w:r>
            <w:proofErr w:type="spellStart"/>
            <w:r w:rsidRPr="00A35F40">
              <w:t>каз</w:t>
            </w:r>
            <w:proofErr w:type="spellEnd"/>
            <w:r w:rsidRPr="00A35F40">
              <w:t xml:space="preserve">». </w:t>
            </w:r>
          </w:p>
        </w:tc>
      </w:tr>
      <w:tr w:rsidR="006C076B" w:rsidRPr="00A35F40" w14:paraId="782998E2" w14:textId="77777777" w:rsidTr="00821159">
        <w:trPr>
          <w:trHeight w:val="385"/>
        </w:trPr>
        <w:tc>
          <w:tcPr>
            <w:tcW w:w="772" w:type="pct"/>
            <w:vMerge/>
          </w:tcPr>
          <w:p w14:paraId="3F90F43A" w14:textId="77777777" w:rsidR="006C076B" w:rsidRPr="00A35F40" w:rsidRDefault="006C076B" w:rsidP="00821159">
            <w:pPr>
              <w:pStyle w:val="Default"/>
              <w:spacing w:line="276" w:lineRule="auto"/>
              <w:jc w:val="both"/>
            </w:pPr>
          </w:p>
        </w:tc>
        <w:tc>
          <w:tcPr>
            <w:tcW w:w="4228" w:type="pct"/>
            <w:gridSpan w:val="2"/>
          </w:tcPr>
          <w:p w14:paraId="36F623E5" w14:textId="77777777" w:rsidR="006C076B" w:rsidRPr="00A35F40" w:rsidRDefault="006C076B" w:rsidP="00821159">
            <w:pPr>
              <w:pStyle w:val="Default"/>
              <w:spacing w:line="276" w:lineRule="auto"/>
              <w:jc w:val="both"/>
            </w:pPr>
            <w:r w:rsidRPr="00A35F40">
              <w:rPr>
                <w:b/>
                <w:bCs/>
                <w:i/>
                <w:iCs/>
              </w:rPr>
              <w:t>Социально-коммуникативное развитие</w:t>
            </w:r>
            <w:r w:rsidRPr="00A35F40">
              <w:rPr>
                <w:i/>
                <w:iCs/>
              </w:rPr>
              <w:t xml:space="preserve">: </w:t>
            </w:r>
          </w:p>
          <w:p w14:paraId="1BCBE554" w14:textId="77777777" w:rsidR="006C076B" w:rsidRPr="00A35F40" w:rsidRDefault="006C076B" w:rsidP="00821159">
            <w:pPr>
              <w:pStyle w:val="Default"/>
              <w:spacing w:line="276" w:lineRule="auto"/>
              <w:jc w:val="both"/>
              <w:rPr>
                <w:b/>
                <w:bCs/>
                <w:i/>
                <w:iCs/>
              </w:rPr>
            </w:pPr>
            <w:r w:rsidRPr="00A35F40">
              <w:rPr>
                <w:b/>
                <w:bCs/>
              </w:rPr>
              <w:t xml:space="preserve">Беседы: </w:t>
            </w:r>
            <w:r w:rsidRPr="00A35F40">
              <w:t xml:space="preserve">«О названиях улиц на которых живут дети », «Двор, о котором мечтаю во сне», «Они защищали наше Отечество». </w:t>
            </w:r>
          </w:p>
        </w:tc>
      </w:tr>
      <w:tr w:rsidR="006C076B" w:rsidRPr="00A35F40" w14:paraId="10D8B9C0" w14:textId="77777777" w:rsidTr="00821159">
        <w:trPr>
          <w:trHeight w:val="385"/>
        </w:trPr>
        <w:tc>
          <w:tcPr>
            <w:tcW w:w="772" w:type="pct"/>
            <w:vMerge/>
          </w:tcPr>
          <w:p w14:paraId="6EDB2057" w14:textId="77777777" w:rsidR="006C076B" w:rsidRPr="00A35F40" w:rsidRDefault="006C076B" w:rsidP="00821159">
            <w:pPr>
              <w:pStyle w:val="Default"/>
              <w:spacing w:line="276" w:lineRule="auto"/>
              <w:jc w:val="both"/>
            </w:pPr>
          </w:p>
        </w:tc>
        <w:tc>
          <w:tcPr>
            <w:tcW w:w="4228" w:type="pct"/>
            <w:gridSpan w:val="2"/>
          </w:tcPr>
          <w:p w14:paraId="6774AEC0" w14:textId="77777777" w:rsidR="006C076B" w:rsidRPr="00A35F40" w:rsidRDefault="006C076B" w:rsidP="00821159">
            <w:pPr>
              <w:pStyle w:val="Default"/>
              <w:spacing w:line="276" w:lineRule="auto"/>
              <w:jc w:val="both"/>
            </w:pPr>
            <w:r w:rsidRPr="00A35F40">
              <w:rPr>
                <w:b/>
                <w:bCs/>
                <w:i/>
                <w:iCs/>
              </w:rPr>
              <w:t xml:space="preserve">Познавательное и речевое развитие: </w:t>
            </w:r>
          </w:p>
          <w:p w14:paraId="0260F36A" w14:textId="77777777" w:rsidR="006C076B" w:rsidRPr="00A35F40" w:rsidRDefault="006C076B" w:rsidP="00821159">
            <w:pPr>
              <w:pStyle w:val="Default"/>
              <w:spacing w:line="276" w:lineRule="auto"/>
              <w:jc w:val="both"/>
            </w:pPr>
            <w:r w:rsidRPr="00A35F40">
              <w:rPr>
                <w:b/>
                <w:bCs/>
              </w:rPr>
              <w:t xml:space="preserve">Сказки: </w:t>
            </w:r>
            <w:r w:rsidRPr="00A35F40">
              <w:t xml:space="preserve">«Саран и </w:t>
            </w:r>
            <w:proofErr w:type="spellStart"/>
            <w:r w:rsidRPr="00A35F40">
              <w:t>Юмарт</w:t>
            </w:r>
            <w:proofErr w:type="spellEnd"/>
            <w:r w:rsidRPr="00A35F40">
              <w:t>», «</w:t>
            </w:r>
            <w:proofErr w:type="spellStart"/>
            <w:r w:rsidRPr="00A35F40">
              <w:t>Зилян</w:t>
            </w:r>
            <w:proofErr w:type="spellEnd"/>
            <w:r w:rsidRPr="00A35F40">
              <w:t xml:space="preserve">». </w:t>
            </w:r>
          </w:p>
          <w:p w14:paraId="5C66E00E" w14:textId="77777777" w:rsidR="006C076B" w:rsidRPr="00A35F40" w:rsidRDefault="006C076B" w:rsidP="00821159">
            <w:pPr>
              <w:pStyle w:val="Default"/>
              <w:spacing w:line="276" w:lineRule="auto"/>
              <w:jc w:val="both"/>
            </w:pPr>
            <w:r w:rsidRPr="00A35F40">
              <w:rPr>
                <w:b/>
                <w:bCs/>
              </w:rPr>
              <w:t xml:space="preserve">Произведения татарских писателей и поэтов </w:t>
            </w:r>
          </w:p>
          <w:p w14:paraId="71AE5BEA" w14:textId="77777777" w:rsidR="006C076B" w:rsidRPr="00A35F40" w:rsidRDefault="006C076B" w:rsidP="00821159">
            <w:pPr>
              <w:pStyle w:val="Default"/>
              <w:spacing w:line="276" w:lineRule="auto"/>
              <w:jc w:val="both"/>
            </w:pPr>
            <w:r w:rsidRPr="00A35F40">
              <w:rPr>
                <w:b/>
                <w:bCs/>
              </w:rPr>
              <w:t xml:space="preserve">Поэзия: </w:t>
            </w:r>
            <w:r w:rsidRPr="00A35F40">
              <w:t xml:space="preserve">Дж. </w:t>
            </w:r>
            <w:proofErr w:type="spellStart"/>
            <w:r w:rsidRPr="00A35F40">
              <w:t>Тарджеманов</w:t>
            </w:r>
            <w:proofErr w:type="spellEnd"/>
            <w:r w:rsidRPr="00A35F40">
              <w:t xml:space="preserve"> «Зима», пер. М. </w:t>
            </w:r>
            <w:proofErr w:type="spellStart"/>
            <w:r w:rsidRPr="00A35F40">
              <w:t>Ивансен</w:t>
            </w:r>
            <w:proofErr w:type="spellEnd"/>
            <w:r w:rsidRPr="00A35F40">
              <w:t xml:space="preserve">; Р. </w:t>
            </w:r>
            <w:proofErr w:type="spellStart"/>
            <w:r w:rsidRPr="00A35F40">
              <w:t>Миннуллин</w:t>
            </w:r>
            <w:proofErr w:type="spellEnd"/>
            <w:r w:rsidRPr="00A35F40">
              <w:t xml:space="preserve"> «Стою я на посту», Ф. Карим. «Скоро весна», пер. Т. Стрешневой. </w:t>
            </w:r>
          </w:p>
          <w:p w14:paraId="49092741" w14:textId="77777777" w:rsidR="006C076B" w:rsidRPr="00A35F40" w:rsidRDefault="006C076B" w:rsidP="00821159">
            <w:pPr>
              <w:pStyle w:val="Default"/>
              <w:spacing w:line="276" w:lineRule="auto"/>
              <w:jc w:val="both"/>
            </w:pPr>
            <w:r w:rsidRPr="00A35F40">
              <w:rPr>
                <w:b/>
                <w:bCs/>
              </w:rPr>
              <w:t xml:space="preserve">Проза: </w:t>
            </w:r>
            <w:r w:rsidRPr="00A35F40">
              <w:t xml:space="preserve">А. Хасанов. «Мама сказала», пер. Ф. </w:t>
            </w:r>
            <w:proofErr w:type="spellStart"/>
            <w:r w:rsidRPr="00A35F40">
              <w:t>Зарифуллина</w:t>
            </w:r>
            <w:proofErr w:type="spellEnd"/>
            <w:r w:rsidRPr="00A35F40">
              <w:t xml:space="preserve">. </w:t>
            </w:r>
          </w:p>
          <w:p w14:paraId="7F33BD34" w14:textId="77777777" w:rsidR="006C076B" w:rsidRPr="00A35F40" w:rsidRDefault="006C076B" w:rsidP="00821159">
            <w:pPr>
              <w:pStyle w:val="Default"/>
              <w:spacing w:line="276" w:lineRule="auto"/>
              <w:jc w:val="both"/>
            </w:pPr>
            <w:r w:rsidRPr="00A35F40">
              <w:rPr>
                <w:b/>
                <w:bCs/>
              </w:rPr>
              <w:t xml:space="preserve">Литературные сказки. </w:t>
            </w:r>
          </w:p>
          <w:p w14:paraId="7EEE76DD" w14:textId="77777777" w:rsidR="006C076B" w:rsidRPr="00A35F40" w:rsidRDefault="006C076B" w:rsidP="00821159">
            <w:pPr>
              <w:pStyle w:val="Default"/>
              <w:spacing w:line="276" w:lineRule="auto"/>
              <w:jc w:val="both"/>
            </w:pPr>
            <w:r w:rsidRPr="00A35F40">
              <w:rPr>
                <w:b/>
                <w:bCs/>
              </w:rPr>
              <w:t xml:space="preserve">Для заучивания наизусть: </w:t>
            </w:r>
          </w:p>
          <w:p w14:paraId="1D52E99C" w14:textId="77777777" w:rsidR="006C076B" w:rsidRPr="00A35F40" w:rsidRDefault="006C076B" w:rsidP="00821159">
            <w:pPr>
              <w:pStyle w:val="Default"/>
              <w:spacing w:line="276" w:lineRule="auto"/>
              <w:jc w:val="both"/>
              <w:rPr>
                <w:b/>
                <w:bCs/>
                <w:i/>
                <w:iCs/>
              </w:rPr>
            </w:pPr>
            <w:r w:rsidRPr="00A35F40">
              <w:t xml:space="preserve">Р. Валеева «Поздравляю тебя, мама», пер. Р. Валеева. </w:t>
            </w:r>
          </w:p>
        </w:tc>
      </w:tr>
      <w:tr w:rsidR="006C076B" w:rsidRPr="00A35F40" w14:paraId="5F7945AF" w14:textId="77777777" w:rsidTr="00821159">
        <w:trPr>
          <w:trHeight w:val="385"/>
        </w:trPr>
        <w:tc>
          <w:tcPr>
            <w:tcW w:w="772" w:type="pct"/>
            <w:vMerge/>
          </w:tcPr>
          <w:p w14:paraId="655AB771" w14:textId="77777777" w:rsidR="006C076B" w:rsidRPr="00A35F40" w:rsidRDefault="006C076B" w:rsidP="00821159">
            <w:pPr>
              <w:pStyle w:val="Default"/>
              <w:spacing w:line="276" w:lineRule="auto"/>
              <w:jc w:val="both"/>
            </w:pPr>
          </w:p>
        </w:tc>
        <w:tc>
          <w:tcPr>
            <w:tcW w:w="4228" w:type="pct"/>
            <w:gridSpan w:val="2"/>
          </w:tcPr>
          <w:p w14:paraId="643C48D5" w14:textId="77777777" w:rsidR="006C076B" w:rsidRPr="00A35F40" w:rsidRDefault="006C076B" w:rsidP="00821159">
            <w:pPr>
              <w:pStyle w:val="Default"/>
              <w:spacing w:line="276" w:lineRule="auto"/>
              <w:jc w:val="both"/>
            </w:pPr>
            <w:r w:rsidRPr="00A35F40">
              <w:rPr>
                <w:b/>
                <w:bCs/>
                <w:i/>
                <w:iCs/>
              </w:rPr>
              <w:t>Художественно-эстетическое развитие</w:t>
            </w:r>
            <w:r w:rsidRPr="00A35F40">
              <w:rPr>
                <w:b/>
                <w:bCs/>
              </w:rPr>
              <w:t xml:space="preserve">: </w:t>
            </w:r>
          </w:p>
          <w:p w14:paraId="77C30AF6" w14:textId="77777777" w:rsidR="006C076B" w:rsidRPr="00A35F40" w:rsidRDefault="006C076B" w:rsidP="00821159">
            <w:pPr>
              <w:pStyle w:val="Default"/>
              <w:spacing w:line="276" w:lineRule="auto"/>
              <w:jc w:val="both"/>
            </w:pPr>
            <w:r w:rsidRPr="00A35F40">
              <w:rPr>
                <w:b/>
                <w:bCs/>
              </w:rPr>
              <w:t>Музыка. Песенки. Игровой фольклор</w:t>
            </w:r>
            <w:r w:rsidRPr="00A35F40">
              <w:t xml:space="preserve">: «Навруз, Навруз…», пер. Р. </w:t>
            </w:r>
            <w:proofErr w:type="spellStart"/>
            <w:r w:rsidRPr="00A35F40">
              <w:t>Ягафарова</w:t>
            </w:r>
            <w:proofErr w:type="spellEnd"/>
            <w:r w:rsidRPr="00A35F40">
              <w:t xml:space="preserve">. </w:t>
            </w:r>
          </w:p>
          <w:p w14:paraId="10887BAD" w14:textId="77777777" w:rsidR="006C076B" w:rsidRPr="00A35F40" w:rsidRDefault="006C076B" w:rsidP="00821159">
            <w:pPr>
              <w:pStyle w:val="Default"/>
              <w:spacing w:line="276" w:lineRule="auto"/>
              <w:jc w:val="both"/>
            </w:pPr>
            <w:r w:rsidRPr="00A35F40">
              <w:t>Знакомство с музыкальным инструментом «</w:t>
            </w:r>
            <w:proofErr w:type="spellStart"/>
            <w:r w:rsidRPr="00A35F40">
              <w:t>Гармун</w:t>
            </w:r>
            <w:proofErr w:type="spellEnd"/>
            <w:r w:rsidRPr="00A35F40">
              <w:t xml:space="preserve">». </w:t>
            </w:r>
          </w:p>
          <w:p w14:paraId="5EFD5C82" w14:textId="77777777" w:rsidR="006C076B" w:rsidRPr="00A35F40" w:rsidRDefault="006C076B" w:rsidP="00821159">
            <w:pPr>
              <w:pStyle w:val="Default"/>
              <w:spacing w:line="276" w:lineRule="auto"/>
              <w:jc w:val="both"/>
            </w:pPr>
            <w:r w:rsidRPr="00A35F40">
              <w:t xml:space="preserve">Пляска с пиалами. </w:t>
            </w:r>
          </w:p>
          <w:p w14:paraId="38D2DE10" w14:textId="77777777" w:rsidR="006C076B" w:rsidRPr="00A35F40" w:rsidRDefault="006C076B" w:rsidP="00821159">
            <w:pPr>
              <w:pStyle w:val="Default"/>
              <w:spacing w:line="276" w:lineRule="auto"/>
              <w:jc w:val="both"/>
            </w:pPr>
            <w:r w:rsidRPr="00A35F40">
              <w:t xml:space="preserve">Игра с пением: «Малика»; муз. Ф. </w:t>
            </w:r>
            <w:proofErr w:type="spellStart"/>
            <w:r w:rsidRPr="00A35F40">
              <w:t>Шаймардановой</w:t>
            </w:r>
            <w:proofErr w:type="spellEnd"/>
            <w:r w:rsidRPr="00A35F40">
              <w:t xml:space="preserve">, слова народные </w:t>
            </w:r>
          </w:p>
          <w:p w14:paraId="0C9DE8CD" w14:textId="77777777" w:rsidR="006C076B" w:rsidRPr="00A35F40" w:rsidRDefault="006C076B" w:rsidP="00821159">
            <w:pPr>
              <w:pStyle w:val="Default"/>
              <w:spacing w:line="276" w:lineRule="auto"/>
              <w:jc w:val="both"/>
            </w:pPr>
            <w:r w:rsidRPr="00A35F40">
              <w:rPr>
                <w:b/>
                <w:bCs/>
              </w:rPr>
              <w:t xml:space="preserve">ИЗО деятельность: </w:t>
            </w:r>
          </w:p>
          <w:p w14:paraId="20F8C3E9" w14:textId="77777777" w:rsidR="006C076B" w:rsidRPr="00A35F40" w:rsidRDefault="006C076B" w:rsidP="00821159">
            <w:pPr>
              <w:pStyle w:val="Default"/>
              <w:spacing w:line="276" w:lineRule="auto"/>
              <w:jc w:val="both"/>
            </w:pPr>
            <w:r w:rsidRPr="00A35F40">
              <w:rPr>
                <w:b/>
                <w:bCs/>
              </w:rPr>
              <w:t xml:space="preserve">Лепка. </w:t>
            </w:r>
            <w:r w:rsidRPr="00A35F40">
              <w:t xml:space="preserve">«Любимые герои стихотворений М. </w:t>
            </w:r>
            <w:proofErr w:type="spellStart"/>
            <w:r w:rsidRPr="00A35F40">
              <w:t>Джалиля</w:t>
            </w:r>
            <w:proofErr w:type="spellEnd"/>
            <w:r w:rsidRPr="00A35F40">
              <w:t xml:space="preserve">» </w:t>
            </w:r>
          </w:p>
          <w:p w14:paraId="02808768" w14:textId="77777777" w:rsidR="006C076B" w:rsidRPr="00A35F40" w:rsidRDefault="006C076B" w:rsidP="00821159">
            <w:pPr>
              <w:pStyle w:val="Default"/>
              <w:spacing w:line="276" w:lineRule="auto"/>
              <w:jc w:val="both"/>
            </w:pPr>
            <w:r w:rsidRPr="00A35F40">
              <w:rPr>
                <w:b/>
                <w:bCs/>
              </w:rPr>
              <w:t>Аппликация</w:t>
            </w:r>
            <w:r w:rsidRPr="00A35F40">
              <w:t xml:space="preserve">. «Тюбетейка для дедушки». </w:t>
            </w:r>
          </w:p>
          <w:p w14:paraId="17D75861" w14:textId="77777777" w:rsidR="006C076B" w:rsidRPr="00A35F40" w:rsidRDefault="006C076B" w:rsidP="00821159">
            <w:pPr>
              <w:pStyle w:val="Default"/>
              <w:spacing w:line="276" w:lineRule="auto"/>
              <w:jc w:val="both"/>
            </w:pPr>
            <w:r w:rsidRPr="00A35F40">
              <w:rPr>
                <w:b/>
                <w:bCs/>
              </w:rPr>
              <w:t>Рисование</w:t>
            </w:r>
            <w:r w:rsidRPr="00A35F40">
              <w:t xml:space="preserve">. «Украшение фартука». </w:t>
            </w:r>
          </w:p>
          <w:p w14:paraId="3B66528A" w14:textId="77777777" w:rsidR="006C076B" w:rsidRPr="00A35F40" w:rsidRDefault="006C076B" w:rsidP="00821159">
            <w:pPr>
              <w:pStyle w:val="Default"/>
              <w:spacing w:line="276" w:lineRule="auto"/>
              <w:jc w:val="both"/>
              <w:rPr>
                <w:b/>
                <w:bCs/>
                <w:i/>
                <w:iCs/>
              </w:rPr>
            </w:pPr>
            <w:r w:rsidRPr="00A35F40">
              <w:rPr>
                <w:b/>
                <w:bCs/>
              </w:rPr>
              <w:t xml:space="preserve">Праздник. </w:t>
            </w:r>
            <w:r w:rsidRPr="00A35F40">
              <w:t xml:space="preserve">«А у наших у ворот </w:t>
            </w:r>
            <w:proofErr w:type="spellStart"/>
            <w:r w:rsidRPr="00A35F40">
              <w:t>развесѐлый</w:t>
            </w:r>
            <w:proofErr w:type="spellEnd"/>
            <w:r w:rsidRPr="00A35F40">
              <w:t xml:space="preserve"> хоровод» (хороводные игры и забавы). </w:t>
            </w:r>
          </w:p>
        </w:tc>
      </w:tr>
      <w:tr w:rsidR="006C076B" w:rsidRPr="00A35F40" w14:paraId="3E45E84F" w14:textId="77777777" w:rsidTr="00821159">
        <w:trPr>
          <w:trHeight w:val="385"/>
        </w:trPr>
        <w:tc>
          <w:tcPr>
            <w:tcW w:w="5000" w:type="pct"/>
            <w:gridSpan w:val="3"/>
          </w:tcPr>
          <w:p w14:paraId="4A732457" w14:textId="77777777" w:rsidR="006C076B" w:rsidRPr="00A35F40" w:rsidRDefault="006C076B" w:rsidP="00821159">
            <w:pPr>
              <w:pStyle w:val="Default"/>
              <w:spacing w:line="276" w:lineRule="auto"/>
              <w:jc w:val="both"/>
              <w:rPr>
                <w:b/>
                <w:bCs/>
                <w:i/>
                <w:iCs/>
              </w:rPr>
            </w:pPr>
            <w:r w:rsidRPr="00A35F40">
              <w:rPr>
                <w:b/>
                <w:bCs/>
                <w:i/>
                <w:iCs/>
              </w:rPr>
              <w:t>Чувашия</w:t>
            </w:r>
          </w:p>
        </w:tc>
      </w:tr>
      <w:tr w:rsidR="006C076B" w:rsidRPr="00A35F40" w14:paraId="3A58403B" w14:textId="77777777" w:rsidTr="00821159">
        <w:trPr>
          <w:trHeight w:val="385"/>
        </w:trPr>
        <w:tc>
          <w:tcPr>
            <w:tcW w:w="772" w:type="pct"/>
            <w:vMerge w:val="restart"/>
          </w:tcPr>
          <w:p w14:paraId="1AEDFC36" w14:textId="77777777" w:rsidR="006C076B" w:rsidRPr="00A35F40" w:rsidRDefault="006C076B" w:rsidP="00821159">
            <w:pPr>
              <w:pStyle w:val="Default"/>
              <w:spacing w:line="276" w:lineRule="auto"/>
              <w:jc w:val="both"/>
            </w:pPr>
            <w:r w:rsidRPr="00A35F40">
              <w:t>Март</w:t>
            </w:r>
          </w:p>
        </w:tc>
        <w:tc>
          <w:tcPr>
            <w:tcW w:w="4228" w:type="pct"/>
            <w:gridSpan w:val="2"/>
          </w:tcPr>
          <w:p w14:paraId="36F17178" w14:textId="77777777" w:rsidR="006C076B" w:rsidRPr="00A35F40" w:rsidRDefault="006C076B" w:rsidP="00821159">
            <w:pPr>
              <w:pStyle w:val="Default"/>
              <w:spacing w:line="276" w:lineRule="auto"/>
              <w:jc w:val="both"/>
            </w:pPr>
            <w:r w:rsidRPr="00A35F40">
              <w:rPr>
                <w:b/>
                <w:bCs/>
                <w:i/>
                <w:iCs/>
              </w:rPr>
              <w:t xml:space="preserve">Физическое развитие: </w:t>
            </w:r>
          </w:p>
          <w:p w14:paraId="679AD7DE" w14:textId="77777777" w:rsidR="006C076B" w:rsidRPr="00A35F40" w:rsidRDefault="006C076B" w:rsidP="00821159">
            <w:pPr>
              <w:pStyle w:val="Default"/>
              <w:spacing w:line="276" w:lineRule="auto"/>
              <w:jc w:val="both"/>
              <w:rPr>
                <w:b/>
                <w:bCs/>
                <w:i/>
                <w:iCs/>
              </w:rPr>
            </w:pPr>
            <w:r w:rsidRPr="00A35F40">
              <w:rPr>
                <w:b/>
                <w:bCs/>
              </w:rPr>
              <w:t xml:space="preserve">Игры: </w:t>
            </w:r>
            <w:r w:rsidRPr="00A35F40">
              <w:t>«Хищник в море», «Тили-рам?», «Рыбки», «</w:t>
            </w:r>
            <w:proofErr w:type="spellStart"/>
            <w:r w:rsidRPr="00A35F40">
              <w:t>Сирелер</w:t>
            </w:r>
            <w:proofErr w:type="spellEnd"/>
            <w:r w:rsidRPr="00A35F40">
              <w:t xml:space="preserve">» («Расходитесь»). </w:t>
            </w:r>
          </w:p>
        </w:tc>
      </w:tr>
      <w:tr w:rsidR="006C076B" w:rsidRPr="00A35F40" w14:paraId="3C283FF5" w14:textId="77777777" w:rsidTr="00821159">
        <w:trPr>
          <w:trHeight w:val="385"/>
        </w:trPr>
        <w:tc>
          <w:tcPr>
            <w:tcW w:w="772" w:type="pct"/>
            <w:vMerge/>
          </w:tcPr>
          <w:p w14:paraId="66A4F671" w14:textId="77777777" w:rsidR="006C076B" w:rsidRPr="00A35F40" w:rsidRDefault="006C076B" w:rsidP="00821159">
            <w:pPr>
              <w:pStyle w:val="Default"/>
              <w:spacing w:line="276" w:lineRule="auto"/>
              <w:jc w:val="both"/>
            </w:pPr>
          </w:p>
        </w:tc>
        <w:tc>
          <w:tcPr>
            <w:tcW w:w="4228" w:type="pct"/>
            <w:gridSpan w:val="2"/>
          </w:tcPr>
          <w:p w14:paraId="618F332D" w14:textId="77777777" w:rsidR="006C076B" w:rsidRPr="00A35F40" w:rsidRDefault="006C076B" w:rsidP="00821159">
            <w:pPr>
              <w:pStyle w:val="Default"/>
              <w:spacing w:line="276" w:lineRule="auto"/>
              <w:jc w:val="both"/>
            </w:pPr>
            <w:r w:rsidRPr="00A35F40">
              <w:rPr>
                <w:b/>
                <w:bCs/>
                <w:i/>
                <w:iCs/>
              </w:rPr>
              <w:t>Социально-коммуникативное развитие</w:t>
            </w:r>
            <w:r w:rsidRPr="00A35F40">
              <w:rPr>
                <w:i/>
                <w:iCs/>
              </w:rPr>
              <w:t xml:space="preserve">: </w:t>
            </w:r>
          </w:p>
          <w:p w14:paraId="4DAB354A" w14:textId="77777777" w:rsidR="006C076B" w:rsidRPr="00A35F40" w:rsidRDefault="006C076B" w:rsidP="00821159">
            <w:pPr>
              <w:pStyle w:val="Default"/>
              <w:spacing w:line="276" w:lineRule="auto"/>
              <w:jc w:val="both"/>
              <w:rPr>
                <w:b/>
                <w:bCs/>
                <w:i/>
                <w:iCs/>
              </w:rPr>
            </w:pPr>
            <w:r w:rsidRPr="00A35F40">
              <w:rPr>
                <w:b/>
                <w:bCs/>
              </w:rPr>
              <w:t xml:space="preserve">Беседы: </w:t>
            </w:r>
            <w:r w:rsidRPr="00A35F40">
              <w:t xml:space="preserve">«Традиции и культура чувашского народа». </w:t>
            </w:r>
          </w:p>
        </w:tc>
      </w:tr>
      <w:tr w:rsidR="006C076B" w:rsidRPr="00A35F40" w14:paraId="0D403BE9" w14:textId="77777777" w:rsidTr="00821159">
        <w:trPr>
          <w:trHeight w:val="385"/>
        </w:trPr>
        <w:tc>
          <w:tcPr>
            <w:tcW w:w="772" w:type="pct"/>
            <w:vMerge/>
          </w:tcPr>
          <w:p w14:paraId="6F2A7F4E" w14:textId="77777777" w:rsidR="006C076B" w:rsidRPr="00A35F40" w:rsidRDefault="006C076B" w:rsidP="00821159">
            <w:pPr>
              <w:pStyle w:val="Default"/>
              <w:spacing w:line="276" w:lineRule="auto"/>
              <w:jc w:val="both"/>
            </w:pPr>
          </w:p>
        </w:tc>
        <w:tc>
          <w:tcPr>
            <w:tcW w:w="4228" w:type="pct"/>
            <w:gridSpan w:val="2"/>
          </w:tcPr>
          <w:p w14:paraId="4C62C35A" w14:textId="77777777" w:rsidR="006C076B" w:rsidRPr="00A35F40" w:rsidRDefault="006C076B" w:rsidP="00821159">
            <w:pPr>
              <w:pStyle w:val="Default"/>
              <w:spacing w:line="276" w:lineRule="auto"/>
              <w:jc w:val="both"/>
            </w:pPr>
            <w:r w:rsidRPr="00A35F40">
              <w:rPr>
                <w:b/>
                <w:bCs/>
                <w:i/>
                <w:iCs/>
              </w:rPr>
              <w:t xml:space="preserve">Познавательное и речевое развитие: </w:t>
            </w:r>
          </w:p>
          <w:p w14:paraId="03ED42D1" w14:textId="77777777" w:rsidR="006C076B" w:rsidRPr="00A35F40" w:rsidRDefault="006C076B" w:rsidP="00821159">
            <w:pPr>
              <w:pStyle w:val="Default"/>
              <w:spacing w:line="276" w:lineRule="auto"/>
              <w:jc w:val="both"/>
              <w:rPr>
                <w:b/>
                <w:bCs/>
                <w:i/>
                <w:iCs/>
              </w:rPr>
            </w:pPr>
            <w:r w:rsidRPr="00A35F40">
              <w:rPr>
                <w:b/>
                <w:bCs/>
              </w:rPr>
              <w:t xml:space="preserve">Сказки: </w:t>
            </w:r>
            <w:r w:rsidRPr="00A35F40">
              <w:t xml:space="preserve">«Почему сосна и ель вечно зеленая» пер. С. </w:t>
            </w:r>
            <w:proofErr w:type="spellStart"/>
            <w:r w:rsidRPr="00A35F40">
              <w:t>Шуртакова</w:t>
            </w:r>
            <w:proofErr w:type="spellEnd"/>
            <w:r w:rsidRPr="00A35F40">
              <w:t xml:space="preserve">, «Вот будет здорово!», «Красавица </w:t>
            </w:r>
            <w:proofErr w:type="spellStart"/>
            <w:r w:rsidRPr="00A35F40">
              <w:t>Плаги</w:t>
            </w:r>
            <w:proofErr w:type="spellEnd"/>
            <w:r w:rsidRPr="00A35F40">
              <w:t xml:space="preserve">», «Приметливый портной». </w:t>
            </w:r>
          </w:p>
          <w:p w14:paraId="40290DB7" w14:textId="77777777" w:rsidR="006C076B" w:rsidRPr="00A35F40" w:rsidRDefault="006C076B" w:rsidP="00821159">
            <w:pPr>
              <w:pStyle w:val="Default"/>
              <w:spacing w:line="276" w:lineRule="auto"/>
              <w:jc w:val="both"/>
            </w:pPr>
            <w:r w:rsidRPr="00A35F40">
              <w:rPr>
                <w:b/>
                <w:bCs/>
                <w:i/>
                <w:iCs/>
              </w:rPr>
              <w:t>Художественно-эстетическое развитие</w:t>
            </w:r>
            <w:r w:rsidRPr="00A35F40">
              <w:rPr>
                <w:b/>
                <w:bCs/>
              </w:rPr>
              <w:t xml:space="preserve">: </w:t>
            </w:r>
          </w:p>
          <w:p w14:paraId="01FFEB65" w14:textId="77777777" w:rsidR="006C076B" w:rsidRPr="00A35F40" w:rsidRDefault="006C076B" w:rsidP="00821159">
            <w:pPr>
              <w:pStyle w:val="Default"/>
              <w:spacing w:line="276" w:lineRule="auto"/>
              <w:jc w:val="both"/>
            </w:pPr>
            <w:r w:rsidRPr="00A35F40">
              <w:rPr>
                <w:b/>
                <w:bCs/>
              </w:rPr>
              <w:t xml:space="preserve">Музыка: </w:t>
            </w:r>
            <w:r w:rsidRPr="00A35F40">
              <w:t>Пение: «</w:t>
            </w:r>
            <w:proofErr w:type="spellStart"/>
            <w:r w:rsidRPr="00A35F40">
              <w:t>Әнилэр</w:t>
            </w:r>
            <w:proofErr w:type="spellEnd"/>
            <w:r w:rsidRPr="00A35F40">
              <w:t xml:space="preserve"> </w:t>
            </w:r>
            <w:proofErr w:type="spellStart"/>
            <w:r w:rsidRPr="00A35F40">
              <w:t>бәйрәме</w:t>
            </w:r>
            <w:proofErr w:type="spellEnd"/>
            <w:r w:rsidRPr="00A35F40">
              <w:t>», «</w:t>
            </w:r>
            <w:proofErr w:type="spellStart"/>
            <w:r w:rsidRPr="00A35F40">
              <w:t>Яз</w:t>
            </w:r>
            <w:proofErr w:type="spellEnd"/>
            <w:r w:rsidRPr="00A35F40">
              <w:t xml:space="preserve"> </w:t>
            </w:r>
            <w:proofErr w:type="spellStart"/>
            <w:r w:rsidRPr="00A35F40">
              <w:t>килә</w:t>
            </w:r>
            <w:proofErr w:type="spellEnd"/>
            <w:r w:rsidRPr="00A35F40">
              <w:t xml:space="preserve">». </w:t>
            </w:r>
          </w:p>
          <w:p w14:paraId="51F620DC" w14:textId="77777777" w:rsidR="006C076B" w:rsidRPr="00A35F40" w:rsidRDefault="006C076B" w:rsidP="00821159">
            <w:pPr>
              <w:pStyle w:val="Default"/>
              <w:spacing w:line="276" w:lineRule="auto"/>
              <w:jc w:val="both"/>
            </w:pPr>
            <w:r w:rsidRPr="00A35F40">
              <w:t>Знакомство с национальным инструментом «</w:t>
            </w:r>
            <w:proofErr w:type="spellStart"/>
            <w:r w:rsidRPr="00A35F40">
              <w:t>сарпай</w:t>
            </w:r>
            <w:proofErr w:type="spellEnd"/>
            <w:r w:rsidRPr="00A35F40">
              <w:t xml:space="preserve">» - волынка. </w:t>
            </w:r>
          </w:p>
          <w:p w14:paraId="6A578757" w14:textId="77777777" w:rsidR="006C076B" w:rsidRPr="00A35F40" w:rsidRDefault="006C076B" w:rsidP="00821159">
            <w:pPr>
              <w:pStyle w:val="Default"/>
              <w:spacing w:line="276" w:lineRule="auto"/>
              <w:jc w:val="both"/>
            </w:pPr>
            <w:r w:rsidRPr="00A35F40">
              <w:rPr>
                <w:b/>
                <w:bCs/>
              </w:rPr>
              <w:t xml:space="preserve">ИЗО деятельность: </w:t>
            </w:r>
          </w:p>
          <w:p w14:paraId="3AF00945" w14:textId="77777777" w:rsidR="006C076B" w:rsidRPr="00A35F40" w:rsidRDefault="006C076B" w:rsidP="00821159">
            <w:pPr>
              <w:pStyle w:val="Default"/>
              <w:spacing w:line="276" w:lineRule="auto"/>
              <w:jc w:val="both"/>
              <w:rPr>
                <w:b/>
                <w:bCs/>
                <w:i/>
                <w:iCs/>
              </w:rPr>
            </w:pPr>
            <w:r w:rsidRPr="00A35F40">
              <w:rPr>
                <w:b/>
                <w:bCs/>
              </w:rPr>
              <w:t xml:space="preserve">Лепка. </w:t>
            </w:r>
            <w:r w:rsidRPr="00A35F40">
              <w:t>Чувашское национальное блюдо-</w:t>
            </w:r>
            <w:proofErr w:type="spellStart"/>
            <w:r w:rsidRPr="00A35F40">
              <w:t>хуплу</w:t>
            </w:r>
            <w:proofErr w:type="spellEnd"/>
            <w:r w:rsidRPr="00A35F40">
              <w:t xml:space="preserve">. </w:t>
            </w:r>
          </w:p>
          <w:p w14:paraId="25A06ECA" w14:textId="77777777" w:rsidR="006C076B" w:rsidRPr="00A35F40" w:rsidRDefault="006C076B" w:rsidP="00821159">
            <w:pPr>
              <w:pStyle w:val="Default"/>
              <w:spacing w:line="276" w:lineRule="auto"/>
              <w:jc w:val="both"/>
            </w:pPr>
            <w:r w:rsidRPr="00A35F40">
              <w:rPr>
                <w:b/>
                <w:bCs/>
                <w:i/>
                <w:iCs/>
              </w:rPr>
              <w:t>Художественно-эстетическое развитие</w:t>
            </w:r>
            <w:r w:rsidRPr="00A35F40">
              <w:rPr>
                <w:b/>
                <w:bCs/>
              </w:rPr>
              <w:t xml:space="preserve">: </w:t>
            </w:r>
          </w:p>
          <w:p w14:paraId="16C7033E" w14:textId="77777777" w:rsidR="006C076B" w:rsidRPr="00A35F40" w:rsidRDefault="006C076B" w:rsidP="00821159">
            <w:pPr>
              <w:pStyle w:val="Default"/>
              <w:spacing w:line="276" w:lineRule="auto"/>
              <w:jc w:val="both"/>
            </w:pPr>
            <w:r w:rsidRPr="00A35F40">
              <w:rPr>
                <w:b/>
                <w:bCs/>
              </w:rPr>
              <w:t xml:space="preserve">Музыка: </w:t>
            </w:r>
            <w:r w:rsidRPr="00A35F40">
              <w:t>Пение: «</w:t>
            </w:r>
            <w:proofErr w:type="spellStart"/>
            <w:r w:rsidRPr="00A35F40">
              <w:t>Әнилэр</w:t>
            </w:r>
            <w:proofErr w:type="spellEnd"/>
            <w:r w:rsidRPr="00A35F40">
              <w:t xml:space="preserve"> </w:t>
            </w:r>
            <w:proofErr w:type="spellStart"/>
            <w:r w:rsidRPr="00A35F40">
              <w:t>бәйрәме</w:t>
            </w:r>
            <w:proofErr w:type="spellEnd"/>
            <w:r w:rsidRPr="00A35F40">
              <w:t>», «</w:t>
            </w:r>
            <w:proofErr w:type="spellStart"/>
            <w:r w:rsidRPr="00A35F40">
              <w:t>Яз</w:t>
            </w:r>
            <w:proofErr w:type="spellEnd"/>
            <w:r w:rsidRPr="00A35F40">
              <w:t xml:space="preserve"> </w:t>
            </w:r>
            <w:proofErr w:type="spellStart"/>
            <w:r w:rsidRPr="00A35F40">
              <w:t>килә</w:t>
            </w:r>
            <w:proofErr w:type="spellEnd"/>
            <w:r w:rsidRPr="00A35F40">
              <w:t xml:space="preserve">». </w:t>
            </w:r>
          </w:p>
          <w:p w14:paraId="6BD41C6A" w14:textId="77777777" w:rsidR="006C076B" w:rsidRPr="00A35F40" w:rsidRDefault="006C076B" w:rsidP="00821159">
            <w:pPr>
              <w:pStyle w:val="Default"/>
              <w:spacing w:line="276" w:lineRule="auto"/>
              <w:jc w:val="both"/>
            </w:pPr>
            <w:r w:rsidRPr="00A35F40">
              <w:t>Знакомство с национальным инструментом «</w:t>
            </w:r>
            <w:proofErr w:type="spellStart"/>
            <w:r w:rsidRPr="00A35F40">
              <w:t>сарпай</w:t>
            </w:r>
            <w:proofErr w:type="spellEnd"/>
            <w:r w:rsidRPr="00A35F40">
              <w:t xml:space="preserve">» - волынка. </w:t>
            </w:r>
          </w:p>
          <w:p w14:paraId="435305DE" w14:textId="77777777" w:rsidR="006C076B" w:rsidRPr="00A35F40" w:rsidRDefault="006C076B" w:rsidP="00821159">
            <w:pPr>
              <w:pStyle w:val="Default"/>
              <w:spacing w:line="276" w:lineRule="auto"/>
              <w:jc w:val="both"/>
            </w:pPr>
            <w:r w:rsidRPr="00A35F40">
              <w:rPr>
                <w:b/>
                <w:bCs/>
              </w:rPr>
              <w:t xml:space="preserve">ИЗО деятельность: </w:t>
            </w:r>
          </w:p>
          <w:p w14:paraId="6314FD1F" w14:textId="77777777" w:rsidR="006C076B" w:rsidRPr="00A35F40" w:rsidRDefault="006C076B" w:rsidP="00821159">
            <w:pPr>
              <w:pStyle w:val="Default"/>
              <w:spacing w:line="276" w:lineRule="auto"/>
              <w:jc w:val="both"/>
              <w:rPr>
                <w:b/>
                <w:bCs/>
                <w:i/>
                <w:iCs/>
              </w:rPr>
            </w:pPr>
            <w:r w:rsidRPr="00A35F40">
              <w:rPr>
                <w:b/>
                <w:bCs/>
              </w:rPr>
              <w:t xml:space="preserve">Лепка. </w:t>
            </w:r>
            <w:r w:rsidRPr="00A35F40">
              <w:t>Чувашское национальное блюдо-</w:t>
            </w:r>
            <w:proofErr w:type="spellStart"/>
            <w:r w:rsidRPr="00A35F40">
              <w:t>хуплу</w:t>
            </w:r>
            <w:proofErr w:type="spellEnd"/>
            <w:r w:rsidRPr="00A35F40">
              <w:t xml:space="preserve">. </w:t>
            </w:r>
          </w:p>
          <w:p w14:paraId="373F888C" w14:textId="77777777" w:rsidR="006C076B" w:rsidRPr="00A35F40" w:rsidRDefault="006C076B" w:rsidP="00821159">
            <w:pPr>
              <w:pStyle w:val="Default"/>
              <w:spacing w:line="276" w:lineRule="auto"/>
              <w:jc w:val="both"/>
            </w:pPr>
            <w:r w:rsidRPr="00A35F40">
              <w:rPr>
                <w:b/>
                <w:bCs/>
              </w:rPr>
              <w:t xml:space="preserve">Аппликация. </w:t>
            </w:r>
            <w:r w:rsidRPr="00A35F40">
              <w:t xml:space="preserve">«Чудо-чудное, диво-дивное» (украшение салфетки). </w:t>
            </w:r>
          </w:p>
          <w:p w14:paraId="1B66271F" w14:textId="77777777" w:rsidR="006C076B" w:rsidRPr="00A35F40" w:rsidRDefault="006C076B" w:rsidP="00821159">
            <w:pPr>
              <w:pStyle w:val="Default"/>
              <w:spacing w:line="276" w:lineRule="auto"/>
              <w:jc w:val="both"/>
            </w:pPr>
            <w:r w:rsidRPr="00A35F40">
              <w:rPr>
                <w:b/>
                <w:bCs/>
              </w:rPr>
              <w:t xml:space="preserve">Рисование. </w:t>
            </w:r>
            <w:r w:rsidRPr="00A35F40">
              <w:t xml:space="preserve">«Разные-разные </w:t>
            </w:r>
            <w:proofErr w:type="spellStart"/>
            <w:r w:rsidRPr="00A35F40">
              <w:t>сурпаны</w:t>
            </w:r>
            <w:proofErr w:type="spellEnd"/>
            <w:r w:rsidRPr="00A35F40">
              <w:t xml:space="preserve">». </w:t>
            </w:r>
          </w:p>
          <w:p w14:paraId="38F795F2" w14:textId="77777777" w:rsidR="006C076B" w:rsidRPr="00A35F40" w:rsidRDefault="006C076B" w:rsidP="00821159">
            <w:pPr>
              <w:pStyle w:val="Default"/>
              <w:spacing w:line="276" w:lineRule="auto"/>
              <w:jc w:val="both"/>
              <w:rPr>
                <w:b/>
                <w:bCs/>
                <w:i/>
                <w:iCs/>
              </w:rPr>
            </w:pPr>
            <w:r w:rsidRPr="00A35F40">
              <w:rPr>
                <w:b/>
                <w:bCs/>
              </w:rPr>
              <w:t xml:space="preserve">Праздник. </w:t>
            </w:r>
            <w:r w:rsidRPr="00A35F40">
              <w:t>«</w:t>
            </w:r>
            <w:proofErr w:type="spellStart"/>
            <w:r w:rsidRPr="00A35F40">
              <w:t>Щеварни</w:t>
            </w:r>
            <w:proofErr w:type="spellEnd"/>
            <w:r w:rsidRPr="00A35F40">
              <w:t xml:space="preserve">» (Масленица), «Навруз». </w:t>
            </w:r>
          </w:p>
        </w:tc>
      </w:tr>
      <w:tr w:rsidR="006C076B" w:rsidRPr="00A35F40" w14:paraId="64259790" w14:textId="77777777" w:rsidTr="00821159">
        <w:trPr>
          <w:trHeight w:val="385"/>
        </w:trPr>
        <w:tc>
          <w:tcPr>
            <w:tcW w:w="5000" w:type="pct"/>
            <w:gridSpan w:val="3"/>
          </w:tcPr>
          <w:p w14:paraId="744708B2" w14:textId="77777777" w:rsidR="006C076B" w:rsidRPr="00A35F40" w:rsidRDefault="006C076B" w:rsidP="00821159">
            <w:pPr>
              <w:pStyle w:val="Default"/>
              <w:spacing w:line="276" w:lineRule="auto"/>
              <w:jc w:val="both"/>
              <w:rPr>
                <w:b/>
                <w:bCs/>
                <w:i/>
                <w:iCs/>
              </w:rPr>
            </w:pPr>
            <w:r w:rsidRPr="00A35F40">
              <w:rPr>
                <w:b/>
                <w:bCs/>
                <w:i/>
                <w:iCs/>
              </w:rPr>
              <w:t>Татарстан</w:t>
            </w:r>
          </w:p>
        </w:tc>
      </w:tr>
      <w:tr w:rsidR="006C076B" w:rsidRPr="00A35F40" w14:paraId="4E92C36D" w14:textId="77777777" w:rsidTr="00821159">
        <w:trPr>
          <w:trHeight w:val="385"/>
        </w:trPr>
        <w:tc>
          <w:tcPr>
            <w:tcW w:w="772" w:type="pct"/>
          </w:tcPr>
          <w:p w14:paraId="113455BE" w14:textId="77777777" w:rsidR="006C076B" w:rsidRPr="00A35F40" w:rsidRDefault="006C076B" w:rsidP="00821159">
            <w:pPr>
              <w:pStyle w:val="Default"/>
              <w:spacing w:line="276" w:lineRule="auto"/>
              <w:jc w:val="both"/>
            </w:pPr>
            <w:r w:rsidRPr="00A35F40">
              <w:t>Апрель</w:t>
            </w:r>
          </w:p>
        </w:tc>
        <w:tc>
          <w:tcPr>
            <w:tcW w:w="4228" w:type="pct"/>
            <w:gridSpan w:val="2"/>
          </w:tcPr>
          <w:p w14:paraId="1FCA191E" w14:textId="77777777" w:rsidR="006C076B" w:rsidRPr="00A35F40" w:rsidRDefault="006C076B" w:rsidP="00821159">
            <w:pPr>
              <w:pStyle w:val="Default"/>
              <w:spacing w:line="276" w:lineRule="auto"/>
              <w:jc w:val="both"/>
            </w:pPr>
            <w:r w:rsidRPr="00A35F40">
              <w:rPr>
                <w:b/>
                <w:bCs/>
                <w:i/>
                <w:iCs/>
              </w:rPr>
              <w:t xml:space="preserve">Физическое развитие: </w:t>
            </w:r>
          </w:p>
          <w:p w14:paraId="27324521" w14:textId="77777777" w:rsidR="006C076B" w:rsidRPr="00A35F40" w:rsidRDefault="006C076B" w:rsidP="00821159">
            <w:pPr>
              <w:pStyle w:val="Default"/>
              <w:spacing w:line="276" w:lineRule="auto"/>
              <w:jc w:val="both"/>
              <w:rPr>
                <w:b/>
                <w:bCs/>
                <w:i/>
                <w:iCs/>
              </w:rPr>
            </w:pPr>
            <w:r w:rsidRPr="00A35F40">
              <w:rPr>
                <w:b/>
                <w:bCs/>
              </w:rPr>
              <w:t xml:space="preserve">Игры: «Спутанные кони», «Кто первый?». </w:t>
            </w:r>
          </w:p>
        </w:tc>
      </w:tr>
      <w:tr w:rsidR="006C076B" w:rsidRPr="00A35F40" w14:paraId="5EB84FC4" w14:textId="77777777" w:rsidTr="00821159">
        <w:trPr>
          <w:trHeight w:val="385"/>
        </w:trPr>
        <w:tc>
          <w:tcPr>
            <w:tcW w:w="772" w:type="pct"/>
          </w:tcPr>
          <w:p w14:paraId="6F600E87" w14:textId="77777777" w:rsidR="006C076B" w:rsidRPr="00A35F40" w:rsidRDefault="006C076B" w:rsidP="00821159">
            <w:pPr>
              <w:pStyle w:val="Default"/>
              <w:spacing w:line="276" w:lineRule="auto"/>
              <w:jc w:val="both"/>
            </w:pPr>
          </w:p>
        </w:tc>
        <w:tc>
          <w:tcPr>
            <w:tcW w:w="4228" w:type="pct"/>
            <w:gridSpan w:val="2"/>
          </w:tcPr>
          <w:p w14:paraId="531A3A64" w14:textId="77777777" w:rsidR="006C076B" w:rsidRPr="00A35F40" w:rsidRDefault="006C076B" w:rsidP="00821159">
            <w:pPr>
              <w:pStyle w:val="Default"/>
              <w:spacing w:line="276" w:lineRule="auto"/>
              <w:jc w:val="both"/>
            </w:pPr>
            <w:r w:rsidRPr="00A35F40">
              <w:rPr>
                <w:b/>
                <w:bCs/>
                <w:i/>
                <w:iCs/>
              </w:rPr>
              <w:t>Социально-коммуникативное развитие</w:t>
            </w:r>
            <w:r w:rsidRPr="00A35F40">
              <w:rPr>
                <w:i/>
                <w:iCs/>
              </w:rPr>
              <w:t xml:space="preserve">: </w:t>
            </w:r>
          </w:p>
          <w:p w14:paraId="303EF727" w14:textId="77777777" w:rsidR="006C076B" w:rsidRPr="00A35F40" w:rsidRDefault="006C076B" w:rsidP="00821159">
            <w:pPr>
              <w:pStyle w:val="Default"/>
              <w:spacing w:line="276" w:lineRule="auto"/>
              <w:jc w:val="both"/>
            </w:pPr>
            <w:r w:rsidRPr="00A35F40">
              <w:rPr>
                <w:b/>
                <w:bCs/>
              </w:rPr>
              <w:t xml:space="preserve">Беседы: </w:t>
            </w:r>
            <w:r w:rsidRPr="00A35F40">
              <w:t xml:space="preserve">«Знаменитые наши земляки» (художники, композиторы), </w:t>
            </w:r>
          </w:p>
          <w:p w14:paraId="7A9C716D" w14:textId="77777777" w:rsidR="006C076B" w:rsidRPr="00A35F40" w:rsidRDefault="006C076B" w:rsidP="00821159">
            <w:pPr>
              <w:pStyle w:val="Default"/>
              <w:spacing w:line="276" w:lineRule="auto"/>
              <w:jc w:val="both"/>
              <w:rPr>
                <w:b/>
                <w:bCs/>
                <w:i/>
                <w:iCs/>
              </w:rPr>
            </w:pPr>
            <w:r w:rsidRPr="00A35F40">
              <w:t xml:space="preserve">«Татарская вышивка», «Витамины нашего края укрепляют организм». </w:t>
            </w:r>
          </w:p>
        </w:tc>
      </w:tr>
      <w:tr w:rsidR="006C076B" w:rsidRPr="00A35F40" w14:paraId="7FCA27C1" w14:textId="77777777" w:rsidTr="00821159">
        <w:trPr>
          <w:trHeight w:val="385"/>
        </w:trPr>
        <w:tc>
          <w:tcPr>
            <w:tcW w:w="772" w:type="pct"/>
          </w:tcPr>
          <w:p w14:paraId="5FD90511" w14:textId="77777777" w:rsidR="006C076B" w:rsidRPr="00A35F40" w:rsidRDefault="006C076B" w:rsidP="00821159">
            <w:pPr>
              <w:pStyle w:val="Default"/>
              <w:spacing w:line="276" w:lineRule="auto"/>
              <w:jc w:val="both"/>
            </w:pPr>
          </w:p>
        </w:tc>
        <w:tc>
          <w:tcPr>
            <w:tcW w:w="4228" w:type="pct"/>
            <w:gridSpan w:val="2"/>
          </w:tcPr>
          <w:p w14:paraId="23A4487A" w14:textId="77777777" w:rsidR="006C076B" w:rsidRPr="00A35F40" w:rsidRDefault="006C076B" w:rsidP="00821159">
            <w:pPr>
              <w:pStyle w:val="Default"/>
              <w:spacing w:line="276" w:lineRule="auto"/>
              <w:jc w:val="both"/>
            </w:pPr>
            <w:r w:rsidRPr="00A35F40">
              <w:rPr>
                <w:b/>
                <w:bCs/>
                <w:i/>
                <w:iCs/>
              </w:rPr>
              <w:t xml:space="preserve">Познавательное и речевое развитие: </w:t>
            </w:r>
          </w:p>
          <w:p w14:paraId="707D27FD" w14:textId="77777777" w:rsidR="006C076B" w:rsidRPr="00A35F40" w:rsidRDefault="006C076B" w:rsidP="00821159">
            <w:pPr>
              <w:pStyle w:val="Default"/>
              <w:spacing w:line="276" w:lineRule="auto"/>
              <w:jc w:val="both"/>
            </w:pPr>
            <w:r w:rsidRPr="00A35F40">
              <w:rPr>
                <w:b/>
                <w:bCs/>
              </w:rPr>
              <w:t xml:space="preserve">Сказки: </w:t>
            </w:r>
            <w:r w:rsidRPr="00A35F40">
              <w:t xml:space="preserve">«Кто сильный?», «Старик и лиса». </w:t>
            </w:r>
          </w:p>
          <w:p w14:paraId="0C74138B" w14:textId="77777777" w:rsidR="006C076B" w:rsidRPr="00A35F40" w:rsidRDefault="006C076B" w:rsidP="00821159">
            <w:pPr>
              <w:pStyle w:val="Default"/>
              <w:spacing w:line="276" w:lineRule="auto"/>
              <w:jc w:val="both"/>
            </w:pPr>
            <w:r w:rsidRPr="00A35F40">
              <w:rPr>
                <w:b/>
                <w:bCs/>
              </w:rPr>
              <w:t xml:space="preserve">Произведения татарских писателей и поэтов </w:t>
            </w:r>
          </w:p>
          <w:p w14:paraId="5C1E6E12" w14:textId="77777777" w:rsidR="006C076B" w:rsidRPr="00A35F40" w:rsidRDefault="006C076B" w:rsidP="00821159">
            <w:pPr>
              <w:pStyle w:val="Default"/>
              <w:spacing w:line="276" w:lineRule="auto"/>
              <w:jc w:val="both"/>
            </w:pPr>
            <w:r w:rsidRPr="00A35F40">
              <w:rPr>
                <w:b/>
                <w:bCs/>
              </w:rPr>
              <w:t xml:space="preserve">Поэзия: Р. Корбан «Больнее было бы…», пер. С. Махотина. </w:t>
            </w:r>
          </w:p>
          <w:p w14:paraId="167199AF" w14:textId="77777777" w:rsidR="006C076B" w:rsidRPr="00A35F40" w:rsidRDefault="006C076B" w:rsidP="00821159">
            <w:pPr>
              <w:pStyle w:val="Default"/>
              <w:spacing w:line="276" w:lineRule="auto"/>
              <w:jc w:val="both"/>
            </w:pPr>
            <w:r w:rsidRPr="00A35F40">
              <w:rPr>
                <w:b/>
                <w:bCs/>
              </w:rPr>
              <w:t xml:space="preserve">Проза: </w:t>
            </w:r>
            <w:r w:rsidRPr="00A35F40">
              <w:t xml:space="preserve">А. </w:t>
            </w:r>
            <w:proofErr w:type="spellStart"/>
            <w:r w:rsidRPr="00A35F40">
              <w:t>Алиш</w:t>
            </w:r>
            <w:proofErr w:type="spellEnd"/>
            <w:r w:rsidRPr="00A35F40">
              <w:t xml:space="preserve"> «Как я учился считать», пер. Л. </w:t>
            </w:r>
            <w:proofErr w:type="spellStart"/>
            <w:r w:rsidRPr="00A35F40">
              <w:t>Файзуллиной</w:t>
            </w:r>
            <w:proofErr w:type="spellEnd"/>
            <w:r w:rsidRPr="00A35F40">
              <w:t xml:space="preserve">. </w:t>
            </w:r>
          </w:p>
          <w:p w14:paraId="1F218CB1" w14:textId="77777777" w:rsidR="006C076B" w:rsidRPr="00A35F40" w:rsidRDefault="006C076B" w:rsidP="00821159">
            <w:pPr>
              <w:pStyle w:val="Default"/>
              <w:spacing w:line="276" w:lineRule="auto"/>
              <w:jc w:val="both"/>
            </w:pPr>
            <w:r w:rsidRPr="00A35F40">
              <w:rPr>
                <w:b/>
                <w:bCs/>
              </w:rPr>
              <w:t xml:space="preserve">Литературные сказки: </w:t>
            </w:r>
            <w:proofErr w:type="spellStart"/>
            <w:r w:rsidRPr="00A35F40">
              <w:t>Ф.Шафигуллин</w:t>
            </w:r>
            <w:proofErr w:type="spellEnd"/>
            <w:r w:rsidRPr="00A35F40">
              <w:t xml:space="preserve"> «Лейсан», </w:t>
            </w:r>
            <w:proofErr w:type="spellStart"/>
            <w:r w:rsidRPr="00A35F40">
              <w:t>Р.Батулла</w:t>
            </w:r>
            <w:proofErr w:type="spellEnd"/>
            <w:r w:rsidRPr="00A35F40">
              <w:t xml:space="preserve"> «Лесные разбойники». </w:t>
            </w:r>
          </w:p>
          <w:p w14:paraId="651F2C07" w14:textId="77777777" w:rsidR="006C076B" w:rsidRPr="00A35F40" w:rsidRDefault="006C076B" w:rsidP="00821159">
            <w:pPr>
              <w:pStyle w:val="Default"/>
              <w:spacing w:line="276" w:lineRule="auto"/>
              <w:jc w:val="both"/>
            </w:pPr>
            <w:r w:rsidRPr="00A35F40">
              <w:rPr>
                <w:b/>
                <w:bCs/>
              </w:rPr>
              <w:lastRenderedPageBreak/>
              <w:t xml:space="preserve">Для заучивания наизусть: </w:t>
            </w:r>
          </w:p>
          <w:p w14:paraId="77E8FE8D" w14:textId="77777777" w:rsidR="006C076B" w:rsidRPr="00A35F40" w:rsidRDefault="006C076B" w:rsidP="00821159">
            <w:pPr>
              <w:pStyle w:val="Default"/>
              <w:spacing w:line="276" w:lineRule="auto"/>
              <w:jc w:val="both"/>
            </w:pPr>
            <w:r w:rsidRPr="00A35F40">
              <w:t xml:space="preserve">Э. </w:t>
            </w:r>
            <w:proofErr w:type="spellStart"/>
            <w:r w:rsidRPr="00A35F40">
              <w:t>Шарифуллина</w:t>
            </w:r>
            <w:proofErr w:type="spellEnd"/>
            <w:r w:rsidRPr="00A35F40">
              <w:t xml:space="preserve"> «Хочу быть шофером». </w:t>
            </w:r>
          </w:p>
          <w:p w14:paraId="407A6AA6" w14:textId="77777777" w:rsidR="006C076B" w:rsidRPr="00A35F40" w:rsidRDefault="006C076B" w:rsidP="00821159">
            <w:pPr>
              <w:pStyle w:val="Default"/>
              <w:spacing w:line="276" w:lineRule="auto"/>
              <w:jc w:val="both"/>
            </w:pPr>
            <w:r w:rsidRPr="00A35F40">
              <w:rPr>
                <w:b/>
                <w:bCs/>
                <w:i/>
                <w:iCs/>
              </w:rPr>
              <w:t>Художественно-эстетическое развитие</w:t>
            </w:r>
            <w:r w:rsidRPr="00A35F40">
              <w:rPr>
                <w:b/>
                <w:bCs/>
              </w:rPr>
              <w:t xml:space="preserve">: </w:t>
            </w:r>
          </w:p>
          <w:p w14:paraId="335A2CDC" w14:textId="77777777" w:rsidR="006C076B" w:rsidRPr="00A35F40" w:rsidRDefault="006C076B" w:rsidP="00821159">
            <w:pPr>
              <w:pStyle w:val="Default"/>
              <w:spacing w:line="276" w:lineRule="auto"/>
              <w:jc w:val="both"/>
            </w:pPr>
            <w:r w:rsidRPr="00A35F40">
              <w:rPr>
                <w:b/>
                <w:bCs/>
              </w:rPr>
              <w:t xml:space="preserve">Музыка. Песенки. Игровой фольклор. </w:t>
            </w:r>
          </w:p>
          <w:p w14:paraId="2577C37F" w14:textId="77777777" w:rsidR="006C076B" w:rsidRPr="00A35F40" w:rsidRDefault="006C076B" w:rsidP="00821159">
            <w:pPr>
              <w:pStyle w:val="Default"/>
              <w:spacing w:line="276" w:lineRule="auto"/>
              <w:jc w:val="both"/>
            </w:pPr>
            <w:r w:rsidRPr="00A35F40">
              <w:t xml:space="preserve">«Навруз, Навруз…», пер. Р. </w:t>
            </w:r>
            <w:proofErr w:type="spellStart"/>
            <w:r w:rsidRPr="00A35F40">
              <w:t>Ягафарова</w:t>
            </w:r>
            <w:proofErr w:type="spellEnd"/>
            <w:r w:rsidRPr="00A35F40">
              <w:t xml:space="preserve">. </w:t>
            </w:r>
          </w:p>
          <w:p w14:paraId="7E93B53A" w14:textId="77777777" w:rsidR="006C076B" w:rsidRPr="00A35F40" w:rsidRDefault="006C076B" w:rsidP="00821159">
            <w:pPr>
              <w:pStyle w:val="Default"/>
              <w:spacing w:line="276" w:lineRule="auto"/>
              <w:jc w:val="both"/>
            </w:pPr>
            <w:r w:rsidRPr="00A35F40">
              <w:t xml:space="preserve">Слушание «Вальс», муз. </w:t>
            </w:r>
            <w:proofErr w:type="spellStart"/>
            <w:r w:rsidRPr="00A35F40">
              <w:t>С.Сайдашева</w:t>
            </w:r>
            <w:proofErr w:type="spellEnd"/>
            <w:r w:rsidRPr="00A35F40">
              <w:t xml:space="preserve">. </w:t>
            </w:r>
          </w:p>
          <w:p w14:paraId="039C66F6" w14:textId="77777777" w:rsidR="006C076B" w:rsidRPr="00A35F40" w:rsidRDefault="006C076B" w:rsidP="00821159">
            <w:pPr>
              <w:pStyle w:val="Default"/>
              <w:spacing w:line="276" w:lineRule="auto"/>
              <w:jc w:val="both"/>
            </w:pPr>
            <w:r w:rsidRPr="00A35F40">
              <w:t xml:space="preserve">Пение «Пришла весна» муз. Дж. </w:t>
            </w:r>
            <w:proofErr w:type="spellStart"/>
            <w:r w:rsidRPr="00A35F40">
              <w:t>Файзи</w:t>
            </w:r>
            <w:proofErr w:type="spellEnd"/>
            <w:r w:rsidRPr="00A35F40">
              <w:t xml:space="preserve">. </w:t>
            </w:r>
          </w:p>
          <w:p w14:paraId="2226ACA2" w14:textId="77777777" w:rsidR="006C076B" w:rsidRPr="00A35F40" w:rsidRDefault="006C076B" w:rsidP="00821159">
            <w:pPr>
              <w:pStyle w:val="Default"/>
              <w:spacing w:line="276" w:lineRule="auto"/>
              <w:jc w:val="both"/>
            </w:pPr>
            <w:r w:rsidRPr="00A35F40">
              <w:t xml:space="preserve">Танец «Потанцуем», муз. А. Абдуллина. </w:t>
            </w:r>
          </w:p>
          <w:p w14:paraId="40B97E58" w14:textId="77777777" w:rsidR="006C076B" w:rsidRPr="00A35F40" w:rsidRDefault="006C076B" w:rsidP="00821159">
            <w:pPr>
              <w:pStyle w:val="Default"/>
              <w:spacing w:line="276" w:lineRule="auto"/>
              <w:jc w:val="both"/>
            </w:pPr>
            <w:r w:rsidRPr="00A35F40">
              <w:rPr>
                <w:b/>
                <w:bCs/>
              </w:rPr>
              <w:t xml:space="preserve">ИЗО деятельность: </w:t>
            </w:r>
          </w:p>
          <w:p w14:paraId="2730D85A" w14:textId="77777777" w:rsidR="006C076B" w:rsidRPr="00A35F40" w:rsidRDefault="006C076B" w:rsidP="00821159">
            <w:pPr>
              <w:pStyle w:val="Default"/>
              <w:spacing w:line="276" w:lineRule="auto"/>
              <w:jc w:val="both"/>
            </w:pPr>
            <w:r w:rsidRPr="00A35F40">
              <w:rPr>
                <w:b/>
                <w:bCs/>
              </w:rPr>
              <w:t xml:space="preserve">Лепка. </w:t>
            </w:r>
            <w:r w:rsidRPr="00A35F40">
              <w:t xml:space="preserve">«Путешествие в сказочной стране» (герои сказок </w:t>
            </w:r>
            <w:proofErr w:type="spellStart"/>
            <w:r w:rsidRPr="00A35F40">
              <w:t>Г.Тукая</w:t>
            </w:r>
            <w:proofErr w:type="spellEnd"/>
            <w:r w:rsidRPr="00A35F40">
              <w:t xml:space="preserve">). </w:t>
            </w:r>
          </w:p>
          <w:p w14:paraId="17E8BB21" w14:textId="77777777" w:rsidR="006C076B" w:rsidRPr="00A35F40" w:rsidRDefault="006C076B" w:rsidP="00821159">
            <w:pPr>
              <w:pStyle w:val="Default"/>
              <w:spacing w:line="276" w:lineRule="auto"/>
              <w:jc w:val="both"/>
            </w:pPr>
            <w:r w:rsidRPr="00A35F40">
              <w:rPr>
                <w:b/>
                <w:bCs/>
              </w:rPr>
              <w:t>Аппликация. «</w:t>
            </w:r>
            <w:r w:rsidRPr="00A35F40">
              <w:t xml:space="preserve">Ичиги для мамы». </w:t>
            </w:r>
          </w:p>
          <w:p w14:paraId="565FB0F0" w14:textId="77777777" w:rsidR="006C076B" w:rsidRPr="00A35F40" w:rsidRDefault="006C076B" w:rsidP="00821159">
            <w:pPr>
              <w:pStyle w:val="Default"/>
              <w:spacing w:line="276" w:lineRule="auto"/>
              <w:jc w:val="both"/>
            </w:pPr>
            <w:r w:rsidRPr="00A35F40">
              <w:rPr>
                <w:b/>
                <w:bCs/>
              </w:rPr>
              <w:t xml:space="preserve">Рисование. </w:t>
            </w:r>
            <w:r w:rsidRPr="00A35F40">
              <w:t xml:space="preserve">«Кукла в национальном костюме». </w:t>
            </w:r>
          </w:p>
          <w:p w14:paraId="3013B9C3" w14:textId="77777777" w:rsidR="006C076B" w:rsidRPr="00A35F40" w:rsidRDefault="006C076B" w:rsidP="00821159">
            <w:pPr>
              <w:pStyle w:val="Default"/>
              <w:spacing w:line="276" w:lineRule="auto"/>
              <w:jc w:val="both"/>
              <w:rPr>
                <w:b/>
                <w:bCs/>
                <w:i/>
                <w:iCs/>
              </w:rPr>
            </w:pPr>
            <w:r w:rsidRPr="00A35F40">
              <w:rPr>
                <w:b/>
                <w:bCs/>
              </w:rPr>
              <w:t xml:space="preserve">Праздник. </w:t>
            </w:r>
            <w:r w:rsidRPr="00A35F40">
              <w:t xml:space="preserve">«Тукай </w:t>
            </w:r>
            <w:proofErr w:type="spellStart"/>
            <w:r w:rsidRPr="00A35F40">
              <w:t>безнең</w:t>
            </w:r>
            <w:proofErr w:type="spellEnd"/>
            <w:r w:rsidRPr="00A35F40">
              <w:t xml:space="preserve"> </w:t>
            </w:r>
            <w:proofErr w:type="spellStart"/>
            <w:r w:rsidRPr="00A35F40">
              <w:t>белән</w:t>
            </w:r>
            <w:proofErr w:type="spellEnd"/>
            <w:r w:rsidRPr="00A35F40">
              <w:t xml:space="preserve">». </w:t>
            </w:r>
          </w:p>
        </w:tc>
      </w:tr>
      <w:tr w:rsidR="006C076B" w:rsidRPr="00A35F40" w14:paraId="62381511" w14:textId="77777777" w:rsidTr="00821159">
        <w:trPr>
          <w:trHeight w:val="385"/>
        </w:trPr>
        <w:tc>
          <w:tcPr>
            <w:tcW w:w="5000" w:type="pct"/>
            <w:gridSpan w:val="3"/>
          </w:tcPr>
          <w:p w14:paraId="096426FB" w14:textId="77777777" w:rsidR="006C076B" w:rsidRPr="00373D5A" w:rsidRDefault="006C076B" w:rsidP="00821159">
            <w:pPr>
              <w:pStyle w:val="Default"/>
              <w:spacing w:line="276" w:lineRule="auto"/>
              <w:jc w:val="both"/>
            </w:pPr>
            <w:r w:rsidRPr="00A35F40">
              <w:rPr>
                <w:b/>
                <w:bCs/>
              </w:rPr>
              <w:lastRenderedPageBreak/>
              <w:t>Республики Поволжья</w:t>
            </w:r>
          </w:p>
        </w:tc>
      </w:tr>
      <w:tr w:rsidR="006C076B" w:rsidRPr="00A35F40" w14:paraId="15AFA671" w14:textId="77777777" w:rsidTr="00821159">
        <w:trPr>
          <w:trHeight w:val="385"/>
        </w:trPr>
        <w:tc>
          <w:tcPr>
            <w:tcW w:w="772" w:type="pct"/>
            <w:vMerge w:val="restart"/>
          </w:tcPr>
          <w:p w14:paraId="1C8D1B9F" w14:textId="77777777" w:rsidR="006C076B" w:rsidRPr="00A35F40" w:rsidRDefault="006C076B" w:rsidP="00821159">
            <w:pPr>
              <w:pStyle w:val="Default"/>
              <w:spacing w:line="276" w:lineRule="auto"/>
              <w:jc w:val="both"/>
            </w:pPr>
            <w:r w:rsidRPr="00A35F40">
              <w:t>Май</w:t>
            </w:r>
          </w:p>
        </w:tc>
        <w:tc>
          <w:tcPr>
            <w:tcW w:w="4228" w:type="pct"/>
            <w:gridSpan w:val="2"/>
          </w:tcPr>
          <w:p w14:paraId="6C69728F" w14:textId="77777777" w:rsidR="006C076B" w:rsidRPr="00A35F40" w:rsidRDefault="006C076B" w:rsidP="00821159">
            <w:pPr>
              <w:pStyle w:val="Default"/>
              <w:spacing w:line="276" w:lineRule="auto"/>
              <w:jc w:val="both"/>
            </w:pPr>
            <w:r w:rsidRPr="00A35F40">
              <w:rPr>
                <w:b/>
                <w:bCs/>
                <w:i/>
                <w:iCs/>
              </w:rPr>
              <w:t xml:space="preserve">Физическое развитие: </w:t>
            </w:r>
          </w:p>
          <w:p w14:paraId="245CC2F3" w14:textId="77777777" w:rsidR="006C076B" w:rsidRPr="00A35F40" w:rsidRDefault="006C076B" w:rsidP="00821159">
            <w:pPr>
              <w:pStyle w:val="Default"/>
              <w:spacing w:line="276" w:lineRule="auto"/>
              <w:jc w:val="both"/>
              <w:rPr>
                <w:b/>
                <w:bCs/>
                <w:i/>
                <w:iCs/>
              </w:rPr>
            </w:pPr>
            <w:r w:rsidRPr="00A35F40">
              <w:rPr>
                <w:b/>
                <w:bCs/>
              </w:rPr>
              <w:t xml:space="preserve">Игры: «Тюбетейка». </w:t>
            </w:r>
          </w:p>
        </w:tc>
      </w:tr>
      <w:tr w:rsidR="006C076B" w:rsidRPr="00A35F40" w14:paraId="7E82BE95" w14:textId="77777777" w:rsidTr="00821159">
        <w:trPr>
          <w:trHeight w:val="385"/>
        </w:trPr>
        <w:tc>
          <w:tcPr>
            <w:tcW w:w="772" w:type="pct"/>
            <w:vMerge/>
          </w:tcPr>
          <w:p w14:paraId="0E90FF71" w14:textId="77777777" w:rsidR="006C076B" w:rsidRPr="00A35F40" w:rsidRDefault="006C076B" w:rsidP="00821159">
            <w:pPr>
              <w:pStyle w:val="Default"/>
              <w:spacing w:line="276" w:lineRule="auto"/>
              <w:jc w:val="both"/>
            </w:pPr>
          </w:p>
        </w:tc>
        <w:tc>
          <w:tcPr>
            <w:tcW w:w="4228" w:type="pct"/>
            <w:gridSpan w:val="2"/>
          </w:tcPr>
          <w:p w14:paraId="6BA442FA" w14:textId="77777777" w:rsidR="006C076B" w:rsidRPr="00A35F40" w:rsidRDefault="006C076B" w:rsidP="00821159">
            <w:pPr>
              <w:pStyle w:val="Default"/>
              <w:spacing w:line="276" w:lineRule="auto"/>
              <w:jc w:val="both"/>
            </w:pPr>
            <w:r w:rsidRPr="00A35F40">
              <w:rPr>
                <w:b/>
                <w:bCs/>
                <w:i/>
                <w:iCs/>
              </w:rPr>
              <w:t>Социально-коммуникативное развитие</w:t>
            </w:r>
            <w:r w:rsidRPr="00A35F40">
              <w:rPr>
                <w:i/>
                <w:iCs/>
              </w:rPr>
              <w:t xml:space="preserve">: </w:t>
            </w:r>
          </w:p>
          <w:p w14:paraId="17AA621D" w14:textId="77777777" w:rsidR="006C076B" w:rsidRPr="00A35F40" w:rsidRDefault="006C076B" w:rsidP="00821159">
            <w:pPr>
              <w:pStyle w:val="Default"/>
              <w:spacing w:line="276" w:lineRule="auto"/>
              <w:jc w:val="both"/>
              <w:rPr>
                <w:b/>
                <w:bCs/>
                <w:i/>
                <w:iCs/>
              </w:rPr>
            </w:pPr>
            <w:r w:rsidRPr="00A35F40">
              <w:rPr>
                <w:b/>
                <w:bCs/>
              </w:rPr>
              <w:t xml:space="preserve">Беседа: </w:t>
            </w:r>
            <w:r w:rsidRPr="00A35F40">
              <w:t xml:space="preserve">«Край мой - Татарстан». </w:t>
            </w:r>
          </w:p>
        </w:tc>
      </w:tr>
      <w:tr w:rsidR="006C076B" w:rsidRPr="00A35F40" w14:paraId="43E8E537" w14:textId="77777777" w:rsidTr="00821159">
        <w:trPr>
          <w:trHeight w:val="385"/>
        </w:trPr>
        <w:tc>
          <w:tcPr>
            <w:tcW w:w="772" w:type="pct"/>
            <w:vMerge/>
          </w:tcPr>
          <w:p w14:paraId="78D66857" w14:textId="77777777" w:rsidR="006C076B" w:rsidRPr="00A35F40" w:rsidRDefault="006C076B" w:rsidP="00821159">
            <w:pPr>
              <w:pStyle w:val="Default"/>
              <w:spacing w:line="276" w:lineRule="auto"/>
              <w:jc w:val="both"/>
            </w:pPr>
          </w:p>
        </w:tc>
        <w:tc>
          <w:tcPr>
            <w:tcW w:w="4228" w:type="pct"/>
            <w:gridSpan w:val="2"/>
          </w:tcPr>
          <w:p w14:paraId="546DC884" w14:textId="77777777" w:rsidR="006C076B" w:rsidRPr="00A35F40" w:rsidRDefault="006C076B" w:rsidP="00821159">
            <w:pPr>
              <w:pStyle w:val="Default"/>
              <w:spacing w:line="276" w:lineRule="auto"/>
              <w:jc w:val="both"/>
            </w:pPr>
            <w:r w:rsidRPr="00A35F40">
              <w:rPr>
                <w:b/>
                <w:bCs/>
                <w:i/>
                <w:iCs/>
              </w:rPr>
              <w:t xml:space="preserve">Познавательное и речевое развитие: </w:t>
            </w:r>
          </w:p>
          <w:p w14:paraId="12B253FC" w14:textId="77777777" w:rsidR="006C076B" w:rsidRPr="00A35F40" w:rsidRDefault="006C076B" w:rsidP="00821159">
            <w:pPr>
              <w:pStyle w:val="Default"/>
              <w:spacing w:line="276" w:lineRule="auto"/>
              <w:jc w:val="both"/>
            </w:pPr>
            <w:r w:rsidRPr="00A35F40">
              <w:rPr>
                <w:b/>
                <w:bCs/>
              </w:rPr>
              <w:t xml:space="preserve">Произведения татарских писателей и поэтов </w:t>
            </w:r>
          </w:p>
          <w:p w14:paraId="5E4CB0D4" w14:textId="77777777" w:rsidR="006C076B" w:rsidRPr="00A35F40" w:rsidRDefault="006C076B" w:rsidP="00821159">
            <w:pPr>
              <w:pStyle w:val="Default"/>
              <w:spacing w:line="276" w:lineRule="auto"/>
              <w:jc w:val="both"/>
            </w:pPr>
            <w:r w:rsidRPr="00A35F40">
              <w:rPr>
                <w:b/>
                <w:bCs/>
              </w:rPr>
              <w:t xml:space="preserve">Поэзия: </w:t>
            </w:r>
            <w:proofErr w:type="spellStart"/>
            <w:r w:rsidRPr="00A35F40">
              <w:rPr>
                <w:b/>
                <w:bCs/>
              </w:rPr>
              <w:t>Б.Рахмат</w:t>
            </w:r>
            <w:proofErr w:type="spellEnd"/>
            <w:r w:rsidRPr="00A35F40">
              <w:rPr>
                <w:b/>
                <w:bCs/>
              </w:rPr>
              <w:t xml:space="preserve"> «На сабантуе». </w:t>
            </w:r>
          </w:p>
          <w:p w14:paraId="3F289D64" w14:textId="77777777" w:rsidR="006C076B" w:rsidRPr="00A35F40" w:rsidRDefault="006C076B" w:rsidP="00821159">
            <w:pPr>
              <w:pStyle w:val="Default"/>
              <w:spacing w:line="276" w:lineRule="auto"/>
              <w:jc w:val="both"/>
            </w:pPr>
            <w:r w:rsidRPr="00A35F40">
              <w:rPr>
                <w:b/>
                <w:bCs/>
              </w:rPr>
              <w:t xml:space="preserve">Для заучивания наизусть </w:t>
            </w:r>
          </w:p>
          <w:p w14:paraId="142AE025" w14:textId="77777777" w:rsidR="006C076B" w:rsidRPr="00A35F40" w:rsidRDefault="006C076B" w:rsidP="00821159">
            <w:pPr>
              <w:pStyle w:val="Default"/>
              <w:spacing w:line="276" w:lineRule="auto"/>
              <w:jc w:val="both"/>
            </w:pPr>
            <w:proofErr w:type="spellStart"/>
            <w:r w:rsidRPr="00A35F40">
              <w:t>Х.Халиков</w:t>
            </w:r>
            <w:proofErr w:type="spellEnd"/>
            <w:r w:rsidRPr="00A35F40">
              <w:t xml:space="preserve"> «С добрым утром!». </w:t>
            </w:r>
          </w:p>
          <w:p w14:paraId="4BE5A49C" w14:textId="77777777" w:rsidR="006C076B" w:rsidRPr="00A35F40" w:rsidRDefault="006C076B" w:rsidP="00821159">
            <w:pPr>
              <w:pStyle w:val="Default"/>
              <w:spacing w:line="276" w:lineRule="auto"/>
              <w:jc w:val="both"/>
              <w:rPr>
                <w:b/>
                <w:bCs/>
                <w:i/>
                <w:iCs/>
              </w:rPr>
            </w:pPr>
            <w:r w:rsidRPr="00A35F40">
              <w:rPr>
                <w:b/>
                <w:bCs/>
              </w:rPr>
              <w:t xml:space="preserve">Литературная викторина. </w:t>
            </w:r>
            <w:r w:rsidRPr="00A35F40">
              <w:t xml:space="preserve">«Путешествие по знакомым произведениям». </w:t>
            </w:r>
          </w:p>
        </w:tc>
      </w:tr>
      <w:tr w:rsidR="006C076B" w:rsidRPr="00A35F40" w14:paraId="50F811EA" w14:textId="77777777" w:rsidTr="00821159">
        <w:trPr>
          <w:trHeight w:val="385"/>
        </w:trPr>
        <w:tc>
          <w:tcPr>
            <w:tcW w:w="772" w:type="pct"/>
            <w:vMerge/>
          </w:tcPr>
          <w:p w14:paraId="58AE4213" w14:textId="77777777" w:rsidR="006C076B" w:rsidRPr="00A35F40" w:rsidRDefault="006C076B" w:rsidP="00821159">
            <w:pPr>
              <w:pStyle w:val="Default"/>
              <w:spacing w:line="276" w:lineRule="auto"/>
              <w:jc w:val="both"/>
            </w:pPr>
          </w:p>
        </w:tc>
        <w:tc>
          <w:tcPr>
            <w:tcW w:w="4228" w:type="pct"/>
            <w:gridSpan w:val="2"/>
          </w:tcPr>
          <w:p w14:paraId="3029BD9A" w14:textId="77777777" w:rsidR="006C076B" w:rsidRPr="00A35F40" w:rsidRDefault="006C076B" w:rsidP="00821159">
            <w:pPr>
              <w:pStyle w:val="Default"/>
              <w:spacing w:line="276" w:lineRule="auto"/>
              <w:jc w:val="both"/>
            </w:pPr>
            <w:r w:rsidRPr="00A35F40">
              <w:rPr>
                <w:b/>
                <w:bCs/>
                <w:i/>
                <w:iCs/>
              </w:rPr>
              <w:t>Художественно-эстетическое развитие</w:t>
            </w:r>
            <w:r w:rsidRPr="00A35F40">
              <w:rPr>
                <w:b/>
                <w:bCs/>
              </w:rPr>
              <w:t xml:space="preserve">: </w:t>
            </w:r>
          </w:p>
          <w:p w14:paraId="4C5B8999" w14:textId="77777777" w:rsidR="006C076B" w:rsidRPr="00A35F40" w:rsidRDefault="006C076B" w:rsidP="00821159">
            <w:pPr>
              <w:pStyle w:val="Default"/>
              <w:spacing w:line="276" w:lineRule="auto"/>
              <w:jc w:val="both"/>
            </w:pPr>
            <w:r w:rsidRPr="00A35F40">
              <w:rPr>
                <w:b/>
                <w:bCs/>
              </w:rPr>
              <w:t xml:space="preserve">Лепка. </w:t>
            </w:r>
            <w:r w:rsidRPr="00A35F40">
              <w:t xml:space="preserve">«Страна фантазий» (полюбившиеся герои сказок народов Поволжья). </w:t>
            </w:r>
          </w:p>
          <w:p w14:paraId="6EBA8573" w14:textId="77777777" w:rsidR="006C076B" w:rsidRPr="00A35F40" w:rsidRDefault="006C076B" w:rsidP="00821159">
            <w:pPr>
              <w:pStyle w:val="Default"/>
              <w:spacing w:line="276" w:lineRule="auto"/>
              <w:jc w:val="both"/>
            </w:pPr>
            <w:r w:rsidRPr="00A35F40">
              <w:rPr>
                <w:b/>
                <w:bCs/>
              </w:rPr>
              <w:t>Аппликация-рисование</w:t>
            </w:r>
            <w:r w:rsidRPr="00A35F40">
              <w:t xml:space="preserve">. «Магазин народных промыслов» (коллективная работа). </w:t>
            </w:r>
          </w:p>
          <w:p w14:paraId="049E88F0" w14:textId="77777777" w:rsidR="006C076B" w:rsidRPr="00A35F40" w:rsidRDefault="006C076B" w:rsidP="00821159">
            <w:pPr>
              <w:pStyle w:val="Default"/>
              <w:spacing w:line="276" w:lineRule="auto"/>
              <w:jc w:val="both"/>
              <w:rPr>
                <w:b/>
                <w:bCs/>
                <w:i/>
                <w:iCs/>
              </w:rPr>
            </w:pPr>
            <w:r w:rsidRPr="00A35F40">
              <w:rPr>
                <w:b/>
                <w:bCs/>
              </w:rPr>
              <w:t xml:space="preserve">Праздник. </w:t>
            </w:r>
            <w:r w:rsidRPr="00A35F40">
              <w:t xml:space="preserve">«Венок дружбы». </w:t>
            </w:r>
          </w:p>
        </w:tc>
      </w:tr>
    </w:tbl>
    <w:p w14:paraId="57D416B9" w14:textId="77777777" w:rsidR="006C076B" w:rsidRPr="00A35F40" w:rsidRDefault="006C076B" w:rsidP="00EC1CEF">
      <w:pPr>
        <w:pStyle w:val="Default"/>
        <w:spacing w:line="276" w:lineRule="auto"/>
        <w:ind w:left="824"/>
        <w:jc w:val="both"/>
      </w:pPr>
    </w:p>
    <w:p w14:paraId="7E789371" w14:textId="77777777" w:rsidR="00EC1CEF" w:rsidRDefault="006C076B" w:rsidP="00EC1CEF">
      <w:pPr>
        <w:pStyle w:val="Default"/>
        <w:spacing w:line="276" w:lineRule="auto"/>
        <w:ind w:firstLine="720"/>
        <w:jc w:val="both"/>
      </w:pPr>
      <w:r w:rsidRPr="00A35F40">
        <w:rPr>
          <w:b/>
          <w:bCs/>
        </w:rPr>
        <w:t>Подготовительная группа (6-7 лет)</w:t>
      </w:r>
    </w:p>
    <w:p w14:paraId="72BD46E4" w14:textId="77777777" w:rsidR="006C076B" w:rsidRPr="00A35F40" w:rsidRDefault="006C076B" w:rsidP="00EC1CEF">
      <w:pPr>
        <w:pStyle w:val="Default"/>
        <w:spacing w:line="276" w:lineRule="auto"/>
        <w:ind w:firstLine="720"/>
        <w:jc w:val="both"/>
      </w:pPr>
      <w:r w:rsidRPr="00A35F40">
        <w:rPr>
          <w:b/>
          <w:bCs/>
        </w:rPr>
        <w:t>Задачи воспитания и обучения:</w:t>
      </w:r>
    </w:p>
    <w:p w14:paraId="625587F2" w14:textId="77777777" w:rsidR="006C076B" w:rsidRPr="00A35F40" w:rsidRDefault="006C076B" w:rsidP="00EC1CEF">
      <w:pPr>
        <w:pStyle w:val="Default"/>
        <w:spacing w:line="276" w:lineRule="auto"/>
        <w:ind w:firstLine="720"/>
        <w:jc w:val="both"/>
      </w:pPr>
      <w:r w:rsidRPr="00A35F40">
        <w:t xml:space="preserve">Воспитывать патриотические чувства, любовь к родному краю, Родине, к родному языку; желание разговаривать па родном языке. </w:t>
      </w:r>
    </w:p>
    <w:p w14:paraId="064D3725" w14:textId="77777777" w:rsidR="006C076B" w:rsidRPr="00A35F40" w:rsidRDefault="006C076B" w:rsidP="00EC1CEF">
      <w:pPr>
        <w:pStyle w:val="Default"/>
        <w:spacing w:line="276" w:lineRule="auto"/>
        <w:ind w:firstLine="720"/>
        <w:jc w:val="both"/>
      </w:pPr>
      <w:r w:rsidRPr="00A35F40">
        <w:t xml:space="preserve">Продолжать знакомить детей с музыкой, живописью, литературой, искусством </w:t>
      </w:r>
      <w:r>
        <w:t xml:space="preserve"> </w:t>
      </w:r>
      <w:r w:rsidRPr="00A35F40">
        <w:t xml:space="preserve">народов </w:t>
      </w:r>
      <w:r>
        <w:t xml:space="preserve">России  и </w:t>
      </w:r>
      <w:r w:rsidRPr="00A35F40">
        <w:t xml:space="preserve"> Поволжья (Татарстан, Чувашия, Б</w:t>
      </w:r>
      <w:r>
        <w:t>ашкортостан, Удмуртия, Марий Эл</w:t>
      </w:r>
      <w:r w:rsidRPr="00A35F40">
        <w:t>, Мордовия).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231"/>
      </w:tblGrid>
      <w:tr w:rsidR="006C076B" w:rsidRPr="00A35F40" w14:paraId="214E746B" w14:textId="77777777" w:rsidTr="00821159">
        <w:trPr>
          <w:trHeight w:val="107"/>
        </w:trPr>
        <w:tc>
          <w:tcPr>
            <w:tcW w:w="5000" w:type="pct"/>
          </w:tcPr>
          <w:p w14:paraId="5B492CF4" w14:textId="77777777" w:rsidR="006C076B" w:rsidRPr="00A35F40" w:rsidRDefault="006C076B" w:rsidP="00821159">
            <w:pPr>
              <w:pStyle w:val="Default"/>
              <w:spacing w:line="276" w:lineRule="auto"/>
              <w:jc w:val="both"/>
            </w:pPr>
            <w:r w:rsidRPr="00A35F40">
              <w:rPr>
                <w:b/>
                <w:bCs/>
              </w:rPr>
              <w:t xml:space="preserve">Содержание направлений с учетом национально-регионального компонента (НРК) </w:t>
            </w:r>
          </w:p>
        </w:tc>
      </w:tr>
      <w:tr w:rsidR="006C076B" w:rsidRPr="00A35F40" w14:paraId="59F9C21C" w14:textId="77777777" w:rsidTr="00821159">
        <w:trPr>
          <w:trHeight w:val="107"/>
        </w:trPr>
        <w:tc>
          <w:tcPr>
            <w:tcW w:w="5000" w:type="pct"/>
          </w:tcPr>
          <w:p w14:paraId="59D4F64D" w14:textId="77777777" w:rsidR="006C076B" w:rsidRPr="00A35F40" w:rsidRDefault="006C076B" w:rsidP="00821159">
            <w:pPr>
              <w:pStyle w:val="Default"/>
              <w:spacing w:line="276" w:lineRule="auto"/>
              <w:jc w:val="both"/>
              <w:rPr>
                <w:b/>
              </w:rPr>
            </w:pPr>
            <w:r w:rsidRPr="00A35F40">
              <w:rPr>
                <w:b/>
              </w:rPr>
              <w:t xml:space="preserve">Физическое развитие </w:t>
            </w:r>
          </w:p>
        </w:tc>
      </w:tr>
      <w:tr w:rsidR="006C076B" w:rsidRPr="00A35F40" w14:paraId="4319C579" w14:textId="77777777" w:rsidTr="00EC1CEF">
        <w:trPr>
          <w:trHeight w:val="697"/>
        </w:trPr>
        <w:tc>
          <w:tcPr>
            <w:tcW w:w="5000" w:type="pct"/>
          </w:tcPr>
          <w:p w14:paraId="5D9899B7" w14:textId="77777777" w:rsidR="006C076B" w:rsidRPr="00A35F40" w:rsidRDefault="006C076B" w:rsidP="00821159">
            <w:pPr>
              <w:pStyle w:val="Default"/>
              <w:spacing w:line="276" w:lineRule="auto"/>
              <w:jc w:val="both"/>
            </w:pPr>
            <w:r w:rsidRPr="00A35F40">
              <w:t xml:space="preserve">Усовершенствование знаний детей об организме человека, через устное народное творчество. Формирование и расширение знаний детей о пользе лекарственных растений своего края в сохранении и укреплении собственного здоровья. Продолжение формирования умений и опыта </w:t>
            </w:r>
            <w:proofErr w:type="spellStart"/>
            <w:r w:rsidRPr="00A35F40">
              <w:t>здоровьесберегающих</w:t>
            </w:r>
            <w:proofErr w:type="spellEnd"/>
            <w:r w:rsidRPr="00A35F40">
              <w:t xml:space="preserve"> действий во время проведения досугов и национальных праздников. </w:t>
            </w:r>
          </w:p>
          <w:p w14:paraId="424DF0C0" w14:textId="77777777" w:rsidR="006C076B" w:rsidRPr="00A35F40" w:rsidRDefault="006C076B" w:rsidP="00821159">
            <w:pPr>
              <w:pStyle w:val="Default"/>
              <w:spacing w:line="276" w:lineRule="auto"/>
              <w:jc w:val="both"/>
            </w:pPr>
            <w:r w:rsidRPr="00A35F40">
              <w:t xml:space="preserve">Ознакомление с мордовскими, марийскими и удмуртскими подвижными народными играми. Продолжение обучения детей самостоятельно организовывать знакомые подвижные игры; находить, придумывать разные варианты подвижных игр. Воспитание нравственных и волевых </w:t>
            </w:r>
            <w:r w:rsidRPr="00A35F40">
              <w:lastRenderedPageBreak/>
              <w:t xml:space="preserve">качеств: выдержку, настойчивость, решительность, инициативность, смелость. </w:t>
            </w:r>
          </w:p>
        </w:tc>
      </w:tr>
      <w:tr w:rsidR="006C076B" w:rsidRPr="00A35F40" w14:paraId="40E22E31" w14:textId="77777777" w:rsidTr="00821159">
        <w:trPr>
          <w:trHeight w:val="107"/>
        </w:trPr>
        <w:tc>
          <w:tcPr>
            <w:tcW w:w="5000" w:type="pct"/>
          </w:tcPr>
          <w:p w14:paraId="4EB996FC" w14:textId="77777777" w:rsidR="006C076B" w:rsidRPr="00A35F40" w:rsidRDefault="006C076B" w:rsidP="00821159">
            <w:pPr>
              <w:pStyle w:val="Default"/>
              <w:spacing w:line="276" w:lineRule="auto"/>
              <w:jc w:val="both"/>
            </w:pPr>
            <w:r w:rsidRPr="00A35F40">
              <w:rPr>
                <w:b/>
                <w:bCs/>
              </w:rPr>
              <w:lastRenderedPageBreak/>
              <w:t xml:space="preserve">Социально-коммуникативное развитие </w:t>
            </w:r>
          </w:p>
        </w:tc>
      </w:tr>
      <w:tr w:rsidR="006C076B" w:rsidRPr="00A35F40" w14:paraId="0BD30657" w14:textId="77777777" w:rsidTr="00821159">
        <w:trPr>
          <w:trHeight w:val="1552"/>
        </w:trPr>
        <w:tc>
          <w:tcPr>
            <w:tcW w:w="5000" w:type="pct"/>
          </w:tcPr>
          <w:p w14:paraId="4012F62D" w14:textId="77777777" w:rsidR="006C076B" w:rsidRPr="00A35F40" w:rsidRDefault="006C076B" w:rsidP="00821159">
            <w:pPr>
              <w:pStyle w:val="Default"/>
              <w:spacing w:line="276" w:lineRule="auto"/>
              <w:jc w:val="both"/>
            </w:pPr>
            <w:r w:rsidRPr="00A35F40">
              <w:t xml:space="preserve">Совершенствование знаний о традициях и обычаях своего народа. Формирование представлений о том, что в Татарстане живут люди разных национальностей в мире и дружбе. Ознакомление с традициями, обычаями, обрядами марийского, удмуртского и мордовского народа. </w:t>
            </w:r>
          </w:p>
          <w:p w14:paraId="327AF729" w14:textId="77777777" w:rsidR="006C076B" w:rsidRPr="00A35F40" w:rsidRDefault="006C076B" w:rsidP="00821159">
            <w:pPr>
              <w:pStyle w:val="Default"/>
              <w:spacing w:line="276" w:lineRule="auto"/>
              <w:jc w:val="both"/>
            </w:pPr>
            <w:r w:rsidRPr="00A35F40">
              <w:t xml:space="preserve">Воспитание у детей организованности, дисциплинированности, уважения к старшим, заботливого отношения к малышам; умения и желания самостоятельно объединяться для совместной игры и труда, оказывать друг другу помощь, доброжелательно оценивать поступки сверстников. </w:t>
            </w:r>
          </w:p>
          <w:p w14:paraId="3268BF6E" w14:textId="77777777" w:rsidR="006C076B" w:rsidRPr="00A35F40" w:rsidRDefault="006C076B" w:rsidP="00821159">
            <w:pPr>
              <w:pStyle w:val="Default"/>
              <w:spacing w:line="276" w:lineRule="auto"/>
              <w:jc w:val="both"/>
            </w:pPr>
            <w:r w:rsidRPr="00A35F40">
              <w:t xml:space="preserve">На основе расширения знаний о Республиках Поволжья воспитание патриотических чувств к родному краю и толерантного отношения к народам других национальностей. </w:t>
            </w:r>
          </w:p>
          <w:p w14:paraId="7784A923" w14:textId="77777777" w:rsidR="006C076B" w:rsidRPr="00A35F40" w:rsidRDefault="006C076B" w:rsidP="00821159">
            <w:pPr>
              <w:pStyle w:val="Default"/>
              <w:spacing w:line="276" w:lineRule="auto"/>
              <w:jc w:val="both"/>
            </w:pPr>
            <w:r w:rsidRPr="00A35F40">
              <w:t xml:space="preserve">Обеспечение осознанного и самостоятельного выполнения процессов самообслуживания, самостоятельного контроля качества результата. </w:t>
            </w:r>
          </w:p>
          <w:p w14:paraId="37599D2D" w14:textId="77777777" w:rsidR="006C076B" w:rsidRPr="00A35F40" w:rsidRDefault="006C076B" w:rsidP="00821159">
            <w:pPr>
              <w:pStyle w:val="Default"/>
              <w:spacing w:line="276" w:lineRule="auto"/>
              <w:jc w:val="both"/>
            </w:pPr>
            <w:r w:rsidRPr="00A35F40">
              <w:t xml:space="preserve">Привлечение к выполнению сезонных видов работ в природе (на участке детского сада). </w:t>
            </w:r>
          </w:p>
          <w:p w14:paraId="03EF8BC3" w14:textId="77777777" w:rsidR="006C076B" w:rsidRPr="00A35F40" w:rsidRDefault="006C076B" w:rsidP="00821159">
            <w:pPr>
              <w:pStyle w:val="Default"/>
              <w:spacing w:line="276" w:lineRule="auto"/>
              <w:jc w:val="both"/>
            </w:pPr>
            <w:r w:rsidRPr="00A35F40">
              <w:t xml:space="preserve">Поощрение желания работать в коллективе. </w:t>
            </w:r>
          </w:p>
          <w:p w14:paraId="17D16519" w14:textId="77777777" w:rsidR="006C076B" w:rsidRPr="00A35F40" w:rsidRDefault="006C076B" w:rsidP="00821159">
            <w:pPr>
              <w:pStyle w:val="Default"/>
              <w:spacing w:line="276" w:lineRule="auto"/>
              <w:jc w:val="both"/>
            </w:pPr>
            <w:r w:rsidRPr="00A35F40">
              <w:t xml:space="preserve">Формирование знаний о соблюдении правил безопасности в разнообразных видах трудовой деятельности, активных форм общения с детьми и взрослыми в процессе трудовой деятельности. </w:t>
            </w:r>
          </w:p>
          <w:p w14:paraId="57203ED5" w14:textId="77777777" w:rsidR="006C076B" w:rsidRPr="00A35F40" w:rsidRDefault="006C076B" w:rsidP="00821159">
            <w:pPr>
              <w:pStyle w:val="Default"/>
              <w:spacing w:line="276" w:lineRule="auto"/>
              <w:jc w:val="both"/>
            </w:pPr>
            <w:r w:rsidRPr="00A35F40">
              <w:t xml:space="preserve">Расширение и систематизирование представлений о различных видах труда народов Поволжья, удовлетворяющих потребностей общества и государства. </w:t>
            </w:r>
          </w:p>
          <w:p w14:paraId="0B17478D" w14:textId="77777777" w:rsidR="006C076B" w:rsidRPr="00A35F40" w:rsidRDefault="006C076B" w:rsidP="00821159">
            <w:pPr>
              <w:pStyle w:val="Default"/>
              <w:spacing w:line="276" w:lineRule="auto"/>
              <w:jc w:val="both"/>
            </w:pPr>
            <w:r w:rsidRPr="00A35F40">
              <w:t xml:space="preserve">Поддерживание положительного отношения ребенка к собственному труду, его результату, труду взрослых и его результатам как к ценности. </w:t>
            </w:r>
          </w:p>
          <w:p w14:paraId="17209B5B" w14:textId="77777777" w:rsidR="006C076B" w:rsidRPr="00A35F40" w:rsidRDefault="006C076B" w:rsidP="00821159">
            <w:pPr>
              <w:pStyle w:val="Default"/>
              <w:spacing w:line="276" w:lineRule="auto"/>
              <w:jc w:val="both"/>
            </w:pPr>
            <w:r w:rsidRPr="00A35F40">
              <w:t xml:space="preserve">Ознакомление с реками РТ, правилами безопасного поведения на </w:t>
            </w:r>
            <w:proofErr w:type="spellStart"/>
            <w:r w:rsidRPr="00A35F40">
              <w:t>водоѐмах</w:t>
            </w:r>
            <w:proofErr w:type="spellEnd"/>
            <w:r w:rsidRPr="00A35F40">
              <w:t xml:space="preserve">. </w:t>
            </w:r>
          </w:p>
          <w:p w14:paraId="58F4AF33" w14:textId="77777777" w:rsidR="006C076B" w:rsidRPr="00A35F40" w:rsidRDefault="006C076B" w:rsidP="00821159">
            <w:pPr>
              <w:pStyle w:val="Default"/>
              <w:spacing w:line="276" w:lineRule="auto"/>
              <w:jc w:val="both"/>
            </w:pPr>
            <w:r w:rsidRPr="00A35F40">
              <w:t xml:space="preserve">Формирование элементарных представлений о работе ГИБДД. </w:t>
            </w:r>
          </w:p>
          <w:p w14:paraId="3DF219C2" w14:textId="77777777" w:rsidR="006C076B" w:rsidRPr="00A35F40" w:rsidRDefault="006C076B" w:rsidP="00821159">
            <w:pPr>
              <w:pStyle w:val="Default"/>
              <w:spacing w:line="276" w:lineRule="auto"/>
              <w:jc w:val="both"/>
            </w:pPr>
            <w:r w:rsidRPr="00A35F40">
              <w:t xml:space="preserve">Совершенствование осмотрительного отношения к опасным для человека и окружающего мира ситуациям. </w:t>
            </w:r>
          </w:p>
        </w:tc>
      </w:tr>
      <w:tr w:rsidR="006C076B" w:rsidRPr="00A35F40" w14:paraId="53561925" w14:textId="77777777" w:rsidTr="00821159">
        <w:trPr>
          <w:trHeight w:val="107"/>
        </w:trPr>
        <w:tc>
          <w:tcPr>
            <w:tcW w:w="5000" w:type="pct"/>
          </w:tcPr>
          <w:p w14:paraId="39A6E96F" w14:textId="77777777" w:rsidR="006C076B" w:rsidRPr="00A35F40" w:rsidRDefault="006C076B" w:rsidP="00821159">
            <w:pPr>
              <w:pStyle w:val="Default"/>
              <w:spacing w:line="276" w:lineRule="auto"/>
              <w:jc w:val="both"/>
              <w:rPr>
                <w:b/>
              </w:rPr>
            </w:pPr>
            <w:r w:rsidRPr="00A35F40">
              <w:rPr>
                <w:b/>
              </w:rPr>
              <w:t xml:space="preserve">Речевое развитие </w:t>
            </w:r>
          </w:p>
        </w:tc>
      </w:tr>
      <w:tr w:rsidR="006C076B" w:rsidRPr="00A35F40" w14:paraId="0B5414D3" w14:textId="77777777" w:rsidTr="00821159">
        <w:trPr>
          <w:trHeight w:val="1180"/>
        </w:trPr>
        <w:tc>
          <w:tcPr>
            <w:tcW w:w="5000" w:type="pct"/>
          </w:tcPr>
          <w:p w14:paraId="290F87C5" w14:textId="77777777" w:rsidR="006C076B" w:rsidRPr="00A35F40" w:rsidRDefault="006C076B" w:rsidP="00821159">
            <w:pPr>
              <w:pStyle w:val="Default"/>
              <w:spacing w:line="276" w:lineRule="auto"/>
              <w:jc w:val="both"/>
            </w:pPr>
            <w:r w:rsidRPr="00A35F40">
              <w:t xml:space="preserve">Обогащение словарного запаса детей словами используемыми в повседневной, общественной жизни, применение слов и словосочетаний в различных ситуациях, во всех видах детской деятельности. </w:t>
            </w:r>
          </w:p>
          <w:p w14:paraId="53D8568C" w14:textId="77777777" w:rsidR="006C076B" w:rsidRPr="00A35F40" w:rsidRDefault="006C076B" w:rsidP="00821159">
            <w:pPr>
              <w:pStyle w:val="Default"/>
              <w:spacing w:line="276" w:lineRule="auto"/>
              <w:jc w:val="both"/>
            </w:pPr>
            <w:r w:rsidRPr="00A35F40">
              <w:t xml:space="preserve">Развитие навыков устного общения с взрослыми и детьми на основе освоения культурных языковых традиций. </w:t>
            </w:r>
          </w:p>
          <w:p w14:paraId="2D7D2BBA" w14:textId="77777777" w:rsidR="006C076B" w:rsidRPr="00A35F40" w:rsidRDefault="006C076B" w:rsidP="00821159">
            <w:pPr>
              <w:pStyle w:val="Default"/>
              <w:spacing w:line="276" w:lineRule="auto"/>
              <w:jc w:val="both"/>
            </w:pPr>
            <w:r w:rsidRPr="00A35F40">
              <w:t xml:space="preserve">Практическое овладение воспитанниками нормами речи. </w:t>
            </w:r>
          </w:p>
          <w:p w14:paraId="36034381" w14:textId="77777777" w:rsidR="006C076B" w:rsidRPr="00A35F40" w:rsidRDefault="006C076B" w:rsidP="00821159">
            <w:pPr>
              <w:pStyle w:val="Default"/>
              <w:spacing w:line="276" w:lineRule="auto"/>
              <w:jc w:val="both"/>
            </w:pPr>
            <w:r w:rsidRPr="00A35F40">
              <w:t xml:space="preserve">Ознакомление детей с художественной литературой и устным творчеством народов Поволжья. </w:t>
            </w:r>
          </w:p>
          <w:p w14:paraId="364189E6" w14:textId="77777777" w:rsidR="006C076B" w:rsidRPr="00A35F40" w:rsidRDefault="006C076B" w:rsidP="00821159">
            <w:pPr>
              <w:pStyle w:val="Default"/>
              <w:spacing w:line="276" w:lineRule="auto"/>
              <w:jc w:val="both"/>
            </w:pPr>
            <w:r w:rsidRPr="00A35F40">
              <w:t xml:space="preserve">Закрепление умений понимать главную идею произведений, правильно оценивать </w:t>
            </w:r>
          </w:p>
        </w:tc>
      </w:tr>
      <w:tr w:rsidR="006C076B" w:rsidRPr="00A35F40" w14:paraId="2C4CFF51" w14:textId="77777777" w:rsidTr="00821159">
        <w:trPr>
          <w:trHeight w:val="1180"/>
        </w:trPr>
        <w:tc>
          <w:tcPr>
            <w:tcW w:w="5000" w:type="pct"/>
            <w:tcBorders>
              <w:top w:val="single" w:sz="4" w:space="0" w:color="auto"/>
              <w:left w:val="single" w:sz="4" w:space="0" w:color="auto"/>
              <w:bottom w:val="single" w:sz="4" w:space="0" w:color="auto"/>
              <w:right w:val="single" w:sz="4" w:space="0" w:color="auto"/>
            </w:tcBorders>
          </w:tcPr>
          <w:p w14:paraId="33AF9515" w14:textId="77777777" w:rsidR="006C076B" w:rsidRPr="00A35F40" w:rsidRDefault="006C076B" w:rsidP="00821159">
            <w:pPr>
              <w:pStyle w:val="Default"/>
              <w:spacing w:line="276" w:lineRule="auto"/>
              <w:jc w:val="both"/>
            </w:pPr>
            <w:r w:rsidRPr="00A35F40">
              <w:t xml:space="preserve">поступки героев, различать жанровые особенности произведений, навыков выразительной речи. </w:t>
            </w:r>
          </w:p>
          <w:p w14:paraId="71F70378" w14:textId="77777777" w:rsidR="006C076B" w:rsidRPr="00A35F40" w:rsidRDefault="006C076B" w:rsidP="00821159">
            <w:pPr>
              <w:pStyle w:val="Default"/>
              <w:spacing w:line="276" w:lineRule="auto"/>
              <w:jc w:val="both"/>
            </w:pPr>
            <w:r w:rsidRPr="00A35F40">
              <w:t xml:space="preserve">Систематизирование знаний детей о творчестве народов Поволжья писателей и поэтов родного края, умений сравнивать, анализировать и обобщать. </w:t>
            </w:r>
          </w:p>
        </w:tc>
      </w:tr>
      <w:tr w:rsidR="006C076B" w:rsidRPr="00A35F40" w14:paraId="07EC3F59" w14:textId="77777777" w:rsidTr="00821159">
        <w:trPr>
          <w:trHeight w:val="276"/>
        </w:trPr>
        <w:tc>
          <w:tcPr>
            <w:tcW w:w="5000" w:type="pct"/>
            <w:tcBorders>
              <w:top w:val="single" w:sz="4" w:space="0" w:color="auto"/>
              <w:left w:val="single" w:sz="4" w:space="0" w:color="auto"/>
              <w:bottom w:val="single" w:sz="4" w:space="0" w:color="auto"/>
              <w:right w:val="single" w:sz="4" w:space="0" w:color="auto"/>
            </w:tcBorders>
          </w:tcPr>
          <w:p w14:paraId="20EB8F7C" w14:textId="77777777" w:rsidR="006C076B" w:rsidRPr="00A35F40" w:rsidRDefault="006C076B" w:rsidP="00821159">
            <w:pPr>
              <w:pStyle w:val="Default"/>
              <w:spacing w:line="276" w:lineRule="auto"/>
              <w:jc w:val="both"/>
              <w:rPr>
                <w:b/>
              </w:rPr>
            </w:pPr>
            <w:r w:rsidRPr="00A35F40">
              <w:rPr>
                <w:b/>
              </w:rPr>
              <w:t xml:space="preserve">Познавательное развитие </w:t>
            </w:r>
          </w:p>
        </w:tc>
      </w:tr>
      <w:tr w:rsidR="006C076B" w:rsidRPr="00A35F40" w14:paraId="171B2CAF" w14:textId="77777777" w:rsidTr="00821159">
        <w:trPr>
          <w:trHeight w:val="560"/>
        </w:trPr>
        <w:tc>
          <w:tcPr>
            <w:tcW w:w="5000" w:type="pct"/>
            <w:tcBorders>
              <w:top w:val="single" w:sz="4" w:space="0" w:color="auto"/>
              <w:left w:val="single" w:sz="4" w:space="0" w:color="auto"/>
              <w:bottom w:val="single" w:sz="4" w:space="0" w:color="auto"/>
              <w:right w:val="single" w:sz="4" w:space="0" w:color="auto"/>
            </w:tcBorders>
          </w:tcPr>
          <w:p w14:paraId="0D46EEC2" w14:textId="77777777" w:rsidR="006C076B" w:rsidRPr="00A35F40" w:rsidRDefault="006C076B" w:rsidP="00821159">
            <w:pPr>
              <w:pStyle w:val="Default"/>
              <w:spacing w:line="276" w:lineRule="auto"/>
              <w:jc w:val="both"/>
            </w:pPr>
            <w:r w:rsidRPr="00A35F40">
              <w:t xml:space="preserve">Формирование представлений о государстве, республике (президент, правительство, армия, полиция), о символах России и Татарстана (флаг, герб, гимн). </w:t>
            </w:r>
          </w:p>
          <w:p w14:paraId="75424F81" w14:textId="77777777" w:rsidR="006C076B" w:rsidRPr="00A35F40" w:rsidRDefault="006C076B" w:rsidP="00821159">
            <w:pPr>
              <w:pStyle w:val="Default"/>
              <w:spacing w:line="276" w:lineRule="auto"/>
              <w:jc w:val="both"/>
            </w:pPr>
            <w:r w:rsidRPr="00A35F40">
              <w:t xml:space="preserve">Закрепление представлений о столице России-Москве, Татарстана-Казани, о государственных праздниках. </w:t>
            </w:r>
          </w:p>
          <w:p w14:paraId="0BF10F90" w14:textId="77777777" w:rsidR="006C076B" w:rsidRPr="00A35F40" w:rsidRDefault="006C076B" w:rsidP="00821159">
            <w:pPr>
              <w:pStyle w:val="Default"/>
              <w:spacing w:line="276" w:lineRule="auto"/>
              <w:jc w:val="both"/>
            </w:pPr>
            <w:r w:rsidRPr="00A35F40">
              <w:t xml:space="preserve">Расширение представления о родном городе, его достопримечательностях (органный зал, дельфинарий, памятники </w:t>
            </w:r>
            <w:proofErr w:type="spellStart"/>
            <w:r w:rsidRPr="00A35F40">
              <w:t>Г.Тукая</w:t>
            </w:r>
            <w:proofErr w:type="spellEnd"/>
            <w:r w:rsidRPr="00A35F40">
              <w:t xml:space="preserve">, М. </w:t>
            </w:r>
            <w:proofErr w:type="spellStart"/>
            <w:r w:rsidRPr="00A35F40">
              <w:t>Джалиля</w:t>
            </w:r>
            <w:proofErr w:type="spellEnd"/>
            <w:r w:rsidRPr="00A35F40">
              <w:t xml:space="preserve">, завод КамАЗ, река Кама и др.), его природе, </w:t>
            </w:r>
            <w:r w:rsidRPr="00A35F40">
              <w:lastRenderedPageBreak/>
              <w:t xml:space="preserve">выдающихся личности (писатели, композиторы, художники). </w:t>
            </w:r>
          </w:p>
          <w:p w14:paraId="39EEB8FE" w14:textId="77777777" w:rsidR="006C076B" w:rsidRPr="00A35F40" w:rsidRDefault="006C076B" w:rsidP="00821159">
            <w:pPr>
              <w:pStyle w:val="Default"/>
              <w:spacing w:line="276" w:lineRule="auto"/>
              <w:jc w:val="both"/>
            </w:pPr>
            <w:r w:rsidRPr="00A35F40">
              <w:t xml:space="preserve">Формирование представления о Челнах, как о многонациональном городе. </w:t>
            </w:r>
          </w:p>
          <w:p w14:paraId="163BAC29" w14:textId="77777777" w:rsidR="006C076B" w:rsidRPr="00A35F40" w:rsidRDefault="006C076B" w:rsidP="00821159">
            <w:pPr>
              <w:pStyle w:val="Default"/>
              <w:spacing w:line="276" w:lineRule="auto"/>
              <w:jc w:val="both"/>
            </w:pPr>
            <w:r w:rsidRPr="00A35F40">
              <w:t xml:space="preserve">Воспитание уважения и толерантного отношения к людям разных национальностей. Расширение представления об образе жизни людей, населяющих республику Татарстан, их обычаях, традициях, фольклоре. </w:t>
            </w:r>
          </w:p>
          <w:p w14:paraId="0A486A1A" w14:textId="77777777" w:rsidR="006C076B" w:rsidRPr="00A35F40" w:rsidRDefault="006C076B" w:rsidP="00821159">
            <w:pPr>
              <w:pStyle w:val="Default"/>
              <w:spacing w:line="276" w:lineRule="auto"/>
              <w:jc w:val="both"/>
            </w:pPr>
            <w:r w:rsidRPr="00A35F40">
              <w:t xml:space="preserve">Развитие личности дошкольников через взаимодействие культур народов Поволжья (Чувашия, Удмуртия, Марий Эл, Башкортостан, Мордовия) </w:t>
            </w:r>
          </w:p>
        </w:tc>
      </w:tr>
      <w:tr w:rsidR="006C076B" w:rsidRPr="00A35F40" w14:paraId="4640F442" w14:textId="77777777" w:rsidTr="00821159">
        <w:trPr>
          <w:trHeight w:val="79"/>
        </w:trPr>
        <w:tc>
          <w:tcPr>
            <w:tcW w:w="5000" w:type="pct"/>
            <w:tcBorders>
              <w:top w:val="single" w:sz="4" w:space="0" w:color="auto"/>
              <w:left w:val="single" w:sz="4" w:space="0" w:color="auto"/>
              <w:bottom w:val="single" w:sz="4" w:space="0" w:color="auto"/>
              <w:right w:val="single" w:sz="4" w:space="0" w:color="auto"/>
            </w:tcBorders>
          </w:tcPr>
          <w:p w14:paraId="088DE2C2" w14:textId="77777777" w:rsidR="006C076B" w:rsidRPr="00A35F40" w:rsidRDefault="006C076B" w:rsidP="00821159">
            <w:pPr>
              <w:pStyle w:val="Default"/>
              <w:spacing w:line="276" w:lineRule="auto"/>
              <w:jc w:val="both"/>
              <w:rPr>
                <w:b/>
              </w:rPr>
            </w:pPr>
            <w:r w:rsidRPr="00A35F40">
              <w:rPr>
                <w:b/>
              </w:rPr>
              <w:lastRenderedPageBreak/>
              <w:t xml:space="preserve">Художественно-эстетическое развитие </w:t>
            </w:r>
          </w:p>
        </w:tc>
      </w:tr>
      <w:tr w:rsidR="006C076B" w:rsidRPr="00A35F40" w14:paraId="5BFE2D69" w14:textId="77777777" w:rsidTr="00821159">
        <w:trPr>
          <w:trHeight w:val="1180"/>
        </w:trPr>
        <w:tc>
          <w:tcPr>
            <w:tcW w:w="5000" w:type="pct"/>
            <w:tcBorders>
              <w:top w:val="single" w:sz="4" w:space="0" w:color="auto"/>
              <w:left w:val="single" w:sz="4" w:space="0" w:color="auto"/>
              <w:bottom w:val="single" w:sz="4" w:space="0" w:color="auto"/>
              <w:right w:val="single" w:sz="4" w:space="0" w:color="auto"/>
            </w:tcBorders>
          </w:tcPr>
          <w:p w14:paraId="44E76244" w14:textId="77777777" w:rsidR="006C076B" w:rsidRPr="00A35F40" w:rsidRDefault="006C076B" w:rsidP="00821159">
            <w:pPr>
              <w:pStyle w:val="Default"/>
              <w:spacing w:line="276" w:lineRule="auto"/>
              <w:jc w:val="both"/>
            </w:pPr>
            <w:r w:rsidRPr="00A35F40">
              <w:t>Ознакомление с лучшими образцами вокальной, инструментальной, оркестровой народной музыки, с народными инструментами свирель («</w:t>
            </w:r>
            <w:proofErr w:type="spellStart"/>
            <w:r w:rsidRPr="00A35F40">
              <w:t>шахлич</w:t>
            </w:r>
            <w:proofErr w:type="spellEnd"/>
            <w:r w:rsidRPr="00A35F40">
              <w:t>» - чув), гусли («</w:t>
            </w:r>
            <w:proofErr w:type="spellStart"/>
            <w:r w:rsidRPr="00A35F40">
              <w:t>карш</w:t>
            </w:r>
            <w:proofErr w:type="spellEnd"/>
            <w:r w:rsidRPr="00A35F40">
              <w:t xml:space="preserve">» - </w:t>
            </w:r>
            <w:proofErr w:type="spellStart"/>
            <w:r w:rsidRPr="00A35F40">
              <w:t>марийск</w:t>
            </w:r>
            <w:proofErr w:type="spellEnd"/>
            <w:r w:rsidRPr="00A35F40">
              <w:t>), волынка («</w:t>
            </w:r>
            <w:proofErr w:type="spellStart"/>
            <w:r w:rsidRPr="00A35F40">
              <w:t>шювыр</w:t>
            </w:r>
            <w:proofErr w:type="spellEnd"/>
            <w:r w:rsidRPr="00A35F40">
              <w:t xml:space="preserve">» - </w:t>
            </w:r>
            <w:proofErr w:type="spellStart"/>
            <w:r w:rsidRPr="00A35F40">
              <w:t>марийск</w:t>
            </w:r>
            <w:proofErr w:type="spellEnd"/>
            <w:r w:rsidRPr="00A35F40">
              <w:t>), скрипка, ложки (</w:t>
            </w:r>
            <w:proofErr w:type="spellStart"/>
            <w:r w:rsidRPr="00A35F40">
              <w:t>удм</w:t>
            </w:r>
            <w:proofErr w:type="spellEnd"/>
            <w:r w:rsidRPr="00A35F40">
              <w:t>), домбра («</w:t>
            </w:r>
            <w:proofErr w:type="spellStart"/>
            <w:r w:rsidRPr="00A35F40">
              <w:t>думбра</w:t>
            </w:r>
            <w:proofErr w:type="spellEnd"/>
            <w:r w:rsidRPr="00A35F40">
              <w:t>» - тат), дудка, деревянные ложки (</w:t>
            </w:r>
            <w:proofErr w:type="spellStart"/>
            <w:r w:rsidRPr="00A35F40">
              <w:t>русск</w:t>
            </w:r>
            <w:proofErr w:type="spellEnd"/>
            <w:r w:rsidRPr="00A35F40">
              <w:t xml:space="preserve">). Изучение произведений классиков национальной музыкальной культуры </w:t>
            </w:r>
            <w:proofErr w:type="spellStart"/>
            <w:r w:rsidRPr="00A35F40">
              <w:t>С.Сайдашева</w:t>
            </w:r>
            <w:proofErr w:type="spellEnd"/>
            <w:r w:rsidRPr="00A35F40">
              <w:t xml:space="preserve">, Ф. Яруллина, Р. </w:t>
            </w:r>
            <w:proofErr w:type="spellStart"/>
            <w:r w:rsidRPr="00A35F40">
              <w:t>Яхина</w:t>
            </w:r>
            <w:proofErr w:type="spellEnd"/>
            <w:r w:rsidRPr="00A35F40">
              <w:t xml:space="preserve">, Н. </w:t>
            </w:r>
            <w:proofErr w:type="spellStart"/>
            <w:r w:rsidRPr="00A35F40">
              <w:t>Жиганова</w:t>
            </w:r>
            <w:proofErr w:type="spellEnd"/>
            <w:r w:rsidRPr="00A35F40">
              <w:t xml:space="preserve"> и др. Слушание государственных гимнов России, Республик Татарстан, Башкортостан, Чувашия, Мордовия, Удмуртия, Марий Эл; а также народной музыки республик Поволжья. </w:t>
            </w:r>
          </w:p>
          <w:p w14:paraId="7BB19FD1" w14:textId="77777777" w:rsidR="006C076B" w:rsidRPr="00A35F40" w:rsidRDefault="006C076B" w:rsidP="00821159">
            <w:pPr>
              <w:pStyle w:val="Default"/>
              <w:spacing w:line="276" w:lineRule="auto"/>
              <w:jc w:val="both"/>
            </w:pPr>
            <w:r w:rsidRPr="00A35F40">
              <w:t xml:space="preserve">Расширение представлений детей о народных промыслах (ювелирное дело, вышивка), о национальном орнаменте (пион, шиповник, разные виды листьев). </w:t>
            </w:r>
          </w:p>
          <w:p w14:paraId="684D2250" w14:textId="77777777" w:rsidR="006C076B" w:rsidRPr="00A35F40" w:rsidRDefault="006C076B" w:rsidP="00821159">
            <w:pPr>
              <w:pStyle w:val="Default"/>
              <w:spacing w:line="276" w:lineRule="auto"/>
              <w:jc w:val="both"/>
            </w:pPr>
            <w:r w:rsidRPr="00A35F40">
              <w:t xml:space="preserve">Развитие умения создавать узоры по мотивам народных росписей, уже знакомых и новых (хохломская, </w:t>
            </w:r>
            <w:proofErr w:type="spellStart"/>
            <w:r w:rsidRPr="00A35F40">
              <w:t>жостовская</w:t>
            </w:r>
            <w:proofErr w:type="spellEnd"/>
            <w:r w:rsidRPr="00A35F40">
              <w:t xml:space="preserve">). </w:t>
            </w:r>
          </w:p>
          <w:p w14:paraId="722A4DF9" w14:textId="77777777" w:rsidR="006C076B" w:rsidRPr="00A35F40" w:rsidRDefault="006C076B" w:rsidP="00821159">
            <w:pPr>
              <w:pStyle w:val="Default"/>
              <w:spacing w:line="276" w:lineRule="auto"/>
              <w:jc w:val="both"/>
            </w:pPr>
            <w:r w:rsidRPr="00A35F40">
              <w:t xml:space="preserve">Ознакомление детей с декоративно-прикладным искусством народов Поволжья (удмуртский, мордовский, марийский). Закрепление умения при составлении декоративной композиции на листах бумаги разной формы, силуэтах предметов и игрушек; расписывать вылепленные детьми игрушки используя характерные элементы узора и цветовую гамму росписи того или иного народа </w:t>
            </w:r>
          </w:p>
        </w:tc>
      </w:tr>
    </w:tbl>
    <w:p w14:paraId="4120FAF9" w14:textId="77777777" w:rsidR="006C076B" w:rsidRPr="00A35F40" w:rsidRDefault="006C076B" w:rsidP="00EC1CEF">
      <w:pPr>
        <w:pStyle w:val="Default"/>
        <w:spacing w:line="276" w:lineRule="auto"/>
        <w:ind w:left="824"/>
        <w:jc w:val="both"/>
      </w:pPr>
    </w:p>
    <w:p w14:paraId="2948F687" w14:textId="77777777" w:rsidR="006C076B" w:rsidRPr="00A35F40" w:rsidRDefault="006C076B" w:rsidP="00EC1CEF">
      <w:pPr>
        <w:pStyle w:val="Default"/>
        <w:spacing w:line="276" w:lineRule="auto"/>
        <w:ind w:left="824"/>
        <w:jc w:val="both"/>
      </w:pPr>
      <w:r w:rsidRPr="00A35F40">
        <w:rPr>
          <w:b/>
          <w:bCs/>
        </w:rPr>
        <w:t>Комплексно-тематическое планирование</w:t>
      </w:r>
    </w:p>
    <w:p w14:paraId="6F266B3D" w14:textId="77777777" w:rsidR="006C076B" w:rsidRPr="00A35F40" w:rsidRDefault="006C076B" w:rsidP="00EC1CEF">
      <w:pPr>
        <w:pStyle w:val="Default"/>
        <w:spacing w:line="276" w:lineRule="auto"/>
        <w:ind w:left="824"/>
        <w:jc w:val="both"/>
        <w:rPr>
          <w:b/>
          <w:bCs/>
        </w:rPr>
      </w:pPr>
      <w:proofErr w:type="spellStart"/>
      <w:r w:rsidRPr="00A35F40">
        <w:rPr>
          <w:b/>
          <w:bCs/>
        </w:rPr>
        <w:t>психолого</w:t>
      </w:r>
      <w:proofErr w:type="spellEnd"/>
      <w:r w:rsidRPr="00A35F40">
        <w:rPr>
          <w:b/>
          <w:bCs/>
        </w:rPr>
        <w:t xml:space="preserve"> - педагогической работы в подготовительной группе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25"/>
        <w:gridCol w:w="8506"/>
      </w:tblGrid>
      <w:tr w:rsidR="006C076B" w:rsidRPr="00A35F40" w14:paraId="301B3792" w14:textId="77777777" w:rsidTr="00821159">
        <w:trPr>
          <w:trHeight w:val="937"/>
        </w:trPr>
        <w:tc>
          <w:tcPr>
            <w:tcW w:w="843" w:type="pct"/>
          </w:tcPr>
          <w:p w14:paraId="2FECE6F7" w14:textId="77777777" w:rsidR="006C076B" w:rsidRPr="00A35F40" w:rsidRDefault="006C076B" w:rsidP="00821159">
            <w:pPr>
              <w:pStyle w:val="Default"/>
              <w:spacing w:line="276" w:lineRule="auto"/>
              <w:jc w:val="both"/>
            </w:pPr>
            <w:r w:rsidRPr="00A35F40">
              <w:t xml:space="preserve">Сентябрь-апрель </w:t>
            </w:r>
          </w:p>
        </w:tc>
        <w:tc>
          <w:tcPr>
            <w:tcW w:w="4157" w:type="pct"/>
          </w:tcPr>
          <w:p w14:paraId="2E656979" w14:textId="77777777" w:rsidR="006C076B" w:rsidRPr="00A35F40" w:rsidRDefault="006C076B" w:rsidP="00821159">
            <w:pPr>
              <w:pStyle w:val="Default"/>
              <w:spacing w:line="276" w:lineRule="auto"/>
              <w:jc w:val="both"/>
            </w:pPr>
            <w:r w:rsidRPr="00A35F40">
              <w:rPr>
                <w:b/>
                <w:bCs/>
                <w:i/>
                <w:iCs/>
              </w:rPr>
              <w:t xml:space="preserve">Физическое развитие: </w:t>
            </w:r>
          </w:p>
          <w:p w14:paraId="038C1556" w14:textId="77777777" w:rsidR="006C076B" w:rsidRPr="00A35F40" w:rsidRDefault="006C076B" w:rsidP="00821159">
            <w:pPr>
              <w:pStyle w:val="Default"/>
              <w:spacing w:line="276" w:lineRule="auto"/>
              <w:jc w:val="both"/>
            </w:pPr>
            <w:r w:rsidRPr="00A35F40">
              <w:rPr>
                <w:b/>
                <w:bCs/>
              </w:rPr>
              <w:t xml:space="preserve">Игры: </w:t>
            </w:r>
            <w:r w:rsidRPr="00A35F40">
              <w:t>«Серый волк» (</w:t>
            </w:r>
            <w:proofErr w:type="spellStart"/>
            <w:r w:rsidRPr="00A35F40">
              <w:t>Соры</w:t>
            </w:r>
            <w:proofErr w:type="spellEnd"/>
            <w:r w:rsidRPr="00A35F40">
              <w:t xml:space="preserve"> </w:t>
            </w:r>
            <w:proofErr w:type="spellStart"/>
            <w:r w:rsidRPr="00A35F40">
              <w:t>бүре</w:t>
            </w:r>
            <w:proofErr w:type="spellEnd"/>
            <w:r w:rsidRPr="00A35F40">
              <w:t>), «Продаем горшки» (</w:t>
            </w:r>
            <w:proofErr w:type="spellStart"/>
            <w:r w:rsidRPr="00A35F40">
              <w:t>Чүлмәк</w:t>
            </w:r>
            <w:proofErr w:type="spellEnd"/>
            <w:r w:rsidRPr="00A35F40">
              <w:t xml:space="preserve"> </w:t>
            </w:r>
            <w:proofErr w:type="spellStart"/>
            <w:r w:rsidRPr="00A35F40">
              <w:t>сатыш</w:t>
            </w:r>
            <w:proofErr w:type="spellEnd"/>
            <w:r w:rsidRPr="00A35F40">
              <w:t>), «Скок-перескок» (</w:t>
            </w:r>
            <w:proofErr w:type="spellStart"/>
            <w:r w:rsidRPr="00A35F40">
              <w:t>Күчтем-күч</w:t>
            </w:r>
            <w:proofErr w:type="spellEnd"/>
            <w:r w:rsidRPr="00A35F40">
              <w:t>), «Хлопушки» (</w:t>
            </w:r>
            <w:proofErr w:type="spellStart"/>
            <w:r w:rsidRPr="00A35F40">
              <w:t>Әбәкле</w:t>
            </w:r>
            <w:proofErr w:type="spellEnd"/>
            <w:r w:rsidRPr="00A35F40">
              <w:t xml:space="preserve">), «Займи место» (Буш </w:t>
            </w:r>
            <w:proofErr w:type="spellStart"/>
            <w:r w:rsidRPr="00A35F40">
              <w:t>урын</w:t>
            </w:r>
            <w:proofErr w:type="spellEnd"/>
            <w:r w:rsidRPr="00A35F40">
              <w:t>), «</w:t>
            </w:r>
            <w:proofErr w:type="spellStart"/>
            <w:r w:rsidRPr="00A35F40">
              <w:t>Ловишки</w:t>
            </w:r>
            <w:proofErr w:type="spellEnd"/>
            <w:r w:rsidRPr="00A35F40">
              <w:t>» (</w:t>
            </w:r>
            <w:proofErr w:type="spellStart"/>
            <w:r w:rsidRPr="00A35F40">
              <w:t>Тотышлы</w:t>
            </w:r>
            <w:proofErr w:type="spellEnd"/>
            <w:r w:rsidRPr="00A35F40">
              <w:t>), «Жмурки» (</w:t>
            </w:r>
            <w:proofErr w:type="spellStart"/>
            <w:r w:rsidRPr="00A35F40">
              <w:t>Күзбәйләу</w:t>
            </w:r>
            <w:proofErr w:type="spellEnd"/>
            <w:r w:rsidRPr="00A35F40">
              <w:t>, «Перехватчики» (</w:t>
            </w:r>
            <w:proofErr w:type="spellStart"/>
            <w:r w:rsidRPr="00A35F40">
              <w:t>Куышу</w:t>
            </w:r>
            <w:proofErr w:type="spellEnd"/>
            <w:r w:rsidRPr="00A35F40">
              <w:t>), «</w:t>
            </w:r>
            <w:proofErr w:type="spellStart"/>
            <w:r w:rsidRPr="00A35F40">
              <w:t>Тимербай</w:t>
            </w:r>
            <w:proofErr w:type="spellEnd"/>
            <w:r w:rsidRPr="00A35F40">
              <w:t>», «Лисички и курочки» (</w:t>
            </w:r>
            <w:proofErr w:type="spellStart"/>
            <w:r w:rsidRPr="00A35F40">
              <w:t>Тӛлке</w:t>
            </w:r>
            <w:proofErr w:type="spellEnd"/>
            <w:r w:rsidRPr="00A35F40">
              <w:t xml:space="preserve"> </w:t>
            </w:r>
            <w:proofErr w:type="spellStart"/>
            <w:r w:rsidRPr="00A35F40">
              <w:t>һәм</w:t>
            </w:r>
            <w:proofErr w:type="spellEnd"/>
            <w:r w:rsidRPr="00A35F40">
              <w:t xml:space="preserve"> </w:t>
            </w:r>
            <w:proofErr w:type="spellStart"/>
            <w:r w:rsidRPr="00A35F40">
              <w:t>тавыклар</w:t>
            </w:r>
            <w:proofErr w:type="spellEnd"/>
            <w:r w:rsidRPr="00A35F40">
              <w:t xml:space="preserve">), «Кто дальше бросит?» (Кем </w:t>
            </w:r>
            <w:proofErr w:type="spellStart"/>
            <w:r w:rsidRPr="00A35F40">
              <w:t>ераграк</w:t>
            </w:r>
            <w:proofErr w:type="spellEnd"/>
            <w:r w:rsidRPr="00A35F40">
              <w:t xml:space="preserve"> </w:t>
            </w:r>
            <w:proofErr w:type="spellStart"/>
            <w:r w:rsidRPr="00A35F40">
              <w:t>ыргыта</w:t>
            </w:r>
            <w:proofErr w:type="spellEnd"/>
            <w:r w:rsidRPr="00A35F40">
              <w:t>), «Мяч по кругу» (</w:t>
            </w:r>
            <w:proofErr w:type="spellStart"/>
            <w:r w:rsidRPr="00A35F40">
              <w:t>Тӛенчек</w:t>
            </w:r>
            <w:proofErr w:type="spellEnd"/>
            <w:r w:rsidRPr="00A35F40">
              <w:t>), «Спутанные кони» (</w:t>
            </w:r>
            <w:proofErr w:type="spellStart"/>
            <w:r w:rsidRPr="00A35F40">
              <w:t>Тышаулы</w:t>
            </w:r>
            <w:proofErr w:type="spellEnd"/>
            <w:r w:rsidRPr="00A35F40">
              <w:t xml:space="preserve"> </w:t>
            </w:r>
            <w:proofErr w:type="spellStart"/>
            <w:r w:rsidRPr="00A35F40">
              <w:t>атлар</w:t>
            </w:r>
            <w:proofErr w:type="spellEnd"/>
            <w:r w:rsidRPr="00A35F40">
              <w:t xml:space="preserve">). </w:t>
            </w:r>
          </w:p>
        </w:tc>
      </w:tr>
      <w:tr w:rsidR="006C076B" w:rsidRPr="00A35F40" w14:paraId="0F753BF0" w14:textId="77777777" w:rsidTr="00821159">
        <w:trPr>
          <w:trHeight w:val="259"/>
        </w:trPr>
        <w:tc>
          <w:tcPr>
            <w:tcW w:w="843" w:type="pct"/>
          </w:tcPr>
          <w:p w14:paraId="1F2F9FC7" w14:textId="77777777" w:rsidR="006C076B" w:rsidRPr="00A35F40" w:rsidRDefault="006C076B" w:rsidP="00821159">
            <w:pPr>
              <w:pStyle w:val="Default"/>
              <w:spacing w:line="276" w:lineRule="auto"/>
              <w:jc w:val="both"/>
            </w:pPr>
          </w:p>
        </w:tc>
        <w:tc>
          <w:tcPr>
            <w:tcW w:w="4157" w:type="pct"/>
          </w:tcPr>
          <w:p w14:paraId="01115091" w14:textId="77777777" w:rsidR="006C076B" w:rsidRPr="00A35F40" w:rsidRDefault="006C076B" w:rsidP="00821159">
            <w:pPr>
              <w:pStyle w:val="Default"/>
              <w:spacing w:line="276" w:lineRule="auto"/>
              <w:jc w:val="both"/>
            </w:pPr>
            <w:r w:rsidRPr="00A35F40">
              <w:rPr>
                <w:b/>
                <w:bCs/>
                <w:i/>
                <w:iCs/>
              </w:rPr>
              <w:t>Социально-коммуникативное развитие</w:t>
            </w:r>
            <w:r w:rsidRPr="00A35F40">
              <w:rPr>
                <w:i/>
                <w:iCs/>
              </w:rPr>
              <w:t xml:space="preserve">: </w:t>
            </w:r>
          </w:p>
          <w:p w14:paraId="104C71CB" w14:textId="77777777" w:rsidR="006C076B" w:rsidRPr="00A35F40" w:rsidRDefault="006C076B" w:rsidP="00821159">
            <w:pPr>
              <w:pStyle w:val="Default"/>
              <w:spacing w:line="276" w:lineRule="auto"/>
              <w:jc w:val="both"/>
            </w:pPr>
            <w:r w:rsidRPr="00A35F40">
              <w:rPr>
                <w:b/>
                <w:bCs/>
              </w:rPr>
              <w:t xml:space="preserve">Беседы: </w:t>
            </w:r>
            <w:r w:rsidRPr="00A35F40">
              <w:t xml:space="preserve">«Почему мы не говорим на родном языке». </w:t>
            </w:r>
          </w:p>
          <w:p w14:paraId="5FB6252E" w14:textId="77777777" w:rsidR="006C076B" w:rsidRPr="00A35F40" w:rsidRDefault="006C076B" w:rsidP="00821159">
            <w:pPr>
              <w:pStyle w:val="Default"/>
              <w:spacing w:line="276" w:lineRule="auto"/>
              <w:jc w:val="both"/>
            </w:pPr>
            <w:r w:rsidRPr="00A35F40">
              <w:t xml:space="preserve">Экскурсия в музей истории города. </w:t>
            </w:r>
          </w:p>
          <w:p w14:paraId="69BD3009" w14:textId="77777777" w:rsidR="006C076B" w:rsidRPr="00A35F40" w:rsidRDefault="006C076B" w:rsidP="00821159">
            <w:pPr>
              <w:pStyle w:val="Default"/>
              <w:spacing w:line="276" w:lineRule="auto"/>
              <w:jc w:val="both"/>
            </w:pPr>
            <w:r w:rsidRPr="00A35F40">
              <w:t xml:space="preserve">Знакомство с природными богатствами РТ. </w:t>
            </w:r>
          </w:p>
          <w:p w14:paraId="19E8B505" w14:textId="77777777" w:rsidR="006C076B" w:rsidRPr="00A35F40" w:rsidRDefault="006C076B" w:rsidP="00821159">
            <w:pPr>
              <w:pStyle w:val="Default"/>
              <w:spacing w:line="276" w:lineRule="auto"/>
              <w:jc w:val="both"/>
              <w:rPr>
                <w:b/>
                <w:bCs/>
                <w:i/>
                <w:iCs/>
              </w:rPr>
            </w:pPr>
            <w:r w:rsidRPr="00A35F40">
              <w:t xml:space="preserve">Ознакомление с реками РТ Кама, Волга, Ик, Вятка, Белая. </w:t>
            </w:r>
          </w:p>
        </w:tc>
      </w:tr>
      <w:tr w:rsidR="006C076B" w:rsidRPr="00A35F40" w14:paraId="6F958365" w14:textId="77777777" w:rsidTr="00821159">
        <w:trPr>
          <w:trHeight w:val="937"/>
        </w:trPr>
        <w:tc>
          <w:tcPr>
            <w:tcW w:w="843" w:type="pct"/>
          </w:tcPr>
          <w:p w14:paraId="1F8925BB" w14:textId="77777777" w:rsidR="006C076B" w:rsidRPr="00A35F40" w:rsidRDefault="006C076B" w:rsidP="00821159">
            <w:pPr>
              <w:pStyle w:val="Default"/>
              <w:spacing w:line="276" w:lineRule="auto"/>
              <w:jc w:val="both"/>
            </w:pPr>
          </w:p>
        </w:tc>
        <w:tc>
          <w:tcPr>
            <w:tcW w:w="4157" w:type="pct"/>
          </w:tcPr>
          <w:p w14:paraId="6B792B9B" w14:textId="77777777" w:rsidR="006C076B" w:rsidRPr="00A35F40" w:rsidRDefault="006C076B" w:rsidP="00821159">
            <w:pPr>
              <w:pStyle w:val="Default"/>
              <w:spacing w:line="276" w:lineRule="auto"/>
              <w:jc w:val="both"/>
            </w:pPr>
            <w:r w:rsidRPr="00A35F40">
              <w:rPr>
                <w:b/>
                <w:bCs/>
                <w:i/>
                <w:iCs/>
              </w:rPr>
              <w:t xml:space="preserve">Познавательное и речевое развитие: </w:t>
            </w:r>
          </w:p>
          <w:p w14:paraId="228ACDC0" w14:textId="77777777" w:rsidR="006C076B" w:rsidRPr="00A35F40" w:rsidRDefault="006C076B" w:rsidP="00821159">
            <w:pPr>
              <w:pStyle w:val="Default"/>
              <w:spacing w:line="276" w:lineRule="auto"/>
              <w:jc w:val="both"/>
            </w:pPr>
            <w:r w:rsidRPr="00A35F40">
              <w:rPr>
                <w:b/>
                <w:bCs/>
              </w:rPr>
              <w:t xml:space="preserve">Тематика занятий по обучению детей татарскому языку по проекту «Без </w:t>
            </w:r>
            <w:proofErr w:type="spellStart"/>
            <w:r w:rsidRPr="00A35F40">
              <w:rPr>
                <w:b/>
                <w:bCs/>
              </w:rPr>
              <w:t>инде</w:t>
            </w:r>
            <w:proofErr w:type="spellEnd"/>
            <w:r w:rsidRPr="00A35F40">
              <w:rPr>
                <w:b/>
                <w:bCs/>
              </w:rPr>
              <w:t xml:space="preserve"> </w:t>
            </w:r>
            <w:proofErr w:type="spellStart"/>
            <w:r w:rsidRPr="00A35F40">
              <w:rPr>
                <w:b/>
                <w:bCs/>
              </w:rPr>
              <w:t>хәзер</w:t>
            </w:r>
            <w:proofErr w:type="spellEnd"/>
            <w:r w:rsidRPr="00A35F40">
              <w:rPr>
                <w:b/>
                <w:bCs/>
              </w:rPr>
              <w:t xml:space="preserve"> </w:t>
            </w:r>
            <w:proofErr w:type="spellStart"/>
            <w:r w:rsidRPr="00A35F40">
              <w:rPr>
                <w:b/>
                <w:bCs/>
              </w:rPr>
              <w:t>зурлар-мәктәпкә</w:t>
            </w:r>
            <w:proofErr w:type="spellEnd"/>
            <w:r w:rsidRPr="00A35F40">
              <w:rPr>
                <w:b/>
                <w:bCs/>
              </w:rPr>
              <w:t xml:space="preserve"> </w:t>
            </w:r>
            <w:proofErr w:type="spellStart"/>
            <w:r w:rsidRPr="00A35F40">
              <w:rPr>
                <w:b/>
                <w:bCs/>
              </w:rPr>
              <w:t>илтә</w:t>
            </w:r>
            <w:proofErr w:type="spellEnd"/>
            <w:r w:rsidRPr="00A35F40">
              <w:rPr>
                <w:b/>
                <w:bCs/>
              </w:rPr>
              <w:t xml:space="preserve"> </w:t>
            </w:r>
            <w:proofErr w:type="spellStart"/>
            <w:r w:rsidRPr="00A35F40">
              <w:rPr>
                <w:b/>
                <w:bCs/>
              </w:rPr>
              <w:t>юллар</w:t>
            </w:r>
            <w:proofErr w:type="spellEnd"/>
            <w:r w:rsidRPr="00A35F40">
              <w:rPr>
                <w:b/>
                <w:bCs/>
              </w:rPr>
              <w:t xml:space="preserve">» </w:t>
            </w:r>
          </w:p>
          <w:p w14:paraId="4203FCB7" w14:textId="77777777" w:rsidR="006C076B" w:rsidRPr="00A35F40" w:rsidRDefault="006C076B" w:rsidP="00821159">
            <w:pPr>
              <w:pStyle w:val="Default"/>
              <w:spacing w:line="276" w:lineRule="auto"/>
              <w:jc w:val="both"/>
            </w:pPr>
            <w:r w:rsidRPr="00A35F40">
              <w:rPr>
                <w:b/>
                <w:bCs/>
              </w:rPr>
              <w:t xml:space="preserve">Сказки: </w:t>
            </w:r>
            <w:r w:rsidRPr="00A35F40">
              <w:t xml:space="preserve">«Сорока», пер. </w:t>
            </w:r>
            <w:proofErr w:type="spellStart"/>
            <w:r w:rsidRPr="00A35F40">
              <w:t>Р.Ахмета</w:t>
            </w:r>
            <w:proofErr w:type="spellEnd"/>
            <w:r w:rsidRPr="00A35F40">
              <w:t>; «О кривой березе; «</w:t>
            </w:r>
            <w:proofErr w:type="spellStart"/>
            <w:r w:rsidRPr="00A35F40">
              <w:t>Гульчечек</w:t>
            </w:r>
            <w:proofErr w:type="spellEnd"/>
            <w:r w:rsidRPr="00A35F40">
              <w:t xml:space="preserve">», пер. Р. Кожевниковой </w:t>
            </w:r>
          </w:p>
          <w:p w14:paraId="2E02DAA3" w14:textId="77777777" w:rsidR="006C076B" w:rsidRPr="00A35F40" w:rsidRDefault="006C076B" w:rsidP="00821159">
            <w:pPr>
              <w:pStyle w:val="Default"/>
              <w:spacing w:line="276" w:lineRule="auto"/>
              <w:jc w:val="both"/>
            </w:pPr>
            <w:r w:rsidRPr="00A35F40">
              <w:rPr>
                <w:b/>
                <w:bCs/>
              </w:rPr>
              <w:t xml:space="preserve">Поэзия: </w:t>
            </w:r>
            <w:r w:rsidRPr="00A35F40">
              <w:t xml:space="preserve">М. </w:t>
            </w:r>
            <w:proofErr w:type="spellStart"/>
            <w:r w:rsidRPr="00A35F40">
              <w:t>Джалиль</w:t>
            </w:r>
            <w:proofErr w:type="spellEnd"/>
            <w:r w:rsidRPr="00A35F40">
              <w:t xml:space="preserve"> «Осень пришла», «Красная ромашка», «Соловей и родник», «Лекарство», пер. </w:t>
            </w:r>
            <w:proofErr w:type="spellStart"/>
            <w:r w:rsidRPr="00A35F40">
              <w:t>Ю.Кушака</w:t>
            </w:r>
            <w:proofErr w:type="spellEnd"/>
            <w:r w:rsidRPr="00A35F40">
              <w:t xml:space="preserve">; Р. Корбан «Сады», пер. С. Махотина; С. </w:t>
            </w:r>
            <w:r w:rsidRPr="00A35F40">
              <w:lastRenderedPageBreak/>
              <w:t xml:space="preserve">Хаким «Мы с Волги, из Казани», пер. Р. </w:t>
            </w:r>
            <w:proofErr w:type="spellStart"/>
            <w:r w:rsidRPr="00A35F40">
              <w:t>Морана</w:t>
            </w:r>
            <w:proofErr w:type="spellEnd"/>
            <w:r w:rsidRPr="00A35F40">
              <w:t xml:space="preserve">; Ф. Яруллин «Единственная», </w:t>
            </w:r>
          </w:p>
          <w:p w14:paraId="3E8A771B" w14:textId="77777777" w:rsidR="006C076B" w:rsidRPr="00A35F40" w:rsidRDefault="006C076B" w:rsidP="00821159">
            <w:pPr>
              <w:pStyle w:val="Default"/>
              <w:spacing w:line="276" w:lineRule="auto"/>
              <w:jc w:val="both"/>
            </w:pPr>
            <w:r w:rsidRPr="00A35F40">
              <w:t xml:space="preserve">пер. Р. Кожевниковой; Р. </w:t>
            </w:r>
            <w:proofErr w:type="spellStart"/>
            <w:r w:rsidRPr="00A35F40">
              <w:t>Миннуллин</w:t>
            </w:r>
            <w:proofErr w:type="spellEnd"/>
            <w:r w:rsidRPr="00A35F40">
              <w:t xml:space="preserve"> «Если будет хлеб» пер. С. Малышева. «От января до декабря», пер. </w:t>
            </w:r>
            <w:proofErr w:type="spellStart"/>
            <w:r w:rsidRPr="00A35F40">
              <w:t>С.Малышева</w:t>
            </w:r>
            <w:proofErr w:type="spellEnd"/>
            <w:r w:rsidRPr="00A35F40">
              <w:t xml:space="preserve">; Р. </w:t>
            </w:r>
            <w:proofErr w:type="spellStart"/>
            <w:r w:rsidRPr="00A35F40">
              <w:t>Мингалим</w:t>
            </w:r>
            <w:proofErr w:type="spellEnd"/>
            <w:r w:rsidRPr="00A35F40">
              <w:t xml:space="preserve"> «Добрый зайчишка», </w:t>
            </w:r>
            <w:proofErr w:type="spellStart"/>
            <w:r w:rsidRPr="00A35F40">
              <w:t>В.Баширова</w:t>
            </w:r>
            <w:proofErr w:type="spellEnd"/>
            <w:r w:rsidRPr="00A35F40">
              <w:t xml:space="preserve">; X. </w:t>
            </w:r>
            <w:proofErr w:type="spellStart"/>
            <w:r w:rsidRPr="00A35F40">
              <w:t>Халиков</w:t>
            </w:r>
            <w:proofErr w:type="spellEnd"/>
            <w:r w:rsidRPr="00A35F40">
              <w:t xml:space="preserve"> «Праздник», пер. М. Скороходова; 3. Нури «Считать </w:t>
            </w:r>
            <w:proofErr w:type="spellStart"/>
            <w:r w:rsidRPr="00A35F40">
              <w:t>умею»тпер</w:t>
            </w:r>
            <w:proofErr w:type="spellEnd"/>
            <w:r w:rsidRPr="00A35F40">
              <w:t xml:space="preserve">. </w:t>
            </w:r>
            <w:proofErr w:type="spellStart"/>
            <w:r w:rsidRPr="00A35F40">
              <w:t>Блантера</w:t>
            </w:r>
            <w:proofErr w:type="spellEnd"/>
            <w:r w:rsidRPr="00A35F40">
              <w:t xml:space="preserve">; Р. </w:t>
            </w:r>
            <w:proofErr w:type="spellStart"/>
            <w:r w:rsidRPr="00A35F40">
              <w:t>Миннуллин</w:t>
            </w:r>
            <w:proofErr w:type="spellEnd"/>
            <w:r w:rsidRPr="00A35F40">
              <w:t xml:space="preserve"> «Приезжайте в гости», пер. С. Малышева; </w:t>
            </w:r>
            <w:proofErr w:type="spellStart"/>
            <w:r w:rsidRPr="00A35F40">
              <w:t>Г.Тукай</w:t>
            </w:r>
            <w:proofErr w:type="spellEnd"/>
            <w:r w:rsidRPr="00A35F40">
              <w:t xml:space="preserve"> «Счастливый ребенок», «Кончил дело – гуляй смело». </w:t>
            </w:r>
          </w:p>
          <w:p w14:paraId="6108231E" w14:textId="77777777" w:rsidR="006C076B" w:rsidRPr="00A35F40" w:rsidRDefault="006C076B" w:rsidP="00821159">
            <w:pPr>
              <w:pStyle w:val="Default"/>
              <w:spacing w:line="276" w:lineRule="auto"/>
              <w:jc w:val="both"/>
            </w:pPr>
            <w:r w:rsidRPr="00A35F40">
              <w:rPr>
                <w:b/>
                <w:bCs/>
              </w:rPr>
              <w:t xml:space="preserve">Проза: </w:t>
            </w:r>
            <w:r w:rsidRPr="00A35F40">
              <w:t xml:space="preserve">Р. </w:t>
            </w:r>
            <w:proofErr w:type="spellStart"/>
            <w:r w:rsidRPr="00A35F40">
              <w:t>Фахреддин</w:t>
            </w:r>
            <w:proofErr w:type="spellEnd"/>
            <w:r w:rsidRPr="00A35F40">
              <w:t xml:space="preserve">. «Воспитанный ребенок», пер. Р. Ахмета; В. </w:t>
            </w:r>
            <w:proofErr w:type="spellStart"/>
            <w:r w:rsidRPr="00A35F40">
              <w:t>Монасыпов</w:t>
            </w:r>
            <w:proofErr w:type="spellEnd"/>
            <w:r w:rsidRPr="00A35F40">
              <w:t xml:space="preserve"> «Куда бегут лекари?»; М. М. Хасанов «Птица </w:t>
            </w:r>
            <w:proofErr w:type="spellStart"/>
            <w:r w:rsidRPr="00A35F40">
              <w:t>Фариды</w:t>
            </w:r>
            <w:proofErr w:type="spellEnd"/>
            <w:r w:rsidRPr="00A35F40">
              <w:t xml:space="preserve">», пер. М. Зарецкого; А. </w:t>
            </w:r>
            <w:proofErr w:type="spellStart"/>
            <w:r w:rsidRPr="00A35F40">
              <w:t>Xасанов</w:t>
            </w:r>
            <w:proofErr w:type="spellEnd"/>
            <w:r w:rsidRPr="00A35F40">
              <w:t xml:space="preserve">. «Тихие улицы». </w:t>
            </w:r>
          </w:p>
          <w:p w14:paraId="10382DB6" w14:textId="77777777" w:rsidR="006C076B" w:rsidRPr="00A35F40" w:rsidRDefault="006C076B" w:rsidP="00821159">
            <w:pPr>
              <w:pStyle w:val="Default"/>
              <w:spacing w:line="276" w:lineRule="auto"/>
              <w:jc w:val="both"/>
            </w:pPr>
            <w:r w:rsidRPr="00A35F40">
              <w:rPr>
                <w:b/>
                <w:bCs/>
              </w:rPr>
              <w:t xml:space="preserve">Литературные сказки: </w:t>
            </w:r>
          </w:p>
          <w:p w14:paraId="563E639A" w14:textId="77777777" w:rsidR="006C076B" w:rsidRPr="00A35F40" w:rsidRDefault="006C076B" w:rsidP="00821159">
            <w:pPr>
              <w:pStyle w:val="Default"/>
              <w:spacing w:line="276" w:lineRule="auto"/>
              <w:jc w:val="both"/>
            </w:pPr>
            <w:r w:rsidRPr="00A35F40">
              <w:t xml:space="preserve">К. </w:t>
            </w:r>
            <w:proofErr w:type="spellStart"/>
            <w:r w:rsidRPr="00A35F40">
              <w:t>Насыри</w:t>
            </w:r>
            <w:proofErr w:type="spellEnd"/>
            <w:r w:rsidRPr="00A35F40">
              <w:t xml:space="preserve"> «Скупая собака» (басня); </w:t>
            </w:r>
            <w:proofErr w:type="spellStart"/>
            <w:r w:rsidRPr="00A35F40">
              <w:t>Ф.Зариф</w:t>
            </w:r>
            <w:proofErr w:type="spellEnd"/>
            <w:r w:rsidRPr="00A35F40">
              <w:t xml:space="preserve"> «Родник», пер. Н. </w:t>
            </w:r>
            <w:proofErr w:type="spellStart"/>
            <w:r w:rsidRPr="00A35F40">
              <w:t>Бурсаковой</w:t>
            </w:r>
            <w:proofErr w:type="spellEnd"/>
            <w:r w:rsidRPr="00A35F40">
              <w:t xml:space="preserve">; А. </w:t>
            </w:r>
            <w:proofErr w:type="spellStart"/>
            <w:r w:rsidRPr="00A35F40">
              <w:t>Гаффар</w:t>
            </w:r>
            <w:proofErr w:type="spellEnd"/>
            <w:r w:rsidRPr="00A35F40">
              <w:t xml:space="preserve"> «Колокольчики»; Р. </w:t>
            </w:r>
            <w:proofErr w:type="spellStart"/>
            <w:r w:rsidRPr="00A35F40">
              <w:t>Батулла</w:t>
            </w:r>
            <w:proofErr w:type="spellEnd"/>
            <w:r w:rsidRPr="00A35F40">
              <w:t xml:space="preserve"> «Сын-Журавль». пер. Э. Умерова; Г. Тукай «</w:t>
            </w:r>
            <w:proofErr w:type="spellStart"/>
            <w:r w:rsidRPr="00A35F40">
              <w:t>Шурале».</w:t>
            </w:r>
            <w:r w:rsidRPr="00A35F40">
              <w:rPr>
                <w:b/>
                <w:bCs/>
              </w:rPr>
              <w:t>Для</w:t>
            </w:r>
            <w:proofErr w:type="spellEnd"/>
            <w:r w:rsidRPr="00A35F40">
              <w:rPr>
                <w:b/>
                <w:bCs/>
              </w:rPr>
              <w:t xml:space="preserve"> заучивания наизусть: </w:t>
            </w:r>
          </w:p>
          <w:p w14:paraId="327FE589" w14:textId="77777777" w:rsidR="006C076B" w:rsidRPr="00A35F40" w:rsidRDefault="006C076B" w:rsidP="00821159">
            <w:pPr>
              <w:pStyle w:val="Default"/>
              <w:spacing w:line="276" w:lineRule="auto"/>
              <w:jc w:val="both"/>
              <w:rPr>
                <w:b/>
                <w:bCs/>
                <w:i/>
                <w:iCs/>
              </w:rPr>
            </w:pPr>
            <w:r w:rsidRPr="00A35F40">
              <w:t xml:space="preserve">Ж. </w:t>
            </w:r>
            <w:proofErr w:type="spellStart"/>
            <w:r w:rsidRPr="00A35F40">
              <w:t>Тарджеманов</w:t>
            </w:r>
            <w:proofErr w:type="spellEnd"/>
            <w:r w:rsidRPr="00A35F40">
              <w:t xml:space="preserve"> «Зима», пер. М. </w:t>
            </w:r>
            <w:proofErr w:type="spellStart"/>
            <w:r w:rsidRPr="00A35F40">
              <w:t>Ивенсен</w:t>
            </w:r>
            <w:proofErr w:type="spellEnd"/>
            <w:r w:rsidRPr="00A35F40">
              <w:t xml:space="preserve">; Р. </w:t>
            </w:r>
            <w:proofErr w:type="spellStart"/>
            <w:r w:rsidRPr="00A35F40">
              <w:t>Миннуллин</w:t>
            </w:r>
            <w:proofErr w:type="spellEnd"/>
            <w:r w:rsidRPr="00A35F40">
              <w:t xml:space="preserve"> «Прощание с детским садом», пер. Э. </w:t>
            </w:r>
            <w:proofErr w:type="spellStart"/>
            <w:r w:rsidRPr="00A35F40">
              <w:t>Блиновой</w:t>
            </w:r>
            <w:proofErr w:type="spellEnd"/>
            <w:r w:rsidRPr="00A35F40">
              <w:t xml:space="preserve">. </w:t>
            </w:r>
          </w:p>
        </w:tc>
      </w:tr>
      <w:tr w:rsidR="006C076B" w:rsidRPr="00A35F40" w14:paraId="7D60C53D" w14:textId="77777777" w:rsidTr="00821159">
        <w:trPr>
          <w:trHeight w:val="937"/>
        </w:trPr>
        <w:tc>
          <w:tcPr>
            <w:tcW w:w="843" w:type="pct"/>
          </w:tcPr>
          <w:p w14:paraId="55DEB699" w14:textId="77777777" w:rsidR="006C076B" w:rsidRPr="00A35F40" w:rsidRDefault="006C076B" w:rsidP="00821159">
            <w:pPr>
              <w:pStyle w:val="Default"/>
              <w:spacing w:line="276" w:lineRule="auto"/>
              <w:jc w:val="both"/>
            </w:pPr>
          </w:p>
        </w:tc>
        <w:tc>
          <w:tcPr>
            <w:tcW w:w="4157" w:type="pct"/>
          </w:tcPr>
          <w:p w14:paraId="5C0FDDA1" w14:textId="77777777" w:rsidR="006C076B" w:rsidRPr="00A35F40" w:rsidRDefault="006C076B" w:rsidP="00821159">
            <w:pPr>
              <w:pStyle w:val="Default"/>
              <w:spacing w:line="276" w:lineRule="auto"/>
              <w:jc w:val="both"/>
            </w:pPr>
            <w:r w:rsidRPr="00A35F40">
              <w:rPr>
                <w:b/>
                <w:bCs/>
                <w:i/>
                <w:iCs/>
              </w:rPr>
              <w:t>Художественно-эстетическое развитие</w:t>
            </w:r>
            <w:r w:rsidRPr="00A35F40">
              <w:rPr>
                <w:b/>
                <w:bCs/>
              </w:rPr>
              <w:t xml:space="preserve">: </w:t>
            </w:r>
          </w:p>
          <w:p w14:paraId="67B63F5B" w14:textId="77777777" w:rsidR="006C076B" w:rsidRPr="00A35F40" w:rsidRDefault="006C076B" w:rsidP="00821159">
            <w:pPr>
              <w:pStyle w:val="Default"/>
              <w:spacing w:line="276" w:lineRule="auto"/>
              <w:jc w:val="both"/>
            </w:pPr>
            <w:r w:rsidRPr="00A35F40">
              <w:rPr>
                <w:b/>
                <w:bCs/>
              </w:rPr>
              <w:t xml:space="preserve">Музыка: </w:t>
            </w:r>
          </w:p>
          <w:p w14:paraId="55A9660A" w14:textId="77777777" w:rsidR="006C076B" w:rsidRPr="00A35F40" w:rsidRDefault="006C076B" w:rsidP="00821159">
            <w:pPr>
              <w:pStyle w:val="Default"/>
              <w:spacing w:line="276" w:lineRule="auto"/>
              <w:jc w:val="both"/>
            </w:pPr>
            <w:r w:rsidRPr="00A35F40">
              <w:t xml:space="preserve">Слушание «Марш» </w:t>
            </w:r>
            <w:proofErr w:type="spellStart"/>
            <w:r w:rsidRPr="00A35F40">
              <w:t>С.Сайдашева</w:t>
            </w:r>
            <w:proofErr w:type="spellEnd"/>
            <w:r w:rsidRPr="00A35F40">
              <w:t xml:space="preserve">. </w:t>
            </w:r>
          </w:p>
          <w:p w14:paraId="5EBC819F" w14:textId="77777777" w:rsidR="006C076B" w:rsidRPr="00A35F40" w:rsidRDefault="006C076B" w:rsidP="00821159">
            <w:pPr>
              <w:pStyle w:val="Default"/>
              <w:spacing w:line="276" w:lineRule="auto"/>
              <w:jc w:val="both"/>
            </w:pPr>
            <w:r w:rsidRPr="00A35F40">
              <w:rPr>
                <w:b/>
                <w:bCs/>
              </w:rPr>
              <w:t>Песенки. Календарные обрядовые песни: «</w:t>
            </w:r>
            <w:r w:rsidRPr="00A35F40">
              <w:t xml:space="preserve">Загляни к нам солнышко», пер. Р. </w:t>
            </w:r>
            <w:proofErr w:type="spellStart"/>
            <w:r w:rsidRPr="00A35F40">
              <w:t>Ягафарова</w:t>
            </w:r>
            <w:proofErr w:type="spellEnd"/>
            <w:r w:rsidRPr="00A35F40">
              <w:t xml:space="preserve">, </w:t>
            </w:r>
            <w:proofErr w:type="spellStart"/>
            <w:r w:rsidRPr="00A35F40">
              <w:t>перес</w:t>
            </w:r>
            <w:proofErr w:type="spellEnd"/>
            <w:r w:rsidRPr="00A35F40">
              <w:t>. Л. Кузьмина; «</w:t>
            </w:r>
            <w:proofErr w:type="spellStart"/>
            <w:r w:rsidRPr="00A35F40">
              <w:t>Нардуган</w:t>
            </w:r>
            <w:proofErr w:type="spellEnd"/>
            <w:r w:rsidRPr="00A35F40">
              <w:t xml:space="preserve">, мой </w:t>
            </w:r>
            <w:proofErr w:type="spellStart"/>
            <w:r w:rsidRPr="00A35F40">
              <w:t>Нардуган</w:t>
            </w:r>
            <w:proofErr w:type="spellEnd"/>
            <w:r w:rsidRPr="00A35F40">
              <w:t>…</w:t>
            </w:r>
            <w:proofErr w:type="spellStart"/>
            <w:r w:rsidRPr="00A35F40">
              <w:t>пер.Э</w:t>
            </w:r>
            <w:proofErr w:type="spellEnd"/>
            <w:r w:rsidRPr="00A35F40">
              <w:t xml:space="preserve">. </w:t>
            </w:r>
            <w:proofErr w:type="spellStart"/>
            <w:r w:rsidRPr="00A35F40">
              <w:t>Каюмовой</w:t>
            </w:r>
            <w:proofErr w:type="spellEnd"/>
            <w:r w:rsidRPr="00A35F40">
              <w:t xml:space="preserve">.; «Пальчики» пер. Р. </w:t>
            </w:r>
            <w:proofErr w:type="spellStart"/>
            <w:r w:rsidRPr="00A35F40">
              <w:t>Я|гфарова</w:t>
            </w:r>
            <w:proofErr w:type="spellEnd"/>
            <w:r w:rsidRPr="00A35F40">
              <w:t xml:space="preserve">, </w:t>
            </w:r>
            <w:proofErr w:type="spellStart"/>
            <w:r w:rsidRPr="00A35F40">
              <w:t>перес</w:t>
            </w:r>
            <w:proofErr w:type="spellEnd"/>
            <w:r w:rsidRPr="00A35F40">
              <w:t xml:space="preserve">. Л. Кузьмина; «Жаворонок, проснись..», пер. Р. </w:t>
            </w:r>
            <w:proofErr w:type="spellStart"/>
            <w:r w:rsidRPr="00A35F40">
              <w:t>Ягафарова</w:t>
            </w:r>
            <w:proofErr w:type="spellEnd"/>
            <w:r w:rsidRPr="00A35F40">
              <w:t xml:space="preserve">. </w:t>
            </w:r>
          </w:p>
          <w:p w14:paraId="00C59180" w14:textId="77777777" w:rsidR="006C076B" w:rsidRPr="00A35F40" w:rsidRDefault="006C076B" w:rsidP="00821159">
            <w:pPr>
              <w:pStyle w:val="Default"/>
              <w:spacing w:line="276" w:lineRule="auto"/>
              <w:jc w:val="both"/>
            </w:pPr>
            <w:r w:rsidRPr="00A35F40">
              <w:t>Разучивание песни «</w:t>
            </w:r>
            <w:proofErr w:type="spellStart"/>
            <w:r w:rsidRPr="00A35F40">
              <w:t>Кӛз</w:t>
            </w:r>
            <w:proofErr w:type="spellEnd"/>
            <w:r w:rsidRPr="00A35F40">
              <w:t xml:space="preserve">» Г. </w:t>
            </w:r>
            <w:proofErr w:type="spellStart"/>
            <w:r w:rsidRPr="00A35F40">
              <w:t>Гараева</w:t>
            </w:r>
            <w:proofErr w:type="spellEnd"/>
            <w:r w:rsidRPr="00A35F40">
              <w:t xml:space="preserve"> </w:t>
            </w:r>
          </w:p>
          <w:p w14:paraId="366B7BB8" w14:textId="77777777" w:rsidR="006C076B" w:rsidRPr="00A35F40" w:rsidRDefault="006C076B" w:rsidP="00821159">
            <w:pPr>
              <w:pStyle w:val="Default"/>
              <w:spacing w:line="276" w:lineRule="auto"/>
              <w:jc w:val="both"/>
            </w:pPr>
            <w:r w:rsidRPr="00A35F40">
              <w:t xml:space="preserve">Знакомство с народными музыкальными инструментами (гармонь, курай, кубыз, домбра). </w:t>
            </w:r>
          </w:p>
          <w:p w14:paraId="54761FBB" w14:textId="77777777" w:rsidR="006C076B" w:rsidRPr="00A35F40" w:rsidRDefault="006C076B" w:rsidP="00821159">
            <w:pPr>
              <w:pStyle w:val="Default"/>
              <w:spacing w:line="276" w:lineRule="auto"/>
              <w:jc w:val="both"/>
            </w:pPr>
            <w:r w:rsidRPr="00A35F40">
              <w:rPr>
                <w:b/>
                <w:bCs/>
              </w:rPr>
              <w:t xml:space="preserve">ИЗО деятельность: </w:t>
            </w:r>
          </w:p>
          <w:p w14:paraId="52AC1EBA" w14:textId="77777777" w:rsidR="006C076B" w:rsidRPr="00A35F40" w:rsidRDefault="006C076B" w:rsidP="00821159">
            <w:pPr>
              <w:pStyle w:val="Default"/>
              <w:spacing w:line="276" w:lineRule="auto"/>
              <w:jc w:val="both"/>
            </w:pPr>
            <w:r w:rsidRPr="00A35F40">
              <w:rPr>
                <w:b/>
                <w:bCs/>
              </w:rPr>
              <w:t xml:space="preserve">Лепка. </w:t>
            </w:r>
            <w:r w:rsidRPr="00A35F40">
              <w:t xml:space="preserve">«Машина </w:t>
            </w:r>
            <w:proofErr w:type="spellStart"/>
            <w:r w:rsidRPr="00A35F40">
              <w:t>Камаз</w:t>
            </w:r>
            <w:proofErr w:type="spellEnd"/>
            <w:r w:rsidRPr="00A35F40">
              <w:t>», «</w:t>
            </w:r>
            <w:proofErr w:type="spellStart"/>
            <w:r w:rsidRPr="00A35F40">
              <w:t>Ӛчпочмак</w:t>
            </w:r>
            <w:proofErr w:type="spellEnd"/>
            <w:r w:rsidRPr="00A35F40">
              <w:t xml:space="preserve">». </w:t>
            </w:r>
          </w:p>
          <w:p w14:paraId="30239E96" w14:textId="77777777" w:rsidR="006C076B" w:rsidRPr="00A35F40" w:rsidRDefault="006C076B" w:rsidP="00821159">
            <w:pPr>
              <w:pStyle w:val="Default"/>
              <w:spacing w:line="276" w:lineRule="auto"/>
              <w:jc w:val="both"/>
            </w:pPr>
            <w:r w:rsidRPr="00A35F40">
              <w:rPr>
                <w:b/>
                <w:bCs/>
              </w:rPr>
              <w:t xml:space="preserve">Аппликация. </w:t>
            </w:r>
            <w:r w:rsidRPr="00A35F40">
              <w:t xml:space="preserve">«Мой город», </w:t>
            </w:r>
          </w:p>
          <w:p w14:paraId="6187B23D" w14:textId="77777777" w:rsidR="006C076B" w:rsidRPr="00A35F40" w:rsidRDefault="006C076B" w:rsidP="00821159">
            <w:pPr>
              <w:pStyle w:val="Default"/>
              <w:spacing w:line="276" w:lineRule="auto"/>
              <w:jc w:val="both"/>
            </w:pPr>
            <w:r w:rsidRPr="00A35F40">
              <w:t xml:space="preserve">«Кукла в </w:t>
            </w:r>
            <w:proofErr w:type="spellStart"/>
            <w:r w:rsidRPr="00A35F40">
              <w:t>национ</w:t>
            </w:r>
            <w:proofErr w:type="spellEnd"/>
            <w:r w:rsidRPr="00A35F40">
              <w:t xml:space="preserve">. одежде», «Украсим фартук». </w:t>
            </w:r>
          </w:p>
          <w:p w14:paraId="2DCDAE85" w14:textId="77777777" w:rsidR="006C076B" w:rsidRPr="00A35F40" w:rsidRDefault="006C076B" w:rsidP="00821159">
            <w:pPr>
              <w:pStyle w:val="Default"/>
              <w:spacing w:line="276" w:lineRule="auto"/>
              <w:jc w:val="both"/>
            </w:pPr>
            <w:r w:rsidRPr="00A35F40">
              <w:rPr>
                <w:b/>
                <w:bCs/>
              </w:rPr>
              <w:t xml:space="preserve">Рисование. </w:t>
            </w:r>
            <w:r w:rsidRPr="00A35F40">
              <w:t xml:space="preserve">«Улица на которой я живу», </w:t>
            </w:r>
          </w:p>
          <w:p w14:paraId="46ACEE6C" w14:textId="77777777" w:rsidR="006C076B" w:rsidRPr="00A35F40" w:rsidRDefault="006C076B" w:rsidP="00821159">
            <w:pPr>
              <w:pStyle w:val="Default"/>
              <w:spacing w:line="276" w:lineRule="auto"/>
              <w:jc w:val="both"/>
            </w:pPr>
            <w:r w:rsidRPr="00A35F40">
              <w:t xml:space="preserve">«Украсим скатерть». </w:t>
            </w:r>
          </w:p>
          <w:p w14:paraId="7343715C" w14:textId="77777777" w:rsidR="006C076B" w:rsidRPr="00A35F40" w:rsidRDefault="006C076B" w:rsidP="00821159">
            <w:pPr>
              <w:pStyle w:val="Default"/>
              <w:spacing w:line="276" w:lineRule="auto"/>
              <w:jc w:val="both"/>
              <w:rPr>
                <w:b/>
                <w:bCs/>
                <w:i/>
                <w:iCs/>
              </w:rPr>
            </w:pPr>
            <w:r w:rsidRPr="00A35F40">
              <w:rPr>
                <w:b/>
                <w:bCs/>
              </w:rPr>
              <w:t xml:space="preserve">Праздник. </w:t>
            </w:r>
            <w:r w:rsidRPr="00A35F40">
              <w:t>«</w:t>
            </w:r>
            <w:proofErr w:type="spellStart"/>
            <w:r w:rsidRPr="00A35F40">
              <w:t>Сӛмбелә</w:t>
            </w:r>
            <w:proofErr w:type="spellEnd"/>
            <w:r w:rsidRPr="00A35F40">
              <w:t>», «</w:t>
            </w:r>
            <w:proofErr w:type="spellStart"/>
            <w:r w:rsidRPr="00A35F40">
              <w:t>Нардуган</w:t>
            </w:r>
            <w:proofErr w:type="spellEnd"/>
            <w:r w:rsidRPr="00A35F40">
              <w:t>», «</w:t>
            </w:r>
            <w:proofErr w:type="spellStart"/>
            <w:r w:rsidRPr="00A35F40">
              <w:t>Нәүрүз</w:t>
            </w:r>
            <w:proofErr w:type="spellEnd"/>
            <w:r w:rsidRPr="00A35F40">
              <w:t xml:space="preserve">». </w:t>
            </w:r>
          </w:p>
        </w:tc>
      </w:tr>
      <w:tr w:rsidR="006C076B" w:rsidRPr="00A35F40" w14:paraId="16E419D0" w14:textId="77777777" w:rsidTr="00821159">
        <w:trPr>
          <w:trHeight w:val="353"/>
        </w:trPr>
        <w:tc>
          <w:tcPr>
            <w:tcW w:w="5000" w:type="pct"/>
            <w:gridSpan w:val="2"/>
          </w:tcPr>
          <w:p w14:paraId="047BA7E1" w14:textId="77777777" w:rsidR="006C076B" w:rsidRPr="00A35F40" w:rsidRDefault="006C076B" w:rsidP="00821159">
            <w:pPr>
              <w:pStyle w:val="Default"/>
              <w:spacing w:line="276" w:lineRule="auto"/>
              <w:jc w:val="both"/>
              <w:rPr>
                <w:b/>
                <w:bCs/>
                <w:i/>
                <w:iCs/>
              </w:rPr>
            </w:pPr>
            <w:r w:rsidRPr="00A35F40">
              <w:rPr>
                <w:b/>
                <w:bCs/>
              </w:rPr>
              <w:t>Россия</w:t>
            </w:r>
          </w:p>
        </w:tc>
      </w:tr>
      <w:tr w:rsidR="006C076B" w:rsidRPr="00A35F40" w14:paraId="2C9FCAE7" w14:textId="77777777" w:rsidTr="00821159">
        <w:trPr>
          <w:trHeight w:val="272"/>
        </w:trPr>
        <w:tc>
          <w:tcPr>
            <w:tcW w:w="843" w:type="pct"/>
            <w:vMerge w:val="restart"/>
          </w:tcPr>
          <w:p w14:paraId="47BF0772" w14:textId="77777777" w:rsidR="006C076B" w:rsidRPr="00A35F40" w:rsidRDefault="006C076B" w:rsidP="00821159">
            <w:pPr>
              <w:pStyle w:val="Default"/>
              <w:spacing w:line="276" w:lineRule="auto"/>
              <w:jc w:val="both"/>
            </w:pPr>
            <w:r w:rsidRPr="00A35F40">
              <w:t xml:space="preserve">Ноябрь-апрель </w:t>
            </w:r>
          </w:p>
          <w:p w14:paraId="068D73D0" w14:textId="77777777" w:rsidR="006C076B" w:rsidRPr="00A35F40" w:rsidRDefault="006C076B" w:rsidP="00821159">
            <w:pPr>
              <w:pStyle w:val="Default"/>
              <w:spacing w:line="276" w:lineRule="auto"/>
              <w:jc w:val="both"/>
            </w:pPr>
          </w:p>
        </w:tc>
        <w:tc>
          <w:tcPr>
            <w:tcW w:w="4157" w:type="pct"/>
          </w:tcPr>
          <w:p w14:paraId="7BA0AC67" w14:textId="77777777" w:rsidR="006C076B" w:rsidRPr="00A35F40" w:rsidRDefault="006C076B" w:rsidP="00821159">
            <w:pPr>
              <w:pStyle w:val="Default"/>
              <w:spacing w:line="276" w:lineRule="auto"/>
              <w:jc w:val="both"/>
            </w:pPr>
            <w:r w:rsidRPr="00A35F40">
              <w:rPr>
                <w:b/>
                <w:bCs/>
                <w:i/>
                <w:iCs/>
              </w:rPr>
              <w:t xml:space="preserve">Физическое развитие: </w:t>
            </w:r>
          </w:p>
          <w:p w14:paraId="5E02F44F" w14:textId="77777777" w:rsidR="006C076B" w:rsidRPr="00A35F40" w:rsidRDefault="006C076B" w:rsidP="00821159">
            <w:pPr>
              <w:pStyle w:val="Default"/>
              <w:spacing w:line="276" w:lineRule="auto"/>
              <w:jc w:val="both"/>
            </w:pPr>
            <w:r w:rsidRPr="00A35F40">
              <w:rPr>
                <w:b/>
                <w:bCs/>
              </w:rPr>
              <w:t xml:space="preserve">Игры: « Жмурки», «Горелки», « Кот, какая сметана», </w:t>
            </w:r>
          </w:p>
          <w:p w14:paraId="32637582" w14:textId="77777777" w:rsidR="006C076B" w:rsidRPr="00A35F40" w:rsidRDefault="006C076B" w:rsidP="00821159">
            <w:pPr>
              <w:pStyle w:val="Default"/>
              <w:spacing w:line="276" w:lineRule="auto"/>
              <w:jc w:val="both"/>
              <w:rPr>
                <w:b/>
                <w:bCs/>
                <w:i/>
                <w:iCs/>
              </w:rPr>
            </w:pPr>
            <w:r w:rsidRPr="00A35F40">
              <w:t>«Домино», «Дымковские узоры», «Городецкие узоры», «Хохломские узоры», « Лото «Русская игрушка», «Скажи за героев сказки», «Король, прими нас на работу», «Черное и белое», «Ой, болит!», «Мышеловка», «Горелки», «Бубенцы», «В саду ли в огороде», «В хороводе мы были», «На зеленом лугу», «Кострома- Кострома», «Верба-</w:t>
            </w:r>
            <w:proofErr w:type="spellStart"/>
            <w:r w:rsidRPr="00A35F40">
              <w:t>вербочка</w:t>
            </w:r>
            <w:proofErr w:type="spellEnd"/>
            <w:r w:rsidRPr="00A35F40">
              <w:t xml:space="preserve">», «Кот, какая сметана». </w:t>
            </w:r>
          </w:p>
        </w:tc>
      </w:tr>
      <w:tr w:rsidR="006C076B" w:rsidRPr="00A35F40" w14:paraId="64F58F98" w14:textId="77777777" w:rsidTr="00821159">
        <w:trPr>
          <w:trHeight w:val="559"/>
        </w:trPr>
        <w:tc>
          <w:tcPr>
            <w:tcW w:w="843" w:type="pct"/>
            <w:vMerge/>
          </w:tcPr>
          <w:p w14:paraId="0937CF1F" w14:textId="77777777" w:rsidR="006C076B" w:rsidRPr="00A35F40" w:rsidRDefault="006C076B" w:rsidP="00821159">
            <w:pPr>
              <w:pStyle w:val="Default"/>
              <w:spacing w:line="276" w:lineRule="auto"/>
              <w:jc w:val="both"/>
            </w:pPr>
          </w:p>
        </w:tc>
        <w:tc>
          <w:tcPr>
            <w:tcW w:w="4157" w:type="pct"/>
          </w:tcPr>
          <w:p w14:paraId="3D118B83" w14:textId="77777777" w:rsidR="006C076B" w:rsidRPr="00A35F40" w:rsidRDefault="006C076B" w:rsidP="00821159">
            <w:pPr>
              <w:pStyle w:val="Default"/>
              <w:spacing w:line="276" w:lineRule="auto"/>
              <w:jc w:val="both"/>
            </w:pPr>
            <w:r w:rsidRPr="00A35F40">
              <w:rPr>
                <w:b/>
                <w:bCs/>
                <w:i/>
                <w:iCs/>
              </w:rPr>
              <w:t>Социально-коммуникативное развитие</w:t>
            </w:r>
            <w:r w:rsidRPr="00A35F40">
              <w:rPr>
                <w:i/>
                <w:iCs/>
              </w:rPr>
              <w:t xml:space="preserve">: </w:t>
            </w:r>
          </w:p>
          <w:p w14:paraId="652203B8" w14:textId="77777777" w:rsidR="006C076B" w:rsidRPr="00A35F40" w:rsidRDefault="006C076B" w:rsidP="00821159">
            <w:pPr>
              <w:pStyle w:val="Default"/>
              <w:spacing w:line="276" w:lineRule="auto"/>
              <w:jc w:val="both"/>
              <w:rPr>
                <w:b/>
                <w:bCs/>
                <w:i/>
                <w:iCs/>
              </w:rPr>
            </w:pPr>
            <w:r w:rsidRPr="00A35F40">
              <w:rPr>
                <w:b/>
                <w:bCs/>
              </w:rPr>
              <w:t xml:space="preserve">Беседы: </w:t>
            </w:r>
            <w:r w:rsidRPr="00A35F40">
              <w:t xml:space="preserve">«Почему на пасху красят яйца?», «Почему русские люди пекут </w:t>
            </w:r>
          </w:p>
        </w:tc>
      </w:tr>
      <w:tr w:rsidR="006C076B" w:rsidRPr="00A35F40" w14:paraId="62F36288" w14:textId="77777777" w:rsidTr="00821159">
        <w:trPr>
          <w:trHeight w:val="276"/>
        </w:trPr>
        <w:tc>
          <w:tcPr>
            <w:tcW w:w="843" w:type="pct"/>
            <w:vMerge/>
          </w:tcPr>
          <w:p w14:paraId="3B92ADAF" w14:textId="77777777" w:rsidR="006C076B" w:rsidRPr="00A35F40" w:rsidRDefault="006C076B" w:rsidP="00821159">
            <w:pPr>
              <w:pStyle w:val="Default"/>
              <w:spacing w:line="276" w:lineRule="auto"/>
              <w:jc w:val="both"/>
            </w:pPr>
          </w:p>
        </w:tc>
        <w:tc>
          <w:tcPr>
            <w:tcW w:w="4157" w:type="pct"/>
          </w:tcPr>
          <w:p w14:paraId="051DE8E5" w14:textId="77777777" w:rsidR="006C076B" w:rsidRPr="00A35F40" w:rsidRDefault="006C076B" w:rsidP="00821159">
            <w:pPr>
              <w:pStyle w:val="Default"/>
              <w:spacing w:line="276" w:lineRule="auto"/>
              <w:jc w:val="both"/>
            </w:pPr>
            <w:r w:rsidRPr="00A35F40">
              <w:rPr>
                <w:b/>
                <w:bCs/>
                <w:i/>
                <w:iCs/>
              </w:rPr>
              <w:t xml:space="preserve">Познавательное и речевое развитие: </w:t>
            </w:r>
          </w:p>
          <w:p w14:paraId="677C5642" w14:textId="77777777" w:rsidR="006C076B" w:rsidRPr="00A35F40" w:rsidRDefault="006C076B" w:rsidP="00821159">
            <w:pPr>
              <w:pStyle w:val="Default"/>
              <w:spacing w:line="276" w:lineRule="auto"/>
              <w:jc w:val="both"/>
            </w:pPr>
            <w:r w:rsidRPr="00A35F40">
              <w:rPr>
                <w:b/>
                <w:bCs/>
              </w:rPr>
              <w:t xml:space="preserve">Сказки: </w:t>
            </w:r>
            <w:r w:rsidRPr="00A35F40">
              <w:t>« Морозко», «Царевна-лягушка», «Сивка –бурка», «</w:t>
            </w:r>
            <w:proofErr w:type="spellStart"/>
            <w:r w:rsidRPr="00A35F40">
              <w:t>Хаврошечка</w:t>
            </w:r>
            <w:proofErr w:type="spellEnd"/>
            <w:r w:rsidRPr="00A35F40">
              <w:t xml:space="preserve">», «Снегурочка». </w:t>
            </w:r>
          </w:p>
          <w:p w14:paraId="2805FD3E" w14:textId="77777777" w:rsidR="006C076B" w:rsidRPr="00A35F40" w:rsidRDefault="006C076B" w:rsidP="00821159">
            <w:pPr>
              <w:pStyle w:val="Default"/>
              <w:spacing w:line="276" w:lineRule="auto"/>
              <w:jc w:val="both"/>
            </w:pPr>
            <w:r w:rsidRPr="00A35F40">
              <w:rPr>
                <w:b/>
                <w:bCs/>
              </w:rPr>
              <w:lastRenderedPageBreak/>
              <w:t xml:space="preserve">Поэзия: </w:t>
            </w:r>
            <w:r w:rsidRPr="00A35F40">
              <w:t xml:space="preserve">А. Блок «На лугу», С. Есенин «Пороша», М. Лермонтов «Горные вершины». </w:t>
            </w:r>
          </w:p>
          <w:p w14:paraId="08D0F025" w14:textId="77777777" w:rsidR="006C076B" w:rsidRPr="00A35F40" w:rsidRDefault="006C076B" w:rsidP="00821159">
            <w:pPr>
              <w:pStyle w:val="Default"/>
              <w:spacing w:line="276" w:lineRule="auto"/>
              <w:jc w:val="both"/>
            </w:pPr>
            <w:r w:rsidRPr="00A35F40">
              <w:rPr>
                <w:b/>
                <w:bCs/>
              </w:rPr>
              <w:t xml:space="preserve">Проза: </w:t>
            </w:r>
            <w:proofErr w:type="spellStart"/>
            <w:r w:rsidRPr="00A35F40">
              <w:t>А.Куприн</w:t>
            </w:r>
            <w:proofErr w:type="spellEnd"/>
            <w:r w:rsidRPr="00A35F40">
              <w:t xml:space="preserve"> «Слон», М. Зощенко «Великие путешественники», Е. Носов «Как ворона на крыше заблудилась». </w:t>
            </w:r>
          </w:p>
          <w:p w14:paraId="52996CE5" w14:textId="77777777" w:rsidR="006C076B" w:rsidRPr="00A35F40" w:rsidRDefault="006C076B" w:rsidP="00821159">
            <w:pPr>
              <w:pStyle w:val="Default"/>
              <w:spacing w:line="276" w:lineRule="auto"/>
              <w:jc w:val="both"/>
              <w:rPr>
                <w:b/>
                <w:bCs/>
                <w:i/>
                <w:iCs/>
              </w:rPr>
            </w:pPr>
            <w:r w:rsidRPr="00A35F40">
              <w:rPr>
                <w:b/>
                <w:bCs/>
              </w:rPr>
              <w:t xml:space="preserve">Литературные сказки: </w:t>
            </w:r>
            <w:r w:rsidRPr="00A35F40">
              <w:t xml:space="preserve">А. Пушкин «Сказка о мертвой царевне и о семи богатырях», П. Ершов «Конек – горбунок». </w:t>
            </w:r>
          </w:p>
        </w:tc>
      </w:tr>
      <w:tr w:rsidR="006C076B" w:rsidRPr="00A35F40" w14:paraId="54B39483" w14:textId="77777777" w:rsidTr="00821159">
        <w:trPr>
          <w:trHeight w:val="937"/>
        </w:trPr>
        <w:tc>
          <w:tcPr>
            <w:tcW w:w="843" w:type="pct"/>
          </w:tcPr>
          <w:p w14:paraId="2E17F757" w14:textId="77777777" w:rsidR="006C076B" w:rsidRPr="00A35F40" w:rsidRDefault="006C076B" w:rsidP="00821159">
            <w:pPr>
              <w:pStyle w:val="Default"/>
              <w:spacing w:line="276" w:lineRule="auto"/>
              <w:jc w:val="both"/>
            </w:pPr>
          </w:p>
        </w:tc>
        <w:tc>
          <w:tcPr>
            <w:tcW w:w="4157" w:type="pct"/>
          </w:tcPr>
          <w:p w14:paraId="687888B7" w14:textId="77777777" w:rsidR="006C076B" w:rsidRPr="00A35F40" w:rsidRDefault="006C076B" w:rsidP="00821159">
            <w:pPr>
              <w:pStyle w:val="Default"/>
              <w:spacing w:line="276" w:lineRule="auto"/>
              <w:jc w:val="both"/>
            </w:pPr>
            <w:r w:rsidRPr="00A35F40">
              <w:rPr>
                <w:b/>
                <w:bCs/>
                <w:i/>
                <w:iCs/>
              </w:rPr>
              <w:t>Художественно-эстетическое развитие</w:t>
            </w:r>
            <w:r w:rsidRPr="00A35F40">
              <w:rPr>
                <w:b/>
                <w:bCs/>
              </w:rPr>
              <w:t xml:space="preserve">: </w:t>
            </w:r>
          </w:p>
          <w:p w14:paraId="7321B296" w14:textId="77777777" w:rsidR="006C076B" w:rsidRPr="00A35F40" w:rsidRDefault="006C076B" w:rsidP="00821159">
            <w:pPr>
              <w:pStyle w:val="Default"/>
              <w:spacing w:line="276" w:lineRule="auto"/>
              <w:jc w:val="both"/>
            </w:pPr>
            <w:r w:rsidRPr="00A35F40">
              <w:rPr>
                <w:b/>
                <w:bCs/>
              </w:rPr>
              <w:t xml:space="preserve">Музыка. Песенки: </w:t>
            </w:r>
            <w:r w:rsidRPr="00A35F40">
              <w:t>«Лиса рожью шла…», «</w:t>
            </w:r>
            <w:proofErr w:type="spellStart"/>
            <w:r w:rsidRPr="00A35F40">
              <w:t>Чигарики-чок-чигарок</w:t>
            </w:r>
            <w:proofErr w:type="spellEnd"/>
            <w:r w:rsidRPr="00A35F40">
              <w:t xml:space="preserve">…», «Зима пришла…», «Идет матушка весна…», «Когда солнышко взойдет, роса на землю падет…». </w:t>
            </w:r>
          </w:p>
          <w:p w14:paraId="6ECD2A16" w14:textId="77777777" w:rsidR="006C076B" w:rsidRPr="00A35F40" w:rsidRDefault="006C076B" w:rsidP="00821159">
            <w:pPr>
              <w:pStyle w:val="Default"/>
              <w:spacing w:line="276" w:lineRule="auto"/>
              <w:jc w:val="both"/>
            </w:pPr>
            <w:r w:rsidRPr="00A35F40">
              <w:t>Сказки и былины: «Илья Муромец и Соловей-разбойник», «Василиса Прекрасная», «Волк и Лиса», «Добрыня и Змей», «Садко», «Семь Симеонов- семь работников», «</w:t>
            </w:r>
            <w:proofErr w:type="spellStart"/>
            <w:r w:rsidRPr="00A35F40">
              <w:t>Сынко</w:t>
            </w:r>
            <w:proofErr w:type="spellEnd"/>
            <w:r w:rsidRPr="00A35F40">
              <w:t xml:space="preserve"> </w:t>
            </w:r>
            <w:proofErr w:type="spellStart"/>
            <w:r w:rsidRPr="00A35F40">
              <w:t>Филипко</w:t>
            </w:r>
            <w:proofErr w:type="spellEnd"/>
            <w:r w:rsidRPr="00A35F40">
              <w:t xml:space="preserve">», «Не плюй в колодец- пригодится воды напиться», «Снегурочка». </w:t>
            </w:r>
          </w:p>
          <w:p w14:paraId="4FD48919" w14:textId="77777777" w:rsidR="006C076B" w:rsidRPr="00A35F40" w:rsidRDefault="006C076B" w:rsidP="00821159">
            <w:pPr>
              <w:pStyle w:val="Default"/>
              <w:spacing w:line="276" w:lineRule="auto"/>
              <w:jc w:val="both"/>
            </w:pPr>
            <w:r w:rsidRPr="00A35F40">
              <w:t xml:space="preserve">Заучивание колыбельных песен и приговорок, ознакомление с музыкальными инструментами (дудка, треугольники, деревянные ложки). Игра на них. </w:t>
            </w:r>
          </w:p>
          <w:p w14:paraId="279C6EB5" w14:textId="77777777" w:rsidR="006C076B" w:rsidRPr="00A35F40" w:rsidRDefault="006C076B" w:rsidP="00821159">
            <w:pPr>
              <w:pStyle w:val="Default"/>
              <w:spacing w:line="276" w:lineRule="auto"/>
              <w:jc w:val="both"/>
            </w:pPr>
            <w:r w:rsidRPr="00A35F40">
              <w:t xml:space="preserve">Пение русских народных песен. </w:t>
            </w:r>
          </w:p>
          <w:p w14:paraId="374FDB70" w14:textId="77777777" w:rsidR="006C076B" w:rsidRPr="00A35F40" w:rsidRDefault="006C076B" w:rsidP="00821159">
            <w:pPr>
              <w:pStyle w:val="Default"/>
              <w:spacing w:line="276" w:lineRule="auto"/>
              <w:jc w:val="both"/>
            </w:pPr>
            <w:r w:rsidRPr="00A35F40">
              <w:t xml:space="preserve">«Лиса по лесу ходила», «А я по лугу», «Ходит зайка по саду», «Скок- скок- поскок», «Во поле береза стояла», «Как пошли наши подружки». </w:t>
            </w:r>
          </w:p>
          <w:p w14:paraId="0DA22EAF" w14:textId="77777777" w:rsidR="006C076B" w:rsidRPr="00A35F40" w:rsidRDefault="006C076B" w:rsidP="00821159">
            <w:pPr>
              <w:pStyle w:val="Default"/>
              <w:spacing w:line="276" w:lineRule="auto"/>
              <w:jc w:val="both"/>
            </w:pPr>
            <w:r w:rsidRPr="00A35F40">
              <w:t xml:space="preserve">Сочинение детьми танцев под фонограмму русских народных мелодий. </w:t>
            </w:r>
          </w:p>
          <w:p w14:paraId="21E59EA2" w14:textId="77777777" w:rsidR="006C076B" w:rsidRPr="00A35F40" w:rsidRDefault="006C076B" w:rsidP="00821159">
            <w:pPr>
              <w:pStyle w:val="Default"/>
              <w:spacing w:line="276" w:lineRule="auto"/>
              <w:jc w:val="both"/>
            </w:pPr>
            <w:r w:rsidRPr="00A35F40">
              <w:rPr>
                <w:b/>
                <w:bCs/>
              </w:rPr>
              <w:t xml:space="preserve">ИЗО деятельность: </w:t>
            </w:r>
          </w:p>
          <w:p w14:paraId="01036307" w14:textId="77777777" w:rsidR="006C076B" w:rsidRPr="00A35F40" w:rsidRDefault="006C076B" w:rsidP="00821159">
            <w:pPr>
              <w:pStyle w:val="Default"/>
              <w:spacing w:line="276" w:lineRule="auto"/>
              <w:jc w:val="both"/>
            </w:pPr>
            <w:r w:rsidRPr="00A35F40">
              <w:rPr>
                <w:b/>
                <w:bCs/>
              </w:rPr>
              <w:t xml:space="preserve">Лепка. </w:t>
            </w:r>
            <w:r w:rsidRPr="00A35F40">
              <w:t xml:space="preserve">«Дымковская лошадка», «Мишка» (по Богородской игрушке). </w:t>
            </w:r>
          </w:p>
          <w:p w14:paraId="79FAC387" w14:textId="77777777" w:rsidR="006C076B" w:rsidRPr="00A35F40" w:rsidRDefault="006C076B" w:rsidP="00821159">
            <w:pPr>
              <w:pStyle w:val="Default"/>
              <w:spacing w:line="276" w:lineRule="auto"/>
              <w:jc w:val="both"/>
            </w:pPr>
            <w:r w:rsidRPr="00A35F40">
              <w:rPr>
                <w:b/>
                <w:bCs/>
              </w:rPr>
              <w:t xml:space="preserve">Аппликация. </w:t>
            </w:r>
            <w:r w:rsidRPr="00A35F40">
              <w:t>« Волшебная яблоня» (по сказке «</w:t>
            </w:r>
            <w:proofErr w:type="spellStart"/>
            <w:r w:rsidRPr="00A35F40">
              <w:t>Хаврошечка</w:t>
            </w:r>
            <w:proofErr w:type="spellEnd"/>
            <w:r w:rsidRPr="00A35F40">
              <w:t xml:space="preserve">»), коллективная работа «Хоровод матрешек». </w:t>
            </w:r>
          </w:p>
          <w:p w14:paraId="242C16E5" w14:textId="77777777" w:rsidR="006C076B" w:rsidRPr="00A35F40" w:rsidRDefault="006C076B" w:rsidP="00821159">
            <w:pPr>
              <w:pStyle w:val="Default"/>
              <w:spacing w:line="276" w:lineRule="auto"/>
              <w:jc w:val="both"/>
            </w:pPr>
            <w:r w:rsidRPr="00A35F40">
              <w:rPr>
                <w:b/>
                <w:bCs/>
              </w:rPr>
              <w:t xml:space="preserve">Рисование. </w:t>
            </w:r>
            <w:r w:rsidRPr="00A35F40">
              <w:t xml:space="preserve">«Хохломские узоры», « Гжельские узоры». </w:t>
            </w:r>
          </w:p>
          <w:p w14:paraId="4A771027" w14:textId="77777777" w:rsidR="006C076B" w:rsidRPr="00A35F40" w:rsidRDefault="006C076B" w:rsidP="00821159">
            <w:pPr>
              <w:pStyle w:val="Default"/>
              <w:spacing w:line="276" w:lineRule="auto"/>
              <w:jc w:val="both"/>
              <w:rPr>
                <w:b/>
                <w:bCs/>
                <w:i/>
                <w:iCs/>
              </w:rPr>
            </w:pPr>
            <w:r w:rsidRPr="00A35F40">
              <w:rPr>
                <w:b/>
                <w:bCs/>
              </w:rPr>
              <w:t xml:space="preserve">Праздники. </w:t>
            </w:r>
            <w:r w:rsidRPr="00A35F40">
              <w:t xml:space="preserve">«Пришла Коляда - отворяй ворота», «Масленица». </w:t>
            </w:r>
          </w:p>
        </w:tc>
      </w:tr>
      <w:tr w:rsidR="006C076B" w:rsidRPr="00A35F40" w14:paraId="4D2F4570" w14:textId="77777777" w:rsidTr="00821159">
        <w:trPr>
          <w:trHeight w:val="277"/>
        </w:trPr>
        <w:tc>
          <w:tcPr>
            <w:tcW w:w="5000" w:type="pct"/>
            <w:gridSpan w:val="2"/>
          </w:tcPr>
          <w:p w14:paraId="08555875" w14:textId="77777777" w:rsidR="006C076B" w:rsidRPr="00A35F40" w:rsidRDefault="006C076B" w:rsidP="00821159">
            <w:pPr>
              <w:pStyle w:val="Default"/>
              <w:spacing w:line="276" w:lineRule="auto"/>
              <w:jc w:val="both"/>
              <w:rPr>
                <w:b/>
                <w:bCs/>
                <w:i/>
                <w:iCs/>
              </w:rPr>
            </w:pPr>
            <w:r w:rsidRPr="00A35F40">
              <w:rPr>
                <w:b/>
                <w:bCs/>
              </w:rPr>
              <w:t>Башкортостан</w:t>
            </w:r>
          </w:p>
        </w:tc>
      </w:tr>
      <w:tr w:rsidR="006C076B" w:rsidRPr="00A35F40" w14:paraId="2F0BC098" w14:textId="77777777" w:rsidTr="00821159">
        <w:trPr>
          <w:trHeight w:val="937"/>
        </w:trPr>
        <w:tc>
          <w:tcPr>
            <w:tcW w:w="843" w:type="pct"/>
          </w:tcPr>
          <w:p w14:paraId="2987B7B9" w14:textId="77777777" w:rsidR="006C076B" w:rsidRPr="00A35F40" w:rsidRDefault="006C076B" w:rsidP="00821159">
            <w:pPr>
              <w:pStyle w:val="Default"/>
              <w:spacing w:line="276" w:lineRule="auto"/>
              <w:jc w:val="both"/>
            </w:pPr>
            <w:r w:rsidRPr="00A35F40">
              <w:t>Декабрь</w:t>
            </w:r>
          </w:p>
        </w:tc>
        <w:tc>
          <w:tcPr>
            <w:tcW w:w="4157" w:type="pct"/>
          </w:tcPr>
          <w:p w14:paraId="56A00C79" w14:textId="77777777" w:rsidR="006C076B" w:rsidRPr="00A35F40" w:rsidRDefault="006C076B" w:rsidP="00821159">
            <w:pPr>
              <w:pStyle w:val="Default"/>
              <w:spacing w:line="276" w:lineRule="auto"/>
              <w:jc w:val="both"/>
            </w:pPr>
            <w:r w:rsidRPr="00A35F40">
              <w:rPr>
                <w:b/>
                <w:bCs/>
                <w:i/>
                <w:iCs/>
              </w:rPr>
              <w:t xml:space="preserve">Физическое развитие: </w:t>
            </w:r>
          </w:p>
          <w:p w14:paraId="550B56BF" w14:textId="77777777" w:rsidR="006C076B" w:rsidRPr="00A35F40" w:rsidRDefault="006C076B" w:rsidP="00821159">
            <w:pPr>
              <w:pStyle w:val="Default"/>
              <w:spacing w:line="276" w:lineRule="auto"/>
              <w:jc w:val="both"/>
              <w:rPr>
                <w:b/>
                <w:bCs/>
                <w:i/>
                <w:iCs/>
              </w:rPr>
            </w:pPr>
            <w:r w:rsidRPr="00A35F40">
              <w:rPr>
                <w:b/>
                <w:bCs/>
              </w:rPr>
              <w:t xml:space="preserve">Игры: </w:t>
            </w:r>
            <w:r w:rsidRPr="00A35F40">
              <w:t>«Медный пень» (</w:t>
            </w:r>
            <w:proofErr w:type="spellStart"/>
            <w:r w:rsidRPr="00A35F40">
              <w:t>Бакыр</w:t>
            </w:r>
            <w:proofErr w:type="spellEnd"/>
            <w:r w:rsidRPr="00A35F40">
              <w:t xml:space="preserve"> </w:t>
            </w:r>
            <w:proofErr w:type="spellStart"/>
            <w:r w:rsidRPr="00A35F40">
              <w:t>букэн</w:t>
            </w:r>
            <w:proofErr w:type="spellEnd"/>
            <w:r w:rsidRPr="00A35F40">
              <w:t>), «Палка-</w:t>
            </w:r>
            <w:proofErr w:type="spellStart"/>
            <w:r w:rsidRPr="00A35F40">
              <w:t>кидалка</w:t>
            </w:r>
            <w:proofErr w:type="spellEnd"/>
            <w:r w:rsidRPr="00A35F40">
              <w:t>» (</w:t>
            </w:r>
            <w:proofErr w:type="spellStart"/>
            <w:r w:rsidRPr="00A35F40">
              <w:t>Сойоштаяк</w:t>
            </w:r>
            <w:proofErr w:type="spellEnd"/>
            <w:r w:rsidRPr="00A35F40">
              <w:t>), «Стрелок» (</w:t>
            </w:r>
            <w:proofErr w:type="spellStart"/>
            <w:r w:rsidRPr="00A35F40">
              <w:t>Уксы</w:t>
            </w:r>
            <w:proofErr w:type="spellEnd"/>
            <w:r w:rsidRPr="00A35F40">
              <w:t xml:space="preserve">). </w:t>
            </w:r>
          </w:p>
        </w:tc>
      </w:tr>
      <w:tr w:rsidR="006C076B" w:rsidRPr="00A35F40" w14:paraId="706C23EA" w14:textId="77777777" w:rsidTr="00821159">
        <w:trPr>
          <w:trHeight w:val="937"/>
        </w:trPr>
        <w:tc>
          <w:tcPr>
            <w:tcW w:w="843" w:type="pct"/>
          </w:tcPr>
          <w:p w14:paraId="70E84D93" w14:textId="77777777" w:rsidR="006C076B" w:rsidRPr="00A35F40" w:rsidRDefault="006C076B" w:rsidP="00821159">
            <w:pPr>
              <w:pStyle w:val="Default"/>
              <w:spacing w:line="276" w:lineRule="auto"/>
              <w:jc w:val="both"/>
            </w:pPr>
          </w:p>
        </w:tc>
        <w:tc>
          <w:tcPr>
            <w:tcW w:w="4157" w:type="pct"/>
          </w:tcPr>
          <w:p w14:paraId="1AF4EFC0" w14:textId="77777777" w:rsidR="006C076B" w:rsidRPr="00A35F40" w:rsidRDefault="006C076B" w:rsidP="00821159">
            <w:pPr>
              <w:pStyle w:val="Default"/>
              <w:spacing w:line="276" w:lineRule="auto"/>
              <w:jc w:val="both"/>
            </w:pPr>
            <w:r w:rsidRPr="00A35F40">
              <w:rPr>
                <w:b/>
                <w:bCs/>
                <w:i/>
                <w:iCs/>
              </w:rPr>
              <w:t xml:space="preserve">Социально-коммуникативное развитие: </w:t>
            </w:r>
          </w:p>
          <w:p w14:paraId="419E493B" w14:textId="77777777" w:rsidR="006C076B" w:rsidRPr="00A35F40" w:rsidRDefault="006C076B" w:rsidP="00821159">
            <w:pPr>
              <w:pStyle w:val="Default"/>
              <w:spacing w:line="276" w:lineRule="auto"/>
              <w:jc w:val="both"/>
              <w:rPr>
                <w:b/>
                <w:bCs/>
                <w:i/>
                <w:iCs/>
              </w:rPr>
            </w:pPr>
            <w:r w:rsidRPr="00A35F40">
              <w:rPr>
                <w:b/>
                <w:bCs/>
              </w:rPr>
              <w:t xml:space="preserve">Беседы: </w:t>
            </w:r>
            <w:r w:rsidRPr="00A35F40">
              <w:t xml:space="preserve">«Чем славится Башкортостан», «Национальные блюда башкирского народа», «Древняя форма пчеловодства – «бортничество». </w:t>
            </w:r>
          </w:p>
        </w:tc>
      </w:tr>
      <w:tr w:rsidR="006C076B" w:rsidRPr="00A35F40" w14:paraId="3AAE4DD3" w14:textId="77777777" w:rsidTr="00821159">
        <w:trPr>
          <w:trHeight w:val="937"/>
        </w:trPr>
        <w:tc>
          <w:tcPr>
            <w:tcW w:w="843" w:type="pct"/>
          </w:tcPr>
          <w:p w14:paraId="7FAAACC8" w14:textId="77777777" w:rsidR="006C076B" w:rsidRPr="00A35F40" w:rsidRDefault="006C076B" w:rsidP="00821159">
            <w:pPr>
              <w:pStyle w:val="Default"/>
              <w:spacing w:line="276" w:lineRule="auto"/>
              <w:jc w:val="both"/>
            </w:pPr>
          </w:p>
        </w:tc>
        <w:tc>
          <w:tcPr>
            <w:tcW w:w="4157" w:type="pct"/>
          </w:tcPr>
          <w:p w14:paraId="51B380B2" w14:textId="77777777" w:rsidR="006C076B" w:rsidRPr="00A35F40" w:rsidRDefault="006C076B" w:rsidP="00821159">
            <w:pPr>
              <w:pStyle w:val="Default"/>
              <w:spacing w:line="276" w:lineRule="auto"/>
              <w:jc w:val="both"/>
            </w:pPr>
            <w:r w:rsidRPr="00A35F40">
              <w:rPr>
                <w:b/>
                <w:bCs/>
                <w:i/>
                <w:iCs/>
              </w:rPr>
              <w:t xml:space="preserve">Познавательное и речевое развитие: </w:t>
            </w:r>
          </w:p>
          <w:p w14:paraId="6E5D193C" w14:textId="77777777" w:rsidR="006C076B" w:rsidRPr="00A35F40" w:rsidRDefault="006C076B" w:rsidP="00821159">
            <w:pPr>
              <w:pStyle w:val="Default"/>
              <w:spacing w:line="276" w:lineRule="auto"/>
              <w:jc w:val="both"/>
            </w:pPr>
            <w:r w:rsidRPr="00A35F40">
              <w:rPr>
                <w:b/>
                <w:bCs/>
              </w:rPr>
              <w:t xml:space="preserve">Сказки: </w:t>
            </w:r>
            <w:r w:rsidRPr="00A35F40">
              <w:t xml:space="preserve">«Ленивая девочка» «Сказка о курае», «Башкирский праздник» переводы Р. </w:t>
            </w:r>
            <w:proofErr w:type="spellStart"/>
            <w:r w:rsidRPr="00A35F40">
              <w:t>Шафикова</w:t>
            </w:r>
            <w:proofErr w:type="spellEnd"/>
            <w:r w:rsidRPr="00A35F40">
              <w:t xml:space="preserve">. </w:t>
            </w:r>
          </w:p>
          <w:p w14:paraId="049DF435" w14:textId="77777777" w:rsidR="006C076B" w:rsidRPr="00A35F40" w:rsidRDefault="006C076B" w:rsidP="00821159">
            <w:pPr>
              <w:pStyle w:val="Default"/>
              <w:spacing w:line="276" w:lineRule="auto"/>
              <w:jc w:val="both"/>
              <w:rPr>
                <w:b/>
                <w:bCs/>
                <w:i/>
                <w:iCs/>
              </w:rPr>
            </w:pPr>
            <w:r w:rsidRPr="00A35F40">
              <w:rPr>
                <w:b/>
                <w:bCs/>
              </w:rPr>
              <w:t xml:space="preserve">Поэзия: А. </w:t>
            </w:r>
            <w:proofErr w:type="spellStart"/>
            <w:r w:rsidRPr="00A35F40">
              <w:rPr>
                <w:b/>
                <w:bCs/>
              </w:rPr>
              <w:t>Игебаев</w:t>
            </w:r>
            <w:proofErr w:type="spellEnd"/>
            <w:r w:rsidRPr="00A35F40">
              <w:rPr>
                <w:b/>
                <w:bCs/>
              </w:rPr>
              <w:t xml:space="preserve"> «День победы» Ф. </w:t>
            </w:r>
            <w:proofErr w:type="spellStart"/>
            <w:r w:rsidRPr="00A35F40">
              <w:rPr>
                <w:b/>
                <w:bCs/>
              </w:rPr>
              <w:t>Рахимгулова</w:t>
            </w:r>
            <w:proofErr w:type="spellEnd"/>
            <w:r w:rsidRPr="00A35F40">
              <w:rPr>
                <w:b/>
                <w:bCs/>
              </w:rPr>
              <w:t xml:space="preserve"> «Праздничные дары». </w:t>
            </w:r>
          </w:p>
        </w:tc>
      </w:tr>
      <w:tr w:rsidR="006C076B" w:rsidRPr="00A35F40" w14:paraId="248D8111" w14:textId="77777777" w:rsidTr="00821159">
        <w:trPr>
          <w:trHeight w:val="937"/>
        </w:trPr>
        <w:tc>
          <w:tcPr>
            <w:tcW w:w="843" w:type="pct"/>
          </w:tcPr>
          <w:p w14:paraId="4BEC76D0" w14:textId="77777777" w:rsidR="006C076B" w:rsidRPr="00A35F40" w:rsidRDefault="006C076B" w:rsidP="00821159">
            <w:pPr>
              <w:pStyle w:val="Default"/>
              <w:spacing w:line="276" w:lineRule="auto"/>
              <w:jc w:val="both"/>
            </w:pPr>
          </w:p>
        </w:tc>
        <w:tc>
          <w:tcPr>
            <w:tcW w:w="4157" w:type="pct"/>
          </w:tcPr>
          <w:p w14:paraId="4996D743" w14:textId="77777777" w:rsidR="006C076B" w:rsidRPr="00A35F40" w:rsidRDefault="006C076B" w:rsidP="00821159">
            <w:pPr>
              <w:pStyle w:val="Default"/>
              <w:spacing w:line="276" w:lineRule="auto"/>
              <w:jc w:val="both"/>
            </w:pPr>
            <w:r w:rsidRPr="00A35F40">
              <w:rPr>
                <w:b/>
                <w:bCs/>
                <w:i/>
                <w:iCs/>
              </w:rPr>
              <w:t>Художественно-эстетическое развитие</w:t>
            </w:r>
            <w:r w:rsidRPr="00A35F40">
              <w:rPr>
                <w:b/>
                <w:bCs/>
              </w:rPr>
              <w:t xml:space="preserve">: </w:t>
            </w:r>
          </w:p>
          <w:p w14:paraId="3ACD0D0B" w14:textId="77777777" w:rsidR="006C076B" w:rsidRPr="00A35F40" w:rsidRDefault="006C076B" w:rsidP="00821159">
            <w:pPr>
              <w:pStyle w:val="Default"/>
              <w:spacing w:line="276" w:lineRule="auto"/>
              <w:jc w:val="both"/>
            </w:pPr>
            <w:r w:rsidRPr="00A35F40">
              <w:rPr>
                <w:b/>
                <w:bCs/>
              </w:rPr>
              <w:t xml:space="preserve">Музыка: </w:t>
            </w:r>
            <w:r w:rsidRPr="00A35F40">
              <w:t xml:space="preserve">Песенки, потешки, считалки. «Чудесная камышинка». Пересказ </w:t>
            </w:r>
            <w:proofErr w:type="spellStart"/>
            <w:r w:rsidRPr="00A35F40">
              <w:t>Л.Кузьмина</w:t>
            </w:r>
            <w:proofErr w:type="spellEnd"/>
            <w:r w:rsidRPr="00A35F40">
              <w:t xml:space="preserve">, «Голоса». Пересказ </w:t>
            </w:r>
            <w:proofErr w:type="spellStart"/>
            <w:r w:rsidRPr="00A35F40">
              <w:t>Л.Кузьмина</w:t>
            </w:r>
            <w:proofErr w:type="spellEnd"/>
            <w:r w:rsidRPr="00A35F40">
              <w:t xml:space="preserve">, «Пальчики». Пересказ </w:t>
            </w:r>
            <w:proofErr w:type="spellStart"/>
            <w:r w:rsidRPr="00A35F40">
              <w:t>Л.Кузьмина</w:t>
            </w:r>
            <w:proofErr w:type="spellEnd"/>
            <w:r w:rsidRPr="00A35F40">
              <w:t xml:space="preserve">, «Двенадцать девчонок». Пересказ </w:t>
            </w:r>
            <w:proofErr w:type="spellStart"/>
            <w:r w:rsidRPr="00A35F40">
              <w:t>Л.Кузьмина</w:t>
            </w:r>
            <w:proofErr w:type="spellEnd"/>
            <w:r w:rsidRPr="00A35F40">
              <w:t xml:space="preserve">. </w:t>
            </w:r>
          </w:p>
          <w:p w14:paraId="677A2175" w14:textId="77777777" w:rsidR="006C076B" w:rsidRPr="00A35F40" w:rsidRDefault="006C076B" w:rsidP="00821159">
            <w:pPr>
              <w:pStyle w:val="Default"/>
              <w:spacing w:line="276" w:lineRule="auto"/>
              <w:jc w:val="both"/>
            </w:pPr>
            <w:r w:rsidRPr="00A35F40">
              <w:t>Ознакомление с музыкальным инструментом кубыз. Слушание башкирской народной мелодии «</w:t>
            </w:r>
            <w:proofErr w:type="spellStart"/>
            <w:r w:rsidRPr="00A35F40">
              <w:t>Гульназира</w:t>
            </w:r>
            <w:proofErr w:type="spellEnd"/>
            <w:r w:rsidRPr="00A35F40">
              <w:t xml:space="preserve">». </w:t>
            </w:r>
          </w:p>
          <w:p w14:paraId="536263C3" w14:textId="77777777" w:rsidR="006C076B" w:rsidRPr="00A35F40" w:rsidRDefault="006C076B" w:rsidP="00821159">
            <w:pPr>
              <w:pStyle w:val="Default"/>
              <w:spacing w:line="276" w:lineRule="auto"/>
              <w:jc w:val="both"/>
            </w:pPr>
            <w:r w:rsidRPr="00A35F40">
              <w:rPr>
                <w:b/>
                <w:bCs/>
              </w:rPr>
              <w:t xml:space="preserve">ИЗО деятельность: </w:t>
            </w:r>
          </w:p>
          <w:p w14:paraId="009A1D04" w14:textId="77777777" w:rsidR="006C076B" w:rsidRPr="00A35F40" w:rsidRDefault="006C076B" w:rsidP="00821159">
            <w:pPr>
              <w:pStyle w:val="Default"/>
              <w:spacing w:line="276" w:lineRule="auto"/>
              <w:jc w:val="both"/>
            </w:pPr>
            <w:r w:rsidRPr="00A35F40">
              <w:rPr>
                <w:b/>
                <w:bCs/>
              </w:rPr>
              <w:t xml:space="preserve">Лепка. </w:t>
            </w:r>
            <w:r w:rsidRPr="00A35F40">
              <w:t xml:space="preserve">«Мишка с бочонком меда». </w:t>
            </w:r>
          </w:p>
          <w:p w14:paraId="3357C885" w14:textId="77777777" w:rsidR="006C076B" w:rsidRPr="00A35F40" w:rsidRDefault="006C076B" w:rsidP="00821159">
            <w:pPr>
              <w:pStyle w:val="Default"/>
              <w:spacing w:line="276" w:lineRule="auto"/>
              <w:jc w:val="both"/>
            </w:pPr>
            <w:r w:rsidRPr="00A35F40">
              <w:rPr>
                <w:b/>
                <w:bCs/>
              </w:rPr>
              <w:t xml:space="preserve">Аппликация. </w:t>
            </w:r>
            <w:r w:rsidRPr="00A35F40">
              <w:t xml:space="preserve">«Ичиги для джигита». </w:t>
            </w:r>
          </w:p>
          <w:p w14:paraId="49B45448" w14:textId="77777777" w:rsidR="006C076B" w:rsidRPr="00A35F40" w:rsidRDefault="006C076B" w:rsidP="00821159">
            <w:pPr>
              <w:pStyle w:val="Default"/>
              <w:spacing w:line="276" w:lineRule="auto"/>
              <w:jc w:val="both"/>
              <w:rPr>
                <w:b/>
                <w:bCs/>
                <w:i/>
                <w:iCs/>
              </w:rPr>
            </w:pPr>
            <w:r w:rsidRPr="00A35F40">
              <w:rPr>
                <w:b/>
                <w:bCs/>
              </w:rPr>
              <w:lastRenderedPageBreak/>
              <w:t xml:space="preserve">Рисование. </w:t>
            </w:r>
            <w:r w:rsidRPr="00A35F40">
              <w:t xml:space="preserve">«Роскошный кафтан (жилет)». </w:t>
            </w:r>
          </w:p>
          <w:p w14:paraId="26123BD1" w14:textId="77777777" w:rsidR="006C076B" w:rsidRPr="006A05BD" w:rsidRDefault="006C076B" w:rsidP="00821159">
            <w:pPr>
              <w:pStyle w:val="Default"/>
              <w:spacing w:line="276" w:lineRule="auto"/>
              <w:jc w:val="both"/>
            </w:pPr>
            <w:r w:rsidRPr="00A35F40">
              <w:rPr>
                <w:b/>
                <w:bCs/>
              </w:rPr>
              <w:t xml:space="preserve">Праздники. </w:t>
            </w:r>
            <w:r>
              <w:t>«</w:t>
            </w:r>
            <w:proofErr w:type="spellStart"/>
            <w:r>
              <w:t>Каргатуй</w:t>
            </w:r>
            <w:proofErr w:type="spellEnd"/>
            <w:r>
              <w:t xml:space="preserve">». </w:t>
            </w:r>
          </w:p>
        </w:tc>
      </w:tr>
      <w:tr w:rsidR="006C076B" w:rsidRPr="00A35F40" w14:paraId="2029E445" w14:textId="77777777" w:rsidTr="00821159">
        <w:trPr>
          <w:trHeight w:val="317"/>
        </w:trPr>
        <w:tc>
          <w:tcPr>
            <w:tcW w:w="5000" w:type="pct"/>
            <w:gridSpan w:val="2"/>
          </w:tcPr>
          <w:p w14:paraId="639D2F3B" w14:textId="77777777" w:rsidR="006C076B" w:rsidRPr="00A35F40" w:rsidRDefault="006C076B" w:rsidP="00821159">
            <w:pPr>
              <w:pStyle w:val="Default"/>
              <w:spacing w:line="276" w:lineRule="auto"/>
              <w:jc w:val="both"/>
              <w:rPr>
                <w:b/>
                <w:bCs/>
                <w:i/>
                <w:iCs/>
              </w:rPr>
            </w:pPr>
            <w:r w:rsidRPr="00A35F40">
              <w:rPr>
                <w:b/>
                <w:bCs/>
              </w:rPr>
              <w:lastRenderedPageBreak/>
              <w:t>Чувашия</w:t>
            </w:r>
          </w:p>
        </w:tc>
      </w:tr>
      <w:tr w:rsidR="006C076B" w:rsidRPr="00A35F40" w14:paraId="7A6D0768" w14:textId="77777777" w:rsidTr="00821159">
        <w:trPr>
          <w:trHeight w:val="937"/>
        </w:trPr>
        <w:tc>
          <w:tcPr>
            <w:tcW w:w="843" w:type="pct"/>
          </w:tcPr>
          <w:p w14:paraId="0226EBE2" w14:textId="77777777" w:rsidR="006C076B" w:rsidRPr="00A35F40" w:rsidRDefault="006C076B" w:rsidP="00821159">
            <w:pPr>
              <w:pStyle w:val="Default"/>
              <w:spacing w:line="276" w:lineRule="auto"/>
              <w:jc w:val="both"/>
            </w:pPr>
            <w:r w:rsidRPr="00A35F40">
              <w:t>январь</w:t>
            </w:r>
          </w:p>
        </w:tc>
        <w:tc>
          <w:tcPr>
            <w:tcW w:w="4157" w:type="pct"/>
          </w:tcPr>
          <w:p w14:paraId="2A33F526" w14:textId="77777777" w:rsidR="006C076B" w:rsidRPr="00A35F40" w:rsidRDefault="006C076B" w:rsidP="00821159">
            <w:pPr>
              <w:pStyle w:val="Default"/>
              <w:spacing w:line="276" w:lineRule="auto"/>
              <w:jc w:val="both"/>
            </w:pPr>
            <w:r w:rsidRPr="00A35F40">
              <w:rPr>
                <w:b/>
                <w:bCs/>
                <w:i/>
                <w:iCs/>
              </w:rPr>
              <w:t xml:space="preserve">Физическое развитие: </w:t>
            </w:r>
          </w:p>
          <w:p w14:paraId="2650878E" w14:textId="77777777" w:rsidR="006C076B" w:rsidRPr="00A35F40" w:rsidRDefault="006C076B" w:rsidP="00821159">
            <w:pPr>
              <w:pStyle w:val="Default"/>
              <w:spacing w:line="276" w:lineRule="auto"/>
              <w:jc w:val="both"/>
              <w:rPr>
                <w:b/>
                <w:bCs/>
                <w:i/>
                <w:iCs/>
              </w:rPr>
            </w:pPr>
            <w:r w:rsidRPr="00A35F40">
              <w:rPr>
                <w:b/>
                <w:bCs/>
              </w:rPr>
              <w:t xml:space="preserve">Игры: </w:t>
            </w:r>
            <w:r w:rsidRPr="00A35F40">
              <w:t xml:space="preserve">«Бои петухов», «Воробьи и кошка», «Гуси-лебеди», «Иголка, нитка, узелок», «Простая лапта». </w:t>
            </w:r>
          </w:p>
        </w:tc>
      </w:tr>
      <w:tr w:rsidR="006C076B" w:rsidRPr="00A35F40" w14:paraId="0ACF0623" w14:textId="77777777" w:rsidTr="00821159">
        <w:trPr>
          <w:trHeight w:val="937"/>
        </w:trPr>
        <w:tc>
          <w:tcPr>
            <w:tcW w:w="843" w:type="pct"/>
          </w:tcPr>
          <w:p w14:paraId="43C22328" w14:textId="77777777" w:rsidR="006C076B" w:rsidRPr="00A35F40" w:rsidRDefault="006C076B" w:rsidP="00821159">
            <w:pPr>
              <w:pStyle w:val="Default"/>
              <w:spacing w:line="276" w:lineRule="auto"/>
              <w:jc w:val="both"/>
            </w:pPr>
          </w:p>
        </w:tc>
        <w:tc>
          <w:tcPr>
            <w:tcW w:w="4157" w:type="pct"/>
          </w:tcPr>
          <w:p w14:paraId="09CB9179" w14:textId="77777777" w:rsidR="006C076B" w:rsidRPr="00A35F40" w:rsidRDefault="006C076B" w:rsidP="00821159">
            <w:pPr>
              <w:pStyle w:val="Default"/>
              <w:spacing w:line="276" w:lineRule="auto"/>
              <w:jc w:val="both"/>
            </w:pPr>
            <w:r w:rsidRPr="00A35F40">
              <w:rPr>
                <w:b/>
                <w:bCs/>
                <w:i/>
                <w:iCs/>
              </w:rPr>
              <w:t>Социально-коммуникативное развитие</w:t>
            </w:r>
            <w:r w:rsidRPr="00A35F40">
              <w:rPr>
                <w:i/>
                <w:iCs/>
              </w:rPr>
              <w:t xml:space="preserve">: </w:t>
            </w:r>
          </w:p>
          <w:p w14:paraId="61987D90" w14:textId="77777777" w:rsidR="006C076B" w:rsidRPr="00A35F40" w:rsidRDefault="006C076B" w:rsidP="00821159">
            <w:pPr>
              <w:pStyle w:val="Default"/>
              <w:spacing w:line="276" w:lineRule="auto"/>
              <w:jc w:val="both"/>
            </w:pPr>
            <w:r w:rsidRPr="00A35F40">
              <w:rPr>
                <w:b/>
                <w:bCs/>
              </w:rPr>
              <w:t xml:space="preserve">Беседы: </w:t>
            </w:r>
            <w:r w:rsidRPr="00A35F40">
              <w:t xml:space="preserve">«Традиции и культура чувашского народа», «Столица Чувашии – город Чебоксары». </w:t>
            </w:r>
          </w:p>
          <w:p w14:paraId="3215D667" w14:textId="77777777" w:rsidR="006C076B" w:rsidRPr="00A35F40" w:rsidRDefault="006C076B" w:rsidP="00821159">
            <w:pPr>
              <w:pStyle w:val="Default"/>
              <w:spacing w:line="276" w:lineRule="auto"/>
              <w:jc w:val="both"/>
              <w:rPr>
                <w:b/>
                <w:bCs/>
                <w:i/>
                <w:iCs/>
              </w:rPr>
            </w:pPr>
            <w:r w:rsidRPr="00A35F40">
              <w:t xml:space="preserve">Встреча с представителями чувашской общины из дома Дружбы народов». </w:t>
            </w:r>
          </w:p>
        </w:tc>
      </w:tr>
      <w:tr w:rsidR="006C076B" w:rsidRPr="00A35F40" w14:paraId="5B383982" w14:textId="77777777" w:rsidTr="00821159">
        <w:trPr>
          <w:trHeight w:val="937"/>
        </w:trPr>
        <w:tc>
          <w:tcPr>
            <w:tcW w:w="843" w:type="pct"/>
          </w:tcPr>
          <w:p w14:paraId="432B2297" w14:textId="77777777" w:rsidR="006C076B" w:rsidRPr="00A35F40" w:rsidRDefault="006C076B" w:rsidP="00821159">
            <w:pPr>
              <w:pStyle w:val="Default"/>
              <w:spacing w:line="276" w:lineRule="auto"/>
              <w:jc w:val="both"/>
            </w:pPr>
          </w:p>
        </w:tc>
        <w:tc>
          <w:tcPr>
            <w:tcW w:w="4157" w:type="pct"/>
          </w:tcPr>
          <w:p w14:paraId="68DAC555" w14:textId="77777777" w:rsidR="006C076B" w:rsidRPr="00A35F40" w:rsidRDefault="006C076B" w:rsidP="00821159">
            <w:pPr>
              <w:pStyle w:val="Default"/>
              <w:spacing w:line="276" w:lineRule="auto"/>
              <w:jc w:val="both"/>
            </w:pPr>
            <w:r w:rsidRPr="00A35F40">
              <w:rPr>
                <w:b/>
                <w:bCs/>
                <w:i/>
                <w:iCs/>
              </w:rPr>
              <w:t xml:space="preserve">Познавательное и речевое развитие: </w:t>
            </w:r>
          </w:p>
          <w:p w14:paraId="2BD13CD9" w14:textId="77777777" w:rsidR="006C076B" w:rsidRPr="00A35F40" w:rsidRDefault="006C076B" w:rsidP="00821159">
            <w:pPr>
              <w:pStyle w:val="Default"/>
              <w:spacing w:line="276" w:lineRule="auto"/>
              <w:jc w:val="both"/>
            </w:pPr>
            <w:r w:rsidRPr="00A35F40">
              <w:rPr>
                <w:b/>
                <w:bCs/>
              </w:rPr>
              <w:t xml:space="preserve">Сказки: </w:t>
            </w:r>
            <w:r w:rsidRPr="00A35F40">
              <w:t xml:space="preserve">« Девушка на луне» Перевод С. </w:t>
            </w:r>
            <w:proofErr w:type="spellStart"/>
            <w:r w:rsidRPr="00A35F40">
              <w:t>Шуртакова</w:t>
            </w:r>
            <w:proofErr w:type="spellEnd"/>
            <w:r w:rsidRPr="00A35F40">
              <w:t xml:space="preserve">, «Почему сосна и ель вечно зеленая» пер. С. </w:t>
            </w:r>
            <w:proofErr w:type="spellStart"/>
            <w:r w:rsidRPr="00A35F40">
              <w:t>Шуртакова</w:t>
            </w:r>
            <w:proofErr w:type="spellEnd"/>
            <w:r w:rsidRPr="00A35F40">
              <w:t xml:space="preserve">. </w:t>
            </w:r>
          </w:p>
          <w:p w14:paraId="15182B0C" w14:textId="77777777" w:rsidR="006C076B" w:rsidRPr="00A35F40" w:rsidRDefault="006C076B" w:rsidP="00821159">
            <w:pPr>
              <w:pStyle w:val="Default"/>
              <w:spacing w:line="276" w:lineRule="auto"/>
              <w:jc w:val="both"/>
              <w:rPr>
                <w:b/>
                <w:bCs/>
                <w:i/>
                <w:iCs/>
              </w:rPr>
            </w:pPr>
            <w:r w:rsidRPr="00A35F40">
              <w:rPr>
                <w:b/>
                <w:bCs/>
              </w:rPr>
              <w:t xml:space="preserve">Поэзия: «Засыпай сынок» обработка Л. </w:t>
            </w:r>
            <w:proofErr w:type="spellStart"/>
            <w:r w:rsidRPr="00A35F40">
              <w:rPr>
                <w:b/>
                <w:bCs/>
              </w:rPr>
              <w:t>Яхина</w:t>
            </w:r>
            <w:proofErr w:type="spellEnd"/>
            <w:r w:rsidRPr="00A35F40">
              <w:rPr>
                <w:b/>
                <w:bCs/>
              </w:rPr>
              <w:t xml:space="preserve">. </w:t>
            </w:r>
          </w:p>
        </w:tc>
      </w:tr>
      <w:tr w:rsidR="006C076B" w:rsidRPr="00A35F40" w14:paraId="238E8E68" w14:textId="77777777" w:rsidTr="00821159">
        <w:trPr>
          <w:trHeight w:val="134"/>
        </w:trPr>
        <w:tc>
          <w:tcPr>
            <w:tcW w:w="843" w:type="pct"/>
          </w:tcPr>
          <w:p w14:paraId="17031B60" w14:textId="77777777" w:rsidR="006C076B" w:rsidRPr="00A35F40" w:rsidRDefault="006C076B" w:rsidP="00821159">
            <w:pPr>
              <w:pStyle w:val="Default"/>
              <w:spacing w:line="276" w:lineRule="auto"/>
              <w:jc w:val="both"/>
            </w:pPr>
          </w:p>
        </w:tc>
        <w:tc>
          <w:tcPr>
            <w:tcW w:w="4157" w:type="pct"/>
          </w:tcPr>
          <w:p w14:paraId="6D3E01F9" w14:textId="77777777" w:rsidR="006C076B" w:rsidRPr="00A35F40" w:rsidRDefault="006C076B" w:rsidP="00821159">
            <w:pPr>
              <w:pStyle w:val="Default"/>
              <w:spacing w:line="276" w:lineRule="auto"/>
              <w:jc w:val="both"/>
            </w:pPr>
            <w:r w:rsidRPr="00A35F40">
              <w:rPr>
                <w:b/>
                <w:bCs/>
                <w:i/>
                <w:iCs/>
              </w:rPr>
              <w:t>Художественно-эстетическое развитие</w:t>
            </w:r>
            <w:r w:rsidRPr="00A35F40">
              <w:rPr>
                <w:b/>
                <w:bCs/>
              </w:rPr>
              <w:t xml:space="preserve">: </w:t>
            </w:r>
          </w:p>
          <w:p w14:paraId="7EDE8DF6" w14:textId="77777777" w:rsidR="006C076B" w:rsidRPr="00A35F40" w:rsidRDefault="006C076B" w:rsidP="00821159">
            <w:pPr>
              <w:pStyle w:val="Default"/>
              <w:spacing w:line="276" w:lineRule="auto"/>
              <w:jc w:val="both"/>
            </w:pPr>
            <w:r w:rsidRPr="00A35F40">
              <w:rPr>
                <w:b/>
                <w:bCs/>
              </w:rPr>
              <w:t xml:space="preserve">Музыка: </w:t>
            </w:r>
            <w:r w:rsidRPr="00A35F40">
              <w:t xml:space="preserve">Песенка « Засыпай сынок» (обработка </w:t>
            </w:r>
            <w:proofErr w:type="spellStart"/>
            <w:r w:rsidRPr="00A35F40">
              <w:t>Л.Яхнина</w:t>
            </w:r>
            <w:proofErr w:type="spellEnd"/>
            <w:r w:rsidRPr="00A35F40">
              <w:t xml:space="preserve">.) </w:t>
            </w:r>
          </w:p>
          <w:p w14:paraId="3AF914C6" w14:textId="77777777" w:rsidR="006C076B" w:rsidRPr="00A35F40" w:rsidRDefault="006C076B" w:rsidP="00821159">
            <w:pPr>
              <w:pStyle w:val="Default"/>
              <w:spacing w:line="276" w:lineRule="auto"/>
              <w:jc w:val="both"/>
            </w:pPr>
            <w:r w:rsidRPr="00A35F40">
              <w:t xml:space="preserve">Слушание чувашской народной мелодии. </w:t>
            </w:r>
          </w:p>
          <w:p w14:paraId="009EB3E5" w14:textId="77777777" w:rsidR="006C076B" w:rsidRPr="00A35F40" w:rsidRDefault="006C076B" w:rsidP="00821159">
            <w:pPr>
              <w:pStyle w:val="Default"/>
              <w:spacing w:line="276" w:lineRule="auto"/>
              <w:jc w:val="both"/>
            </w:pPr>
            <w:r w:rsidRPr="00A35F40">
              <w:t xml:space="preserve">Ознакомление с музыкальными инструментами волынка (скрипка). </w:t>
            </w:r>
          </w:p>
          <w:p w14:paraId="63680200" w14:textId="77777777" w:rsidR="006C076B" w:rsidRPr="00A35F40" w:rsidRDefault="006C076B" w:rsidP="00821159">
            <w:pPr>
              <w:pStyle w:val="Default"/>
              <w:spacing w:line="276" w:lineRule="auto"/>
              <w:jc w:val="both"/>
            </w:pPr>
            <w:r w:rsidRPr="00A35F40">
              <w:rPr>
                <w:b/>
                <w:bCs/>
              </w:rPr>
              <w:t xml:space="preserve">ИЗО деятельность: </w:t>
            </w:r>
          </w:p>
          <w:p w14:paraId="2821A17B" w14:textId="77777777" w:rsidR="006C076B" w:rsidRPr="00A35F40" w:rsidRDefault="006C076B" w:rsidP="00821159">
            <w:pPr>
              <w:pStyle w:val="Default"/>
              <w:spacing w:line="276" w:lineRule="auto"/>
              <w:jc w:val="both"/>
            </w:pPr>
            <w:r w:rsidRPr="00A35F40">
              <w:rPr>
                <w:b/>
                <w:bCs/>
              </w:rPr>
              <w:t xml:space="preserve">Лепка. </w:t>
            </w:r>
            <w:r w:rsidRPr="00A35F40">
              <w:t xml:space="preserve">Сказочные герои. </w:t>
            </w:r>
          </w:p>
          <w:p w14:paraId="2D3CA4B5" w14:textId="77777777" w:rsidR="006C076B" w:rsidRPr="00A35F40" w:rsidRDefault="006C076B" w:rsidP="00821159">
            <w:pPr>
              <w:pStyle w:val="Default"/>
              <w:spacing w:line="276" w:lineRule="auto"/>
              <w:jc w:val="both"/>
            </w:pPr>
            <w:r w:rsidRPr="00A35F40">
              <w:rPr>
                <w:b/>
                <w:bCs/>
              </w:rPr>
              <w:t xml:space="preserve">Аппликация. </w:t>
            </w:r>
            <w:r w:rsidRPr="00A35F40">
              <w:t xml:space="preserve">Украшение головной повязки – </w:t>
            </w:r>
            <w:proofErr w:type="spellStart"/>
            <w:r w:rsidRPr="00A35F40">
              <w:t>сурпан</w:t>
            </w:r>
            <w:proofErr w:type="spellEnd"/>
            <w:r w:rsidRPr="00A35F40">
              <w:t xml:space="preserve">. </w:t>
            </w:r>
          </w:p>
          <w:p w14:paraId="0A877000" w14:textId="77777777" w:rsidR="006C076B" w:rsidRPr="00A35F40" w:rsidRDefault="006C076B" w:rsidP="00821159">
            <w:pPr>
              <w:pStyle w:val="Default"/>
              <w:spacing w:line="276" w:lineRule="auto"/>
              <w:jc w:val="both"/>
            </w:pPr>
            <w:r w:rsidRPr="00A35F40">
              <w:rPr>
                <w:b/>
                <w:bCs/>
              </w:rPr>
              <w:t xml:space="preserve">Рисование. </w:t>
            </w:r>
            <w:r w:rsidRPr="00A35F40">
              <w:t xml:space="preserve">«Украшение пояса» завитками. </w:t>
            </w:r>
          </w:p>
          <w:p w14:paraId="08E064FA" w14:textId="77777777" w:rsidR="006C076B" w:rsidRPr="00A35F40" w:rsidRDefault="006C076B" w:rsidP="00821159">
            <w:pPr>
              <w:pStyle w:val="Default"/>
              <w:spacing w:line="276" w:lineRule="auto"/>
              <w:jc w:val="both"/>
              <w:rPr>
                <w:b/>
                <w:bCs/>
                <w:i/>
                <w:iCs/>
              </w:rPr>
            </w:pPr>
            <w:r w:rsidRPr="00A35F40">
              <w:rPr>
                <w:b/>
                <w:bCs/>
              </w:rPr>
              <w:t xml:space="preserve">Праздники. </w:t>
            </w:r>
            <w:r w:rsidRPr="00A35F40">
              <w:t>«</w:t>
            </w:r>
            <w:proofErr w:type="spellStart"/>
            <w:r w:rsidRPr="00A35F40">
              <w:t>Раштав</w:t>
            </w:r>
            <w:proofErr w:type="spellEnd"/>
            <w:r w:rsidRPr="00A35F40">
              <w:t>» (Рождество). «</w:t>
            </w:r>
            <w:proofErr w:type="spellStart"/>
            <w:r w:rsidRPr="00A35F40">
              <w:t>Щеварини</w:t>
            </w:r>
            <w:proofErr w:type="spellEnd"/>
            <w:r w:rsidRPr="00A35F40">
              <w:t xml:space="preserve">» (Масленица). </w:t>
            </w:r>
          </w:p>
        </w:tc>
      </w:tr>
      <w:tr w:rsidR="006C076B" w:rsidRPr="00A35F40" w14:paraId="47CAC10A" w14:textId="77777777" w:rsidTr="00821159">
        <w:trPr>
          <w:trHeight w:val="280"/>
        </w:trPr>
        <w:tc>
          <w:tcPr>
            <w:tcW w:w="5000" w:type="pct"/>
            <w:gridSpan w:val="2"/>
          </w:tcPr>
          <w:p w14:paraId="2EF9FF7A" w14:textId="77777777" w:rsidR="006C076B" w:rsidRPr="00A35F40" w:rsidRDefault="006C076B" w:rsidP="00821159">
            <w:pPr>
              <w:pStyle w:val="Default"/>
              <w:spacing w:line="276" w:lineRule="auto"/>
              <w:jc w:val="both"/>
              <w:rPr>
                <w:b/>
                <w:bCs/>
                <w:i/>
                <w:iCs/>
              </w:rPr>
            </w:pPr>
            <w:r w:rsidRPr="00A35F40">
              <w:rPr>
                <w:b/>
                <w:bCs/>
              </w:rPr>
              <w:t>Удмуртия</w:t>
            </w:r>
          </w:p>
        </w:tc>
      </w:tr>
      <w:tr w:rsidR="006C076B" w:rsidRPr="00A35F40" w14:paraId="19C4381C" w14:textId="77777777" w:rsidTr="00821159">
        <w:trPr>
          <w:trHeight w:val="937"/>
        </w:trPr>
        <w:tc>
          <w:tcPr>
            <w:tcW w:w="843" w:type="pct"/>
          </w:tcPr>
          <w:p w14:paraId="485C6EAE" w14:textId="77777777" w:rsidR="006C076B" w:rsidRPr="00A35F40" w:rsidRDefault="006C076B" w:rsidP="00821159">
            <w:pPr>
              <w:pStyle w:val="Default"/>
              <w:spacing w:line="276" w:lineRule="auto"/>
              <w:jc w:val="both"/>
            </w:pPr>
            <w:r w:rsidRPr="00A35F40">
              <w:t xml:space="preserve">Февраль </w:t>
            </w:r>
          </w:p>
          <w:p w14:paraId="1D0EDF15" w14:textId="77777777" w:rsidR="006C076B" w:rsidRPr="00A35F40" w:rsidRDefault="006C076B" w:rsidP="00821159">
            <w:pPr>
              <w:pStyle w:val="Default"/>
              <w:spacing w:line="276" w:lineRule="auto"/>
              <w:jc w:val="both"/>
            </w:pPr>
          </w:p>
        </w:tc>
        <w:tc>
          <w:tcPr>
            <w:tcW w:w="4157" w:type="pct"/>
          </w:tcPr>
          <w:p w14:paraId="5E90E23F" w14:textId="77777777" w:rsidR="006C076B" w:rsidRPr="00A35F40" w:rsidRDefault="006C076B" w:rsidP="00821159">
            <w:pPr>
              <w:pStyle w:val="Default"/>
              <w:spacing w:line="276" w:lineRule="auto"/>
              <w:jc w:val="both"/>
            </w:pPr>
            <w:r w:rsidRPr="00A35F40">
              <w:rPr>
                <w:b/>
                <w:bCs/>
                <w:i/>
                <w:iCs/>
              </w:rPr>
              <w:t xml:space="preserve">Физическое развитие: </w:t>
            </w:r>
          </w:p>
          <w:p w14:paraId="77447EDF" w14:textId="77777777" w:rsidR="006C076B" w:rsidRPr="00A35F40" w:rsidRDefault="006C076B" w:rsidP="00821159">
            <w:pPr>
              <w:pStyle w:val="Default"/>
              <w:spacing w:line="276" w:lineRule="auto"/>
              <w:jc w:val="both"/>
              <w:rPr>
                <w:b/>
                <w:bCs/>
                <w:i/>
                <w:iCs/>
              </w:rPr>
            </w:pPr>
            <w:r w:rsidRPr="00A35F40">
              <w:rPr>
                <w:b/>
                <w:bCs/>
              </w:rPr>
              <w:t xml:space="preserve">Игры: </w:t>
            </w:r>
            <w:r w:rsidRPr="00A35F40">
              <w:t xml:space="preserve">«Баня», «Водяной», «Слепой баран», «Маша и Яша», «Ручеек», «Горячие </w:t>
            </w:r>
            <w:proofErr w:type="spellStart"/>
            <w:r w:rsidRPr="00A35F40">
              <w:t>табани</w:t>
            </w:r>
            <w:proofErr w:type="spellEnd"/>
            <w:r w:rsidRPr="00A35F40">
              <w:t xml:space="preserve">», «Колечко», «Жмурки», «Лягушка», «С палочкой», «Лодыжки». </w:t>
            </w:r>
          </w:p>
        </w:tc>
      </w:tr>
      <w:tr w:rsidR="006C076B" w:rsidRPr="00A35F40" w14:paraId="616F14FF" w14:textId="77777777" w:rsidTr="00821159">
        <w:trPr>
          <w:trHeight w:val="937"/>
        </w:trPr>
        <w:tc>
          <w:tcPr>
            <w:tcW w:w="843" w:type="pct"/>
          </w:tcPr>
          <w:p w14:paraId="17A950D5" w14:textId="77777777" w:rsidR="006C076B" w:rsidRPr="00A35F40" w:rsidRDefault="006C076B" w:rsidP="00821159">
            <w:pPr>
              <w:pStyle w:val="Default"/>
              <w:spacing w:line="276" w:lineRule="auto"/>
              <w:jc w:val="both"/>
            </w:pPr>
          </w:p>
        </w:tc>
        <w:tc>
          <w:tcPr>
            <w:tcW w:w="4157" w:type="pct"/>
          </w:tcPr>
          <w:p w14:paraId="558EB9DE" w14:textId="77777777" w:rsidR="006C076B" w:rsidRPr="00A35F40" w:rsidRDefault="006C076B" w:rsidP="00821159">
            <w:pPr>
              <w:pStyle w:val="Default"/>
              <w:spacing w:line="276" w:lineRule="auto"/>
              <w:jc w:val="both"/>
            </w:pPr>
            <w:r w:rsidRPr="00A35F40">
              <w:rPr>
                <w:b/>
                <w:bCs/>
                <w:i/>
                <w:iCs/>
              </w:rPr>
              <w:t>Социально-коммуникативное развитие</w:t>
            </w:r>
            <w:r w:rsidRPr="00A35F40">
              <w:rPr>
                <w:i/>
                <w:iCs/>
              </w:rPr>
              <w:t xml:space="preserve">: </w:t>
            </w:r>
          </w:p>
          <w:p w14:paraId="5F7D6638" w14:textId="77777777" w:rsidR="006C076B" w:rsidRPr="00A35F40" w:rsidRDefault="006C076B" w:rsidP="00821159">
            <w:pPr>
              <w:pStyle w:val="Default"/>
              <w:spacing w:line="276" w:lineRule="auto"/>
              <w:jc w:val="both"/>
            </w:pPr>
            <w:r w:rsidRPr="00A35F40">
              <w:rPr>
                <w:b/>
                <w:bCs/>
              </w:rPr>
              <w:t xml:space="preserve">Беседы: </w:t>
            </w:r>
            <w:r w:rsidRPr="00A35F40">
              <w:t xml:space="preserve">«Что такое народное искусство», «Ознакомление с легендой о возникновении гуслей». </w:t>
            </w:r>
          </w:p>
          <w:p w14:paraId="68C753C0" w14:textId="77777777" w:rsidR="006C076B" w:rsidRPr="00A35F40" w:rsidRDefault="006C076B" w:rsidP="00821159">
            <w:pPr>
              <w:pStyle w:val="Default"/>
              <w:spacing w:line="276" w:lineRule="auto"/>
              <w:jc w:val="both"/>
            </w:pPr>
            <w:r w:rsidRPr="00A35F40">
              <w:t xml:space="preserve">Беседа о музыкальном фестивале П.И. Чайковского. </w:t>
            </w:r>
          </w:p>
          <w:p w14:paraId="41E4CBAF" w14:textId="77777777" w:rsidR="006C076B" w:rsidRPr="00A35F40" w:rsidRDefault="006C076B" w:rsidP="00821159">
            <w:pPr>
              <w:pStyle w:val="Default"/>
              <w:spacing w:line="276" w:lineRule="auto"/>
              <w:jc w:val="both"/>
            </w:pPr>
            <w:r w:rsidRPr="00A35F40">
              <w:t xml:space="preserve">Беседа о создателе всемирно известного автомата АК-47, ижевском конструкторе-оружейнике М.Т. Калашникове. </w:t>
            </w:r>
          </w:p>
          <w:p w14:paraId="0166D7BD" w14:textId="77777777" w:rsidR="006C076B" w:rsidRPr="00A35F40" w:rsidRDefault="006C076B" w:rsidP="00821159">
            <w:pPr>
              <w:pStyle w:val="Default"/>
              <w:spacing w:line="276" w:lineRule="auto"/>
              <w:jc w:val="both"/>
              <w:rPr>
                <w:b/>
                <w:bCs/>
                <w:i/>
                <w:iCs/>
              </w:rPr>
            </w:pPr>
            <w:r w:rsidRPr="00A35F40">
              <w:t>Встреча с детьми из городской удмуртской общины «</w:t>
            </w:r>
            <w:proofErr w:type="spellStart"/>
            <w:r w:rsidRPr="00A35F40">
              <w:t>Зардон</w:t>
            </w:r>
            <w:proofErr w:type="spellEnd"/>
            <w:r w:rsidRPr="00A35F40">
              <w:t xml:space="preserve">». </w:t>
            </w:r>
          </w:p>
        </w:tc>
      </w:tr>
      <w:tr w:rsidR="006C076B" w:rsidRPr="00A35F40" w14:paraId="2A827F2F" w14:textId="77777777" w:rsidTr="00821159">
        <w:trPr>
          <w:trHeight w:val="937"/>
        </w:trPr>
        <w:tc>
          <w:tcPr>
            <w:tcW w:w="843" w:type="pct"/>
          </w:tcPr>
          <w:p w14:paraId="7D856256" w14:textId="77777777" w:rsidR="006C076B" w:rsidRPr="00A35F40" w:rsidRDefault="006C076B" w:rsidP="00821159">
            <w:pPr>
              <w:pStyle w:val="Default"/>
              <w:spacing w:line="276" w:lineRule="auto"/>
              <w:jc w:val="both"/>
            </w:pPr>
          </w:p>
        </w:tc>
        <w:tc>
          <w:tcPr>
            <w:tcW w:w="4157" w:type="pct"/>
          </w:tcPr>
          <w:p w14:paraId="011A7189" w14:textId="77777777" w:rsidR="006C076B" w:rsidRPr="00A35F40" w:rsidRDefault="006C076B" w:rsidP="00821159">
            <w:pPr>
              <w:pStyle w:val="Default"/>
              <w:spacing w:line="276" w:lineRule="auto"/>
              <w:jc w:val="both"/>
            </w:pPr>
            <w:r w:rsidRPr="00A35F40">
              <w:rPr>
                <w:b/>
                <w:bCs/>
                <w:i/>
                <w:iCs/>
              </w:rPr>
              <w:t xml:space="preserve">Познавательное и речевое развитие: </w:t>
            </w:r>
          </w:p>
          <w:p w14:paraId="6E8244A5" w14:textId="77777777" w:rsidR="006C076B" w:rsidRPr="00A35F40" w:rsidRDefault="006C076B" w:rsidP="00821159">
            <w:pPr>
              <w:pStyle w:val="Default"/>
              <w:spacing w:line="276" w:lineRule="auto"/>
              <w:jc w:val="both"/>
            </w:pPr>
            <w:r w:rsidRPr="00A35F40">
              <w:rPr>
                <w:b/>
                <w:bCs/>
              </w:rPr>
              <w:t xml:space="preserve">Сказки: </w:t>
            </w:r>
            <w:r w:rsidRPr="00A35F40">
              <w:t>«Как купец хотел солнце остановить» пересказ М. Булатова, «Красавица береза» пересказ М. Булатова, «Петух и курица», «</w:t>
            </w:r>
            <w:proofErr w:type="spellStart"/>
            <w:r w:rsidRPr="00A35F40">
              <w:t>Заным-Койдым</w:t>
            </w:r>
            <w:proofErr w:type="spellEnd"/>
            <w:r w:rsidRPr="00A35F40">
              <w:t xml:space="preserve">», «Котофей Иванович». </w:t>
            </w:r>
          </w:p>
          <w:p w14:paraId="169070C5" w14:textId="77777777" w:rsidR="006C076B" w:rsidRPr="00A35F40" w:rsidRDefault="006C076B" w:rsidP="00821159">
            <w:pPr>
              <w:pStyle w:val="Default"/>
              <w:spacing w:line="276" w:lineRule="auto"/>
              <w:jc w:val="both"/>
            </w:pPr>
            <w:r w:rsidRPr="00A35F40">
              <w:rPr>
                <w:b/>
                <w:bCs/>
              </w:rPr>
              <w:t xml:space="preserve">Проза: </w:t>
            </w:r>
            <w:r w:rsidRPr="00A35F40">
              <w:t xml:space="preserve">В. </w:t>
            </w:r>
            <w:proofErr w:type="spellStart"/>
            <w:r w:rsidRPr="00A35F40">
              <w:t>Ванюшев</w:t>
            </w:r>
            <w:proofErr w:type="spellEnd"/>
            <w:r w:rsidRPr="00A35F40">
              <w:t xml:space="preserve"> «Я удмурт», «Друзья и хлеб» </w:t>
            </w:r>
          </w:p>
          <w:p w14:paraId="3E42FA20" w14:textId="77777777" w:rsidR="006C076B" w:rsidRPr="00A35F40" w:rsidRDefault="006C076B" w:rsidP="00821159">
            <w:pPr>
              <w:pStyle w:val="Default"/>
              <w:spacing w:line="276" w:lineRule="auto"/>
              <w:jc w:val="both"/>
              <w:rPr>
                <w:b/>
                <w:bCs/>
                <w:i/>
                <w:iCs/>
              </w:rPr>
            </w:pPr>
            <w:r w:rsidRPr="00A35F40">
              <w:t xml:space="preserve">Ф. Васильев «Наши сосны», «Дождик», «Маковы цветы» пересказ Л. Кузьмина. </w:t>
            </w:r>
          </w:p>
        </w:tc>
      </w:tr>
      <w:tr w:rsidR="006C076B" w:rsidRPr="00A35F40" w14:paraId="79A99516" w14:textId="77777777" w:rsidTr="00821159">
        <w:trPr>
          <w:trHeight w:val="937"/>
        </w:trPr>
        <w:tc>
          <w:tcPr>
            <w:tcW w:w="843" w:type="pct"/>
          </w:tcPr>
          <w:p w14:paraId="6B55F494" w14:textId="77777777" w:rsidR="006C076B" w:rsidRPr="00A35F40" w:rsidRDefault="006C076B" w:rsidP="00821159">
            <w:pPr>
              <w:pStyle w:val="Default"/>
              <w:spacing w:line="276" w:lineRule="auto"/>
              <w:jc w:val="both"/>
            </w:pPr>
          </w:p>
        </w:tc>
        <w:tc>
          <w:tcPr>
            <w:tcW w:w="4157" w:type="pct"/>
          </w:tcPr>
          <w:p w14:paraId="5B94CF0B" w14:textId="77777777" w:rsidR="006C076B" w:rsidRPr="00A35F40" w:rsidRDefault="006C076B" w:rsidP="00821159">
            <w:pPr>
              <w:pStyle w:val="Default"/>
              <w:spacing w:line="276" w:lineRule="auto"/>
              <w:jc w:val="both"/>
            </w:pPr>
            <w:r w:rsidRPr="00A35F40">
              <w:rPr>
                <w:b/>
                <w:bCs/>
                <w:i/>
                <w:iCs/>
              </w:rPr>
              <w:t>Художественно-эстетическое развитие</w:t>
            </w:r>
            <w:r w:rsidRPr="00A35F40">
              <w:rPr>
                <w:b/>
                <w:bCs/>
              </w:rPr>
              <w:t xml:space="preserve">: </w:t>
            </w:r>
          </w:p>
          <w:p w14:paraId="76D7CDCE" w14:textId="77777777" w:rsidR="006C076B" w:rsidRPr="00A35F40" w:rsidRDefault="006C076B" w:rsidP="00821159">
            <w:pPr>
              <w:pStyle w:val="Default"/>
              <w:spacing w:line="276" w:lineRule="auto"/>
              <w:jc w:val="both"/>
            </w:pPr>
            <w:r w:rsidRPr="00A35F40">
              <w:rPr>
                <w:b/>
                <w:bCs/>
              </w:rPr>
              <w:t xml:space="preserve">Музыка: </w:t>
            </w:r>
            <w:r w:rsidRPr="00A35F40">
              <w:t xml:space="preserve">Песенки, потешки. Считалки «Шанежка», «Дождик», «Гуля- голубок», «Считалка с яблоком». </w:t>
            </w:r>
          </w:p>
          <w:p w14:paraId="4FFF5EDB" w14:textId="77777777" w:rsidR="006C076B" w:rsidRPr="00A35F40" w:rsidRDefault="006C076B" w:rsidP="00821159">
            <w:pPr>
              <w:pStyle w:val="Default"/>
              <w:spacing w:line="276" w:lineRule="auto"/>
              <w:jc w:val="both"/>
            </w:pPr>
            <w:r w:rsidRPr="00A35F40">
              <w:lastRenderedPageBreak/>
              <w:t xml:space="preserve">Ознакомление с музыкальным инструментом скрипка, ложки. </w:t>
            </w:r>
          </w:p>
          <w:p w14:paraId="12E6DDB0" w14:textId="77777777" w:rsidR="006C076B" w:rsidRPr="00A35F40" w:rsidRDefault="006C076B" w:rsidP="00821159">
            <w:pPr>
              <w:pStyle w:val="Default"/>
              <w:spacing w:line="276" w:lineRule="auto"/>
              <w:jc w:val="both"/>
            </w:pPr>
            <w:r w:rsidRPr="00A35F40">
              <w:rPr>
                <w:b/>
                <w:bCs/>
              </w:rPr>
              <w:t xml:space="preserve">ИЗО деятельность: </w:t>
            </w:r>
          </w:p>
          <w:p w14:paraId="3DD37284" w14:textId="77777777" w:rsidR="006C076B" w:rsidRPr="00A35F40" w:rsidRDefault="006C076B" w:rsidP="00821159">
            <w:pPr>
              <w:pStyle w:val="Default"/>
              <w:spacing w:line="276" w:lineRule="auto"/>
              <w:jc w:val="both"/>
            </w:pPr>
            <w:r w:rsidRPr="00A35F40">
              <w:rPr>
                <w:b/>
                <w:bCs/>
              </w:rPr>
              <w:t xml:space="preserve">Лепка. </w:t>
            </w:r>
            <w:r w:rsidRPr="00A35F40">
              <w:t xml:space="preserve">«Удмуртская посуда» </w:t>
            </w:r>
          </w:p>
          <w:p w14:paraId="73DD1A07" w14:textId="77777777" w:rsidR="006C076B" w:rsidRPr="00A35F40" w:rsidRDefault="006C076B" w:rsidP="00821159">
            <w:pPr>
              <w:pStyle w:val="Default"/>
              <w:spacing w:line="276" w:lineRule="auto"/>
              <w:jc w:val="both"/>
            </w:pPr>
            <w:r w:rsidRPr="00A35F40">
              <w:rPr>
                <w:b/>
                <w:bCs/>
              </w:rPr>
              <w:t xml:space="preserve">Аппликация. </w:t>
            </w:r>
            <w:r w:rsidRPr="00A35F40">
              <w:t>«Украшение удмуртского платка-</w:t>
            </w:r>
            <w:proofErr w:type="spellStart"/>
            <w:r w:rsidRPr="00A35F40">
              <w:t>айшон</w:t>
            </w:r>
            <w:proofErr w:type="spellEnd"/>
            <w:r w:rsidRPr="00A35F40">
              <w:t xml:space="preserve">». </w:t>
            </w:r>
          </w:p>
          <w:p w14:paraId="043C63DA" w14:textId="77777777" w:rsidR="006C076B" w:rsidRPr="00A35F40" w:rsidRDefault="006C076B" w:rsidP="00821159">
            <w:pPr>
              <w:pStyle w:val="Default"/>
              <w:spacing w:line="276" w:lineRule="auto"/>
              <w:jc w:val="both"/>
            </w:pPr>
            <w:r w:rsidRPr="00A35F40">
              <w:rPr>
                <w:b/>
                <w:bCs/>
              </w:rPr>
              <w:t xml:space="preserve">Рисование. </w:t>
            </w:r>
            <w:r w:rsidRPr="00A35F40">
              <w:t xml:space="preserve">Рисование кота по сказке «Котофей Иванович», украшение головной косынки удмуртским орнаментом. </w:t>
            </w:r>
          </w:p>
          <w:p w14:paraId="1BCF457D" w14:textId="77777777" w:rsidR="006C076B" w:rsidRPr="00A35F40" w:rsidRDefault="006C076B" w:rsidP="00821159">
            <w:pPr>
              <w:pStyle w:val="Default"/>
              <w:spacing w:line="276" w:lineRule="auto"/>
              <w:jc w:val="both"/>
              <w:rPr>
                <w:b/>
                <w:bCs/>
                <w:i/>
                <w:iCs/>
              </w:rPr>
            </w:pPr>
            <w:r w:rsidRPr="00A35F40">
              <w:rPr>
                <w:b/>
                <w:bCs/>
              </w:rPr>
              <w:t xml:space="preserve">Праздники. </w:t>
            </w:r>
            <w:r w:rsidRPr="00A35F40">
              <w:t>«</w:t>
            </w:r>
            <w:proofErr w:type="spellStart"/>
            <w:r w:rsidRPr="00A35F40">
              <w:t>Толсур</w:t>
            </w:r>
            <w:proofErr w:type="spellEnd"/>
            <w:r w:rsidRPr="00A35F40">
              <w:t>» (зимний праздник), «</w:t>
            </w:r>
            <w:proofErr w:type="spellStart"/>
            <w:r w:rsidRPr="00A35F40">
              <w:t>Бадзым</w:t>
            </w:r>
            <w:proofErr w:type="spellEnd"/>
            <w:r w:rsidRPr="00A35F40">
              <w:t xml:space="preserve"> </w:t>
            </w:r>
            <w:proofErr w:type="spellStart"/>
            <w:r w:rsidRPr="00A35F40">
              <w:t>нунал</w:t>
            </w:r>
            <w:proofErr w:type="spellEnd"/>
            <w:r w:rsidRPr="00A35F40">
              <w:t xml:space="preserve">» (Пасха). </w:t>
            </w:r>
          </w:p>
        </w:tc>
      </w:tr>
      <w:tr w:rsidR="006C076B" w:rsidRPr="00A35F40" w14:paraId="40889C3D" w14:textId="77777777" w:rsidTr="00821159">
        <w:trPr>
          <w:trHeight w:val="191"/>
        </w:trPr>
        <w:tc>
          <w:tcPr>
            <w:tcW w:w="5000" w:type="pct"/>
            <w:gridSpan w:val="2"/>
          </w:tcPr>
          <w:p w14:paraId="79C97489" w14:textId="77777777" w:rsidR="006C076B" w:rsidRPr="00A35F40" w:rsidRDefault="006C076B" w:rsidP="00821159">
            <w:pPr>
              <w:pStyle w:val="Default"/>
              <w:spacing w:line="276" w:lineRule="auto"/>
              <w:jc w:val="both"/>
              <w:rPr>
                <w:b/>
                <w:bCs/>
                <w:i/>
                <w:iCs/>
              </w:rPr>
            </w:pPr>
            <w:r w:rsidRPr="00A35F40">
              <w:rPr>
                <w:b/>
                <w:bCs/>
                <w:i/>
                <w:iCs/>
              </w:rPr>
              <w:lastRenderedPageBreak/>
              <w:t>Мордовия</w:t>
            </w:r>
          </w:p>
        </w:tc>
      </w:tr>
      <w:tr w:rsidR="006C076B" w:rsidRPr="00A35F40" w14:paraId="341588B3" w14:textId="77777777" w:rsidTr="00821159">
        <w:trPr>
          <w:trHeight w:val="937"/>
        </w:trPr>
        <w:tc>
          <w:tcPr>
            <w:tcW w:w="843" w:type="pct"/>
          </w:tcPr>
          <w:p w14:paraId="53DE9C5D" w14:textId="77777777" w:rsidR="006C076B" w:rsidRPr="00A35F40" w:rsidRDefault="006C076B" w:rsidP="00821159">
            <w:pPr>
              <w:pStyle w:val="Default"/>
              <w:spacing w:line="276" w:lineRule="auto"/>
              <w:jc w:val="both"/>
            </w:pPr>
            <w:r w:rsidRPr="00A35F40">
              <w:t>Март</w:t>
            </w:r>
          </w:p>
        </w:tc>
        <w:tc>
          <w:tcPr>
            <w:tcW w:w="4157" w:type="pct"/>
          </w:tcPr>
          <w:p w14:paraId="1E216B36" w14:textId="77777777" w:rsidR="006C076B" w:rsidRPr="00A35F40" w:rsidRDefault="006C076B" w:rsidP="00821159">
            <w:pPr>
              <w:pStyle w:val="Default"/>
              <w:spacing w:line="276" w:lineRule="auto"/>
              <w:jc w:val="both"/>
            </w:pPr>
            <w:r w:rsidRPr="00A35F40">
              <w:rPr>
                <w:b/>
                <w:bCs/>
                <w:i/>
                <w:iCs/>
              </w:rPr>
              <w:t xml:space="preserve">Физическое развитие: </w:t>
            </w:r>
          </w:p>
          <w:p w14:paraId="031ABEC7" w14:textId="77777777" w:rsidR="006C076B" w:rsidRPr="00A35F40" w:rsidRDefault="006C076B" w:rsidP="00821159">
            <w:pPr>
              <w:pStyle w:val="Default"/>
              <w:spacing w:line="276" w:lineRule="auto"/>
              <w:jc w:val="both"/>
              <w:rPr>
                <w:b/>
                <w:bCs/>
                <w:i/>
                <w:iCs/>
              </w:rPr>
            </w:pPr>
            <w:r w:rsidRPr="00A35F40">
              <w:rPr>
                <w:b/>
                <w:bCs/>
              </w:rPr>
              <w:t xml:space="preserve">Игры: </w:t>
            </w:r>
            <w:r w:rsidRPr="00A35F40">
              <w:t>«Слепая старуха», «Сова», «Паук и мухи», «За капустой», «За ягодой», «В камушки» (</w:t>
            </w:r>
            <w:proofErr w:type="spellStart"/>
            <w:r w:rsidRPr="00A35F40">
              <w:t>Кевняняса</w:t>
            </w:r>
            <w:proofErr w:type="spellEnd"/>
            <w:r w:rsidRPr="00A35F40">
              <w:t xml:space="preserve">), «В ворона», «В курочки», «Ключи от замка», «Круговой мяч». </w:t>
            </w:r>
          </w:p>
        </w:tc>
      </w:tr>
      <w:tr w:rsidR="006C076B" w:rsidRPr="00A35F40" w14:paraId="48FC7D78" w14:textId="77777777" w:rsidTr="00821159">
        <w:trPr>
          <w:trHeight w:val="937"/>
        </w:trPr>
        <w:tc>
          <w:tcPr>
            <w:tcW w:w="843" w:type="pct"/>
          </w:tcPr>
          <w:p w14:paraId="3929FB8B" w14:textId="77777777" w:rsidR="006C076B" w:rsidRPr="00A35F40" w:rsidRDefault="006C076B" w:rsidP="00821159">
            <w:pPr>
              <w:pStyle w:val="Default"/>
              <w:spacing w:line="276" w:lineRule="auto"/>
              <w:jc w:val="both"/>
            </w:pPr>
          </w:p>
        </w:tc>
        <w:tc>
          <w:tcPr>
            <w:tcW w:w="4157" w:type="pct"/>
          </w:tcPr>
          <w:p w14:paraId="1AA3DD0A" w14:textId="77777777" w:rsidR="006C076B" w:rsidRPr="00A35F40" w:rsidRDefault="006C076B" w:rsidP="00821159">
            <w:pPr>
              <w:pStyle w:val="Default"/>
              <w:spacing w:line="276" w:lineRule="auto"/>
              <w:jc w:val="both"/>
            </w:pPr>
            <w:r w:rsidRPr="00A35F40">
              <w:rPr>
                <w:b/>
                <w:bCs/>
                <w:i/>
                <w:iCs/>
              </w:rPr>
              <w:t>Социально-коммуникативное развитие</w:t>
            </w:r>
            <w:r w:rsidRPr="00A35F40">
              <w:rPr>
                <w:i/>
                <w:iCs/>
              </w:rPr>
              <w:t xml:space="preserve">: </w:t>
            </w:r>
          </w:p>
          <w:p w14:paraId="1B637E6F" w14:textId="77777777" w:rsidR="006C076B" w:rsidRPr="00A35F40" w:rsidRDefault="006C076B" w:rsidP="00821159">
            <w:pPr>
              <w:pStyle w:val="Default"/>
              <w:spacing w:line="276" w:lineRule="auto"/>
              <w:jc w:val="both"/>
            </w:pPr>
            <w:r w:rsidRPr="00A35F40">
              <w:rPr>
                <w:b/>
                <w:bCs/>
              </w:rPr>
              <w:t xml:space="preserve">Беседы: </w:t>
            </w:r>
            <w:r w:rsidRPr="00A35F40">
              <w:t xml:space="preserve">«Духовная культура Мордовского народа», «Заповедник имени П.Г. Смидовича, где находится уникальный в Республике музей фауны» </w:t>
            </w:r>
          </w:p>
          <w:p w14:paraId="52F62BD5" w14:textId="77777777" w:rsidR="006C076B" w:rsidRPr="00A35F40" w:rsidRDefault="006C076B" w:rsidP="00821159">
            <w:pPr>
              <w:pStyle w:val="Default"/>
              <w:spacing w:line="276" w:lineRule="auto"/>
              <w:jc w:val="both"/>
              <w:rPr>
                <w:b/>
                <w:bCs/>
                <w:i/>
                <w:iCs/>
              </w:rPr>
            </w:pPr>
            <w:r w:rsidRPr="00A35F40">
              <w:t xml:space="preserve">Встреча с представителями мордовской общины из Дома Дружбы народов «Родник». </w:t>
            </w:r>
          </w:p>
        </w:tc>
      </w:tr>
      <w:tr w:rsidR="006C076B" w:rsidRPr="00A35F40" w14:paraId="6D4C0751" w14:textId="77777777" w:rsidTr="00821159">
        <w:trPr>
          <w:trHeight w:val="937"/>
        </w:trPr>
        <w:tc>
          <w:tcPr>
            <w:tcW w:w="843" w:type="pct"/>
          </w:tcPr>
          <w:p w14:paraId="19663E6F" w14:textId="77777777" w:rsidR="006C076B" w:rsidRPr="00A35F40" w:rsidRDefault="006C076B" w:rsidP="00821159">
            <w:pPr>
              <w:pStyle w:val="Default"/>
              <w:spacing w:line="276" w:lineRule="auto"/>
              <w:jc w:val="both"/>
            </w:pPr>
          </w:p>
        </w:tc>
        <w:tc>
          <w:tcPr>
            <w:tcW w:w="4157" w:type="pct"/>
          </w:tcPr>
          <w:p w14:paraId="0275FA00" w14:textId="77777777" w:rsidR="006C076B" w:rsidRPr="00A35F40" w:rsidRDefault="006C076B" w:rsidP="00821159">
            <w:pPr>
              <w:pStyle w:val="Default"/>
              <w:spacing w:line="276" w:lineRule="auto"/>
              <w:jc w:val="both"/>
            </w:pPr>
            <w:r w:rsidRPr="00A35F40">
              <w:rPr>
                <w:b/>
                <w:bCs/>
                <w:i/>
                <w:iCs/>
              </w:rPr>
              <w:t xml:space="preserve">Познавательное и речевое развитие: </w:t>
            </w:r>
          </w:p>
          <w:p w14:paraId="03048508" w14:textId="77777777" w:rsidR="006C076B" w:rsidRPr="00A35F40" w:rsidRDefault="006C076B" w:rsidP="00821159">
            <w:pPr>
              <w:pStyle w:val="Default"/>
              <w:spacing w:line="276" w:lineRule="auto"/>
              <w:jc w:val="both"/>
            </w:pPr>
            <w:r w:rsidRPr="00A35F40">
              <w:rPr>
                <w:b/>
                <w:bCs/>
              </w:rPr>
              <w:t xml:space="preserve">Сказки: </w:t>
            </w:r>
            <w:r w:rsidRPr="00A35F40">
              <w:t xml:space="preserve">«Как собака друга искала», «Благородный медведь» (Обработка Э. Померанцева), «Два купеческих сына», «Жатва зимой». </w:t>
            </w:r>
          </w:p>
          <w:p w14:paraId="5F702BC5" w14:textId="77777777" w:rsidR="006C076B" w:rsidRPr="00A35F40" w:rsidRDefault="006C076B" w:rsidP="00821159">
            <w:pPr>
              <w:pStyle w:val="Default"/>
              <w:spacing w:line="276" w:lineRule="auto"/>
              <w:jc w:val="both"/>
              <w:rPr>
                <w:b/>
                <w:bCs/>
                <w:i/>
                <w:iCs/>
              </w:rPr>
            </w:pPr>
            <w:r w:rsidRPr="00A35F40">
              <w:rPr>
                <w:b/>
                <w:bCs/>
              </w:rPr>
              <w:t xml:space="preserve">Поэзия: </w:t>
            </w:r>
            <w:r w:rsidRPr="00A35F40">
              <w:t xml:space="preserve">«Родной мой край» Н. </w:t>
            </w:r>
            <w:proofErr w:type="spellStart"/>
            <w:r w:rsidRPr="00A35F40">
              <w:t>Эркай</w:t>
            </w:r>
            <w:proofErr w:type="spellEnd"/>
            <w:r w:rsidRPr="00A35F40">
              <w:t xml:space="preserve">, «В России средь березовых просторов» </w:t>
            </w:r>
            <w:proofErr w:type="spellStart"/>
            <w:r w:rsidRPr="00A35F40">
              <w:t>А.Норкин</w:t>
            </w:r>
            <w:proofErr w:type="spellEnd"/>
            <w:r w:rsidRPr="00A35F40">
              <w:t xml:space="preserve">. </w:t>
            </w:r>
          </w:p>
        </w:tc>
      </w:tr>
      <w:tr w:rsidR="006C076B" w:rsidRPr="00A35F40" w14:paraId="1DCCB675" w14:textId="77777777" w:rsidTr="00821159">
        <w:trPr>
          <w:trHeight w:val="937"/>
        </w:trPr>
        <w:tc>
          <w:tcPr>
            <w:tcW w:w="843" w:type="pct"/>
          </w:tcPr>
          <w:p w14:paraId="18C1900F" w14:textId="77777777" w:rsidR="006C076B" w:rsidRPr="00A35F40" w:rsidRDefault="006C076B" w:rsidP="00821159">
            <w:pPr>
              <w:pStyle w:val="Default"/>
              <w:spacing w:line="276" w:lineRule="auto"/>
              <w:jc w:val="both"/>
            </w:pPr>
          </w:p>
        </w:tc>
        <w:tc>
          <w:tcPr>
            <w:tcW w:w="4157" w:type="pct"/>
          </w:tcPr>
          <w:p w14:paraId="54C05D00" w14:textId="77777777" w:rsidR="006C076B" w:rsidRPr="00A35F40" w:rsidRDefault="006C076B" w:rsidP="00821159">
            <w:pPr>
              <w:pStyle w:val="Default"/>
              <w:spacing w:line="276" w:lineRule="auto"/>
              <w:jc w:val="both"/>
            </w:pPr>
            <w:r w:rsidRPr="00A35F40">
              <w:rPr>
                <w:b/>
                <w:bCs/>
                <w:i/>
                <w:iCs/>
              </w:rPr>
              <w:t>Художественно-эстетическое развитие</w:t>
            </w:r>
            <w:r w:rsidRPr="00A35F40">
              <w:rPr>
                <w:b/>
                <w:bCs/>
              </w:rPr>
              <w:t xml:space="preserve">: </w:t>
            </w:r>
          </w:p>
          <w:p w14:paraId="72BCA2C3" w14:textId="77777777" w:rsidR="006C076B" w:rsidRPr="00A35F40" w:rsidRDefault="006C076B" w:rsidP="00821159">
            <w:pPr>
              <w:pStyle w:val="Default"/>
              <w:spacing w:line="276" w:lineRule="auto"/>
              <w:jc w:val="both"/>
            </w:pPr>
            <w:r w:rsidRPr="00A35F40">
              <w:rPr>
                <w:b/>
                <w:bCs/>
              </w:rPr>
              <w:t xml:space="preserve">Музыка: </w:t>
            </w:r>
            <w:r w:rsidRPr="00A35F40">
              <w:t xml:space="preserve">Песенка. «Лесные утки». Обработка </w:t>
            </w:r>
            <w:proofErr w:type="spellStart"/>
            <w:r w:rsidRPr="00A35F40">
              <w:t>Н.Колпака</w:t>
            </w:r>
            <w:proofErr w:type="spellEnd"/>
            <w:r w:rsidRPr="00A35F40">
              <w:t>. Ознакомление с музыкальным инструментом свирель - «нуди», скрипка - «</w:t>
            </w:r>
            <w:proofErr w:type="spellStart"/>
            <w:r w:rsidRPr="00A35F40">
              <w:t>карьеве</w:t>
            </w:r>
            <w:proofErr w:type="spellEnd"/>
            <w:r w:rsidRPr="00A35F40">
              <w:t xml:space="preserve">». </w:t>
            </w:r>
          </w:p>
          <w:p w14:paraId="49BD03E8" w14:textId="77777777" w:rsidR="006C076B" w:rsidRPr="00A35F40" w:rsidRDefault="006C076B" w:rsidP="00821159">
            <w:pPr>
              <w:pStyle w:val="Default"/>
              <w:spacing w:line="276" w:lineRule="auto"/>
              <w:jc w:val="both"/>
            </w:pPr>
            <w:r w:rsidRPr="00A35F40">
              <w:rPr>
                <w:b/>
                <w:bCs/>
              </w:rPr>
              <w:t xml:space="preserve">ИЗО деятельность: </w:t>
            </w:r>
          </w:p>
          <w:p w14:paraId="734BB8DD" w14:textId="77777777" w:rsidR="006C076B" w:rsidRPr="00A35F40" w:rsidRDefault="006C076B" w:rsidP="00821159">
            <w:pPr>
              <w:pStyle w:val="Default"/>
              <w:spacing w:line="276" w:lineRule="auto"/>
              <w:jc w:val="both"/>
            </w:pPr>
            <w:r w:rsidRPr="00A35F40">
              <w:rPr>
                <w:b/>
                <w:bCs/>
              </w:rPr>
              <w:t xml:space="preserve">Лепка. </w:t>
            </w:r>
            <w:r w:rsidRPr="00A35F40">
              <w:t xml:space="preserve">Знакомство с посудой мордовских мастеров. </w:t>
            </w:r>
          </w:p>
          <w:p w14:paraId="3AFFF178" w14:textId="77777777" w:rsidR="006C076B" w:rsidRPr="00A35F40" w:rsidRDefault="006C076B" w:rsidP="00821159">
            <w:pPr>
              <w:pStyle w:val="Default"/>
              <w:spacing w:line="276" w:lineRule="auto"/>
              <w:jc w:val="both"/>
            </w:pPr>
            <w:r w:rsidRPr="00A35F40">
              <w:rPr>
                <w:b/>
                <w:bCs/>
              </w:rPr>
              <w:t xml:space="preserve">Аппликация. </w:t>
            </w:r>
            <w:r w:rsidRPr="00A35F40">
              <w:t xml:space="preserve">«Праздничный фартук» </w:t>
            </w:r>
          </w:p>
          <w:p w14:paraId="07DF53C0" w14:textId="77777777" w:rsidR="006C076B" w:rsidRPr="00A35F40" w:rsidRDefault="006C076B" w:rsidP="00821159">
            <w:pPr>
              <w:pStyle w:val="Default"/>
              <w:spacing w:line="276" w:lineRule="auto"/>
              <w:jc w:val="both"/>
            </w:pPr>
            <w:r w:rsidRPr="00A35F40">
              <w:rPr>
                <w:b/>
                <w:bCs/>
              </w:rPr>
              <w:t xml:space="preserve">Рисование. </w:t>
            </w:r>
            <w:r w:rsidRPr="00A35F40">
              <w:t xml:space="preserve">«Нарядный нагрудник» </w:t>
            </w:r>
          </w:p>
          <w:p w14:paraId="1D9CA759" w14:textId="77777777" w:rsidR="006C076B" w:rsidRPr="00A35F40" w:rsidRDefault="006C076B" w:rsidP="00821159">
            <w:pPr>
              <w:pStyle w:val="Default"/>
              <w:spacing w:line="276" w:lineRule="auto"/>
              <w:jc w:val="both"/>
              <w:rPr>
                <w:b/>
                <w:bCs/>
                <w:i/>
                <w:iCs/>
              </w:rPr>
            </w:pPr>
            <w:r w:rsidRPr="00A35F40">
              <w:rPr>
                <w:b/>
                <w:bCs/>
              </w:rPr>
              <w:t xml:space="preserve">Праздник. </w:t>
            </w:r>
            <w:r w:rsidRPr="00A35F40">
              <w:t>«Цвети мой край – Мордовия моя», «</w:t>
            </w:r>
            <w:proofErr w:type="spellStart"/>
            <w:r w:rsidRPr="00A35F40">
              <w:t>Мэрцишор</w:t>
            </w:r>
            <w:proofErr w:type="spellEnd"/>
            <w:r w:rsidRPr="00A35F40">
              <w:t xml:space="preserve">» (праздник прихода весны). </w:t>
            </w:r>
          </w:p>
        </w:tc>
      </w:tr>
      <w:tr w:rsidR="006C076B" w:rsidRPr="00A35F40" w14:paraId="48896FFF" w14:textId="77777777" w:rsidTr="00821159">
        <w:trPr>
          <w:trHeight w:val="276"/>
        </w:trPr>
        <w:tc>
          <w:tcPr>
            <w:tcW w:w="5000" w:type="pct"/>
            <w:gridSpan w:val="2"/>
          </w:tcPr>
          <w:p w14:paraId="51807806" w14:textId="77777777" w:rsidR="006C076B" w:rsidRPr="006A05BD" w:rsidRDefault="006C076B" w:rsidP="00821159">
            <w:pPr>
              <w:pStyle w:val="Default"/>
              <w:spacing w:line="276" w:lineRule="auto"/>
              <w:jc w:val="both"/>
            </w:pPr>
            <w:r w:rsidRPr="00A35F40">
              <w:rPr>
                <w:b/>
                <w:bCs/>
              </w:rPr>
              <w:t>Марий Эл</w:t>
            </w:r>
          </w:p>
        </w:tc>
      </w:tr>
      <w:tr w:rsidR="006C076B" w:rsidRPr="00A35F40" w14:paraId="795FBFC4" w14:textId="77777777" w:rsidTr="00821159">
        <w:trPr>
          <w:trHeight w:val="550"/>
        </w:trPr>
        <w:tc>
          <w:tcPr>
            <w:tcW w:w="843" w:type="pct"/>
            <w:vMerge w:val="restart"/>
          </w:tcPr>
          <w:p w14:paraId="5B9A601A" w14:textId="77777777" w:rsidR="006C076B" w:rsidRPr="00A35F40" w:rsidRDefault="006C076B" w:rsidP="00821159">
            <w:pPr>
              <w:pStyle w:val="Default"/>
              <w:spacing w:line="276" w:lineRule="auto"/>
              <w:jc w:val="both"/>
            </w:pPr>
            <w:r w:rsidRPr="00A35F40">
              <w:t xml:space="preserve">Апрель </w:t>
            </w:r>
          </w:p>
          <w:p w14:paraId="4C65B6D0" w14:textId="77777777" w:rsidR="006C076B" w:rsidRPr="00A35F40" w:rsidRDefault="006C076B" w:rsidP="00821159">
            <w:pPr>
              <w:pStyle w:val="Default"/>
              <w:spacing w:line="276" w:lineRule="auto"/>
              <w:jc w:val="both"/>
            </w:pPr>
          </w:p>
        </w:tc>
        <w:tc>
          <w:tcPr>
            <w:tcW w:w="4157" w:type="pct"/>
          </w:tcPr>
          <w:p w14:paraId="75231C95" w14:textId="77777777" w:rsidR="006C076B" w:rsidRPr="00A35F40" w:rsidRDefault="006C076B" w:rsidP="00821159">
            <w:pPr>
              <w:pStyle w:val="Default"/>
              <w:spacing w:line="276" w:lineRule="auto"/>
              <w:jc w:val="both"/>
            </w:pPr>
            <w:r w:rsidRPr="00A35F40">
              <w:rPr>
                <w:b/>
                <w:bCs/>
                <w:i/>
                <w:iCs/>
              </w:rPr>
              <w:t xml:space="preserve">Физическое развитие: </w:t>
            </w:r>
          </w:p>
          <w:p w14:paraId="5F0C63DB" w14:textId="77777777" w:rsidR="006C076B" w:rsidRPr="00A35F40" w:rsidRDefault="006C076B" w:rsidP="00821159">
            <w:pPr>
              <w:pStyle w:val="Default"/>
              <w:spacing w:line="276" w:lineRule="auto"/>
              <w:jc w:val="both"/>
              <w:rPr>
                <w:b/>
                <w:bCs/>
                <w:i/>
                <w:iCs/>
              </w:rPr>
            </w:pPr>
            <w:r w:rsidRPr="00A35F40">
              <w:rPr>
                <w:b/>
                <w:bCs/>
              </w:rPr>
              <w:t xml:space="preserve">Игры: «Катание мяча», «Барабанные палочки», «Золотые ворота». </w:t>
            </w:r>
          </w:p>
        </w:tc>
      </w:tr>
      <w:tr w:rsidR="006C076B" w:rsidRPr="00A35F40" w14:paraId="44558A66" w14:textId="77777777" w:rsidTr="00821159">
        <w:trPr>
          <w:trHeight w:val="937"/>
        </w:trPr>
        <w:tc>
          <w:tcPr>
            <w:tcW w:w="843" w:type="pct"/>
            <w:vMerge/>
          </w:tcPr>
          <w:p w14:paraId="694CC207" w14:textId="77777777" w:rsidR="006C076B" w:rsidRPr="00A35F40" w:rsidRDefault="006C076B" w:rsidP="00821159">
            <w:pPr>
              <w:pStyle w:val="Default"/>
              <w:spacing w:line="276" w:lineRule="auto"/>
              <w:jc w:val="both"/>
            </w:pPr>
          </w:p>
        </w:tc>
        <w:tc>
          <w:tcPr>
            <w:tcW w:w="4157" w:type="pct"/>
          </w:tcPr>
          <w:p w14:paraId="40BC8240" w14:textId="77777777" w:rsidR="006C076B" w:rsidRPr="00A35F40" w:rsidRDefault="006C076B" w:rsidP="00821159">
            <w:pPr>
              <w:pStyle w:val="Default"/>
              <w:spacing w:line="276" w:lineRule="auto"/>
              <w:jc w:val="both"/>
            </w:pPr>
            <w:r w:rsidRPr="00A35F40">
              <w:rPr>
                <w:b/>
                <w:bCs/>
                <w:i/>
                <w:iCs/>
              </w:rPr>
              <w:t>Социально-коммуникативное развитие</w:t>
            </w:r>
            <w:r w:rsidRPr="00A35F40">
              <w:rPr>
                <w:i/>
                <w:iCs/>
              </w:rPr>
              <w:t xml:space="preserve">: </w:t>
            </w:r>
          </w:p>
          <w:p w14:paraId="1ADDA6D2" w14:textId="77777777" w:rsidR="006C076B" w:rsidRPr="00A35F40" w:rsidRDefault="006C076B" w:rsidP="00821159">
            <w:pPr>
              <w:pStyle w:val="Default"/>
              <w:spacing w:line="276" w:lineRule="auto"/>
              <w:jc w:val="both"/>
              <w:rPr>
                <w:b/>
                <w:bCs/>
                <w:i/>
                <w:iCs/>
              </w:rPr>
            </w:pPr>
            <w:r w:rsidRPr="00A35F40">
              <w:rPr>
                <w:b/>
                <w:bCs/>
              </w:rPr>
              <w:t xml:space="preserve">Беседы: </w:t>
            </w:r>
            <w:r w:rsidRPr="00A35F40">
              <w:t xml:space="preserve">«Народная песня – живой свидетель народного быта», «Марийский заповедник «Большая Кокшага». </w:t>
            </w:r>
          </w:p>
        </w:tc>
      </w:tr>
      <w:tr w:rsidR="006C076B" w:rsidRPr="00A35F40" w14:paraId="79EDCEAC" w14:textId="77777777" w:rsidTr="00821159">
        <w:trPr>
          <w:trHeight w:val="937"/>
        </w:trPr>
        <w:tc>
          <w:tcPr>
            <w:tcW w:w="843" w:type="pct"/>
            <w:vMerge/>
          </w:tcPr>
          <w:p w14:paraId="20AB492B" w14:textId="77777777" w:rsidR="006C076B" w:rsidRPr="00A35F40" w:rsidRDefault="006C076B" w:rsidP="00821159">
            <w:pPr>
              <w:pStyle w:val="Default"/>
              <w:spacing w:line="276" w:lineRule="auto"/>
              <w:jc w:val="both"/>
            </w:pPr>
          </w:p>
        </w:tc>
        <w:tc>
          <w:tcPr>
            <w:tcW w:w="4157" w:type="pct"/>
          </w:tcPr>
          <w:p w14:paraId="6622AF7D" w14:textId="77777777" w:rsidR="006C076B" w:rsidRPr="00A35F40" w:rsidRDefault="006C076B" w:rsidP="00821159">
            <w:pPr>
              <w:pStyle w:val="Default"/>
              <w:spacing w:line="276" w:lineRule="auto"/>
              <w:jc w:val="both"/>
            </w:pPr>
            <w:r w:rsidRPr="00A35F40">
              <w:rPr>
                <w:b/>
                <w:bCs/>
                <w:i/>
                <w:iCs/>
              </w:rPr>
              <w:t xml:space="preserve">Познавательное и речевое развитие: </w:t>
            </w:r>
          </w:p>
          <w:p w14:paraId="5BB34971" w14:textId="77777777" w:rsidR="006C076B" w:rsidRPr="00A35F40" w:rsidRDefault="006C076B" w:rsidP="00821159">
            <w:pPr>
              <w:pStyle w:val="Default"/>
              <w:spacing w:line="276" w:lineRule="auto"/>
              <w:jc w:val="both"/>
            </w:pPr>
            <w:r w:rsidRPr="00A35F40">
              <w:rPr>
                <w:b/>
                <w:bCs/>
              </w:rPr>
              <w:t xml:space="preserve">Сказки: </w:t>
            </w:r>
            <w:r w:rsidRPr="00A35F40">
              <w:t xml:space="preserve">«Гусли само дуды», «Ученый медведь», «Леший и мужик» (марийские народные сказки). </w:t>
            </w:r>
          </w:p>
          <w:p w14:paraId="081557A2" w14:textId="77777777" w:rsidR="006C076B" w:rsidRPr="00A35F40" w:rsidRDefault="006C076B" w:rsidP="00821159">
            <w:pPr>
              <w:pStyle w:val="Default"/>
              <w:spacing w:line="276" w:lineRule="auto"/>
              <w:jc w:val="both"/>
            </w:pPr>
            <w:r w:rsidRPr="00A35F40">
              <w:rPr>
                <w:b/>
                <w:bCs/>
              </w:rPr>
              <w:t xml:space="preserve">Проза: </w:t>
            </w:r>
            <w:r w:rsidRPr="00A35F40">
              <w:t xml:space="preserve">« Пуговица» Н. Майн. </w:t>
            </w:r>
          </w:p>
          <w:p w14:paraId="35CFA4B0" w14:textId="77777777" w:rsidR="006C076B" w:rsidRPr="00A35F40" w:rsidRDefault="006C076B" w:rsidP="00821159">
            <w:pPr>
              <w:pStyle w:val="Default"/>
              <w:spacing w:line="276" w:lineRule="auto"/>
              <w:jc w:val="both"/>
              <w:rPr>
                <w:b/>
                <w:bCs/>
                <w:i/>
                <w:iCs/>
              </w:rPr>
            </w:pPr>
            <w:r w:rsidRPr="00A35F40">
              <w:rPr>
                <w:b/>
                <w:bCs/>
              </w:rPr>
              <w:t xml:space="preserve">Литературные сказки: </w:t>
            </w:r>
            <w:r w:rsidRPr="00A35F40">
              <w:t xml:space="preserve">«Лиса, сова и сорока». Пересказ А. Елагиной, «Мальчик-богатырь». Пересказ М. Булатова. </w:t>
            </w:r>
          </w:p>
        </w:tc>
      </w:tr>
      <w:tr w:rsidR="006C076B" w:rsidRPr="00A35F40" w14:paraId="7FEC5C75" w14:textId="77777777" w:rsidTr="00821159">
        <w:trPr>
          <w:trHeight w:val="937"/>
        </w:trPr>
        <w:tc>
          <w:tcPr>
            <w:tcW w:w="843" w:type="pct"/>
            <w:vMerge/>
          </w:tcPr>
          <w:p w14:paraId="331E9B6A" w14:textId="77777777" w:rsidR="006C076B" w:rsidRPr="00A35F40" w:rsidRDefault="006C076B" w:rsidP="00821159">
            <w:pPr>
              <w:pStyle w:val="Default"/>
              <w:spacing w:line="276" w:lineRule="auto"/>
              <w:jc w:val="both"/>
            </w:pPr>
          </w:p>
        </w:tc>
        <w:tc>
          <w:tcPr>
            <w:tcW w:w="4157" w:type="pct"/>
          </w:tcPr>
          <w:p w14:paraId="383CFFF5" w14:textId="77777777" w:rsidR="006C076B" w:rsidRPr="00A35F40" w:rsidRDefault="006C076B" w:rsidP="00821159">
            <w:pPr>
              <w:pStyle w:val="Default"/>
              <w:spacing w:line="276" w:lineRule="auto"/>
              <w:jc w:val="both"/>
            </w:pPr>
            <w:r w:rsidRPr="00A35F40">
              <w:rPr>
                <w:b/>
                <w:bCs/>
                <w:i/>
                <w:iCs/>
              </w:rPr>
              <w:t>Художественно-эстетическое развитие</w:t>
            </w:r>
            <w:r w:rsidRPr="00A35F40">
              <w:rPr>
                <w:b/>
                <w:bCs/>
              </w:rPr>
              <w:t xml:space="preserve">: </w:t>
            </w:r>
          </w:p>
          <w:p w14:paraId="17343AAA" w14:textId="77777777" w:rsidR="006C076B" w:rsidRPr="00A35F40" w:rsidRDefault="006C076B" w:rsidP="00821159">
            <w:pPr>
              <w:pStyle w:val="Default"/>
              <w:spacing w:line="276" w:lineRule="auto"/>
              <w:jc w:val="both"/>
            </w:pPr>
            <w:r w:rsidRPr="00A35F40">
              <w:rPr>
                <w:b/>
                <w:bCs/>
              </w:rPr>
              <w:t xml:space="preserve">Музыка: </w:t>
            </w:r>
            <w:r w:rsidRPr="00A35F40">
              <w:t xml:space="preserve">Песенки, потешки, пословицы, поговорки, считалки, загадки. «Колыбельная» перевод С. </w:t>
            </w:r>
            <w:proofErr w:type="spellStart"/>
            <w:r w:rsidRPr="00A35F40">
              <w:t>Поделкова</w:t>
            </w:r>
            <w:proofErr w:type="spellEnd"/>
            <w:r w:rsidRPr="00A35F40">
              <w:t xml:space="preserve">, «Наше поле» перевод С. </w:t>
            </w:r>
            <w:proofErr w:type="spellStart"/>
            <w:r w:rsidRPr="00A35F40">
              <w:t>Поделкова</w:t>
            </w:r>
            <w:proofErr w:type="spellEnd"/>
            <w:r w:rsidRPr="00A35F40">
              <w:t>. Ознакомление с музыкальным инструментом гусли («</w:t>
            </w:r>
            <w:proofErr w:type="spellStart"/>
            <w:r w:rsidRPr="00A35F40">
              <w:t>карш</w:t>
            </w:r>
            <w:proofErr w:type="spellEnd"/>
            <w:r w:rsidRPr="00A35F40">
              <w:t>»), волынка («</w:t>
            </w:r>
            <w:proofErr w:type="spellStart"/>
            <w:r w:rsidRPr="00A35F40">
              <w:t>шювыр</w:t>
            </w:r>
            <w:proofErr w:type="spellEnd"/>
            <w:r w:rsidRPr="00A35F40">
              <w:t xml:space="preserve">»). Народная музыкальная игра «Кукушка». </w:t>
            </w:r>
          </w:p>
          <w:p w14:paraId="49BB4B5F" w14:textId="77777777" w:rsidR="006C076B" w:rsidRPr="00A35F40" w:rsidRDefault="006C076B" w:rsidP="00821159">
            <w:pPr>
              <w:pStyle w:val="Default"/>
              <w:spacing w:line="276" w:lineRule="auto"/>
              <w:jc w:val="both"/>
            </w:pPr>
            <w:r w:rsidRPr="00A35F40">
              <w:rPr>
                <w:b/>
                <w:bCs/>
              </w:rPr>
              <w:t xml:space="preserve">ИЗО деятельность: </w:t>
            </w:r>
          </w:p>
          <w:p w14:paraId="31475D85" w14:textId="77777777" w:rsidR="006C076B" w:rsidRPr="00A35F40" w:rsidRDefault="006C076B" w:rsidP="00821159">
            <w:pPr>
              <w:pStyle w:val="Default"/>
              <w:spacing w:line="276" w:lineRule="auto"/>
              <w:jc w:val="both"/>
            </w:pPr>
            <w:r w:rsidRPr="00A35F40">
              <w:rPr>
                <w:b/>
                <w:bCs/>
              </w:rPr>
              <w:t xml:space="preserve">Аппликация. </w:t>
            </w:r>
            <w:r w:rsidRPr="00A35F40">
              <w:t xml:space="preserve">«Кружка для </w:t>
            </w:r>
            <w:proofErr w:type="spellStart"/>
            <w:r w:rsidRPr="00A35F40">
              <w:t>эран</w:t>
            </w:r>
            <w:proofErr w:type="spellEnd"/>
            <w:r w:rsidRPr="00A35F40">
              <w:t xml:space="preserve">». </w:t>
            </w:r>
          </w:p>
          <w:p w14:paraId="19DB8146" w14:textId="77777777" w:rsidR="006C076B" w:rsidRPr="00A35F40" w:rsidRDefault="006C076B" w:rsidP="00821159">
            <w:pPr>
              <w:pStyle w:val="Default"/>
              <w:spacing w:line="276" w:lineRule="auto"/>
              <w:jc w:val="both"/>
            </w:pPr>
            <w:r w:rsidRPr="00A35F40">
              <w:rPr>
                <w:b/>
                <w:bCs/>
              </w:rPr>
              <w:t xml:space="preserve">Рисование. </w:t>
            </w:r>
            <w:r w:rsidRPr="00A35F40">
              <w:t xml:space="preserve">«Национальный передник – </w:t>
            </w:r>
            <w:proofErr w:type="spellStart"/>
            <w:r w:rsidRPr="00A35F40">
              <w:t>Ончылсакыш</w:t>
            </w:r>
            <w:proofErr w:type="spellEnd"/>
            <w:r w:rsidRPr="00A35F40">
              <w:t xml:space="preserve">». </w:t>
            </w:r>
          </w:p>
          <w:p w14:paraId="14FB18A0" w14:textId="77777777" w:rsidR="006C076B" w:rsidRPr="00A35F40" w:rsidRDefault="006C076B" w:rsidP="00821159">
            <w:pPr>
              <w:pStyle w:val="Default"/>
              <w:spacing w:line="276" w:lineRule="auto"/>
              <w:jc w:val="both"/>
              <w:rPr>
                <w:b/>
                <w:bCs/>
                <w:i/>
                <w:iCs/>
              </w:rPr>
            </w:pPr>
            <w:r w:rsidRPr="00A35F40">
              <w:rPr>
                <w:b/>
                <w:bCs/>
              </w:rPr>
              <w:t xml:space="preserve">Праздник. </w:t>
            </w:r>
            <w:r w:rsidRPr="00A35F40">
              <w:t>«</w:t>
            </w:r>
            <w:proofErr w:type="spellStart"/>
            <w:r w:rsidRPr="00A35F40">
              <w:t>Пеледыш</w:t>
            </w:r>
            <w:proofErr w:type="spellEnd"/>
            <w:r w:rsidRPr="00A35F40">
              <w:t xml:space="preserve"> </w:t>
            </w:r>
            <w:proofErr w:type="spellStart"/>
            <w:r w:rsidRPr="00A35F40">
              <w:t>пайрым</w:t>
            </w:r>
            <w:proofErr w:type="spellEnd"/>
            <w:r w:rsidRPr="00A35F40">
              <w:t xml:space="preserve">» (Праздник цветов). </w:t>
            </w:r>
          </w:p>
        </w:tc>
      </w:tr>
      <w:tr w:rsidR="006C076B" w:rsidRPr="00A35F40" w14:paraId="0FCA8E21" w14:textId="77777777" w:rsidTr="00821159">
        <w:trPr>
          <w:trHeight w:val="301"/>
        </w:trPr>
        <w:tc>
          <w:tcPr>
            <w:tcW w:w="5000" w:type="pct"/>
            <w:gridSpan w:val="2"/>
          </w:tcPr>
          <w:p w14:paraId="29A3E666" w14:textId="77777777" w:rsidR="006C076B" w:rsidRPr="00A35F40" w:rsidRDefault="006C076B" w:rsidP="00821159">
            <w:pPr>
              <w:pStyle w:val="Default"/>
              <w:spacing w:line="276" w:lineRule="auto"/>
              <w:jc w:val="both"/>
              <w:rPr>
                <w:b/>
                <w:bCs/>
                <w:i/>
                <w:iCs/>
              </w:rPr>
            </w:pPr>
            <w:r w:rsidRPr="00A35F40">
              <w:rPr>
                <w:b/>
                <w:bCs/>
              </w:rPr>
              <w:t>Республики Поволжья</w:t>
            </w:r>
          </w:p>
        </w:tc>
      </w:tr>
      <w:tr w:rsidR="006C076B" w:rsidRPr="00A35F40" w14:paraId="15948172" w14:textId="77777777" w:rsidTr="00821159">
        <w:trPr>
          <w:trHeight w:val="419"/>
        </w:trPr>
        <w:tc>
          <w:tcPr>
            <w:tcW w:w="843" w:type="pct"/>
            <w:vMerge w:val="restart"/>
          </w:tcPr>
          <w:p w14:paraId="68BB4EDE" w14:textId="77777777" w:rsidR="006C076B" w:rsidRPr="00A35F40" w:rsidRDefault="006C076B" w:rsidP="00821159">
            <w:pPr>
              <w:pStyle w:val="Default"/>
              <w:spacing w:line="276" w:lineRule="auto"/>
              <w:jc w:val="both"/>
            </w:pPr>
            <w:r w:rsidRPr="00A35F40">
              <w:t>май</w:t>
            </w:r>
          </w:p>
        </w:tc>
        <w:tc>
          <w:tcPr>
            <w:tcW w:w="4157" w:type="pct"/>
          </w:tcPr>
          <w:p w14:paraId="74CD9467" w14:textId="77777777" w:rsidR="006C076B" w:rsidRPr="00A35F40" w:rsidRDefault="006C076B" w:rsidP="00821159">
            <w:pPr>
              <w:pStyle w:val="Default"/>
              <w:spacing w:line="276" w:lineRule="auto"/>
              <w:jc w:val="both"/>
            </w:pPr>
            <w:r w:rsidRPr="00A35F40">
              <w:rPr>
                <w:b/>
                <w:bCs/>
                <w:i/>
                <w:iCs/>
              </w:rPr>
              <w:t xml:space="preserve">Физическое развитие: </w:t>
            </w:r>
          </w:p>
          <w:p w14:paraId="0DC339FE" w14:textId="77777777" w:rsidR="006C076B" w:rsidRPr="00A35F40" w:rsidRDefault="006C076B" w:rsidP="00821159">
            <w:pPr>
              <w:pStyle w:val="Default"/>
              <w:spacing w:line="276" w:lineRule="auto"/>
              <w:jc w:val="both"/>
              <w:rPr>
                <w:b/>
                <w:bCs/>
                <w:i/>
                <w:iCs/>
              </w:rPr>
            </w:pPr>
            <w:r w:rsidRPr="00A35F40">
              <w:rPr>
                <w:b/>
                <w:bCs/>
              </w:rPr>
              <w:t xml:space="preserve">Развлечение: </w:t>
            </w:r>
            <w:r w:rsidRPr="00A35F40">
              <w:t xml:space="preserve">«Мы любим играть». </w:t>
            </w:r>
          </w:p>
        </w:tc>
      </w:tr>
      <w:tr w:rsidR="006C076B" w:rsidRPr="00A35F40" w14:paraId="74049A1E" w14:textId="77777777" w:rsidTr="00821159">
        <w:trPr>
          <w:trHeight w:val="441"/>
        </w:trPr>
        <w:tc>
          <w:tcPr>
            <w:tcW w:w="843" w:type="pct"/>
            <w:vMerge/>
          </w:tcPr>
          <w:p w14:paraId="7D36A06B" w14:textId="77777777" w:rsidR="006C076B" w:rsidRPr="00A35F40" w:rsidRDefault="006C076B" w:rsidP="00821159">
            <w:pPr>
              <w:pStyle w:val="Default"/>
              <w:spacing w:line="276" w:lineRule="auto"/>
              <w:jc w:val="both"/>
            </w:pPr>
          </w:p>
        </w:tc>
        <w:tc>
          <w:tcPr>
            <w:tcW w:w="4157" w:type="pct"/>
          </w:tcPr>
          <w:p w14:paraId="33B516F1" w14:textId="77777777" w:rsidR="006C076B" w:rsidRPr="00A35F40" w:rsidRDefault="006C076B" w:rsidP="00821159">
            <w:pPr>
              <w:pStyle w:val="Default"/>
              <w:spacing w:line="276" w:lineRule="auto"/>
              <w:jc w:val="both"/>
            </w:pPr>
            <w:r w:rsidRPr="00A35F40">
              <w:rPr>
                <w:b/>
                <w:bCs/>
                <w:i/>
                <w:iCs/>
              </w:rPr>
              <w:t>Социально-коммуникативное развитие</w:t>
            </w:r>
            <w:r w:rsidRPr="00A35F40">
              <w:rPr>
                <w:i/>
                <w:iCs/>
              </w:rPr>
              <w:t xml:space="preserve">: </w:t>
            </w:r>
          </w:p>
          <w:p w14:paraId="453DEEF2" w14:textId="77777777" w:rsidR="006C076B" w:rsidRPr="00A35F40" w:rsidRDefault="006C076B" w:rsidP="00821159">
            <w:pPr>
              <w:pStyle w:val="Default"/>
              <w:spacing w:line="276" w:lineRule="auto"/>
              <w:jc w:val="both"/>
              <w:rPr>
                <w:b/>
                <w:bCs/>
                <w:i/>
                <w:iCs/>
              </w:rPr>
            </w:pPr>
            <w:r w:rsidRPr="00A35F40">
              <w:rPr>
                <w:b/>
                <w:bCs/>
              </w:rPr>
              <w:t xml:space="preserve">Беседа: </w:t>
            </w:r>
            <w:r w:rsidRPr="00A35F40">
              <w:t xml:space="preserve">«Край мой - Татарстан». </w:t>
            </w:r>
          </w:p>
        </w:tc>
      </w:tr>
      <w:tr w:rsidR="006C076B" w:rsidRPr="00A35F40" w14:paraId="41D46277" w14:textId="77777777" w:rsidTr="00821159">
        <w:trPr>
          <w:trHeight w:val="477"/>
        </w:trPr>
        <w:tc>
          <w:tcPr>
            <w:tcW w:w="843" w:type="pct"/>
            <w:vMerge/>
          </w:tcPr>
          <w:p w14:paraId="6F9979CA" w14:textId="77777777" w:rsidR="006C076B" w:rsidRPr="00A35F40" w:rsidRDefault="006C076B" w:rsidP="00821159">
            <w:pPr>
              <w:pStyle w:val="Default"/>
              <w:spacing w:line="276" w:lineRule="auto"/>
              <w:jc w:val="both"/>
            </w:pPr>
          </w:p>
        </w:tc>
        <w:tc>
          <w:tcPr>
            <w:tcW w:w="4157" w:type="pct"/>
          </w:tcPr>
          <w:p w14:paraId="6DE23530" w14:textId="77777777" w:rsidR="006C076B" w:rsidRPr="00A35F40" w:rsidRDefault="006C076B" w:rsidP="00821159">
            <w:pPr>
              <w:pStyle w:val="Default"/>
              <w:spacing w:line="276" w:lineRule="auto"/>
              <w:jc w:val="both"/>
            </w:pPr>
            <w:r w:rsidRPr="00A35F40">
              <w:rPr>
                <w:b/>
                <w:bCs/>
                <w:i/>
                <w:iCs/>
              </w:rPr>
              <w:t xml:space="preserve">Познавательное и речевое развитие: </w:t>
            </w:r>
          </w:p>
          <w:p w14:paraId="1A1F678E" w14:textId="77777777" w:rsidR="006C076B" w:rsidRPr="00A35F40" w:rsidRDefault="006C076B" w:rsidP="00821159">
            <w:pPr>
              <w:pStyle w:val="Default"/>
              <w:spacing w:line="276" w:lineRule="auto"/>
              <w:jc w:val="both"/>
              <w:rPr>
                <w:b/>
                <w:bCs/>
                <w:i/>
                <w:iCs/>
              </w:rPr>
            </w:pPr>
            <w:r w:rsidRPr="00A35F40">
              <w:rPr>
                <w:b/>
                <w:bCs/>
              </w:rPr>
              <w:t xml:space="preserve">Литературная викторина: </w:t>
            </w:r>
            <w:r w:rsidRPr="00A35F40">
              <w:t xml:space="preserve">«Путешествие по знакомым произведениям». </w:t>
            </w:r>
          </w:p>
        </w:tc>
      </w:tr>
      <w:tr w:rsidR="006C076B" w:rsidRPr="00A35F40" w14:paraId="5EE9F864" w14:textId="77777777" w:rsidTr="00821159">
        <w:trPr>
          <w:trHeight w:val="937"/>
        </w:trPr>
        <w:tc>
          <w:tcPr>
            <w:tcW w:w="843" w:type="pct"/>
            <w:vMerge/>
          </w:tcPr>
          <w:p w14:paraId="0BD24BB2" w14:textId="77777777" w:rsidR="006C076B" w:rsidRPr="00A35F40" w:rsidRDefault="006C076B" w:rsidP="00821159">
            <w:pPr>
              <w:pStyle w:val="Default"/>
              <w:spacing w:line="276" w:lineRule="auto"/>
              <w:jc w:val="both"/>
            </w:pPr>
          </w:p>
        </w:tc>
        <w:tc>
          <w:tcPr>
            <w:tcW w:w="4157" w:type="pct"/>
          </w:tcPr>
          <w:p w14:paraId="1DAEA4B0" w14:textId="77777777" w:rsidR="006C076B" w:rsidRPr="00A35F40" w:rsidRDefault="006C076B" w:rsidP="00821159">
            <w:pPr>
              <w:pStyle w:val="Default"/>
              <w:spacing w:line="276" w:lineRule="auto"/>
              <w:jc w:val="both"/>
            </w:pPr>
            <w:r w:rsidRPr="00A35F40">
              <w:rPr>
                <w:b/>
                <w:bCs/>
                <w:i/>
                <w:iCs/>
              </w:rPr>
              <w:t>Художественно-эстетическое развитие</w:t>
            </w:r>
            <w:r w:rsidRPr="00A35F40">
              <w:rPr>
                <w:b/>
                <w:bCs/>
              </w:rPr>
              <w:t xml:space="preserve">: </w:t>
            </w:r>
          </w:p>
          <w:p w14:paraId="4FF0B02E" w14:textId="77777777" w:rsidR="006C076B" w:rsidRPr="00A35F40" w:rsidRDefault="006C076B" w:rsidP="00821159">
            <w:pPr>
              <w:pStyle w:val="Default"/>
              <w:spacing w:line="276" w:lineRule="auto"/>
              <w:jc w:val="both"/>
            </w:pPr>
            <w:r w:rsidRPr="00A35F40">
              <w:rPr>
                <w:b/>
                <w:bCs/>
              </w:rPr>
              <w:t xml:space="preserve">Лепка: </w:t>
            </w:r>
            <w:r w:rsidRPr="00A35F40">
              <w:t xml:space="preserve">«Страна фантазий» (полюбившиеся герои сказок народов Поволжья). </w:t>
            </w:r>
          </w:p>
          <w:p w14:paraId="5FA3B00C" w14:textId="77777777" w:rsidR="006C076B" w:rsidRPr="00A35F40" w:rsidRDefault="006C076B" w:rsidP="00821159">
            <w:pPr>
              <w:pStyle w:val="Default"/>
              <w:spacing w:line="276" w:lineRule="auto"/>
              <w:jc w:val="both"/>
            </w:pPr>
            <w:r w:rsidRPr="00A35F40">
              <w:rPr>
                <w:b/>
                <w:bCs/>
              </w:rPr>
              <w:t>Аппликация-рисование</w:t>
            </w:r>
            <w:r w:rsidRPr="00A35F40">
              <w:t xml:space="preserve">: «Магазин народных промыслов» (коллективная работа). </w:t>
            </w:r>
          </w:p>
          <w:p w14:paraId="25A5A64F" w14:textId="77777777" w:rsidR="006C076B" w:rsidRPr="00A35F40" w:rsidRDefault="006C076B" w:rsidP="00821159">
            <w:pPr>
              <w:pStyle w:val="Default"/>
              <w:spacing w:line="276" w:lineRule="auto"/>
              <w:jc w:val="both"/>
              <w:rPr>
                <w:b/>
                <w:bCs/>
                <w:i/>
                <w:iCs/>
              </w:rPr>
            </w:pPr>
            <w:r w:rsidRPr="00A35F40">
              <w:rPr>
                <w:b/>
                <w:bCs/>
              </w:rPr>
              <w:t xml:space="preserve">Праздник. </w:t>
            </w:r>
            <w:r w:rsidRPr="00A35F40">
              <w:t xml:space="preserve">«Все народы в гости к нам». </w:t>
            </w:r>
          </w:p>
        </w:tc>
      </w:tr>
    </w:tbl>
    <w:p w14:paraId="50EB1069" w14:textId="77777777" w:rsidR="006C076B" w:rsidRPr="00030B1F" w:rsidRDefault="006C076B" w:rsidP="006C076B">
      <w:pPr>
        <w:pStyle w:val="1"/>
        <w:tabs>
          <w:tab w:val="left" w:pos="1149"/>
          <w:tab w:val="left" w:pos="1150"/>
          <w:tab w:val="left" w:pos="2855"/>
          <w:tab w:val="left" w:pos="3900"/>
          <w:tab w:val="left" w:pos="5078"/>
          <w:tab w:val="left" w:pos="6113"/>
          <w:tab w:val="left" w:pos="6468"/>
          <w:tab w:val="left" w:pos="7622"/>
          <w:tab w:val="left" w:pos="9104"/>
        </w:tabs>
        <w:spacing w:line="276" w:lineRule="auto"/>
        <w:ind w:left="900" w:right="246"/>
      </w:pPr>
    </w:p>
    <w:p w14:paraId="64E15E30" w14:textId="77777777" w:rsidR="00BB340C" w:rsidRDefault="00BB340C">
      <w:pPr>
        <w:pStyle w:val="a3"/>
        <w:ind w:left="0" w:firstLine="0"/>
        <w:jc w:val="left"/>
        <w:rPr>
          <w:sz w:val="28"/>
        </w:rPr>
      </w:pPr>
    </w:p>
    <w:p w14:paraId="34E753AB" w14:textId="77777777" w:rsidR="009858F7" w:rsidRDefault="00DD21F0" w:rsidP="009858F7">
      <w:pPr>
        <w:pStyle w:val="1"/>
        <w:numPr>
          <w:ilvl w:val="1"/>
          <w:numId w:val="82"/>
        </w:numPr>
        <w:tabs>
          <w:tab w:val="left" w:pos="1134"/>
          <w:tab w:val="left" w:pos="1276"/>
        </w:tabs>
        <w:ind w:left="993" w:hanging="284"/>
      </w:pPr>
      <w:r>
        <w:t>Особенности образовательной деятельности разных видов и культурных практик</w:t>
      </w:r>
    </w:p>
    <w:p w14:paraId="2981A71B" w14:textId="77777777" w:rsidR="00DD21F0" w:rsidRPr="00DD21F0" w:rsidRDefault="00DD21F0" w:rsidP="009858F7">
      <w:pPr>
        <w:pStyle w:val="20"/>
        <w:numPr>
          <w:ilvl w:val="2"/>
          <w:numId w:val="205"/>
        </w:numPr>
        <w:shd w:val="clear" w:color="auto" w:fill="auto"/>
        <w:tabs>
          <w:tab w:val="left" w:pos="1349"/>
        </w:tabs>
        <w:spacing w:before="0" w:after="0" w:line="276" w:lineRule="auto"/>
        <w:jc w:val="both"/>
        <w:rPr>
          <w:sz w:val="24"/>
          <w:szCs w:val="24"/>
          <w:lang w:val="ru-RU"/>
        </w:rPr>
      </w:pPr>
      <w:r w:rsidRPr="00DD21F0">
        <w:rPr>
          <w:sz w:val="24"/>
          <w:szCs w:val="24"/>
          <w:lang w:val="ru-RU"/>
        </w:rPr>
        <w:t>Образовательная деятельность в ДОО включает:</w:t>
      </w:r>
    </w:p>
    <w:p w14:paraId="6DF4846F" w14:textId="77777777" w:rsidR="00DD21F0" w:rsidRPr="00DD21F0" w:rsidRDefault="00DD21F0" w:rsidP="005E5B25">
      <w:pPr>
        <w:pStyle w:val="20"/>
        <w:numPr>
          <w:ilvl w:val="0"/>
          <w:numId w:val="154"/>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образовательную деятельность, осуществляемую в процессе организации различных видов детской деятельности;</w:t>
      </w:r>
    </w:p>
    <w:p w14:paraId="5889770E" w14:textId="77777777" w:rsidR="00DD21F0" w:rsidRPr="00DD21F0" w:rsidRDefault="00DD21F0" w:rsidP="005E5B25">
      <w:pPr>
        <w:pStyle w:val="20"/>
        <w:numPr>
          <w:ilvl w:val="0"/>
          <w:numId w:val="154"/>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образовательную деятельность, осуществляемую в ходе режимных процессов;</w:t>
      </w:r>
    </w:p>
    <w:p w14:paraId="2CA9411C" w14:textId="77777777" w:rsidR="00DD21F0" w:rsidRPr="00DD21F0" w:rsidRDefault="00DD21F0" w:rsidP="005E5B25">
      <w:pPr>
        <w:pStyle w:val="20"/>
        <w:numPr>
          <w:ilvl w:val="0"/>
          <w:numId w:val="154"/>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самостоятельную деятельность детей;</w:t>
      </w:r>
    </w:p>
    <w:p w14:paraId="74338DA9" w14:textId="77777777" w:rsidR="00DD21F0" w:rsidRPr="00DD21F0" w:rsidRDefault="00DD21F0" w:rsidP="005E5B25">
      <w:pPr>
        <w:pStyle w:val="20"/>
        <w:numPr>
          <w:ilvl w:val="0"/>
          <w:numId w:val="154"/>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взаимодействие с семьями детей по реализации образовательной программы ДО.</w:t>
      </w:r>
    </w:p>
    <w:p w14:paraId="78CE78F6" w14:textId="77777777" w:rsidR="00DD21F0" w:rsidRPr="00DD21F0" w:rsidRDefault="009858F7" w:rsidP="009858F7">
      <w:pPr>
        <w:pStyle w:val="20"/>
        <w:shd w:val="clear" w:color="auto" w:fill="auto"/>
        <w:tabs>
          <w:tab w:val="left" w:pos="1276"/>
        </w:tabs>
        <w:spacing w:before="0" w:after="0" w:line="276" w:lineRule="auto"/>
        <w:ind w:left="708"/>
        <w:jc w:val="both"/>
        <w:rPr>
          <w:sz w:val="24"/>
          <w:szCs w:val="24"/>
          <w:lang w:val="ru-RU"/>
        </w:rPr>
      </w:pPr>
      <w:r>
        <w:rPr>
          <w:sz w:val="24"/>
          <w:szCs w:val="24"/>
          <w:lang w:val="ru-RU"/>
        </w:rPr>
        <w:t>2.3.2.</w:t>
      </w:r>
      <w:r w:rsidR="00DD21F0" w:rsidRPr="00DD21F0">
        <w:rPr>
          <w:sz w:val="24"/>
          <w:szCs w:val="24"/>
          <w:lang w:val="ru-RU"/>
        </w:rPr>
        <w:t>Образовательная деятельность организуется как совместная деятельность педагога и детей, самостоятельная деятельность детей. В зависимости от решаемых образовательных задач, желаний детей, их образовательных потребностей, педагог может выбрать один или несколько вариантов совместной деятельности:</w:t>
      </w:r>
    </w:p>
    <w:p w14:paraId="24037D37" w14:textId="77777777" w:rsidR="00DD21F0" w:rsidRPr="00DD21F0" w:rsidRDefault="00DD21F0" w:rsidP="005E5B25">
      <w:pPr>
        <w:pStyle w:val="20"/>
        <w:numPr>
          <w:ilvl w:val="0"/>
          <w:numId w:val="152"/>
        </w:numPr>
        <w:shd w:val="clear" w:color="auto" w:fill="auto"/>
        <w:tabs>
          <w:tab w:val="left" w:pos="1033"/>
        </w:tabs>
        <w:spacing w:before="0" w:after="0" w:line="276" w:lineRule="auto"/>
        <w:ind w:firstLine="709"/>
        <w:jc w:val="both"/>
        <w:rPr>
          <w:sz w:val="24"/>
          <w:szCs w:val="24"/>
          <w:lang w:val="ru-RU"/>
        </w:rPr>
      </w:pPr>
      <w:r w:rsidRPr="00DD21F0">
        <w:rPr>
          <w:sz w:val="24"/>
          <w:szCs w:val="24"/>
          <w:lang w:val="ru-RU"/>
        </w:rPr>
        <w:t>совместная деятельность педагога с ребёнком, где, взаимодействуя с ребёнком, он выполняет функции педагога: обучает ребёнка чему-то новому;</w:t>
      </w:r>
    </w:p>
    <w:p w14:paraId="34E76698" w14:textId="77777777" w:rsidR="00DD21F0" w:rsidRPr="00DD21F0" w:rsidRDefault="00DD21F0" w:rsidP="005E5B25">
      <w:pPr>
        <w:pStyle w:val="20"/>
        <w:numPr>
          <w:ilvl w:val="0"/>
          <w:numId w:val="152"/>
        </w:numPr>
        <w:shd w:val="clear" w:color="auto" w:fill="auto"/>
        <w:tabs>
          <w:tab w:val="left" w:pos="1028"/>
        </w:tabs>
        <w:spacing w:before="0" w:after="0" w:line="276" w:lineRule="auto"/>
        <w:ind w:firstLine="709"/>
        <w:jc w:val="both"/>
        <w:rPr>
          <w:sz w:val="24"/>
          <w:szCs w:val="24"/>
          <w:lang w:val="ru-RU"/>
        </w:rPr>
      </w:pPr>
      <w:r w:rsidRPr="00DD21F0">
        <w:rPr>
          <w:sz w:val="24"/>
          <w:szCs w:val="24"/>
          <w:lang w:val="ru-RU"/>
        </w:rPr>
        <w:t>совместная деятельность ребёнка с педагогом, при которой ребёнок и педагог – равноправные партнеры;</w:t>
      </w:r>
    </w:p>
    <w:p w14:paraId="2C57B73A" w14:textId="77777777" w:rsidR="00DD21F0" w:rsidRPr="00DD21F0" w:rsidRDefault="00DD21F0" w:rsidP="005E5B25">
      <w:pPr>
        <w:pStyle w:val="20"/>
        <w:numPr>
          <w:ilvl w:val="0"/>
          <w:numId w:val="152"/>
        </w:numPr>
        <w:shd w:val="clear" w:color="auto" w:fill="auto"/>
        <w:tabs>
          <w:tab w:val="left" w:pos="1038"/>
        </w:tabs>
        <w:spacing w:before="0" w:after="0" w:line="276" w:lineRule="auto"/>
        <w:ind w:firstLine="709"/>
        <w:jc w:val="both"/>
        <w:rPr>
          <w:sz w:val="24"/>
          <w:szCs w:val="24"/>
          <w:lang w:val="ru-RU"/>
        </w:rPr>
      </w:pPr>
      <w:r w:rsidRPr="00DD21F0">
        <w:rPr>
          <w:sz w:val="24"/>
          <w:szCs w:val="24"/>
          <w:lang w:val="ru-RU"/>
        </w:rPr>
        <w:t>совместная деятельность группы детей под руководством педагога, который на правах участника деятельности на всех этапах её выполнения (от планирования до завершения) направляет совместную деятельность группы детей;</w:t>
      </w:r>
    </w:p>
    <w:p w14:paraId="3C1CF606" w14:textId="77777777" w:rsidR="00DD21F0" w:rsidRPr="00DD21F0" w:rsidRDefault="00DD21F0" w:rsidP="005E5B25">
      <w:pPr>
        <w:pStyle w:val="20"/>
        <w:numPr>
          <w:ilvl w:val="0"/>
          <w:numId w:val="152"/>
        </w:numPr>
        <w:shd w:val="clear" w:color="auto" w:fill="auto"/>
        <w:tabs>
          <w:tab w:val="left" w:pos="1028"/>
        </w:tabs>
        <w:spacing w:before="0" w:after="0" w:line="276" w:lineRule="auto"/>
        <w:ind w:firstLine="709"/>
        <w:jc w:val="both"/>
        <w:rPr>
          <w:sz w:val="24"/>
          <w:szCs w:val="24"/>
          <w:lang w:val="ru-RU"/>
        </w:rPr>
      </w:pPr>
      <w:r w:rsidRPr="00DD21F0">
        <w:rPr>
          <w:sz w:val="24"/>
          <w:szCs w:val="24"/>
          <w:lang w:val="ru-RU"/>
        </w:rPr>
        <w:t xml:space="preserve">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её организатора, ставящего задачу группе детей, тем самым, актуализируя лидерские ресурсы </w:t>
      </w:r>
      <w:r w:rsidRPr="00DD21F0">
        <w:rPr>
          <w:sz w:val="24"/>
          <w:szCs w:val="24"/>
          <w:lang w:val="ru-RU"/>
        </w:rPr>
        <w:lastRenderedPageBreak/>
        <w:t>самих детей;</w:t>
      </w:r>
    </w:p>
    <w:p w14:paraId="3E1728BC" w14:textId="77777777" w:rsidR="00DD21F0" w:rsidRPr="00DD21F0" w:rsidRDefault="00DD21F0" w:rsidP="005E5B25">
      <w:pPr>
        <w:pStyle w:val="20"/>
        <w:numPr>
          <w:ilvl w:val="0"/>
          <w:numId w:val="152"/>
        </w:numPr>
        <w:shd w:val="clear" w:color="auto" w:fill="auto"/>
        <w:tabs>
          <w:tab w:val="left" w:pos="1033"/>
        </w:tabs>
        <w:spacing w:before="0" w:after="0" w:line="276" w:lineRule="auto"/>
        <w:ind w:firstLine="709"/>
        <w:jc w:val="both"/>
        <w:rPr>
          <w:sz w:val="24"/>
          <w:szCs w:val="24"/>
          <w:lang w:val="ru-RU"/>
        </w:rPr>
      </w:pPr>
      <w:r w:rsidRPr="00DD21F0">
        <w:rPr>
          <w:sz w:val="24"/>
          <w:szCs w:val="24"/>
          <w:lang w:val="ru-RU"/>
        </w:rPr>
        <w:t>самостоятельная, спонтанно возникающая, совместная деятельность детей без всякого участия педагога. Это могут быть самостоятельные игры детей (сюжетно-ролевые, режиссерские, 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 деятельность (опыты, эксперименты и другое).</w:t>
      </w:r>
    </w:p>
    <w:p w14:paraId="198284FF" w14:textId="77777777" w:rsidR="00DD21F0" w:rsidRPr="009858F7" w:rsidRDefault="009858F7" w:rsidP="009858F7">
      <w:pPr>
        <w:spacing w:line="276" w:lineRule="auto"/>
        <w:ind w:firstLine="709"/>
        <w:jc w:val="both"/>
        <w:rPr>
          <w:szCs w:val="28"/>
        </w:rPr>
      </w:pPr>
      <w:r>
        <w:rPr>
          <w:szCs w:val="28"/>
        </w:rPr>
        <w:t>2.3.3.</w:t>
      </w:r>
      <w:r w:rsidR="00DD21F0" w:rsidRPr="009858F7">
        <w:rPr>
          <w:szCs w:val="28"/>
        </w:rPr>
        <w:t xml:space="preserve">Организуя различные виды деятельности, педагог учитывает опыт ребёнка, его субъектные проявления (самостоятельность, творчество при выборе содержания деятельности </w:t>
      </w:r>
      <w:r w:rsidRPr="009858F7">
        <w:rPr>
          <w:szCs w:val="28"/>
        </w:rPr>
        <w:t xml:space="preserve">проведения педагогической диагностики. На основе полученных результатов организуются разные виды деятельности, соответствующие возрасту детей. 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w:t>
      </w:r>
      <w:proofErr w:type="spellStart"/>
      <w:r w:rsidRPr="009858F7">
        <w:rPr>
          <w:szCs w:val="28"/>
        </w:rPr>
        <w:t>детей.</w:t>
      </w:r>
      <w:r w:rsidR="00DD21F0" w:rsidRPr="009858F7">
        <w:rPr>
          <w:szCs w:val="28"/>
        </w:rPr>
        <w:t>и</w:t>
      </w:r>
      <w:proofErr w:type="spellEnd"/>
      <w:r w:rsidR="00DD21F0" w:rsidRPr="009858F7">
        <w:rPr>
          <w:szCs w:val="28"/>
        </w:rPr>
        <w:t xml:space="preserve"> способов его реализации, стремление к сотрудничеству с детьми, инициативность и желание заниматься определенным видом деятельности). Эту информацию педагог может получить в процессе наблюдения за деят</w:t>
      </w:r>
      <w:r>
        <w:rPr>
          <w:szCs w:val="28"/>
        </w:rPr>
        <w:t>ельностью детей в ходе.</w:t>
      </w:r>
    </w:p>
    <w:p w14:paraId="3F34F62A" w14:textId="77777777" w:rsidR="00DD21F0" w:rsidRPr="009858F7" w:rsidRDefault="00DD21F0" w:rsidP="005E5B25">
      <w:pPr>
        <w:pStyle w:val="20"/>
        <w:numPr>
          <w:ilvl w:val="1"/>
          <w:numId w:val="155"/>
        </w:numPr>
        <w:shd w:val="clear" w:color="auto" w:fill="auto"/>
        <w:tabs>
          <w:tab w:val="left" w:pos="1350"/>
        </w:tabs>
        <w:spacing w:before="0" w:after="0" w:line="276" w:lineRule="auto"/>
        <w:ind w:left="0" w:firstLine="709"/>
        <w:jc w:val="both"/>
        <w:rPr>
          <w:sz w:val="24"/>
          <w:szCs w:val="24"/>
          <w:lang w:val="ru-RU"/>
        </w:rPr>
      </w:pPr>
      <w:r w:rsidRPr="00DD21F0">
        <w:rPr>
          <w:sz w:val="24"/>
          <w:szCs w:val="24"/>
          <w:lang w:val="ru-RU"/>
        </w:rPr>
        <w:t xml:space="preserve">Все виды деятельности взаимосвязаны между собой, часть из них органично включается в другие виды деятельности (например, коммуникативная, познавательно-исследовательская). </w:t>
      </w:r>
      <w:r w:rsidRPr="009858F7">
        <w:rPr>
          <w:sz w:val="24"/>
          <w:szCs w:val="24"/>
          <w:lang w:val="ru-RU"/>
        </w:rPr>
        <w:t>Это обеспечивает возможность их интеграции в процессе образовательной деятельности.</w:t>
      </w:r>
    </w:p>
    <w:p w14:paraId="6DD486B1" w14:textId="77777777" w:rsidR="00C01EBB" w:rsidRDefault="00C01EBB" w:rsidP="005E5B25">
      <w:pPr>
        <w:pStyle w:val="20"/>
        <w:numPr>
          <w:ilvl w:val="1"/>
          <w:numId w:val="155"/>
        </w:numPr>
        <w:shd w:val="clear" w:color="auto" w:fill="auto"/>
        <w:tabs>
          <w:tab w:val="left" w:pos="1350"/>
        </w:tabs>
        <w:spacing w:before="0" w:after="0" w:line="276" w:lineRule="auto"/>
        <w:ind w:left="0" w:firstLine="709"/>
        <w:jc w:val="both"/>
        <w:rPr>
          <w:sz w:val="24"/>
          <w:szCs w:val="24"/>
          <w:lang w:val="ru-RU"/>
        </w:rPr>
      </w:pPr>
      <w:r>
        <w:rPr>
          <w:sz w:val="24"/>
          <w:szCs w:val="24"/>
          <w:lang w:val="ru-RU"/>
        </w:rPr>
        <w:t>В ДОО создана система форм организации разнообразной деятельности дошкольников. Среди них выделяются простые, составные и комплексные формы.</w:t>
      </w:r>
    </w:p>
    <w:p w14:paraId="0D40218D" w14:textId="77777777" w:rsidR="00C01EBB" w:rsidRDefault="00C01EBB" w:rsidP="00C01EBB">
      <w:pPr>
        <w:pStyle w:val="20"/>
        <w:shd w:val="clear" w:color="auto" w:fill="auto"/>
        <w:tabs>
          <w:tab w:val="left" w:pos="1350"/>
        </w:tabs>
        <w:spacing w:before="0" w:after="0" w:line="276" w:lineRule="auto"/>
        <w:ind w:firstLine="709"/>
        <w:jc w:val="both"/>
        <w:rPr>
          <w:sz w:val="24"/>
          <w:szCs w:val="24"/>
          <w:lang w:val="ru-RU"/>
        </w:rPr>
      </w:pPr>
      <w:r>
        <w:rPr>
          <w:sz w:val="24"/>
          <w:szCs w:val="24"/>
          <w:lang w:val="ru-RU"/>
        </w:rPr>
        <w:t>2.3.5.1. Простые формы построены на минимальном количестве методов и средств и посвящены, как правило, одной теме. К простым формам относятся:</w:t>
      </w:r>
    </w:p>
    <w:p w14:paraId="7053CB67" w14:textId="77777777" w:rsidR="00C747F8" w:rsidRDefault="00C747F8" w:rsidP="005E5B25">
      <w:pPr>
        <w:pStyle w:val="20"/>
        <w:numPr>
          <w:ilvl w:val="0"/>
          <w:numId w:val="162"/>
        </w:numPr>
        <w:shd w:val="clear" w:color="auto" w:fill="auto"/>
        <w:tabs>
          <w:tab w:val="left" w:pos="1350"/>
        </w:tabs>
        <w:spacing w:before="0" w:after="0" w:line="276" w:lineRule="auto"/>
        <w:jc w:val="both"/>
        <w:rPr>
          <w:sz w:val="24"/>
          <w:szCs w:val="24"/>
          <w:lang w:val="ru-RU"/>
        </w:rPr>
      </w:pPr>
      <w:r>
        <w:rPr>
          <w:sz w:val="24"/>
          <w:szCs w:val="24"/>
          <w:lang w:val="ru-RU"/>
        </w:rPr>
        <w:t>б</w:t>
      </w:r>
      <w:r w:rsidR="00C01EBB">
        <w:rPr>
          <w:sz w:val="24"/>
          <w:szCs w:val="24"/>
          <w:lang w:val="ru-RU"/>
        </w:rPr>
        <w:t xml:space="preserve">еседа, </w:t>
      </w:r>
    </w:p>
    <w:p w14:paraId="59AF1C90" w14:textId="77777777" w:rsidR="00C747F8" w:rsidRDefault="00C01EBB" w:rsidP="005E5B25">
      <w:pPr>
        <w:pStyle w:val="20"/>
        <w:numPr>
          <w:ilvl w:val="0"/>
          <w:numId w:val="162"/>
        </w:numPr>
        <w:shd w:val="clear" w:color="auto" w:fill="auto"/>
        <w:tabs>
          <w:tab w:val="left" w:pos="1350"/>
        </w:tabs>
        <w:spacing w:before="0" w:after="0" w:line="276" w:lineRule="auto"/>
        <w:jc w:val="both"/>
        <w:rPr>
          <w:sz w:val="24"/>
          <w:szCs w:val="24"/>
          <w:lang w:val="ru-RU"/>
        </w:rPr>
      </w:pPr>
      <w:r>
        <w:rPr>
          <w:sz w:val="24"/>
          <w:szCs w:val="24"/>
          <w:lang w:val="ru-RU"/>
        </w:rPr>
        <w:t xml:space="preserve">рассказ, </w:t>
      </w:r>
    </w:p>
    <w:p w14:paraId="2DE79AC1" w14:textId="77777777" w:rsidR="00C747F8" w:rsidRDefault="00C01EBB" w:rsidP="005E5B25">
      <w:pPr>
        <w:pStyle w:val="20"/>
        <w:numPr>
          <w:ilvl w:val="0"/>
          <w:numId w:val="162"/>
        </w:numPr>
        <w:shd w:val="clear" w:color="auto" w:fill="auto"/>
        <w:tabs>
          <w:tab w:val="left" w:pos="1350"/>
        </w:tabs>
        <w:spacing w:before="0" w:after="0" w:line="276" w:lineRule="auto"/>
        <w:jc w:val="both"/>
        <w:rPr>
          <w:sz w:val="24"/>
          <w:szCs w:val="24"/>
          <w:lang w:val="ru-RU"/>
        </w:rPr>
      </w:pPr>
      <w:r>
        <w:rPr>
          <w:sz w:val="24"/>
          <w:szCs w:val="24"/>
          <w:lang w:val="ru-RU"/>
        </w:rPr>
        <w:t xml:space="preserve">эксперимент, </w:t>
      </w:r>
    </w:p>
    <w:p w14:paraId="29289ACF" w14:textId="77777777" w:rsidR="00C747F8" w:rsidRDefault="00C01EBB" w:rsidP="005E5B25">
      <w:pPr>
        <w:pStyle w:val="20"/>
        <w:numPr>
          <w:ilvl w:val="0"/>
          <w:numId w:val="162"/>
        </w:numPr>
        <w:shd w:val="clear" w:color="auto" w:fill="auto"/>
        <w:tabs>
          <w:tab w:val="left" w:pos="1350"/>
        </w:tabs>
        <w:spacing w:before="0" w:after="0" w:line="276" w:lineRule="auto"/>
        <w:jc w:val="both"/>
        <w:rPr>
          <w:sz w:val="24"/>
          <w:szCs w:val="24"/>
          <w:lang w:val="ru-RU"/>
        </w:rPr>
      </w:pPr>
      <w:r>
        <w:rPr>
          <w:sz w:val="24"/>
          <w:szCs w:val="24"/>
          <w:lang w:val="ru-RU"/>
        </w:rPr>
        <w:t xml:space="preserve">наблюдение, </w:t>
      </w:r>
    </w:p>
    <w:p w14:paraId="15C7AFA0" w14:textId="77777777" w:rsidR="00C01EBB" w:rsidRDefault="00C01EBB" w:rsidP="005E5B25">
      <w:pPr>
        <w:pStyle w:val="20"/>
        <w:numPr>
          <w:ilvl w:val="0"/>
          <w:numId w:val="162"/>
        </w:numPr>
        <w:shd w:val="clear" w:color="auto" w:fill="auto"/>
        <w:tabs>
          <w:tab w:val="left" w:pos="1350"/>
        </w:tabs>
        <w:spacing w:before="0" w:after="0" w:line="276" w:lineRule="auto"/>
        <w:jc w:val="both"/>
        <w:rPr>
          <w:sz w:val="24"/>
          <w:szCs w:val="24"/>
          <w:lang w:val="ru-RU"/>
        </w:rPr>
      </w:pPr>
      <w:r>
        <w:rPr>
          <w:sz w:val="24"/>
          <w:szCs w:val="24"/>
          <w:lang w:val="ru-RU"/>
        </w:rPr>
        <w:t>дидактическая (или любая другая игра, возникающая по инициативе педагога</w:t>
      </w:r>
      <w:r w:rsidR="00C747F8">
        <w:rPr>
          <w:sz w:val="24"/>
          <w:szCs w:val="24"/>
          <w:lang w:val="ru-RU"/>
        </w:rPr>
        <w:t>)</w:t>
      </w:r>
    </w:p>
    <w:p w14:paraId="28A937FC" w14:textId="77777777" w:rsidR="00C747F8" w:rsidRDefault="00701E0E" w:rsidP="00701E0E">
      <w:pPr>
        <w:pStyle w:val="20"/>
        <w:shd w:val="clear" w:color="auto" w:fill="auto"/>
        <w:tabs>
          <w:tab w:val="left" w:pos="1350"/>
        </w:tabs>
        <w:spacing w:before="0" w:after="0" w:line="276" w:lineRule="auto"/>
        <w:ind w:firstLine="709"/>
        <w:jc w:val="both"/>
        <w:rPr>
          <w:sz w:val="24"/>
          <w:szCs w:val="24"/>
          <w:lang w:val="ru-RU"/>
        </w:rPr>
      </w:pPr>
      <w:r>
        <w:rPr>
          <w:sz w:val="24"/>
          <w:szCs w:val="24"/>
          <w:lang w:val="ru-RU"/>
        </w:rPr>
        <w:t xml:space="preserve">2.3.5.2. </w:t>
      </w:r>
      <w:r w:rsidR="00C747F8">
        <w:rPr>
          <w:sz w:val="24"/>
          <w:szCs w:val="24"/>
          <w:lang w:val="ru-RU"/>
        </w:rPr>
        <w:t>Составные форм</w:t>
      </w:r>
      <w:r w:rsidR="000525F8">
        <w:rPr>
          <w:sz w:val="24"/>
          <w:szCs w:val="24"/>
          <w:lang w:val="ru-RU"/>
        </w:rPr>
        <w:t>ы</w:t>
      </w:r>
      <w:r w:rsidR="00C747F8">
        <w:rPr>
          <w:sz w:val="24"/>
          <w:szCs w:val="24"/>
          <w:lang w:val="ru-RU"/>
        </w:rPr>
        <w:t xml:space="preserve"> состоят из простых форм, </w:t>
      </w:r>
      <w:r w:rsidR="00E061DB">
        <w:rPr>
          <w:sz w:val="24"/>
          <w:szCs w:val="24"/>
          <w:lang w:val="ru-RU"/>
        </w:rPr>
        <w:t>представленных в разнообразных сочетаниях. К составным формам относятся:</w:t>
      </w:r>
    </w:p>
    <w:p w14:paraId="7ED5947C" w14:textId="77777777" w:rsidR="00E061DB" w:rsidRDefault="00E061DB" w:rsidP="005E5B25">
      <w:pPr>
        <w:pStyle w:val="20"/>
        <w:numPr>
          <w:ilvl w:val="0"/>
          <w:numId w:val="162"/>
        </w:numPr>
        <w:shd w:val="clear" w:color="auto" w:fill="auto"/>
        <w:tabs>
          <w:tab w:val="left" w:pos="1350"/>
        </w:tabs>
        <w:spacing w:before="0" w:after="0" w:line="276" w:lineRule="auto"/>
        <w:jc w:val="both"/>
        <w:rPr>
          <w:sz w:val="24"/>
          <w:szCs w:val="24"/>
          <w:lang w:val="ru-RU"/>
        </w:rPr>
      </w:pPr>
      <w:r>
        <w:rPr>
          <w:sz w:val="24"/>
          <w:szCs w:val="24"/>
          <w:lang w:val="ru-RU"/>
        </w:rPr>
        <w:t>игровые ситуации,</w:t>
      </w:r>
    </w:p>
    <w:p w14:paraId="62AE665C" w14:textId="77777777" w:rsidR="00E061DB" w:rsidRDefault="00E061DB" w:rsidP="005E5B25">
      <w:pPr>
        <w:pStyle w:val="20"/>
        <w:numPr>
          <w:ilvl w:val="0"/>
          <w:numId w:val="162"/>
        </w:numPr>
        <w:shd w:val="clear" w:color="auto" w:fill="auto"/>
        <w:tabs>
          <w:tab w:val="left" w:pos="1350"/>
        </w:tabs>
        <w:spacing w:before="0" w:after="0" w:line="276" w:lineRule="auto"/>
        <w:jc w:val="both"/>
        <w:rPr>
          <w:sz w:val="24"/>
          <w:szCs w:val="24"/>
          <w:lang w:val="ru-RU"/>
        </w:rPr>
      </w:pPr>
      <w:r>
        <w:rPr>
          <w:sz w:val="24"/>
          <w:szCs w:val="24"/>
          <w:lang w:val="ru-RU"/>
        </w:rPr>
        <w:t>игры-путешествия,</w:t>
      </w:r>
    </w:p>
    <w:p w14:paraId="5799C770" w14:textId="77777777" w:rsidR="00E061DB" w:rsidRDefault="00E061DB" w:rsidP="005E5B25">
      <w:pPr>
        <w:pStyle w:val="20"/>
        <w:numPr>
          <w:ilvl w:val="0"/>
          <w:numId w:val="162"/>
        </w:numPr>
        <w:shd w:val="clear" w:color="auto" w:fill="auto"/>
        <w:tabs>
          <w:tab w:val="left" w:pos="1350"/>
        </w:tabs>
        <w:spacing w:before="0" w:after="0" w:line="276" w:lineRule="auto"/>
        <w:jc w:val="both"/>
        <w:rPr>
          <w:sz w:val="24"/>
          <w:szCs w:val="24"/>
          <w:lang w:val="ru-RU"/>
        </w:rPr>
      </w:pPr>
      <w:r>
        <w:rPr>
          <w:sz w:val="24"/>
          <w:szCs w:val="24"/>
          <w:lang w:val="ru-RU"/>
        </w:rPr>
        <w:t xml:space="preserve">творческие </w:t>
      </w:r>
      <w:proofErr w:type="spellStart"/>
      <w:r>
        <w:rPr>
          <w:sz w:val="24"/>
          <w:szCs w:val="24"/>
          <w:lang w:val="ru-RU"/>
        </w:rPr>
        <w:t>мастерсткие</w:t>
      </w:r>
      <w:proofErr w:type="spellEnd"/>
      <w:r>
        <w:rPr>
          <w:sz w:val="24"/>
          <w:szCs w:val="24"/>
          <w:lang w:val="ru-RU"/>
        </w:rPr>
        <w:t>,</w:t>
      </w:r>
    </w:p>
    <w:p w14:paraId="418502BB" w14:textId="77777777" w:rsidR="00E061DB" w:rsidRDefault="00E061DB" w:rsidP="005E5B25">
      <w:pPr>
        <w:pStyle w:val="20"/>
        <w:numPr>
          <w:ilvl w:val="0"/>
          <w:numId w:val="162"/>
        </w:numPr>
        <w:shd w:val="clear" w:color="auto" w:fill="auto"/>
        <w:tabs>
          <w:tab w:val="left" w:pos="1350"/>
        </w:tabs>
        <w:spacing w:before="0" w:after="0" w:line="276" w:lineRule="auto"/>
        <w:jc w:val="both"/>
        <w:rPr>
          <w:sz w:val="24"/>
          <w:szCs w:val="24"/>
          <w:lang w:val="ru-RU"/>
        </w:rPr>
      </w:pPr>
      <w:r>
        <w:rPr>
          <w:sz w:val="24"/>
          <w:szCs w:val="24"/>
          <w:lang w:val="ru-RU"/>
        </w:rPr>
        <w:t>детские лаборатории,</w:t>
      </w:r>
    </w:p>
    <w:p w14:paraId="26C6A11E" w14:textId="77777777" w:rsidR="00E061DB" w:rsidRDefault="00E061DB" w:rsidP="005E5B25">
      <w:pPr>
        <w:pStyle w:val="20"/>
        <w:numPr>
          <w:ilvl w:val="0"/>
          <w:numId w:val="162"/>
        </w:numPr>
        <w:shd w:val="clear" w:color="auto" w:fill="auto"/>
        <w:tabs>
          <w:tab w:val="left" w:pos="1350"/>
        </w:tabs>
        <w:spacing w:before="0" w:after="0" w:line="276" w:lineRule="auto"/>
        <w:jc w:val="both"/>
        <w:rPr>
          <w:sz w:val="24"/>
          <w:szCs w:val="24"/>
          <w:lang w:val="ru-RU"/>
        </w:rPr>
      </w:pPr>
      <w:r>
        <w:rPr>
          <w:sz w:val="24"/>
          <w:szCs w:val="24"/>
          <w:lang w:val="ru-RU"/>
        </w:rPr>
        <w:t>творческие гостиные,</w:t>
      </w:r>
    </w:p>
    <w:p w14:paraId="2D1FC5EE" w14:textId="77777777" w:rsidR="00E061DB" w:rsidRDefault="00E061DB" w:rsidP="005E5B25">
      <w:pPr>
        <w:pStyle w:val="20"/>
        <w:numPr>
          <w:ilvl w:val="0"/>
          <w:numId w:val="162"/>
        </w:numPr>
        <w:shd w:val="clear" w:color="auto" w:fill="auto"/>
        <w:tabs>
          <w:tab w:val="left" w:pos="1350"/>
        </w:tabs>
        <w:spacing w:before="0" w:after="0" w:line="276" w:lineRule="auto"/>
        <w:jc w:val="both"/>
        <w:rPr>
          <w:sz w:val="24"/>
          <w:szCs w:val="24"/>
          <w:lang w:val="ru-RU"/>
        </w:rPr>
      </w:pPr>
      <w:r>
        <w:rPr>
          <w:sz w:val="24"/>
          <w:szCs w:val="24"/>
          <w:lang w:val="ru-RU"/>
        </w:rPr>
        <w:t>творческие лаборатории,</w:t>
      </w:r>
    </w:p>
    <w:p w14:paraId="36F9009F" w14:textId="77777777" w:rsidR="00E061DB" w:rsidRDefault="00E061DB" w:rsidP="005E5B25">
      <w:pPr>
        <w:pStyle w:val="20"/>
        <w:numPr>
          <w:ilvl w:val="0"/>
          <w:numId w:val="162"/>
        </w:numPr>
        <w:shd w:val="clear" w:color="auto" w:fill="auto"/>
        <w:tabs>
          <w:tab w:val="left" w:pos="1350"/>
        </w:tabs>
        <w:spacing w:before="0" w:after="0" w:line="276" w:lineRule="auto"/>
        <w:jc w:val="both"/>
        <w:rPr>
          <w:sz w:val="24"/>
          <w:szCs w:val="24"/>
          <w:lang w:val="ru-RU"/>
        </w:rPr>
      </w:pPr>
      <w:r>
        <w:rPr>
          <w:sz w:val="24"/>
          <w:szCs w:val="24"/>
          <w:lang w:val="ru-RU"/>
        </w:rPr>
        <w:t>целевые прогулки,</w:t>
      </w:r>
    </w:p>
    <w:p w14:paraId="0999A058" w14:textId="77777777" w:rsidR="00E061DB" w:rsidRDefault="00E061DB" w:rsidP="005E5B25">
      <w:pPr>
        <w:pStyle w:val="20"/>
        <w:numPr>
          <w:ilvl w:val="0"/>
          <w:numId w:val="162"/>
        </w:numPr>
        <w:shd w:val="clear" w:color="auto" w:fill="auto"/>
        <w:tabs>
          <w:tab w:val="left" w:pos="1350"/>
        </w:tabs>
        <w:spacing w:before="0" w:after="0" w:line="276" w:lineRule="auto"/>
        <w:jc w:val="both"/>
        <w:rPr>
          <w:sz w:val="24"/>
          <w:szCs w:val="24"/>
          <w:lang w:val="ru-RU"/>
        </w:rPr>
      </w:pPr>
      <w:r>
        <w:rPr>
          <w:sz w:val="24"/>
          <w:szCs w:val="24"/>
          <w:lang w:val="ru-RU"/>
        </w:rPr>
        <w:t>экскурсии,</w:t>
      </w:r>
    </w:p>
    <w:p w14:paraId="65A8F581" w14:textId="77777777" w:rsidR="00E061DB" w:rsidRDefault="00E061DB" w:rsidP="005E5B25">
      <w:pPr>
        <w:pStyle w:val="20"/>
        <w:numPr>
          <w:ilvl w:val="0"/>
          <w:numId w:val="162"/>
        </w:numPr>
        <w:shd w:val="clear" w:color="auto" w:fill="auto"/>
        <w:tabs>
          <w:tab w:val="left" w:pos="1350"/>
        </w:tabs>
        <w:spacing w:before="0" w:after="0" w:line="276" w:lineRule="auto"/>
        <w:jc w:val="both"/>
        <w:rPr>
          <w:sz w:val="24"/>
          <w:szCs w:val="24"/>
          <w:lang w:val="ru-RU"/>
        </w:rPr>
      </w:pPr>
      <w:r>
        <w:rPr>
          <w:sz w:val="24"/>
          <w:szCs w:val="24"/>
          <w:lang w:val="ru-RU"/>
        </w:rPr>
        <w:t xml:space="preserve">образовательный </w:t>
      </w:r>
      <w:proofErr w:type="spellStart"/>
      <w:r>
        <w:rPr>
          <w:sz w:val="24"/>
          <w:szCs w:val="24"/>
          <w:lang w:val="ru-RU"/>
        </w:rPr>
        <w:t>челлендж</w:t>
      </w:r>
      <w:proofErr w:type="spellEnd"/>
      <w:r>
        <w:rPr>
          <w:sz w:val="24"/>
          <w:szCs w:val="24"/>
          <w:lang w:val="ru-RU"/>
        </w:rPr>
        <w:t>,</w:t>
      </w:r>
    </w:p>
    <w:p w14:paraId="1DDF5625" w14:textId="77777777" w:rsidR="00E061DB" w:rsidRDefault="00E061DB" w:rsidP="005E5B25">
      <w:pPr>
        <w:pStyle w:val="20"/>
        <w:numPr>
          <w:ilvl w:val="0"/>
          <w:numId w:val="162"/>
        </w:numPr>
        <w:shd w:val="clear" w:color="auto" w:fill="auto"/>
        <w:tabs>
          <w:tab w:val="left" w:pos="1350"/>
        </w:tabs>
        <w:spacing w:before="0" w:after="0" w:line="276" w:lineRule="auto"/>
        <w:jc w:val="both"/>
        <w:rPr>
          <w:sz w:val="24"/>
          <w:szCs w:val="24"/>
          <w:lang w:val="ru-RU"/>
        </w:rPr>
      </w:pPr>
      <w:r>
        <w:rPr>
          <w:sz w:val="24"/>
          <w:szCs w:val="24"/>
          <w:lang w:val="ru-RU"/>
        </w:rPr>
        <w:t>интерактивные праздники.</w:t>
      </w:r>
    </w:p>
    <w:p w14:paraId="1BF87BB9" w14:textId="77777777" w:rsidR="00E061DB" w:rsidRDefault="004A187C" w:rsidP="004A187C">
      <w:pPr>
        <w:pStyle w:val="20"/>
        <w:shd w:val="clear" w:color="auto" w:fill="auto"/>
        <w:tabs>
          <w:tab w:val="left" w:pos="1350"/>
        </w:tabs>
        <w:spacing w:before="0" w:after="0" w:line="276" w:lineRule="auto"/>
        <w:ind w:firstLine="709"/>
        <w:jc w:val="both"/>
        <w:rPr>
          <w:sz w:val="24"/>
          <w:szCs w:val="24"/>
          <w:lang w:val="ru-RU"/>
        </w:rPr>
      </w:pPr>
      <w:r>
        <w:rPr>
          <w:sz w:val="24"/>
          <w:szCs w:val="24"/>
          <w:lang w:val="ru-RU"/>
        </w:rPr>
        <w:t xml:space="preserve">2.3.5.3. </w:t>
      </w:r>
      <w:r w:rsidR="00E061DB">
        <w:rPr>
          <w:sz w:val="24"/>
          <w:szCs w:val="24"/>
          <w:lang w:val="ru-RU"/>
        </w:rPr>
        <w:t xml:space="preserve">Комплексные формы создаются как целенаправленная подборка (комплекс) простых и </w:t>
      </w:r>
      <w:r w:rsidR="00701E0E">
        <w:rPr>
          <w:sz w:val="24"/>
          <w:szCs w:val="24"/>
          <w:lang w:val="ru-RU"/>
        </w:rPr>
        <w:t xml:space="preserve">составных форм. К </w:t>
      </w:r>
      <w:proofErr w:type="spellStart"/>
      <w:r w:rsidR="00701E0E">
        <w:rPr>
          <w:sz w:val="24"/>
          <w:szCs w:val="24"/>
          <w:lang w:val="ru-RU"/>
        </w:rPr>
        <w:t>коплексным</w:t>
      </w:r>
      <w:proofErr w:type="spellEnd"/>
      <w:r w:rsidR="00701E0E">
        <w:rPr>
          <w:sz w:val="24"/>
          <w:szCs w:val="24"/>
          <w:lang w:val="ru-RU"/>
        </w:rPr>
        <w:t xml:space="preserve"> формам относятся:</w:t>
      </w:r>
    </w:p>
    <w:p w14:paraId="26AF171D" w14:textId="77777777" w:rsidR="00701E0E" w:rsidRDefault="00701E0E" w:rsidP="005E5B25">
      <w:pPr>
        <w:pStyle w:val="20"/>
        <w:numPr>
          <w:ilvl w:val="0"/>
          <w:numId w:val="162"/>
        </w:numPr>
        <w:shd w:val="clear" w:color="auto" w:fill="auto"/>
        <w:tabs>
          <w:tab w:val="left" w:pos="1350"/>
        </w:tabs>
        <w:spacing w:before="0" w:after="0" w:line="276" w:lineRule="auto"/>
        <w:jc w:val="both"/>
        <w:rPr>
          <w:sz w:val="24"/>
          <w:szCs w:val="24"/>
          <w:lang w:val="ru-RU"/>
        </w:rPr>
      </w:pPr>
      <w:r>
        <w:rPr>
          <w:sz w:val="24"/>
          <w:szCs w:val="24"/>
          <w:lang w:val="ru-RU"/>
        </w:rPr>
        <w:t>детско-родительские и иные проекты,</w:t>
      </w:r>
    </w:p>
    <w:p w14:paraId="26168223" w14:textId="77777777" w:rsidR="00701E0E" w:rsidRDefault="00701E0E" w:rsidP="005E5B25">
      <w:pPr>
        <w:pStyle w:val="20"/>
        <w:numPr>
          <w:ilvl w:val="0"/>
          <w:numId w:val="162"/>
        </w:numPr>
        <w:shd w:val="clear" w:color="auto" w:fill="auto"/>
        <w:tabs>
          <w:tab w:val="left" w:pos="1350"/>
        </w:tabs>
        <w:spacing w:before="0" w:after="0" w:line="276" w:lineRule="auto"/>
        <w:jc w:val="both"/>
        <w:rPr>
          <w:sz w:val="24"/>
          <w:szCs w:val="24"/>
          <w:lang w:val="ru-RU"/>
        </w:rPr>
      </w:pPr>
      <w:r>
        <w:rPr>
          <w:sz w:val="24"/>
          <w:szCs w:val="24"/>
          <w:lang w:val="ru-RU"/>
        </w:rPr>
        <w:t>тематические дни,</w:t>
      </w:r>
    </w:p>
    <w:p w14:paraId="488B40F2" w14:textId="77777777" w:rsidR="00701E0E" w:rsidRDefault="00701E0E" w:rsidP="005E5B25">
      <w:pPr>
        <w:pStyle w:val="20"/>
        <w:numPr>
          <w:ilvl w:val="0"/>
          <w:numId w:val="162"/>
        </w:numPr>
        <w:shd w:val="clear" w:color="auto" w:fill="auto"/>
        <w:tabs>
          <w:tab w:val="left" w:pos="1350"/>
        </w:tabs>
        <w:spacing w:before="0" w:after="0" w:line="276" w:lineRule="auto"/>
        <w:jc w:val="both"/>
        <w:rPr>
          <w:sz w:val="24"/>
          <w:szCs w:val="24"/>
          <w:lang w:val="ru-RU"/>
        </w:rPr>
      </w:pPr>
      <w:r>
        <w:rPr>
          <w:sz w:val="24"/>
          <w:szCs w:val="24"/>
          <w:lang w:val="ru-RU"/>
        </w:rPr>
        <w:t>тематические недели,</w:t>
      </w:r>
    </w:p>
    <w:p w14:paraId="214761A7" w14:textId="77777777" w:rsidR="00701E0E" w:rsidRPr="00C01EBB" w:rsidRDefault="00701E0E" w:rsidP="005E5B25">
      <w:pPr>
        <w:pStyle w:val="20"/>
        <w:numPr>
          <w:ilvl w:val="0"/>
          <w:numId w:val="162"/>
        </w:numPr>
        <w:shd w:val="clear" w:color="auto" w:fill="auto"/>
        <w:tabs>
          <w:tab w:val="left" w:pos="1350"/>
        </w:tabs>
        <w:spacing w:before="0" w:after="0" w:line="276" w:lineRule="auto"/>
        <w:jc w:val="both"/>
        <w:rPr>
          <w:sz w:val="24"/>
          <w:szCs w:val="24"/>
          <w:lang w:val="ru-RU"/>
        </w:rPr>
      </w:pPr>
      <w:r>
        <w:rPr>
          <w:sz w:val="24"/>
          <w:szCs w:val="24"/>
          <w:lang w:val="ru-RU"/>
        </w:rPr>
        <w:lastRenderedPageBreak/>
        <w:t>тематические или образовательные циклы.</w:t>
      </w:r>
    </w:p>
    <w:p w14:paraId="4A7A000F" w14:textId="77777777" w:rsidR="00DD21F0" w:rsidRPr="00DD21F0" w:rsidRDefault="00DD21F0" w:rsidP="005E5B25">
      <w:pPr>
        <w:pStyle w:val="20"/>
        <w:numPr>
          <w:ilvl w:val="1"/>
          <w:numId w:val="155"/>
        </w:numPr>
        <w:shd w:val="clear" w:color="auto" w:fill="auto"/>
        <w:tabs>
          <w:tab w:val="left" w:pos="1354"/>
        </w:tabs>
        <w:spacing w:before="0" w:after="0" w:line="276" w:lineRule="auto"/>
        <w:ind w:left="0" w:firstLine="709"/>
        <w:jc w:val="both"/>
        <w:rPr>
          <w:sz w:val="24"/>
          <w:szCs w:val="24"/>
        </w:rPr>
      </w:pPr>
      <w:r w:rsidRPr="00DD21F0">
        <w:rPr>
          <w:sz w:val="24"/>
          <w:szCs w:val="24"/>
          <w:lang w:val="ru-RU"/>
        </w:rPr>
        <w:t xml:space="preserve">Игра занимает центральное место в жизни ребёнка, являясь преобладающим видом его самостоятельной деятельности. В игре закладываются основы личности ребёнка, развиваются психические процессы, формируется ориентация в отношениях между людьми, первоначальные навыки кооперации. Играя вместе, дети строят свои взаимоотношения, учатся общению, проявляют активность и инициативу и другое. </w:t>
      </w:r>
      <w:proofErr w:type="spellStart"/>
      <w:r w:rsidRPr="00DD21F0">
        <w:rPr>
          <w:sz w:val="24"/>
          <w:szCs w:val="24"/>
        </w:rPr>
        <w:t>Детство</w:t>
      </w:r>
      <w:proofErr w:type="spellEnd"/>
      <w:r w:rsidRPr="00DD21F0">
        <w:rPr>
          <w:sz w:val="24"/>
          <w:szCs w:val="24"/>
        </w:rPr>
        <w:t xml:space="preserve"> </w:t>
      </w:r>
      <w:proofErr w:type="spellStart"/>
      <w:r w:rsidRPr="00DD21F0">
        <w:rPr>
          <w:sz w:val="24"/>
          <w:szCs w:val="24"/>
        </w:rPr>
        <w:t>без</w:t>
      </w:r>
      <w:proofErr w:type="spellEnd"/>
      <w:r w:rsidRPr="00DD21F0">
        <w:rPr>
          <w:sz w:val="24"/>
          <w:szCs w:val="24"/>
        </w:rPr>
        <w:t xml:space="preserve"> </w:t>
      </w:r>
      <w:proofErr w:type="spellStart"/>
      <w:r w:rsidRPr="00DD21F0">
        <w:rPr>
          <w:sz w:val="24"/>
          <w:szCs w:val="24"/>
        </w:rPr>
        <w:t>игры</w:t>
      </w:r>
      <w:proofErr w:type="spellEnd"/>
      <w:r w:rsidRPr="00DD21F0">
        <w:rPr>
          <w:sz w:val="24"/>
          <w:szCs w:val="24"/>
        </w:rPr>
        <w:t xml:space="preserve"> и </w:t>
      </w:r>
      <w:proofErr w:type="spellStart"/>
      <w:r w:rsidRPr="00DD21F0">
        <w:rPr>
          <w:sz w:val="24"/>
          <w:szCs w:val="24"/>
        </w:rPr>
        <w:t>вне</w:t>
      </w:r>
      <w:proofErr w:type="spellEnd"/>
      <w:r w:rsidRPr="00DD21F0">
        <w:rPr>
          <w:sz w:val="24"/>
          <w:szCs w:val="24"/>
        </w:rPr>
        <w:t xml:space="preserve"> </w:t>
      </w:r>
      <w:proofErr w:type="spellStart"/>
      <w:r w:rsidRPr="00DD21F0">
        <w:rPr>
          <w:sz w:val="24"/>
          <w:szCs w:val="24"/>
        </w:rPr>
        <w:t>игры</w:t>
      </w:r>
      <w:proofErr w:type="spellEnd"/>
      <w:r w:rsidRPr="00DD21F0">
        <w:rPr>
          <w:sz w:val="24"/>
          <w:szCs w:val="24"/>
        </w:rPr>
        <w:t xml:space="preserve"> </w:t>
      </w:r>
      <w:proofErr w:type="spellStart"/>
      <w:r w:rsidRPr="00DD21F0">
        <w:rPr>
          <w:sz w:val="24"/>
          <w:szCs w:val="24"/>
        </w:rPr>
        <w:t>не</w:t>
      </w:r>
      <w:proofErr w:type="spellEnd"/>
      <w:r w:rsidRPr="00DD21F0">
        <w:rPr>
          <w:sz w:val="24"/>
          <w:szCs w:val="24"/>
        </w:rPr>
        <w:t xml:space="preserve"> </w:t>
      </w:r>
      <w:proofErr w:type="spellStart"/>
      <w:r w:rsidRPr="00DD21F0">
        <w:rPr>
          <w:sz w:val="24"/>
          <w:szCs w:val="24"/>
        </w:rPr>
        <w:t>представляется</w:t>
      </w:r>
      <w:proofErr w:type="spellEnd"/>
      <w:r w:rsidRPr="00DD21F0">
        <w:rPr>
          <w:sz w:val="24"/>
          <w:szCs w:val="24"/>
        </w:rPr>
        <w:t xml:space="preserve"> </w:t>
      </w:r>
      <w:proofErr w:type="spellStart"/>
      <w:r w:rsidRPr="00DD21F0">
        <w:rPr>
          <w:sz w:val="24"/>
          <w:szCs w:val="24"/>
        </w:rPr>
        <w:t>возможным</w:t>
      </w:r>
      <w:proofErr w:type="spellEnd"/>
      <w:r w:rsidRPr="00DD21F0">
        <w:rPr>
          <w:sz w:val="24"/>
          <w:szCs w:val="24"/>
        </w:rPr>
        <w:t>.</w:t>
      </w:r>
    </w:p>
    <w:p w14:paraId="456128B9" w14:textId="77777777" w:rsidR="00DD21F0" w:rsidRPr="00DD21F0" w:rsidRDefault="00DD21F0" w:rsidP="005E5B25">
      <w:pPr>
        <w:pStyle w:val="20"/>
        <w:numPr>
          <w:ilvl w:val="1"/>
          <w:numId w:val="155"/>
        </w:numPr>
        <w:shd w:val="clear" w:color="auto" w:fill="auto"/>
        <w:tabs>
          <w:tab w:val="left" w:pos="1354"/>
        </w:tabs>
        <w:spacing w:before="0" w:after="0" w:line="276" w:lineRule="auto"/>
        <w:ind w:left="0" w:firstLine="709"/>
        <w:jc w:val="both"/>
        <w:rPr>
          <w:sz w:val="24"/>
          <w:szCs w:val="24"/>
          <w:lang w:val="ru-RU"/>
        </w:rPr>
      </w:pPr>
      <w:r w:rsidRPr="00DD21F0">
        <w:rPr>
          <w:sz w:val="24"/>
          <w:szCs w:val="24"/>
          <w:lang w:val="ru-RU"/>
        </w:rPr>
        <w:t xml:space="preserve">Игра в педагогическом процессе выполняет различные функции: обучающую, познавательную, развивающую, воспитательную, социокультурную, коммуникативную, </w:t>
      </w:r>
      <w:proofErr w:type="spellStart"/>
      <w:r w:rsidRPr="00DD21F0">
        <w:rPr>
          <w:sz w:val="24"/>
          <w:szCs w:val="24"/>
          <w:lang w:val="ru-RU"/>
        </w:rPr>
        <w:t>эмоциогенную</w:t>
      </w:r>
      <w:proofErr w:type="spellEnd"/>
      <w:r w:rsidRPr="00DD21F0">
        <w:rPr>
          <w:sz w:val="24"/>
          <w:szCs w:val="24"/>
          <w:lang w:val="ru-RU"/>
        </w:rPr>
        <w:t>, развлекательную, диагностическую, психотерапевтическую и другие.</w:t>
      </w:r>
    </w:p>
    <w:p w14:paraId="3B6422EA" w14:textId="77777777" w:rsidR="00DD21F0" w:rsidRPr="00DD21F0" w:rsidRDefault="00DD21F0" w:rsidP="005E5B25">
      <w:pPr>
        <w:pStyle w:val="20"/>
        <w:numPr>
          <w:ilvl w:val="1"/>
          <w:numId w:val="155"/>
        </w:numPr>
        <w:shd w:val="clear" w:color="auto" w:fill="auto"/>
        <w:tabs>
          <w:tab w:val="left" w:pos="1359"/>
        </w:tabs>
        <w:spacing w:before="0" w:after="0" w:line="276" w:lineRule="auto"/>
        <w:ind w:left="0" w:firstLine="709"/>
        <w:jc w:val="both"/>
        <w:rPr>
          <w:sz w:val="24"/>
          <w:szCs w:val="24"/>
          <w:lang w:val="ru-RU"/>
        </w:rPr>
      </w:pPr>
      <w:r w:rsidRPr="00DD21F0">
        <w:rPr>
          <w:sz w:val="24"/>
          <w:szCs w:val="24"/>
          <w:lang w:val="ru-RU"/>
        </w:rPr>
        <w:t>В образовательном процессе игра занимает особое место, выступая как форма организации жизни и деятельности детей, средство разностороннего развития личности; метод или прием обучения; средство саморазвития, самовоспитания, самообучения, саморегуляции. Отсутствие или недостаток игры в жизни ребёнка приводит к серьезным проблемам, прежде всего, в социальном развитии детей.</w:t>
      </w:r>
    </w:p>
    <w:p w14:paraId="0B9C3F75" w14:textId="77777777" w:rsidR="00DD21F0" w:rsidRPr="00DD21F0" w:rsidRDefault="00DD21F0" w:rsidP="005E5B25">
      <w:pPr>
        <w:pStyle w:val="20"/>
        <w:numPr>
          <w:ilvl w:val="1"/>
          <w:numId w:val="155"/>
        </w:numPr>
        <w:shd w:val="clear" w:color="auto" w:fill="auto"/>
        <w:tabs>
          <w:tab w:val="left" w:pos="1354"/>
        </w:tabs>
        <w:spacing w:before="0" w:after="0" w:line="276" w:lineRule="auto"/>
        <w:ind w:left="0" w:firstLine="709"/>
        <w:jc w:val="both"/>
        <w:rPr>
          <w:sz w:val="24"/>
          <w:szCs w:val="24"/>
          <w:lang w:val="ru-RU"/>
        </w:rPr>
      </w:pPr>
      <w:r w:rsidRPr="00DD21F0">
        <w:rPr>
          <w:sz w:val="24"/>
          <w:szCs w:val="24"/>
          <w:lang w:val="ru-RU"/>
        </w:rPr>
        <w:t>Учитывая потенциал игры для разностороннего развития ребёнка и становления его личности, педагог максимально использует все варианты её применения в ДО.</w:t>
      </w:r>
    </w:p>
    <w:p w14:paraId="043B13D2" w14:textId="77777777" w:rsidR="00DD21F0" w:rsidRPr="00DD21F0" w:rsidRDefault="00DD21F0" w:rsidP="005E5B25">
      <w:pPr>
        <w:pStyle w:val="20"/>
        <w:numPr>
          <w:ilvl w:val="1"/>
          <w:numId w:val="155"/>
        </w:numPr>
        <w:shd w:val="clear" w:color="auto" w:fill="auto"/>
        <w:tabs>
          <w:tab w:val="left" w:pos="1364"/>
        </w:tabs>
        <w:spacing w:before="0" w:after="0" w:line="276" w:lineRule="auto"/>
        <w:ind w:left="0" w:firstLine="709"/>
        <w:jc w:val="both"/>
        <w:rPr>
          <w:sz w:val="24"/>
          <w:szCs w:val="24"/>
          <w:lang w:val="ru-RU"/>
        </w:rPr>
      </w:pPr>
      <w:r w:rsidRPr="00DD21F0">
        <w:rPr>
          <w:sz w:val="24"/>
          <w:szCs w:val="24"/>
          <w:lang w:val="ru-RU"/>
        </w:rPr>
        <w:t>Образовательная деятельность в режимных процессах имеет специфику и предполагает использование особых форм работы в соответствии с реализуемыми задачами воспитания, обучения и развития ребёнка. Основная задача педагога в утренний отрезок времени состоит в том, чтобы включить детей в общий ритм жизни ДОО, создать у них бодрое, жизнерадостное настроение.</w:t>
      </w:r>
    </w:p>
    <w:p w14:paraId="6974081F" w14:textId="77777777" w:rsidR="00DD21F0" w:rsidRPr="00DD21F0" w:rsidRDefault="00DD21F0" w:rsidP="005E5B25">
      <w:pPr>
        <w:pStyle w:val="20"/>
        <w:numPr>
          <w:ilvl w:val="1"/>
          <w:numId w:val="155"/>
        </w:numPr>
        <w:shd w:val="clear" w:color="auto" w:fill="auto"/>
        <w:tabs>
          <w:tab w:val="left" w:pos="1498"/>
        </w:tabs>
        <w:spacing w:before="0" w:after="0" w:line="276" w:lineRule="auto"/>
        <w:ind w:left="0" w:firstLine="709"/>
        <w:jc w:val="both"/>
        <w:rPr>
          <w:sz w:val="24"/>
          <w:szCs w:val="24"/>
          <w:lang w:val="ru-RU"/>
        </w:rPr>
      </w:pPr>
      <w:r w:rsidRPr="00DD21F0">
        <w:rPr>
          <w:sz w:val="24"/>
          <w:szCs w:val="24"/>
          <w:lang w:val="ru-RU"/>
        </w:rPr>
        <w:t>Образовательная деятельность, осуществляемая в утренний отрезок времени, может включать:</w:t>
      </w:r>
    </w:p>
    <w:p w14:paraId="23688D3E" w14:textId="77777777" w:rsidR="00DD21F0" w:rsidRPr="00DD21F0" w:rsidRDefault="00DD21F0" w:rsidP="005E5B25">
      <w:pPr>
        <w:pStyle w:val="20"/>
        <w:numPr>
          <w:ilvl w:val="0"/>
          <w:numId w:val="156"/>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14:paraId="7CFF4049" w14:textId="77777777" w:rsidR="00DD21F0" w:rsidRPr="00DD21F0" w:rsidRDefault="00DD21F0" w:rsidP="005E5B25">
      <w:pPr>
        <w:pStyle w:val="20"/>
        <w:numPr>
          <w:ilvl w:val="0"/>
          <w:numId w:val="156"/>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беседы с детьми по их интересам, развивающее общение педагога с детьми (в том числе в форме утреннего и вечернего круга), рассматривание картин, иллюстраций;</w:t>
      </w:r>
    </w:p>
    <w:p w14:paraId="67523CA2" w14:textId="77777777" w:rsidR="00DD21F0" w:rsidRPr="00DD21F0" w:rsidRDefault="00DD21F0" w:rsidP="005E5B25">
      <w:pPr>
        <w:pStyle w:val="20"/>
        <w:numPr>
          <w:ilvl w:val="0"/>
          <w:numId w:val="156"/>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 xml:space="preserve">практические, проблемные ситуации, упражнения (по освоению </w:t>
      </w:r>
      <w:proofErr w:type="spellStart"/>
      <w:r w:rsidRPr="00DD21F0">
        <w:rPr>
          <w:sz w:val="24"/>
          <w:szCs w:val="24"/>
          <w:lang w:val="ru-RU"/>
        </w:rPr>
        <w:t>культурно</w:t>
      </w:r>
      <w:r w:rsidRPr="00DD21F0">
        <w:rPr>
          <w:sz w:val="24"/>
          <w:szCs w:val="24"/>
          <w:lang w:val="ru-RU"/>
        </w:rPr>
        <w:softHyphen/>
        <w:t>гигиенических</w:t>
      </w:r>
      <w:proofErr w:type="spellEnd"/>
      <w:r w:rsidRPr="00DD21F0">
        <w:rPr>
          <w:sz w:val="24"/>
          <w:szCs w:val="24"/>
          <w:lang w:val="ru-RU"/>
        </w:rPr>
        <w:t xml:space="preserve"> навыков и культуры здоровья, правил и норм поведения и другие);</w:t>
      </w:r>
    </w:p>
    <w:p w14:paraId="58ED0677" w14:textId="77777777" w:rsidR="00DD21F0" w:rsidRPr="00DD21F0" w:rsidRDefault="00DD21F0" w:rsidP="005E5B25">
      <w:pPr>
        <w:pStyle w:val="20"/>
        <w:numPr>
          <w:ilvl w:val="0"/>
          <w:numId w:val="156"/>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наблюдения за объектами и явлениями природы, трудом взрослых;</w:t>
      </w:r>
    </w:p>
    <w:p w14:paraId="181DE77D" w14:textId="77777777" w:rsidR="00DD21F0" w:rsidRPr="00DD21F0" w:rsidRDefault="00DD21F0" w:rsidP="005E5B25">
      <w:pPr>
        <w:pStyle w:val="20"/>
        <w:numPr>
          <w:ilvl w:val="0"/>
          <w:numId w:val="156"/>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трудовые поручения и дежурства (сервировка стола к приему пищи, уход за комнатными растениями и другое);</w:t>
      </w:r>
    </w:p>
    <w:p w14:paraId="4E465B3C" w14:textId="77777777" w:rsidR="00DD21F0" w:rsidRPr="00DD21F0" w:rsidRDefault="00DD21F0" w:rsidP="005E5B25">
      <w:pPr>
        <w:pStyle w:val="20"/>
        <w:numPr>
          <w:ilvl w:val="0"/>
          <w:numId w:val="156"/>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индивидуальную работу с детьми в соответствии с задачами разных образовательных областей;</w:t>
      </w:r>
    </w:p>
    <w:p w14:paraId="7C26E8CE" w14:textId="77777777" w:rsidR="00DD21F0" w:rsidRPr="00DD21F0" w:rsidRDefault="00DD21F0" w:rsidP="005E5B25">
      <w:pPr>
        <w:pStyle w:val="20"/>
        <w:numPr>
          <w:ilvl w:val="0"/>
          <w:numId w:val="156"/>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продуктивную деятельность детей по интересам детей (рисование, конструирование, лепка и другое);</w:t>
      </w:r>
    </w:p>
    <w:p w14:paraId="7BBE2922" w14:textId="77777777" w:rsidR="00DD21F0" w:rsidRPr="00DD21F0" w:rsidRDefault="00DD21F0" w:rsidP="005E5B25">
      <w:pPr>
        <w:pStyle w:val="20"/>
        <w:numPr>
          <w:ilvl w:val="0"/>
          <w:numId w:val="156"/>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 xml:space="preserve">оздоровительные и закаливающие процедуры, </w:t>
      </w:r>
      <w:proofErr w:type="spellStart"/>
      <w:r w:rsidRPr="00DD21F0">
        <w:rPr>
          <w:sz w:val="24"/>
          <w:szCs w:val="24"/>
          <w:lang w:val="ru-RU"/>
        </w:rPr>
        <w:t>здоровьесберегающие</w:t>
      </w:r>
      <w:proofErr w:type="spellEnd"/>
      <w:r w:rsidRPr="00DD21F0">
        <w:rPr>
          <w:sz w:val="24"/>
          <w:szCs w:val="24"/>
          <w:lang w:val="ru-RU"/>
        </w:rPr>
        <w:t xml:space="preserve"> мероприятия, двигательную деятельность (подвижные игры, гимнастика и другое).</w:t>
      </w:r>
    </w:p>
    <w:p w14:paraId="493CF8C2" w14:textId="77777777" w:rsidR="00DD21F0" w:rsidRPr="00DD21F0" w:rsidRDefault="00DD21F0" w:rsidP="005E5B25">
      <w:pPr>
        <w:pStyle w:val="20"/>
        <w:numPr>
          <w:ilvl w:val="1"/>
          <w:numId w:val="155"/>
        </w:numPr>
        <w:shd w:val="clear" w:color="auto" w:fill="auto"/>
        <w:tabs>
          <w:tab w:val="left" w:pos="1418"/>
        </w:tabs>
        <w:spacing w:before="0" w:after="0" w:line="276" w:lineRule="auto"/>
        <w:ind w:left="0" w:firstLine="709"/>
        <w:jc w:val="both"/>
        <w:rPr>
          <w:sz w:val="24"/>
          <w:szCs w:val="24"/>
          <w:lang w:val="ru-RU"/>
        </w:rPr>
      </w:pPr>
      <w:r w:rsidRPr="00DD21F0">
        <w:rPr>
          <w:sz w:val="24"/>
          <w:szCs w:val="24"/>
          <w:lang w:val="ru-RU"/>
        </w:rPr>
        <w:t>Согласно требованиям СанПиН 1.2.3685-21 в режиме дня предусмотрено время для проведения занятий.</w:t>
      </w:r>
    </w:p>
    <w:p w14:paraId="43200A9C" w14:textId="77777777" w:rsidR="00DD21F0" w:rsidRPr="00DD21F0" w:rsidRDefault="00DD21F0" w:rsidP="005E5B25">
      <w:pPr>
        <w:pStyle w:val="20"/>
        <w:numPr>
          <w:ilvl w:val="1"/>
          <w:numId w:val="155"/>
        </w:numPr>
        <w:shd w:val="clear" w:color="auto" w:fill="auto"/>
        <w:tabs>
          <w:tab w:val="left" w:pos="1418"/>
        </w:tabs>
        <w:spacing w:before="0" w:after="0" w:line="276" w:lineRule="auto"/>
        <w:ind w:left="0" w:firstLine="709"/>
        <w:jc w:val="both"/>
        <w:rPr>
          <w:sz w:val="24"/>
          <w:szCs w:val="24"/>
          <w:lang w:val="ru-RU"/>
        </w:rPr>
      </w:pPr>
      <w:r w:rsidRPr="00DD21F0">
        <w:rPr>
          <w:b/>
          <w:sz w:val="24"/>
          <w:szCs w:val="24"/>
          <w:lang w:val="ru-RU"/>
        </w:rPr>
        <w:t>Занятие</w:t>
      </w:r>
      <w:r w:rsidRPr="00DD21F0">
        <w:rPr>
          <w:sz w:val="24"/>
          <w:szCs w:val="24"/>
          <w:lang w:val="ru-RU"/>
        </w:rPr>
        <w:t xml:space="preserve"> рассматривается как дело, занимательное и интересное детям, развивающее их; как 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 Занятие является формой организации обучения, наряду с экскурсиями, дидактическими играми, играми-путешествиями и </w:t>
      </w:r>
      <w:r w:rsidRPr="00DD21F0">
        <w:rPr>
          <w:sz w:val="24"/>
          <w:szCs w:val="24"/>
          <w:lang w:val="ru-RU"/>
        </w:rPr>
        <w:lastRenderedPageBreak/>
        <w:t>другими. Оно может проводиться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 В рамках отведенного времени педагог может организовывать образовательную деятельность с учётом интересов, желаний детей, их образовательных потребностей, включая детей дошкольного возраста в процесс сотворчества, содействия, сопереживания.</w:t>
      </w:r>
    </w:p>
    <w:p w14:paraId="3F43DE3C" w14:textId="77777777" w:rsidR="00DD21F0" w:rsidRPr="00DD21F0" w:rsidRDefault="00DD21F0" w:rsidP="005E5B25">
      <w:pPr>
        <w:pStyle w:val="20"/>
        <w:numPr>
          <w:ilvl w:val="1"/>
          <w:numId w:val="155"/>
        </w:numPr>
        <w:shd w:val="clear" w:color="auto" w:fill="auto"/>
        <w:tabs>
          <w:tab w:val="left" w:pos="1418"/>
        </w:tabs>
        <w:spacing w:before="0" w:after="0" w:line="276" w:lineRule="auto"/>
        <w:ind w:left="0" w:firstLine="709"/>
        <w:jc w:val="both"/>
        <w:rPr>
          <w:sz w:val="24"/>
          <w:szCs w:val="24"/>
          <w:lang w:val="ru-RU"/>
        </w:rPr>
      </w:pPr>
      <w:r w:rsidRPr="00DD21F0">
        <w:rPr>
          <w:sz w:val="24"/>
          <w:szCs w:val="24"/>
          <w:lang w:val="ru-RU"/>
        </w:rPr>
        <w:t>При организации занятий педагог использует опыт, накопленный при проведении образовательной деятельности в рамках сформировавшихся подходов. Время проведения занятий, их продолжительность, длительность перерывов, суммарная образовательная нагрузка для детей дошкольного возраста определяются СанПиН 1.2.3685-21.</w:t>
      </w:r>
    </w:p>
    <w:p w14:paraId="29B17C4A" w14:textId="77777777" w:rsidR="00DD21F0" w:rsidRPr="00DD21F0" w:rsidRDefault="00DD21F0" w:rsidP="005E5B25">
      <w:pPr>
        <w:pStyle w:val="20"/>
        <w:numPr>
          <w:ilvl w:val="1"/>
          <w:numId w:val="155"/>
        </w:numPr>
        <w:shd w:val="clear" w:color="auto" w:fill="auto"/>
        <w:tabs>
          <w:tab w:val="left" w:pos="1418"/>
        </w:tabs>
        <w:spacing w:before="0" w:after="0" w:line="276" w:lineRule="auto"/>
        <w:ind w:left="0" w:firstLine="709"/>
        <w:jc w:val="both"/>
        <w:rPr>
          <w:sz w:val="24"/>
          <w:szCs w:val="24"/>
          <w:lang w:val="ru-RU"/>
        </w:rPr>
      </w:pPr>
      <w:r w:rsidRPr="00DD21F0">
        <w:rPr>
          <w:sz w:val="24"/>
          <w:szCs w:val="24"/>
          <w:lang w:val="ru-RU"/>
        </w:rPr>
        <w:t>Введение термина «занятие» не означает регламентацию процесса. Термин фиксирует форму организации образовательной деятельности. Содержание и педагогически обоснованную методику проведения занятий педагог может выбирать самостоятельно.</w:t>
      </w:r>
    </w:p>
    <w:p w14:paraId="18F9EA38" w14:textId="77777777" w:rsidR="00DD21F0" w:rsidRPr="00DD21F0" w:rsidRDefault="00DD21F0" w:rsidP="005E5B25">
      <w:pPr>
        <w:pStyle w:val="20"/>
        <w:numPr>
          <w:ilvl w:val="1"/>
          <w:numId w:val="155"/>
        </w:numPr>
        <w:shd w:val="clear" w:color="auto" w:fill="auto"/>
        <w:tabs>
          <w:tab w:val="left" w:pos="1418"/>
        </w:tabs>
        <w:spacing w:before="0" w:after="0" w:line="276" w:lineRule="auto"/>
        <w:ind w:left="0" w:firstLine="709"/>
        <w:jc w:val="both"/>
        <w:rPr>
          <w:sz w:val="24"/>
          <w:szCs w:val="24"/>
          <w:lang w:val="ru-RU"/>
        </w:rPr>
      </w:pPr>
      <w:r w:rsidRPr="00DD21F0">
        <w:rPr>
          <w:sz w:val="24"/>
          <w:szCs w:val="24"/>
          <w:lang w:val="ru-RU"/>
        </w:rPr>
        <w:t>Образовательная деятельность, осуществляемая во время прогулки, включает:</w:t>
      </w:r>
    </w:p>
    <w:p w14:paraId="469B16D3" w14:textId="77777777" w:rsidR="00DD21F0" w:rsidRPr="00DD21F0" w:rsidRDefault="00DD21F0" w:rsidP="005E5B25">
      <w:pPr>
        <w:pStyle w:val="20"/>
        <w:numPr>
          <w:ilvl w:val="0"/>
          <w:numId w:val="157"/>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наблюдения за объектами и явлениями природы, направленные на установление разнообразных связей и зависимостей в природе, воспитание отношения к ней;</w:t>
      </w:r>
    </w:p>
    <w:p w14:paraId="46C76422" w14:textId="77777777" w:rsidR="00DD21F0" w:rsidRPr="00DD21F0" w:rsidRDefault="00DD21F0" w:rsidP="005E5B25">
      <w:pPr>
        <w:pStyle w:val="20"/>
        <w:numPr>
          <w:ilvl w:val="0"/>
          <w:numId w:val="157"/>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подвижные игры и спортивные упражнения, направленные на оптимизацию режима двигательной активности и укрепление здоровья детей;</w:t>
      </w:r>
    </w:p>
    <w:p w14:paraId="6A595121" w14:textId="77777777" w:rsidR="00DD21F0" w:rsidRPr="00DD21F0" w:rsidRDefault="00DD21F0" w:rsidP="005E5B25">
      <w:pPr>
        <w:pStyle w:val="20"/>
        <w:numPr>
          <w:ilvl w:val="0"/>
          <w:numId w:val="157"/>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экспериментирование с объектами неживой природы;</w:t>
      </w:r>
    </w:p>
    <w:p w14:paraId="7F8A4496" w14:textId="77777777" w:rsidR="00DD21F0" w:rsidRPr="00DD21F0" w:rsidRDefault="00DD21F0" w:rsidP="005E5B25">
      <w:pPr>
        <w:pStyle w:val="20"/>
        <w:numPr>
          <w:ilvl w:val="0"/>
          <w:numId w:val="157"/>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сюжетно-ролевые и конструктивные игры (с песком, со снегом, с природным материалом);</w:t>
      </w:r>
    </w:p>
    <w:p w14:paraId="76763A61" w14:textId="77777777" w:rsidR="00DD21F0" w:rsidRPr="00DD21F0" w:rsidRDefault="00DD21F0" w:rsidP="005E5B25">
      <w:pPr>
        <w:pStyle w:val="20"/>
        <w:numPr>
          <w:ilvl w:val="0"/>
          <w:numId w:val="157"/>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элементарную трудовую деятельность детей на участке ДОО;</w:t>
      </w:r>
    </w:p>
    <w:p w14:paraId="30AAA03D" w14:textId="77777777" w:rsidR="00DD21F0" w:rsidRPr="00DD21F0" w:rsidRDefault="00DD21F0" w:rsidP="005E5B25">
      <w:pPr>
        <w:pStyle w:val="20"/>
        <w:numPr>
          <w:ilvl w:val="0"/>
          <w:numId w:val="157"/>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свободное общение педагога с детьми, индивидуальную работу;</w:t>
      </w:r>
    </w:p>
    <w:p w14:paraId="1CD20786" w14:textId="77777777" w:rsidR="00DD21F0" w:rsidRPr="00DD21F0" w:rsidRDefault="00DD21F0" w:rsidP="005E5B25">
      <w:pPr>
        <w:pStyle w:val="20"/>
        <w:numPr>
          <w:ilvl w:val="0"/>
          <w:numId w:val="157"/>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проведение спортивных праздников (при необходимости).</w:t>
      </w:r>
    </w:p>
    <w:p w14:paraId="40775E78" w14:textId="77777777" w:rsidR="00DD21F0" w:rsidRPr="00DD21F0" w:rsidRDefault="00DD21F0" w:rsidP="005E5B25">
      <w:pPr>
        <w:pStyle w:val="20"/>
        <w:numPr>
          <w:ilvl w:val="1"/>
          <w:numId w:val="155"/>
        </w:numPr>
        <w:shd w:val="clear" w:color="auto" w:fill="auto"/>
        <w:tabs>
          <w:tab w:val="left" w:pos="1494"/>
        </w:tabs>
        <w:spacing w:before="0" w:after="0" w:line="276" w:lineRule="auto"/>
        <w:ind w:left="0" w:firstLine="709"/>
        <w:jc w:val="both"/>
        <w:rPr>
          <w:sz w:val="24"/>
          <w:szCs w:val="24"/>
          <w:lang w:val="ru-RU"/>
        </w:rPr>
      </w:pPr>
      <w:r w:rsidRPr="00DD21F0">
        <w:rPr>
          <w:sz w:val="24"/>
          <w:szCs w:val="24"/>
          <w:lang w:val="ru-RU"/>
        </w:rPr>
        <w:t>Образовательная деятельность, осуществляемая во вторую половину дня, может включать:</w:t>
      </w:r>
    </w:p>
    <w:p w14:paraId="3E7003AD" w14:textId="77777777" w:rsidR="00DD21F0" w:rsidRPr="00DD21F0" w:rsidRDefault="00DD21F0" w:rsidP="005E5B25">
      <w:pPr>
        <w:pStyle w:val="20"/>
        <w:numPr>
          <w:ilvl w:val="0"/>
          <w:numId w:val="158"/>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элементарную трудовую деятельность детей (уборка групповой комнаты; ремонт книг, настольно-печатных игр; стирка кукольного белья; изготовление игрушек-самоделок для игр малышей);</w:t>
      </w:r>
    </w:p>
    <w:p w14:paraId="6A49D4C5" w14:textId="77777777" w:rsidR="00DD21F0" w:rsidRPr="00DD21F0" w:rsidRDefault="00DD21F0" w:rsidP="005E5B25">
      <w:pPr>
        <w:pStyle w:val="20"/>
        <w:numPr>
          <w:ilvl w:val="0"/>
          <w:numId w:val="158"/>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проведение зрелищных мероприятий, развлечений, праздников (кукольный, настольный, теневой театры, игры-драматизации; концерты; спортивные, музыкальные и литературные досуги и другое);</w:t>
      </w:r>
    </w:p>
    <w:p w14:paraId="2D746A00" w14:textId="77777777" w:rsidR="00DD21F0" w:rsidRPr="00DD21F0" w:rsidRDefault="00DD21F0" w:rsidP="005E5B25">
      <w:pPr>
        <w:pStyle w:val="20"/>
        <w:numPr>
          <w:ilvl w:val="0"/>
          <w:numId w:val="158"/>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14:paraId="66135312" w14:textId="77777777" w:rsidR="00DD21F0" w:rsidRPr="00DD21F0" w:rsidRDefault="00DD21F0" w:rsidP="005E5B25">
      <w:pPr>
        <w:pStyle w:val="20"/>
        <w:numPr>
          <w:ilvl w:val="0"/>
          <w:numId w:val="158"/>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опыты и эксперименты, практико-ориентированные проекты, коллекционирование и другое;</w:t>
      </w:r>
    </w:p>
    <w:p w14:paraId="0E66C7E9" w14:textId="77777777" w:rsidR="00DD21F0" w:rsidRPr="00DD21F0" w:rsidRDefault="00DD21F0" w:rsidP="005E5B25">
      <w:pPr>
        <w:pStyle w:val="20"/>
        <w:numPr>
          <w:ilvl w:val="0"/>
          <w:numId w:val="158"/>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чтение художественной литературы, прослушивание аудиозаписей лучших образов чтения, рассматривание иллюстраций, просмотр мультфильмов и так далее;</w:t>
      </w:r>
    </w:p>
    <w:p w14:paraId="180FFE7A" w14:textId="77777777" w:rsidR="00DD21F0" w:rsidRPr="00DD21F0" w:rsidRDefault="00DD21F0" w:rsidP="005E5B25">
      <w:pPr>
        <w:pStyle w:val="20"/>
        <w:numPr>
          <w:ilvl w:val="0"/>
          <w:numId w:val="158"/>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слушание и исполнение музыкальных произведений, музыкально-ритмические движения, музыкальные игры и импровизации;</w:t>
      </w:r>
    </w:p>
    <w:p w14:paraId="38A25714" w14:textId="77777777" w:rsidR="00DD21F0" w:rsidRPr="00DD21F0" w:rsidRDefault="00DD21F0" w:rsidP="005E5B25">
      <w:pPr>
        <w:pStyle w:val="20"/>
        <w:numPr>
          <w:ilvl w:val="0"/>
          <w:numId w:val="158"/>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организация и (или) посещение выставок детского творчества, изобразительного искусства, мастерских; просмотр репродукций картин классиков и современных художников и другого;</w:t>
      </w:r>
    </w:p>
    <w:p w14:paraId="46F35C0D" w14:textId="77777777" w:rsidR="00DD21F0" w:rsidRPr="00DD21F0" w:rsidRDefault="00DD21F0" w:rsidP="005E5B25">
      <w:pPr>
        <w:pStyle w:val="20"/>
        <w:numPr>
          <w:ilvl w:val="0"/>
          <w:numId w:val="158"/>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индивидуальную работу по всем видам деятельности и образовательным областям;</w:t>
      </w:r>
    </w:p>
    <w:p w14:paraId="011F4B00" w14:textId="77777777" w:rsidR="00DD21F0" w:rsidRPr="00DD21F0" w:rsidRDefault="00DD21F0" w:rsidP="005E5B25">
      <w:pPr>
        <w:pStyle w:val="20"/>
        <w:numPr>
          <w:ilvl w:val="0"/>
          <w:numId w:val="158"/>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работу с родителями (законными представителями).</w:t>
      </w:r>
    </w:p>
    <w:p w14:paraId="288CDE2C" w14:textId="77777777" w:rsidR="001649D4" w:rsidRDefault="00DD21F0" w:rsidP="005E5B25">
      <w:pPr>
        <w:pStyle w:val="20"/>
        <w:numPr>
          <w:ilvl w:val="1"/>
          <w:numId w:val="155"/>
        </w:numPr>
        <w:shd w:val="clear" w:color="auto" w:fill="auto"/>
        <w:tabs>
          <w:tab w:val="left" w:pos="1498"/>
        </w:tabs>
        <w:spacing w:before="0" w:after="0" w:line="276" w:lineRule="auto"/>
        <w:ind w:left="0" w:firstLine="709"/>
        <w:jc w:val="both"/>
        <w:rPr>
          <w:sz w:val="24"/>
          <w:szCs w:val="24"/>
          <w:lang w:val="ru-RU"/>
        </w:rPr>
      </w:pPr>
      <w:r w:rsidRPr="00DD21F0">
        <w:rPr>
          <w:sz w:val="24"/>
          <w:szCs w:val="24"/>
          <w:lang w:val="ru-RU"/>
        </w:rPr>
        <w:t xml:space="preserve">Для организации самостоятельной деятельности детей в группе создаются </w:t>
      </w:r>
      <w:r w:rsidRPr="00DD21F0">
        <w:rPr>
          <w:sz w:val="24"/>
          <w:szCs w:val="24"/>
          <w:lang w:val="ru-RU"/>
        </w:rPr>
        <w:lastRenderedPageBreak/>
        <w:t>различные центры активности</w:t>
      </w:r>
      <w:r w:rsidR="001649D4">
        <w:rPr>
          <w:sz w:val="24"/>
          <w:szCs w:val="24"/>
          <w:lang w:val="ru-RU"/>
        </w:rPr>
        <w:t>.</w:t>
      </w:r>
    </w:p>
    <w:p w14:paraId="3F34070A" w14:textId="77777777" w:rsidR="001649D4" w:rsidRDefault="001649D4" w:rsidP="001649D4">
      <w:pPr>
        <w:pStyle w:val="20"/>
        <w:shd w:val="clear" w:color="auto" w:fill="auto"/>
        <w:tabs>
          <w:tab w:val="left" w:pos="1498"/>
        </w:tabs>
        <w:spacing w:before="0" w:after="0" w:line="276" w:lineRule="auto"/>
        <w:ind w:firstLine="709"/>
        <w:jc w:val="both"/>
        <w:rPr>
          <w:sz w:val="24"/>
          <w:szCs w:val="24"/>
          <w:lang w:val="ru-RU"/>
        </w:rPr>
      </w:pPr>
      <w:r>
        <w:rPr>
          <w:sz w:val="24"/>
          <w:szCs w:val="24"/>
          <w:lang w:val="ru-RU"/>
        </w:rPr>
        <w:t>В группах раннего возраста:</w:t>
      </w:r>
    </w:p>
    <w:p w14:paraId="49FEF3CB" w14:textId="77777777" w:rsidR="00C01EBB" w:rsidRPr="00C01EBB" w:rsidRDefault="00C01EBB" w:rsidP="005E5B25">
      <w:pPr>
        <w:pStyle w:val="a5"/>
        <w:numPr>
          <w:ilvl w:val="0"/>
          <w:numId w:val="160"/>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двигательной активности для развития основных движений детей;</w:t>
      </w:r>
    </w:p>
    <w:p w14:paraId="54DB9D25" w14:textId="77777777" w:rsidR="00C01EBB" w:rsidRPr="00C01EBB" w:rsidRDefault="00C01EBB" w:rsidP="005E5B25">
      <w:pPr>
        <w:pStyle w:val="a5"/>
        <w:numPr>
          <w:ilvl w:val="0"/>
          <w:numId w:val="160"/>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14:paraId="08286B96" w14:textId="77777777" w:rsidR="00C01EBB" w:rsidRPr="00C01EBB" w:rsidRDefault="00C01EBB" w:rsidP="005E5B25">
      <w:pPr>
        <w:pStyle w:val="a5"/>
        <w:numPr>
          <w:ilvl w:val="0"/>
          <w:numId w:val="160"/>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для организации предметных и предметно-манипуляторных игр, совместных играх со сверстниками под руководством взрослого;</w:t>
      </w:r>
    </w:p>
    <w:p w14:paraId="11B4167D" w14:textId="77777777" w:rsidR="00C01EBB" w:rsidRPr="00C01EBB" w:rsidRDefault="00C01EBB" w:rsidP="005E5B25">
      <w:pPr>
        <w:pStyle w:val="a5"/>
        <w:numPr>
          <w:ilvl w:val="0"/>
          <w:numId w:val="160"/>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14:paraId="44CF6757" w14:textId="77777777" w:rsidR="00C01EBB" w:rsidRPr="00C01EBB" w:rsidRDefault="00C01EBB" w:rsidP="005E5B25">
      <w:pPr>
        <w:pStyle w:val="a5"/>
        <w:numPr>
          <w:ilvl w:val="0"/>
          <w:numId w:val="160"/>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познания и коммуникации (книжный уголок), восприятия смысла сказок, стихов, рассматривания картинок;</w:t>
      </w:r>
    </w:p>
    <w:p w14:paraId="63BC5BB4" w14:textId="77777777" w:rsidR="00C01EBB" w:rsidRPr="00C01EBB" w:rsidRDefault="00C01EBB" w:rsidP="005E5B25">
      <w:pPr>
        <w:pStyle w:val="a5"/>
        <w:numPr>
          <w:ilvl w:val="0"/>
          <w:numId w:val="160"/>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14:paraId="4C170632" w14:textId="77777777" w:rsidR="00C01EBB" w:rsidRDefault="00C01EBB" w:rsidP="001649D4">
      <w:pPr>
        <w:pStyle w:val="20"/>
        <w:shd w:val="clear" w:color="auto" w:fill="auto"/>
        <w:tabs>
          <w:tab w:val="left" w:pos="1498"/>
        </w:tabs>
        <w:spacing w:before="0" w:after="0" w:line="276" w:lineRule="auto"/>
        <w:ind w:firstLine="709"/>
        <w:jc w:val="both"/>
        <w:rPr>
          <w:sz w:val="24"/>
          <w:szCs w:val="24"/>
          <w:lang w:val="ru-RU"/>
        </w:rPr>
      </w:pPr>
      <w:r>
        <w:rPr>
          <w:sz w:val="24"/>
          <w:szCs w:val="24"/>
          <w:lang w:val="ru-RU"/>
        </w:rPr>
        <w:t>В группах для детей дошкольного возраста (от 3 до 7 лет) предусматривается следующий комплекс центров детской активности:</w:t>
      </w:r>
    </w:p>
    <w:p w14:paraId="2A558508" w14:textId="77777777" w:rsidR="00C01EBB" w:rsidRPr="00C01EBB" w:rsidRDefault="00C01EBB" w:rsidP="005E5B25">
      <w:pPr>
        <w:pStyle w:val="a5"/>
        <w:numPr>
          <w:ilvl w:val="0"/>
          <w:numId w:val="161"/>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14:paraId="2DDD47B8" w14:textId="77777777" w:rsidR="00C01EBB" w:rsidRPr="00C01EBB" w:rsidRDefault="00C01EBB" w:rsidP="005E5B25">
      <w:pPr>
        <w:pStyle w:val="a5"/>
        <w:numPr>
          <w:ilvl w:val="0"/>
          <w:numId w:val="161"/>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14:paraId="1D152015" w14:textId="77777777" w:rsidR="00C01EBB" w:rsidRPr="00C01EBB" w:rsidRDefault="00C01EBB" w:rsidP="005E5B25">
      <w:pPr>
        <w:pStyle w:val="a5"/>
        <w:numPr>
          <w:ilvl w:val="0"/>
          <w:numId w:val="161"/>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14:paraId="4E7C8EFC" w14:textId="77777777" w:rsidR="00C01EBB" w:rsidRPr="00C01EBB" w:rsidRDefault="00C01EBB" w:rsidP="005E5B25">
      <w:pPr>
        <w:pStyle w:val="a5"/>
        <w:numPr>
          <w:ilvl w:val="0"/>
          <w:numId w:val="161"/>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14:paraId="1B862CB8" w14:textId="77777777" w:rsidR="00C01EBB" w:rsidRPr="00C01EBB" w:rsidRDefault="00C01EBB" w:rsidP="005E5B25">
      <w:pPr>
        <w:pStyle w:val="a5"/>
        <w:numPr>
          <w:ilvl w:val="0"/>
          <w:numId w:val="161"/>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14:paraId="056E5A27" w14:textId="77777777" w:rsidR="00C01EBB" w:rsidRPr="00C01EBB" w:rsidRDefault="00C01EBB" w:rsidP="005E5B25">
      <w:pPr>
        <w:pStyle w:val="a5"/>
        <w:numPr>
          <w:ilvl w:val="0"/>
          <w:numId w:val="161"/>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14:paraId="75852C55" w14:textId="77777777" w:rsidR="00C01EBB" w:rsidRPr="00C01EBB" w:rsidRDefault="00C01EBB" w:rsidP="005E5B25">
      <w:pPr>
        <w:pStyle w:val="a5"/>
        <w:numPr>
          <w:ilvl w:val="0"/>
          <w:numId w:val="161"/>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lastRenderedPageBreak/>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14:paraId="1102B27E" w14:textId="77777777" w:rsidR="00C01EBB" w:rsidRPr="00C01EBB" w:rsidRDefault="00C01EBB" w:rsidP="005E5B25">
      <w:pPr>
        <w:pStyle w:val="a5"/>
        <w:numPr>
          <w:ilvl w:val="0"/>
          <w:numId w:val="161"/>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14:paraId="2F8637C2" w14:textId="77777777" w:rsidR="00C01EBB" w:rsidRPr="00C01EBB" w:rsidRDefault="00C01EBB" w:rsidP="005E5B25">
      <w:pPr>
        <w:pStyle w:val="a5"/>
        <w:numPr>
          <w:ilvl w:val="0"/>
          <w:numId w:val="161"/>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14:paraId="4B15D8DB" w14:textId="77777777" w:rsidR="00C01EBB" w:rsidRPr="00C01EBB" w:rsidRDefault="00C01EBB" w:rsidP="005E5B25">
      <w:pPr>
        <w:pStyle w:val="a5"/>
        <w:numPr>
          <w:ilvl w:val="0"/>
          <w:numId w:val="161"/>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уединения предназначен для снятия психоэмоционального напряжения воспитанников;</w:t>
      </w:r>
    </w:p>
    <w:p w14:paraId="202D190F" w14:textId="77777777" w:rsidR="00C01EBB" w:rsidRPr="00C01EBB" w:rsidRDefault="00C01EBB" w:rsidP="005E5B25">
      <w:pPr>
        <w:pStyle w:val="a5"/>
        <w:numPr>
          <w:ilvl w:val="0"/>
          <w:numId w:val="161"/>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r>
        <w:rPr>
          <w:rStyle w:val="af3"/>
          <w:kern w:val="1"/>
          <w:sz w:val="24"/>
          <w:szCs w:val="24"/>
        </w:rPr>
        <w:footnoteReference w:id="6"/>
      </w:r>
      <w:r w:rsidRPr="00C01EBB">
        <w:rPr>
          <w:kern w:val="1"/>
          <w:sz w:val="24"/>
          <w:szCs w:val="24"/>
        </w:rPr>
        <w:t>.</w:t>
      </w:r>
    </w:p>
    <w:p w14:paraId="7D272392" w14:textId="77777777" w:rsidR="00DD21F0" w:rsidRPr="00DD21F0" w:rsidRDefault="00DD21F0" w:rsidP="001649D4">
      <w:pPr>
        <w:pStyle w:val="20"/>
        <w:shd w:val="clear" w:color="auto" w:fill="auto"/>
        <w:tabs>
          <w:tab w:val="left" w:pos="1498"/>
        </w:tabs>
        <w:spacing w:before="0" w:after="0" w:line="276" w:lineRule="auto"/>
        <w:ind w:firstLine="709"/>
        <w:jc w:val="both"/>
        <w:rPr>
          <w:sz w:val="24"/>
          <w:szCs w:val="24"/>
          <w:lang w:val="ru-RU"/>
        </w:rPr>
      </w:pPr>
      <w:r w:rsidRPr="00DD21F0">
        <w:rPr>
          <w:sz w:val="24"/>
          <w:szCs w:val="24"/>
          <w:lang w:val="ru-RU"/>
        </w:rPr>
        <w:t xml:space="preserve">Самостоятельная деятельность </w:t>
      </w:r>
      <w:r w:rsidR="00C01EBB">
        <w:rPr>
          <w:sz w:val="24"/>
          <w:szCs w:val="24"/>
          <w:lang w:val="ru-RU"/>
        </w:rPr>
        <w:t xml:space="preserve">в центрах детской активности </w:t>
      </w:r>
      <w:r w:rsidRPr="00DD21F0">
        <w:rPr>
          <w:sz w:val="24"/>
          <w:szCs w:val="24"/>
          <w:lang w:val="ru-RU"/>
        </w:rPr>
        <w:t>предполагает самостоятельный выбор ребёнком её содержания, времени, партнеров. Педагог может направлять и поддерживать свободную самостоятельную деятельность детей (создавать проблемно-игровые ситуации, ситуации общения, поддерживать познавательные интересы детей, изменять предметно-развивающую среду и другое).</w:t>
      </w:r>
    </w:p>
    <w:p w14:paraId="618C910C" w14:textId="77777777" w:rsidR="00DD21F0" w:rsidRPr="00DD21F0" w:rsidRDefault="00DD21F0" w:rsidP="005E5B25">
      <w:pPr>
        <w:pStyle w:val="20"/>
        <w:numPr>
          <w:ilvl w:val="1"/>
          <w:numId w:val="155"/>
        </w:numPr>
        <w:shd w:val="clear" w:color="auto" w:fill="auto"/>
        <w:tabs>
          <w:tab w:val="left" w:pos="1494"/>
        </w:tabs>
        <w:spacing w:before="0" w:after="0" w:line="276" w:lineRule="auto"/>
        <w:ind w:left="0" w:firstLine="709"/>
        <w:jc w:val="both"/>
        <w:rPr>
          <w:sz w:val="24"/>
          <w:szCs w:val="24"/>
          <w:lang w:val="ru-RU"/>
        </w:rPr>
      </w:pPr>
      <w:r w:rsidRPr="00DD21F0">
        <w:rPr>
          <w:sz w:val="24"/>
          <w:szCs w:val="24"/>
          <w:lang w:val="ru-RU"/>
        </w:rPr>
        <w:t>Во вторую половину дня педагог может организовывать культурные практики. Они расширяют социальные и практические компоненты содержания образования, способствуют формированию у детей культурных умений при взаимодействии со взрослым и самостоятельной деятельности. Ценность культурных практик состоит в том, что они 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w:t>
      </w:r>
    </w:p>
    <w:p w14:paraId="68A560AF" w14:textId="77777777" w:rsidR="00DD21F0" w:rsidRPr="00DD21F0" w:rsidRDefault="00DD21F0" w:rsidP="005E5B25">
      <w:pPr>
        <w:pStyle w:val="20"/>
        <w:numPr>
          <w:ilvl w:val="1"/>
          <w:numId w:val="155"/>
        </w:numPr>
        <w:shd w:val="clear" w:color="auto" w:fill="auto"/>
        <w:tabs>
          <w:tab w:val="left" w:pos="1494"/>
        </w:tabs>
        <w:spacing w:before="0" w:after="0" w:line="276" w:lineRule="auto"/>
        <w:ind w:left="0" w:firstLine="709"/>
        <w:jc w:val="both"/>
        <w:rPr>
          <w:sz w:val="24"/>
          <w:szCs w:val="24"/>
          <w:lang w:val="ru-RU"/>
        </w:rPr>
      </w:pPr>
      <w:r w:rsidRPr="00DD21F0">
        <w:rPr>
          <w:sz w:val="24"/>
          <w:szCs w:val="24"/>
          <w:lang w:val="ru-RU"/>
        </w:rPr>
        <w:t>К культурным практикам относят игровую, продуктивную, познавательно-исследовательскую, коммуникативную практики, чтение художественной литературы.</w:t>
      </w:r>
    </w:p>
    <w:p w14:paraId="2B7B05EC" w14:textId="77777777" w:rsidR="00DD21F0" w:rsidRPr="00DD21F0" w:rsidRDefault="00DD21F0" w:rsidP="005E5B25">
      <w:pPr>
        <w:pStyle w:val="20"/>
        <w:numPr>
          <w:ilvl w:val="1"/>
          <w:numId w:val="155"/>
        </w:numPr>
        <w:shd w:val="clear" w:color="auto" w:fill="auto"/>
        <w:tabs>
          <w:tab w:val="left" w:pos="1503"/>
        </w:tabs>
        <w:spacing w:before="0" w:after="0" w:line="276" w:lineRule="auto"/>
        <w:ind w:left="0" w:firstLine="709"/>
        <w:jc w:val="both"/>
        <w:rPr>
          <w:sz w:val="24"/>
          <w:szCs w:val="24"/>
          <w:lang w:val="ru-RU"/>
        </w:rPr>
      </w:pPr>
      <w:r w:rsidRPr="00DD21F0">
        <w:rPr>
          <w:sz w:val="24"/>
          <w:szCs w:val="24"/>
          <w:lang w:val="ru-RU"/>
        </w:rPr>
        <w:t>Культурные практики предоставляют ребёнку возможность проявить свою субъектность с разных сторон, что, в свою очередь, способствует становлению разных видов детских инициатив:</w:t>
      </w:r>
    </w:p>
    <w:p w14:paraId="299EFB3D" w14:textId="77777777" w:rsidR="00DD21F0" w:rsidRPr="00DD21F0" w:rsidRDefault="00DD21F0" w:rsidP="005E5B25">
      <w:pPr>
        <w:pStyle w:val="20"/>
        <w:numPr>
          <w:ilvl w:val="0"/>
          <w:numId w:val="159"/>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в игровой практике ребёнок проявляет себя как творческий субъект (творческая инициатива);</w:t>
      </w:r>
    </w:p>
    <w:p w14:paraId="53191818" w14:textId="77777777" w:rsidR="00DD21F0" w:rsidRPr="00DD21F0" w:rsidRDefault="00DD21F0" w:rsidP="005E5B25">
      <w:pPr>
        <w:pStyle w:val="20"/>
        <w:numPr>
          <w:ilvl w:val="0"/>
          <w:numId w:val="159"/>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в продуктивной – созидающий и волевой субъект (инициатива целеполагания);</w:t>
      </w:r>
    </w:p>
    <w:p w14:paraId="04BE2EC2" w14:textId="77777777" w:rsidR="00DD21F0" w:rsidRPr="00DD21F0" w:rsidRDefault="00DD21F0" w:rsidP="005E5B25">
      <w:pPr>
        <w:pStyle w:val="20"/>
        <w:numPr>
          <w:ilvl w:val="0"/>
          <w:numId w:val="159"/>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в познавательно-исследовательской практике – как субъект исследования (познавательная инициатива);</w:t>
      </w:r>
    </w:p>
    <w:p w14:paraId="0F147A62" w14:textId="77777777" w:rsidR="00DD21F0" w:rsidRPr="00DD21F0" w:rsidRDefault="00DD21F0" w:rsidP="005E5B25">
      <w:pPr>
        <w:pStyle w:val="20"/>
        <w:numPr>
          <w:ilvl w:val="0"/>
          <w:numId w:val="159"/>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lastRenderedPageBreak/>
        <w:t>коммуникативной практике – как партнер по взаимодействию и собеседник (коммуникативная инициатива);</w:t>
      </w:r>
    </w:p>
    <w:p w14:paraId="1FA7B408" w14:textId="77777777" w:rsidR="00DD21F0" w:rsidRPr="00DD21F0" w:rsidRDefault="00DD21F0" w:rsidP="005E5B25">
      <w:pPr>
        <w:pStyle w:val="20"/>
        <w:numPr>
          <w:ilvl w:val="0"/>
          <w:numId w:val="159"/>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 xml:space="preserve">чтение художественной литературы дополняет развивающие возможности других культурных практик детей дошкольного возраста (игровой, </w:t>
      </w:r>
      <w:proofErr w:type="spellStart"/>
      <w:r w:rsidRPr="00DD21F0">
        <w:rPr>
          <w:sz w:val="24"/>
          <w:szCs w:val="24"/>
          <w:lang w:val="ru-RU"/>
        </w:rPr>
        <w:t>познавательно</w:t>
      </w:r>
      <w:r w:rsidRPr="00DD21F0">
        <w:rPr>
          <w:sz w:val="24"/>
          <w:szCs w:val="24"/>
          <w:lang w:val="ru-RU"/>
        </w:rPr>
        <w:softHyphen/>
        <w:t>исследовательской</w:t>
      </w:r>
      <w:proofErr w:type="spellEnd"/>
      <w:r w:rsidRPr="00DD21F0">
        <w:rPr>
          <w:sz w:val="24"/>
          <w:szCs w:val="24"/>
          <w:lang w:val="ru-RU"/>
        </w:rPr>
        <w:t>, продуктивной деятельности).</w:t>
      </w:r>
    </w:p>
    <w:p w14:paraId="7FB253BF" w14:textId="77777777" w:rsidR="00DD21F0" w:rsidRPr="00DD21F0" w:rsidRDefault="00DD21F0" w:rsidP="005E5B25">
      <w:pPr>
        <w:pStyle w:val="20"/>
        <w:numPr>
          <w:ilvl w:val="1"/>
          <w:numId w:val="155"/>
        </w:numPr>
        <w:shd w:val="clear" w:color="auto" w:fill="auto"/>
        <w:tabs>
          <w:tab w:val="left" w:pos="1498"/>
        </w:tabs>
        <w:spacing w:before="0" w:after="0" w:line="276" w:lineRule="auto"/>
        <w:ind w:left="0" w:firstLine="709"/>
        <w:jc w:val="both"/>
        <w:rPr>
          <w:sz w:val="24"/>
          <w:szCs w:val="24"/>
          <w:lang w:val="ru-RU"/>
        </w:rPr>
      </w:pPr>
      <w:r w:rsidRPr="00DD21F0">
        <w:rPr>
          <w:sz w:val="24"/>
          <w:szCs w:val="24"/>
          <w:lang w:val="ru-RU"/>
        </w:rPr>
        <w:t>Тематику культурных практик педагогу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и другое.</w:t>
      </w:r>
    </w:p>
    <w:p w14:paraId="7743B31B" w14:textId="77777777" w:rsidR="00DD21F0" w:rsidRPr="00DD21F0" w:rsidRDefault="00DD21F0" w:rsidP="005E5B25">
      <w:pPr>
        <w:pStyle w:val="20"/>
        <w:numPr>
          <w:ilvl w:val="1"/>
          <w:numId w:val="155"/>
        </w:numPr>
        <w:shd w:val="clear" w:color="auto" w:fill="auto"/>
        <w:tabs>
          <w:tab w:val="left" w:pos="1498"/>
        </w:tabs>
        <w:spacing w:before="0" w:after="0" w:line="276" w:lineRule="auto"/>
        <w:ind w:left="0" w:firstLine="709"/>
        <w:jc w:val="both"/>
        <w:rPr>
          <w:sz w:val="24"/>
          <w:szCs w:val="24"/>
        </w:rPr>
      </w:pPr>
      <w:r w:rsidRPr="00DD21F0">
        <w:rPr>
          <w:sz w:val="24"/>
          <w:szCs w:val="24"/>
          <w:lang w:val="ru-RU"/>
        </w:rPr>
        <w:t xml:space="preserve">В процессе культурных практик педагог создает атмосферу свободы выбора, творческого обмена и самовыражения, сотрудничества взрослого и детей. </w:t>
      </w:r>
      <w:proofErr w:type="spellStart"/>
      <w:r w:rsidRPr="00DD21F0">
        <w:rPr>
          <w:sz w:val="24"/>
          <w:szCs w:val="24"/>
        </w:rPr>
        <w:t>Организация</w:t>
      </w:r>
      <w:proofErr w:type="spellEnd"/>
      <w:r w:rsidRPr="00DD21F0">
        <w:rPr>
          <w:sz w:val="24"/>
          <w:szCs w:val="24"/>
        </w:rPr>
        <w:t xml:space="preserve"> </w:t>
      </w:r>
      <w:proofErr w:type="spellStart"/>
      <w:r w:rsidRPr="00DD21F0">
        <w:rPr>
          <w:sz w:val="24"/>
          <w:szCs w:val="24"/>
        </w:rPr>
        <w:t>культурных</w:t>
      </w:r>
      <w:proofErr w:type="spellEnd"/>
      <w:r w:rsidRPr="00DD21F0">
        <w:rPr>
          <w:sz w:val="24"/>
          <w:szCs w:val="24"/>
        </w:rPr>
        <w:t xml:space="preserve"> </w:t>
      </w:r>
      <w:proofErr w:type="spellStart"/>
      <w:r w:rsidRPr="00DD21F0">
        <w:rPr>
          <w:sz w:val="24"/>
          <w:szCs w:val="24"/>
        </w:rPr>
        <w:t>практик</w:t>
      </w:r>
      <w:proofErr w:type="spellEnd"/>
      <w:r w:rsidRPr="00DD21F0">
        <w:rPr>
          <w:sz w:val="24"/>
          <w:szCs w:val="24"/>
        </w:rPr>
        <w:t xml:space="preserve"> </w:t>
      </w:r>
      <w:proofErr w:type="spellStart"/>
      <w:r w:rsidRPr="00DD21F0">
        <w:rPr>
          <w:sz w:val="24"/>
          <w:szCs w:val="24"/>
        </w:rPr>
        <w:t>предполагает</w:t>
      </w:r>
      <w:proofErr w:type="spellEnd"/>
      <w:r w:rsidRPr="00DD21F0">
        <w:rPr>
          <w:sz w:val="24"/>
          <w:szCs w:val="24"/>
        </w:rPr>
        <w:t xml:space="preserve"> </w:t>
      </w:r>
      <w:proofErr w:type="spellStart"/>
      <w:r w:rsidRPr="00DD21F0">
        <w:rPr>
          <w:sz w:val="24"/>
          <w:szCs w:val="24"/>
        </w:rPr>
        <w:t>подгрупповой</w:t>
      </w:r>
      <w:proofErr w:type="spellEnd"/>
      <w:r w:rsidRPr="00DD21F0">
        <w:rPr>
          <w:sz w:val="24"/>
          <w:szCs w:val="24"/>
        </w:rPr>
        <w:t xml:space="preserve"> </w:t>
      </w:r>
      <w:proofErr w:type="spellStart"/>
      <w:r w:rsidRPr="00DD21F0">
        <w:rPr>
          <w:sz w:val="24"/>
          <w:szCs w:val="24"/>
        </w:rPr>
        <w:t>способ</w:t>
      </w:r>
      <w:proofErr w:type="spellEnd"/>
      <w:r w:rsidRPr="00DD21F0">
        <w:rPr>
          <w:sz w:val="24"/>
          <w:szCs w:val="24"/>
        </w:rPr>
        <w:t xml:space="preserve"> </w:t>
      </w:r>
      <w:proofErr w:type="spellStart"/>
      <w:r w:rsidRPr="00DD21F0">
        <w:rPr>
          <w:sz w:val="24"/>
          <w:szCs w:val="24"/>
        </w:rPr>
        <w:t>объединения</w:t>
      </w:r>
      <w:proofErr w:type="spellEnd"/>
      <w:r w:rsidRPr="00DD21F0">
        <w:rPr>
          <w:sz w:val="24"/>
          <w:szCs w:val="24"/>
        </w:rPr>
        <w:t xml:space="preserve"> </w:t>
      </w:r>
      <w:proofErr w:type="spellStart"/>
      <w:r w:rsidRPr="00DD21F0">
        <w:rPr>
          <w:sz w:val="24"/>
          <w:szCs w:val="24"/>
        </w:rPr>
        <w:t>детей</w:t>
      </w:r>
      <w:proofErr w:type="spellEnd"/>
      <w:r w:rsidRPr="00DD21F0">
        <w:rPr>
          <w:sz w:val="24"/>
          <w:szCs w:val="24"/>
        </w:rPr>
        <w:t>.</w:t>
      </w:r>
    </w:p>
    <w:p w14:paraId="7B3B0239" w14:textId="77777777" w:rsidR="00DD21F0" w:rsidRDefault="00DD21F0" w:rsidP="00DD21F0">
      <w:pPr>
        <w:pStyle w:val="1"/>
        <w:tabs>
          <w:tab w:val="left" w:pos="1134"/>
          <w:tab w:val="left" w:pos="1276"/>
        </w:tabs>
        <w:ind w:left="0" w:firstLine="709"/>
      </w:pPr>
    </w:p>
    <w:p w14:paraId="21D148CF" w14:textId="77777777" w:rsidR="00AC5115" w:rsidRPr="00AC5115" w:rsidRDefault="00AC5115" w:rsidP="00AC5115">
      <w:pPr>
        <w:pStyle w:val="20"/>
        <w:shd w:val="clear" w:color="auto" w:fill="auto"/>
        <w:tabs>
          <w:tab w:val="left" w:pos="1138"/>
        </w:tabs>
        <w:spacing w:before="0" w:after="0" w:line="276" w:lineRule="auto"/>
        <w:ind w:firstLine="709"/>
        <w:jc w:val="both"/>
        <w:rPr>
          <w:b/>
          <w:lang w:val="ru-RU"/>
        </w:rPr>
      </w:pPr>
      <w:r>
        <w:rPr>
          <w:b/>
          <w:lang w:val="ru-RU"/>
        </w:rPr>
        <w:t xml:space="preserve">2.4. </w:t>
      </w:r>
      <w:r w:rsidRPr="00AC5115">
        <w:rPr>
          <w:b/>
          <w:lang w:val="ru-RU"/>
        </w:rPr>
        <w:t>Способы и направления поддержки детской инициативы.</w:t>
      </w:r>
    </w:p>
    <w:p w14:paraId="74E2E9AA" w14:textId="77777777" w:rsidR="00AC5115" w:rsidRPr="00AC5115" w:rsidRDefault="006E1A39" w:rsidP="001C7250">
      <w:pPr>
        <w:pStyle w:val="20"/>
        <w:shd w:val="clear" w:color="auto" w:fill="auto"/>
        <w:tabs>
          <w:tab w:val="left" w:pos="1276"/>
        </w:tabs>
        <w:spacing w:before="0" w:after="0" w:line="276" w:lineRule="auto"/>
        <w:ind w:firstLine="709"/>
        <w:jc w:val="both"/>
        <w:rPr>
          <w:sz w:val="24"/>
          <w:szCs w:val="24"/>
          <w:lang w:val="ru-RU"/>
        </w:rPr>
      </w:pPr>
      <w:r>
        <w:rPr>
          <w:sz w:val="24"/>
          <w:szCs w:val="24"/>
          <w:lang w:val="ru-RU"/>
        </w:rPr>
        <w:t>2.4.1.</w:t>
      </w:r>
      <w:r w:rsidR="00AC5115" w:rsidRPr="00AC5115">
        <w:rPr>
          <w:sz w:val="24"/>
          <w:szCs w:val="24"/>
          <w:lang w:val="ru-RU"/>
        </w:rPr>
        <w:t>Для поддержки детской инициативы педагог поощряет свободную самостоятельную деятельность детей, основанную на детских интересах и предпочтениях. Появление возможности у ребёнка исследовать, играть, лепить, рисовать, сочинять, петь, танцевать, конструировать, ориентируясь на собственные интересы, позволяет обеспечить такие важные составляющие эмоционального благополучия ребёнка ДОО как уверенность в себе, чувство защищенности, комфорта, положительного самоощущения.</w:t>
      </w:r>
    </w:p>
    <w:p w14:paraId="402B0F00" w14:textId="77777777" w:rsidR="00AC5115" w:rsidRPr="00AC5115" w:rsidRDefault="001C7250" w:rsidP="001C7250">
      <w:pPr>
        <w:pStyle w:val="20"/>
        <w:shd w:val="clear" w:color="auto" w:fill="auto"/>
        <w:tabs>
          <w:tab w:val="left" w:pos="1276"/>
        </w:tabs>
        <w:spacing w:before="0" w:after="0" w:line="276" w:lineRule="auto"/>
        <w:ind w:firstLine="709"/>
        <w:jc w:val="both"/>
        <w:rPr>
          <w:sz w:val="24"/>
          <w:szCs w:val="24"/>
          <w:lang w:val="ru-RU"/>
        </w:rPr>
      </w:pPr>
      <w:r>
        <w:rPr>
          <w:sz w:val="24"/>
          <w:szCs w:val="24"/>
          <w:lang w:val="ru-RU"/>
        </w:rPr>
        <w:t>2.4.2</w:t>
      </w:r>
      <w:r w:rsidR="006E1A39">
        <w:rPr>
          <w:sz w:val="24"/>
          <w:szCs w:val="24"/>
          <w:lang w:val="ru-RU"/>
        </w:rPr>
        <w:t>.</w:t>
      </w:r>
      <w:r w:rsidR="00AC5115" w:rsidRPr="00AC5115">
        <w:rPr>
          <w:sz w:val="24"/>
          <w:szCs w:val="24"/>
          <w:lang w:val="ru-RU"/>
        </w:rPr>
        <w:t>Наиболее благоприятными отрезками времени для организации свободной самостоятельной деятельности детей является утро, когда ребёнок приходит в ДОО, и вторая половина дня.</w:t>
      </w:r>
    </w:p>
    <w:p w14:paraId="4EEB50BC" w14:textId="77777777" w:rsidR="00AC5115" w:rsidRPr="00AC5115" w:rsidRDefault="001C7250" w:rsidP="001C7250">
      <w:pPr>
        <w:pStyle w:val="20"/>
        <w:shd w:val="clear" w:color="auto" w:fill="auto"/>
        <w:tabs>
          <w:tab w:val="left" w:pos="1276"/>
        </w:tabs>
        <w:spacing w:before="0" w:after="0" w:line="276" w:lineRule="auto"/>
        <w:ind w:firstLine="709"/>
        <w:jc w:val="both"/>
        <w:rPr>
          <w:sz w:val="24"/>
          <w:szCs w:val="24"/>
          <w:lang w:val="ru-RU"/>
        </w:rPr>
      </w:pPr>
      <w:r>
        <w:rPr>
          <w:sz w:val="24"/>
          <w:szCs w:val="24"/>
          <w:lang w:val="ru-RU"/>
        </w:rPr>
        <w:t xml:space="preserve">2.4.3. </w:t>
      </w:r>
      <w:r w:rsidR="00AC5115" w:rsidRPr="00AC5115">
        <w:rPr>
          <w:sz w:val="24"/>
          <w:szCs w:val="24"/>
          <w:lang w:val="ru-RU"/>
        </w:rPr>
        <w:t>Любая деятельность ребёнка в ДОО может протекать в форме самостоятельной инициативной деятельности, например:</w:t>
      </w:r>
    </w:p>
    <w:p w14:paraId="34851F0E" w14:textId="77777777" w:rsidR="00AC5115" w:rsidRPr="00AC5115" w:rsidRDefault="00AC5115" w:rsidP="001C7250">
      <w:pPr>
        <w:pStyle w:val="20"/>
        <w:shd w:val="clear" w:color="auto" w:fill="auto"/>
        <w:tabs>
          <w:tab w:val="left" w:pos="1276"/>
        </w:tabs>
        <w:spacing w:before="0" w:after="0" w:line="276" w:lineRule="auto"/>
        <w:ind w:firstLine="709"/>
        <w:jc w:val="both"/>
        <w:rPr>
          <w:sz w:val="24"/>
          <w:szCs w:val="24"/>
          <w:lang w:val="ru-RU"/>
        </w:rPr>
      </w:pPr>
      <w:r w:rsidRPr="00AC5115">
        <w:rPr>
          <w:sz w:val="24"/>
          <w:szCs w:val="24"/>
          <w:lang w:val="ru-RU"/>
        </w:rPr>
        <w:t>самостоятельная исследовательская деятельность и экспериментирование;</w:t>
      </w:r>
    </w:p>
    <w:p w14:paraId="72051EFF" w14:textId="77777777" w:rsidR="00AC5115" w:rsidRPr="00AC5115" w:rsidRDefault="00AC5115" w:rsidP="001C7250">
      <w:pPr>
        <w:pStyle w:val="20"/>
        <w:shd w:val="clear" w:color="auto" w:fill="auto"/>
        <w:tabs>
          <w:tab w:val="left" w:pos="1276"/>
        </w:tabs>
        <w:spacing w:before="0" w:after="0" w:line="276" w:lineRule="auto"/>
        <w:ind w:firstLine="709"/>
        <w:jc w:val="both"/>
        <w:rPr>
          <w:sz w:val="24"/>
          <w:szCs w:val="24"/>
          <w:lang w:val="ru-RU"/>
        </w:rPr>
      </w:pPr>
      <w:r w:rsidRPr="00AC5115">
        <w:rPr>
          <w:sz w:val="24"/>
          <w:szCs w:val="24"/>
          <w:lang w:val="ru-RU"/>
        </w:rPr>
        <w:t>свободные сюжетно-ролевые, театрализованные, режиссерские игры;</w:t>
      </w:r>
    </w:p>
    <w:p w14:paraId="4982FE58" w14:textId="77777777" w:rsidR="00AC5115" w:rsidRPr="00AC5115" w:rsidRDefault="00AC5115" w:rsidP="001C7250">
      <w:pPr>
        <w:pStyle w:val="20"/>
        <w:shd w:val="clear" w:color="auto" w:fill="auto"/>
        <w:tabs>
          <w:tab w:val="left" w:pos="1276"/>
        </w:tabs>
        <w:spacing w:before="0" w:after="0" w:line="276" w:lineRule="auto"/>
        <w:ind w:firstLine="709"/>
        <w:jc w:val="both"/>
        <w:rPr>
          <w:sz w:val="24"/>
          <w:szCs w:val="24"/>
          <w:lang w:val="ru-RU"/>
        </w:rPr>
      </w:pPr>
      <w:r w:rsidRPr="00AC5115">
        <w:rPr>
          <w:sz w:val="24"/>
          <w:szCs w:val="24"/>
          <w:lang w:val="ru-RU"/>
        </w:rPr>
        <w:t>игры - импровизации и музыкальные игры;</w:t>
      </w:r>
    </w:p>
    <w:p w14:paraId="41644A6A" w14:textId="77777777" w:rsidR="00AC5115" w:rsidRPr="00AC5115" w:rsidRDefault="00AC5115" w:rsidP="001C7250">
      <w:pPr>
        <w:pStyle w:val="20"/>
        <w:shd w:val="clear" w:color="auto" w:fill="auto"/>
        <w:tabs>
          <w:tab w:val="left" w:pos="1276"/>
        </w:tabs>
        <w:spacing w:before="0" w:after="0" w:line="276" w:lineRule="auto"/>
        <w:ind w:firstLine="709"/>
        <w:jc w:val="both"/>
        <w:rPr>
          <w:sz w:val="24"/>
          <w:szCs w:val="24"/>
          <w:lang w:val="ru-RU"/>
        </w:rPr>
      </w:pPr>
      <w:r w:rsidRPr="00AC5115">
        <w:rPr>
          <w:sz w:val="24"/>
          <w:szCs w:val="24"/>
          <w:lang w:val="ru-RU"/>
        </w:rPr>
        <w:t>речевые и словесные игры, игры с буквами, слогами, звуками;</w:t>
      </w:r>
    </w:p>
    <w:p w14:paraId="3F87932F" w14:textId="77777777" w:rsidR="00AC5115" w:rsidRPr="00AC5115" w:rsidRDefault="00AC5115" w:rsidP="001C7250">
      <w:pPr>
        <w:pStyle w:val="20"/>
        <w:shd w:val="clear" w:color="auto" w:fill="auto"/>
        <w:tabs>
          <w:tab w:val="left" w:pos="1276"/>
        </w:tabs>
        <w:spacing w:before="0" w:after="0" w:line="276" w:lineRule="auto"/>
        <w:ind w:firstLine="709"/>
        <w:jc w:val="both"/>
        <w:rPr>
          <w:sz w:val="24"/>
          <w:szCs w:val="24"/>
          <w:lang w:val="ru-RU"/>
        </w:rPr>
      </w:pPr>
      <w:r w:rsidRPr="00AC5115">
        <w:rPr>
          <w:sz w:val="24"/>
          <w:szCs w:val="24"/>
          <w:lang w:val="ru-RU"/>
        </w:rPr>
        <w:t>логические игры, развивающие игры математического содержания;</w:t>
      </w:r>
    </w:p>
    <w:p w14:paraId="4F264146" w14:textId="77777777" w:rsidR="00AC5115" w:rsidRPr="00AC5115" w:rsidRDefault="00AC5115" w:rsidP="001C7250">
      <w:pPr>
        <w:pStyle w:val="20"/>
        <w:shd w:val="clear" w:color="auto" w:fill="auto"/>
        <w:tabs>
          <w:tab w:val="left" w:pos="1276"/>
        </w:tabs>
        <w:spacing w:before="0" w:after="0" w:line="276" w:lineRule="auto"/>
        <w:ind w:firstLine="709"/>
        <w:jc w:val="both"/>
        <w:rPr>
          <w:sz w:val="24"/>
          <w:szCs w:val="24"/>
          <w:lang w:val="ru-RU"/>
        </w:rPr>
      </w:pPr>
      <w:r w:rsidRPr="00AC5115">
        <w:rPr>
          <w:sz w:val="24"/>
          <w:szCs w:val="24"/>
          <w:lang w:val="ru-RU"/>
        </w:rPr>
        <w:t>самостоятельная деятельность в книжном уголке;</w:t>
      </w:r>
    </w:p>
    <w:p w14:paraId="09A2F40C" w14:textId="77777777" w:rsidR="00AC5115" w:rsidRPr="00AC5115" w:rsidRDefault="00AC5115" w:rsidP="001C7250">
      <w:pPr>
        <w:pStyle w:val="20"/>
        <w:shd w:val="clear" w:color="auto" w:fill="auto"/>
        <w:tabs>
          <w:tab w:val="left" w:pos="1276"/>
        </w:tabs>
        <w:spacing w:before="0" w:after="0" w:line="276" w:lineRule="auto"/>
        <w:ind w:firstLine="709"/>
        <w:jc w:val="both"/>
        <w:rPr>
          <w:sz w:val="24"/>
          <w:szCs w:val="24"/>
          <w:lang w:val="ru-RU"/>
        </w:rPr>
      </w:pPr>
      <w:r w:rsidRPr="00AC5115">
        <w:rPr>
          <w:sz w:val="24"/>
          <w:szCs w:val="24"/>
          <w:lang w:val="ru-RU"/>
        </w:rPr>
        <w:t>самостоятельная изобразительная деятельность, конструирование;</w:t>
      </w:r>
    </w:p>
    <w:p w14:paraId="4B792D20" w14:textId="77777777" w:rsidR="00AC5115" w:rsidRPr="00AC5115" w:rsidRDefault="00AC5115" w:rsidP="001C7250">
      <w:pPr>
        <w:pStyle w:val="20"/>
        <w:shd w:val="clear" w:color="auto" w:fill="auto"/>
        <w:tabs>
          <w:tab w:val="left" w:pos="1276"/>
        </w:tabs>
        <w:spacing w:before="0" w:after="0" w:line="276" w:lineRule="auto"/>
        <w:ind w:firstLine="709"/>
        <w:jc w:val="both"/>
        <w:rPr>
          <w:sz w:val="24"/>
          <w:szCs w:val="24"/>
          <w:lang w:val="ru-RU"/>
        </w:rPr>
      </w:pPr>
      <w:r w:rsidRPr="00AC5115">
        <w:rPr>
          <w:sz w:val="24"/>
          <w:szCs w:val="24"/>
          <w:lang w:val="ru-RU"/>
        </w:rPr>
        <w:t>самостоятельная двигательная деятельность, подвижные игры, выполнение ритмических и танцевальных движений.</w:t>
      </w:r>
    </w:p>
    <w:p w14:paraId="02C50A62" w14:textId="77777777" w:rsidR="00AC5115" w:rsidRPr="00AC5115" w:rsidRDefault="001C7250" w:rsidP="005C1953">
      <w:pPr>
        <w:pStyle w:val="20"/>
        <w:shd w:val="clear" w:color="auto" w:fill="auto"/>
        <w:tabs>
          <w:tab w:val="left" w:pos="1276"/>
        </w:tabs>
        <w:spacing w:before="0" w:after="0" w:line="276" w:lineRule="auto"/>
        <w:ind w:firstLine="851"/>
        <w:jc w:val="both"/>
        <w:rPr>
          <w:sz w:val="24"/>
          <w:szCs w:val="24"/>
          <w:lang w:val="ru-RU"/>
        </w:rPr>
      </w:pPr>
      <w:r>
        <w:rPr>
          <w:sz w:val="24"/>
          <w:szCs w:val="24"/>
          <w:lang w:val="ru-RU"/>
        </w:rPr>
        <w:t>2.4.4.</w:t>
      </w:r>
      <w:r w:rsidR="005C1953">
        <w:rPr>
          <w:sz w:val="24"/>
          <w:szCs w:val="24"/>
          <w:lang w:val="ru-RU"/>
        </w:rPr>
        <w:t xml:space="preserve"> </w:t>
      </w:r>
      <w:r w:rsidR="00AC5115" w:rsidRPr="00AC5115">
        <w:rPr>
          <w:sz w:val="24"/>
          <w:szCs w:val="24"/>
          <w:lang w:val="ru-RU"/>
        </w:rPr>
        <w:t>Для поддержки детской инициативы педагог должен учитывать следующие условия:</w:t>
      </w:r>
    </w:p>
    <w:p w14:paraId="5C2BF857" w14:textId="77777777" w:rsidR="00AC5115" w:rsidRPr="00AC5115" w:rsidRDefault="00AC5115" w:rsidP="005E5B25">
      <w:pPr>
        <w:pStyle w:val="20"/>
        <w:numPr>
          <w:ilvl w:val="0"/>
          <w:numId w:val="163"/>
        </w:numPr>
        <w:shd w:val="clear" w:color="auto" w:fill="auto"/>
        <w:tabs>
          <w:tab w:val="left" w:pos="1028"/>
          <w:tab w:val="left" w:pos="1276"/>
        </w:tabs>
        <w:spacing w:before="0" w:after="0" w:line="276" w:lineRule="auto"/>
        <w:ind w:left="20" w:firstLine="720"/>
        <w:jc w:val="both"/>
        <w:rPr>
          <w:sz w:val="24"/>
          <w:szCs w:val="24"/>
          <w:lang w:val="ru-RU"/>
        </w:rPr>
      </w:pPr>
      <w:r w:rsidRPr="00AC5115">
        <w:rPr>
          <w:sz w:val="24"/>
          <w:szCs w:val="24"/>
          <w:lang w:val="ru-RU"/>
        </w:rPr>
        <w:t>уделять внимание развитию детского интереса к окружающему миру, поощрять желание ребёнка получать новые знания и умения, осуществлять деятельностные пробы в соответствии со своими интересами, задавать познавательные вопросы;</w:t>
      </w:r>
    </w:p>
    <w:p w14:paraId="1DE2F7ED" w14:textId="77777777" w:rsidR="00AC5115" w:rsidRPr="00AC5115" w:rsidRDefault="00AC5115" w:rsidP="005E5B25">
      <w:pPr>
        <w:pStyle w:val="20"/>
        <w:numPr>
          <w:ilvl w:val="0"/>
          <w:numId w:val="163"/>
        </w:numPr>
        <w:shd w:val="clear" w:color="auto" w:fill="auto"/>
        <w:tabs>
          <w:tab w:val="left" w:pos="1038"/>
          <w:tab w:val="left" w:pos="1276"/>
        </w:tabs>
        <w:spacing w:before="0" w:after="0" w:line="276" w:lineRule="auto"/>
        <w:ind w:left="20" w:firstLine="720"/>
        <w:jc w:val="both"/>
        <w:rPr>
          <w:sz w:val="24"/>
          <w:szCs w:val="24"/>
          <w:lang w:val="ru-RU"/>
        </w:rPr>
      </w:pPr>
      <w:r w:rsidRPr="00AC5115">
        <w:rPr>
          <w:sz w:val="24"/>
          <w:szCs w:val="24"/>
          <w:lang w:val="ru-RU"/>
        </w:rPr>
        <w:t>организовывать ситуации, способствующие активизации личного опыта ребёнка в деятельности, побуждающие детей к применению знаний, умений при выборе способов деятельности;</w:t>
      </w:r>
    </w:p>
    <w:p w14:paraId="274E132B" w14:textId="77777777" w:rsidR="00AC5115" w:rsidRPr="00AC5115" w:rsidRDefault="00AC5115" w:rsidP="005E5B25">
      <w:pPr>
        <w:pStyle w:val="20"/>
        <w:numPr>
          <w:ilvl w:val="0"/>
          <w:numId w:val="163"/>
        </w:numPr>
        <w:shd w:val="clear" w:color="auto" w:fill="auto"/>
        <w:tabs>
          <w:tab w:val="left" w:pos="1028"/>
          <w:tab w:val="left" w:pos="1276"/>
        </w:tabs>
        <w:spacing w:before="0" w:after="0" w:line="276" w:lineRule="auto"/>
        <w:ind w:left="20" w:firstLine="720"/>
        <w:jc w:val="both"/>
        <w:rPr>
          <w:sz w:val="24"/>
          <w:szCs w:val="24"/>
          <w:lang w:val="ru-RU"/>
        </w:rPr>
      </w:pPr>
      <w:r w:rsidRPr="00AC5115">
        <w:rPr>
          <w:sz w:val="24"/>
          <w:szCs w:val="24"/>
          <w:lang w:val="ru-RU"/>
        </w:rPr>
        <w:t>расширять и усложнять в соответствии с возможностями и особенностями развития детей область задач, которые ребёнок способен и желает решить самостоятельно, уделять внимание таким задачам, которые способствуют активизации у ребёнка творчества, сообразительности, поиска новых подходов;</w:t>
      </w:r>
    </w:p>
    <w:p w14:paraId="79422AD0" w14:textId="77777777" w:rsidR="00AC5115" w:rsidRPr="00AC5115" w:rsidRDefault="00AC5115" w:rsidP="005E5B25">
      <w:pPr>
        <w:pStyle w:val="20"/>
        <w:numPr>
          <w:ilvl w:val="0"/>
          <w:numId w:val="163"/>
        </w:numPr>
        <w:shd w:val="clear" w:color="auto" w:fill="auto"/>
        <w:tabs>
          <w:tab w:val="left" w:pos="1038"/>
          <w:tab w:val="left" w:pos="1276"/>
        </w:tabs>
        <w:spacing w:before="0" w:after="0" w:line="276" w:lineRule="auto"/>
        <w:ind w:left="20" w:firstLine="720"/>
        <w:jc w:val="both"/>
        <w:rPr>
          <w:sz w:val="24"/>
          <w:szCs w:val="24"/>
          <w:lang w:val="ru-RU"/>
        </w:rPr>
      </w:pPr>
      <w:r w:rsidRPr="00AC5115">
        <w:rPr>
          <w:sz w:val="24"/>
          <w:szCs w:val="24"/>
          <w:lang w:val="ru-RU"/>
        </w:rPr>
        <w:lastRenderedPageBreak/>
        <w:t>поощрять проявление детской инициативы в течение всего дня пребывания ребёнка в ДОО, используя приемы поддержки, одобрения, похвалы;</w:t>
      </w:r>
    </w:p>
    <w:p w14:paraId="7A7177BA" w14:textId="77777777" w:rsidR="00AC5115" w:rsidRPr="00AC5115" w:rsidRDefault="00AC5115" w:rsidP="005E5B25">
      <w:pPr>
        <w:pStyle w:val="20"/>
        <w:numPr>
          <w:ilvl w:val="0"/>
          <w:numId w:val="163"/>
        </w:numPr>
        <w:shd w:val="clear" w:color="auto" w:fill="auto"/>
        <w:tabs>
          <w:tab w:val="left" w:pos="1038"/>
          <w:tab w:val="left" w:pos="1276"/>
        </w:tabs>
        <w:spacing w:before="0" w:after="0" w:line="276" w:lineRule="auto"/>
        <w:ind w:left="20" w:firstLine="720"/>
        <w:jc w:val="both"/>
        <w:rPr>
          <w:sz w:val="24"/>
          <w:szCs w:val="24"/>
          <w:lang w:val="ru-RU"/>
        </w:rPr>
      </w:pPr>
      <w:r w:rsidRPr="00AC5115">
        <w:rPr>
          <w:sz w:val="24"/>
          <w:szCs w:val="24"/>
          <w:lang w:val="ru-RU"/>
        </w:rPr>
        <w:t>создавать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ребёнка преодолевать трудности, доводить деятельность до результата;</w:t>
      </w:r>
    </w:p>
    <w:p w14:paraId="6E0B18AC" w14:textId="77777777" w:rsidR="00AC5115" w:rsidRPr="00AC5115" w:rsidRDefault="00AC5115" w:rsidP="005E5B25">
      <w:pPr>
        <w:pStyle w:val="20"/>
        <w:numPr>
          <w:ilvl w:val="0"/>
          <w:numId w:val="163"/>
        </w:numPr>
        <w:shd w:val="clear" w:color="auto" w:fill="auto"/>
        <w:tabs>
          <w:tab w:val="left" w:pos="1033"/>
          <w:tab w:val="left" w:pos="1276"/>
        </w:tabs>
        <w:spacing w:before="0" w:after="0" w:line="276" w:lineRule="auto"/>
        <w:ind w:left="20" w:firstLine="720"/>
        <w:jc w:val="both"/>
        <w:rPr>
          <w:sz w:val="24"/>
          <w:szCs w:val="24"/>
          <w:lang w:val="ru-RU"/>
        </w:rPr>
      </w:pPr>
      <w:r w:rsidRPr="00AC5115">
        <w:rPr>
          <w:sz w:val="24"/>
          <w:szCs w:val="24"/>
          <w:lang w:val="ru-RU"/>
        </w:rPr>
        <w:t>поощрять и поддерживать желание детей получить результат деятельности, обращать внимание на важность стремления к качественному результату, подсказывать ребёнку,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p w14:paraId="3ABE734C" w14:textId="77777777" w:rsidR="00AC5115" w:rsidRPr="00AC5115" w:rsidRDefault="00AC5115" w:rsidP="005E5B25">
      <w:pPr>
        <w:pStyle w:val="20"/>
        <w:numPr>
          <w:ilvl w:val="0"/>
          <w:numId w:val="163"/>
        </w:numPr>
        <w:shd w:val="clear" w:color="auto" w:fill="auto"/>
        <w:tabs>
          <w:tab w:val="left" w:pos="1042"/>
          <w:tab w:val="left" w:pos="1276"/>
        </w:tabs>
        <w:spacing w:before="0" w:after="0" w:line="276" w:lineRule="auto"/>
        <w:ind w:left="20" w:firstLine="720"/>
        <w:jc w:val="both"/>
        <w:rPr>
          <w:sz w:val="24"/>
          <w:szCs w:val="24"/>
          <w:lang w:val="ru-RU"/>
        </w:rPr>
      </w:pPr>
      <w:r w:rsidRPr="00AC5115">
        <w:rPr>
          <w:sz w:val="24"/>
          <w:szCs w:val="24"/>
          <w:lang w:val="ru-RU"/>
        </w:rPr>
        <w:t>внимательно наблюдать за процессом самостоятельной деятельности детей, в случае необходимости оказывать детям помощь, но стремиться к её дозированию. Если ребёнок испытывает сложности при решении уже знакомой ему задачи, когда изменилась обстановка или иные условия деятельности, то целесообразно и достаточно использовать приемы наводящих вопросов, активизировать собственную активность и смекалку ребёнка, намекнуть, посоветовать вспомнить, как он действовал в аналогичном случае;</w:t>
      </w:r>
    </w:p>
    <w:p w14:paraId="375A0B58" w14:textId="77777777" w:rsidR="00AC5115" w:rsidRPr="00AC5115" w:rsidRDefault="00AC5115" w:rsidP="005E5B25">
      <w:pPr>
        <w:pStyle w:val="20"/>
        <w:numPr>
          <w:ilvl w:val="0"/>
          <w:numId w:val="163"/>
        </w:numPr>
        <w:shd w:val="clear" w:color="auto" w:fill="auto"/>
        <w:tabs>
          <w:tab w:val="left" w:pos="1023"/>
          <w:tab w:val="left" w:pos="1276"/>
        </w:tabs>
        <w:spacing w:before="0" w:after="0" w:line="276" w:lineRule="auto"/>
        <w:ind w:left="20" w:firstLine="720"/>
        <w:jc w:val="both"/>
        <w:rPr>
          <w:sz w:val="24"/>
          <w:szCs w:val="24"/>
          <w:lang w:val="ru-RU"/>
        </w:rPr>
      </w:pPr>
      <w:r w:rsidRPr="00AC5115">
        <w:rPr>
          <w:sz w:val="24"/>
          <w:szCs w:val="24"/>
          <w:lang w:val="ru-RU"/>
        </w:rPr>
        <w:t>поддерживать у детей чувство гордости и радости от успешных самостоятельных действий, подчеркивать рост возможностей и достижений каждого ребёнка, побуждать к проявлению инициативы и творчества через использование приемов похвалы, одобрения, восхищения.</w:t>
      </w:r>
    </w:p>
    <w:p w14:paraId="1471F58E" w14:textId="77777777" w:rsidR="00AC5115" w:rsidRPr="00AC5115" w:rsidRDefault="001C7250" w:rsidP="001C7250">
      <w:pPr>
        <w:pStyle w:val="20"/>
        <w:shd w:val="clear" w:color="auto" w:fill="auto"/>
        <w:tabs>
          <w:tab w:val="left" w:pos="1276"/>
        </w:tabs>
        <w:spacing w:before="0" w:after="0" w:line="276" w:lineRule="auto"/>
        <w:ind w:firstLine="851"/>
        <w:jc w:val="both"/>
        <w:rPr>
          <w:sz w:val="24"/>
          <w:szCs w:val="24"/>
          <w:lang w:val="ru-RU"/>
        </w:rPr>
      </w:pPr>
      <w:r>
        <w:rPr>
          <w:sz w:val="24"/>
          <w:szCs w:val="24"/>
          <w:lang w:val="ru-RU"/>
        </w:rPr>
        <w:t xml:space="preserve">2.4.5. </w:t>
      </w:r>
      <w:r w:rsidR="00AC5115" w:rsidRPr="00AC5115">
        <w:rPr>
          <w:sz w:val="24"/>
          <w:szCs w:val="24"/>
          <w:lang w:val="ru-RU"/>
        </w:rPr>
        <w:t>В возрасте 3-4 лет у ребёнка активно проявляется потребность в общении со взрослым, ребёнок стремится через разговор с педагогом познать окружающий мир, узнать об интересующих его действиях, сведениях. Поэтому ребёнок задает различного рода вопросы. Важно поддержать данное стремление ребёнка, поощрять познавательную активность детей младшего дошкольного возраста, использовать педагогические приемы, направленные на развитие стремлений ребёнка наблюдать, сравнивать предметы, обследовать их свойства и качества. Педагогу важно проявлять внимание к детским вопросам, поощрять и поддерживать их познавательную активность, создавать ситуации, побуждающие ребёнка самостоятельно искать решения возникающих проблем, осуществлять деятельностные пробы. При проектировании режима дня педагог уделяет особое внимание организации вариативных активностей детей, чтобы ребёнок получил возможность участвовать в разнообразных делах: в играх, в экспериментах, в рисовании, в общении, в творчестве (имитации, танцевальные импровизации и тому подобное), в двигательной деятельности.</w:t>
      </w:r>
    </w:p>
    <w:p w14:paraId="72E6001B" w14:textId="77777777" w:rsidR="00AC5115" w:rsidRPr="00AC5115" w:rsidRDefault="005C1953" w:rsidP="005C1953">
      <w:pPr>
        <w:pStyle w:val="20"/>
        <w:shd w:val="clear" w:color="auto" w:fill="auto"/>
        <w:tabs>
          <w:tab w:val="left" w:pos="1276"/>
        </w:tabs>
        <w:spacing w:before="0" w:after="0" w:line="276" w:lineRule="auto"/>
        <w:ind w:firstLine="851"/>
        <w:jc w:val="both"/>
        <w:rPr>
          <w:sz w:val="24"/>
          <w:szCs w:val="24"/>
          <w:lang w:val="ru-RU"/>
        </w:rPr>
      </w:pPr>
      <w:r>
        <w:rPr>
          <w:sz w:val="24"/>
          <w:szCs w:val="24"/>
          <w:lang w:val="ru-RU"/>
        </w:rPr>
        <w:t xml:space="preserve">2.4.6. </w:t>
      </w:r>
      <w:r w:rsidR="00AC5115" w:rsidRPr="00AC5115">
        <w:rPr>
          <w:sz w:val="24"/>
          <w:szCs w:val="24"/>
          <w:lang w:val="ru-RU"/>
        </w:rPr>
        <w:t xml:space="preserve">С четырех-пяти лет у детей наблюдается высокая активность. Данная потребность ребёнка является ключевым условием для развития самостоятельности во всех сферах его жизни и деятельности. Педагогу важно обращать особое внимание на освоение детьми системы разнообразных обследовательских действии, приемов простейшего анализа, сравнения, умения наблюдать для поддержки самостоятельности в познавательной деятельности. Педагог намеренно насыщает жизнь детей проблемными практическими и познавательными ситуациями, в которых детям необходимо самостоятельно применить освоенные приемы. Всегда необходимо доброжелательно и заинтересованно относиться к детским вопросам и проблемам, быть готовым стать партнером в обсуждении, поддерживать и направлять детскую познавательную активность, уделять особое внимание доверительному общению с ребёнком. В течение дня педагог создает различные ситуации, побуждающие детей проявить инициативу, активность, желание совместно искать верное решение проблемы. Такая планомерная деятельность способствует развитию у ребёнка умения решать возникающие перед ними задачи, что </w:t>
      </w:r>
      <w:r w:rsidR="00AC5115" w:rsidRPr="00AC5115">
        <w:rPr>
          <w:sz w:val="24"/>
          <w:szCs w:val="24"/>
          <w:lang w:val="ru-RU"/>
        </w:rPr>
        <w:lastRenderedPageBreak/>
        <w:t>способствует развитию самостоятельности и уверенности в себе. Педагог стремится создавать такие ситуации, в которых дети приобретают опыт дружеского общения, совместной деятельности, умений командной работы. Это могут быть ситуации волонтерской направленности: взаимной поддержки, проявления внимания к старшим, заботы о животных, бережного отношения к вещам и игрушкам.</w:t>
      </w:r>
    </w:p>
    <w:p w14:paraId="7C9EFC7F" w14:textId="77777777" w:rsidR="00AC5115" w:rsidRPr="00AC5115" w:rsidRDefault="00AC5115" w:rsidP="005C1953">
      <w:pPr>
        <w:pStyle w:val="20"/>
        <w:shd w:val="clear" w:color="auto" w:fill="auto"/>
        <w:tabs>
          <w:tab w:val="left" w:pos="1276"/>
        </w:tabs>
        <w:spacing w:before="0" w:after="0" w:line="276" w:lineRule="auto"/>
        <w:ind w:firstLine="851"/>
        <w:jc w:val="both"/>
        <w:rPr>
          <w:sz w:val="24"/>
          <w:szCs w:val="24"/>
          <w:lang w:val="ru-RU"/>
        </w:rPr>
      </w:pPr>
      <w:r w:rsidRPr="00AC5115">
        <w:rPr>
          <w:sz w:val="24"/>
          <w:szCs w:val="24"/>
          <w:lang w:val="ru-RU"/>
        </w:rPr>
        <w:t>Важно, чтобы у ребёнка всегда была возможность выбора свободной деятельности, поэтому атрибуты и оборудование для детских видов деятельности должны быть достаточно разнообразными и постоянно меняющимися (смена примерно раз в два месяца).</w:t>
      </w:r>
    </w:p>
    <w:p w14:paraId="7A499B87" w14:textId="77777777" w:rsidR="00AC5115" w:rsidRPr="00AC5115" w:rsidRDefault="005C1953" w:rsidP="005C1953">
      <w:pPr>
        <w:pStyle w:val="20"/>
        <w:shd w:val="clear" w:color="auto" w:fill="auto"/>
        <w:tabs>
          <w:tab w:val="left" w:pos="1276"/>
        </w:tabs>
        <w:spacing w:before="0" w:after="0" w:line="276" w:lineRule="auto"/>
        <w:ind w:firstLine="851"/>
        <w:jc w:val="both"/>
        <w:rPr>
          <w:sz w:val="24"/>
          <w:szCs w:val="24"/>
          <w:lang w:val="ru-RU"/>
        </w:rPr>
      </w:pPr>
      <w:r>
        <w:rPr>
          <w:sz w:val="24"/>
          <w:szCs w:val="24"/>
          <w:lang w:val="ru-RU"/>
        </w:rPr>
        <w:t>2.4.7.</w:t>
      </w:r>
      <w:r w:rsidR="00AC5115" w:rsidRPr="00AC5115">
        <w:rPr>
          <w:sz w:val="24"/>
          <w:szCs w:val="24"/>
          <w:lang w:val="ru-RU"/>
        </w:rPr>
        <w:t>Дети пяти-семи лет имеют яркую потребность в самоутверждении и признании со стороны взрослых. Поэтому педагогу важно обратить внимание на те педагогические условия, которые развивают детскую самостоятельность, инициативу и творчество. Для этого педагог создает ситуации, активизирующие желание детей применять свои знания и умения, имеющийся опыт для самостоятельного решения задач. Он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ребёнка за стремление к таким действиям, нацеливает на поиск новых, творческих решений возникших затруднений.</w:t>
      </w:r>
    </w:p>
    <w:p w14:paraId="74E092EF" w14:textId="77777777" w:rsidR="00AC5115" w:rsidRPr="00AC5115" w:rsidRDefault="005C1953" w:rsidP="005C1953">
      <w:pPr>
        <w:pStyle w:val="20"/>
        <w:shd w:val="clear" w:color="auto" w:fill="auto"/>
        <w:tabs>
          <w:tab w:val="left" w:pos="1276"/>
        </w:tabs>
        <w:spacing w:before="0" w:after="0" w:line="276" w:lineRule="auto"/>
        <w:ind w:firstLine="851"/>
        <w:jc w:val="both"/>
        <w:rPr>
          <w:sz w:val="24"/>
          <w:szCs w:val="24"/>
          <w:lang w:val="ru-RU"/>
        </w:rPr>
      </w:pPr>
      <w:r>
        <w:rPr>
          <w:sz w:val="24"/>
          <w:szCs w:val="24"/>
          <w:lang w:val="ru-RU"/>
        </w:rPr>
        <w:t>2.4.8.</w:t>
      </w:r>
      <w:r w:rsidR="00AC5115" w:rsidRPr="00AC5115">
        <w:rPr>
          <w:sz w:val="24"/>
          <w:szCs w:val="24"/>
          <w:lang w:val="ru-RU"/>
        </w:rPr>
        <w:t>Для поддержки детской инициативы педагогу рекомендуется использовать ряд способов и приемов.</w:t>
      </w:r>
    </w:p>
    <w:p w14:paraId="6671D5A1" w14:textId="77777777" w:rsidR="00AC5115" w:rsidRPr="00AC5115" w:rsidRDefault="00AC5115" w:rsidP="005E5B25">
      <w:pPr>
        <w:pStyle w:val="20"/>
        <w:numPr>
          <w:ilvl w:val="0"/>
          <w:numId w:val="164"/>
        </w:numPr>
        <w:shd w:val="clear" w:color="auto" w:fill="auto"/>
        <w:tabs>
          <w:tab w:val="left" w:pos="1134"/>
          <w:tab w:val="left" w:pos="1551"/>
        </w:tabs>
        <w:spacing w:before="0" w:after="0" w:line="276" w:lineRule="auto"/>
        <w:ind w:firstLine="851"/>
        <w:jc w:val="both"/>
        <w:rPr>
          <w:sz w:val="24"/>
          <w:szCs w:val="24"/>
          <w:lang w:val="ru-RU"/>
        </w:rPr>
      </w:pPr>
      <w:r w:rsidRPr="00AC5115">
        <w:rPr>
          <w:sz w:val="24"/>
          <w:szCs w:val="24"/>
          <w:lang w:val="ru-RU"/>
        </w:rPr>
        <w:t>Не</w:t>
      </w:r>
      <w:r w:rsidRPr="00AC5115">
        <w:rPr>
          <w:sz w:val="24"/>
          <w:szCs w:val="24"/>
          <w:lang w:val="ru-RU"/>
        </w:rPr>
        <w:tab/>
        <w:t>следует сразу помогать ребёнку,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ребёнку, педагог сначала стремится к её минимизации: лучше дать совет, задать наводящие вопросы, активизировать имеющийся у ребёнка прошлый опыт.</w:t>
      </w:r>
    </w:p>
    <w:p w14:paraId="381D769A" w14:textId="77777777" w:rsidR="00AC5115" w:rsidRPr="00AC5115" w:rsidRDefault="00AC5115" w:rsidP="005E5B25">
      <w:pPr>
        <w:pStyle w:val="20"/>
        <w:numPr>
          <w:ilvl w:val="0"/>
          <w:numId w:val="164"/>
        </w:numPr>
        <w:shd w:val="clear" w:color="auto" w:fill="auto"/>
        <w:tabs>
          <w:tab w:val="left" w:pos="1042"/>
          <w:tab w:val="left" w:pos="1134"/>
        </w:tabs>
        <w:spacing w:before="0" w:after="0" w:line="276" w:lineRule="auto"/>
        <w:ind w:firstLine="851"/>
        <w:jc w:val="both"/>
        <w:rPr>
          <w:sz w:val="24"/>
          <w:szCs w:val="24"/>
          <w:lang w:val="ru-RU"/>
        </w:rPr>
      </w:pPr>
      <w:r w:rsidRPr="00AC5115">
        <w:rPr>
          <w:sz w:val="24"/>
          <w:szCs w:val="24"/>
          <w:lang w:val="ru-RU"/>
        </w:rPr>
        <w:t>У ребёнка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
    <w:p w14:paraId="5D5BC81D" w14:textId="77777777" w:rsidR="00AC5115" w:rsidRPr="00AC5115" w:rsidRDefault="00AC5115" w:rsidP="005E5B25">
      <w:pPr>
        <w:pStyle w:val="20"/>
        <w:numPr>
          <w:ilvl w:val="0"/>
          <w:numId w:val="164"/>
        </w:numPr>
        <w:shd w:val="clear" w:color="auto" w:fill="auto"/>
        <w:tabs>
          <w:tab w:val="left" w:pos="1042"/>
          <w:tab w:val="left" w:pos="1134"/>
        </w:tabs>
        <w:spacing w:before="0" w:after="0" w:line="276" w:lineRule="auto"/>
        <w:ind w:left="20" w:firstLine="851"/>
        <w:jc w:val="both"/>
        <w:rPr>
          <w:sz w:val="24"/>
          <w:szCs w:val="24"/>
          <w:lang w:val="ru-RU"/>
        </w:rPr>
      </w:pPr>
      <w:r w:rsidRPr="00AC5115">
        <w:rPr>
          <w:sz w:val="24"/>
          <w:szCs w:val="24"/>
          <w:lang w:val="ru-RU"/>
        </w:rPr>
        <w:t>Особое внимание педагог уделяет общению с ребёнком в период проявления кризиса семи лет: характерные для ребёнка изменения в поведении и деятельности становятся поводом для смены стиля общения с ребёнком. Важно уделять внимание ребёнку,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p w14:paraId="2518D608" w14:textId="77777777" w:rsidR="00AC5115" w:rsidRPr="00AC5115" w:rsidRDefault="00AC5115" w:rsidP="005E5B25">
      <w:pPr>
        <w:pStyle w:val="20"/>
        <w:numPr>
          <w:ilvl w:val="0"/>
          <w:numId w:val="164"/>
        </w:numPr>
        <w:shd w:val="clear" w:color="auto" w:fill="auto"/>
        <w:tabs>
          <w:tab w:val="left" w:pos="1033"/>
          <w:tab w:val="left" w:pos="1134"/>
        </w:tabs>
        <w:spacing w:before="0" w:after="0" w:line="276" w:lineRule="auto"/>
        <w:ind w:left="20" w:firstLine="851"/>
        <w:jc w:val="both"/>
        <w:rPr>
          <w:sz w:val="24"/>
          <w:szCs w:val="24"/>
          <w:lang w:val="ru-RU"/>
        </w:rPr>
      </w:pPr>
      <w:r w:rsidRPr="00AC5115">
        <w:rPr>
          <w:sz w:val="24"/>
          <w:szCs w:val="24"/>
          <w:lang w:val="ru-RU"/>
        </w:rPr>
        <w:t>Педагог может акцентировать внимание на освоении ребёнком универсальных умений организации своей деятельности и формировании у него основ целеполагания: поставить цель (или принять её от педагога), обдумать способы её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p w14:paraId="44D7AE0C" w14:textId="77777777" w:rsidR="00AC5115" w:rsidRPr="00AC5115" w:rsidRDefault="00AC5115" w:rsidP="005E5B25">
      <w:pPr>
        <w:pStyle w:val="20"/>
        <w:numPr>
          <w:ilvl w:val="0"/>
          <w:numId w:val="164"/>
        </w:numPr>
        <w:shd w:val="clear" w:color="auto" w:fill="auto"/>
        <w:tabs>
          <w:tab w:val="left" w:pos="1033"/>
          <w:tab w:val="left" w:pos="1134"/>
        </w:tabs>
        <w:spacing w:before="0" w:after="0" w:line="276" w:lineRule="auto"/>
        <w:ind w:left="20" w:firstLine="851"/>
        <w:jc w:val="both"/>
        <w:rPr>
          <w:sz w:val="24"/>
          <w:szCs w:val="24"/>
          <w:lang w:val="ru-RU"/>
        </w:rPr>
      </w:pPr>
      <w:r w:rsidRPr="00AC5115">
        <w:rPr>
          <w:sz w:val="24"/>
          <w:szCs w:val="24"/>
          <w:lang w:val="ru-RU"/>
        </w:rPr>
        <w:t xml:space="preserve">Создание творческих ситуаций в игровой, музыкальной, изобразительной </w:t>
      </w:r>
      <w:r w:rsidRPr="00AC5115">
        <w:rPr>
          <w:sz w:val="24"/>
          <w:szCs w:val="24"/>
          <w:lang w:val="ru-RU"/>
        </w:rPr>
        <w:lastRenderedPageBreak/>
        <w:t>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ребёнка, активизирует его желание самостоятельно определить замысел, способы и формы его воплощения.</w:t>
      </w:r>
    </w:p>
    <w:p w14:paraId="213CE498" w14:textId="77777777" w:rsidR="00AC5115" w:rsidRPr="00AC5115" w:rsidRDefault="00AC5115" w:rsidP="005E5B25">
      <w:pPr>
        <w:pStyle w:val="20"/>
        <w:numPr>
          <w:ilvl w:val="0"/>
          <w:numId w:val="164"/>
        </w:numPr>
        <w:shd w:val="clear" w:color="auto" w:fill="auto"/>
        <w:tabs>
          <w:tab w:val="left" w:pos="1028"/>
          <w:tab w:val="left" w:pos="1134"/>
        </w:tabs>
        <w:spacing w:before="0" w:after="0" w:line="276" w:lineRule="auto"/>
        <w:ind w:left="20" w:firstLine="851"/>
        <w:jc w:val="both"/>
        <w:rPr>
          <w:sz w:val="24"/>
          <w:szCs w:val="24"/>
          <w:lang w:val="ru-RU"/>
        </w:rPr>
      </w:pPr>
      <w:r w:rsidRPr="00AC5115">
        <w:rPr>
          <w:sz w:val="24"/>
          <w:szCs w:val="24"/>
          <w:lang w:val="ru-RU"/>
        </w:rPr>
        <w:t>Педагог уделяет особое внимание обогащению РППС, обеспечивающей поддержку инициативности ребёнка.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p w14:paraId="381A53B7" w14:textId="77777777" w:rsidR="00AC5115" w:rsidRDefault="00AC5115" w:rsidP="00DD21F0">
      <w:pPr>
        <w:pStyle w:val="1"/>
        <w:tabs>
          <w:tab w:val="left" w:pos="1134"/>
          <w:tab w:val="left" w:pos="1276"/>
        </w:tabs>
        <w:ind w:left="0" w:firstLine="709"/>
      </w:pPr>
    </w:p>
    <w:p w14:paraId="650A6BAB" w14:textId="77777777" w:rsidR="00523219" w:rsidRPr="00523219" w:rsidRDefault="00523219" w:rsidP="00523219">
      <w:pPr>
        <w:pStyle w:val="20"/>
        <w:shd w:val="clear" w:color="auto" w:fill="auto"/>
        <w:tabs>
          <w:tab w:val="left" w:pos="1148"/>
        </w:tabs>
        <w:spacing w:before="0" w:after="0" w:line="276" w:lineRule="auto"/>
        <w:ind w:right="20" w:firstLine="709"/>
        <w:jc w:val="both"/>
        <w:rPr>
          <w:b/>
          <w:lang w:val="ru-RU"/>
        </w:rPr>
      </w:pPr>
      <w:r>
        <w:rPr>
          <w:b/>
          <w:lang w:val="ru-RU"/>
        </w:rPr>
        <w:t xml:space="preserve">2.5. </w:t>
      </w:r>
      <w:r w:rsidRPr="00523219">
        <w:rPr>
          <w:b/>
          <w:lang w:val="ru-RU"/>
        </w:rPr>
        <w:t>Особенности взаимодействия педагогического коллектива с семьями обучающихся.</w:t>
      </w:r>
    </w:p>
    <w:p w14:paraId="5BD1774E" w14:textId="77777777" w:rsidR="00523219" w:rsidRPr="00AF4817" w:rsidRDefault="00523219" w:rsidP="005E5B25">
      <w:pPr>
        <w:pStyle w:val="20"/>
        <w:numPr>
          <w:ilvl w:val="1"/>
          <w:numId w:val="169"/>
        </w:numPr>
        <w:shd w:val="clear" w:color="auto" w:fill="auto"/>
        <w:tabs>
          <w:tab w:val="left" w:pos="1350"/>
        </w:tabs>
        <w:spacing w:before="0" w:after="0" w:line="276" w:lineRule="auto"/>
        <w:ind w:right="20" w:firstLine="709"/>
        <w:jc w:val="both"/>
        <w:rPr>
          <w:sz w:val="24"/>
          <w:szCs w:val="24"/>
          <w:lang w:val="ru-RU"/>
        </w:rPr>
      </w:pPr>
      <w:r w:rsidRPr="00AF4817">
        <w:rPr>
          <w:sz w:val="24"/>
          <w:szCs w:val="24"/>
          <w:lang w:val="ru-RU"/>
        </w:rPr>
        <w:t>Главными целями взаимодействия педагогического коллектива ДОО с семьями обучающихся дошкольного возраста являются:</w:t>
      </w:r>
    </w:p>
    <w:p w14:paraId="0DDAD2AA" w14:textId="77777777" w:rsidR="00523219" w:rsidRPr="00AF4817" w:rsidRDefault="00523219" w:rsidP="00AF4817">
      <w:pPr>
        <w:pStyle w:val="20"/>
        <w:shd w:val="clear" w:color="auto" w:fill="auto"/>
        <w:spacing w:before="0" w:after="0" w:line="276" w:lineRule="auto"/>
        <w:ind w:left="20" w:right="20" w:firstLine="700"/>
        <w:jc w:val="both"/>
        <w:rPr>
          <w:sz w:val="24"/>
          <w:szCs w:val="24"/>
          <w:lang w:val="ru-RU"/>
        </w:rPr>
      </w:pPr>
      <w:r w:rsidRPr="00AF4817">
        <w:rPr>
          <w:sz w:val="24"/>
          <w:szCs w:val="24"/>
          <w:lang w:val="ru-RU"/>
        </w:rPr>
        <w:t>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возрастов;</w:t>
      </w:r>
    </w:p>
    <w:p w14:paraId="1ED089BE" w14:textId="77777777" w:rsidR="00523219" w:rsidRPr="00AF4817" w:rsidRDefault="00523219" w:rsidP="00AF4817">
      <w:pPr>
        <w:pStyle w:val="20"/>
        <w:shd w:val="clear" w:color="auto" w:fill="auto"/>
        <w:spacing w:before="0" w:after="0" w:line="276" w:lineRule="auto"/>
        <w:ind w:left="20" w:right="20" w:firstLine="700"/>
        <w:jc w:val="both"/>
        <w:rPr>
          <w:sz w:val="24"/>
          <w:szCs w:val="24"/>
          <w:lang w:val="ru-RU"/>
        </w:rPr>
      </w:pPr>
      <w:r w:rsidRPr="00AF4817">
        <w:rPr>
          <w:sz w:val="24"/>
          <w:szCs w:val="24"/>
          <w:lang w:val="ru-RU"/>
        </w:rPr>
        <w:t>обеспечение единства подходов к воспитанию и обучению детей в условиях ДОО и семьи; повышение воспитательного потенциала семьи.</w:t>
      </w:r>
    </w:p>
    <w:p w14:paraId="41410A87" w14:textId="77777777" w:rsidR="00523219" w:rsidRPr="00AF4817" w:rsidRDefault="00523219" w:rsidP="005E5B25">
      <w:pPr>
        <w:pStyle w:val="20"/>
        <w:numPr>
          <w:ilvl w:val="1"/>
          <w:numId w:val="169"/>
        </w:numPr>
        <w:shd w:val="clear" w:color="auto" w:fill="auto"/>
        <w:tabs>
          <w:tab w:val="left" w:pos="1359"/>
        </w:tabs>
        <w:spacing w:before="0" w:after="0" w:line="276" w:lineRule="auto"/>
        <w:ind w:left="20" w:right="20" w:firstLine="700"/>
        <w:jc w:val="both"/>
        <w:rPr>
          <w:sz w:val="24"/>
          <w:szCs w:val="24"/>
          <w:lang w:val="ru-RU"/>
        </w:rPr>
      </w:pPr>
      <w:r w:rsidRPr="00AF4817">
        <w:rPr>
          <w:sz w:val="24"/>
          <w:szCs w:val="24"/>
          <w:lang w:val="ru-RU"/>
        </w:rPr>
        <w:t>Эта деятельность должна дополнять, поддерживать и тактично направлять воспитательные действия родителей (законных представителей) детей младенческого, раннего и дошкольного возрастов.</w:t>
      </w:r>
    </w:p>
    <w:p w14:paraId="773DA1F9" w14:textId="77777777" w:rsidR="00523219" w:rsidRPr="00AF4817" w:rsidRDefault="00523219" w:rsidP="005E5B25">
      <w:pPr>
        <w:pStyle w:val="20"/>
        <w:numPr>
          <w:ilvl w:val="1"/>
          <w:numId w:val="169"/>
        </w:numPr>
        <w:shd w:val="clear" w:color="auto" w:fill="auto"/>
        <w:tabs>
          <w:tab w:val="left" w:pos="1339"/>
        </w:tabs>
        <w:spacing w:before="0" w:after="0" w:line="276" w:lineRule="auto"/>
        <w:ind w:left="20" w:firstLine="700"/>
        <w:jc w:val="both"/>
        <w:rPr>
          <w:sz w:val="24"/>
          <w:szCs w:val="24"/>
          <w:lang w:val="ru-RU"/>
        </w:rPr>
      </w:pPr>
      <w:r w:rsidRPr="00AF4817">
        <w:rPr>
          <w:sz w:val="24"/>
          <w:szCs w:val="24"/>
          <w:lang w:val="ru-RU"/>
        </w:rPr>
        <w:t>Достижение этих целей должно осуществляться через решение основных задач:</w:t>
      </w:r>
    </w:p>
    <w:p w14:paraId="127BD1DC" w14:textId="77777777" w:rsidR="00523219" w:rsidRPr="00AF4817" w:rsidRDefault="00523219" w:rsidP="005E5B25">
      <w:pPr>
        <w:pStyle w:val="20"/>
        <w:numPr>
          <w:ilvl w:val="0"/>
          <w:numId w:val="170"/>
        </w:numPr>
        <w:shd w:val="clear" w:color="auto" w:fill="auto"/>
        <w:tabs>
          <w:tab w:val="left" w:pos="993"/>
        </w:tabs>
        <w:spacing w:before="0" w:after="0" w:line="276" w:lineRule="auto"/>
        <w:ind w:left="20" w:right="20" w:firstLine="700"/>
        <w:jc w:val="both"/>
        <w:rPr>
          <w:sz w:val="24"/>
          <w:szCs w:val="24"/>
          <w:lang w:val="ru-RU"/>
        </w:rPr>
      </w:pPr>
      <w:r w:rsidRPr="00AF4817">
        <w:rPr>
          <w:sz w:val="24"/>
          <w:szCs w:val="24"/>
          <w:lang w:val="ru-RU"/>
        </w:rPr>
        <w:t>информирование родителей (законных представителей) и общественности относительно целей ДО, общих для всего образовательного пространства Российской Федерации, о мерах господдержки семьям, имеющим детей дошкольного возраста, а также об образовательной программе, реализуемой в ДОО;</w:t>
      </w:r>
    </w:p>
    <w:p w14:paraId="332E96E6" w14:textId="77777777" w:rsidR="00523219" w:rsidRPr="00AF4817" w:rsidRDefault="00523219" w:rsidP="005E5B25">
      <w:pPr>
        <w:pStyle w:val="20"/>
        <w:numPr>
          <w:ilvl w:val="0"/>
          <w:numId w:val="170"/>
        </w:numPr>
        <w:shd w:val="clear" w:color="auto" w:fill="auto"/>
        <w:tabs>
          <w:tab w:val="left" w:pos="993"/>
          <w:tab w:val="left" w:pos="1038"/>
          <w:tab w:val="left" w:pos="1134"/>
        </w:tabs>
        <w:spacing w:before="0" w:after="0" w:line="276" w:lineRule="auto"/>
        <w:ind w:left="20" w:right="20" w:firstLine="720"/>
        <w:jc w:val="both"/>
        <w:rPr>
          <w:sz w:val="24"/>
          <w:szCs w:val="24"/>
          <w:lang w:val="ru-RU"/>
        </w:rPr>
      </w:pPr>
      <w:r w:rsidRPr="00AF4817">
        <w:rPr>
          <w:sz w:val="24"/>
          <w:szCs w:val="24"/>
          <w:lang w:val="ru-RU"/>
        </w:rPr>
        <w:t>просвещение родителей (законных представителей), повышение их правовой, психолого-педагогической компетентности в вопросах охраны и укрепления здоровья, развития и образования детей;</w:t>
      </w:r>
    </w:p>
    <w:p w14:paraId="1D5FD551" w14:textId="77777777" w:rsidR="00523219" w:rsidRPr="00AF4817" w:rsidRDefault="00523219" w:rsidP="005E5B25">
      <w:pPr>
        <w:pStyle w:val="20"/>
        <w:numPr>
          <w:ilvl w:val="0"/>
          <w:numId w:val="170"/>
        </w:numPr>
        <w:shd w:val="clear" w:color="auto" w:fill="auto"/>
        <w:tabs>
          <w:tab w:val="left" w:pos="993"/>
          <w:tab w:val="left" w:pos="1033"/>
          <w:tab w:val="left" w:pos="1134"/>
        </w:tabs>
        <w:spacing w:before="0" w:after="0" w:line="276" w:lineRule="auto"/>
        <w:ind w:left="20" w:right="20" w:firstLine="720"/>
        <w:jc w:val="both"/>
        <w:rPr>
          <w:sz w:val="24"/>
          <w:szCs w:val="24"/>
          <w:lang w:val="ru-RU"/>
        </w:rPr>
      </w:pPr>
      <w:r w:rsidRPr="00AF4817">
        <w:rPr>
          <w:sz w:val="24"/>
          <w:szCs w:val="24"/>
          <w:lang w:val="ru-RU"/>
        </w:rPr>
        <w:t>способствование развитию ответственного и осознанного родительства как базовой основы благополучия семьи;</w:t>
      </w:r>
    </w:p>
    <w:p w14:paraId="00873D27" w14:textId="77777777" w:rsidR="00523219" w:rsidRPr="00AF4817" w:rsidRDefault="00523219" w:rsidP="005E5B25">
      <w:pPr>
        <w:pStyle w:val="20"/>
        <w:numPr>
          <w:ilvl w:val="0"/>
          <w:numId w:val="170"/>
        </w:numPr>
        <w:shd w:val="clear" w:color="auto" w:fill="auto"/>
        <w:tabs>
          <w:tab w:val="left" w:pos="993"/>
          <w:tab w:val="left" w:pos="1038"/>
          <w:tab w:val="left" w:pos="1134"/>
        </w:tabs>
        <w:spacing w:before="0" w:after="0" w:line="276" w:lineRule="auto"/>
        <w:ind w:left="20" w:right="20" w:firstLine="720"/>
        <w:jc w:val="both"/>
        <w:rPr>
          <w:sz w:val="24"/>
          <w:szCs w:val="24"/>
          <w:lang w:val="ru-RU"/>
        </w:rPr>
      </w:pPr>
      <w:r w:rsidRPr="00AF4817">
        <w:rPr>
          <w:sz w:val="24"/>
          <w:szCs w:val="24"/>
          <w:lang w:val="ru-RU"/>
        </w:rPr>
        <w:t>построение взаимодействия в форме сотрудничества и установления партнёрских отношений с родителями (законными представителями) детей младенческого, раннего и дошкольного возраста для решения образовательных задач;</w:t>
      </w:r>
    </w:p>
    <w:p w14:paraId="5F41A189" w14:textId="77777777" w:rsidR="00523219" w:rsidRPr="00AF4817" w:rsidRDefault="00523219" w:rsidP="005E5B25">
      <w:pPr>
        <w:pStyle w:val="20"/>
        <w:numPr>
          <w:ilvl w:val="0"/>
          <w:numId w:val="170"/>
        </w:numPr>
        <w:shd w:val="clear" w:color="auto" w:fill="auto"/>
        <w:tabs>
          <w:tab w:val="left" w:pos="993"/>
          <w:tab w:val="left" w:pos="1038"/>
          <w:tab w:val="left" w:pos="1134"/>
        </w:tabs>
        <w:spacing w:before="0" w:after="0" w:line="276" w:lineRule="auto"/>
        <w:ind w:left="20" w:right="20" w:firstLine="720"/>
        <w:jc w:val="both"/>
        <w:rPr>
          <w:sz w:val="24"/>
          <w:szCs w:val="24"/>
          <w:lang w:val="ru-RU"/>
        </w:rPr>
      </w:pPr>
      <w:r w:rsidRPr="00AF4817">
        <w:rPr>
          <w:sz w:val="24"/>
          <w:szCs w:val="24"/>
          <w:lang w:val="ru-RU"/>
        </w:rPr>
        <w:t>вовлечение родителей (законных представителей) в образовательный процесс.</w:t>
      </w:r>
    </w:p>
    <w:p w14:paraId="73DEF097" w14:textId="77777777" w:rsidR="00523219" w:rsidRPr="00AF4817" w:rsidRDefault="00523219" w:rsidP="005E5B25">
      <w:pPr>
        <w:pStyle w:val="20"/>
        <w:numPr>
          <w:ilvl w:val="1"/>
          <w:numId w:val="169"/>
        </w:numPr>
        <w:shd w:val="clear" w:color="auto" w:fill="auto"/>
        <w:tabs>
          <w:tab w:val="left" w:pos="1350"/>
        </w:tabs>
        <w:spacing w:before="0" w:after="0" w:line="276" w:lineRule="auto"/>
        <w:ind w:left="20" w:right="20" w:firstLine="720"/>
        <w:jc w:val="both"/>
        <w:rPr>
          <w:sz w:val="24"/>
          <w:szCs w:val="24"/>
          <w:lang w:val="ru-RU"/>
        </w:rPr>
      </w:pPr>
      <w:r w:rsidRPr="00AF4817">
        <w:rPr>
          <w:sz w:val="24"/>
          <w:szCs w:val="24"/>
          <w:lang w:val="ru-RU"/>
        </w:rPr>
        <w:t>Построение взаимодействия с родителями (законными представителями) должно придерживаться следующих принципов:</w:t>
      </w:r>
    </w:p>
    <w:p w14:paraId="4AC0C4C5" w14:textId="77777777" w:rsidR="00523219" w:rsidRPr="00AF4817" w:rsidRDefault="00523219" w:rsidP="005E5B25">
      <w:pPr>
        <w:pStyle w:val="20"/>
        <w:numPr>
          <w:ilvl w:val="0"/>
          <w:numId w:val="165"/>
        </w:numPr>
        <w:shd w:val="clear" w:color="auto" w:fill="auto"/>
        <w:tabs>
          <w:tab w:val="left" w:pos="1038"/>
        </w:tabs>
        <w:spacing w:before="0" w:after="0" w:line="276" w:lineRule="auto"/>
        <w:ind w:left="20" w:right="20" w:firstLine="720"/>
        <w:jc w:val="both"/>
        <w:rPr>
          <w:sz w:val="24"/>
          <w:szCs w:val="24"/>
          <w:lang w:val="ru-RU"/>
        </w:rPr>
      </w:pPr>
      <w:r w:rsidRPr="00AF4817">
        <w:rPr>
          <w:sz w:val="24"/>
          <w:szCs w:val="24"/>
          <w:lang w:val="ru-RU"/>
        </w:rPr>
        <w:t>приоритет семьи в воспитании, обучении и развитии ребёнка: в соответствии с Законом об образовании у родителей (законных представителей) обучающихся не только есть преимущественное право на обучение и воспитание детей, но именно они обязаны заложить основы физического, нравственного и интеллектуального развития личности ребёнка;</w:t>
      </w:r>
    </w:p>
    <w:p w14:paraId="60499367" w14:textId="77777777" w:rsidR="00523219" w:rsidRPr="00AF4817" w:rsidRDefault="00523219" w:rsidP="005E5B25">
      <w:pPr>
        <w:pStyle w:val="20"/>
        <w:numPr>
          <w:ilvl w:val="0"/>
          <w:numId w:val="165"/>
        </w:numPr>
        <w:shd w:val="clear" w:color="auto" w:fill="auto"/>
        <w:tabs>
          <w:tab w:val="left" w:pos="1042"/>
        </w:tabs>
        <w:spacing w:before="0" w:after="0" w:line="276" w:lineRule="auto"/>
        <w:ind w:left="20" w:right="20" w:firstLine="720"/>
        <w:jc w:val="both"/>
        <w:rPr>
          <w:sz w:val="24"/>
          <w:szCs w:val="24"/>
          <w:lang w:val="ru-RU"/>
        </w:rPr>
      </w:pPr>
      <w:r w:rsidRPr="00AF4817">
        <w:rPr>
          <w:sz w:val="24"/>
          <w:szCs w:val="24"/>
          <w:lang w:val="ru-RU"/>
        </w:rPr>
        <w:t xml:space="preserve">открытость: для родителей (законных представителей) должна быть доступна </w:t>
      </w:r>
      <w:r w:rsidRPr="00AF4817">
        <w:rPr>
          <w:sz w:val="24"/>
          <w:szCs w:val="24"/>
          <w:lang w:val="ru-RU"/>
        </w:rPr>
        <w:lastRenderedPageBreak/>
        <w:t>актуальная информация об особенностях пребывания ребёнка в группе; каждому из родителей (законных представителей) должен быть предоставлен свободный доступ в ДОО; между педагогами и родителями (законными представителями) необходим обмен информацией об особенностях развития ребёнка в ДОО и семье;</w:t>
      </w:r>
    </w:p>
    <w:p w14:paraId="01A8CE75" w14:textId="77777777" w:rsidR="00523219" w:rsidRPr="00AF4817" w:rsidRDefault="00523219" w:rsidP="005E5B25">
      <w:pPr>
        <w:pStyle w:val="20"/>
        <w:numPr>
          <w:ilvl w:val="0"/>
          <w:numId w:val="165"/>
        </w:numPr>
        <w:shd w:val="clear" w:color="auto" w:fill="auto"/>
        <w:tabs>
          <w:tab w:val="left" w:pos="1038"/>
        </w:tabs>
        <w:spacing w:before="0" w:after="0" w:line="276" w:lineRule="auto"/>
        <w:ind w:left="20" w:right="20" w:firstLine="720"/>
        <w:jc w:val="both"/>
        <w:rPr>
          <w:sz w:val="24"/>
          <w:szCs w:val="24"/>
          <w:lang w:val="ru-RU"/>
        </w:rPr>
      </w:pPr>
      <w:r w:rsidRPr="00AF4817">
        <w:rPr>
          <w:sz w:val="24"/>
          <w:szCs w:val="24"/>
          <w:lang w:val="ru-RU"/>
        </w:rPr>
        <w:t>взаимное доверие, уважение и доброжелательность во взаимоотношениях педагогов и родителей (законных представителей): при взаимодействии педагогу необходимо придерживаться этики и культурных правил общения, проявлять позитивный настрой на общение и сотрудничество с родителями (законными представителями); важно этично и разумно использовать полученную информацию как со стороны педагогов, так и со стороны родителей (законных представителей) в интересах детей;</w:t>
      </w:r>
    </w:p>
    <w:p w14:paraId="44051188" w14:textId="77777777" w:rsidR="00523219" w:rsidRPr="00AF4817" w:rsidRDefault="00523219" w:rsidP="005E5B25">
      <w:pPr>
        <w:pStyle w:val="20"/>
        <w:numPr>
          <w:ilvl w:val="0"/>
          <w:numId w:val="165"/>
        </w:numPr>
        <w:shd w:val="clear" w:color="auto" w:fill="auto"/>
        <w:tabs>
          <w:tab w:val="left" w:pos="1038"/>
        </w:tabs>
        <w:spacing w:before="0" w:after="0" w:line="276" w:lineRule="auto"/>
        <w:ind w:left="20" w:right="20" w:firstLine="720"/>
        <w:jc w:val="both"/>
        <w:rPr>
          <w:sz w:val="24"/>
          <w:szCs w:val="24"/>
          <w:lang w:val="ru-RU"/>
        </w:rPr>
      </w:pPr>
      <w:r w:rsidRPr="00AF4817">
        <w:rPr>
          <w:sz w:val="24"/>
          <w:szCs w:val="24"/>
          <w:lang w:val="ru-RU"/>
        </w:rPr>
        <w:t>индивидуально-дифференцированный подход к каждой семье: при взаимодействии необходимо учитывать особенности семейного воспитания, потребности родителей (законных представителей) в отношении образования ребёнка, отношение к педагогу и ДОО, проводимым мероприятиям; возможности включения родителей (законных представителей) в совместное решение образовательных задач;</w:t>
      </w:r>
    </w:p>
    <w:p w14:paraId="117E5CA3" w14:textId="77777777" w:rsidR="00523219" w:rsidRPr="00AF4817" w:rsidRDefault="00523219" w:rsidP="005E5B25">
      <w:pPr>
        <w:pStyle w:val="20"/>
        <w:numPr>
          <w:ilvl w:val="0"/>
          <w:numId w:val="165"/>
        </w:numPr>
        <w:shd w:val="clear" w:color="auto" w:fill="auto"/>
        <w:tabs>
          <w:tab w:val="left" w:pos="1028"/>
        </w:tabs>
        <w:spacing w:before="0" w:after="0" w:line="276" w:lineRule="auto"/>
        <w:ind w:left="20" w:right="20" w:firstLine="720"/>
        <w:jc w:val="both"/>
        <w:rPr>
          <w:sz w:val="24"/>
          <w:szCs w:val="24"/>
          <w:lang w:val="ru-RU"/>
        </w:rPr>
      </w:pPr>
      <w:proofErr w:type="spellStart"/>
      <w:r w:rsidRPr="00AF4817">
        <w:rPr>
          <w:sz w:val="24"/>
          <w:szCs w:val="24"/>
          <w:lang w:val="ru-RU"/>
        </w:rPr>
        <w:t>возрастосообразность</w:t>
      </w:r>
      <w:proofErr w:type="spellEnd"/>
      <w:r w:rsidRPr="00AF4817">
        <w:rPr>
          <w:sz w:val="24"/>
          <w:szCs w:val="24"/>
          <w:lang w:val="ru-RU"/>
        </w:rPr>
        <w:t>: при планировании и осуществлении взаимодействия необходимо учитывать особенности и характер отношений ребёнка с родителями (законными представителями), прежде всего, с матерью (преимущественно для детей младенческого и раннего возраста), обусловленные возрастными особенностями развития детей.</w:t>
      </w:r>
    </w:p>
    <w:p w14:paraId="37B48A12" w14:textId="77777777" w:rsidR="00523219" w:rsidRPr="00AF4817" w:rsidRDefault="00523219" w:rsidP="005E5B25">
      <w:pPr>
        <w:pStyle w:val="20"/>
        <w:numPr>
          <w:ilvl w:val="1"/>
          <w:numId w:val="169"/>
        </w:numPr>
        <w:shd w:val="clear" w:color="auto" w:fill="auto"/>
        <w:tabs>
          <w:tab w:val="left" w:pos="1350"/>
        </w:tabs>
        <w:spacing w:before="0" w:after="0" w:line="276" w:lineRule="auto"/>
        <w:ind w:left="20" w:right="20" w:firstLine="720"/>
        <w:jc w:val="both"/>
        <w:rPr>
          <w:sz w:val="24"/>
          <w:szCs w:val="24"/>
          <w:lang w:val="ru-RU"/>
        </w:rPr>
      </w:pPr>
      <w:r w:rsidRPr="00AF4817">
        <w:rPr>
          <w:sz w:val="24"/>
          <w:szCs w:val="24"/>
          <w:lang w:val="ru-RU"/>
        </w:rPr>
        <w:t>Деятельность педагогического коллектива ДОО по построению взаимодействия с родителями (законными представителями) обучающихся осуществляется по нескольким направлениям:</w:t>
      </w:r>
    </w:p>
    <w:p w14:paraId="24219880" w14:textId="77777777" w:rsidR="00523219" w:rsidRPr="00AF4817" w:rsidRDefault="00523219" w:rsidP="005E5B25">
      <w:pPr>
        <w:pStyle w:val="20"/>
        <w:numPr>
          <w:ilvl w:val="0"/>
          <w:numId w:val="166"/>
        </w:numPr>
        <w:shd w:val="clear" w:color="auto" w:fill="auto"/>
        <w:tabs>
          <w:tab w:val="left" w:pos="1033"/>
        </w:tabs>
        <w:spacing w:before="0" w:after="0" w:line="276" w:lineRule="auto"/>
        <w:ind w:left="20" w:right="20" w:firstLine="720"/>
        <w:jc w:val="both"/>
        <w:rPr>
          <w:sz w:val="24"/>
          <w:szCs w:val="24"/>
          <w:lang w:val="ru-RU"/>
        </w:rPr>
      </w:pPr>
      <w:proofErr w:type="spellStart"/>
      <w:r w:rsidRPr="00AF4817">
        <w:rPr>
          <w:sz w:val="24"/>
          <w:szCs w:val="24"/>
          <w:lang w:val="ru-RU"/>
        </w:rPr>
        <w:t>диагностико</w:t>
      </w:r>
      <w:proofErr w:type="spellEnd"/>
      <w:r w:rsidRPr="00AF4817">
        <w:rPr>
          <w:sz w:val="24"/>
          <w:szCs w:val="24"/>
          <w:lang w:val="ru-RU"/>
        </w:rPr>
        <w:t>-аналитическое направление включает получение и анализ данных о семье каждого обучающегося, её запросах в отношении охраны здоровья и развития ребёнка; об уровне психолого-педагогической компетентности родителей (законных представителей); а также планирование работы с семьей с учётом результатов проведенного анализа; согласование воспитательных задач;</w:t>
      </w:r>
    </w:p>
    <w:p w14:paraId="37E436AD" w14:textId="77777777" w:rsidR="00523219" w:rsidRPr="00AF4817" w:rsidRDefault="00523219" w:rsidP="005E5B25">
      <w:pPr>
        <w:pStyle w:val="20"/>
        <w:numPr>
          <w:ilvl w:val="0"/>
          <w:numId w:val="166"/>
        </w:numPr>
        <w:shd w:val="clear" w:color="auto" w:fill="auto"/>
        <w:tabs>
          <w:tab w:val="left" w:pos="1042"/>
        </w:tabs>
        <w:spacing w:before="0" w:after="0" w:line="276" w:lineRule="auto"/>
        <w:ind w:left="20" w:right="20" w:firstLine="720"/>
        <w:jc w:val="both"/>
        <w:rPr>
          <w:sz w:val="24"/>
          <w:szCs w:val="24"/>
          <w:lang w:val="ru-RU"/>
        </w:rPr>
      </w:pPr>
      <w:r w:rsidRPr="00AF4817">
        <w:rPr>
          <w:sz w:val="24"/>
          <w:szCs w:val="24"/>
          <w:lang w:val="ru-RU"/>
        </w:rPr>
        <w:t>просветительское направление предполагает просвещение родителей (законных представителей) по вопросам особенностей психофизиологического и психического развития детей младенческого, раннего и дошкольного возрастов; выбора эффективных методов обучения и воспитания детей определенного возраста; ознакомление с актуальной информацией о государственной политике в области ДО, включая информирование о мерах господдержки семьям с детьми дошкольного возраста; информирование об особенностях реализуемой в ДОО образовательной программы; условиях пребывания ребёнка в группе ДОО; содержании и методах образовательной работы с детьми;</w:t>
      </w:r>
    </w:p>
    <w:p w14:paraId="49124BF6" w14:textId="77777777" w:rsidR="00523219" w:rsidRPr="00AF4817" w:rsidRDefault="00523219" w:rsidP="005E5B25">
      <w:pPr>
        <w:pStyle w:val="20"/>
        <w:numPr>
          <w:ilvl w:val="0"/>
          <w:numId w:val="166"/>
        </w:numPr>
        <w:shd w:val="clear" w:color="auto" w:fill="auto"/>
        <w:tabs>
          <w:tab w:val="left" w:pos="1042"/>
        </w:tabs>
        <w:spacing w:before="0" w:after="0" w:line="276" w:lineRule="auto"/>
        <w:ind w:left="20" w:right="20" w:firstLine="720"/>
        <w:jc w:val="both"/>
        <w:rPr>
          <w:sz w:val="24"/>
          <w:szCs w:val="24"/>
          <w:lang w:val="ru-RU"/>
        </w:rPr>
      </w:pPr>
      <w:r w:rsidRPr="00AF4817">
        <w:rPr>
          <w:sz w:val="24"/>
          <w:szCs w:val="24"/>
          <w:lang w:val="ru-RU"/>
        </w:rPr>
        <w:t>консультационное направление объединяет в себе консультирование родителей (законных представителей) по вопросам их взаимодействия с ребёнком, преодоления возникающих проблем воспитания и обучения детей, в том числе с ООП в условиях семьи; особенностей поведения и взаимодействия ребёнка со сверстниками и педагогом; возникающих проблемных ситуациях; способам воспитания и построения продуктивного взаимодействия с детьми младенческого, раннего и дошкольного возрастов; способам организации и участия в детских деятельностях, образовательном процессе и другому.</w:t>
      </w:r>
    </w:p>
    <w:p w14:paraId="5DF8F049" w14:textId="77777777" w:rsidR="00523219" w:rsidRPr="00AF4817" w:rsidRDefault="00523219" w:rsidP="005E5B25">
      <w:pPr>
        <w:pStyle w:val="20"/>
        <w:numPr>
          <w:ilvl w:val="1"/>
          <w:numId w:val="169"/>
        </w:numPr>
        <w:shd w:val="clear" w:color="auto" w:fill="auto"/>
        <w:tabs>
          <w:tab w:val="left" w:pos="1364"/>
        </w:tabs>
        <w:spacing w:before="0" w:after="0" w:line="276" w:lineRule="auto"/>
        <w:ind w:left="20" w:right="20" w:firstLine="720"/>
        <w:jc w:val="both"/>
        <w:rPr>
          <w:sz w:val="24"/>
          <w:szCs w:val="24"/>
          <w:lang w:val="ru-RU"/>
        </w:rPr>
      </w:pPr>
      <w:r w:rsidRPr="00AF4817">
        <w:rPr>
          <w:sz w:val="24"/>
          <w:szCs w:val="24"/>
          <w:lang w:val="ru-RU"/>
        </w:rPr>
        <w:t xml:space="preserve">Совместная образовательная деятельность педагогов и родителей (законных представителей) обучающихся предполагает сотрудничество в реализации некоторых образовательных задач, вопросах организации РППС и образовательных мероприятий; </w:t>
      </w:r>
      <w:r w:rsidRPr="00AF4817">
        <w:rPr>
          <w:sz w:val="24"/>
          <w:szCs w:val="24"/>
          <w:lang w:val="ru-RU"/>
        </w:rPr>
        <w:lastRenderedPageBreak/>
        <w:t>поддержку образовательных инициатив родителей (законных представителей) детей младенческого, раннего и дошкольного возрастов; разработку и реализацию образовательных проектов ДОО совместно с семьей.</w:t>
      </w:r>
    </w:p>
    <w:p w14:paraId="32270B25" w14:textId="77777777" w:rsidR="00523219" w:rsidRPr="00AF4817" w:rsidRDefault="00523219" w:rsidP="005E5B25">
      <w:pPr>
        <w:pStyle w:val="20"/>
        <w:numPr>
          <w:ilvl w:val="1"/>
          <w:numId w:val="169"/>
        </w:numPr>
        <w:shd w:val="clear" w:color="auto" w:fill="auto"/>
        <w:tabs>
          <w:tab w:val="left" w:pos="1364"/>
        </w:tabs>
        <w:spacing w:before="0" w:after="0" w:line="276" w:lineRule="auto"/>
        <w:ind w:left="20" w:right="20" w:firstLine="720"/>
        <w:jc w:val="both"/>
        <w:rPr>
          <w:sz w:val="24"/>
          <w:szCs w:val="24"/>
          <w:lang w:val="ru-RU"/>
        </w:rPr>
      </w:pPr>
      <w:r w:rsidRPr="00AF4817">
        <w:rPr>
          <w:sz w:val="24"/>
          <w:szCs w:val="24"/>
          <w:lang w:val="ru-RU"/>
        </w:rPr>
        <w:t xml:space="preserve">Особое внимание в просветительской деятельности ДОО должно уделяться повышению уровня компетентности родителей (законных представителей) в вопросах </w:t>
      </w:r>
      <w:proofErr w:type="spellStart"/>
      <w:r w:rsidRPr="00AF4817">
        <w:rPr>
          <w:sz w:val="24"/>
          <w:szCs w:val="24"/>
          <w:lang w:val="ru-RU"/>
        </w:rPr>
        <w:t>здоровьесбережения</w:t>
      </w:r>
      <w:proofErr w:type="spellEnd"/>
      <w:r w:rsidRPr="00AF4817">
        <w:rPr>
          <w:sz w:val="24"/>
          <w:szCs w:val="24"/>
          <w:lang w:val="ru-RU"/>
        </w:rPr>
        <w:t xml:space="preserve"> ребёнка.</w:t>
      </w:r>
    </w:p>
    <w:p w14:paraId="1EE35021" w14:textId="77777777" w:rsidR="00523219" w:rsidRPr="00AF4817" w:rsidRDefault="00523219" w:rsidP="005E5B25">
      <w:pPr>
        <w:pStyle w:val="20"/>
        <w:numPr>
          <w:ilvl w:val="1"/>
          <w:numId w:val="169"/>
        </w:numPr>
        <w:shd w:val="clear" w:color="auto" w:fill="auto"/>
        <w:tabs>
          <w:tab w:val="left" w:pos="1364"/>
        </w:tabs>
        <w:spacing w:before="0" w:after="0" w:line="276" w:lineRule="auto"/>
        <w:ind w:left="20" w:right="20" w:firstLine="720"/>
        <w:jc w:val="both"/>
        <w:rPr>
          <w:sz w:val="24"/>
          <w:szCs w:val="24"/>
          <w:lang w:val="ru-RU"/>
        </w:rPr>
      </w:pPr>
      <w:r w:rsidRPr="00AF4817">
        <w:rPr>
          <w:sz w:val="24"/>
          <w:szCs w:val="24"/>
          <w:lang w:val="ru-RU"/>
        </w:rPr>
        <w:t>Реализация данной темы может быть осуществлена в процессе следующих направлений просветительской деятельности:</w:t>
      </w:r>
    </w:p>
    <w:p w14:paraId="1185B29F" w14:textId="77777777" w:rsidR="00523219" w:rsidRPr="00AF4817" w:rsidRDefault="00523219" w:rsidP="005E5B25">
      <w:pPr>
        <w:pStyle w:val="20"/>
        <w:numPr>
          <w:ilvl w:val="0"/>
          <w:numId w:val="167"/>
        </w:numPr>
        <w:shd w:val="clear" w:color="auto" w:fill="auto"/>
        <w:tabs>
          <w:tab w:val="left" w:pos="1042"/>
        </w:tabs>
        <w:spacing w:before="0" w:after="0" w:line="276" w:lineRule="auto"/>
        <w:ind w:left="20" w:right="20" w:firstLine="720"/>
        <w:jc w:val="both"/>
        <w:rPr>
          <w:sz w:val="24"/>
          <w:szCs w:val="24"/>
          <w:lang w:val="ru-RU"/>
        </w:rPr>
      </w:pPr>
      <w:r w:rsidRPr="00AF4817">
        <w:rPr>
          <w:sz w:val="24"/>
          <w:szCs w:val="24"/>
          <w:lang w:val="ru-RU"/>
        </w:rPr>
        <w:t>информирование о факторах, положительно влияющих на физическое и психическое здоровье ребёнка (рациональная организация режима дня ребёнка, правильное питание в семье, закаливание, организация двигательной активности, благоприятный психологический микроклимат в семье и спокойное общение с ребёнком и другое), о действии негативных факторов (переохлаждение, перегревание, перекармливание и другое), наносящих непоправимый вред здоровью ребёнка;</w:t>
      </w:r>
    </w:p>
    <w:p w14:paraId="51222CD1" w14:textId="77777777" w:rsidR="00523219" w:rsidRPr="00AF4817" w:rsidRDefault="00523219" w:rsidP="005E5B25">
      <w:pPr>
        <w:pStyle w:val="20"/>
        <w:numPr>
          <w:ilvl w:val="0"/>
          <w:numId w:val="167"/>
        </w:numPr>
        <w:shd w:val="clear" w:color="auto" w:fill="auto"/>
        <w:tabs>
          <w:tab w:val="left" w:pos="1033"/>
        </w:tabs>
        <w:spacing w:before="0" w:after="0" w:line="276" w:lineRule="auto"/>
        <w:ind w:left="20" w:right="20" w:firstLine="720"/>
        <w:jc w:val="both"/>
        <w:rPr>
          <w:sz w:val="24"/>
          <w:szCs w:val="24"/>
          <w:lang w:val="ru-RU"/>
        </w:rPr>
      </w:pPr>
      <w:r w:rsidRPr="00AF4817">
        <w:rPr>
          <w:sz w:val="24"/>
          <w:szCs w:val="24"/>
          <w:lang w:val="ru-RU"/>
        </w:rPr>
        <w:t>своевременное информирование о важности вакцинирования в соответствии с рекомендациями Национального календаря профилактических прививок и по эпидемическим показаниям;</w:t>
      </w:r>
    </w:p>
    <w:p w14:paraId="271E2A77" w14:textId="77777777" w:rsidR="00523219" w:rsidRPr="00AF4817" w:rsidRDefault="00523219" w:rsidP="005E5B25">
      <w:pPr>
        <w:pStyle w:val="20"/>
        <w:numPr>
          <w:ilvl w:val="0"/>
          <w:numId w:val="167"/>
        </w:numPr>
        <w:shd w:val="clear" w:color="auto" w:fill="auto"/>
        <w:tabs>
          <w:tab w:val="left" w:pos="1033"/>
        </w:tabs>
        <w:spacing w:before="0" w:after="0" w:line="276" w:lineRule="auto"/>
        <w:ind w:left="20" w:right="20" w:firstLine="720"/>
        <w:jc w:val="both"/>
        <w:rPr>
          <w:sz w:val="24"/>
          <w:szCs w:val="24"/>
          <w:lang w:val="ru-RU"/>
        </w:rPr>
      </w:pPr>
      <w:r w:rsidRPr="00AF4817">
        <w:rPr>
          <w:sz w:val="24"/>
          <w:szCs w:val="24"/>
          <w:lang w:val="ru-RU"/>
        </w:rPr>
        <w:t>информирование родителей (законных представителей) об актуальных задачах физического воспитания детей на разных возрастных этапах их развития, а также о возможностях ДОО и семьи в решении данных задач;</w:t>
      </w:r>
    </w:p>
    <w:p w14:paraId="4B4FD738" w14:textId="77777777" w:rsidR="00523219" w:rsidRPr="00AF4817" w:rsidRDefault="00523219" w:rsidP="005E5B25">
      <w:pPr>
        <w:pStyle w:val="20"/>
        <w:numPr>
          <w:ilvl w:val="0"/>
          <w:numId w:val="167"/>
        </w:numPr>
        <w:shd w:val="clear" w:color="auto" w:fill="auto"/>
        <w:tabs>
          <w:tab w:val="left" w:pos="1028"/>
        </w:tabs>
        <w:spacing w:before="0" w:after="0" w:line="276" w:lineRule="auto"/>
        <w:ind w:left="20" w:right="20" w:firstLine="720"/>
        <w:jc w:val="both"/>
        <w:rPr>
          <w:sz w:val="24"/>
          <w:szCs w:val="24"/>
          <w:lang w:val="ru-RU"/>
        </w:rPr>
      </w:pPr>
      <w:r w:rsidRPr="00AF4817">
        <w:rPr>
          <w:sz w:val="24"/>
          <w:szCs w:val="24"/>
          <w:lang w:val="ru-RU"/>
        </w:rPr>
        <w:t>знакомство родителей (законных представителей) с оздоровительными мероприятиями, проводимыми в ДОО;</w:t>
      </w:r>
    </w:p>
    <w:p w14:paraId="51005DD4" w14:textId="77777777" w:rsidR="00523219" w:rsidRPr="00AF4817" w:rsidRDefault="00523219" w:rsidP="005E5B25">
      <w:pPr>
        <w:pStyle w:val="20"/>
        <w:numPr>
          <w:ilvl w:val="0"/>
          <w:numId w:val="167"/>
        </w:numPr>
        <w:shd w:val="clear" w:color="auto" w:fill="auto"/>
        <w:tabs>
          <w:tab w:val="left" w:pos="1033"/>
        </w:tabs>
        <w:spacing w:before="0" w:after="0" w:line="276" w:lineRule="auto"/>
        <w:ind w:left="20" w:right="20" w:firstLine="720"/>
        <w:jc w:val="both"/>
        <w:rPr>
          <w:sz w:val="24"/>
          <w:szCs w:val="24"/>
          <w:lang w:val="ru-RU"/>
        </w:rPr>
      </w:pPr>
      <w:r w:rsidRPr="00AF4817">
        <w:rPr>
          <w:sz w:val="24"/>
          <w:szCs w:val="24"/>
          <w:lang w:val="ru-RU"/>
        </w:rPr>
        <w:t xml:space="preserve">информирование родителей (законных представителей) о негативном влиянии на развитие детей систематического и бесконтрольного использования </w:t>
      </w:r>
      <w:r w:rsidRPr="00AF4817">
        <w:rPr>
          <w:sz w:val="24"/>
          <w:szCs w:val="24"/>
        </w:rPr>
        <w:t>IT</w:t>
      </w:r>
      <w:r w:rsidRPr="00AF4817">
        <w:rPr>
          <w:sz w:val="24"/>
          <w:szCs w:val="24"/>
          <w:lang w:val="ru-RU"/>
        </w:rPr>
        <w:t>-технологий (нарушение сна, возбудимость, изменения качества памяти, внимания, мышления; проблемы социализации и общения и другое).</w:t>
      </w:r>
    </w:p>
    <w:p w14:paraId="161C69BB" w14:textId="77777777" w:rsidR="00523219" w:rsidRPr="00AF4817" w:rsidRDefault="00152CFF" w:rsidP="00152CFF">
      <w:pPr>
        <w:pStyle w:val="20"/>
        <w:shd w:val="clear" w:color="auto" w:fill="auto"/>
        <w:tabs>
          <w:tab w:val="left" w:pos="1134"/>
        </w:tabs>
        <w:spacing w:before="0" w:after="0" w:line="276" w:lineRule="auto"/>
        <w:ind w:left="20" w:right="20"/>
        <w:jc w:val="both"/>
        <w:rPr>
          <w:sz w:val="24"/>
          <w:szCs w:val="24"/>
          <w:lang w:val="ru-RU"/>
        </w:rPr>
      </w:pPr>
      <w:r>
        <w:rPr>
          <w:sz w:val="24"/>
          <w:szCs w:val="24"/>
          <w:lang w:val="ru-RU"/>
        </w:rPr>
        <w:t xml:space="preserve">            </w:t>
      </w:r>
      <w:r w:rsidR="00523219" w:rsidRPr="00AF4817">
        <w:rPr>
          <w:sz w:val="24"/>
          <w:szCs w:val="24"/>
          <w:lang w:val="ru-RU"/>
        </w:rPr>
        <w:t xml:space="preserve">2.5.8.  Эффективность просветительской работы по вопросам </w:t>
      </w:r>
      <w:proofErr w:type="spellStart"/>
      <w:r w:rsidR="00523219" w:rsidRPr="00AF4817">
        <w:rPr>
          <w:sz w:val="24"/>
          <w:szCs w:val="24"/>
          <w:lang w:val="ru-RU"/>
        </w:rPr>
        <w:t>здоровьесбережения</w:t>
      </w:r>
      <w:proofErr w:type="spellEnd"/>
      <w:r w:rsidR="00523219" w:rsidRPr="00AF4817">
        <w:rPr>
          <w:sz w:val="24"/>
          <w:szCs w:val="24"/>
          <w:lang w:val="ru-RU"/>
        </w:rPr>
        <w:t xml:space="preserve"> детей может быть повышена за счет привлечения к тематическим встречам профильных специалистов (медиков, нейропсихологов, физиологов, </w:t>
      </w:r>
      <w:r w:rsidR="00523219" w:rsidRPr="00AF4817">
        <w:rPr>
          <w:sz w:val="24"/>
          <w:szCs w:val="24"/>
        </w:rPr>
        <w:t>IT</w:t>
      </w:r>
      <w:r w:rsidR="00523219" w:rsidRPr="00AF4817">
        <w:rPr>
          <w:sz w:val="24"/>
          <w:szCs w:val="24"/>
          <w:lang w:val="ru-RU"/>
        </w:rPr>
        <w:t>-специалистов и других).</w:t>
      </w:r>
    </w:p>
    <w:p w14:paraId="5B10EAFF" w14:textId="77777777" w:rsidR="00523219" w:rsidRPr="00AF4817" w:rsidRDefault="00523219" w:rsidP="005E5B25">
      <w:pPr>
        <w:pStyle w:val="20"/>
        <w:numPr>
          <w:ilvl w:val="1"/>
          <w:numId w:val="169"/>
        </w:numPr>
        <w:shd w:val="clear" w:color="auto" w:fill="auto"/>
        <w:tabs>
          <w:tab w:val="left" w:pos="1350"/>
        </w:tabs>
        <w:spacing w:before="0" w:after="0" w:line="276" w:lineRule="auto"/>
        <w:ind w:left="20" w:right="20" w:firstLine="720"/>
        <w:jc w:val="both"/>
        <w:rPr>
          <w:sz w:val="24"/>
          <w:szCs w:val="24"/>
          <w:lang w:val="ru-RU"/>
        </w:rPr>
      </w:pPr>
      <w:r w:rsidRPr="00AF4817">
        <w:rPr>
          <w:sz w:val="24"/>
          <w:szCs w:val="24"/>
          <w:lang w:val="ru-RU"/>
        </w:rPr>
        <w:t>Направления деятельности педагога реализуются в разных формах (групповых и (или) индивидуальных) посредством различных методов, приемов и способов взаимодействия с родителями (законными представителями):</w:t>
      </w:r>
    </w:p>
    <w:p w14:paraId="33141E17" w14:textId="77777777" w:rsidR="00523219" w:rsidRPr="00AF4817" w:rsidRDefault="00523219" w:rsidP="005E5B25">
      <w:pPr>
        <w:pStyle w:val="20"/>
        <w:numPr>
          <w:ilvl w:val="0"/>
          <w:numId w:val="168"/>
        </w:numPr>
        <w:shd w:val="clear" w:color="auto" w:fill="auto"/>
        <w:tabs>
          <w:tab w:val="left" w:pos="1033"/>
        </w:tabs>
        <w:spacing w:before="0" w:after="0" w:line="276" w:lineRule="auto"/>
        <w:ind w:left="20" w:right="20" w:firstLine="720"/>
        <w:jc w:val="both"/>
        <w:rPr>
          <w:sz w:val="24"/>
          <w:szCs w:val="24"/>
          <w:lang w:val="ru-RU"/>
        </w:rPr>
      </w:pPr>
      <w:proofErr w:type="spellStart"/>
      <w:r w:rsidRPr="00AF4817">
        <w:rPr>
          <w:sz w:val="24"/>
          <w:szCs w:val="24"/>
          <w:lang w:val="ru-RU"/>
        </w:rPr>
        <w:t>диагностико</w:t>
      </w:r>
      <w:proofErr w:type="spellEnd"/>
      <w:r w:rsidRPr="00AF4817">
        <w:rPr>
          <w:sz w:val="24"/>
          <w:szCs w:val="24"/>
          <w:lang w:val="ru-RU"/>
        </w:rPr>
        <w:t>-аналитическое направление реализуется через опросы, социологические срезы, индивидуальные блокноты, «почтовый ящик», педагогические беседы с родителями (законными представителями); дни (недели) открытых дверей, открытые просмотры занятий и других видов деятельности детей и так далее;</w:t>
      </w:r>
    </w:p>
    <w:p w14:paraId="25D32FF3" w14:textId="77777777" w:rsidR="00523219" w:rsidRPr="00AF4817" w:rsidRDefault="00523219" w:rsidP="005E5B25">
      <w:pPr>
        <w:pStyle w:val="20"/>
        <w:numPr>
          <w:ilvl w:val="0"/>
          <w:numId w:val="168"/>
        </w:numPr>
        <w:shd w:val="clear" w:color="auto" w:fill="auto"/>
        <w:tabs>
          <w:tab w:val="left" w:pos="1038"/>
        </w:tabs>
        <w:spacing w:before="0" w:after="0" w:line="276" w:lineRule="auto"/>
        <w:ind w:left="20" w:right="20" w:firstLine="720"/>
        <w:jc w:val="both"/>
        <w:rPr>
          <w:sz w:val="24"/>
          <w:szCs w:val="24"/>
          <w:lang w:val="ru-RU"/>
        </w:rPr>
      </w:pPr>
      <w:r w:rsidRPr="00AF4817">
        <w:rPr>
          <w:sz w:val="24"/>
          <w:szCs w:val="24"/>
          <w:lang w:val="ru-RU"/>
        </w:rPr>
        <w:t xml:space="preserve">просветительское и консультационное направления реализуются через групповые родительские собрания, конференции, круглые столы, семинары- практикумы, тренинги и ролевые игры, консультации, педагогические гостиные, родительские клубы и другое; информационные проспекты, стенды, ширмы, папки- передвижки для родителей (законных представителей); журналы и газеты, издаваемые ДОО для родителей (законных представителей), педагогические библиотеки для родителей (законных представителей); сайты ДОО и социальные группы в сети Интернет; </w:t>
      </w:r>
      <w:proofErr w:type="spellStart"/>
      <w:r w:rsidRPr="00AF4817">
        <w:rPr>
          <w:sz w:val="24"/>
          <w:szCs w:val="24"/>
          <w:lang w:val="ru-RU"/>
        </w:rPr>
        <w:t>медиарепортажи</w:t>
      </w:r>
      <w:proofErr w:type="spellEnd"/>
      <w:r w:rsidRPr="00AF4817">
        <w:rPr>
          <w:sz w:val="24"/>
          <w:szCs w:val="24"/>
          <w:lang w:val="ru-RU"/>
        </w:rPr>
        <w:t xml:space="preserve"> и интервью; фотографии, выставки детских работ, совместных работ родителей (законных представителей) и детей. Включают также и досуговую форму - совместные праздники и вечера, семейные спортивные и </w:t>
      </w:r>
      <w:r w:rsidRPr="00AF4817">
        <w:rPr>
          <w:sz w:val="24"/>
          <w:szCs w:val="24"/>
          <w:lang w:val="ru-RU"/>
        </w:rPr>
        <w:lastRenderedPageBreak/>
        <w:t>тематические мероприятия, тематические досуги, знакомство с семейными традициями и другое.</w:t>
      </w:r>
    </w:p>
    <w:p w14:paraId="31E33DB8" w14:textId="77777777" w:rsidR="00523219" w:rsidRPr="00AF4817" w:rsidRDefault="00523219" w:rsidP="005E5B25">
      <w:pPr>
        <w:pStyle w:val="20"/>
        <w:numPr>
          <w:ilvl w:val="1"/>
          <w:numId w:val="169"/>
        </w:numPr>
        <w:shd w:val="clear" w:color="auto" w:fill="auto"/>
        <w:tabs>
          <w:tab w:val="left" w:pos="1369"/>
        </w:tabs>
        <w:spacing w:before="0" w:after="0" w:line="276" w:lineRule="auto"/>
        <w:ind w:left="20" w:right="20" w:firstLine="700"/>
        <w:jc w:val="both"/>
        <w:rPr>
          <w:sz w:val="24"/>
          <w:szCs w:val="24"/>
          <w:lang w:val="ru-RU"/>
        </w:rPr>
      </w:pPr>
      <w:r w:rsidRPr="00AF4817">
        <w:rPr>
          <w:sz w:val="24"/>
          <w:szCs w:val="24"/>
          <w:lang w:val="ru-RU"/>
        </w:rPr>
        <w:t>Для вовлечения родителей (законных представителей) в образовательную деятельность целесообразно использовать специально разработанные (подобранные) дидактические материалы для организации совместной деятельности родителей (законных представителей) с детьми в семейных условиях в соответствии с образовательными задачами, реализуемыми в ДОО. Эти материалы должны сопровождаться подробными инструкциями по их использованию и рекомендациями по построению взаимодействия с ребёнком (с учётом возрастных особенностей). Кроме того, необходимо активно использовать воспитательный потенциал семьи для решения образовательных задач, привлекая родителей (законных представителей) к участию в образовательных мероприятиях, направленных на решение познавательных и воспитательных задач.</w:t>
      </w:r>
    </w:p>
    <w:p w14:paraId="75C37769" w14:textId="77777777" w:rsidR="00523219" w:rsidRPr="00AF4817" w:rsidRDefault="00523219" w:rsidP="005E5B25">
      <w:pPr>
        <w:pStyle w:val="20"/>
        <w:numPr>
          <w:ilvl w:val="1"/>
          <w:numId w:val="169"/>
        </w:numPr>
        <w:shd w:val="clear" w:color="auto" w:fill="auto"/>
        <w:tabs>
          <w:tab w:val="left" w:pos="1498"/>
        </w:tabs>
        <w:spacing w:before="0" w:after="0" w:line="276" w:lineRule="auto"/>
        <w:ind w:left="20" w:right="20" w:firstLine="700"/>
        <w:jc w:val="both"/>
        <w:rPr>
          <w:sz w:val="24"/>
          <w:szCs w:val="24"/>
          <w:lang w:val="ru-RU"/>
        </w:rPr>
      </w:pPr>
      <w:r w:rsidRPr="00AF4817">
        <w:rPr>
          <w:sz w:val="24"/>
          <w:szCs w:val="24"/>
          <w:lang w:val="ru-RU"/>
        </w:rPr>
        <w:t>Незаменимой формой установления доверительного делового контакта между семьей и ДОО является диалог педагога и родителей (законных представителей). Диалог позволяет совместно анализировать поведение или проблемы ребёнка, выяснять причины проблем и искать подходящие возможности, ресурсы семьи и пути их решения. В диалоге проходит просвещение родителей (законных представителей), их консультирование по вопросам выбора оптимального образовательного маршрута для конкретного ребёнка, а также согласование совместных действий, которые могут быть предприняты со стороны ДОО и семьи для разрешения возможных проблем и трудностей ребёнка в освоении образовательной программы.</w:t>
      </w:r>
    </w:p>
    <w:p w14:paraId="66C8E07E" w14:textId="77777777" w:rsidR="00523219" w:rsidRPr="00AF4817" w:rsidRDefault="00523219" w:rsidP="005E5B25">
      <w:pPr>
        <w:pStyle w:val="20"/>
        <w:numPr>
          <w:ilvl w:val="1"/>
          <w:numId w:val="169"/>
        </w:numPr>
        <w:shd w:val="clear" w:color="auto" w:fill="auto"/>
        <w:tabs>
          <w:tab w:val="left" w:pos="1494"/>
        </w:tabs>
        <w:spacing w:before="0" w:after="0" w:line="276" w:lineRule="auto"/>
        <w:ind w:left="20" w:right="20" w:firstLine="700"/>
        <w:jc w:val="both"/>
        <w:rPr>
          <w:sz w:val="24"/>
          <w:szCs w:val="24"/>
          <w:lang w:val="ru-RU"/>
        </w:rPr>
      </w:pPr>
      <w:r w:rsidRPr="00AF4817">
        <w:rPr>
          <w:sz w:val="24"/>
          <w:szCs w:val="24"/>
          <w:lang w:val="ru-RU"/>
        </w:rPr>
        <w:t>Педагоги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w:t>
      </w:r>
    </w:p>
    <w:p w14:paraId="43592A99" w14:textId="77777777" w:rsidR="00523219" w:rsidRDefault="00523219" w:rsidP="00DD21F0">
      <w:pPr>
        <w:pStyle w:val="1"/>
        <w:tabs>
          <w:tab w:val="left" w:pos="1134"/>
          <w:tab w:val="left" w:pos="1276"/>
        </w:tabs>
        <w:ind w:left="0" w:firstLine="709"/>
      </w:pPr>
    </w:p>
    <w:p w14:paraId="4EC40DD7" w14:textId="77777777" w:rsidR="00523219" w:rsidRDefault="00523219" w:rsidP="00DD21F0">
      <w:pPr>
        <w:pStyle w:val="1"/>
        <w:tabs>
          <w:tab w:val="left" w:pos="1134"/>
          <w:tab w:val="left" w:pos="1276"/>
        </w:tabs>
        <w:ind w:left="0" w:firstLine="709"/>
      </w:pPr>
    </w:p>
    <w:p w14:paraId="5253DE46" w14:textId="77777777" w:rsidR="00BB340C" w:rsidRDefault="00304AB3" w:rsidP="00304AB3">
      <w:pPr>
        <w:pStyle w:val="1"/>
        <w:tabs>
          <w:tab w:val="left" w:pos="993"/>
          <w:tab w:val="left" w:pos="1276"/>
        </w:tabs>
        <w:ind w:left="993" w:hanging="284"/>
      </w:pPr>
      <w:r w:rsidRPr="00304AB3">
        <w:t>2</w:t>
      </w:r>
      <w:r>
        <w:t xml:space="preserve">.6. </w:t>
      </w:r>
      <w:r w:rsidR="0021290F">
        <w:t>Направления</w:t>
      </w:r>
      <w:r w:rsidR="0021290F">
        <w:rPr>
          <w:spacing w:val="-3"/>
        </w:rPr>
        <w:t xml:space="preserve"> </w:t>
      </w:r>
      <w:r w:rsidR="0021290F">
        <w:t>и</w:t>
      </w:r>
      <w:r w:rsidR="0021290F">
        <w:rPr>
          <w:spacing w:val="-4"/>
        </w:rPr>
        <w:t xml:space="preserve"> </w:t>
      </w:r>
      <w:r w:rsidR="0021290F">
        <w:t>задачи</w:t>
      </w:r>
      <w:r w:rsidR="0021290F">
        <w:rPr>
          <w:spacing w:val="-1"/>
        </w:rPr>
        <w:t xml:space="preserve"> </w:t>
      </w:r>
      <w:r w:rsidR="0021290F">
        <w:t>коррекционно-развивающей</w:t>
      </w:r>
      <w:r w:rsidR="0021290F">
        <w:rPr>
          <w:spacing w:val="-2"/>
        </w:rPr>
        <w:t xml:space="preserve"> </w:t>
      </w:r>
      <w:r w:rsidR="0021290F">
        <w:t>работы</w:t>
      </w:r>
    </w:p>
    <w:p w14:paraId="76831638" w14:textId="77777777" w:rsidR="00BB340C" w:rsidRDefault="0021290F" w:rsidP="00AF4817">
      <w:pPr>
        <w:pStyle w:val="a3"/>
        <w:spacing w:line="276" w:lineRule="auto"/>
        <w:ind w:left="0" w:firstLine="709"/>
      </w:pPr>
      <w:r>
        <w:rPr>
          <w:i/>
        </w:rPr>
        <w:t>Коррекционно-развивающая</w:t>
      </w:r>
      <w:r>
        <w:rPr>
          <w:i/>
          <w:spacing w:val="1"/>
        </w:rPr>
        <w:t xml:space="preserve"> </w:t>
      </w:r>
      <w:r>
        <w:rPr>
          <w:i/>
        </w:rPr>
        <w:t>работа</w:t>
      </w:r>
      <w:r>
        <w:rPr>
          <w:i/>
          <w:spacing w:val="1"/>
        </w:rPr>
        <w:t xml:space="preserve"> </w:t>
      </w:r>
      <w:r>
        <w:rPr>
          <w:i/>
        </w:rPr>
        <w:t>и\или</w:t>
      </w:r>
      <w:r>
        <w:rPr>
          <w:i/>
          <w:spacing w:val="1"/>
        </w:rPr>
        <w:t xml:space="preserve"> </w:t>
      </w:r>
      <w:r>
        <w:rPr>
          <w:i/>
        </w:rPr>
        <w:t>инклюзивное</w:t>
      </w:r>
      <w:r>
        <w:rPr>
          <w:i/>
          <w:spacing w:val="1"/>
        </w:rPr>
        <w:t xml:space="preserve"> </w:t>
      </w:r>
      <w:r>
        <w:rPr>
          <w:i/>
        </w:rPr>
        <w:t>образование</w:t>
      </w:r>
      <w:r>
        <w:rPr>
          <w:i/>
          <w:spacing w:val="1"/>
        </w:rPr>
        <w:t xml:space="preserve"> </w:t>
      </w:r>
      <w:r>
        <w:t>в</w:t>
      </w:r>
      <w:r>
        <w:rPr>
          <w:spacing w:val="1"/>
        </w:rPr>
        <w:t xml:space="preserve"> </w:t>
      </w:r>
      <w:r w:rsidR="00152CFF">
        <w:t xml:space="preserve">МАДОУ «Детский сад общеразвивающего вида № 58» НМР РТ </w:t>
      </w:r>
      <w:r>
        <w:rPr>
          <w:spacing w:val="1"/>
        </w:rPr>
        <w:t xml:space="preserve"> </w:t>
      </w:r>
      <w:r>
        <w:t>направлено на обеспечение коррекции нарушений развития у различных категорий детей (целевые</w:t>
      </w:r>
      <w:r>
        <w:rPr>
          <w:spacing w:val="-57"/>
        </w:rPr>
        <w:t xml:space="preserve"> </w:t>
      </w:r>
      <w:r>
        <w:t>группы),</w:t>
      </w:r>
      <w:r>
        <w:rPr>
          <w:spacing w:val="1"/>
        </w:rPr>
        <w:t xml:space="preserve"> </w:t>
      </w:r>
      <w:r>
        <w:t>включая</w:t>
      </w:r>
      <w:r>
        <w:rPr>
          <w:spacing w:val="1"/>
        </w:rPr>
        <w:t xml:space="preserve"> </w:t>
      </w:r>
      <w:r>
        <w:t>детей</w:t>
      </w:r>
      <w:r>
        <w:rPr>
          <w:spacing w:val="1"/>
        </w:rPr>
        <w:t xml:space="preserve"> </w:t>
      </w:r>
      <w:r>
        <w:t>с</w:t>
      </w:r>
      <w:r>
        <w:rPr>
          <w:spacing w:val="1"/>
        </w:rPr>
        <w:t xml:space="preserve"> </w:t>
      </w:r>
      <w:r>
        <w:t>ООП,</w:t>
      </w:r>
      <w:r>
        <w:rPr>
          <w:spacing w:val="1"/>
        </w:rPr>
        <w:t xml:space="preserve"> </w:t>
      </w:r>
      <w:r>
        <w:t>в</w:t>
      </w:r>
      <w:r>
        <w:rPr>
          <w:spacing w:val="1"/>
        </w:rPr>
        <w:t xml:space="preserve"> </w:t>
      </w:r>
      <w:r>
        <w:t>том</w:t>
      </w:r>
      <w:r>
        <w:rPr>
          <w:spacing w:val="1"/>
        </w:rPr>
        <w:t xml:space="preserve"> </w:t>
      </w:r>
      <w:r>
        <w:t>числе</w:t>
      </w:r>
      <w:r>
        <w:rPr>
          <w:spacing w:val="1"/>
        </w:rPr>
        <w:t xml:space="preserve"> </w:t>
      </w:r>
      <w:r>
        <w:t>детей</w:t>
      </w:r>
      <w:r>
        <w:rPr>
          <w:spacing w:val="1"/>
        </w:rPr>
        <w:t xml:space="preserve"> </w:t>
      </w:r>
      <w:r>
        <w:t>с</w:t>
      </w:r>
      <w:r>
        <w:rPr>
          <w:spacing w:val="1"/>
        </w:rPr>
        <w:t xml:space="preserve"> </w:t>
      </w:r>
      <w:r>
        <w:t>ОВЗ</w:t>
      </w:r>
      <w:r>
        <w:rPr>
          <w:spacing w:val="1"/>
        </w:rPr>
        <w:t xml:space="preserve"> </w:t>
      </w:r>
      <w:r>
        <w:t>и</w:t>
      </w:r>
      <w:r>
        <w:rPr>
          <w:spacing w:val="1"/>
        </w:rPr>
        <w:t xml:space="preserve"> </w:t>
      </w:r>
      <w:r>
        <w:t>детей-инвалидов;</w:t>
      </w:r>
      <w:r>
        <w:rPr>
          <w:spacing w:val="1"/>
        </w:rPr>
        <w:t xml:space="preserve"> </w:t>
      </w:r>
      <w:r>
        <w:t>оказание</w:t>
      </w:r>
      <w:r>
        <w:rPr>
          <w:spacing w:val="1"/>
        </w:rPr>
        <w:t xml:space="preserve"> </w:t>
      </w:r>
      <w:r>
        <w:t>им</w:t>
      </w:r>
      <w:r>
        <w:rPr>
          <w:spacing w:val="1"/>
        </w:rPr>
        <w:t xml:space="preserve"> </w:t>
      </w:r>
      <w:r>
        <w:t>квалифицированной</w:t>
      </w:r>
      <w:r>
        <w:rPr>
          <w:spacing w:val="1"/>
        </w:rPr>
        <w:t xml:space="preserve"> </w:t>
      </w:r>
      <w:r>
        <w:t>помощи</w:t>
      </w:r>
      <w:r>
        <w:rPr>
          <w:spacing w:val="1"/>
        </w:rPr>
        <w:t xml:space="preserve"> </w:t>
      </w:r>
      <w:r>
        <w:t>в</w:t>
      </w:r>
      <w:r>
        <w:rPr>
          <w:spacing w:val="1"/>
        </w:rPr>
        <w:t xml:space="preserve"> </w:t>
      </w:r>
      <w:r>
        <w:t>освоении</w:t>
      </w:r>
      <w:r>
        <w:rPr>
          <w:spacing w:val="1"/>
        </w:rPr>
        <w:t xml:space="preserve"> </w:t>
      </w:r>
      <w:r>
        <w:t>Программы,</w:t>
      </w:r>
      <w:r>
        <w:rPr>
          <w:spacing w:val="1"/>
        </w:rPr>
        <w:t xml:space="preserve"> </w:t>
      </w:r>
      <w:r>
        <w:t>их</w:t>
      </w:r>
      <w:r>
        <w:rPr>
          <w:spacing w:val="1"/>
        </w:rPr>
        <w:t xml:space="preserve"> </w:t>
      </w:r>
      <w:r>
        <w:t>разностороннее</w:t>
      </w:r>
      <w:r>
        <w:rPr>
          <w:spacing w:val="1"/>
        </w:rPr>
        <w:t xml:space="preserve"> </w:t>
      </w:r>
      <w:r>
        <w:t>развитие</w:t>
      </w:r>
      <w:r>
        <w:rPr>
          <w:spacing w:val="1"/>
        </w:rPr>
        <w:t xml:space="preserve"> </w:t>
      </w:r>
      <w:r>
        <w:t>с</w:t>
      </w:r>
      <w:r>
        <w:rPr>
          <w:spacing w:val="1"/>
        </w:rPr>
        <w:t xml:space="preserve"> </w:t>
      </w:r>
      <w:r>
        <w:t>учетом</w:t>
      </w:r>
      <w:r>
        <w:rPr>
          <w:spacing w:val="1"/>
        </w:rPr>
        <w:t xml:space="preserve"> </w:t>
      </w:r>
      <w:r>
        <w:t>возрастных</w:t>
      </w:r>
      <w:r>
        <w:rPr>
          <w:spacing w:val="-2"/>
        </w:rPr>
        <w:t xml:space="preserve"> </w:t>
      </w:r>
      <w:r>
        <w:t>и индивидуальных особенностей, социальной адаптации.</w:t>
      </w:r>
    </w:p>
    <w:p w14:paraId="1DF846AD" w14:textId="77777777" w:rsidR="00BB340C" w:rsidRDefault="0021290F" w:rsidP="00AF4817">
      <w:pPr>
        <w:pStyle w:val="a3"/>
        <w:spacing w:line="276" w:lineRule="auto"/>
        <w:ind w:left="0" w:firstLine="709"/>
      </w:pPr>
      <w:r>
        <w:t>КРР</w:t>
      </w:r>
      <w:r>
        <w:rPr>
          <w:spacing w:val="1"/>
        </w:rPr>
        <w:t xml:space="preserve"> </w:t>
      </w:r>
      <w:r>
        <w:t>представляет</w:t>
      </w:r>
      <w:r>
        <w:rPr>
          <w:spacing w:val="1"/>
        </w:rPr>
        <w:t xml:space="preserve"> </w:t>
      </w:r>
      <w:r>
        <w:t>собой</w:t>
      </w:r>
      <w:r>
        <w:rPr>
          <w:spacing w:val="1"/>
        </w:rPr>
        <w:t xml:space="preserve"> </w:t>
      </w:r>
      <w:r>
        <w:t>комплекс</w:t>
      </w:r>
      <w:r>
        <w:rPr>
          <w:spacing w:val="1"/>
        </w:rPr>
        <w:t xml:space="preserve"> </w:t>
      </w:r>
      <w:r>
        <w:t>мер</w:t>
      </w:r>
      <w:r>
        <w:rPr>
          <w:spacing w:val="1"/>
        </w:rPr>
        <w:t xml:space="preserve"> </w:t>
      </w:r>
      <w:r>
        <w:t>по</w:t>
      </w:r>
      <w:r>
        <w:rPr>
          <w:spacing w:val="1"/>
        </w:rPr>
        <w:t xml:space="preserve"> </w:t>
      </w:r>
      <w:r>
        <w:t>психолого-педагогическому</w:t>
      </w:r>
      <w:r>
        <w:rPr>
          <w:spacing w:val="1"/>
        </w:rPr>
        <w:t xml:space="preserve"> </w:t>
      </w:r>
      <w:r>
        <w:t>сопровождению</w:t>
      </w:r>
      <w:r>
        <w:rPr>
          <w:spacing w:val="1"/>
        </w:rPr>
        <w:t xml:space="preserve"> </w:t>
      </w:r>
      <w:r>
        <w:t>обучающихся,</w:t>
      </w:r>
      <w:r>
        <w:rPr>
          <w:spacing w:val="1"/>
        </w:rPr>
        <w:t xml:space="preserve"> </w:t>
      </w:r>
      <w:r>
        <w:t>включающий</w:t>
      </w:r>
      <w:r>
        <w:rPr>
          <w:spacing w:val="1"/>
        </w:rPr>
        <w:t xml:space="preserve"> </w:t>
      </w:r>
      <w:r>
        <w:t>психолого-педагогическое</w:t>
      </w:r>
      <w:r>
        <w:rPr>
          <w:spacing w:val="1"/>
        </w:rPr>
        <w:t xml:space="preserve"> </w:t>
      </w:r>
      <w:r>
        <w:t>обследование,</w:t>
      </w:r>
      <w:r>
        <w:rPr>
          <w:spacing w:val="61"/>
        </w:rPr>
        <w:t xml:space="preserve"> </w:t>
      </w:r>
      <w:r>
        <w:t>проведение</w:t>
      </w:r>
      <w:r>
        <w:rPr>
          <w:spacing w:val="1"/>
        </w:rPr>
        <w:t xml:space="preserve"> </w:t>
      </w:r>
      <w:r>
        <w:t>индивидуальных и групповых коррекционно-развивающих занятий, а также мониторинг динамики</w:t>
      </w:r>
      <w:r>
        <w:rPr>
          <w:spacing w:val="-57"/>
        </w:rPr>
        <w:t xml:space="preserve"> </w:t>
      </w:r>
      <w:r w:rsidR="00152CFF">
        <w:rPr>
          <w:spacing w:val="-57"/>
        </w:rPr>
        <w:t xml:space="preserve">  </w:t>
      </w:r>
      <w:r>
        <w:t>их</w:t>
      </w:r>
      <w:r>
        <w:rPr>
          <w:spacing w:val="1"/>
        </w:rPr>
        <w:t xml:space="preserve"> </w:t>
      </w:r>
      <w:r>
        <w:t>развития.</w:t>
      </w:r>
      <w:r>
        <w:rPr>
          <w:spacing w:val="1"/>
        </w:rPr>
        <w:t xml:space="preserve"> </w:t>
      </w:r>
      <w:r>
        <w:t>КРР</w:t>
      </w:r>
      <w:r>
        <w:rPr>
          <w:spacing w:val="1"/>
        </w:rPr>
        <w:t xml:space="preserve"> </w:t>
      </w:r>
      <w:r>
        <w:t>в</w:t>
      </w:r>
      <w:r>
        <w:rPr>
          <w:spacing w:val="1"/>
        </w:rPr>
        <w:t xml:space="preserve"> </w:t>
      </w:r>
      <w:r w:rsidR="00B0707A">
        <w:t xml:space="preserve">МАДОУ «Детский сад общеразвивающего вида № 58» НМР РТ </w:t>
      </w:r>
      <w:r w:rsidR="00B0707A">
        <w:rPr>
          <w:spacing w:val="1"/>
        </w:rPr>
        <w:t xml:space="preserve"> </w:t>
      </w:r>
      <w:r>
        <w:t>осуществляют</w:t>
      </w:r>
      <w:r>
        <w:rPr>
          <w:spacing w:val="1"/>
        </w:rPr>
        <w:t xml:space="preserve"> </w:t>
      </w:r>
      <w:r>
        <w:t>педагоги,</w:t>
      </w:r>
      <w:r>
        <w:rPr>
          <w:spacing w:val="1"/>
        </w:rPr>
        <w:t xml:space="preserve"> </w:t>
      </w:r>
      <w:r w:rsidR="00B0707A">
        <w:t>педагог-психолог</w:t>
      </w:r>
      <w:r>
        <w:t>,</w:t>
      </w:r>
      <w:r>
        <w:rPr>
          <w:spacing w:val="1"/>
        </w:rPr>
        <w:t xml:space="preserve"> </w:t>
      </w:r>
      <w:r w:rsidR="00B0707A">
        <w:t>логопед</w:t>
      </w:r>
      <w:r w:rsidR="00B0707A">
        <w:rPr>
          <w:spacing w:val="-1"/>
        </w:rPr>
        <w:t>.</w:t>
      </w:r>
    </w:p>
    <w:p w14:paraId="58BC16B7" w14:textId="77777777" w:rsidR="00E16E3B" w:rsidRDefault="00E16E3B" w:rsidP="00AF4817">
      <w:pPr>
        <w:pStyle w:val="2"/>
        <w:spacing w:line="276" w:lineRule="auto"/>
        <w:ind w:left="0" w:firstLine="709"/>
      </w:pPr>
      <w:r>
        <w:t>Направления:</w:t>
      </w:r>
    </w:p>
    <w:p w14:paraId="42C04957" w14:textId="77777777" w:rsidR="00E16E3B" w:rsidRDefault="00E16E3B" w:rsidP="005E5B25">
      <w:pPr>
        <w:pStyle w:val="a5"/>
        <w:numPr>
          <w:ilvl w:val="0"/>
          <w:numId w:val="9"/>
        </w:numPr>
        <w:tabs>
          <w:tab w:val="left" w:pos="993"/>
        </w:tabs>
        <w:spacing w:line="276" w:lineRule="auto"/>
        <w:ind w:left="0" w:firstLine="709"/>
        <w:jc w:val="both"/>
        <w:rPr>
          <w:sz w:val="24"/>
        </w:rPr>
      </w:pPr>
      <w:r>
        <w:rPr>
          <w:sz w:val="24"/>
        </w:rPr>
        <w:t>профилактическое: проведение необходимой профилактической работы с детьми с целью</w:t>
      </w:r>
      <w:r>
        <w:rPr>
          <w:spacing w:val="1"/>
          <w:sz w:val="24"/>
        </w:rPr>
        <w:t xml:space="preserve"> </w:t>
      </w:r>
      <w:r>
        <w:rPr>
          <w:sz w:val="24"/>
        </w:rPr>
        <w:t>предупреждения</w:t>
      </w:r>
      <w:r>
        <w:rPr>
          <w:spacing w:val="-1"/>
          <w:sz w:val="24"/>
        </w:rPr>
        <w:t xml:space="preserve"> </w:t>
      </w:r>
      <w:r>
        <w:rPr>
          <w:sz w:val="24"/>
        </w:rPr>
        <w:t>проявления отклонений</w:t>
      </w:r>
      <w:r>
        <w:rPr>
          <w:spacing w:val="1"/>
          <w:sz w:val="24"/>
        </w:rPr>
        <w:t xml:space="preserve"> </w:t>
      </w:r>
      <w:r>
        <w:rPr>
          <w:sz w:val="24"/>
        </w:rPr>
        <w:t>в</w:t>
      </w:r>
      <w:r>
        <w:rPr>
          <w:spacing w:val="59"/>
          <w:sz w:val="24"/>
        </w:rPr>
        <w:t xml:space="preserve"> </w:t>
      </w:r>
      <w:r>
        <w:rPr>
          <w:sz w:val="24"/>
        </w:rPr>
        <w:t>развитии</w:t>
      </w:r>
      <w:r>
        <w:rPr>
          <w:spacing w:val="1"/>
          <w:sz w:val="24"/>
        </w:rPr>
        <w:t xml:space="preserve"> </w:t>
      </w:r>
      <w:r>
        <w:rPr>
          <w:sz w:val="24"/>
        </w:rPr>
        <w:t>ребенка;</w:t>
      </w:r>
    </w:p>
    <w:p w14:paraId="65CA66CB" w14:textId="77777777" w:rsidR="00E16E3B" w:rsidRDefault="00E16E3B" w:rsidP="005E5B25">
      <w:pPr>
        <w:pStyle w:val="a5"/>
        <w:numPr>
          <w:ilvl w:val="0"/>
          <w:numId w:val="9"/>
        </w:numPr>
        <w:tabs>
          <w:tab w:val="left" w:pos="993"/>
        </w:tabs>
        <w:spacing w:line="276" w:lineRule="auto"/>
        <w:ind w:left="0" w:firstLine="709"/>
        <w:jc w:val="both"/>
        <w:rPr>
          <w:sz w:val="24"/>
        </w:rPr>
      </w:pPr>
      <w:r>
        <w:rPr>
          <w:sz w:val="24"/>
        </w:rPr>
        <w:t>диагностическое: раннее выявление и диагностика уровня интеллектуального развития</w:t>
      </w:r>
      <w:r w:rsidR="00125984">
        <w:rPr>
          <w:sz w:val="24"/>
        </w:rPr>
        <w:t xml:space="preserve"> </w:t>
      </w:r>
      <w:r w:rsidR="00125984">
        <w:rPr>
          <w:sz w:val="24"/>
        </w:rPr>
        <w:lastRenderedPageBreak/>
        <w:t>детей дошкольного возраста;</w:t>
      </w:r>
    </w:p>
    <w:p w14:paraId="20D671EF" w14:textId="77777777" w:rsidR="00E16E3B" w:rsidRDefault="00E16E3B" w:rsidP="005E5B25">
      <w:pPr>
        <w:pStyle w:val="a5"/>
        <w:numPr>
          <w:ilvl w:val="0"/>
          <w:numId w:val="9"/>
        </w:numPr>
        <w:tabs>
          <w:tab w:val="left" w:pos="993"/>
        </w:tabs>
        <w:spacing w:line="276" w:lineRule="auto"/>
        <w:ind w:left="0" w:firstLine="709"/>
        <w:jc w:val="both"/>
        <w:rPr>
          <w:sz w:val="24"/>
        </w:rPr>
      </w:pPr>
      <w:r>
        <w:rPr>
          <w:sz w:val="24"/>
        </w:rPr>
        <w:t>коррекционно-педагогическое: разработка программ, соответствующих психофизическим и</w:t>
      </w:r>
      <w:r>
        <w:rPr>
          <w:spacing w:val="1"/>
          <w:sz w:val="24"/>
        </w:rPr>
        <w:t xml:space="preserve"> </w:t>
      </w:r>
      <w:r>
        <w:rPr>
          <w:sz w:val="24"/>
        </w:rPr>
        <w:t>интеллектуальным</w:t>
      </w:r>
      <w:r>
        <w:rPr>
          <w:spacing w:val="-2"/>
          <w:sz w:val="24"/>
        </w:rPr>
        <w:t xml:space="preserve"> </w:t>
      </w:r>
      <w:r>
        <w:rPr>
          <w:sz w:val="24"/>
        </w:rPr>
        <w:t>возможностям</w:t>
      </w:r>
      <w:r>
        <w:rPr>
          <w:spacing w:val="-1"/>
          <w:sz w:val="24"/>
        </w:rPr>
        <w:t xml:space="preserve"> </w:t>
      </w:r>
      <w:r>
        <w:rPr>
          <w:sz w:val="24"/>
        </w:rPr>
        <w:t>детей;</w:t>
      </w:r>
    </w:p>
    <w:p w14:paraId="5DDD9EC9" w14:textId="77777777" w:rsidR="00E16E3B" w:rsidRDefault="00E16E3B" w:rsidP="005E5B25">
      <w:pPr>
        <w:pStyle w:val="a5"/>
        <w:numPr>
          <w:ilvl w:val="0"/>
          <w:numId w:val="9"/>
        </w:numPr>
        <w:tabs>
          <w:tab w:val="left" w:pos="993"/>
        </w:tabs>
        <w:spacing w:line="276" w:lineRule="auto"/>
        <w:ind w:left="0" w:firstLine="709"/>
        <w:jc w:val="both"/>
        <w:rPr>
          <w:sz w:val="24"/>
        </w:rPr>
      </w:pPr>
      <w:r>
        <w:rPr>
          <w:sz w:val="24"/>
        </w:rPr>
        <w:t>организационно-методическое:</w:t>
      </w:r>
      <w:r>
        <w:rPr>
          <w:spacing w:val="1"/>
          <w:sz w:val="24"/>
        </w:rPr>
        <w:t xml:space="preserve"> </w:t>
      </w:r>
      <w:r>
        <w:rPr>
          <w:sz w:val="24"/>
        </w:rPr>
        <w:t>организация</w:t>
      </w:r>
      <w:r>
        <w:rPr>
          <w:spacing w:val="1"/>
          <w:sz w:val="24"/>
        </w:rPr>
        <w:t xml:space="preserve"> </w:t>
      </w:r>
      <w:r>
        <w:rPr>
          <w:sz w:val="24"/>
        </w:rPr>
        <w:t>консультационно-методической</w:t>
      </w:r>
      <w:r>
        <w:rPr>
          <w:spacing w:val="1"/>
          <w:sz w:val="24"/>
        </w:rPr>
        <w:t xml:space="preserve"> </w:t>
      </w:r>
      <w:r>
        <w:rPr>
          <w:sz w:val="24"/>
        </w:rPr>
        <w:t>помощи</w:t>
      </w:r>
      <w:r>
        <w:rPr>
          <w:spacing w:val="1"/>
          <w:sz w:val="24"/>
        </w:rPr>
        <w:t xml:space="preserve"> </w:t>
      </w:r>
      <w:r>
        <w:rPr>
          <w:sz w:val="24"/>
        </w:rPr>
        <w:t>воспитателям</w:t>
      </w:r>
      <w:r>
        <w:rPr>
          <w:spacing w:val="-2"/>
          <w:sz w:val="24"/>
        </w:rPr>
        <w:t xml:space="preserve"> </w:t>
      </w:r>
      <w:r>
        <w:rPr>
          <w:sz w:val="24"/>
        </w:rPr>
        <w:t>по</w:t>
      </w:r>
      <w:r>
        <w:rPr>
          <w:spacing w:val="-1"/>
          <w:sz w:val="24"/>
        </w:rPr>
        <w:t xml:space="preserve"> </w:t>
      </w:r>
      <w:r>
        <w:rPr>
          <w:sz w:val="24"/>
        </w:rPr>
        <w:t>вопросам</w:t>
      </w:r>
      <w:r>
        <w:rPr>
          <w:spacing w:val="-2"/>
          <w:sz w:val="24"/>
        </w:rPr>
        <w:t xml:space="preserve"> </w:t>
      </w:r>
      <w:r>
        <w:rPr>
          <w:sz w:val="24"/>
        </w:rPr>
        <w:t>обучения и воспитания</w:t>
      </w:r>
      <w:r>
        <w:rPr>
          <w:spacing w:val="-1"/>
          <w:sz w:val="24"/>
        </w:rPr>
        <w:t xml:space="preserve"> </w:t>
      </w:r>
      <w:r>
        <w:rPr>
          <w:sz w:val="24"/>
        </w:rPr>
        <w:t>дошкольников</w:t>
      </w:r>
      <w:r>
        <w:rPr>
          <w:spacing w:val="-1"/>
          <w:sz w:val="24"/>
        </w:rPr>
        <w:t xml:space="preserve"> </w:t>
      </w:r>
      <w:r>
        <w:rPr>
          <w:sz w:val="24"/>
        </w:rPr>
        <w:t>с</w:t>
      </w:r>
      <w:r>
        <w:rPr>
          <w:spacing w:val="-2"/>
          <w:sz w:val="24"/>
        </w:rPr>
        <w:t xml:space="preserve"> </w:t>
      </w:r>
      <w:r>
        <w:rPr>
          <w:sz w:val="24"/>
        </w:rPr>
        <w:t>проблемами в</w:t>
      </w:r>
      <w:r>
        <w:rPr>
          <w:spacing w:val="-2"/>
          <w:sz w:val="24"/>
        </w:rPr>
        <w:t xml:space="preserve"> </w:t>
      </w:r>
      <w:r>
        <w:rPr>
          <w:sz w:val="24"/>
        </w:rPr>
        <w:t>развитии;</w:t>
      </w:r>
    </w:p>
    <w:p w14:paraId="1A21715E" w14:textId="77777777" w:rsidR="00E16E3B" w:rsidRDefault="00E16E3B" w:rsidP="005E5B25">
      <w:pPr>
        <w:pStyle w:val="a5"/>
        <w:numPr>
          <w:ilvl w:val="0"/>
          <w:numId w:val="9"/>
        </w:numPr>
        <w:tabs>
          <w:tab w:val="left" w:pos="993"/>
        </w:tabs>
        <w:spacing w:line="276" w:lineRule="auto"/>
        <w:ind w:left="0" w:firstLine="709"/>
        <w:jc w:val="both"/>
        <w:rPr>
          <w:sz w:val="24"/>
        </w:rPr>
      </w:pPr>
      <w:r>
        <w:rPr>
          <w:sz w:val="24"/>
        </w:rPr>
        <w:t>консультативно-просветительское: организация консультативно – просветительской работы</w:t>
      </w:r>
      <w:r>
        <w:rPr>
          <w:spacing w:val="1"/>
          <w:sz w:val="24"/>
        </w:rPr>
        <w:t xml:space="preserve"> </w:t>
      </w:r>
      <w:r>
        <w:rPr>
          <w:sz w:val="24"/>
        </w:rPr>
        <w:t>по пропаганде знаний из области коррекционной педагогики и специальной психологии среди</w:t>
      </w:r>
      <w:r>
        <w:rPr>
          <w:spacing w:val="1"/>
          <w:sz w:val="24"/>
        </w:rPr>
        <w:t xml:space="preserve"> </w:t>
      </w:r>
      <w:r>
        <w:rPr>
          <w:sz w:val="24"/>
        </w:rPr>
        <w:t>родителей;</w:t>
      </w:r>
    </w:p>
    <w:p w14:paraId="1006EFA7" w14:textId="77777777" w:rsidR="00E16E3B" w:rsidRDefault="00E16E3B" w:rsidP="005E5B25">
      <w:pPr>
        <w:pStyle w:val="a5"/>
        <w:numPr>
          <w:ilvl w:val="0"/>
          <w:numId w:val="9"/>
        </w:numPr>
        <w:tabs>
          <w:tab w:val="left" w:pos="993"/>
        </w:tabs>
        <w:spacing w:line="276" w:lineRule="auto"/>
        <w:ind w:left="0" w:firstLine="709"/>
        <w:jc w:val="both"/>
        <w:rPr>
          <w:sz w:val="24"/>
        </w:rPr>
      </w:pPr>
      <w:r>
        <w:rPr>
          <w:sz w:val="24"/>
        </w:rPr>
        <w:t>координирующее: ключевая позиция в комплексном сопровождении детей с проблемами в</w:t>
      </w:r>
      <w:r>
        <w:rPr>
          <w:spacing w:val="1"/>
          <w:sz w:val="24"/>
        </w:rPr>
        <w:t xml:space="preserve"> </w:t>
      </w:r>
      <w:r>
        <w:rPr>
          <w:sz w:val="24"/>
        </w:rPr>
        <w:t>развитии принадлежит воспитателю подгруппы; координирует профессиональную деятельность</w:t>
      </w:r>
      <w:r>
        <w:rPr>
          <w:spacing w:val="-57"/>
          <w:sz w:val="24"/>
        </w:rPr>
        <w:t xml:space="preserve"> </w:t>
      </w:r>
      <w:r>
        <w:rPr>
          <w:sz w:val="24"/>
        </w:rPr>
        <w:t>педагог-психолог;</w:t>
      </w:r>
    </w:p>
    <w:p w14:paraId="75249E99" w14:textId="77777777" w:rsidR="00E16E3B" w:rsidRPr="00E16E3B" w:rsidRDefault="00E16E3B" w:rsidP="005E5B25">
      <w:pPr>
        <w:pStyle w:val="a5"/>
        <w:numPr>
          <w:ilvl w:val="0"/>
          <w:numId w:val="9"/>
        </w:numPr>
        <w:tabs>
          <w:tab w:val="left" w:pos="993"/>
        </w:tabs>
        <w:spacing w:line="276" w:lineRule="auto"/>
        <w:ind w:left="0" w:firstLine="709"/>
        <w:jc w:val="both"/>
        <w:rPr>
          <w:sz w:val="24"/>
        </w:rPr>
      </w:pPr>
      <w:r>
        <w:rPr>
          <w:sz w:val="24"/>
        </w:rPr>
        <w:t>контрольно-оценочное:</w:t>
      </w:r>
      <w:r>
        <w:rPr>
          <w:spacing w:val="1"/>
          <w:sz w:val="24"/>
        </w:rPr>
        <w:t xml:space="preserve"> </w:t>
      </w:r>
      <w:r>
        <w:rPr>
          <w:sz w:val="24"/>
        </w:rPr>
        <w:t>анализ</w:t>
      </w:r>
      <w:r>
        <w:rPr>
          <w:spacing w:val="1"/>
          <w:sz w:val="24"/>
        </w:rPr>
        <w:t xml:space="preserve"> </w:t>
      </w:r>
      <w:r>
        <w:rPr>
          <w:sz w:val="24"/>
        </w:rPr>
        <w:t>результативности</w:t>
      </w:r>
      <w:r>
        <w:rPr>
          <w:spacing w:val="1"/>
          <w:sz w:val="24"/>
        </w:rPr>
        <w:t xml:space="preserve"> </w:t>
      </w:r>
      <w:r>
        <w:rPr>
          <w:sz w:val="24"/>
        </w:rPr>
        <w:t>комплексной</w:t>
      </w:r>
      <w:r>
        <w:rPr>
          <w:spacing w:val="1"/>
          <w:sz w:val="24"/>
        </w:rPr>
        <w:t xml:space="preserve"> </w:t>
      </w:r>
      <w:r>
        <w:rPr>
          <w:sz w:val="24"/>
        </w:rPr>
        <w:t>коррекционной</w:t>
      </w:r>
      <w:r>
        <w:rPr>
          <w:spacing w:val="1"/>
          <w:sz w:val="24"/>
        </w:rPr>
        <w:t xml:space="preserve"> </w:t>
      </w:r>
      <w:r>
        <w:rPr>
          <w:sz w:val="24"/>
        </w:rPr>
        <w:t>работы</w:t>
      </w:r>
      <w:r>
        <w:rPr>
          <w:spacing w:val="1"/>
          <w:sz w:val="24"/>
        </w:rPr>
        <w:t xml:space="preserve"> </w:t>
      </w:r>
      <w:r>
        <w:rPr>
          <w:sz w:val="24"/>
        </w:rPr>
        <w:t>с</w:t>
      </w:r>
      <w:r>
        <w:rPr>
          <w:spacing w:val="1"/>
          <w:sz w:val="24"/>
        </w:rPr>
        <w:t xml:space="preserve"> </w:t>
      </w:r>
      <w:r>
        <w:rPr>
          <w:sz w:val="24"/>
        </w:rPr>
        <w:t>детьми дошкольного возраста, имеющих</w:t>
      </w:r>
      <w:r>
        <w:rPr>
          <w:spacing w:val="1"/>
          <w:sz w:val="24"/>
        </w:rPr>
        <w:t xml:space="preserve"> </w:t>
      </w:r>
      <w:r>
        <w:rPr>
          <w:sz w:val="24"/>
        </w:rPr>
        <w:t>различные</w:t>
      </w:r>
      <w:r>
        <w:rPr>
          <w:spacing w:val="-1"/>
          <w:sz w:val="24"/>
        </w:rPr>
        <w:t xml:space="preserve"> </w:t>
      </w:r>
      <w:r>
        <w:rPr>
          <w:sz w:val="24"/>
        </w:rPr>
        <w:t>нарушения.</w:t>
      </w:r>
    </w:p>
    <w:p w14:paraId="18E557FC" w14:textId="77777777" w:rsidR="00BB340C" w:rsidRDefault="00E16E3B" w:rsidP="00AF4817">
      <w:pPr>
        <w:spacing w:line="276" w:lineRule="auto"/>
        <w:ind w:firstLine="709"/>
        <w:jc w:val="both"/>
        <w:rPr>
          <w:sz w:val="24"/>
        </w:rPr>
      </w:pPr>
      <w:r>
        <w:rPr>
          <w:sz w:val="24"/>
        </w:rPr>
        <w:t>В ДОО разработана</w:t>
      </w:r>
      <w:r w:rsidR="0021290F">
        <w:rPr>
          <w:spacing w:val="1"/>
          <w:sz w:val="24"/>
        </w:rPr>
        <w:t xml:space="preserve"> </w:t>
      </w:r>
      <w:r w:rsidR="0021290F" w:rsidRPr="00125984">
        <w:rPr>
          <w:b/>
          <w:sz w:val="24"/>
        </w:rPr>
        <w:t>программ</w:t>
      </w:r>
      <w:r w:rsidRPr="00125984">
        <w:rPr>
          <w:b/>
          <w:sz w:val="24"/>
        </w:rPr>
        <w:t>а</w:t>
      </w:r>
      <w:r w:rsidR="0021290F" w:rsidRPr="00125984">
        <w:rPr>
          <w:b/>
          <w:spacing w:val="1"/>
          <w:sz w:val="24"/>
        </w:rPr>
        <w:t xml:space="preserve"> </w:t>
      </w:r>
      <w:r w:rsidR="0021290F" w:rsidRPr="00125984">
        <w:rPr>
          <w:b/>
          <w:sz w:val="24"/>
        </w:rPr>
        <w:t>коррекционно-развивающей</w:t>
      </w:r>
      <w:r w:rsidR="0021290F" w:rsidRPr="00125984">
        <w:rPr>
          <w:b/>
          <w:spacing w:val="1"/>
          <w:sz w:val="24"/>
        </w:rPr>
        <w:t xml:space="preserve"> </w:t>
      </w:r>
      <w:r w:rsidR="0021290F" w:rsidRPr="00125984">
        <w:rPr>
          <w:b/>
          <w:sz w:val="24"/>
        </w:rPr>
        <w:t>работы</w:t>
      </w:r>
      <w:r w:rsidR="0021290F">
        <w:rPr>
          <w:i/>
          <w:spacing w:val="1"/>
          <w:sz w:val="24"/>
        </w:rPr>
        <w:t xml:space="preserve"> </w:t>
      </w:r>
      <w:r w:rsidR="0021290F">
        <w:rPr>
          <w:sz w:val="24"/>
        </w:rPr>
        <w:t>(далее</w:t>
      </w:r>
      <w:r w:rsidR="0021290F">
        <w:rPr>
          <w:spacing w:val="1"/>
          <w:sz w:val="24"/>
        </w:rPr>
        <w:t xml:space="preserve"> </w:t>
      </w:r>
      <w:r w:rsidR="0021290F">
        <w:rPr>
          <w:sz w:val="24"/>
        </w:rPr>
        <w:t>–</w:t>
      </w:r>
      <w:r w:rsidR="0021290F">
        <w:rPr>
          <w:spacing w:val="1"/>
          <w:sz w:val="24"/>
        </w:rPr>
        <w:t xml:space="preserve"> </w:t>
      </w:r>
      <w:r w:rsidR="0021290F">
        <w:rPr>
          <w:sz w:val="24"/>
        </w:rPr>
        <w:t>Программа</w:t>
      </w:r>
      <w:r w:rsidR="0021290F">
        <w:rPr>
          <w:spacing w:val="1"/>
          <w:sz w:val="24"/>
        </w:rPr>
        <w:t xml:space="preserve"> </w:t>
      </w:r>
      <w:r w:rsidR="0021290F">
        <w:rPr>
          <w:sz w:val="24"/>
        </w:rPr>
        <w:t>КРР)</w:t>
      </w:r>
      <w:r w:rsidR="0021290F">
        <w:rPr>
          <w:spacing w:val="1"/>
          <w:sz w:val="24"/>
        </w:rPr>
        <w:t xml:space="preserve"> </w:t>
      </w:r>
      <w:r w:rsidR="0021290F">
        <w:rPr>
          <w:sz w:val="24"/>
        </w:rPr>
        <w:t>в</w:t>
      </w:r>
      <w:r w:rsidR="0021290F">
        <w:rPr>
          <w:spacing w:val="1"/>
          <w:sz w:val="24"/>
        </w:rPr>
        <w:t xml:space="preserve"> </w:t>
      </w:r>
      <w:r w:rsidR="0021290F">
        <w:rPr>
          <w:sz w:val="24"/>
        </w:rPr>
        <w:t>соответствии</w:t>
      </w:r>
      <w:r w:rsidR="0021290F">
        <w:rPr>
          <w:spacing w:val="1"/>
          <w:sz w:val="24"/>
        </w:rPr>
        <w:t xml:space="preserve"> </w:t>
      </w:r>
      <w:r w:rsidR="0021290F">
        <w:rPr>
          <w:sz w:val="24"/>
        </w:rPr>
        <w:t>с</w:t>
      </w:r>
      <w:r w:rsidR="0021290F">
        <w:rPr>
          <w:spacing w:val="1"/>
          <w:sz w:val="24"/>
        </w:rPr>
        <w:t xml:space="preserve"> </w:t>
      </w:r>
      <w:r w:rsidR="0021290F">
        <w:rPr>
          <w:sz w:val="24"/>
        </w:rPr>
        <w:t>ФГОС</w:t>
      </w:r>
      <w:r w:rsidR="0021290F">
        <w:rPr>
          <w:spacing w:val="1"/>
          <w:sz w:val="24"/>
        </w:rPr>
        <w:t xml:space="preserve"> </w:t>
      </w:r>
      <w:r w:rsidR="0021290F">
        <w:rPr>
          <w:sz w:val="24"/>
        </w:rPr>
        <w:t>ДО,</w:t>
      </w:r>
      <w:r w:rsidR="0021290F">
        <w:rPr>
          <w:spacing w:val="1"/>
          <w:sz w:val="24"/>
        </w:rPr>
        <w:t xml:space="preserve"> </w:t>
      </w:r>
      <w:r w:rsidR="0021290F">
        <w:rPr>
          <w:sz w:val="24"/>
        </w:rPr>
        <w:t>которая</w:t>
      </w:r>
      <w:r w:rsidR="0021290F">
        <w:rPr>
          <w:spacing w:val="1"/>
          <w:sz w:val="24"/>
        </w:rPr>
        <w:t xml:space="preserve"> </w:t>
      </w:r>
      <w:r w:rsidR="0021290F">
        <w:rPr>
          <w:sz w:val="24"/>
        </w:rPr>
        <w:t>включ</w:t>
      </w:r>
      <w:r>
        <w:rPr>
          <w:sz w:val="24"/>
        </w:rPr>
        <w:t>ает</w:t>
      </w:r>
      <w:r w:rsidR="0021290F">
        <w:rPr>
          <w:sz w:val="24"/>
        </w:rPr>
        <w:t>:</w:t>
      </w:r>
    </w:p>
    <w:p w14:paraId="316D1086" w14:textId="77777777" w:rsidR="00BB340C" w:rsidRDefault="0021290F" w:rsidP="005E5B25">
      <w:pPr>
        <w:pStyle w:val="a3"/>
        <w:numPr>
          <w:ilvl w:val="0"/>
          <w:numId w:val="171"/>
        </w:numPr>
        <w:tabs>
          <w:tab w:val="left" w:pos="993"/>
        </w:tabs>
        <w:spacing w:line="276" w:lineRule="auto"/>
        <w:ind w:left="0" w:firstLine="709"/>
      </w:pPr>
      <w:r>
        <w:t>план</w:t>
      </w:r>
      <w:r>
        <w:rPr>
          <w:spacing w:val="-5"/>
        </w:rPr>
        <w:t xml:space="preserve"> </w:t>
      </w:r>
      <w:r>
        <w:t>диагностических</w:t>
      </w:r>
      <w:r>
        <w:rPr>
          <w:spacing w:val="-5"/>
        </w:rPr>
        <w:t xml:space="preserve"> </w:t>
      </w:r>
      <w:r>
        <w:t>и</w:t>
      </w:r>
      <w:r>
        <w:rPr>
          <w:spacing w:val="-5"/>
        </w:rPr>
        <w:t xml:space="preserve"> </w:t>
      </w:r>
      <w:r>
        <w:t>коррекционно-развивающих</w:t>
      </w:r>
      <w:r>
        <w:rPr>
          <w:spacing w:val="-3"/>
        </w:rPr>
        <w:t xml:space="preserve"> </w:t>
      </w:r>
      <w:r>
        <w:t>мероприятий;</w:t>
      </w:r>
    </w:p>
    <w:p w14:paraId="401FC470" w14:textId="77777777" w:rsidR="00BB340C" w:rsidRDefault="0021290F" w:rsidP="005E5B25">
      <w:pPr>
        <w:pStyle w:val="a3"/>
        <w:numPr>
          <w:ilvl w:val="0"/>
          <w:numId w:val="171"/>
        </w:numPr>
        <w:tabs>
          <w:tab w:val="left" w:pos="993"/>
        </w:tabs>
        <w:spacing w:line="276" w:lineRule="auto"/>
        <w:ind w:left="0" w:firstLine="709"/>
      </w:pPr>
      <w:r>
        <w:t>рабочие программы КРР с обучающимися различных целевых групп, имеющих различные</w:t>
      </w:r>
      <w:r>
        <w:rPr>
          <w:spacing w:val="1"/>
        </w:rPr>
        <w:t xml:space="preserve"> </w:t>
      </w:r>
      <w:r>
        <w:t>ООП</w:t>
      </w:r>
      <w:r>
        <w:rPr>
          <w:spacing w:val="-2"/>
        </w:rPr>
        <w:t xml:space="preserve"> </w:t>
      </w:r>
      <w:r>
        <w:t>и стартовые</w:t>
      </w:r>
      <w:r>
        <w:rPr>
          <w:spacing w:val="3"/>
        </w:rPr>
        <w:t xml:space="preserve"> </w:t>
      </w:r>
      <w:r>
        <w:t>условия освоения Программы.</w:t>
      </w:r>
    </w:p>
    <w:p w14:paraId="1DBFDBC6" w14:textId="77777777" w:rsidR="00BB340C" w:rsidRDefault="0021290F" w:rsidP="005E5B25">
      <w:pPr>
        <w:pStyle w:val="a3"/>
        <w:numPr>
          <w:ilvl w:val="0"/>
          <w:numId w:val="171"/>
        </w:numPr>
        <w:tabs>
          <w:tab w:val="left" w:pos="993"/>
        </w:tabs>
        <w:spacing w:line="276" w:lineRule="auto"/>
        <w:ind w:left="0" w:firstLine="709"/>
      </w:pPr>
      <w:r>
        <w:t>методический</w:t>
      </w:r>
      <w:r>
        <w:rPr>
          <w:spacing w:val="1"/>
        </w:rPr>
        <w:t xml:space="preserve"> </w:t>
      </w:r>
      <w:r>
        <w:t>инструментарий</w:t>
      </w:r>
      <w:r>
        <w:rPr>
          <w:spacing w:val="1"/>
        </w:rPr>
        <w:t xml:space="preserve"> </w:t>
      </w:r>
      <w:r>
        <w:t>для</w:t>
      </w:r>
      <w:r>
        <w:rPr>
          <w:spacing w:val="1"/>
        </w:rPr>
        <w:t xml:space="preserve"> </w:t>
      </w:r>
      <w:r>
        <w:t>реализации</w:t>
      </w:r>
      <w:r>
        <w:rPr>
          <w:spacing w:val="1"/>
        </w:rPr>
        <w:t xml:space="preserve"> </w:t>
      </w:r>
      <w:r>
        <w:t>диагностических,</w:t>
      </w:r>
      <w:r>
        <w:rPr>
          <w:spacing w:val="1"/>
        </w:rPr>
        <w:t xml:space="preserve"> </w:t>
      </w:r>
      <w:r>
        <w:t>коррекционно-</w:t>
      </w:r>
      <w:r>
        <w:rPr>
          <w:spacing w:val="-57"/>
        </w:rPr>
        <w:t xml:space="preserve"> </w:t>
      </w:r>
      <w:r>
        <w:t>развивающих</w:t>
      </w:r>
      <w:r>
        <w:rPr>
          <w:spacing w:val="1"/>
        </w:rPr>
        <w:t xml:space="preserve"> </w:t>
      </w:r>
      <w:r>
        <w:t>и просветительских</w:t>
      </w:r>
      <w:r>
        <w:rPr>
          <w:spacing w:val="-1"/>
        </w:rPr>
        <w:t xml:space="preserve"> </w:t>
      </w:r>
      <w:r>
        <w:t>задач</w:t>
      </w:r>
      <w:r>
        <w:rPr>
          <w:spacing w:val="-2"/>
        </w:rPr>
        <w:t xml:space="preserve"> </w:t>
      </w:r>
      <w:r>
        <w:t>Программы КРР.</w:t>
      </w:r>
    </w:p>
    <w:p w14:paraId="645F01A9" w14:textId="77777777" w:rsidR="00E16E3B" w:rsidRDefault="00E16E3B" w:rsidP="00AF4817">
      <w:pPr>
        <w:pStyle w:val="2"/>
        <w:spacing w:line="276" w:lineRule="auto"/>
        <w:ind w:left="0" w:firstLine="709"/>
      </w:pPr>
      <w:r>
        <w:t>Цели</w:t>
      </w:r>
      <w:r>
        <w:rPr>
          <w:spacing w:val="-4"/>
        </w:rPr>
        <w:t xml:space="preserve"> </w:t>
      </w:r>
      <w:r>
        <w:t>коррекционной</w:t>
      </w:r>
      <w:r>
        <w:rPr>
          <w:spacing w:val="-4"/>
        </w:rPr>
        <w:t xml:space="preserve"> </w:t>
      </w:r>
      <w:r>
        <w:t>работы:</w:t>
      </w:r>
    </w:p>
    <w:p w14:paraId="2BCF9C38" w14:textId="77777777" w:rsidR="00E16E3B" w:rsidRPr="00125984" w:rsidRDefault="00E16E3B" w:rsidP="005E5B25">
      <w:pPr>
        <w:pStyle w:val="a5"/>
        <w:numPr>
          <w:ilvl w:val="0"/>
          <w:numId w:val="172"/>
        </w:numPr>
        <w:tabs>
          <w:tab w:val="left" w:pos="993"/>
          <w:tab w:val="left" w:pos="1276"/>
          <w:tab w:val="left" w:pos="1680"/>
          <w:tab w:val="left" w:pos="2990"/>
          <w:tab w:val="left" w:pos="4416"/>
          <w:tab w:val="left" w:pos="4752"/>
          <w:tab w:val="left" w:pos="5899"/>
          <w:tab w:val="left" w:pos="6692"/>
          <w:tab w:val="left" w:pos="8271"/>
          <w:tab w:val="left" w:pos="9365"/>
          <w:tab w:val="left" w:pos="9694"/>
        </w:tabs>
        <w:spacing w:line="276" w:lineRule="auto"/>
        <w:ind w:left="0" w:firstLine="709"/>
        <w:jc w:val="both"/>
        <w:rPr>
          <w:sz w:val="24"/>
        </w:rPr>
      </w:pPr>
      <w:r w:rsidRPr="00125984">
        <w:rPr>
          <w:sz w:val="24"/>
        </w:rPr>
        <w:t>Раннее выявление отклонений в развитии детей дошкольного возраста с целью</w:t>
      </w:r>
      <w:r w:rsidRPr="00125984">
        <w:rPr>
          <w:spacing w:val="-57"/>
          <w:sz w:val="24"/>
        </w:rPr>
        <w:t xml:space="preserve"> </w:t>
      </w:r>
      <w:r w:rsidRPr="00125984">
        <w:rPr>
          <w:sz w:val="24"/>
        </w:rPr>
        <w:t>предупреждения</w:t>
      </w:r>
      <w:r w:rsidRPr="00125984">
        <w:rPr>
          <w:spacing w:val="-1"/>
          <w:sz w:val="24"/>
        </w:rPr>
        <w:t xml:space="preserve"> </w:t>
      </w:r>
      <w:r w:rsidRPr="00125984">
        <w:rPr>
          <w:sz w:val="24"/>
        </w:rPr>
        <w:t>вторичных</w:t>
      </w:r>
      <w:r w:rsidRPr="00125984">
        <w:rPr>
          <w:spacing w:val="2"/>
          <w:sz w:val="24"/>
        </w:rPr>
        <w:t xml:space="preserve"> </w:t>
      </w:r>
      <w:r w:rsidRPr="00125984">
        <w:rPr>
          <w:sz w:val="24"/>
        </w:rPr>
        <w:t>отклонений;</w:t>
      </w:r>
    </w:p>
    <w:p w14:paraId="56A8D26E" w14:textId="77777777" w:rsidR="00E16E3B" w:rsidRPr="00125984" w:rsidRDefault="00E16E3B" w:rsidP="005E5B25">
      <w:pPr>
        <w:pStyle w:val="a5"/>
        <w:numPr>
          <w:ilvl w:val="0"/>
          <w:numId w:val="172"/>
        </w:numPr>
        <w:tabs>
          <w:tab w:val="left" w:pos="993"/>
          <w:tab w:val="left" w:pos="1276"/>
          <w:tab w:val="left" w:pos="1680"/>
          <w:tab w:val="left" w:pos="2990"/>
          <w:tab w:val="left" w:pos="4416"/>
          <w:tab w:val="left" w:pos="4752"/>
          <w:tab w:val="left" w:pos="5899"/>
          <w:tab w:val="left" w:pos="6692"/>
          <w:tab w:val="left" w:pos="8271"/>
          <w:tab w:val="left" w:pos="9365"/>
          <w:tab w:val="left" w:pos="9694"/>
        </w:tabs>
        <w:spacing w:line="276" w:lineRule="auto"/>
        <w:ind w:left="0" w:firstLine="709"/>
        <w:jc w:val="both"/>
        <w:rPr>
          <w:sz w:val="24"/>
        </w:rPr>
      </w:pPr>
      <w:r w:rsidRPr="00125984">
        <w:rPr>
          <w:sz w:val="24"/>
        </w:rPr>
        <w:t>Коррекция</w:t>
      </w:r>
      <w:r w:rsidRPr="00125984">
        <w:rPr>
          <w:spacing w:val="-5"/>
          <w:sz w:val="24"/>
        </w:rPr>
        <w:t xml:space="preserve"> </w:t>
      </w:r>
      <w:r w:rsidRPr="00125984">
        <w:rPr>
          <w:sz w:val="24"/>
        </w:rPr>
        <w:t>имеющихся</w:t>
      </w:r>
      <w:r w:rsidRPr="00125984">
        <w:rPr>
          <w:spacing w:val="-4"/>
          <w:sz w:val="24"/>
        </w:rPr>
        <w:t xml:space="preserve"> </w:t>
      </w:r>
      <w:r w:rsidRPr="00125984">
        <w:rPr>
          <w:sz w:val="24"/>
        </w:rPr>
        <w:t>нарушений</w:t>
      </w:r>
      <w:r w:rsidRPr="00125984">
        <w:rPr>
          <w:spacing w:val="-1"/>
          <w:sz w:val="24"/>
        </w:rPr>
        <w:t xml:space="preserve"> </w:t>
      </w:r>
      <w:r w:rsidRPr="00125984">
        <w:rPr>
          <w:sz w:val="24"/>
        </w:rPr>
        <w:t>в</w:t>
      </w:r>
      <w:r w:rsidRPr="00125984">
        <w:rPr>
          <w:spacing w:val="-2"/>
          <w:sz w:val="24"/>
        </w:rPr>
        <w:t xml:space="preserve"> </w:t>
      </w:r>
      <w:r w:rsidRPr="00125984">
        <w:rPr>
          <w:sz w:val="24"/>
        </w:rPr>
        <w:t>развитии</w:t>
      </w:r>
      <w:r w:rsidRPr="00125984">
        <w:rPr>
          <w:spacing w:val="-4"/>
          <w:sz w:val="24"/>
        </w:rPr>
        <w:t xml:space="preserve"> </w:t>
      </w:r>
      <w:r w:rsidRPr="00125984">
        <w:rPr>
          <w:sz w:val="24"/>
        </w:rPr>
        <w:t>детей дошкольного</w:t>
      </w:r>
      <w:r w:rsidRPr="00125984">
        <w:rPr>
          <w:spacing w:val="-2"/>
          <w:sz w:val="24"/>
        </w:rPr>
        <w:t xml:space="preserve"> </w:t>
      </w:r>
      <w:r w:rsidRPr="00125984">
        <w:rPr>
          <w:sz w:val="24"/>
        </w:rPr>
        <w:t>возраста;</w:t>
      </w:r>
    </w:p>
    <w:p w14:paraId="259DA7BF" w14:textId="77777777" w:rsidR="00E16E3B" w:rsidRPr="00125984" w:rsidRDefault="00125984" w:rsidP="005E5B25">
      <w:pPr>
        <w:pStyle w:val="a5"/>
        <w:numPr>
          <w:ilvl w:val="0"/>
          <w:numId w:val="172"/>
        </w:numPr>
        <w:tabs>
          <w:tab w:val="left" w:pos="702"/>
          <w:tab w:val="left" w:pos="993"/>
          <w:tab w:val="left" w:pos="1276"/>
        </w:tabs>
        <w:spacing w:line="276" w:lineRule="auto"/>
        <w:ind w:left="0" w:firstLine="709"/>
        <w:jc w:val="both"/>
        <w:rPr>
          <w:sz w:val="24"/>
        </w:rPr>
      </w:pPr>
      <w:r w:rsidRPr="00125984">
        <w:rPr>
          <w:sz w:val="24"/>
        </w:rPr>
        <w:t>С</w:t>
      </w:r>
      <w:r w:rsidR="00E16E3B" w:rsidRPr="00125984">
        <w:rPr>
          <w:sz w:val="24"/>
        </w:rPr>
        <w:t>оциальная</w:t>
      </w:r>
      <w:r w:rsidR="00E16E3B" w:rsidRPr="00125984">
        <w:rPr>
          <w:spacing w:val="44"/>
          <w:sz w:val="24"/>
        </w:rPr>
        <w:t xml:space="preserve"> </w:t>
      </w:r>
      <w:r w:rsidR="00E16E3B" w:rsidRPr="00125984">
        <w:rPr>
          <w:sz w:val="24"/>
        </w:rPr>
        <w:t>адаптация</w:t>
      </w:r>
      <w:r w:rsidR="00E16E3B" w:rsidRPr="00125984">
        <w:rPr>
          <w:spacing w:val="42"/>
          <w:sz w:val="24"/>
        </w:rPr>
        <w:t xml:space="preserve"> </w:t>
      </w:r>
      <w:r w:rsidR="00E16E3B" w:rsidRPr="00125984">
        <w:rPr>
          <w:sz w:val="24"/>
        </w:rPr>
        <w:t>и</w:t>
      </w:r>
      <w:r w:rsidR="00E16E3B" w:rsidRPr="00125984">
        <w:rPr>
          <w:spacing w:val="46"/>
          <w:sz w:val="24"/>
        </w:rPr>
        <w:t xml:space="preserve"> </w:t>
      </w:r>
      <w:r w:rsidR="00E16E3B" w:rsidRPr="00125984">
        <w:rPr>
          <w:sz w:val="24"/>
        </w:rPr>
        <w:t>интеграция</w:t>
      </w:r>
      <w:r w:rsidR="00E16E3B" w:rsidRPr="00125984">
        <w:rPr>
          <w:spacing w:val="44"/>
          <w:sz w:val="24"/>
        </w:rPr>
        <w:t xml:space="preserve"> </w:t>
      </w:r>
      <w:r w:rsidR="00E16E3B" w:rsidRPr="00125984">
        <w:rPr>
          <w:sz w:val="24"/>
        </w:rPr>
        <w:t>детей</w:t>
      </w:r>
      <w:r w:rsidR="00E16E3B" w:rsidRPr="00125984">
        <w:rPr>
          <w:spacing w:val="46"/>
          <w:sz w:val="24"/>
        </w:rPr>
        <w:t xml:space="preserve"> </w:t>
      </w:r>
      <w:r w:rsidR="00E16E3B" w:rsidRPr="00125984">
        <w:rPr>
          <w:sz w:val="24"/>
        </w:rPr>
        <w:t>с</w:t>
      </w:r>
      <w:r w:rsidR="00E16E3B" w:rsidRPr="00125984">
        <w:rPr>
          <w:spacing w:val="46"/>
          <w:sz w:val="24"/>
        </w:rPr>
        <w:t xml:space="preserve"> </w:t>
      </w:r>
      <w:r w:rsidR="00E16E3B" w:rsidRPr="00125984">
        <w:rPr>
          <w:sz w:val="24"/>
        </w:rPr>
        <w:t>отклонениями</w:t>
      </w:r>
      <w:r w:rsidR="00E16E3B" w:rsidRPr="00125984">
        <w:rPr>
          <w:spacing w:val="46"/>
          <w:sz w:val="24"/>
        </w:rPr>
        <w:t xml:space="preserve"> </w:t>
      </w:r>
      <w:r w:rsidR="00E16E3B" w:rsidRPr="00125984">
        <w:rPr>
          <w:sz w:val="24"/>
        </w:rPr>
        <w:t>в</w:t>
      </w:r>
      <w:r w:rsidR="00E16E3B" w:rsidRPr="00125984">
        <w:rPr>
          <w:spacing w:val="44"/>
          <w:sz w:val="24"/>
        </w:rPr>
        <w:t xml:space="preserve"> </w:t>
      </w:r>
      <w:r w:rsidR="00E16E3B" w:rsidRPr="00125984">
        <w:rPr>
          <w:sz w:val="24"/>
        </w:rPr>
        <w:t>развитии</w:t>
      </w:r>
      <w:r w:rsidR="00E16E3B" w:rsidRPr="00125984">
        <w:rPr>
          <w:spacing w:val="46"/>
          <w:sz w:val="24"/>
        </w:rPr>
        <w:t xml:space="preserve"> </w:t>
      </w:r>
      <w:r w:rsidR="00E16E3B" w:rsidRPr="00125984">
        <w:rPr>
          <w:sz w:val="24"/>
        </w:rPr>
        <w:t>в</w:t>
      </w:r>
      <w:r w:rsidR="00E16E3B" w:rsidRPr="00125984">
        <w:rPr>
          <w:spacing w:val="44"/>
          <w:sz w:val="24"/>
        </w:rPr>
        <w:t xml:space="preserve"> </w:t>
      </w:r>
      <w:r w:rsidR="00E16E3B" w:rsidRPr="00125984">
        <w:rPr>
          <w:sz w:val="24"/>
        </w:rPr>
        <w:t>среду</w:t>
      </w:r>
      <w:r w:rsidR="00E16E3B" w:rsidRPr="00125984">
        <w:rPr>
          <w:spacing w:val="40"/>
          <w:sz w:val="24"/>
        </w:rPr>
        <w:t xml:space="preserve"> </w:t>
      </w:r>
      <w:r w:rsidR="00E16E3B" w:rsidRPr="00125984">
        <w:rPr>
          <w:sz w:val="24"/>
        </w:rPr>
        <w:t>норма</w:t>
      </w:r>
      <w:r w:rsidRPr="00125984">
        <w:rPr>
          <w:sz w:val="24"/>
        </w:rPr>
        <w:t xml:space="preserve">тивно </w:t>
      </w:r>
      <w:r w:rsidR="00E16E3B" w:rsidRPr="00125984">
        <w:rPr>
          <w:spacing w:val="-57"/>
          <w:sz w:val="24"/>
        </w:rPr>
        <w:t xml:space="preserve"> </w:t>
      </w:r>
      <w:r w:rsidR="00E16E3B" w:rsidRPr="00125984">
        <w:rPr>
          <w:sz w:val="24"/>
        </w:rPr>
        <w:t>развивающихся</w:t>
      </w:r>
      <w:r w:rsidR="00E16E3B" w:rsidRPr="00125984">
        <w:rPr>
          <w:spacing w:val="-1"/>
          <w:sz w:val="24"/>
        </w:rPr>
        <w:t xml:space="preserve"> </w:t>
      </w:r>
      <w:r w:rsidR="00E16E3B" w:rsidRPr="00125984">
        <w:rPr>
          <w:sz w:val="24"/>
        </w:rPr>
        <w:t>сверстников.</w:t>
      </w:r>
    </w:p>
    <w:p w14:paraId="2C38FF70" w14:textId="77777777" w:rsidR="00BB340C" w:rsidRPr="00125984" w:rsidRDefault="0021290F">
      <w:pPr>
        <w:ind w:left="921"/>
        <w:jc w:val="both"/>
        <w:rPr>
          <w:b/>
          <w:i/>
          <w:sz w:val="24"/>
        </w:rPr>
      </w:pPr>
      <w:r w:rsidRPr="00125984">
        <w:rPr>
          <w:b/>
          <w:i/>
          <w:sz w:val="24"/>
        </w:rPr>
        <w:t>Задачи</w:t>
      </w:r>
      <w:r w:rsidRPr="00125984">
        <w:rPr>
          <w:b/>
          <w:i/>
          <w:spacing w:val="-3"/>
          <w:sz w:val="24"/>
        </w:rPr>
        <w:t xml:space="preserve"> </w:t>
      </w:r>
      <w:r w:rsidRPr="00125984">
        <w:rPr>
          <w:b/>
          <w:i/>
          <w:sz w:val="24"/>
        </w:rPr>
        <w:t>КРР:</w:t>
      </w:r>
    </w:p>
    <w:p w14:paraId="21AC363E" w14:textId="77777777" w:rsidR="00BB340C" w:rsidRDefault="0021290F" w:rsidP="005E5B25">
      <w:pPr>
        <w:pStyle w:val="a3"/>
        <w:numPr>
          <w:ilvl w:val="1"/>
          <w:numId w:val="173"/>
        </w:numPr>
        <w:tabs>
          <w:tab w:val="left" w:pos="993"/>
        </w:tabs>
        <w:spacing w:before="41" w:line="276" w:lineRule="auto"/>
        <w:ind w:left="0" w:right="255" w:firstLine="709"/>
      </w:pPr>
      <w:r>
        <w:t>определение особых (индивидуальных) образовательных потребностей обучающихся, в том</w:t>
      </w:r>
      <w:r w:rsidR="00125984">
        <w:t xml:space="preserve"> </w:t>
      </w:r>
      <w:r>
        <w:rPr>
          <w:spacing w:val="-57"/>
        </w:rPr>
        <w:t xml:space="preserve"> </w:t>
      </w:r>
      <w:r>
        <w:t>числе</w:t>
      </w:r>
      <w:r>
        <w:rPr>
          <w:spacing w:val="-2"/>
        </w:rPr>
        <w:t xml:space="preserve"> </w:t>
      </w:r>
      <w:r>
        <w:t>с</w:t>
      </w:r>
      <w:r>
        <w:rPr>
          <w:spacing w:val="-1"/>
        </w:rPr>
        <w:t xml:space="preserve"> </w:t>
      </w:r>
      <w:r>
        <w:t>трудностями</w:t>
      </w:r>
      <w:r>
        <w:rPr>
          <w:spacing w:val="-1"/>
        </w:rPr>
        <w:t xml:space="preserve"> </w:t>
      </w:r>
      <w:r>
        <w:t xml:space="preserve">освоения </w:t>
      </w:r>
      <w:r w:rsidR="00125984">
        <w:t>П</w:t>
      </w:r>
      <w:r>
        <w:t>рограммы и социализации</w:t>
      </w:r>
      <w:r>
        <w:rPr>
          <w:spacing w:val="-1"/>
        </w:rPr>
        <w:t xml:space="preserve"> </w:t>
      </w:r>
      <w:r>
        <w:t>в</w:t>
      </w:r>
      <w:r>
        <w:rPr>
          <w:spacing w:val="-1"/>
        </w:rPr>
        <w:t xml:space="preserve"> </w:t>
      </w:r>
      <w:r>
        <w:t>ДОО;</w:t>
      </w:r>
    </w:p>
    <w:p w14:paraId="66A9B818" w14:textId="77777777" w:rsidR="00BB340C" w:rsidRDefault="0021290F" w:rsidP="005E5B25">
      <w:pPr>
        <w:pStyle w:val="a3"/>
        <w:numPr>
          <w:ilvl w:val="1"/>
          <w:numId w:val="173"/>
        </w:numPr>
        <w:tabs>
          <w:tab w:val="left" w:pos="993"/>
        </w:tabs>
        <w:spacing w:line="278" w:lineRule="auto"/>
        <w:ind w:left="0" w:right="252" w:firstLine="709"/>
      </w:pPr>
      <w:r>
        <w:t>своевременное</w:t>
      </w:r>
      <w:r>
        <w:rPr>
          <w:spacing w:val="1"/>
        </w:rPr>
        <w:t xml:space="preserve"> </w:t>
      </w:r>
      <w:r>
        <w:t>выявление</w:t>
      </w:r>
      <w:r>
        <w:rPr>
          <w:spacing w:val="1"/>
        </w:rPr>
        <w:t xml:space="preserve"> </w:t>
      </w:r>
      <w:r>
        <w:t>обучающихся</w:t>
      </w:r>
      <w:r>
        <w:rPr>
          <w:spacing w:val="1"/>
        </w:rPr>
        <w:t xml:space="preserve"> </w:t>
      </w:r>
      <w:r>
        <w:t>с</w:t>
      </w:r>
      <w:r>
        <w:rPr>
          <w:spacing w:val="1"/>
        </w:rPr>
        <w:t xml:space="preserve"> </w:t>
      </w:r>
      <w:r>
        <w:t>трудностями</w:t>
      </w:r>
      <w:r>
        <w:rPr>
          <w:spacing w:val="1"/>
        </w:rPr>
        <w:t xml:space="preserve"> </w:t>
      </w:r>
      <w:r>
        <w:t>адаптации,</w:t>
      </w:r>
      <w:r>
        <w:rPr>
          <w:spacing w:val="1"/>
        </w:rPr>
        <w:t xml:space="preserve"> </w:t>
      </w:r>
      <w:r>
        <w:t>обусловленными</w:t>
      </w:r>
      <w:r>
        <w:rPr>
          <w:spacing w:val="1"/>
        </w:rPr>
        <w:t xml:space="preserve"> </w:t>
      </w:r>
      <w:r>
        <w:t>различными</w:t>
      </w:r>
      <w:r>
        <w:rPr>
          <w:spacing w:val="-1"/>
        </w:rPr>
        <w:t xml:space="preserve"> </w:t>
      </w:r>
      <w:r>
        <w:t>причинами;</w:t>
      </w:r>
    </w:p>
    <w:p w14:paraId="18086D2D" w14:textId="77777777" w:rsidR="00BB340C" w:rsidRDefault="0021290F" w:rsidP="005E5B25">
      <w:pPr>
        <w:pStyle w:val="a3"/>
        <w:numPr>
          <w:ilvl w:val="1"/>
          <w:numId w:val="173"/>
        </w:numPr>
        <w:tabs>
          <w:tab w:val="left" w:pos="993"/>
        </w:tabs>
        <w:spacing w:line="276" w:lineRule="auto"/>
        <w:ind w:left="0" w:right="244" w:firstLine="709"/>
      </w:pPr>
      <w:r>
        <w:t>осуществление</w:t>
      </w:r>
      <w:r>
        <w:rPr>
          <w:spacing w:val="1"/>
        </w:rPr>
        <w:t xml:space="preserve"> </w:t>
      </w:r>
      <w:r>
        <w:t>индивидуально</w:t>
      </w:r>
      <w:r>
        <w:rPr>
          <w:spacing w:val="1"/>
        </w:rPr>
        <w:t xml:space="preserve"> </w:t>
      </w:r>
      <w:r>
        <w:t>ориентированной</w:t>
      </w:r>
      <w:r>
        <w:rPr>
          <w:spacing w:val="1"/>
        </w:rPr>
        <w:t xml:space="preserve"> </w:t>
      </w:r>
      <w:r>
        <w:t>психолого-педагогической</w:t>
      </w:r>
      <w:r>
        <w:rPr>
          <w:spacing w:val="1"/>
        </w:rPr>
        <w:t xml:space="preserve"> </w:t>
      </w:r>
      <w:r>
        <w:t>помощи</w:t>
      </w:r>
      <w:r>
        <w:rPr>
          <w:spacing w:val="-57"/>
        </w:rPr>
        <w:t xml:space="preserve"> </w:t>
      </w:r>
      <w:r>
        <w:t>обучающимся</w:t>
      </w:r>
      <w:r>
        <w:rPr>
          <w:spacing w:val="1"/>
        </w:rPr>
        <w:t xml:space="preserve"> </w:t>
      </w:r>
      <w:r>
        <w:t>с</w:t>
      </w:r>
      <w:r>
        <w:rPr>
          <w:spacing w:val="1"/>
        </w:rPr>
        <w:t xml:space="preserve"> </w:t>
      </w:r>
      <w:r>
        <w:t>учетом</w:t>
      </w:r>
      <w:r>
        <w:rPr>
          <w:spacing w:val="1"/>
        </w:rPr>
        <w:t xml:space="preserve"> </w:t>
      </w:r>
      <w:r>
        <w:t>особенностей</w:t>
      </w:r>
      <w:r>
        <w:rPr>
          <w:spacing w:val="1"/>
        </w:rPr>
        <w:t xml:space="preserve"> </w:t>
      </w:r>
      <w:r>
        <w:t>психического</w:t>
      </w:r>
      <w:r>
        <w:rPr>
          <w:spacing w:val="1"/>
        </w:rPr>
        <w:t xml:space="preserve"> </w:t>
      </w:r>
      <w:r>
        <w:t>и</w:t>
      </w:r>
      <w:r>
        <w:rPr>
          <w:spacing w:val="1"/>
        </w:rPr>
        <w:t xml:space="preserve"> </w:t>
      </w:r>
      <w:r>
        <w:t>(или)</w:t>
      </w:r>
      <w:r>
        <w:rPr>
          <w:spacing w:val="1"/>
        </w:rPr>
        <w:t xml:space="preserve"> </w:t>
      </w:r>
      <w:r>
        <w:t>физического</w:t>
      </w:r>
      <w:r>
        <w:rPr>
          <w:spacing w:val="1"/>
        </w:rPr>
        <w:t xml:space="preserve"> </w:t>
      </w:r>
      <w:r>
        <w:t>развития,</w:t>
      </w:r>
      <w:r>
        <w:rPr>
          <w:spacing w:val="1"/>
        </w:rPr>
        <w:t xml:space="preserve"> </w:t>
      </w:r>
      <w:r>
        <w:t>индивидуальных</w:t>
      </w:r>
      <w:r>
        <w:rPr>
          <w:spacing w:val="1"/>
        </w:rPr>
        <w:t xml:space="preserve"> </w:t>
      </w:r>
      <w:r>
        <w:t>возможностей</w:t>
      </w:r>
      <w:r>
        <w:rPr>
          <w:spacing w:val="1"/>
        </w:rPr>
        <w:t xml:space="preserve"> </w:t>
      </w:r>
      <w:r>
        <w:t>и потребностей</w:t>
      </w:r>
      <w:r>
        <w:rPr>
          <w:spacing w:val="1"/>
        </w:rPr>
        <w:t xml:space="preserve"> </w:t>
      </w:r>
      <w:r>
        <w:t>(в соответствии</w:t>
      </w:r>
      <w:r>
        <w:rPr>
          <w:spacing w:val="1"/>
        </w:rPr>
        <w:t xml:space="preserve"> </w:t>
      </w:r>
      <w:r>
        <w:t>с рекомендациями</w:t>
      </w:r>
      <w:r>
        <w:rPr>
          <w:spacing w:val="1"/>
        </w:rPr>
        <w:t xml:space="preserve"> </w:t>
      </w:r>
      <w:r>
        <w:t>психолого-</w:t>
      </w:r>
      <w:r>
        <w:rPr>
          <w:spacing w:val="1"/>
        </w:rPr>
        <w:t xml:space="preserve"> </w:t>
      </w:r>
      <w:r>
        <w:t>медико-педагогической</w:t>
      </w:r>
      <w:r>
        <w:rPr>
          <w:spacing w:val="1"/>
        </w:rPr>
        <w:t xml:space="preserve"> </w:t>
      </w:r>
      <w:r>
        <w:t>комиссии</w:t>
      </w:r>
      <w:r>
        <w:rPr>
          <w:spacing w:val="1"/>
        </w:rPr>
        <w:t xml:space="preserve"> </w:t>
      </w:r>
      <w:r>
        <w:t>(ПМПК)</w:t>
      </w:r>
      <w:r>
        <w:rPr>
          <w:spacing w:val="1"/>
        </w:rPr>
        <w:t xml:space="preserve"> </w:t>
      </w:r>
      <w:r>
        <w:t>или</w:t>
      </w:r>
      <w:r>
        <w:rPr>
          <w:spacing w:val="1"/>
        </w:rPr>
        <w:t xml:space="preserve"> </w:t>
      </w:r>
      <w:r>
        <w:t>психолого-педагогического</w:t>
      </w:r>
      <w:r>
        <w:rPr>
          <w:spacing w:val="1"/>
        </w:rPr>
        <w:t xml:space="preserve"> </w:t>
      </w:r>
      <w:r>
        <w:t>консилиума</w:t>
      </w:r>
      <w:r>
        <w:rPr>
          <w:spacing w:val="1"/>
        </w:rPr>
        <w:t xml:space="preserve"> </w:t>
      </w:r>
      <w:r>
        <w:t>образовательной</w:t>
      </w:r>
      <w:r>
        <w:rPr>
          <w:spacing w:val="-1"/>
        </w:rPr>
        <w:t xml:space="preserve"> </w:t>
      </w:r>
      <w:r>
        <w:t>организации (ППК);</w:t>
      </w:r>
    </w:p>
    <w:p w14:paraId="165125E0" w14:textId="77777777" w:rsidR="00BB340C" w:rsidRDefault="0021290F" w:rsidP="005E5B25">
      <w:pPr>
        <w:pStyle w:val="a3"/>
        <w:numPr>
          <w:ilvl w:val="1"/>
          <w:numId w:val="173"/>
        </w:numPr>
        <w:tabs>
          <w:tab w:val="left" w:pos="993"/>
        </w:tabs>
        <w:spacing w:line="276" w:lineRule="auto"/>
        <w:ind w:left="0" w:right="248" w:firstLine="709"/>
      </w:pPr>
      <w:r>
        <w:t>оказание</w:t>
      </w:r>
      <w:r>
        <w:rPr>
          <w:spacing w:val="1"/>
        </w:rPr>
        <w:t xml:space="preserve"> </w:t>
      </w:r>
      <w:r>
        <w:t>родителям</w:t>
      </w:r>
      <w:r>
        <w:rPr>
          <w:spacing w:val="1"/>
        </w:rPr>
        <w:t xml:space="preserve"> </w:t>
      </w:r>
      <w:r>
        <w:t>(законным</w:t>
      </w:r>
      <w:r>
        <w:rPr>
          <w:spacing w:val="1"/>
        </w:rPr>
        <w:t xml:space="preserve"> </w:t>
      </w:r>
      <w:r>
        <w:t>представителям)</w:t>
      </w:r>
      <w:r>
        <w:rPr>
          <w:spacing w:val="1"/>
        </w:rPr>
        <w:t xml:space="preserve"> </w:t>
      </w:r>
      <w:r>
        <w:t>обучающихся</w:t>
      </w:r>
      <w:r>
        <w:rPr>
          <w:spacing w:val="1"/>
        </w:rPr>
        <w:t xml:space="preserve"> </w:t>
      </w:r>
      <w:r>
        <w:t>консультативной</w:t>
      </w:r>
      <w:r>
        <w:rPr>
          <w:spacing w:val="-57"/>
        </w:rPr>
        <w:t xml:space="preserve"> </w:t>
      </w:r>
      <w:r>
        <w:t>психолого-педагогической</w:t>
      </w:r>
      <w:r>
        <w:rPr>
          <w:spacing w:val="1"/>
        </w:rPr>
        <w:t xml:space="preserve"> </w:t>
      </w:r>
      <w:r>
        <w:t>помощи</w:t>
      </w:r>
      <w:r>
        <w:rPr>
          <w:spacing w:val="1"/>
        </w:rPr>
        <w:t xml:space="preserve"> </w:t>
      </w:r>
      <w:r>
        <w:t>по</w:t>
      </w:r>
      <w:r>
        <w:rPr>
          <w:spacing w:val="1"/>
        </w:rPr>
        <w:t xml:space="preserve"> </w:t>
      </w:r>
      <w:r>
        <w:t>вопросам</w:t>
      </w:r>
      <w:r>
        <w:rPr>
          <w:spacing w:val="1"/>
        </w:rPr>
        <w:t xml:space="preserve"> </w:t>
      </w:r>
      <w:r>
        <w:t>развития</w:t>
      </w:r>
      <w:r>
        <w:rPr>
          <w:spacing w:val="1"/>
        </w:rPr>
        <w:t xml:space="preserve"> </w:t>
      </w:r>
      <w:r>
        <w:t>и</w:t>
      </w:r>
      <w:r>
        <w:rPr>
          <w:spacing w:val="1"/>
        </w:rPr>
        <w:t xml:space="preserve"> </w:t>
      </w:r>
      <w:r>
        <w:t>воспитания</w:t>
      </w:r>
      <w:r>
        <w:rPr>
          <w:spacing w:val="1"/>
        </w:rPr>
        <w:t xml:space="preserve"> </w:t>
      </w:r>
      <w:r>
        <w:t>детей</w:t>
      </w:r>
      <w:r>
        <w:rPr>
          <w:spacing w:val="1"/>
        </w:rPr>
        <w:t xml:space="preserve"> </w:t>
      </w:r>
      <w:r>
        <w:t>дошкольного</w:t>
      </w:r>
      <w:r>
        <w:rPr>
          <w:spacing w:val="1"/>
        </w:rPr>
        <w:t xml:space="preserve"> </w:t>
      </w:r>
      <w:r>
        <w:t>возраста;</w:t>
      </w:r>
    </w:p>
    <w:p w14:paraId="4226C3A3" w14:textId="77777777" w:rsidR="00BB340C" w:rsidRDefault="0021290F" w:rsidP="005E5B25">
      <w:pPr>
        <w:pStyle w:val="a3"/>
        <w:numPr>
          <w:ilvl w:val="1"/>
          <w:numId w:val="173"/>
        </w:numPr>
        <w:tabs>
          <w:tab w:val="left" w:pos="993"/>
        </w:tabs>
        <w:spacing w:line="276" w:lineRule="auto"/>
        <w:ind w:left="0" w:right="92" w:firstLine="709"/>
      </w:pPr>
      <w:r>
        <w:t xml:space="preserve">содействие поиску и отбору одаренных обучающихся, их творческому </w:t>
      </w:r>
      <w:r w:rsidR="00125984">
        <w:t xml:space="preserve">развитию; </w:t>
      </w:r>
      <w:r>
        <w:t>выявление</w:t>
      </w:r>
      <w:r>
        <w:rPr>
          <w:spacing w:val="-5"/>
        </w:rPr>
        <w:t xml:space="preserve"> </w:t>
      </w:r>
      <w:r>
        <w:t>детей</w:t>
      </w:r>
      <w:r>
        <w:rPr>
          <w:spacing w:val="-4"/>
        </w:rPr>
        <w:t xml:space="preserve"> </w:t>
      </w:r>
      <w:r>
        <w:t>с</w:t>
      </w:r>
      <w:r>
        <w:rPr>
          <w:spacing w:val="-4"/>
        </w:rPr>
        <w:t xml:space="preserve"> </w:t>
      </w:r>
      <w:r>
        <w:t>проблемами</w:t>
      </w:r>
      <w:r>
        <w:rPr>
          <w:spacing w:val="-4"/>
        </w:rPr>
        <w:t xml:space="preserve"> </w:t>
      </w:r>
      <w:r>
        <w:t>развития</w:t>
      </w:r>
      <w:r>
        <w:rPr>
          <w:spacing w:val="-1"/>
        </w:rPr>
        <w:t xml:space="preserve"> </w:t>
      </w:r>
      <w:r>
        <w:t>эмоциональной</w:t>
      </w:r>
      <w:r>
        <w:rPr>
          <w:spacing w:val="-4"/>
        </w:rPr>
        <w:t xml:space="preserve"> </w:t>
      </w:r>
      <w:r>
        <w:t>и</w:t>
      </w:r>
      <w:r>
        <w:rPr>
          <w:spacing w:val="-4"/>
        </w:rPr>
        <w:t xml:space="preserve"> </w:t>
      </w:r>
      <w:r>
        <w:t>интеллектуальной</w:t>
      </w:r>
      <w:r>
        <w:rPr>
          <w:spacing w:val="-3"/>
        </w:rPr>
        <w:t xml:space="preserve"> </w:t>
      </w:r>
      <w:r>
        <w:t>сферы;</w:t>
      </w:r>
    </w:p>
    <w:p w14:paraId="642C2612" w14:textId="77777777" w:rsidR="00BB340C" w:rsidRDefault="0021290F" w:rsidP="005E5B25">
      <w:pPr>
        <w:pStyle w:val="a3"/>
        <w:numPr>
          <w:ilvl w:val="1"/>
          <w:numId w:val="173"/>
        </w:numPr>
        <w:tabs>
          <w:tab w:val="left" w:pos="993"/>
        </w:tabs>
        <w:spacing w:line="278" w:lineRule="auto"/>
        <w:ind w:left="0" w:right="253" w:firstLine="709"/>
      </w:pPr>
      <w:r>
        <w:t>реализация комплекса индивидуально ориентированных мер по ослаблению, снижению или</w:t>
      </w:r>
      <w:r>
        <w:rPr>
          <w:spacing w:val="-57"/>
        </w:rPr>
        <w:t xml:space="preserve"> </w:t>
      </w:r>
      <w:r>
        <w:t>устранению</w:t>
      </w:r>
      <w:r>
        <w:rPr>
          <w:spacing w:val="-1"/>
        </w:rPr>
        <w:t xml:space="preserve"> </w:t>
      </w:r>
      <w:r>
        <w:t>отклонений в</w:t>
      </w:r>
      <w:r>
        <w:rPr>
          <w:spacing w:val="-1"/>
        </w:rPr>
        <w:t xml:space="preserve"> </w:t>
      </w:r>
      <w:r>
        <w:t>развитии и</w:t>
      </w:r>
      <w:r>
        <w:rPr>
          <w:spacing w:val="-2"/>
        </w:rPr>
        <w:t xml:space="preserve"> </w:t>
      </w:r>
      <w:r>
        <w:t>проблем</w:t>
      </w:r>
      <w:r>
        <w:rPr>
          <w:spacing w:val="-3"/>
        </w:rPr>
        <w:t xml:space="preserve"> </w:t>
      </w:r>
      <w:r>
        <w:t>поведения.</w:t>
      </w:r>
    </w:p>
    <w:p w14:paraId="0CBD62EC" w14:textId="77777777" w:rsidR="00125984" w:rsidRDefault="0021290F" w:rsidP="00C04D18">
      <w:pPr>
        <w:pStyle w:val="a3"/>
        <w:spacing w:line="276" w:lineRule="auto"/>
        <w:ind w:right="248"/>
      </w:pPr>
      <w:r>
        <w:t xml:space="preserve">Коррекционно-развивающая работа организуется: </w:t>
      </w:r>
    </w:p>
    <w:p w14:paraId="5888BE2A" w14:textId="77777777" w:rsidR="00125984" w:rsidRDefault="0021290F" w:rsidP="005E5B25">
      <w:pPr>
        <w:pStyle w:val="a3"/>
        <w:numPr>
          <w:ilvl w:val="0"/>
          <w:numId w:val="174"/>
        </w:numPr>
        <w:tabs>
          <w:tab w:val="left" w:pos="993"/>
        </w:tabs>
        <w:spacing w:line="276" w:lineRule="auto"/>
        <w:ind w:left="0" w:right="248" w:firstLine="709"/>
      </w:pPr>
      <w:r>
        <w:t>по обоснованному запросу</w:t>
      </w:r>
      <w:r>
        <w:rPr>
          <w:spacing w:val="1"/>
        </w:rPr>
        <w:t xml:space="preserve"> </w:t>
      </w:r>
      <w:r>
        <w:t>педагогов и</w:t>
      </w:r>
      <w:r>
        <w:rPr>
          <w:spacing w:val="1"/>
        </w:rPr>
        <w:t xml:space="preserve"> </w:t>
      </w:r>
      <w:r>
        <w:t>родителей</w:t>
      </w:r>
      <w:r>
        <w:rPr>
          <w:spacing w:val="61"/>
        </w:rPr>
        <w:t xml:space="preserve"> </w:t>
      </w:r>
      <w:r>
        <w:t>(законных</w:t>
      </w:r>
      <w:r>
        <w:rPr>
          <w:spacing w:val="61"/>
        </w:rPr>
        <w:t xml:space="preserve"> </w:t>
      </w:r>
      <w:r>
        <w:t xml:space="preserve">представителей); </w:t>
      </w:r>
    </w:p>
    <w:p w14:paraId="10F44793" w14:textId="77777777" w:rsidR="00125984" w:rsidRPr="00125984" w:rsidRDefault="0021290F" w:rsidP="005E5B25">
      <w:pPr>
        <w:pStyle w:val="a3"/>
        <w:numPr>
          <w:ilvl w:val="0"/>
          <w:numId w:val="174"/>
        </w:numPr>
        <w:tabs>
          <w:tab w:val="left" w:pos="993"/>
        </w:tabs>
        <w:spacing w:line="276" w:lineRule="auto"/>
        <w:ind w:left="0" w:right="248" w:firstLine="709"/>
      </w:pPr>
      <w:r>
        <w:t>на</w:t>
      </w:r>
      <w:r>
        <w:rPr>
          <w:spacing w:val="61"/>
        </w:rPr>
        <w:t xml:space="preserve"> </w:t>
      </w:r>
      <w:r>
        <w:t>основании</w:t>
      </w:r>
      <w:r>
        <w:rPr>
          <w:spacing w:val="61"/>
        </w:rPr>
        <w:t xml:space="preserve"> </w:t>
      </w:r>
      <w:r>
        <w:t>результатов психологической</w:t>
      </w:r>
      <w:r>
        <w:rPr>
          <w:spacing w:val="1"/>
        </w:rPr>
        <w:t xml:space="preserve"> </w:t>
      </w:r>
      <w:r>
        <w:t>диагностики;</w:t>
      </w:r>
      <w:r>
        <w:rPr>
          <w:spacing w:val="-2"/>
        </w:rPr>
        <w:t xml:space="preserve"> </w:t>
      </w:r>
    </w:p>
    <w:p w14:paraId="066A7E9D" w14:textId="77777777" w:rsidR="00C04D18" w:rsidRDefault="0021290F" w:rsidP="005E5B25">
      <w:pPr>
        <w:pStyle w:val="a3"/>
        <w:numPr>
          <w:ilvl w:val="0"/>
          <w:numId w:val="174"/>
        </w:numPr>
        <w:tabs>
          <w:tab w:val="left" w:pos="993"/>
        </w:tabs>
        <w:spacing w:line="276" w:lineRule="auto"/>
        <w:ind w:left="0" w:right="248" w:firstLine="709"/>
      </w:pPr>
      <w:r>
        <w:lastRenderedPageBreak/>
        <w:t>на</w:t>
      </w:r>
      <w:r>
        <w:rPr>
          <w:spacing w:val="-1"/>
        </w:rPr>
        <w:t xml:space="preserve"> </w:t>
      </w:r>
      <w:r>
        <w:t>основании рекомендаций ППК.</w:t>
      </w:r>
    </w:p>
    <w:p w14:paraId="3E8806F5" w14:textId="77777777" w:rsidR="00BB340C" w:rsidRDefault="0021290F" w:rsidP="00C04D18">
      <w:pPr>
        <w:pStyle w:val="a3"/>
        <w:spacing w:line="276" w:lineRule="auto"/>
        <w:ind w:right="248"/>
      </w:pPr>
      <w:r>
        <w:t xml:space="preserve">Коррекционно-развивающая работа в </w:t>
      </w:r>
      <w:r w:rsidR="00B0707A">
        <w:t xml:space="preserve">МАДОУ «Детский сад общеразвивающего вида № 58» НМР РТ </w:t>
      </w:r>
      <w:r w:rsidR="00B0707A">
        <w:rPr>
          <w:spacing w:val="1"/>
        </w:rPr>
        <w:t xml:space="preserve">  </w:t>
      </w:r>
      <w:r>
        <w:t>реализуется в форме групповых</w:t>
      </w:r>
      <w:r>
        <w:rPr>
          <w:spacing w:val="1"/>
        </w:rPr>
        <w:t xml:space="preserve"> </w:t>
      </w:r>
      <w:r>
        <w:t>и/или</w:t>
      </w:r>
      <w:r>
        <w:rPr>
          <w:spacing w:val="1"/>
        </w:rPr>
        <w:t xml:space="preserve"> </w:t>
      </w:r>
      <w:r>
        <w:t>индивидуальных</w:t>
      </w:r>
      <w:r>
        <w:rPr>
          <w:spacing w:val="1"/>
        </w:rPr>
        <w:t xml:space="preserve"> </w:t>
      </w:r>
      <w:r>
        <w:t>коррекционно-развивающих</w:t>
      </w:r>
      <w:r>
        <w:rPr>
          <w:spacing w:val="1"/>
        </w:rPr>
        <w:t xml:space="preserve"> </w:t>
      </w:r>
      <w:r>
        <w:t>занятий.</w:t>
      </w:r>
      <w:r>
        <w:rPr>
          <w:spacing w:val="1"/>
        </w:rPr>
        <w:t xml:space="preserve"> </w:t>
      </w:r>
      <w:r>
        <w:t>Выбор</w:t>
      </w:r>
      <w:r>
        <w:rPr>
          <w:spacing w:val="1"/>
        </w:rPr>
        <w:t xml:space="preserve"> </w:t>
      </w:r>
      <w:r>
        <w:t>конкретной</w:t>
      </w:r>
      <w:r>
        <w:rPr>
          <w:spacing w:val="1"/>
        </w:rPr>
        <w:t xml:space="preserve"> </w:t>
      </w:r>
      <w:r>
        <w:t>программы</w:t>
      </w:r>
      <w:r>
        <w:rPr>
          <w:spacing w:val="1"/>
        </w:rPr>
        <w:t xml:space="preserve"> </w:t>
      </w:r>
      <w:r>
        <w:t>коррекционно-развивающих</w:t>
      </w:r>
      <w:r>
        <w:rPr>
          <w:spacing w:val="1"/>
        </w:rPr>
        <w:t xml:space="preserve"> </w:t>
      </w:r>
      <w:r>
        <w:t>мероприятий,</w:t>
      </w:r>
      <w:r>
        <w:rPr>
          <w:spacing w:val="1"/>
        </w:rPr>
        <w:t xml:space="preserve"> </w:t>
      </w:r>
      <w:r>
        <w:t>их</w:t>
      </w:r>
      <w:r>
        <w:rPr>
          <w:spacing w:val="1"/>
        </w:rPr>
        <w:t xml:space="preserve"> </w:t>
      </w:r>
      <w:r>
        <w:t>количестве,</w:t>
      </w:r>
      <w:r>
        <w:rPr>
          <w:spacing w:val="1"/>
        </w:rPr>
        <w:t xml:space="preserve"> </w:t>
      </w:r>
      <w:r>
        <w:t>форме</w:t>
      </w:r>
      <w:r>
        <w:rPr>
          <w:spacing w:val="1"/>
        </w:rPr>
        <w:t xml:space="preserve"> </w:t>
      </w:r>
      <w:r>
        <w:t>организации,</w:t>
      </w:r>
      <w:r>
        <w:rPr>
          <w:spacing w:val="1"/>
        </w:rPr>
        <w:t xml:space="preserve"> </w:t>
      </w:r>
      <w:r>
        <w:t>методов</w:t>
      </w:r>
      <w:r>
        <w:rPr>
          <w:spacing w:val="1"/>
        </w:rPr>
        <w:t xml:space="preserve"> </w:t>
      </w:r>
      <w:r>
        <w:t>и</w:t>
      </w:r>
      <w:r>
        <w:rPr>
          <w:spacing w:val="1"/>
        </w:rPr>
        <w:t xml:space="preserve"> </w:t>
      </w:r>
      <w:r>
        <w:t>технологий</w:t>
      </w:r>
      <w:r>
        <w:rPr>
          <w:spacing w:val="1"/>
        </w:rPr>
        <w:t xml:space="preserve"> </w:t>
      </w:r>
      <w:r>
        <w:t>реализации</w:t>
      </w:r>
      <w:r>
        <w:rPr>
          <w:spacing w:val="1"/>
        </w:rPr>
        <w:t xml:space="preserve"> </w:t>
      </w:r>
      <w:r>
        <w:t>определяется</w:t>
      </w:r>
      <w:r>
        <w:rPr>
          <w:spacing w:val="1"/>
        </w:rPr>
        <w:t xml:space="preserve"> </w:t>
      </w:r>
      <w:r w:rsidR="00C04D18">
        <w:t>о</w:t>
      </w:r>
      <w:r>
        <w:t>рганизацией</w:t>
      </w:r>
      <w:r>
        <w:rPr>
          <w:spacing w:val="1"/>
        </w:rPr>
        <w:t xml:space="preserve"> </w:t>
      </w:r>
      <w:r>
        <w:t>самостоятельно,</w:t>
      </w:r>
      <w:r>
        <w:rPr>
          <w:spacing w:val="1"/>
        </w:rPr>
        <w:t xml:space="preserve"> </w:t>
      </w:r>
      <w:r>
        <w:t>исходя</w:t>
      </w:r>
      <w:r>
        <w:rPr>
          <w:spacing w:val="1"/>
        </w:rPr>
        <w:t xml:space="preserve"> </w:t>
      </w:r>
      <w:r>
        <w:t>из</w:t>
      </w:r>
      <w:r>
        <w:rPr>
          <w:spacing w:val="1"/>
        </w:rPr>
        <w:t xml:space="preserve"> </w:t>
      </w:r>
      <w:r>
        <w:t>возрастных</w:t>
      </w:r>
      <w:r>
        <w:rPr>
          <w:spacing w:val="1"/>
        </w:rPr>
        <w:t xml:space="preserve"> </w:t>
      </w:r>
      <w:r>
        <w:t>особенностей</w:t>
      </w:r>
      <w:r>
        <w:rPr>
          <w:spacing w:val="-1"/>
        </w:rPr>
        <w:t xml:space="preserve"> </w:t>
      </w:r>
      <w:r>
        <w:t xml:space="preserve">и </w:t>
      </w:r>
      <w:r w:rsidR="00125984">
        <w:t>особых образовательных потребностей</w:t>
      </w:r>
      <w:r>
        <w:rPr>
          <w:spacing w:val="-1"/>
        </w:rPr>
        <w:t xml:space="preserve"> </w:t>
      </w:r>
      <w:r>
        <w:t>обучающихся.</w:t>
      </w:r>
    </w:p>
    <w:p w14:paraId="037FA825" w14:textId="77777777" w:rsidR="00BB340C" w:rsidRDefault="0021290F">
      <w:pPr>
        <w:pStyle w:val="a3"/>
        <w:spacing w:line="276" w:lineRule="auto"/>
        <w:ind w:right="251"/>
      </w:pPr>
      <w:r>
        <w:t>Содержание</w:t>
      </w:r>
      <w:r>
        <w:rPr>
          <w:spacing w:val="21"/>
        </w:rPr>
        <w:t xml:space="preserve"> </w:t>
      </w:r>
      <w:r>
        <w:t>коррекционно-развивающей</w:t>
      </w:r>
      <w:r>
        <w:rPr>
          <w:spacing w:val="24"/>
        </w:rPr>
        <w:t xml:space="preserve"> </w:t>
      </w:r>
      <w:r>
        <w:t>работы</w:t>
      </w:r>
      <w:r>
        <w:rPr>
          <w:spacing w:val="22"/>
        </w:rPr>
        <w:t xml:space="preserve"> </w:t>
      </w:r>
      <w:r>
        <w:t>для</w:t>
      </w:r>
      <w:r>
        <w:rPr>
          <w:spacing w:val="22"/>
        </w:rPr>
        <w:t xml:space="preserve"> </w:t>
      </w:r>
      <w:r>
        <w:t>каждого</w:t>
      </w:r>
      <w:r>
        <w:rPr>
          <w:spacing w:val="23"/>
        </w:rPr>
        <w:t xml:space="preserve"> </w:t>
      </w:r>
      <w:r>
        <w:t>обучающегося</w:t>
      </w:r>
      <w:r>
        <w:rPr>
          <w:spacing w:val="23"/>
        </w:rPr>
        <w:t xml:space="preserve"> </w:t>
      </w:r>
      <w:r w:rsidR="00125984">
        <w:t>определяется с учетом</w:t>
      </w:r>
      <w:r>
        <w:t xml:space="preserve"> его</w:t>
      </w:r>
      <w:r>
        <w:rPr>
          <w:spacing w:val="2"/>
        </w:rPr>
        <w:t xml:space="preserve"> </w:t>
      </w:r>
      <w:r>
        <w:t>ООП</w:t>
      </w:r>
      <w:r>
        <w:rPr>
          <w:spacing w:val="-2"/>
        </w:rPr>
        <w:t xml:space="preserve"> </w:t>
      </w:r>
      <w:r>
        <w:t>на</w:t>
      </w:r>
      <w:r>
        <w:rPr>
          <w:spacing w:val="-1"/>
        </w:rPr>
        <w:t xml:space="preserve"> </w:t>
      </w:r>
      <w:r>
        <w:t>основе</w:t>
      </w:r>
      <w:r>
        <w:rPr>
          <w:spacing w:val="-2"/>
        </w:rPr>
        <w:t xml:space="preserve"> </w:t>
      </w:r>
      <w:r>
        <w:t>рекомендаций</w:t>
      </w:r>
      <w:r>
        <w:rPr>
          <w:spacing w:val="-1"/>
        </w:rPr>
        <w:t xml:space="preserve"> </w:t>
      </w:r>
      <w:proofErr w:type="spellStart"/>
      <w:r w:rsidR="00DA1EA1">
        <w:t>ППк</w:t>
      </w:r>
      <w:proofErr w:type="spellEnd"/>
      <w:r w:rsidR="00DA1EA1">
        <w:t xml:space="preserve"> о</w:t>
      </w:r>
      <w:r>
        <w:t>рганизации.</w:t>
      </w:r>
    </w:p>
    <w:p w14:paraId="53623D53" w14:textId="77777777" w:rsidR="00125984" w:rsidRPr="00125984" w:rsidRDefault="00125984" w:rsidP="00125984">
      <w:pPr>
        <w:pStyle w:val="20"/>
        <w:shd w:val="clear" w:color="auto" w:fill="auto"/>
        <w:tabs>
          <w:tab w:val="left" w:pos="1350"/>
        </w:tabs>
        <w:spacing w:before="0" w:after="0" w:line="276" w:lineRule="auto"/>
        <w:ind w:right="20" w:firstLine="740"/>
        <w:jc w:val="both"/>
        <w:rPr>
          <w:sz w:val="24"/>
          <w:szCs w:val="24"/>
          <w:lang w:val="ru-RU"/>
        </w:rPr>
      </w:pPr>
      <w:r w:rsidRPr="00125984">
        <w:rPr>
          <w:sz w:val="24"/>
          <w:szCs w:val="24"/>
          <w:lang w:val="ru-RU"/>
        </w:rPr>
        <w:t>В образовательной практике определяются нижеследующие категории целевых групп обучающихся для оказания им адресной психологической помощи и включения их в программы психолого-педагогического сопровождения:</w:t>
      </w:r>
    </w:p>
    <w:p w14:paraId="7AD78798" w14:textId="77777777" w:rsidR="00125984" w:rsidRPr="00125984" w:rsidRDefault="00125984" w:rsidP="005E5B25">
      <w:pPr>
        <w:pStyle w:val="20"/>
        <w:numPr>
          <w:ilvl w:val="0"/>
          <w:numId w:val="175"/>
        </w:numPr>
        <w:shd w:val="clear" w:color="auto" w:fill="auto"/>
        <w:tabs>
          <w:tab w:val="left" w:pos="1018"/>
        </w:tabs>
        <w:spacing w:before="0" w:after="0" w:line="276" w:lineRule="auto"/>
        <w:ind w:left="20" w:firstLine="720"/>
        <w:jc w:val="both"/>
        <w:rPr>
          <w:sz w:val="24"/>
          <w:szCs w:val="24"/>
          <w:lang w:val="ru-RU"/>
        </w:rPr>
      </w:pPr>
      <w:proofErr w:type="spellStart"/>
      <w:r w:rsidRPr="00125984">
        <w:rPr>
          <w:sz w:val="24"/>
          <w:szCs w:val="24"/>
          <w:lang w:val="ru-RU"/>
        </w:rPr>
        <w:t>нормотипичные</w:t>
      </w:r>
      <w:proofErr w:type="spellEnd"/>
      <w:r w:rsidRPr="00125984">
        <w:rPr>
          <w:sz w:val="24"/>
          <w:szCs w:val="24"/>
          <w:lang w:val="ru-RU"/>
        </w:rPr>
        <w:t xml:space="preserve"> дети с нормативным кризисом развития;</w:t>
      </w:r>
    </w:p>
    <w:p w14:paraId="3979C862" w14:textId="77777777" w:rsidR="00125984" w:rsidRPr="00D4697F" w:rsidRDefault="00125984" w:rsidP="005E5B25">
      <w:pPr>
        <w:pStyle w:val="20"/>
        <w:numPr>
          <w:ilvl w:val="0"/>
          <w:numId w:val="175"/>
        </w:numPr>
        <w:shd w:val="clear" w:color="auto" w:fill="auto"/>
        <w:tabs>
          <w:tab w:val="left" w:pos="1042"/>
        </w:tabs>
        <w:spacing w:before="0" w:after="0" w:line="276" w:lineRule="auto"/>
        <w:ind w:left="20" w:firstLine="720"/>
        <w:jc w:val="both"/>
        <w:rPr>
          <w:sz w:val="24"/>
          <w:szCs w:val="24"/>
          <w:lang w:val="ru-RU"/>
        </w:rPr>
      </w:pPr>
      <w:r w:rsidRPr="00D4697F">
        <w:rPr>
          <w:sz w:val="24"/>
          <w:szCs w:val="24"/>
          <w:lang w:val="ru-RU"/>
        </w:rPr>
        <w:t xml:space="preserve">обучающиеся с </w:t>
      </w:r>
      <w:r>
        <w:rPr>
          <w:sz w:val="24"/>
          <w:szCs w:val="24"/>
          <w:lang w:val="ru-RU"/>
        </w:rPr>
        <w:t>особыми образовательными потребностями (ООП)</w:t>
      </w:r>
      <w:r w:rsidRPr="00D4697F">
        <w:rPr>
          <w:sz w:val="24"/>
          <w:szCs w:val="24"/>
          <w:lang w:val="ru-RU"/>
        </w:rPr>
        <w:t>:</w:t>
      </w:r>
    </w:p>
    <w:p w14:paraId="10091C50" w14:textId="77777777" w:rsidR="00125984" w:rsidRPr="00125984" w:rsidRDefault="00125984" w:rsidP="005E5B25">
      <w:pPr>
        <w:pStyle w:val="20"/>
        <w:numPr>
          <w:ilvl w:val="0"/>
          <w:numId w:val="176"/>
        </w:numPr>
        <w:shd w:val="clear" w:color="auto" w:fill="auto"/>
        <w:tabs>
          <w:tab w:val="left" w:pos="993"/>
        </w:tabs>
        <w:spacing w:before="0" w:after="0" w:line="276" w:lineRule="auto"/>
        <w:ind w:left="0" w:right="20" w:firstLine="709"/>
        <w:jc w:val="both"/>
        <w:rPr>
          <w:sz w:val="24"/>
          <w:szCs w:val="24"/>
          <w:lang w:val="ru-RU"/>
        </w:rPr>
      </w:pPr>
      <w:r w:rsidRPr="00125984">
        <w:rPr>
          <w:sz w:val="24"/>
          <w:szCs w:val="24"/>
          <w:lang w:val="ru-RU"/>
        </w:rPr>
        <w:t>с ОВЗ и (или) инвалидностью, получившие статус в порядке, установленном законодательством Российской Федерации;</w:t>
      </w:r>
    </w:p>
    <w:p w14:paraId="488FF231" w14:textId="77777777" w:rsidR="00125984" w:rsidRPr="00125984" w:rsidRDefault="00125984" w:rsidP="005E5B25">
      <w:pPr>
        <w:pStyle w:val="20"/>
        <w:numPr>
          <w:ilvl w:val="0"/>
          <w:numId w:val="176"/>
        </w:numPr>
        <w:shd w:val="clear" w:color="auto" w:fill="auto"/>
        <w:tabs>
          <w:tab w:val="left" w:pos="993"/>
        </w:tabs>
        <w:spacing w:before="0" w:after="0" w:line="276" w:lineRule="auto"/>
        <w:ind w:left="0" w:right="20" w:firstLine="709"/>
        <w:jc w:val="both"/>
        <w:rPr>
          <w:sz w:val="24"/>
          <w:szCs w:val="24"/>
          <w:lang w:val="ru-RU"/>
        </w:rPr>
      </w:pPr>
      <w:r w:rsidRPr="00125984">
        <w:rPr>
          <w:sz w:val="24"/>
          <w:szCs w:val="24"/>
          <w:lang w:val="ru-RU"/>
        </w:rPr>
        <w:t>обучающиеся по индивидуальному учебному плану (учебному расписанию) на основании медицинского заключения (дети, находящиеся под диспансерным наблюдением, в том числе часто болеющие дети); часто болеющие дети характеризуются повышенной заболеваемостью острыми респираторными инфекциями, которые не связаны с врожденными и наследственными состояниями, приводящими к большому количеству пропусков ребёнком в посещении ДОО;</w:t>
      </w:r>
    </w:p>
    <w:p w14:paraId="554B266E" w14:textId="77777777" w:rsidR="00125984" w:rsidRPr="00125984" w:rsidRDefault="00125984" w:rsidP="005E5B25">
      <w:pPr>
        <w:pStyle w:val="20"/>
        <w:numPr>
          <w:ilvl w:val="0"/>
          <w:numId w:val="176"/>
        </w:numPr>
        <w:shd w:val="clear" w:color="auto" w:fill="auto"/>
        <w:tabs>
          <w:tab w:val="left" w:pos="993"/>
        </w:tabs>
        <w:spacing w:before="0" w:after="0" w:line="276" w:lineRule="auto"/>
        <w:ind w:left="0" w:right="20" w:firstLine="709"/>
        <w:jc w:val="both"/>
        <w:rPr>
          <w:sz w:val="24"/>
          <w:szCs w:val="24"/>
          <w:lang w:val="ru-RU"/>
        </w:rPr>
      </w:pPr>
      <w:r w:rsidRPr="00125984">
        <w:rPr>
          <w:sz w:val="24"/>
          <w:szCs w:val="24"/>
          <w:lang w:val="ru-RU"/>
        </w:rPr>
        <w:t>обучающиеся, испытывающие трудности в освоении образовательных программ, развитии, социальной адаптации;</w:t>
      </w:r>
    </w:p>
    <w:p w14:paraId="3F0E21A1" w14:textId="77777777" w:rsidR="00125984" w:rsidRPr="00125984" w:rsidRDefault="00125984" w:rsidP="005E5B25">
      <w:pPr>
        <w:pStyle w:val="20"/>
        <w:numPr>
          <w:ilvl w:val="0"/>
          <w:numId w:val="176"/>
        </w:numPr>
        <w:shd w:val="clear" w:color="auto" w:fill="auto"/>
        <w:tabs>
          <w:tab w:val="left" w:pos="993"/>
        </w:tabs>
        <w:spacing w:before="0" w:after="0" w:line="276" w:lineRule="auto"/>
        <w:ind w:left="0" w:firstLine="709"/>
        <w:jc w:val="both"/>
        <w:rPr>
          <w:sz w:val="24"/>
          <w:szCs w:val="24"/>
        </w:rPr>
      </w:pPr>
      <w:proofErr w:type="spellStart"/>
      <w:r w:rsidRPr="00125984">
        <w:rPr>
          <w:sz w:val="24"/>
          <w:szCs w:val="24"/>
        </w:rPr>
        <w:t>одаренные</w:t>
      </w:r>
      <w:proofErr w:type="spellEnd"/>
      <w:r w:rsidRPr="00125984">
        <w:rPr>
          <w:sz w:val="24"/>
          <w:szCs w:val="24"/>
        </w:rPr>
        <w:t xml:space="preserve"> </w:t>
      </w:r>
      <w:proofErr w:type="spellStart"/>
      <w:r w:rsidRPr="00125984">
        <w:rPr>
          <w:sz w:val="24"/>
          <w:szCs w:val="24"/>
        </w:rPr>
        <w:t>обучающиеся</w:t>
      </w:r>
      <w:proofErr w:type="spellEnd"/>
      <w:r w:rsidRPr="00125984">
        <w:rPr>
          <w:sz w:val="24"/>
          <w:szCs w:val="24"/>
        </w:rPr>
        <w:t>;</w:t>
      </w:r>
    </w:p>
    <w:p w14:paraId="1C2CE4E6" w14:textId="77777777" w:rsidR="00125984" w:rsidRPr="00125984" w:rsidRDefault="00125984" w:rsidP="005E5B25">
      <w:pPr>
        <w:pStyle w:val="20"/>
        <w:numPr>
          <w:ilvl w:val="0"/>
          <w:numId w:val="175"/>
        </w:numPr>
        <w:shd w:val="clear" w:color="auto" w:fill="auto"/>
        <w:tabs>
          <w:tab w:val="left" w:pos="1028"/>
        </w:tabs>
        <w:spacing w:before="0" w:after="0" w:line="276" w:lineRule="auto"/>
        <w:ind w:left="20" w:right="20" w:firstLine="720"/>
        <w:jc w:val="both"/>
        <w:rPr>
          <w:sz w:val="24"/>
          <w:szCs w:val="24"/>
          <w:lang w:val="ru-RU"/>
        </w:rPr>
      </w:pPr>
      <w:r w:rsidRPr="00125984">
        <w:rPr>
          <w:sz w:val="24"/>
          <w:szCs w:val="24"/>
          <w:lang w:val="ru-RU"/>
        </w:rPr>
        <w:t>дети и (или) семьи, находящиеся в трудной жизненной ситуации, признанные таковыми в нормативно установленном порядке;</w:t>
      </w:r>
    </w:p>
    <w:p w14:paraId="01560301" w14:textId="77777777" w:rsidR="00125984" w:rsidRPr="00125984" w:rsidRDefault="00125984" w:rsidP="005E5B25">
      <w:pPr>
        <w:pStyle w:val="20"/>
        <w:numPr>
          <w:ilvl w:val="0"/>
          <w:numId w:val="175"/>
        </w:numPr>
        <w:shd w:val="clear" w:color="auto" w:fill="auto"/>
        <w:tabs>
          <w:tab w:val="left" w:pos="1028"/>
        </w:tabs>
        <w:spacing w:before="0" w:after="0" w:line="276" w:lineRule="auto"/>
        <w:ind w:left="20" w:right="20" w:firstLine="720"/>
        <w:jc w:val="both"/>
        <w:rPr>
          <w:sz w:val="24"/>
          <w:szCs w:val="24"/>
          <w:lang w:val="ru-RU"/>
        </w:rPr>
      </w:pPr>
      <w:r w:rsidRPr="00125984">
        <w:rPr>
          <w:sz w:val="24"/>
          <w:szCs w:val="24"/>
          <w:lang w:val="ru-RU"/>
        </w:rPr>
        <w:t>дети и (или) семьи, находящиеся в социально опасном положении (безнадзорные, беспризорные, склонные к бродяжничеству), признанные таковыми в нормативно установленном порядке;</w:t>
      </w:r>
    </w:p>
    <w:p w14:paraId="5BBE00B9" w14:textId="77777777" w:rsidR="00125984" w:rsidRPr="00125984" w:rsidRDefault="00125984" w:rsidP="005E5B25">
      <w:pPr>
        <w:pStyle w:val="20"/>
        <w:numPr>
          <w:ilvl w:val="0"/>
          <w:numId w:val="175"/>
        </w:numPr>
        <w:shd w:val="clear" w:color="auto" w:fill="auto"/>
        <w:tabs>
          <w:tab w:val="left" w:pos="1038"/>
        </w:tabs>
        <w:spacing w:before="0" w:after="0" w:line="276" w:lineRule="auto"/>
        <w:ind w:left="20" w:right="20" w:firstLine="720"/>
        <w:jc w:val="both"/>
        <w:rPr>
          <w:sz w:val="24"/>
          <w:szCs w:val="24"/>
          <w:lang w:val="ru-RU"/>
        </w:rPr>
      </w:pPr>
      <w:r w:rsidRPr="00125984">
        <w:rPr>
          <w:sz w:val="24"/>
          <w:szCs w:val="24"/>
          <w:lang w:val="ru-RU"/>
        </w:rPr>
        <w:t>обучающиеся «группы риска»: проявляющие комплекс выраженных факторов риска негативных проявлений (импульсивность, агрессивность, неустойчивая или крайне низкая (завышенная) самооценка, завышенный уровень притязаний).</w:t>
      </w:r>
    </w:p>
    <w:p w14:paraId="232E9E5D" w14:textId="77777777" w:rsidR="00BB340C" w:rsidRDefault="0021290F">
      <w:pPr>
        <w:pStyle w:val="a3"/>
        <w:spacing w:before="1" w:line="276" w:lineRule="auto"/>
        <w:ind w:right="245"/>
      </w:pPr>
      <w:r>
        <w:t>КРР</w:t>
      </w:r>
      <w:r>
        <w:rPr>
          <w:spacing w:val="1"/>
        </w:rPr>
        <w:t xml:space="preserve"> </w:t>
      </w:r>
      <w:r>
        <w:t>с</w:t>
      </w:r>
      <w:r>
        <w:rPr>
          <w:spacing w:val="1"/>
        </w:rPr>
        <w:t xml:space="preserve"> </w:t>
      </w:r>
      <w:r>
        <w:t>обучающимися</w:t>
      </w:r>
      <w:r>
        <w:rPr>
          <w:spacing w:val="1"/>
        </w:rPr>
        <w:t xml:space="preserve"> </w:t>
      </w:r>
      <w:r>
        <w:t>целевых</w:t>
      </w:r>
      <w:r>
        <w:rPr>
          <w:spacing w:val="1"/>
        </w:rPr>
        <w:t xml:space="preserve"> </w:t>
      </w:r>
      <w:r>
        <w:t>групп</w:t>
      </w:r>
      <w:r>
        <w:rPr>
          <w:spacing w:val="1"/>
        </w:rPr>
        <w:t xml:space="preserve"> </w:t>
      </w:r>
      <w:r>
        <w:t>осуществляется</w:t>
      </w:r>
      <w:r>
        <w:rPr>
          <w:spacing w:val="1"/>
        </w:rPr>
        <w:t xml:space="preserve"> </w:t>
      </w:r>
      <w:r>
        <w:t>в</w:t>
      </w:r>
      <w:r>
        <w:rPr>
          <w:spacing w:val="1"/>
        </w:rPr>
        <w:t xml:space="preserve"> </w:t>
      </w:r>
      <w:r>
        <w:t>ходе</w:t>
      </w:r>
      <w:r>
        <w:rPr>
          <w:spacing w:val="1"/>
        </w:rPr>
        <w:t xml:space="preserve"> </w:t>
      </w:r>
      <w:r>
        <w:t>всего</w:t>
      </w:r>
      <w:r>
        <w:rPr>
          <w:spacing w:val="1"/>
        </w:rPr>
        <w:t xml:space="preserve"> </w:t>
      </w:r>
      <w:r>
        <w:t>образовательного процесса, во всех видах и формах деятельности, как в совместной деятельности</w:t>
      </w:r>
      <w:r>
        <w:rPr>
          <w:spacing w:val="1"/>
        </w:rPr>
        <w:t xml:space="preserve"> </w:t>
      </w:r>
      <w:r>
        <w:t>детей</w:t>
      </w:r>
      <w:r>
        <w:rPr>
          <w:spacing w:val="1"/>
        </w:rPr>
        <w:t xml:space="preserve"> </w:t>
      </w:r>
      <w:r>
        <w:t>в</w:t>
      </w:r>
      <w:r>
        <w:rPr>
          <w:spacing w:val="1"/>
        </w:rPr>
        <w:t xml:space="preserve"> </w:t>
      </w:r>
      <w:r>
        <w:t>условиях</w:t>
      </w:r>
      <w:r>
        <w:rPr>
          <w:spacing w:val="1"/>
        </w:rPr>
        <w:t xml:space="preserve"> </w:t>
      </w:r>
      <w:r>
        <w:t>дошкольной</w:t>
      </w:r>
      <w:r>
        <w:rPr>
          <w:spacing w:val="1"/>
        </w:rPr>
        <w:t xml:space="preserve"> </w:t>
      </w:r>
      <w:r>
        <w:t>группы,</w:t>
      </w:r>
      <w:r>
        <w:rPr>
          <w:spacing w:val="1"/>
        </w:rPr>
        <w:t xml:space="preserve"> </w:t>
      </w:r>
      <w:r>
        <w:t>так</w:t>
      </w:r>
      <w:r>
        <w:rPr>
          <w:spacing w:val="1"/>
        </w:rPr>
        <w:t xml:space="preserve"> </w:t>
      </w:r>
      <w:r>
        <w:t>и</w:t>
      </w:r>
      <w:r>
        <w:rPr>
          <w:spacing w:val="1"/>
        </w:rPr>
        <w:t xml:space="preserve"> </w:t>
      </w:r>
      <w:r>
        <w:t>в</w:t>
      </w:r>
      <w:r>
        <w:rPr>
          <w:spacing w:val="1"/>
        </w:rPr>
        <w:t xml:space="preserve"> </w:t>
      </w:r>
      <w:r>
        <w:t>форме</w:t>
      </w:r>
      <w:r>
        <w:rPr>
          <w:spacing w:val="1"/>
        </w:rPr>
        <w:t xml:space="preserve"> </w:t>
      </w:r>
      <w:r>
        <w:t>коррекционно-развивающих</w:t>
      </w:r>
      <w:r>
        <w:rPr>
          <w:spacing w:val="1"/>
        </w:rPr>
        <w:t xml:space="preserve"> </w:t>
      </w:r>
      <w:r>
        <w:t>групповых/индивидуальных</w:t>
      </w:r>
      <w:r>
        <w:rPr>
          <w:spacing w:val="1"/>
        </w:rPr>
        <w:t xml:space="preserve"> </w:t>
      </w:r>
      <w:r>
        <w:t>занятий.</w:t>
      </w:r>
    </w:p>
    <w:p w14:paraId="4E7E1CF7" w14:textId="77777777" w:rsidR="00BB340C" w:rsidRDefault="0021290F">
      <w:pPr>
        <w:pStyle w:val="a3"/>
        <w:spacing w:before="1" w:line="276" w:lineRule="auto"/>
        <w:ind w:right="248"/>
      </w:pPr>
      <w:r>
        <w:t>КРР</w:t>
      </w:r>
      <w:r>
        <w:rPr>
          <w:spacing w:val="1"/>
        </w:rPr>
        <w:t xml:space="preserve"> </w:t>
      </w:r>
      <w:r>
        <w:t>строится</w:t>
      </w:r>
      <w:r>
        <w:rPr>
          <w:spacing w:val="1"/>
        </w:rPr>
        <w:t xml:space="preserve"> </w:t>
      </w:r>
      <w:r>
        <w:t>дифференцированно,</w:t>
      </w:r>
      <w:r>
        <w:rPr>
          <w:spacing w:val="1"/>
        </w:rPr>
        <w:t xml:space="preserve"> </w:t>
      </w:r>
      <w:r>
        <w:t>в</w:t>
      </w:r>
      <w:r>
        <w:rPr>
          <w:spacing w:val="1"/>
        </w:rPr>
        <w:t xml:space="preserve"> </w:t>
      </w:r>
      <w:r>
        <w:t>зависимости</w:t>
      </w:r>
      <w:r>
        <w:rPr>
          <w:spacing w:val="1"/>
        </w:rPr>
        <w:t xml:space="preserve"> </w:t>
      </w:r>
      <w:r>
        <w:t>от</w:t>
      </w:r>
      <w:r>
        <w:rPr>
          <w:spacing w:val="1"/>
        </w:rPr>
        <w:t xml:space="preserve"> </w:t>
      </w:r>
      <w:r>
        <w:t>имеющихся</w:t>
      </w:r>
      <w:r>
        <w:rPr>
          <w:spacing w:val="1"/>
        </w:rPr>
        <w:t xml:space="preserve"> </w:t>
      </w:r>
      <w:r>
        <w:t>у</w:t>
      </w:r>
      <w:r>
        <w:rPr>
          <w:spacing w:val="1"/>
        </w:rPr>
        <w:t xml:space="preserve"> </w:t>
      </w:r>
      <w:r>
        <w:t>обучающихся</w:t>
      </w:r>
      <w:r>
        <w:rPr>
          <w:spacing w:val="1"/>
        </w:rPr>
        <w:t xml:space="preserve"> </w:t>
      </w:r>
      <w:r>
        <w:t>дисфункций</w:t>
      </w:r>
      <w:r>
        <w:rPr>
          <w:spacing w:val="1"/>
        </w:rPr>
        <w:t xml:space="preserve"> </w:t>
      </w:r>
      <w:r>
        <w:t>и</w:t>
      </w:r>
      <w:r>
        <w:rPr>
          <w:spacing w:val="1"/>
        </w:rPr>
        <w:t xml:space="preserve"> </w:t>
      </w:r>
      <w:r>
        <w:t>особенностей</w:t>
      </w:r>
      <w:r>
        <w:rPr>
          <w:spacing w:val="1"/>
        </w:rPr>
        <w:t xml:space="preserve"> </w:t>
      </w:r>
      <w:r>
        <w:t>развития</w:t>
      </w:r>
      <w:r>
        <w:rPr>
          <w:spacing w:val="1"/>
        </w:rPr>
        <w:t xml:space="preserve"> </w:t>
      </w:r>
      <w:r>
        <w:t>(в</w:t>
      </w:r>
      <w:r>
        <w:rPr>
          <w:spacing w:val="1"/>
        </w:rPr>
        <w:t xml:space="preserve"> </w:t>
      </w:r>
      <w:r>
        <w:t>познавательной,</w:t>
      </w:r>
      <w:r>
        <w:rPr>
          <w:spacing w:val="1"/>
        </w:rPr>
        <w:t xml:space="preserve"> </w:t>
      </w:r>
      <w:r>
        <w:t>речевой,</w:t>
      </w:r>
      <w:r>
        <w:rPr>
          <w:spacing w:val="1"/>
        </w:rPr>
        <w:t xml:space="preserve"> </w:t>
      </w:r>
      <w:r>
        <w:t>эмоциональной,</w:t>
      </w:r>
      <w:r>
        <w:rPr>
          <w:spacing w:val="1"/>
        </w:rPr>
        <w:t xml:space="preserve"> </w:t>
      </w:r>
      <w:r>
        <w:t>коммуникативной,</w:t>
      </w:r>
      <w:r>
        <w:rPr>
          <w:spacing w:val="1"/>
        </w:rPr>
        <w:t xml:space="preserve"> </w:t>
      </w:r>
      <w:r>
        <w:t>регулятивной</w:t>
      </w:r>
      <w:r>
        <w:rPr>
          <w:spacing w:val="1"/>
        </w:rPr>
        <w:t xml:space="preserve"> </w:t>
      </w:r>
      <w:r>
        <w:t>сферах)</w:t>
      </w:r>
      <w:r>
        <w:rPr>
          <w:spacing w:val="1"/>
        </w:rPr>
        <w:t xml:space="preserve"> </w:t>
      </w:r>
      <w:r>
        <w:t>и</w:t>
      </w:r>
      <w:r>
        <w:rPr>
          <w:spacing w:val="1"/>
        </w:rPr>
        <w:t xml:space="preserve"> </w:t>
      </w:r>
      <w:r>
        <w:t>должна</w:t>
      </w:r>
      <w:r>
        <w:rPr>
          <w:spacing w:val="1"/>
        </w:rPr>
        <w:t xml:space="preserve"> </w:t>
      </w:r>
      <w:r>
        <w:t>предусматривать</w:t>
      </w:r>
      <w:r>
        <w:rPr>
          <w:spacing w:val="1"/>
        </w:rPr>
        <w:t xml:space="preserve"> </w:t>
      </w:r>
      <w:r>
        <w:t>индивидуализацию</w:t>
      </w:r>
      <w:r>
        <w:rPr>
          <w:spacing w:val="-57"/>
        </w:rPr>
        <w:t xml:space="preserve"> </w:t>
      </w:r>
      <w:r>
        <w:t>психолого-педагогического сопровождения.</w:t>
      </w:r>
    </w:p>
    <w:p w14:paraId="572A1EFF" w14:textId="77777777" w:rsidR="00BB340C" w:rsidRPr="00D4697F" w:rsidRDefault="0021290F" w:rsidP="00D4697F">
      <w:pPr>
        <w:pStyle w:val="2"/>
        <w:spacing w:before="4"/>
        <w:ind w:left="709"/>
        <w:rPr>
          <w:i w:val="0"/>
        </w:rPr>
      </w:pPr>
      <w:r w:rsidRPr="00D4697F">
        <w:rPr>
          <w:i w:val="0"/>
        </w:rPr>
        <w:t>Содержание</w:t>
      </w:r>
      <w:r w:rsidRPr="00D4697F">
        <w:rPr>
          <w:i w:val="0"/>
          <w:spacing w:val="-3"/>
        </w:rPr>
        <w:t xml:space="preserve"> </w:t>
      </w:r>
      <w:r w:rsidRPr="00D4697F">
        <w:rPr>
          <w:i w:val="0"/>
        </w:rPr>
        <w:t>коррекционно-развивающей</w:t>
      </w:r>
      <w:r w:rsidRPr="00D4697F">
        <w:rPr>
          <w:i w:val="0"/>
          <w:spacing w:val="-2"/>
        </w:rPr>
        <w:t xml:space="preserve"> </w:t>
      </w:r>
      <w:r w:rsidRPr="00D4697F">
        <w:rPr>
          <w:i w:val="0"/>
        </w:rPr>
        <w:t>работы</w:t>
      </w:r>
      <w:r w:rsidRPr="00D4697F">
        <w:rPr>
          <w:i w:val="0"/>
          <w:spacing w:val="-3"/>
        </w:rPr>
        <w:t xml:space="preserve"> </w:t>
      </w:r>
      <w:r w:rsidR="00D4697F">
        <w:rPr>
          <w:i w:val="0"/>
          <w:spacing w:val="-3"/>
        </w:rPr>
        <w:t xml:space="preserve">в ДОО </w:t>
      </w:r>
      <w:r w:rsidR="00D4697F" w:rsidRPr="00D4697F">
        <w:rPr>
          <w:b w:val="0"/>
          <w:i w:val="0"/>
          <w:spacing w:val="-3"/>
        </w:rPr>
        <w:t>включает следующие блоки:</w:t>
      </w:r>
    </w:p>
    <w:p w14:paraId="05F412BA" w14:textId="77777777" w:rsidR="00BB340C" w:rsidRPr="00D4697F" w:rsidRDefault="0021290F" w:rsidP="005E5B25">
      <w:pPr>
        <w:pStyle w:val="a5"/>
        <w:numPr>
          <w:ilvl w:val="0"/>
          <w:numId w:val="178"/>
        </w:numPr>
        <w:spacing w:before="36"/>
        <w:rPr>
          <w:b/>
          <w:i/>
          <w:sz w:val="24"/>
        </w:rPr>
      </w:pPr>
      <w:r w:rsidRPr="00D4697F">
        <w:rPr>
          <w:b/>
          <w:i/>
          <w:sz w:val="24"/>
        </w:rPr>
        <w:t>Диагностическая</w:t>
      </w:r>
      <w:r w:rsidRPr="00D4697F">
        <w:rPr>
          <w:b/>
          <w:i/>
          <w:spacing w:val="-4"/>
          <w:sz w:val="24"/>
        </w:rPr>
        <w:t xml:space="preserve"> </w:t>
      </w:r>
      <w:r w:rsidRPr="00D4697F">
        <w:rPr>
          <w:b/>
          <w:i/>
          <w:sz w:val="24"/>
        </w:rPr>
        <w:t>работа</w:t>
      </w:r>
      <w:r w:rsidR="00D4697F">
        <w:rPr>
          <w:b/>
          <w:i/>
          <w:sz w:val="24"/>
        </w:rPr>
        <w:t xml:space="preserve"> </w:t>
      </w:r>
      <w:r w:rsidR="00D4697F">
        <w:rPr>
          <w:b/>
          <w:i/>
          <w:spacing w:val="-5"/>
          <w:sz w:val="24"/>
        </w:rPr>
        <w:t>включает</w:t>
      </w:r>
      <w:r w:rsidR="00D4697F" w:rsidRPr="00D4697F">
        <w:rPr>
          <w:b/>
          <w:i/>
          <w:sz w:val="24"/>
        </w:rPr>
        <w:t>:</w:t>
      </w:r>
    </w:p>
    <w:p w14:paraId="7F7F273C" w14:textId="77777777" w:rsidR="00D4697F" w:rsidRPr="00D4697F" w:rsidRDefault="00D4697F" w:rsidP="005E5B25">
      <w:pPr>
        <w:pStyle w:val="20"/>
        <w:numPr>
          <w:ilvl w:val="1"/>
          <w:numId w:val="177"/>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своевременное выявление детей, нуждающихся в психолого-педагогическом сопровождении;</w:t>
      </w:r>
    </w:p>
    <w:p w14:paraId="4C111571" w14:textId="77777777" w:rsidR="00D4697F" w:rsidRPr="00D4697F" w:rsidRDefault="00D4697F" w:rsidP="005E5B25">
      <w:pPr>
        <w:pStyle w:val="20"/>
        <w:numPr>
          <w:ilvl w:val="1"/>
          <w:numId w:val="177"/>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 xml:space="preserve">раннюю (с первых дней пребывания обучающегося в ДОО) диагностику отклонений в </w:t>
      </w:r>
      <w:r w:rsidRPr="00D4697F">
        <w:rPr>
          <w:sz w:val="24"/>
          <w:szCs w:val="24"/>
          <w:lang w:val="ru-RU"/>
        </w:rPr>
        <w:lastRenderedPageBreak/>
        <w:t>развитии и анализ причин трудностей социальной адаптации;</w:t>
      </w:r>
    </w:p>
    <w:p w14:paraId="46707893" w14:textId="77777777" w:rsidR="00D4697F" w:rsidRPr="00D4697F" w:rsidRDefault="00D4697F" w:rsidP="005E5B25">
      <w:pPr>
        <w:pStyle w:val="20"/>
        <w:numPr>
          <w:ilvl w:val="1"/>
          <w:numId w:val="177"/>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комплексный сбор сведений об обучающемся на основании диагностической информации от специалистов разного профиля;</w:t>
      </w:r>
    </w:p>
    <w:p w14:paraId="63CE8826" w14:textId="77777777" w:rsidR="00D4697F" w:rsidRPr="00D4697F" w:rsidRDefault="00D4697F" w:rsidP="005E5B25">
      <w:pPr>
        <w:pStyle w:val="20"/>
        <w:numPr>
          <w:ilvl w:val="1"/>
          <w:numId w:val="177"/>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определение уровня актуального и зоны ближайшего развития обучающегося с ОВЗ, с трудностями в обучении и социализации, выявление его резервных возможностей;</w:t>
      </w:r>
    </w:p>
    <w:p w14:paraId="054A1777" w14:textId="77777777" w:rsidR="00D4697F" w:rsidRPr="00D4697F" w:rsidRDefault="00D4697F" w:rsidP="005E5B25">
      <w:pPr>
        <w:pStyle w:val="20"/>
        <w:numPr>
          <w:ilvl w:val="1"/>
          <w:numId w:val="177"/>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изучение уровня общего развития обучающихся (с учётом особенностей нозологической группы), возможностей вербальной и невербальной коммуникации со сверстниками и взрослыми;</w:t>
      </w:r>
    </w:p>
    <w:p w14:paraId="0672D4CD" w14:textId="77777777" w:rsidR="00D4697F" w:rsidRPr="00D4697F" w:rsidRDefault="00D4697F" w:rsidP="005E5B25">
      <w:pPr>
        <w:pStyle w:val="20"/>
        <w:numPr>
          <w:ilvl w:val="1"/>
          <w:numId w:val="177"/>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изучение развития эмоционально-волевой сферы и личностных особенностей обучающихся;</w:t>
      </w:r>
    </w:p>
    <w:p w14:paraId="7E5A6228" w14:textId="77777777" w:rsidR="00D4697F" w:rsidRPr="00D4697F" w:rsidRDefault="00D4697F" w:rsidP="005E5B25">
      <w:pPr>
        <w:pStyle w:val="20"/>
        <w:numPr>
          <w:ilvl w:val="1"/>
          <w:numId w:val="177"/>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изучение индивидуальных образовательных и социально-коммуникативных потребностей обучающихся;</w:t>
      </w:r>
    </w:p>
    <w:p w14:paraId="6C74A6BE" w14:textId="77777777" w:rsidR="00D4697F" w:rsidRPr="00D4697F" w:rsidRDefault="00D4697F" w:rsidP="005E5B25">
      <w:pPr>
        <w:pStyle w:val="20"/>
        <w:numPr>
          <w:ilvl w:val="1"/>
          <w:numId w:val="177"/>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изучение социальной ситуации развития и условий семейного воспитания ребёнка;</w:t>
      </w:r>
    </w:p>
    <w:p w14:paraId="522DBDEF" w14:textId="77777777" w:rsidR="00D4697F" w:rsidRPr="00D4697F" w:rsidRDefault="00D4697F" w:rsidP="005E5B25">
      <w:pPr>
        <w:pStyle w:val="20"/>
        <w:numPr>
          <w:ilvl w:val="1"/>
          <w:numId w:val="177"/>
        </w:numPr>
        <w:shd w:val="clear" w:color="auto" w:fill="auto"/>
        <w:tabs>
          <w:tab w:val="left" w:pos="993"/>
        </w:tabs>
        <w:spacing w:before="0" w:after="0" w:line="276" w:lineRule="auto"/>
        <w:ind w:left="0" w:right="840" w:firstLine="709"/>
        <w:rPr>
          <w:sz w:val="24"/>
          <w:szCs w:val="24"/>
          <w:lang w:val="ru-RU"/>
        </w:rPr>
      </w:pPr>
      <w:r w:rsidRPr="00D4697F">
        <w:rPr>
          <w:sz w:val="24"/>
          <w:szCs w:val="24"/>
          <w:lang w:val="ru-RU"/>
        </w:rPr>
        <w:t>изучение уровня адаптации и адаптивных возможностей обучающегося; изучение направленности детской одаренности;</w:t>
      </w:r>
    </w:p>
    <w:p w14:paraId="3FDC5DDB" w14:textId="77777777" w:rsidR="00D4697F" w:rsidRPr="00D4697F" w:rsidRDefault="00D4697F" w:rsidP="005E5B25">
      <w:pPr>
        <w:pStyle w:val="20"/>
        <w:numPr>
          <w:ilvl w:val="1"/>
          <w:numId w:val="177"/>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изучение, констатацию в развитии ребёнка его интересов и склонностей, одаренности;</w:t>
      </w:r>
    </w:p>
    <w:p w14:paraId="040960D8" w14:textId="77777777" w:rsidR="00D4697F" w:rsidRPr="00D4697F" w:rsidRDefault="00D4697F" w:rsidP="005E5B25">
      <w:pPr>
        <w:pStyle w:val="20"/>
        <w:numPr>
          <w:ilvl w:val="1"/>
          <w:numId w:val="177"/>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 xml:space="preserve">мониторинг развития детей и предупреждение возникновения </w:t>
      </w:r>
      <w:proofErr w:type="spellStart"/>
      <w:r w:rsidRPr="00D4697F">
        <w:rPr>
          <w:sz w:val="24"/>
          <w:szCs w:val="24"/>
          <w:lang w:val="ru-RU"/>
        </w:rPr>
        <w:t>психолого</w:t>
      </w:r>
      <w:r w:rsidRPr="00D4697F">
        <w:rPr>
          <w:sz w:val="24"/>
          <w:szCs w:val="24"/>
          <w:lang w:val="ru-RU"/>
        </w:rPr>
        <w:softHyphen/>
        <w:t>педагогических</w:t>
      </w:r>
      <w:proofErr w:type="spellEnd"/>
      <w:r w:rsidRPr="00D4697F">
        <w:rPr>
          <w:sz w:val="24"/>
          <w:szCs w:val="24"/>
          <w:lang w:val="ru-RU"/>
        </w:rPr>
        <w:t xml:space="preserve"> проблем в их развитии;</w:t>
      </w:r>
    </w:p>
    <w:p w14:paraId="76D5007A" w14:textId="77777777" w:rsidR="00D4697F" w:rsidRPr="00D4697F" w:rsidRDefault="00D4697F" w:rsidP="005E5B25">
      <w:pPr>
        <w:pStyle w:val="20"/>
        <w:numPr>
          <w:ilvl w:val="1"/>
          <w:numId w:val="177"/>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 xml:space="preserve">выявление детей-мигрантов, имеющих трудности в обучении и </w:t>
      </w:r>
      <w:proofErr w:type="spellStart"/>
      <w:r w:rsidRPr="00D4697F">
        <w:rPr>
          <w:sz w:val="24"/>
          <w:szCs w:val="24"/>
          <w:lang w:val="ru-RU"/>
        </w:rPr>
        <w:t>социально</w:t>
      </w:r>
      <w:r w:rsidRPr="00D4697F">
        <w:rPr>
          <w:sz w:val="24"/>
          <w:szCs w:val="24"/>
          <w:lang w:val="ru-RU"/>
        </w:rPr>
        <w:softHyphen/>
        <w:t>психологической</w:t>
      </w:r>
      <w:proofErr w:type="spellEnd"/>
      <w:r w:rsidRPr="00D4697F">
        <w:rPr>
          <w:sz w:val="24"/>
          <w:szCs w:val="24"/>
          <w:lang w:val="ru-RU"/>
        </w:rPr>
        <w:t xml:space="preserve"> адаптации, дифференциальная диагностика и оценка этнокультурной природы имеющихся трудностей;</w:t>
      </w:r>
    </w:p>
    <w:p w14:paraId="6480497F" w14:textId="77777777" w:rsidR="00D4697F" w:rsidRPr="00D4697F" w:rsidRDefault="00D4697F" w:rsidP="005E5B25">
      <w:pPr>
        <w:pStyle w:val="20"/>
        <w:numPr>
          <w:ilvl w:val="1"/>
          <w:numId w:val="177"/>
        </w:numPr>
        <w:shd w:val="clear" w:color="auto" w:fill="auto"/>
        <w:tabs>
          <w:tab w:val="left" w:pos="993"/>
        </w:tabs>
        <w:spacing w:before="0" w:after="0" w:line="276" w:lineRule="auto"/>
        <w:ind w:left="0" w:right="20" w:firstLine="709"/>
        <w:rPr>
          <w:sz w:val="24"/>
          <w:szCs w:val="24"/>
          <w:lang w:val="ru-RU"/>
        </w:rPr>
      </w:pPr>
      <w:r w:rsidRPr="00D4697F">
        <w:rPr>
          <w:sz w:val="24"/>
          <w:szCs w:val="24"/>
          <w:lang w:val="ru-RU"/>
        </w:rPr>
        <w:t>всестороннее психолого-педагогическое изучение личности ребёнка; выявление и изучение неблагоприятных факторов социальной среды и рисков образовательной среды;</w:t>
      </w:r>
    </w:p>
    <w:p w14:paraId="28906CAC" w14:textId="77777777" w:rsidR="00D4697F" w:rsidRPr="00D4697F" w:rsidRDefault="00D4697F" w:rsidP="005E5B25">
      <w:pPr>
        <w:pStyle w:val="20"/>
        <w:numPr>
          <w:ilvl w:val="1"/>
          <w:numId w:val="177"/>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системный разносторонний контроль специалистов за уровнем и динамикой развития обучающегося, а также за созданием необходимых условий, соответствующих особым (индивидуальным) образовательным потребностям обучающегося.</w:t>
      </w:r>
    </w:p>
    <w:p w14:paraId="47A5CCAA" w14:textId="77777777" w:rsidR="00BB340C" w:rsidRPr="00D4697F" w:rsidRDefault="0021290F" w:rsidP="005E5B25">
      <w:pPr>
        <w:pStyle w:val="a5"/>
        <w:numPr>
          <w:ilvl w:val="0"/>
          <w:numId w:val="178"/>
        </w:numPr>
        <w:spacing w:line="275" w:lineRule="exact"/>
        <w:jc w:val="both"/>
        <w:rPr>
          <w:b/>
          <w:i/>
          <w:sz w:val="24"/>
        </w:rPr>
      </w:pPr>
      <w:r w:rsidRPr="00D4697F">
        <w:rPr>
          <w:b/>
          <w:i/>
          <w:sz w:val="24"/>
        </w:rPr>
        <w:t>Коррекционно-развивающая</w:t>
      </w:r>
      <w:r w:rsidRPr="00D4697F">
        <w:rPr>
          <w:b/>
          <w:i/>
          <w:spacing w:val="-5"/>
          <w:sz w:val="24"/>
        </w:rPr>
        <w:t xml:space="preserve"> </w:t>
      </w:r>
      <w:r w:rsidRPr="00D4697F">
        <w:rPr>
          <w:b/>
          <w:i/>
          <w:sz w:val="24"/>
        </w:rPr>
        <w:t>работа</w:t>
      </w:r>
      <w:r w:rsidR="00D4697F">
        <w:rPr>
          <w:b/>
          <w:i/>
          <w:sz w:val="24"/>
        </w:rPr>
        <w:t xml:space="preserve"> </w:t>
      </w:r>
      <w:r w:rsidR="00D4697F">
        <w:rPr>
          <w:b/>
          <w:i/>
          <w:spacing w:val="-5"/>
          <w:sz w:val="24"/>
        </w:rPr>
        <w:t>включает</w:t>
      </w:r>
      <w:r w:rsidR="00D4697F" w:rsidRPr="00D4697F">
        <w:rPr>
          <w:b/>
          <w:i/>
          <w:sz w:val="24"/>
        </w:rPr>
        <w:t>:</w:t>
      </w:r>
    </w:p>
    <w:p w14:paraId="3EA968DB" w14:textId="77777777" w:rsidR="00BB340C" w:rsidRDefault="0021290F" w:rsidP="005E5B25">
      <w:pPr>
        <w:pStyle w:val="a3"/>
        <w:numPr>
          <w:ilvl w:val="1"/>
          <w:numId w:val="179"/>
        </w:numPr>
        <w:tabs>
          <w:tab w:val="left" w:pos="993"/>
        </w:tabs>
        <w:spacing w:before="39" w:line="276" w:lineRule="auto"/>
        <w:ind w:left="0" w:right="245" w:firstLine="709"/>
      </w:pPr>
      <w:r>
        <w:t>выбор</w:t>
      </w:r>
      <w:r>
        <w:rPr>
          <w:spacing w:val="1"/>
        </w:rPr>
        <w:t xml:space="preserve"> </w:t>
      </w:r>
      <w:r>
        <w:t>оптимальных</w:t>
      </w:r>
      <w:r>
        <w:rPr>
          <w:spacing w:val="1"/>
        </w:rPr>
        <w:t xml:space="preserve"> </w:t>
      </w:r>
      <w:r>
        <w:t>для</w:t>
      </w:r>
      <w:r>
        <w:rPr>
          <w:spacing w:val="1"/>
        </w:rPr>
        <w:t xml:space="preserve"> </w:t>
      </w:r>
      <w:r>
        <w:t>развития</w:t>
      </w:r>
      <w:r>
        <w:rPr>
          <w:spacing w:val="1"/>
        </w:rPr>
        <w:t xml:space="preserve"> </w:t>
      </w:r>
      <w:r>
        <w:t>обучающегося</w:t>
      </w:r>
      <w:r>
        <w:rPr>
          <w:spacing w:val="1"/>
        </w:rPr>
        <w:t xml:space="preserve"> </w:t>
      </w:r>
      <w:r>
        <w:t>коррекционно-развивающих</w:t>
      </w:r>
      <w:r>
        <w:rPr>
          <w:spacing w:val="1"/>
        </w:rPr>
        <w:t xml:space="preserve"> </w:t>
      </w:r>
      <w:r>
        <w:t>программ/методик</w:t>
      </w:r>
      <w:r>
        <w:rPr>
          <w:spacing w:val="1"/>
        </w:rPr>
        <w:t xml:space="preserve"> </w:t>
      </w:r>
      <w:r>
        <w:t>психолого-педагогического</w:t>
      </w:r>
      <w:r>
        <w:rPr>
          <w:spacing w:val="1"/>
        </w:rPr>
        <w:t xml:space="preserve"> </w:t>
      </w:r>
      <w:r>
        <w:t>сопровождения</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его</w:t>
      </w:r>
      <w:r>
        <w:rPr>
          <w:spacing w:val="1"/>
        </w:rPr>
        <w:t xml:space="preserve"> </w:t>
      </w:r>
      <w:r>
        <w:t>особыми</w:t>
      </w:r>
      <w:r>
        <w:rPr>
          <w:spacing w:val="1"/>
        </w:rPr>
        <w:t xml:space="preserve"> </w:t>
      </w:r>
      <w:r>
        <w:t>(индивидуальными)</w:t>
      </w:r>
      <w:r>
        <w:rPr>
          <w:spacing w:val="-1"/>
        </w:rPr>
        <w:t xml:space="preserve"> </w:t>
      </w:r>
      <w:r>
        <w:t>образовательными потребностями;</w:t>
      </w:r>
    </w:p>
    <w:p w14:paraId="04285DE6" w14:textId="77777777" w:rsidR="00BB340C" w:rsidRDefault="0021290F" w:rsidP="005E5B25">
      <w:pPr>
        <w:pStyle w:val="a3"/>
        <w:numPr>
          <w:ilvl w:val="1"/>
          <w:numId w:val="179"/>
        </w:numPr>
        <w:tabs>
          <w:tab w:val="left" w:pos="993"/>
        </w:tabs>
        <w:spacing w:line="276" w:lineRule="auto"/>
        <w:ind w:left="0" w:right="251" w:firstLine="709"/>
      </w:pPr>
      <w:r>
        <w:t>организацию,</w:t>
      </w:r>
      <w:r>
        <w:rPr>
          <w:spacing w:val="1"/>
        </w:rPr>
        <w:t xml:space="preserve"> </w:t>
      </w:r>
      <w:r>
        <w:t>разработку</w:t>
      </w:r>
      <w:r>
        <w:rPr>
          <w:spacing w:val="1"/>
        </w:rPr>
        <w:t xml:space="preserve"> </w:t>
      </w:r>
      <w:r>
        <w:t>и</w:t>
      </w:r>
      <w:r>
        <w:rPr>
          <w:spacing w:val="1"/>
        </w:rPr>
        <w:t xml:space="preserve"> </w:t>
      </w:r>
      <w:r>
        <w:t>проведение</w:t>
      </w:r>
      <w:r>
        <w:rPr>
          <w:spacing w:val="1"/>
        </w:rPr>
        <w:t xml:space="preserve"> </w:t>
      </w:r>
      <w:r>
        <w:t>специалистами</w:t>
      </w:r>
      <w:r>
        <w:rPr>
          <w:spacing w:val="1"/>
        </w:rPr>
        <w:t xml:space="preserve"> </w:t>
      </w:r>
      <w:r>
        <w:t>индивидуальных</w:t>
      </w:r>
      <w:r>
        <w:rPr>
          <w:spacing w:val="1"/>
        </w:rPr>
        <w:t xml:space="preserve"> </w:t>
      </w:r>
      <w:r>
        <w:t>и</w:t>
      </w:r>
      <w:r>
        <w:rPr>
          <w:spacing w:val="1"/>
        </w:rPr>
        <w:t xml:space="preserve"> </w:t>
      </w:r>
      <w:r>
        <w:t>групповых</w:t>
      </w:r>
      <w:r>
        <w:rPr>
          <w:spacing w:val="1"/>
        </w:rPr>
        <w:t xml:space="preserve"> </w:t>
      </w:r>
      <w:r>
        <w:t>коррекционно-развивающих</w:t>
      </w:r>
      <w:r>
        <w:rPr>
          <w:spacing w:val="1"/>
        </w:rPr>
        <w:t xml:space="preserve"> </w:t>
      </w:r>
      <w:r>
        <w:t>занятий,</w:t>
      </w:r>
      <w:r>
        <w:rPr>
          <w:spacing w:val="1"/>
        </w:rPr>
        <w:t xml:space="preserve"> </w:t>
      </w:r>
      <w:r>
        <w:t>необходимых</w:t>
      </w:r>
      <w:r>
        <w:rPr>
          <w:spacing w:val="1"/>
        </w:rPr>
        <w:t xml:space="preserve"> </w:t>
      </w:r>
      <w:r>
        <w:t>для</w:t>
      </w:r>
      <w:r>
        <w:rPr>
          <w:spacing w:val="1"/>
        </w:rPr>
        <w:t xml:space="preserve"> </w:t>
      </w:r>
      <w:r>
        <w:t>преодоления</w:t>
      </w:r>
      <w:r>
        <w:rPr>
          <w:spacing w:val="1"/>
        </w:rPr>
        <w:t xml:space="preserve"> </w:t>
      </w:r>
      <w:r>
        <w:t>нарушений</w:t>
      </w:r>
      <w:r>
        <w:rPr>
          <w:spacing w:val="1"/>
        </w:rPr>
        <w:t xml:space="preserve"> </w:t>
      </w:r>
      <w:r>
        <w:t>поведения</w:t>
      </w:r>
      <w:r>
        <w:rPr>
          <w:spacing w:val="1"/>
        </w:rPr>
        <w:t xml:space="preserve"> </w:t>
      </w:r>
      <w:r>
        <w:t>и</w:t>
      </w:r>
      <w:r>
        <w:rPr>
          <w:spacing w:val="1"/>
        </w:rPr>
        <w:t xml:space="preserve"> </w:t>
      </w:r>
      <w:r>
        <w:t>развития,</w:t>
      </w:r>
      <w:r>
        <w:rPr>
          <w:spacing w:val="58"/>
        </w:rPr>
        <w:t xml:space="preserve"> </w:t>
      </w:r>
      <w:r>
        <w:t>трудностей в</w:t>
      </w:r>
      <w:r>
        <w:rPr>
          <w:spacing w:val="-2"/>
        </w:rPr>
        <w:t xml:space="preserve"> </w:t>
      </w:r>
      <w:r>
        <w:t>освоении образовательной</w:t>
      </w:r>
      <w:r>
        <w:rPr>
          <w:spacing w:val="-1"/>
        </w:rPr>
        <w:t xml:space="preserve"> </w:t>
      </w:r>
      <w:r>
        <w:t>программы и</w:t>
      </w:r>
      <w:r>
        <w:rPr>
          <w:spacing w:val="-1"/>
        </w:rPr>
        <w:t xml:space="preserve"> </w:t>
      </w:r>
      <w:r>
        <w:t>социализации;</w:t>
      </w:r>
    </w:p>
    <w:p w14:paraId="1BA6E6D8" w14:textId="77777777" w:rsidR="00BB340C" w:rsidRDefault="0021290F" w:rsidP="005E5B25">
      <w:pPr>
        <w:pStyle w:val="a3"/>
        <w:numPr>
          <w:ilvl w:val="1"/>
          <w:numId w:val="179"/>
        </w:numPr>
        <w:tabs>
          <w:tab w:val="left" w:pos="993"/>
        </w:tabs>
        <w:ind w:left="0" w:firstLine="709"/>
      </w:pPr>
      <w:r>
        <w:t>коррекцию</w:t>
      </w:r>
      <w:r>
        <w:rPr>
          <w:spacing w:val="-4"/>
        </w:rPr>
        <w:t xml:space="preserve"> </w:t>
      </w:r>
      <w:r>
        <w:t>и</w:t>
      </w:r>
      <w:r>
        <w:rPr>
          <w:spacing w:val="-4"/>
        </w:rPr>
        <w:t xml:space="preserve"> </w:t>
      </w:r>
      <w:r>
        <w:t>развитие</w:t>
      </w:r>
      <w:r>
        <w:rPr>
          <w:spacing w:val="-8"/>
        </w:rPr>
        <w:t xml:space="preserve"> </w:t>
      </w:r>
      <w:r>
        <w:t>высших</w:t>
      </w:r>
      <w:r>
        <w:rPr>
          <w:spacing w:val="-2"/>
        </w:rPr>
        <w:t xml:space="preserve"> </w:t>
      </w:r>
      <w:r>
        <w:t>психических</w:t>
      </w:r>
      <w:r>
        <w:rPr>
          <w:spacing w:val="-1"/>
        </w:rPr>
        <w:t xml:space="preserve"> </w:t>
      </w:r>
      <w:r>
        <w:t>функций;</w:t>
      </w:r>
    </w:p>
    <w:p w14:paraId="6CF2BF56" w14:textId="77777777" w:rsidR="00BB340C" w:rsidRDefault="0021290F" w:rsidP="005E5B25">
      <w:pPr>
        <w:pStyle w:val="a3"/>
        <w:numPr>
          <w:ilvl w:val="1"/>
          <w:numId w:val="179"/>
        </w:numPr>
        <w:tabs>
          <w:tab w:val="left" w:pos="993"/>
        </w:tabs>
        <w:spacing w:before="40" w:line="278" w:lineRule="auto"/>
        <w:ind w:left="0" w:right="254" w:firstLine="709"/>
      </w:pPr>
      <w:r>
        <w:t>развитие эмоционально-волевой и личностной сферы обучающегося и психологическую</w:t>
      </w:r>
      <w:r>
        <w:rPr>
          <w:spacing w:val="1"/>
        </w:rPr>
        <w:t xml:space="preserve"> </w:t>
      </w:r>
      <w:r>
        <w:t>коррекцию</w:t>
      </w:r>
      <w:r>
        <w:rPr>
          <w:spacing w:val="-1"/>
        </w:rPr>
        <w:t xml:space="preserve"> </w:t>
      </w:r>
      <w:r>
        <w:t>его</w:t>
      </w:r>
      <w:r>
        <w:rPr>
          <w:spacing w:val="-1"/>
        </w:rPr>
        <w:t xml:space="preserve"> </w:t>
      </w:r>
      <w:r>
        <w:t>поведения;</w:t>
      </w:r>
    </w:p>
    <w:p w14:paraId="37A34266" w14:textId="77777777" w:rsidR="00BB340C" w:rsidRDefault="0021290F" w:rsidP="005E5B25">
      <w:pPr>
        <w:pStyle w:val="a3"/>
        <w:numPr>
          <w:ilvl w:val="1"/>
          <w:numId w:val="179"/>
        </w:numPr>
        <w:tabs>
          <w:tab w:val="left" w:pos="993"/>
        </w:tabs>
        <w:spacing w:line="276" w:lineRule="auto"/>
        <w:ind w:left="0" w:right="251" w:firstLine="709"/>
      </w:pPr>
      <w:r>
        <w:t>развитие</w:t>
      </w:r>
      <w:r>
        <w:rPr>
          <w:spacing w:val="1"/>
        </w:rPr>
        <w:t xml:space="preserve"> </w:t>
      </w:r>
      <w:r>
        <w:t>коммуникативных</w:t>
      </w:r>
      <w:r>
        <w:rPr>
          <w:spacing w:val="1"/>
        </w:rPr>
        <w:t xml:space="preserve"> </w:t>
      </w:r>
      <w:r>
        <w:t>способностей,</w:t>
      </w:r>
      <w:r>
        <w:rPr>
          <w:spacing w:val="1"/>
        </w:rPr>
        <w:t xml:space="preserve"> </w:t>
      </w:r>
      <w:r>
        <w:t>социального</w:t>
      </w:r>
      <w:r>
        <w:rPr>
          <w:spacing w:val="1"/>
        </w:rPr>
        <w:t xml:space="preserve"> </w:t>
      </w:r>
      <w:r>
        <w:t>и</w:t>
      </w:r>
      <w:r>
        <w:rPr>
          <w:spacing w:val="1"/>
        </w:rPr>
        <w:t xml:space="preserve"> </w:t>
      </w:r>
      <w:r>
        <w:t>эмоционального</w:t>
      </w:r>
      <w:r>
        <w:rPr>
          <w:spacing w:val="1"/>
        </w:rPr>
        <w:t xml:space="preserve"> </w:t>
      </w:r>
      <w:r>
        <w:t>интеллекта</w:t>
      </w:r>
      <w:r>
        <w:rPr>
          <w:spacing w:val="1"/>
        </w:rPr>
        <w:t xml:space="preserve"> </w:t>
      </w:r>
      <w:r>
        <w:t>обучающихся,</w:t>
      </w:r>
      <w:r>
        <w:rPr>
          <w:spacing w:val="-1"/>
        </w:rPr>
        <w:t xml:space="preserve"> </w:t>
      </w:r>
      <w:r>
        <w:t>формирование</w:t>
      </w:r>
      <w:r>
        <w:rPr>
          <w:spacing w:val="-1"/>
        </w:rPr>
        <w:t xml:space="preserve"> </w:t>
      </w:r>
      <w:r>
        <w:t>их</w:t>
      </w:r>
      <w:r>
        <w:rPr>
          <w:spacing w:val="-2"/>
        </w:rPr>
        <w:t xml:space="preserve"> </w:t>
      </w:r>
      <w:r>
        <w:t>коммуникативной компетентности;</w:t>
      </w:r>
    </w:p>
    <w:p w14:paraId="0D371C26" w14:textId="77777777" w:rsidR="00BB340C" w:rsidRDefault="0021290F" w:rsidP="005E5B25">
      <w:pPr>
        <w:pStyle w:val="a3"/>
        <w:numPr>
          <w:ilvl w:val="1"/>
          <w:numId w:val="179"/>
        </w:numPr>
        <w:tabs>
          <w:tab w:val="left" w:pos="993"/>
        </w:tabs>
        <w:spacing w:line="275" w:lineRule="exact"/>
        <w:ind w:left="0" w:firstLine="709"/>
      </w:pPr>
      <w:r>
        <w:t>коррекцию</w:t>
      </w:r>
      <w:r>
        <w:rPr>
          <w:spacing w:val="-3"/>
        </w:rPr>
        <w:t xml:space="preserve"> </w:t>
      </w:r>
      <w:r>
        <w:t>и</w:t>
      </w:r>
      <w:r>
        <w:rPr>
          <w:spacing w:val="-3"/>
        </w:rPr>
        <w:t xml:space="preserve"> </w:t>
      </w:r>
      <w:r>
        <w:t>развитие</w:t>
      </w:r>
      <w:r>
        <w:rPr>
          <w:spacing w:val="-7"/>
        </w:rPr>
        <w:t xml:space="preserve"> </w:t>
      </w:r>
      <w:r>
        <w:t>психомоторной</w:t>
      </w:r>
      <w:r>
        <w:rPr>
          <w:spacing w:val="-3"/>
        </w:rPr>
        <w:t xml:space="preserve"> </w:t>
      </w:r>
      <w:r>
        <w:t>сферы,</w:t>
      </w:r>
      <w:r>
        <w:rPr>
          <w:spacing w:val="-3"/>
        </w:rPr>
        <w:t xml:space="preserve"> </w:t>
      </w:r>
      <w:r>
        <w:t>координации</w:t>
      </w:r>
      <w:r>
        <w:rPr>
          <w:spacing w:val="-3"/>
        </w:rPr>
        <w:t xml:space="preserve"> </w:t>
      </w:r>
      <w:r>
        <w:t>и</w:t>
      </w:r>
      <w:r>
        <w:rPr>
          <w:spacing w:val="-3"/>
        </w:rPr>
        <w:t xml:space="preserve"> </w:t>
      </w:r>
      <w:r>
        <w:t>регуляции</w:t>
      </w:r>
      <w:r>
        <w:rPr>
          <w:spacing w:val="-3"/>
        </w:rPr>
        <w:t xml:space="preserve"> </w:t>
      </w:r>
      <w:r>
        <w:t>движений;</w:t>
      </w:r>
    </w:p>
    <w:p w14:paraId="163F9029" w14:textId="77777777" w:rsidR="00BB340C" w:rsidRDefault="0021290F" w:rsidP="005E5B25">
      <w:pPr>
        <w:pStyle w:val="a3"/>
        <w:numPr>
          <w:ilvl w:val="1"/>
          <w:numId w:val="179"/>
        </w:numPr>
        <w:tabs>
          <w:tab w:val="left" w:pos="993"/>
        </w:tabs>
        <w:spacing w:before="40" w:line="276" w:lineRule="auto"/>
        <w:ind w:left="0" w:right="248" w:firstLine="709"/>
      </w:pPr>
      <w:r>
        <w:rPr>
          <w:color w:val="333333"/>
        </w:rPr>
        <w:t>создание</w:t>
      </w:r>
      <w:r>
        <w:rPr>
          <w:color w:val="333333"/>
          <w:spacing w:val="1"/>
        </w:rPr>
        <w:t xml:space="preserve"> </w:t>
      </w:r>
      <w:r>
        <w:rPr>
          <w:color w:val="333333"/>
        </w:rPr>
        <w:t>условий,</w:t>
      </w:r>
      <w:r>
        <w:rPr>
          <w:color w:val="333333"/>
          <w:spacing w:val="1"/>
        </w:rPr>
        <w:t xml:space="preserve"> </w:t>
      </w:r>
      <w:r>
        <w:rPr>
          <w:color w:val="333333"/>
        </w:rPr>
        <w:t>обеспечивающих</w:t>
      </w:r>
      <w:r>
        <w:rPr>
          <w:color w:val="333333"/>
          <w:spacing w:val="1"/>
        </w:rPr>
        <w:t xml:space="preserve"> </w:t>
      </w:r>
      <w:r>
        <w:rPr>
          <w:color w:val="333333"/>
        </w:rPr>
        <w:t>развитие,</w:t>
      </w:r>
      <w:r>
        <w:rPr>
          <w:color w:val="333333"/>
          <w:spacing w:val="1"/>
        </w:rPr>
        <w:t xml:space="preserve"> </w:t>
      </w:r>
      <w:r>
        <w:rPr>
          <w:color w:val="333333"/>
        </w:rPr>
        <w:t>обучение</w:t>
      </w:r>
      <w:r>
        <w:rPr>
          <w:color w:val="333333"/>
          <w:spacing w:val="1"/>
        </w:rPr>
        <w:t xml:space="preserve"> </w:t>
      </w:r>
      <w:r>
        <w:rPr>
          <w:color w:val="333333"/>
        </w:rPr>
        <w:t>и</w:t>
      </w:r>
      <w:r>
        <w:rPr>
          <w:color w:val="333333"/>
          <w:spacing w:val="1"/>
        </w:rPr>
        <w:t xml:space="preserve"> </w:t>
      </w:r>
      <w:r>
        <w:rPr>
          <w:color w:val="333333"/>
        </w:rPr>
        <w:t>воспитание</w:t>
      </w:r>
      <w:r>
        <w:rPr>
          <w:color w:val="333333"/>
          <w:spacing w:val="1"/>
        </w:rPr>
        <w:t xml:space="preserve"> </w:t>
      </w:r>
      <w:r>
        <w:rPr>
          <w:color w:val="333333"/>
        </w:rPr>
        <w:t>детей</w:t>
      </w:r>
      <w:r>
        <w:rPr>
          <w:color w:val="333333"/>
          <w:spacing w:val="1"/>
        </w:rPr>
        <w:t xml:space="preserve"> </w:t>
      </w:r>
      <w:r>
        <w:rPr>
          <w:color w:val="333333"/>
        </w:rPr>
        <w:t>с</w:t>
      </w:r>
      <w:r>
        <w:rPr>
          <w:color w:val="333333"/>
          <w:spacing w:val="1"/>
        </w:rPr>
        <w:t xml:space="preserve"> </w:t>
      </w:r>
      <w:r>
        <w:rPr>
          <w:color w:val="333333"/>
        </w:rPr>
        <w:t>ярко</w:t>
      </w:r>
      <w:r>
        <w:rPr>
          <w:color w:val="333333"/>
          <w:spacing w:val="1"/>
        </w:rPr>
        <w:t xml:space="preserve"> </w:t>
      </w:r>
      <w:r>
        <w:rPr>
          <w:color w:val="333333"/>
        </w:rPr>
        <w:t>выраженной познавательной направленностью, высоким уровнем умственного развития или иной</w:t>
      </w:r>
      <w:r>
        <w:rPr>
          <w:color w:val="333333"/>
          <w:spacing w:val="1"/>
        </w:rPr>
        <w:t xml:space="preserve"> </w:t>
      </w:r>
      <w:r>
        <w:rPr>
          <w:color w:val="333333"/>
        </w:rPr>
        <w:t>направленностью</w:t>
      </w:r>
      <w:r>
        <w:rPr>
          <w:color w:val="333333"/>
          <w:spacing w:val="-1"/>
        </w:rPr>
        <w:t xml:space="preserve"> </w:t>
      </w:r>
      <w:r>
        <w:rPr>
          <w:color w:val="333333"/>
        </w:rPr>
        <w:t>одаренности;</w:t>
      </w:r>
    </w:p>
    <w:p w14:paraId="1F8A2AC5" w14:textId="77777777" w:rsidR="00BB340C" w:rsidRDefault="0021290F" w:rsidP="005E5B25">
      <w:pPr>
        <w:pStyle w:val="a3"/>
        <w:numPr>
          <w:ilvl w:val="1"/>
          <w:numId w:val="179"/>
        </w:numPr>
        <w:tabs>
          <w:tab w:val="left" w:pos="993"/>
        </w:tabs>
        <w:spacing w:line="278" w:lineRule="auto"/>
        <w:ind w:left="0" w:right="245" w:firstLine="709"/>
      </w:pPr>
      <w:r>
        <w:rPr>
          <w:color w:val="333333"/>
        </w:rPr>
        <w:t>создание насыщенной развивающей предметно - пространственной среды для разных видов</w:t>
      </w:r>
      <w:r>
        <w:rPr>
          <w:color w:val="333333"/>
          <w:spacing w:val="-57"/>
        </w:rPr>
        <w:t xml:space="preserve"> </w:t>
      </w:r>
      <w:r>
        <w:rPr>
          <w:color w:val="333333"/>
        </w:rPr>
        <w:t>деятельности;</w:t>
      </w:r>
    </w:p>
    <w:p w14:paraId="1297920C" w14:textId="77777777" w:rsidR="00E16E3B" w:rsidRDefault="0021290F" w:rsidP="005E5B25">
      <w:pPr>
        <w:pStyle w:val="a3"/>
        <w:numPr>
          <w:ilvl w:val="1"/>
          <w:numId w:val="179"/>
        </w:numPr>
        <w:tabs>
          <w:tab w:val="left" w:pos="993"/>
        </w:tabs>
        <w:spacing w:line="276" w:lineRule="auto"/>
        <w:ind w:left="0" w:right="248" w:firstLine="709"/>
        <w:rPr>
          <w:color w:val="212121"/>
        </w:rPr>
      </w:pPr>
      <w:r>
        <w:rPr>
          <w:color w:val="212121"/>
        </w:rPr>
        <w:t>формирование</w:t>
      </w:r>
      <w:r>
        <w:rPr>
          <w:color w:val="212121"/>
          <w:spacing w:val="1"/>
        </w:rPr>
        <w:t xml:space="preserve"> </w:t>
      </w:r>
      <w:r>
        <w:rPr>
          <w:color w:val="212121"/>
        </w:rPr>
        <w:t>инклюзивной</w:t>
      </w:r>
      <w:r>
        <w:rPr>
          <w:color w:val="212121"/>
          <w:spacing w:val="1"/>
        </w:rPr>
        <w:t xml:space="preserve"> </w:t>
      </w:r>
      <w:r>
        <w:rPr>
          <w:color w:val="212121"/>
        </w:rPr>
        <w:t>образовательной</w:t>
      </w:r>
      <w:r>
        <w:rPr>
          <w:color w:val="212121"/>
          <w:spacing w:val="1"/>
        </w:rPr>
        <w:t xml:space="preserve"> </w:t>
      </w:r>
      <w:r>
        <w:rPr>
          <w:color w:val="212121"/>
        </w:rPr>
        <w:t>среды,</w:t>
      </w:r>
      <w:r>
        <w:rPr>
          <w:color w:val="212121"/>
          <w:spacing w:val="1"/>
        </w:rPr>
        <w:t xml:space="preserve"> </w:t>
      </w:r>
      <w:r>
        <w:rPr>
          <w:color w:val="212121"/>
        </w:rPr>
        <w:t>в</w:t>
      </w:r>
      <w:r>
        <w:rPr>
          <w:color w:val="212121"/>
          <w:spacing w:val="1"/>
        </w:rPr>
        <w:t xml:space="preserve"> </w:t>
      </w:r>
      <w:r>
        <w:rPr>
          <w:color w:val="212121"/>
        </w:rPr>
        <w:t>том</w:t>
      </w:r>
      <w:r>
        <w:rPr>
          <w:color w:val="212121"/>
          <w:spacing w:val="1"/>
        </w:rPr>
        <w:t xml:space="preserve"> </w:t>
      </w:r>
      <w:r>
        <w:rPr>
          <w:color w:val="212121"/>
        </w:rPr>
        <w:t>числе</w:t>
      </w:r>
      <w:r>
        <w:rPr>
          <w:color w:val="212121"/>
          <w:spacing w:val="1"/>
        </w:rPr>
        <w:t xml:space="preserve"> </w:t>
      </w:r>
      <w:r>
        <w:rPr>
          <w:color w:val="212121"/>
        </w:rPr>
        <w:t>обеспечивающей</w:t>
      </w:r>
      <w:r>
        <w:rPr>
          <w:color w:val="212121"/>
          <w:spacing w:val="1"/>
        </w:rPr>
        <w:t xml:space="preserve"> </w:t>
      </w:r>
      <w:r>
        <w:rPr>
          <w:color w:val="212121"/>
        </w:rPr>
        <w:t>включение</w:t>
      </w:r>
      <w:r>
        <w:rPr>
          <w:color w:val="212121"/>
          <w:spacing w:val="1"/>
        </w:rPr>
        <w:t xml:space="preserve"> </w:t>
      </w:r>
      <w:r>
        <w:rPr>
          <w:color w:val="212121"/>
        </w:rPr>
        <w:t>детей</w:t>
      </w:r>
      <w:r>
        <w:rPr>
          <w:color w:val="212121"/>
          <w:spacing w:val="1"/>
        </w:rPr>
        <w:t xml:space="preserve"> </w:t>
      </w:r>
      <w:r>
        <w:rPr>
          <w:color w:val="212121"/>
        </w:rPr>
        <w:t>иностранных</w:t>
      </w:r>
      <w:r>
        <w:rPr>
          <w:color w:val="212121"/>
          <w:spacing w:val="1"/>
        </w:rPr>
        <w:t xml:space="preserve"> </w:t>
      </w:r>
      <w:r>
        <w:rPr>
          <w:color w:val="212121"/>
        </w:rPr>
        <w:t>граждан</w:t>
      </w:r>
      <w:r>
        <w:rPr>
          <w:color w:val="212121"/>
          <w:spacing w:val="1"/>
        </w:rPr>
        <w:t xml:space="preserve"> </w:t>
      </w:r>
      <w:r>
        <w:rPr>
          <w:color w:val="212121"/>
        </w:rPr>
        <w:t>в</w:t>
      </w:r>
      <w:r>
        <w:rPr>
          <w:color w:val="212121"/>
          <w:spacing w:val="1"/>
        </w:rPr>
        <w:t xml:space="preserve"> </w:t>
      </w:r>
      <w:r>
        <w:rPr>
          <w:color w:val="212121"/>
        </w:rPr>
        <w:t>российское</w:t>
      </w:r>
      <w:r>
        <w:rPr>
          <w:color w:val="212121"/>
          <w:spacing w:val="1"/>
        </w:rPr>
        <w:t xml:space="preserve"> </w:t>
      </w:r>
      <w:r>
        <w:rPr>
          <w:color w:val="212121"/>
        </w:rPr>
        <w:t>образовательное</w:t>
      </w:r>
      <w:r>
        <w:rPr>
          <w:color w:val="212121"/>
          <w:spacing w:val="1"/>
        </w:rPr>
        <w:t xml:space="preserve"> </w:t>
      </w:r>
      <w:r>
        <w:rPr>
          <w:color w:val="212121"/>
        </w:rPr>
        <w:t>пространство</w:t>
      </w:r>
      <w:r>
        <w:rPr>
          <w:color w:val="212121"/>
          <w:spacing w:val="61"/>
        </w:rPr>
        <w:t xml:space="preserve"> </w:t>
      </w:r>
      <w:r>
        <w:rPr>
          <w:color w:val="212121"/>
        </w:rPr>
        <w:t>с</w:t>
      </w:r>
      <w:r>
        <w:rPr>
          <w:color w:val="212121"/>
          <w:spacing w:val="1"/>
        </w:rPr>
        <w:t xml:space="preserve"> </w:t>
      </w:r>
      <w:r>
        <w:rPr>
          <w:color w:val="212121"/>
        </w:rPr>
        <w:lastRenderedPageBreak/>
        <w:t>сохранением</w:t>
      </w:r>
      <w:r>
        <w:rPr>
          <w:color w:val="212121"/>
          <w:spacing w:val="-2"/>
        </w:rPr>
        <w:t xml:space="preserve"> </w:t>
      </w:r>
      <w:r>
        <w:rPr>
          <w:color w:val="212121"/>
        </w:rPr>
        <w:t>культуры и</w:t>
      </w:r>
      <w:r>
        <w:rPr>
          <w:color w:val="212121"/>
          <w:spacing w:val="-1"/>
        </w:rPr>
        <w:t xml:space="preserve"> </w:t>
      </w:r>
      <w:r>
        <w:rPr>
          <w:color w:val="212121"/>
        </w:rPr>
        <w:t>идентичности, связанных со</w:t>
      </w:r>
      <w:r>
        <w:rPr>
          <w:color w:val="212121"/>
          <w:spacing w:val="-1"/>
        </w:rPr>
        <w:t xml:space="preserve"> </w:t>
      </w:r>
      <w:r>
        <w:rPr>
          <w:color w:val="212121"/>
        </w:rPr>
        <w:t>страной</w:t>
      </w:r>
      <w:r>
        <w:rPr>
          <w:color w:val="212121"/>
          <w:spacing w:val="-3"/>
        </w:rPr>
        <w:t xml:space="preserve"> </w:t>
      </w:r>
      <w:r>
        <w:rPr>
          <w:color w:val="212121"/>
        </w:rPr>
        <w:t>исхода\происхождения;</w:t>
      </w:r>
    </w:p>
    <w:p w14:paraId="5BCA9EF7" w14:textId="77777777" w:rsidR="00BB340C" w:rsidRDefault="0021290F" w:rsidP="005E5B25">
      <w:pPr>
        <w:pStyle w:val="a3"/>
        <w:numPr>
          <w:ilvl w:val="1"/>
          <w:numId w:val="179"/>
        </w:numPr>
        <w:tabs>
          <w:tab w:val="left" w:pos="993"/>
        </w:tabs>
        <w:spacing w:line="276" w:lineRule="auto"/>
        <w:ind w:left="0" w:right="248" w:firstLine="709"/>
      </w:pPr>
      <w:r>
        <w:rPr>
          <w:color w:val="212121"/>
        </w:rPr>
        <w:t>оказание</w:t>
      </w:r>
      <w:r>
        <w:rPr>
          <w:color w:val="212121"/>
          <w:spacing w:val="1"/>
        </w:rPr>
        <w:t xml:space="preserve"> </w:t>
      </w:r>
      <w:r>
        <w:rPr>
          <w:color w:val="212121"/>
        </w:rPr>
        <w:t>поддержки</w:t>
      </w:r>
      <w:r>
        <w:rPr>
          <w:color w:val="212121"/>
          <w:spacing w:val="1"/>
        </w:rPr>
        <w:t xml:space="preserve"> </w:t>
      </w:r>
      <w:r>
        <w:rPr>
          <w:color w:val="212121"/>
        </w:rPr>
        <w:t>ребенку</w:t>
      </w:r>
      <w:r>
        <w:rPr>
          <w:color w:val="212121"/>
          <w:spacing w:val="1"/>
        </w:rPr>
        <w:t xml:space="preserve"> </w:t>
      </w:r>
      <w:r>
        <w:rPr>
          <w:color w:val="212121"/>
        </w:rPr>
        <w:t>в</w:t>
      </w:r>
      <w:r>
        <w:rPr>
          <w:color w:val="212121"/>
          <w:spacing w:val="1"/>
        </w:rPr>
        <w:t xml:space="preserve"> </w:t>
      </w:r>
      <w:r>
        <w:rPr>
          <w:color w:val="212121"/>
        </w:rPr>
        <w:t>случаях</w:t>
      </w:r>
      <w:r>
        <w:rPr>
          <w:color w:val="212121"/>
          <w:spacing w:val="1"/>
        </w:rPr>
        <w:t xml:space="preserve"> </w:t>
      </w:r>
      <w:r>
        <w:rPr>
          <w:color w:val="212121"/>
        </w:rPr>
        <w:t>неблагоприятных</w:t>
      </w:r>
      <w:r>
        <w:rPr>
          <w:color w:val="212121"/>
          <w:spacing w:val="1"/>
        </w:rPr>
        <w:t xml:space="preserve"> </w:t>
      </w:r>
      <w:r>
        <w:rPr>
          <w:color w:val="212121"/>
        </w:rPr>
        <w:t>условий</w:t>
      </w:r>
      <w:r>
        <w:rPr>
          <w:color w:val="212121"/>
          <w:spacing w:val="1"/>
        </w:rPr>
        <w:t xml:space="preserve"> </w:t>
      </w:r>
      <w:r>
        <w:rPr>
          <w:color w:val="212121"/>
        </w:rPr>
        <w:t>жизни,</w:t>
      </w:r>
      <w:r>
        <w:rPr>
          <w:color w:val="212121"/>
          <w:spacing w:val="1"/>
        </w:rPr>
        <w:t xml:space="preserve"> </w:t>
      </w:r>
      <w:r>
        <w:rPr>
          <w:color w:val="212121"/>
        </w:rPr>
        <w:t>психотравмирующих обстоятельствах при условии информирования соответствующих структур</w:t>
      </w:r>
      <w:r>
        <w:rPr>
          <w:color w:val="212121"/>
          <w:spacing w:val="1"/>
        </w:rPr>
        <w:t xml:space="preserve"> </w:t>
      </w:r>
      <w:r>
        <w:rPr>
          <w:color w:val="212121"/>
        </w:rPr>
        <w:t>социальной</w:t>
      </w:r>
      <w:r>
        <w:rPr>
          <w:color w:val="212121"/>
          <w:spacing w:val="-1"/>
        </w:rPr>
        <w:t xml:space="preserve"> </w:t>
      </w:r>
      <w:r>
        <w:rPr>
          <w:color w:val="212121"/>
        </w:rPr>
        <w:t>защиты;</w:t>
      </w:r>
    </w:p>
    <w:p w14:paraId="074143F3" w14:textId="77777777" w:rsidR="00BB340C" w:rsidRDefault="0021290F" w:rsidP="005E5B25">
      <w:pPr>
        <w:pStyle w:val="a3"/>
        <w:numPr>
          <w:ilvl w:val="1"/>
          <w:numId w:val="179"/>
        </w:numPr>
        <w:tabs>
          <w:tab w:val="left" w:pos="993"/>
        </w:tabs>
        <w:spacing w:before="1" w:line="276" w:lineRule="auto"/>
        <w:ind w:left="0" w:right="252" w:firstLine="709"/>
      </w:pPr>
      <w:r>
        <w:rPr>
          <w:color w:val="212121"/>
        </w:rPr>
        <w:t>преодоление педагогической запущенности в работе с обучающимся, стремление устранить</w:t>
      </w:r>
      <w:r>
        <w:rPr>
          <w:color w:val="212121"/>
          <w:spacing w:val="-57"/>
        </w:rPr>
        <w:t xml:space="preserve"> </w:t>
      </w:r>
      <w:r>
        <w:rPr>
          <w:color w:val="212121"/>
        </w:rPr>
        <w:t>неадекватные</w:t>
      </w:r>
      <w:r>
        <w:rPr>
          <w:color w:val="212121"/>
          <w:spacing w:val="1"/>
        </w:rPr>
        <w:t xml:space="preserve"> </w:t>
      </w:r>
      <w:r>
        <w:rPr>
          <w:color w:val="212121"/>
        </w:rPr>
        <w:t>методы</w:t>
      </w:r>
      <w:r>
        <w:rPr>
          <w:color w:val="212121"/>
          <w:spacing w:val="1"/>
        </w:rPr>
        <w:t xml:space="preserve"> </w:t>
      </w:r>
      <w:r>
        <w:rPr>
          <w:color w:val="212121"/>
        </w:rPr>
        <w:t>воспитания</w:t>
      </w:r>
      <w:r>
        <w:rPr>
          <w:color w:val="212121"/>
          <w:spacing w:val="1"/>
        </w:rPr>
        <w:t xml:space="preserve"> </w:t>
      </w:r>
      <w:r>
        <w:rPr>
          <w:color w:val="212121"/>
        </w:rPr>
        <w:t>в</w:t>
      </w:r>
      <w:r>
        <w:rPr>
          <w:color w:val="212121"/>
          <w:spacing w:val="1"/>
        </w:rPr>
        <w:t xml:space="preserve"> </w:t>
      </w:r>
      <w:r>
        <w:rPr>
          <w:color w:val="212121"/>
        </w:rPr>
        <w:t>семье</w:t>
      </w:r>
      <w:r>
        <w:rPr>
          <w:color w:val="212121"/>
          <w:spacing w:val="1"/>
        </w:rPr>
        <w:t xml:space="preserve"> </w:t>
      </w:r>
      <w:r>
        <w:rPr>
          <w:color w:val="212121"/>
        </w:rPr>
        <w:t>во</w:t>
      </w:r>
      <w:r>
        <w:rPr>
          <w:color w:val="212121"/>
          <w:spacing w:val="1"/>
        </w:rPr>
        <w:t xml:space="preserve"> </w:t>
      </w:r>
      <w:r>
        <w:rPr>
          <w:color w:val="212121"/>
        </w:rPr>
        <w:t>взаимодействии</w:t>
      </w:r>
      <w:r>
        <w:rPr>
          <w:color w:val="212121"/>
          <w:spacing w:val="1"/>
        </w:rPr>
        <w:t xml:space="preserve"> </w:t>
      </w:r>
      <w:r>
        <w:rPr>
          <w:color w:val="212121"/>
        </w:rPr>
        <w:t>родителей</w:t>
      </w:r>
      <w:r>
        <w:rPr>
          <w:color w:val="212121"/>
          <w:spacing w:val="1"/>
        </w:rPr>
        <w:t xml:space="preserve"> </w:t>
      </w:r>
      <w:r>
        <w:rPr>
          <w:color w:val="212121"/>
        </w:rPr>
        <w:t>(законных</w:t>
      </w:r>
      <w:r>
        <w:rPr>
          <w:color w:val="212121"/>
          <w:spacing w:val="1"/>
        </w:rPr>
        <w:t xml:space="preserve"> </w:t>
      </w:r>
      <w:r>
        <w:rPr>
          <w:color w:val="212121"/>
        </w:rPr>
        <w:t>представителей)</w:t>
      </w:r>
      <w:r>
        <w:rPr>
          <w:color w:val="212121"/>
          <w:spacing w:val="-1"/>
        </w:rPr>
        <w:t xml:space="preserve"> </w:t>
      </w:r>
      <w:r>
        <w:rPr>
          <w:color w:val="212121"/>
        </w:rPr>
        <w:t>с</w:t>
      </w:r>
      <w:r>
        <w:rPr>
          <w:color w:val="212121"/>
          <w:spacing w:val="-2"/>
        </w:rPr>
        <w:t xml:space="preserve"> </w:t>
      </w:r>
      <w:r>
        <w:rPr>
          <w:color w:val="212121"/>
        </w:rPr>
        <w:t>детьми;</w:t>
      </w:r>
    </w:p>
    <w:p w14:paraId="6DD86910" w14:textId="77777777" w:rsidR="00BB340C" w:rsidRDefault="0021290F" w:rsidP="005E5B25">
      <w:pPr>
        <w:pStyle w:val="a3"/>
        <w:numPr>
          <w:ilvl w:val="1"/>
          <w:numId w:val="179"/>
        </w:numPr>
        <w:tabs>
          <w:tab w:val="left" w:pos="993"/>
        </w:tabs>
        <w:spacing w:line="274" w:lineRule="exact"/>
        <w:ind w:left="0" w:firstLine="709"/>
      </w:pPr>
      <w:r>
        <w:t>помощь</w:t>
      </w:r>
      <w:r>
        <w:rPr>
          <w:spacing w:val="-4"/>
        </w:rPr>
        <w:t xml:space="preserve"> </w:t>
      </w:r>
      <w:r>
        <w:t>в</w:t>
      </w:r>
      <w:r>
        <w:rPr>
          <w:spacing w:val="-2"/>
        </w:rPr>
        <w:t xml:space="preserve"> </w:t>
      </w:r>
      <w:r>
        <w:t>устранении</w:t>
      </w:r>
      <w:r>
        <w:rPr>
          <w:spacing w:val="-4"/>
        </w:rPr>
        <w:t xml:space="preserve"> </w:t>
      </w:r>
      <w:r>
        <w:t>психотравмирующих</w:t>
      </w:r>
      <w:r>
        <w:rPr>
          <w:spacing w:val="-1"/>
        </w:rPr>
        <w:t xml:space="preserve"> </w:t>
      </w:r>
      <w:r>
        <w:t>ситуаций</w:t>
      </w:r>
      <w:r>
        <w:rPr>
          <w:spacing w:val="-3"/>
        </w:rPr>
        <w:t xml:space="preserve"> </w:t>
      </w:r>
      <w:r>
        <w:t>в</w:t>
      </w:r>
      <w:r>
        <w:rPr>
          <w:spacing w:val="-5"/>
        </w:rPr>
        <w:t xml:space="preserve"> </w:t>
      </w:r>
      <w:r>
        <w:t>жизни</w:t>
      </w:r>
      <w:r>
        <w:rPr>
          <w:spacing w:val="-3"/>
        </w:rPr>
        <w:t xml:space="preserve"> </w:t>
      </w:r>
      <w:r>
        <w:t>ребенка.</w:t>
      </w:r>
    </w:p>
    <w:p w14:paraId="224375F6" w14:textId="77777777" w:rsidR="00BB340C" w:rsidRPr="00D4697F" w:rsidRDefault="0021290F" w:rsidP="005E5B25">
      <w:pPr>
        <w:pStyle w:val="a5"/>
        <w:numPr>
          <w:ilvl w:val="0"/>
          <w:numId w:val="178"/>
        </w:numPr>
        <w:spacing w:before="43"/>
        <w:jc w:val="both"/>
        <w:rPr>
          <w:b/>
          <w:i/>
          <w:sz w:val="24"/>
        </w:rPr>
      </w:pPr>
      <w:r w:rsidRPr="00D4697F">
        <w:rPr>
          <w:b/>
          <w:i/>
          <w:sz w:val="24"/>
        </w:rPr>
        <w:t>Консультативная</w:t>
      </w:r>
      <w:r w:rsidRPr="00D4697F">
        <w:rPr>
          <w:b/>
          <w:i/>
          <w:spacing w:val="-6"/>
          <w:sz w:val="24"/>
        </w:rPr>
        <w:t xml:space="preserve"> </w:t>
      </w:r>
      <w:r w:rsidRPr="00D4697F">
        <w:rPr>
          <w:b/>
          <w:i/>
          <w:sz w:val="24"/>
        </w:rPr>
        <w:t>работа</w:t>
      </w:r>
      <w:r w:rsidR="00D4697F">
        <w:rPr>
          <w:b/>
          <w:i/>
          <w:spacing w:val="-5"/>
          <w:sz w:val="24"/>
        </w:rPr>
        <w:t xml:space="preserve"> включает</w:t>
      </w:r>
      <w:r w:rsidRPr="00D4697F">
        <w:rPr>
          <w:b/>
          <w:i/>
          <w:sz w:val="24"/>
        </w:rPr>
        <w:t>:</w:t>
      </w:r>
    </w:p>
    <w:p w14:paraId="11112E9E" w14:textId="77777777" w:rsidR="00BB340C" w:rsidRDefault="0021290F" w:rsidP="005E5B25">
      <w:pPr>
        <w:pStyle w:val="a3"/>
        <w:numPr>
          <w:ilvl w:val="0"/>
          <w:numId w:val="180"/>
        </w:numPr>
        <w:tabs>
          <w:tab w:val="left" w:pos="993"/>
        </w:tabs>
        <w:spacing w:before="41" w:line="276" w:lineRule="auto"/>
        <w:ind w:left="0" w:right="254" w:firstLine="709"/>
      </w:pPr>
      <w:r>
        <w:t>разработку</w:t>
      </w:r>
      <w:r>
        <w:rPr>
          <w:spacing w:val="1"/>
        </w:rPr>
        <w:t xml:space="preserve"> </w:t>
      </w:r>
      <w:r>
        <w:t>рекомендаций</w:t>
      </w:r>
      <w:r>
        <w:rPr>
          <w:spacing w:val="1"/>
        </w:rPr>
        <w:t xml:space="preserve"> </w:t>
      </w:r>
      <w:r>
        <w:t>по</w:t>
      </w:r>
      <w:r>
        <w:rPr>
          <w:spacing w:val="1"/>
        </w:rPr>
        <w:t xml:space="preserve"> </w:t>
      </w:r>
      <w:r>
        <w:t>основным</w:t>
      </w:r>
      <w:r>
        <w:rPr>
          <w:spacing w:val="1"/>
        </w:rPr>
        <w:t xml:space="preserve"> </w:t>
      </w:r>
      <w:r>
        <w:t>направлениям</w:t>
      </w:r>
      <w:r>
        <w:rPr>
          <w:spacing w:val="1"/>
        </w:rPr>
        <w:t xml:space="preserve"> </w:t>
      </w:r>
      <w:r>
        <w:t>работы</w:t>
      </w:r>
      <w:r>
        <w:rPr>
          <w:spacing w:val="1"/>
        </w:rPr>
        <w:t xml:space="preserve"> </w:t>
      </w:r>
      <w:r>
        <w:t>с</w:t>
      </w:r>
      <w:r>
        <w:rPr>
          <w:spacing w:val="1"/>
        </w:rPr>
        <w:t xml:space="preserve"> </w:t>
      </w:r>
      <w:r>
        <w:t>обучающимся</w:t>
      </w:r>
      <w:r>
        <w:rPr>
          <w:spacing w:val="1"/>
        </w:rPr>
        <w:t xml:space="preserve"> </w:t>
      </w:r>
      <w:r>
        <w:t>с</w:t>
      </w:r>
      <w:r>
        <w:rPr>
          <w:spacing w:val="1"/>
        </w:rPr>
        <w:t xml:space="preserve"> </w:t>
      </w:r>
      <w:r>
        <w:t>трудностями</w:t>
      </w:r>
      <w:r>
        <w:rPr>
          <w:spacing w:val="1"/>
        </w:rPr>
        <w:t xml:space="preserve"> </w:t>
      </w:r>
      <w:r>
        <w:t>в</w:t>
      </w:r>
      <w:r>
        <w:rPr>
          <w:spacing w:val="1"/>
        </w:rPr>
        <w:t xml:space="preserve"> </w:t>
      </w:r>
      <w:r>
        <w:t>обучении</w:t>
      </w:r>
      <w:r>
        <w:rPr>
          <w:spacing w:val="1"/>
        </w:rPr>
        <w:t xml:space="preserve"> </w:t>
      </w:r>
      <w:r>
        <w:t>и</w:t>
      </w:r>
      <w:r>
        <w:rPr>
          <w:spacing w:val="1"/>
        </w:rPr>
        <w:t xml:space="preserve"> </w:t>
      </w:r>
      <w:r>
        <w:t>социализации,</w:t>
      </w:r>
      <w:r>
        <w:rPr>
          <w:spacing w:val="1"/>
        </w:rPr>
        <w:t xml:space="preserve"> </w:t>
      </w:r>
      <w:r>
        <w:t>единых</w:t>
      </w:r>
      <w:r>
        <w:rPr>
          <w:spacing w:val="1"/>
        </w:rPr>
        <w:t xml:space="preserve"> </w:t>
      </w:r>
      <w:r>
        <w:t>для</w:t>
      </w:r>
      <w:r>
        <w:rPr>
          <w:spacing w:val="1"/>
        </w:rPr>
        <w:t xml:space="preserve"> </w:t>
      </w:r>
      <w:r>
        <w:t>всех</w:t>
      </w:r>
      <w:r>
        <w:rPr>
          <w:spacing w:val="1"/>
        </w:rPr>
        <w:t xml:space="preserve"> </w:t>
      </w:r>
      <w:r>
        <w:t>участников</w:t>
      </w:r>
      <w:r>
        <w:rPr>
          <w:spacing w:val="1"/>
        </w:rPr>
        <w:t xml:space="preserve"> </w:t>
      </w:r>
      <w:r>
        <w:t>образовательных</w:t>
      </w:r>
      <w:r>
        <w:rPr>
          <w:spacing w:val="1"/>
        </w:rPr>
        <w:t xml:space="preserve"> </w:t>
      </w:r>
      <w:r>
        <w:t>отношений;</w:t>
      </w:r>
    </w:p>
    <w:p w14:paraId="5B362B7A" w14:textId="77777777" w:rsidR="00BB340C" w:rsidRDefault="0021290F" w:rsidP="005E5B25">
      <w:pPr>
        <w:pStyle w:val="a3"/>
        <w:numPr>
          <w:ilvl w:val="0"/>
          <w:numId w:val="180"/>
        </w:numPr>
        <w:tabs>
          <w:tab w:val="left" w:pos="993"/>
        </w:tabs>
        <w:spacing w:before="1" w:line="276" w:lineRule="auto"/>
        <w:ind w:left="0" w:right="256" w:firstLine="709"/>
      </w:pPr>
      <w:r>
        <w:t>консультирование специалистами педагогов по выбору индивидуально ориентированных</w:t>
      </w:r>
      <w:r>
        <w:rPr>
          <w:spacing w:val="1"/>
        </w:rPr>
        <w:t xml:space="preserve"> </w:t>
      </w:r>
      <w:r>
        <w:t>методов</w:t>
      </w:r>
      <w:r>
        <w:rPr>
          <w:spacing w:val="-1"/>
        </w:rPr>
        <w:t xml:space="preserve"> </w:t>
      </w:r>
      <w:r>
        <w:t>и приемов работы с</w:t>
      </w:r>
      <w:r>
        <w:rPr>
          <w:spacing w:val="-2"/>
        </w:rPr>
        <w:t xml:space="preserve"> </w:t>
      </w:r>
      <w:r>
        <w:t>обучающимся;</w:t>
      </w:r>
    </w:p>
    <w:p w14:paraId="482EDD7B" w14:textId="77777777" w:rsidR="00BB340C" w:rsidRDefault="0021290F" w:rsidP="005E5B25">
      <w:pPr>
        <w:pStyle w:val="a3"/>
        <w:numPr>
          <w:ilvl w:val="0"/>
          <w:numId w:val="180"/>
        </w:numPr>
        <w:tabs>
          <w:tab w:val="left" w:pos="993"/>
        </w:tabs>
        <w:spacing w:line="276" w:lineRule="auto"/>
        <w:ind w:left="0" w:right="253" w:firstLine="709"/>
      </w:pPr>
      <w:r>
        <w:t>консультативную помощь семье в вопросах выбора оптимальной стратегии воспитания и</w:t>
      </w:r>
      <w:r>
        <w:rPr>
          <w:spacing w:val="1"/>
        </w:rPr>
        <w:t xml:space="preserve"> </w:t>
      </w:r>
      <w:r>
        <w:t>приемов</w:t>
      </w:r>
      <w:r>
        <w:rPr>
          <w:spacing w:val="-1"/>
        </w:rPr>
        <w:t xml:space="preserve"> </w:t>
      </w:r>
      <w:r>
        <w:t>коррекционно-развивающей работы с ребенком.</w:t>
      </w:r>
    </w:p>
    <w:p w14:paraId="48F3A2AE" w14:textId="77777777" w:rsidR="00BB340C" w:rsidRPr="00D4697F" w:rsidRDefault="0021290F" w:rsidP="005E5B25">
      <w:pPr>
        <w:pStyle w:val="a5"/>
        <w:numPr>
          <w:ilvl w:val="0"/>
          <w:numId w:val="178"/>
        </w:numPr>
        <w:jc w:val="both"/>
        <w:rPr>
          <w:b/>
          <w:i/>
          <w:sz w:val="24"/>
        </w:rPr>
      </w:pPr>
      <w:r w:rsidRPr="00D4697F">
        <w:rPr>
          <w:b/>
          <w:i/>
          <w:sz w:val="24"/>
        </w:rPr>
        <w:t>Информационно-просветительская</w:t>
      </w:r>
      <w:r w:rsidRPr="00D4697F">
        <w:rPr>
          <w:b/>
          <w:i/>
          <w:spacing w:val="-8"/>
          <w:sz w:val="24"/>
        </w:rPr>
        <w:t xml:space="preserve"> </w:t>
      </w:r>
      <w:r w:rsidRPr="00D4697F">
        <w:rPr>
          <w:b/>
          <w:i/>
          <w:sz w:val="24"/>
        </w:rPr>
        <w:t>работа</w:t>
      </w:r>
      <w:r w:rsidRPr="00D4697F">
        <w:rPr>
          <w:b/>
          <w:i/>
          <w:spacing w:val="-7"/>
          <w:sz w:val="24"/>
        </w:rPr>
        <w:t xml:space="preserve"> </w:t>
      </w:r>
      <w:r w:rsidRPr="00D4697F">
        <w:rPr>
          <w:b/>
          <w:i/>
          <w:sz w:val="24"/>
        </w:rPr>
        <w:t>предусматривает:</w:t>
      </w:r>
    </w:p>
    <w:p w14:paraId="45B4D5BC" w14:textId="77777777" w:rsidR="00BB340C" w:rsidRDefault="0021290F">
      <w:pPr>
        <w:pStyle w:val="a3"/>
        <w:spacing w:before="41" w:line="276" w:lineRule="auto"/>
        <w:ind w:right="243"/>
      </w:pPr>
      <w:r>
        <w:t>различные</w:t>
      </w:r>
      <w:r>
        <w:rPr>
          <w:spacing w:val="1"/>
        </w:rPr>
        <w:t xml:space="preserve"> </w:t>
      </w:r>
      <w:r>
        <w:t>формы</w:t>
      </w:r>
      <w:r>
        <w:rPr>
          <w:spacing w:val="1"/>
        </w:rPr>
        <w:t xml:space="preserve"> </w:t>
      </w:r>
      <w:r>
        <w:t>просветительской</w:t>
      </w:r>
      <w:r>
        <w:rPr>
          <w:spacing w:val="1"/>
        </w:rPr>
        <w:t xml:space="preserve"> </w:t>
      </w:r>
      <w:r>
        <w:t>деятельности</w:t>
      </w:r>
      <w:r>
        <w:rPr>
          <w:spacing w:val="1"/>
        </w:rPr>
        <w:t xml:space="preserve"> </w:t>
      </w:r>
      <w:r>
        <w:t>(лекции,</w:t>
      </w:r>
      <w:r>
        <w:rPr>
          <w:spacing w:val="1"/>
        </w:rPr>
        <w:t xml:space="preserve"> </w:t>
      </w:r>
      <w:r>
        <w:t>беседы,</w:t>
      </w:r>
      <w:r>
        <w:rPr>
          <w:spacing w:val="1"/>
        </w:rPr>
        <w:t xml:space="preserve"> </w:t>
      </w:r>
      <w:r>
        <w:t>информационные</w:t>
      </w:r>
      <w:r>
        <w:rPr>
          <w:spacing w:val="1"/>
        </w:rPr>
        <w:t xml:space="preserve"> </w:t>
      </w:r>
      <w:r>
        <w:t>стенды, печатные материалы, электронные ресурсы), направленные на разъяснение участникам</w:t>
      </w:r>
      <w:r>
        <w:rPr>
          <w:spacing w:val="1"/>
        </w:rPr>
        <w:t xml:space="preserve"> </w:t>
      </w:r>
      <w:r>
        <w:t>образовательных отношений — обучающимся (в доступной для дошкольного возраста форме), их</w:t>
      </w:r>
      <w:r>
        <w:rPr>
          <w:spacing w:val="1"/>
        </w:rPr>
        <w:t xml:space="preserve"> </w:t>
      </w:r>
      <w:r>
        <w:t>родителям</w:t>
      </w:r>
      <w:r>
        <w:rPr>
          <w:spacing w:val="1"/>
        </w:rPr>
        <w:t xml:space="preserve"> </w:t>
      </w:r>
      <w:r>
        <w:t>(законным</w:t>
      </w:r>
      <w:r>
        <w:rPr>
          <w:spacing w:val="1"/>
        </w:rPr>
        <w:t xml:space="preserve"> </w:t>
      </w:r>
      <w:r>
        <w:t>представителям),</w:t>
      </w:r>
      <w:r>
        <w:rPr>
          <w:spacing w:val="1"/>
        </w:rPr>
        <w:t xml:space="preserve"> </w:t>
      </w:r>
      <w:r>
        <w:t>педагогическим</w:t>
      </w:r>
      <w:r>
        <w:rPr>
          <w:spacing w:val="1"/>
        </w:rPr>
        <w:t xml:space="preserve"> </w:t>
      </w:r>
      <w:r>
        <w:t>работникам —</w:t>
      </w:r>
      <w:r>
        <w:rPr>
          <w:spacing w:val="1"/>
        </w:rPr>
        <w:t xml:space="preserve"> </w:t>
      </w:r>
      <w:r>
        <w:t>вопросов,</w:t>
      </w:r>
      <w:r>
        <w:rPr>
          <w:spacing w:val="1"/>
        </w:rPr>
        <w:t xml:space="preserve"> </w:t>
      </w:r>
      <w:r>
        <w:t>связанных</w:t>
      </w:r>
      <w:r>
        <w:rPr>
          <w:spacing w:val="1"/>
        </w:rPr>
        <w:t xml:space="preserve"> </w:t>
      </w:r>
      <w:r>
        <w:t>с</w:t>
      </w:r>
      <w:r>
        <w:rPr>
          <w:spacing w:val="1"/>
        </w:rPr>
        <w:t xml:space="preserve"> </w:t>
      </w:r>
      <w:r>
        <w:t>особенностями</w:t>
      </w:r>
      <w:r>
        <w:rPr>
          <w:spacing w:val="1"/>
        </w:rPr>
        <w:t xml:space="preserve"> </w:t>
      </w:r>
      <w:r>
        <w:t>образовательного</w:t>
      </w:r>
      <w:r>
        <w:rPr>
          <w:spacing w:val="1"/>
        </w:rPr>
        <w:t xml:space="preserve"> </w:t>
      </w:r>
      <w:r>
        <w:t>процесса</w:t>
      </w:r>
      <w:r>
        <w:rPr>
          <w:spacing w:val="1"/>
        </w:rPr>
        <w:t xml:space="preserve"> </w:t>
      </w:r>
      <w:r>
        <w:t>и</w:t>
      </w:r>
      <w:r>
        <w:rPr>
          <w:spacing w:val="1"/>
        </w:rPr>
        <w:t xml:space="preserve"> </w:t>
      </w:r>
      <w:r>
        <w:t>психолого-педагогического</w:t>
      </w:r>
      <w:r>
        <w:rPr>
          <w:spacing w:val="1"/>
        </w:rPr>
        <w:t xml:space="preserve"> </w:t>
      </w:r>
      <w:r>
        <w:t>сопровождения</w:t>
      </w:r>
      <w:r>
        <w:rPr>
          <w:spacing w:val="1"/>
        </w:rPr>
        <w:t xml:space="preserve"> </w:t>
      </w:r>
      <w:r>
        <w:t>обучающихся,</w:t>
      </w:r>
      <w:r>
        <w:rPr>
          <w:spacing w:val="-1"/>
        </w:rPr>
        <w:t xml:space="preserve"> </w:t>
      </w:r>
      <w:r>
        <w:t>в</w:t>
      </w:r>
      <w:r>
        <w:rPr>
          <w:spacing w:val="-1"/>
        </w:rPr>
        <w:t xml:space="preserve"> </w:t>
      </w:r>
      <w:r>
        <w:t>том</w:t>
      </w:r>
      <w:r>
        <w:rPr>
          <w:spacing w:val="-1"/>
        </w:rPr>
        <w:t xml:space="preserve"> </w:t>
      </w:r>
      <w:r>
        <w:t>числе</w:t>
      </w:r>
      <w:r>
        <w:rPr>
          <w:spacing w:val="1"/>
        </w:rPr>
        <w:t xml:space="preserve"> </w:t>
      </w:r>
      <w:r>
        <w:t>с</w:t>
      </w:r>
      <w:r>
        <w:rPr>
          <w:spacing w:val="-1"/>
        </w:rPr>
        <w:t xml:space="preserve"> </w:t>
      </w:r>
      <w:r>
        <w:t>ОВЗ,</w:t>
      </w:r>
      <w:r>
        <w:rPr>
          <w:spacing w:val="-1"/>
        </w:rPr>
        <w:t xml:space="preserve"> </w:t>
      </w:r>
      <w:r>
        <w:t>трудностями в</w:t>
      </w:r>
      <w:r>
        <w:rPr>
          <w:spacing w:val="-1"/>
        </w:rPr>
        <w:t xml:space="preserve"> </w:t>
      </w:r>
      <w:r>
        <w:t>обучении</w:t>
      </w:r>
      <w:r>
        <w:rPr>
          <w:spacing w:val="-1"/>
        </w:rPr>
        <w:t xml:space="preserve"> </w:t>
      </w:r>
      <w:r>
        <w:t>и социализации;</w:t>
      </w:r>
    </w:p>
    <w:p w14:paraId="4578760C" w14:textId="77777777" w:rsidR="00BB340C" w:rsidRDefault="0021290F">
      <w:pPr>
        <w:pStyle w:val="a3"/>
        <w:spacing w:line="276" w:lineRule="auto"/>
        <w:ind w:right="248"/>
      </w:pPr>
      <w:r>
        <w:t>проведение тематических</w:t>
      </w:r>
      <w:r>
        <w:rPr>
          <w:spacing w:val="1"/>
        </w:rPr>
        <w:t xml:space="preserve"> </w:t>
      </w:r>
      <w:r>
        <w:t>выступлений, онлайн-консультаций</w:t>
      </w:r>
      <w:r>
        <w:rPr>
          <w:spacing w:val="1"/>
        </w:rPr>
        <w:t xml:space="preserve"> </w:t>
      </w:r>
      <w:r>
        <w:t>для</w:t>
      </w:r>
      <w:r>
        <w:rPr>
          <w:spacing w:val="60"/>
        </w:rPr>
        <w:t xml:space="preserve"> </w:t>
      </w:r>
      <w:r>
        <w:t>педагогов и</w:t>
      </w:r>
      <w:r>
        <w:rPr>
          <w:spacing w:val="60"/>
        </w:rPr>
        <w:t xml:space="preserve"> </w:t>
      </w:r>
      <w:r>
        <w:t>родителей</w:t>
      </w:r>
      <w:r>
        <w:rPr>
          <w:spacing w:val="1"/>
        </w:rPr>
        <w:t xml:space="preserve"> </w:t>
      </w:r>
      <w:r>
        <w:t>по</w:t>
      </w:r>
      <w:r>
        <w:rPr>
          <w:spacing w:val="1"/>
        </w:rPr>
        <w:t xml:space="preserve"> </w:t>
      </w:r>
      <w:r>
        <w:t>разъяснению</w:t>
      </w:r>
      <w:r>
        <w:rPr>
          <w:spacing w:val="1"/>
        </w:rPr>
        <w:t xml:space="preserve"> </w:t>
      </w:r>
      <w:r>
        <w:t>индивидуально-типологических</w:t>
      </w:r>
      <w:r>
        <w:rPr>
          <w:spacing w:val="1"/>
        </w:rPr>
        <w:t xml:space="preserve"> </w:t>
      </w:r>
      <w:r>
        <w:t>особенностей</w:t>
      </w:r>
      <w:r>
        <w:rPr>
          <w:spacing w:val="1"/>
        </w:rPr>
        <w:t xml:space="preserve"> </w:t>
      </w:r>
      <w:r>
        <w:t>различных</w:t>
      </w:r>
      <w:r>
        <w:rPr>
          <w:spacing w:val="61"/>
        </w:rPr>
        <w:t xml:space="preserve"> </w:t>
      </w:r>
      <w:r>
        <w:t>категорий</w:t>
      </w:r>
      <w:r>
        <w:rPr>
          <w:spacing w:val="1"/>
        </w:rPr>
        <w:t xml:space="preserve"> </w:t>
      </w:r>
      <w:r>
        <w:t>обучающихся,</w:t>
      </w:r>
      <w:r>
        <w:rPr>
          <w:spacing w:val="-1"/>
        </w:rPr>
        <w:t xml:space="preserve"> </w:t>
      </w:r>
      <w:r>
        <w:t>в</w:t>
      </w:r>
      <w:r>
        <w:rPr>
          <w:spacing w:val="-1"/>
        </w:rPr>
        <w:t xml:space="preserve"> </w:t>
      </w:r>
      <w:r>
        <w:t>том числе</w:t>
      </w:r>
      <w:r>
        <w:rPr>
          <w:spacing w:val="-2"/>
        </w:rPr>
        <w:t xml:space="preserve"> </w:t>
      </w:r>
      <w:r>
        <w:t>с</w:t>
      </w:r>
      <w:r>
        <w:rPr>
          <w:spacing w:val="-1"/>
        </w:rPr>
        <w:t xml:space="preserve"> </w:t>
      </w:r>
      <w:r>
        <w:t>ОВЗ, трудностями в</w:t>
      </w:r>
      <w:r>
        <w:rPr>
          <w:spacing w:val="-2"/>
        </w:rPr>
        <w:t xml:space="preserve"> </w:t>
      </w:r>
      <w:r>
        <w:t>обучении и социализации.</w:t>
      </w:r>
    </w:p>
    <w:p w14:paraId="395581A7" w14:textId="77777777" w:rsidR="00D4697F" w:rsidRDefault="0021290F" w:rsidP="005E5B25">
      <w:pPr>
        <w:pStyle w:val="a3"/>
        <w:numPr>
          <w:ilvl w:val="0"/>
          <w:numId w:val="178"/>
        </w:numPr>
        <w:tabs>
          <w:tab w:val="left" w:pos="1134"/>
        </w:tabs>
        <w:spacing w:line="276" w:lineRule="auto"/>
        <w:ind w:left="0" w:right="241" w:firstLine="709"/>
      </w:pPr>
      <w:r w:rsidRPr="00D4697F">
        <w:rPr>
          <w:b/>
          <w:i/>
        </w:rPr>
        <w:t xml:space="preserve">Реализация КРР с обучающимися с ОВЗ и детьми-инвалидами </w:t>
      </w:r>
      <w:r w:rsidRPr="00D4697F">
        <w:t>согласно</w:t>
      </w:r>
      <w:r>
        <w:t xml:space="preserve"> нозологических</w:t>
      </w:r>
      <w:r>
        <w:rPr>
          <w:spacing w:val="1"/>
        </w:rPr>
        <w:t xml:space="preserve"> </w:t>
      </w:r>
      <w:r>
        <w:t>групп</w:t>
      </w:r>
      <w:r>
        <w:rPr>
          <w:spacing w:val="1"/>
        </w:rPr>
        <w:t xml:space="preserve"> </w:t>
      </w:r>
      <w:r>
        <w:t>осуществляется</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Федеральной</w:t>
      </w:r>
      <w:r>
        <w:rPr>
          <w:spacing w:val="1"/>
        </w:rPr>
        <w:t xml:space="preserve"> </w:t>
      </w:r>
      <w:r>
        <w:t>адаптированной</w:t>
      </w:r>
      <w:r>
        <w:rPr>
          <w:spacing w:val="61"/>
        </w:rPr>
        <w:t xml:space="preserve"> </w:t>
      </w:r>
      <w:r>
        <w:t>образовательной</w:t>
      </w:r>
      <w:r>
        <w:rPr>
          <w:spacing w:val="1"/>
        </w:rPr>
        <w:t xml:space="preserve"> </w:t>
      </w:r>
      <w:r>
        <w:t>программой ДО (далее ФАОП ДО). КРР с обучающимися с ОВЗ и детьми-инвалидами должна</w:t>
      </w:r>
      <w:r>
        <w:rPr>
          <w:spacing w:val="1"/>
        </w:rPr>
        <w:t xml:space="preserve"> </w:t>
      </w:r>
      <w:r>
        <w:t>предусматривать</w:t>
      </w:r>
      <w:r>
        <w:rPr>
          <w:spacing w:val="1"/>
        </w:rPr>
        <w:t xml:space="preserve"> </w:t>
      </w:r>
      <w:r>
        <w:t>предупреждение</w:t>
      </w:r>
      <w:r>
        <w:rPr>
          <w:spacing w:val="1"/>
        </w:rPr>
        <w:t xml:space="preserve"> </w:t>
      </w:r>
      <w:r>
        <w:t>вторичных</w:t>
      </w:r>
      <w:r>
        <w:rPr>
          <w:spacing w:val="1"/>
        </w:rPr>
        <w:t xml:space="preserve"> </w:t>
      </w:r>
      <w:r>
        <w:t>биологических</w:t>
      </w:r>
      <w:r>
        <w:rPr>
          <w:spacing w:val="1"/>
        </w:rPr>
        <w:t xml:space="preserve"> </w:t>
      </w:r>
      <w:r>
        <w:t>и</w:t>
      </w:r>
      <w:r>
        <w:rPr>
          <w:spacing w:val="1"/>
        </w:rPr>
        <w:t xml:space="preserve"> </w:t>
      </w:r>
      <w:r>
        <w:t>социальных</w:t>
      </w:r>
      <w:r>
        <w:rPr>
          <w:spacing w:val="1"/>
        </w:rPr>
        <w:t xml:space="preserve"> </w:t>
      </w:r>
      <w:r>
        <w:t>отклонений</w:t>
      </w:r>
      <w:r>
        <w:rPr>
          <w:spacing w:val="61"/>
        </w:rPr>
        <w:t xml:space="preserve"> </w:t>
      </w:r>
      <w:r>
        <w:t>в</w:t>
      </w:r>
      <w:r>
        <w:rPr>
          <w:spacing w:val="1"/>
        </w:rPr>
        <w:t xml:space="preserve"> </w:t>
      </w:r>
      <w:r>
        <w:t>развитии,</w:t>
      </w:r>
      <w:r>
        <w:rPr>
          <w:spacing w:val="1"/>
        </w:rPr>
        <w:t xml:space="preserve"> </w:t>
      </w:r>
      <w:r>
        <w:t>затрудняющих</w:t>
      </w:r>
      <w:r>
        <w:rPr>
          <w:spacing w:val="1"/>
        </w:rPr>
        <w:t xml:space="preserve"> </w:t>
      </w:r>
      <w:r>
        <w:t>образование</w:t>
      </w:r>
      <w:r>
        <w:rPr>
          <w:spacing w:val="1"/>
        </w:rPr>
        <w:t xml:space="preserve"> </w:t>
      </w:r>
      <w:r>
        <w:t>и</w:t>
      </w:r>
      <w:r>
        <w:rPr>
          <w:spacing w:val="1"/>
        </w:rPr>
        <w:t xml:space="preserve"> </w:t>
      </w:r>
      <w:r>
        <w:t>социализацию</w:t>
      </w:r>
      <w:r>
        <w:rPr>
          <w:spacing w:val="1"/>
        </w:rPr>
        <w:t xml:space="preserve"> </w:t>
      </w:r>
      <w:r>
        <w:t>обучающихся,</w:t>
      </w:r>
      <w:r>
        <w:rPr>
          <w:spacing w:val="1"/>
        </w:rPr>
        <w:t xml:space="preserve"> </w:t>
      </w:r>
      <w:r>
        <w:t>коррекцию</w:t>
      </w:r>
      <w:r>
        <w:rPr>
          <w:spacing w:val="1"/>
        </w:rPr>
        <w:t xml:space="preserve"> </w:t>
      </w:r>
      <w:r>
        <w:t>нарушений</w:t>
      </w:r>
      <w:r>
        <w:rPr>
          <w:spacing w:val="1"/>
        </w:rPr>
        <w:t xml:space="preserve"> </w:t>
      </w:r>
      <w:r>
        <w:t>психического</w:t>
      </w:r>
      <w:r>
        <w:rPr>
          <w:spacing w:val="1"/>
        </w:rPr>
        <w:t xml:space="preserve"> </w:t>
      </w:r>
      <w:r>
        <w:t>и</w:t>
      </w:r>
      <w:r>
        <w:rPr>
          <w:spacing w:val="1"/>
        </w:rPr>
        <w:t xml:space="preserve"> </w:t>
      </w:r>
      <w:r>
        <w:t>физического</w:t>
      </w:r>
      <w:r>
        <w:rPr>
          <w:spacing w:val="1"/>
        </w:rPr>
        <w:t xml:space="preserve"> </w:t>
      </w:r>
      <w:r>
        <w:t>развития</w:t>
      </w:r>
      <w:r>
        <w:rPr>
          <w:spacing w:val="1"/>
        </w:rPr>
        <w:t xml:space="preserve"> </w:t>
      </w:r>
      <w:r>
        <w:t>средствами</w:t>
      </w:r>
      <w:r>
        <w:rPr>
          <w:spacing w:val="1"/>
        </w:rPr>
        <w:t xml:space="preserve"> </w:t>
      </w:r>
      <w:r>
        <w:t>коррекционной</w:t>
      </w:r>
      <w:r>
        <w:rPr>
          <w:spacing w:val="1"/>
        </w:rPr>
        <w:t xml:space="preserve"> </w:t>
      </w:r>
      <w:r>
        <w:t>педагогики,</w:t>
      </w:r>
      <w:r>
        <w:rPr>
          <w:spacing w:val="1"/>
        </w:rPr>
        <w:t xml:space="preserve"> </w:t>
      </w:r>
      <w:r>
        <w:t>специальной</w:t>
      </w:r>
      <w:r>
        <w:rPr>
          <w:spacing w:val="1"/>
        </w:rPr>
        <w:t xml:space="preserve"> </w:t>
      </w:r>
      <w:r>
        <w:t>психологии и медицины;</w:t>
      </w:r>
      <w:r>
        <w:rPr>
          <w:spacing w:val="1"/>
        </w:rPr>
        <w:t xml:space="preserve"> </w:t>
      </w:r>
      <w:r>
        <w:t xml:space="preserve">формирование у обучающихся механизмов компенсации </w:t>
      </w:r>
      <w:proofErr w:type="spellStart"/>
      <w:r>
        <w:t>дефицитарных</w:t>
      </w:r>
      <w:proofErr w:type="spellEnd"/>
      <w:r>
        <w:rPr>
          <w:spacing w:val="1"/>
        </w:rPr>
        <w:t xml:space="preserve"> </w:t>
      </w:r>
      <w:r>
        <w:t>функций,</w:t>
      </w:r>
      <w:r>
        <w:rPr>
          <w:spacing w:val="-2"/>
        </w:rPr>
        <w:t xml:space="preserve"> </w:t>
      </w:r>
      <w:r>
        <w:t>не</w:t>
      </w:r>
      <w:r>
        <w:rPr>
          <w:spacing w:val="-2"/>
        </w:rPr>
        <w:t xml:space="preserve"> </w:t>
      </w:r>
      <w:r>
        <w:t>поддающихся</w:t>
      </w:r>
      <w:r>
        <w:rPr>
          <w:spacing w:val="-2"/>
        </w:rPr>
        <w:t xml:space="preserve"> </w:t>
      </w:r>
      <w:r>
        <w:t>коррекции,</w:t>
      </w:r>
      <w:r>
        <w:rPr>
          <w:spacing w:val="-1"/>
        </w:rPr>
        <w:t xml:space="preserve"> </w:t>
      </w:r>
      <w:r>
        <w:t>в</w:t>
      </w:r>
      <w:r>
        <w:rPr>
          <w:spacing w:val="-5"/>
        </w:rPr>
        <w:t xml:space="preserve"> </w:t>
      </w:r>
      <w:r>
        <w:t>том</w:t>
      </w:r>
      <w:r>
        <w:rPr>
          <w:spacing w:val="-1"/>
        </w:rPr>
        <w:t xml:space="preserve"> </w:t>
      </w:r>
      <w:r>
        <w:t>числе</w:t>
      </w:r>
      <w:r>
        <w:rPr>
          <w:spacing w:val="-3"/>
        </w:rPr>
        <w:t xml:space="preserve"> </w:t>
      </w:r>
      <w:r>
        <w:t>с</w:t>
      </w:r>
      <w:r>
        <w:rPr>
          <w:spacing w:val="-2"/>
        </w:rPr>
        <w:t xml:space="preserve"> </w:t>
      </w:r>
      <w:r>
        <w:t>использования</w:t>
      </w:r>
      <w:r>
        <w:rPr>
          <w:spacing w:val="-2"/>
        </w:rPr>
        <w:t xml:space="preserve"> </w:t>
      </w:r>
      <w:proofErr w:type="spellStart"/>
      <w:r>
        <w:t>ассистивных</w:t>
      </w:r>
      <w:proofErr w:type="spellEnd"/>
      <w:r>
        <w:t xml:space="preserve"> технологий.</w:t>
      </w:r>
    </w:p>
    <w:p w14:paraId="205BAE99" w14:textId="77777777" w:rsidR="00D4697F" w:rsidRPr="00D4697F" w:rsidRDefault="00D4697F" w:rsidP="005E5B25">
      <w:pPr>
        <w:pStyle w:val="a3"/>
        <w:numPr>
          <w:ilvl w:val="0"/>
          <w:numId w:val="178"/>
        </w:numPr>
        <w:tabs>
          <w:tab w:val="left" w:pos="1134"/>
        </w:tabs>
        <w:spacing w:line="276" w:lineRule="auto"/>
        <w:ind w:left="0" w:right="241" w:firstLine="709"/>
      </w:pPr>
      <w:r w:rsidRPr="00DA1EA1">
        <w:rPr>
          <w:b/>
          <w:i/>
        </w:rPr>
        <w:t>КРР с детьми, находящимися под диспансерным наблюдением, в том числе часто болеющими детьми</w:t>
      </w:r>
      <w:r w:rsidRPr="00D4697F">
        <w:rPr>
          <w:b/>
        </w:rPr>
        <w:t>,</w:t>
      </w:r>
      <w:r w:rsidRPr="00D4697F">
        <w:t xml:space="preserve"> имеет выраженную специфику. Детям, находящимся под диспансерным наблюдением, в том числе часто болеющим детям, свойственны: быстрая утомляемость, длительный период восстановления после заболевания и (или) его обострения (не менее 4-х недель), специфические особенности межличностного взаимодействия и деятельности (ограниченность круга общения больного ребёнка, объективная зависимость от взрослых (родителей (законных представителей), педагогов), стремление постоянно получать от них помощь). Для детей, находящихся под диспансерным наблюдением, в том числе часто болеющих детей, старшего дошкольного возраста характерны изменения в отношении ведущего вида деятельности – сюжетно-ролевой игры, что оказывает негативное влияние на </w:t>
      </w:r>
      <w:r w:rsidRPr="00D4697F">
        <w:lastRenderedPageBreak/>
        <w:t>развитие его личности и эмоциональное благополучие. В итоге у ребёнка появляются сложности в освоении программы и социальной адаптации.</w:t>
      </w:r>
    </w:p>
    <w:p w14:paraId="7845EFA2" w14:textId="77777777" w:rsidR="00BB340C" w:rsidRDefault="0021290F" w:rsidP="00D4697F">
      <w:pPr>
        <w:pStyle w:val="a3"/>
        <w:spacing w:before="80" w:line="276" w:lineRule="auto"/>
        <w:ind w:left="0" w:right="246"/>
      </w:pPr>
      <w:r>
        <w:t>Направленность</w:t>
      </w:r>
      <w:r>
        <w:rPr>
          <w:spacing w:val="1"/>
        </w:rPr>
        <w:t xml:space="preserve"> </w:t>
      </w:r>
      <w:r>
        <w:t>коррекционно-развивающей</w:t>
      </w:r>
      <w:r>
        <w:rPr>
          <w:spacing w:val="1"/>
        </w:rPr>
        <w:t xml:space="preserve"> </w:t>
      </w:r>
      <w:r>
        <w:t>работы</w:t>
      </w:r>
      <w:r>
        <w:rPr>
          <w:spacing w:val="1"/>
        </w:rPr>
        <w:t xml:space="preserve"> </w:t>
      </w:r>
      <w:r w:rsidR="00D4697F" w:rsidRPr="00430E17">
        <w:t>с детьми, находящимися под диспансерным наблюдением, в том числе часто болеющими детьми</w:t>
      </w:r>
      <w:r w:rsidR="00D4697F">
        <w:t xml:space="preserve"> включает:</w:t>
      </w:r>
    </w:p>
    <w:p w14:paraId="2E0701B4" w14:textId="77777777" w:rsidR="00BB340C" w:rsidRDefault="0021290F" w:rsidP="005E5B25">
      <w:pPr>
        <w:pStyle w:val="a3"/>
        <w:numPr>
          <w:ilvl w:val="1"/>
          <w:numId w:val="181"/>
        </w:numPr>
        <w:tabs>
          <w:tab w:val="left" w:pos="993"/>
        </w:tabs>
        <w:spacing w:line="278" w:lineRule="auto"/>
        <w:ind w:left="0" w:right="244" w:firstLine="709"/>
      </w:pPr>
      <w:r>
        <w:t>коррекци</w:t>
      </w:r>
      <w:r w:rsidR="004B6B00">
        <w:t>ю</w:t>
      </w:r>
      <w:r>
        <w:t>/развитие коммуникативной, личностной, эмоционально-волевой сфер,</w:t>
      </w:r>
      <w:r>
        <w:rPr>
          <w:spacing w:val="1"/>
        </w:rPr>
        <w:t xml:space="preserve"> </w:t>
      </w:r>
      <w:r>
        <w:t>познавательных</w:t>
      </w:r>
      <w:r>
        <w:rPr>
          <w:spacing w:val="-2"/>
        </w:rPr>
        <w:t xml:space="preserve"> </w:t>
      </w:r>
      <w:r>
        <w:t>процессов;</w:t>
      </w:r>
    </w:p>
    <w:p w14:paraId="5DD926F0" w14:textId="77777777" w:rsidR="00BB340C" w:rsidRDefault="0021290F" w:rsidP="005E5B25">
      <w:pPr>
        <w:pStyle w:val="a3"/>
        <w:numPr>
          <w:ilvl w:val="1"/>
          <w:numId w:val="181"/>
        </w:numPr>
        <w:tabs>
          <w:tab w:val="left" w:pos="993"/>
        </w:tabs>
        <w:spacing w:line="272" w:lineRule="exact"/>
        <w:ind w:left="0" w:firstLine="709"/>
      </w:pPr>
      <w:r>
        <w:t>снижение</w:t>
      </w:r>
      <w:r>
        <w:rPr>
          <w:spacing w:val="-3"/>
        </w:rPr>
        <w:t xml:space="preserve"> </w:t>
      </w:r>
      <w:r>
        <w:t>тревожности;</w:t>
      </w:r>
    </w:p>
    <w:p w14:paraId="6EB7A924" w14:textId="77777777" w:rsidR="00BB340C" w:rsidRDefault="0021290F" w:rsidP="005E5B25">
      <w:pPr>
        <w:pStyle w:val="a3"/>
        <w:numPr>
          <w:ilvl w:val="1"/>
          <w:numId w:val="181"/>
        </w:numPr>
        <w:tabs>
          <w:tab w:val="left" w:pos="993"/>
        </w:tabs>
        <w:spacing w:before="40"/>
        <w:ind w:left="0" w:firstLine="709"/>
      </w:pPr>
      <w:r>
        <w:t>помощь</w:t>
      </w:r>
      <w:r>
        <w:rPr>
          <w:spacing w:val="-3"/>
        </w:rPr>
        <w:t xml:space="preserve"> </w:t>
      </w:r>
      <w:r>
        <w:t>в</w:t>
      </w:r>
      <w:r>
        <w:rPr>
          <w:spacing w:val="-4"/>
        </w:rPr>
        <w:t xml:space="preserve"> </w:t>
      </w:r>
      <w:r>
        <w:t>разрешении</w:t>
      </w:r>
      <w:r>
        <w:rPr>
          <w:spacing w:val="-5"/>
        </w:rPr>
        <w:t xml:space="preserve"> </w:t>
      </w:r>
      <w:r>
        <w:t>поведенческих</w:t>
      </w:r>
      <w:r>
        <w:rPr>
          <w:spacing w:val="-1"/>
        </w:rPr>
        <w:t xml:space="preserve"> </w:t>
      </w:r>
      <w:r>
        <w:t>проблем;</w:t>
      </w:r>
    </w:p>
    <w:p w14:paraId="16E0AFC2" w14:textId="77777777" w:rsidR="00BB340C" w:rsidRDefault="0021290F" w:rsidP="005E5B25">
      <w:pPr>
        <w:pStyle w:val="a3"/>
        <w:numPr>
          <w:ilvl w:val="1"/>
          <w:numId w:val="181"/>
        </w:numPr>
        <w:tabs>
          <w:tab w:val="left" w:pos="993"/>
        </w:tabs>
        <w:spacing w:before="40" w:line="278" w:lineRule="auto"/>
        <w:ind w:left="0" w:right="250" w:firstLine="709"/>
      </w:pPr>
      <w:r>
        <w:t>создание</w:t>
      </w:r>
      <w:r>
        <w:rPr>
          <w:spacing w:val="1"/>
        </w:rPr>
        <w:t xml:space="preserve"> </w:t>
      </w:r>
      <w:r>
        <w:t>условий</w:t>
      </w:r>
      <w:r>
        <w:rPr>
          <w:spacing w:val="1"/>
        </w:rPr>
        <w:t xml:space="preserve"> </w:t>
      </w:r>
      <w:r>
        <w:t>для</w:t>
      </w:r>
      <w:r>
        <w:rPr>
          <w:spacing w:val="1"/>
        </w:rPr>
        <w:t xml:space="preserve"> </w:t>
      </w:r>
      <w:r>
        <w:t>успешной</w:t>
      </w:r>
      <w:r>
        <w:rPr>
          <w:spacing w:val="1"/>
        </w:rPr>
        <w:t xml:space="preserve"> </w:t>
      </w:r>
      <w:r>
        <w:t>социализации,</w:t>
      </w:r>
      <w:r>
        <w:rPr>
          <w:spacing w:val="1"/>
        </w:rPr>
        <w:t xml:space="preserve"> </w:t>
      </w:r>
      <w:r>
        <w:t>оптимизация</w:t>
      </w:r>
      <w:r>
        <w:rPr>
          <w:spacing w:val="1"/>
        </w:rPr>
        <w:t xml:space="preserve"> </w:t>
      </w:r>
      <w:r>
        <w:t>межличностного</w:t>
      </w:r>
      <w:r>
        <w:rPr>
          <w:spacing w:val="-57"/>
        </w:rPr>
        <w:t xml:space="preserve"> </w:t>
      </w:r>
      <w:r>
        <w:t>взаимодействия</w:t>
      </w:r>
      <w:r>
        <w:rPr>
          <w:spacing w:val="-1"/>
        </w:rPr>
        <w:t xml:space="preserve"> </w:t>
      </w:r>
      <w:r>
        <w:t>со взрослыми и сверстниками.</w:t>
      </w:r>
    </w:p>
    <w:p w14:paraId="44C36BAF" w14:textId="77777777" w:rsidR="00BB340C" w:rsidRDefault="0021290F">
      <w:pPr>
        <w:pStyle w:val="a3"/>
        <w:spacing w:line="276" w:lineRule="auto"/>
        <w:ind w:right="244"/>
      </w:pPr>
      <w:r>
        <w:t>Включение ЧБД в программу КРР, определение индивидуального маршрута психолого-</w:t>
      </w:r>
      <w:r>
        <w:rPr>
          <w:spacing w:val="1"/>
        </w:rPr>
        <w:t xml:space="preserve"> </w:t>
      </w:r>
      <w:r>
        <w:t>педагогического</w:t>
      </w:r>
      <w:r>
        <w:rPr>
          <w:spacing w:val="1"/>
        </w:rPr>
        <w:t xml:space="preserve"> </w:t>
      </w:r>
      <w:r>
        <w:t>сопровождения</w:t>
      </w:r>
      <w:r>
        <w:rPr>
          <w:spacing w:val="1"/>
        </w:rPr>
        <w:t xml:space="preserve"> </w:t>
      </w:r>
      <w:r>
        <w:t>осуществляется</w:t>
      </w:r>
      <w:r>
        <w:rPr>
          <w:spacing w:val="1"/>
        </w:rPr>
        <w:t xml:space="preserve"> </w:t>
      </w:r>
      <w:r>
        <w:t>на</w:t>
      </w:r>
      <w:r>
        <w:rPr>
          <w:spacing w:val="1"/>
        </w:rPr>
        <w:t xml:space="preserve"> </w:t>
      </w:r>
      <w:r>
        <w:t>основании</w:t>
      </w:r>
      <w:r>
        <w:rPr>
          <w:spacing w:val="1"/>
        </w:rPr>
        <w:t xml:space="preserve"> </w:t>
      </w:r>
      <w:r>
        <w:t>медицинского</w:t>
      </w:r>
      <w:r>
        <w:rPr>
          <w:spacing w:val="1"/>
        </w:rPr>
        <w:t xml:space="preserve"> </w:t>
      </w:r>
      <w:r>
        <w:t>заключения</w:t>
      </w:r>
      <w:r>
        <w:rPr>
          <w:spacing w:val="1"/>
        </w:rPr>
        <w:t xml:space="preserve"> </w:t>
      </w:r>
      <w:r>
        <w:t>и</w:t>
      </w:r>
      <w:r>
        <w:rPr>
          <w:spacing w:val="1"/>
        </w:rPr>
        <w:t xml:space="preserve"> </w:t>
      </w:r>
      <w:r>
        <w:t>рекомендаций</w:t>
      </w:r>
      <w:r>
        <w:rPr>
          <w:spacing w:val="-1"/>
        </w:rPr>
        <w:t xml:space="preserve"> </w:t>
      </w:r>
      <w:r>
        <w:t>ППК</w:t>
      </w:r>
      <w:r>
        <w:rPr>
          <w:spacing w:val="-1"/>
        </w:rPr>
        <w:t xml:space="preserve"> </w:t>
      </w:r>
      <w:r>
        <w:t>по</w:t>
      </w:r>
      <w:r>
        <w:rPr>
          <w:spacing w:val="-4"/>
        </w:rPr>
        <w:t xml:space="preserve"> </w:t>
      </w:r>
      <w:r>
        <w:t>результатам</w:t>
      </w:r>
      <w:r>
        <w:rPr>
          <w:spacing w:val="-2"/>
        </w:rPr>
        <w:t xml:space="preserve"> </w:t>
      </w:r>
      <w:r>
        <w:t>психологической</w:t>
      </w:r>
      <w:r>
        <w:rPr>
          <w:spacing w:val="-1"/>
        </w:rPr>
        <w:t xml:space="preserve"> </w:t>
      </w:r>
      <w:r>
        <w:t>и</w:t>
      </w:r>
      <w:r>
        <w:rPr>
          <w:spacing w:val="-1"/>
        </w:rPr>
        <w:t xml:space="preserve"> </w:t>
      </w:r>
      <w:r>
        <w:t>педагогической</w:t>
      </w:r>
      <w:r>
        <w:rPr>
          <w:spacing w:val="-1"/>
        </w:rPr>
        <w:t xml:space="preserve"> </w:t>
      </w:r>
      <w:r>
        <w:t>диагностики.</w:t>
      </w:r>
    </w:p>
    <w:p w14:paraId="1806F9FC" w14:textId="77777777" w:rsidR="00BB340C" w:rsidRPr="004B6B00" w:rsidRDefault="0021290F" w:rsidP="005E5B25">
      <w:pPr>
        <w:pStyle w:val="a5"/>
        <w:numPr>
          <w:ilvl w:val="0"/>
          <w:numId w:val="178"/>
        </w:numPr>
        <w:tabs>
          <w:tab w:val="left" w:pos="1134"/>
        </w:tabs>
        <w:spacing w:line="276" w:lineRule="auto"/>
        <w:ind w:left="0" w:right="244" w:firstLine="709"/>
        <w:jc w:val="both"/>
        <w:rPr>
          <w:sz w:val="24"/>
        </w:rPr>
      </w:pPr>
      <w:r w:rsidRPr="004B6B00">
        <w:rPr>
          <w:sz w:val="24"/>
        </w:rPr>
        <w:t>Направленность</w:t>
      </w:r>
      <w:r w:rsidRPr="004B6B00">
        <w:rPr>
          <w:spacing w:val="1"/>
          <w:sz w:val="24"/>
        </w:rPr>
        <w:t xml:space="preserve"> </w:t>
      </w:r>
      <w:r w:rsidRPr="004B6B00">
        <w:rPr>
          <w:sz w:val="24"/>
        </w:rPr>
        <w:t>коррекционно-развивающей</w:t>
      </w:r>
      <w:r w:rsidRPr="004B6B00">
        <w:rPr>
          <w:spacing w:val="1"/>
          <w:sz w:val="24"/>
        </w:rPr>
        <w:t xml:space="preserve"> </w:t>
      </w:r>
      <w:r w:rsidRPr="004B6B00">
        <w:rPr>
          <w:sz w:val="24"/>
        </w:rPr>
        <w:t>работы</w:t>
      </w:r>
      <w:r w:rsidRPr="004B6B00">
        <w:rPr>
          <w:spacing w:val="1"/>
          <w:sz w:val="24"/>
        </w:rPr>
        <w:t xml:space="preserve"> </w:t>
      </w:r>
      <w:r w:rsidRPr="004B6B00">
        <w:rPr>
          <w:i/>
          <w:sz w:val="24"/>
        </w:rPr>
        <w:t>с</w:t>
      </w:r>
      <w:r w:rsidRPr="004B6B00">
        <w:rPr>
          <w:i/>
          <w:spacing w:val="1"/>
          <w:sz w:val="24"/>
        </w:rPr>
        <w:t xml:space="preserve"> </w:t>
      </w:r>
      <w:r w:rsidRPr="004B6B00">
        <w:rPr>
          <w:b/>
          <w:i/>
          <w:sz w:val="24"/>
        </w:rPr>
        <w:t>одаренными</w:t>
      </w:r>
      <w:r w:rsidRPr="004B6B00">
        <w:rPr>
          <w:b/>
          <w:i/>
          <w:spacing w:val="1"/>
          <w:sz w:val="24"/>
        </w:rPr>
        <w:t xml:space="preserve"> </w:t>
      </w:r>
      <w:r w:rsidRPr="004B6B00">
        <w:rPr>
          <w:b/>
          <w:i/>
          <w:sz w:val="24"/>
        </w:rPr>
        <w:t>обучающимися</w:t>
      </w:r>
      <w:r w:rsidRPr="004B6B00">
        <w:rPr>
          <w:i/>
          <w:spacing w:val="1"/>
          <w:sz w:val="24"/>
        </w:rPr>
        <w:t xml:space="preserve"> </w:t>
      </w:r>
      <w:r w:rsidR="004B6B00">
        <w:rPr>
          <w:sz w:val="24"/>
        </w:rPr>
        <w:t>включает</w:t>
      </w:r>
      <w:r w:rsidRPr="004B6B00">
        <w:rPr>
          <w:sz w:val="24"/>
        </w:rPr>
        <w:t>:</w:t>
      </w:r>
    </w:p>
    <w:p w14:paraId="5EB0F11E" w14:textId="77777777" w:rsidR="004B6B00" w:rsidRPr="004B6B00" w:rsidRDefault="004B6B00" w:rsidP="005E5B25">
      <w:pPr>
        <w:pStyle w:val="20"/>
        <w:numPr>
          <w:ilvl w:val="0"/>
          <w:numId w:val="182"/>
        </w:numPr>
        <w:shd w:val="clear" w:color="auto" w:fill="auto"/>
        <w:tabs>
          <w:tab w:val="left" w:pos="993"/>
        </w:tabs>
        <w:spacing w:before="0" w:after="0" w:line="276" w:lineRule="auto"/>
        <w:ind w:left="0" w:right="20" w:firstLine="709"/>
        <w:jc w:val="both"/>
        <w:rPr>
          <w:sz w:val="24"/>
          <w:szCs w:val="24"/>
          <w:lang w:val="ru-RU"/>
        </w:rPr>
      </w:pPr>
      <w:r w:rsidRPr="004B6B00">
        <w:rPr>
          <w:sz w:val="24"/>
          <w:szCs w:val="24"/>
          <w:lang w:val="ru-RU"/>
        </w:rPr>
        <w:t>определение вида одаренности, интеллектуальных и личностных особенностей детей, прогноз возможных проблем и потенциала развития.</w:t>
      </w:r>
    </w:p>
    <w:p w14:paraId="451EEB0F" w14:textId="77777777" w:rsidR="004B6B00" w:rsidRPr="004B6B00" w:rsidRDefault="004B6B00" w:rsidP="005E5B25">
      <w:pPr>
        <w:pStyle w:val="20"/>
        <w:numPr>
          <w:ilvl w:val="0"/>
          <w:numId w:val="182"/>
        </w:numPr>
        <w:shd w:val="clear" w:color="auto" w:fill="auto"/>
        <w:tabs>
          <w:tab w:val="left" w:pos="993"/>
        </w:tabs>
        <w:spacing w:before="0" w:after="0" w:line="276" w:lineRule="auto"/>
        <w:ind w:left="0" w:right="20" w:firstLine="709"/>
        <w:jc w:val="both"/>
        <w:rPr>
          <w:sz w:val="24"/>
          <w:szCs w:val="24"/>
          <w:lang w:val="ru-RU"/>
        </w:rPr>
      </w:pPr>
      <w:r w:rsidRPr="004B6B00">
        <w:rPr>
          <w:sz w:val="24"/>
          <w:szCs w:val="24"/>
          <w:lang w:val="ru-RU"/>
        </w:rPr>
        <w:t>вовлечение родителей (законных представителей) в образовательный процесс и установление с ними отношений сотрудничества как обязательного условия поддержки и развития одаренного ребёнка, как в ДОО, так и в условиях семенного воспитания;</w:t>
      </w:r>
    </w:p>
    <w:p w14:paraId="4E2C6C26" w14:textId="77777777" w:rsidR="004B6B00" w:rsidRPr="004B6B00" w:rsidRDefault="004B6B00" w:rsidP="005E5B25">
      <w:pPr>
        <w:pStyle w:val="20"/>
        <w:numPr>
          <w:ilvl w:val="0"/>
          <w:numId w:val="182"/>
        </w:numPr>
        <w:shd w:val="clear" w:color="auto" w:fill="auto"/>
        <w:tabs>
          <w:tab w:val="left" w:pos="993"/>
        </w:tabs>
        <w:spacing w:before="0" w:after="0" w:line="276" w:lineRule="auto"/>
        <w:ind w:left="0" w:right="20" w:firstLine="709"/>
        <w:jc w:val="both"/>
        <w:rPr>
          <w:sz w:val="24"/>
          <w:szCs w:val="24"/>
          <w:lang w:val="ru-RU"/>
        </w:rPr>
      </w:pPr>
      <w:r w:rsidRPr="004B6B00">
        <w:rPr>
          <w:sz w:val="24"/>
          <w:szCs w:val="24"/>
          <w:lang w:val="ru-RU"/>
        </w:rPr>
        <w:t>создание атмосферы доброжелательности, заботы и уважения по отношению к ребёнку, обстановки, формирующей у ребёнка чувство собственной значимости, поощряющей проявление его индивидуальности;</w:t>
      </w:r>
    </w:p>
    <w:p w14:paraId="193DD582" w14:textId="77777777" w:rsidR="004B6B00" w:rsidRPr="004B6B00" w:rsidRDefault="004B6B00" w:rsidP="005E5B25">
      <w:pPr>
        <w:pStyle w:val="20"/>
        <w:numPr>
          <w:ilvl w:val="0"/>
          <w:numId w:val="182"/>
        </w:numPr>
        <w:shd w:val="clear" w:color="auto" w:fill="auto"/>
        <w:tabs>
          <w:tab w:val="left" w:pos="993"/>
        </w:tabs>
        <w:spacing w:before="0" w:after="0" w:line="276" w:lineRule="auto"/>
        <w:ind w:left="0" w:right="20" w:firstLine="709"/>
        <w:jc w:val="both"/>
        <w:rPr>
          <w:sz w:val="24"/>
          <w:szCs w:val="24"/>
          <w:lang w:val="ru-RU"/>
        </w:rPr>
      </w:pPr>
      <w:r w:rsidRPr="004B6B00">
        <w:rPr>
          <w:sz w:val="24"/>
          <w:szCs w:val="24"/>
          <w:lang w:val="ru-RU"/>
        </w:rPr>
        <w:t>сохранение и поддержка индивидуальности ребёнка, развитие его индивидуальных способностей и творческого потенциала как субъекта отношений с людьми, миром и самим собой;</w:t>
      </w:r>
    </w:p>
    <w:p w14:paraId="74349EAF" w14:textId="77777777" w:rsidR="004B6B00" w:rsidRPr="004B6B00" w:rsidRDefault="004B6B00" w:rsidP="005E5B25">
      <w:pPr>
        <w:pStyle w:val="20"/>
        <w:numPr>
          <w:ilvl w:val="0"/>
          <w:numId w:val="182"/>
        </w:numPr>
        <w:shd w:val="clear" w:color="auto" w:fill="auto"/>
        <w:tabs>
          <w:tab w:val="left" w:pos="993"/>
        </w:tabs>
        <w:spacing w:before="0" w:after="0" w:line="276" w:lineRule="auto"/>
        <w:ind w:left="0" w:right="20" w:firstLine="709"/>
        <w:jc w:val="both"/>
        <w:rPr>
          <w:sz w:val="24"/>
          <w:szCs w:val="24"/>
          <w:lang w:val="ru-RU"/>
        </w:rPr>
      </w:pPr>
      <w:r w:rsidRPr="004B6B00">
        <w:rPr>
          <w:sz w:val="24"/>
          <w:szCs w:val="24"/>
          <w:lang w:val="ru-RU"/>
        </w:rPr>
        <w:t>формирование коммуникативных навыков и развитие эмоциональной устойчивости;</w:t>
      </w:r>
    </w:p>
    <w:p w14:paraId="21B8A433" w14:textId="77777777" w:rsidR="004B6B00" w:rsidRPr="004B6B00" w:rsidRDefault="004B6B00" w:rsidP="005E5B25">
      <w:pPr>
        <w:pStyle w:val="20"/>
        <w:numPr>
          <w:ilvl w:val="0"/>
          <w:numId w:val="182"/>
        </w:numPr>
        <w:shd w:val="clear" w:color="auto" w:fill="auto"/>
        <w:tabs>
          <w:tab w:val="left" w:pos="993"/>
        </w:tabs>
        <w:spacing w:before="0" w:after="0" w:line="276" w:lineRule="auto"/>
        <w:ind w:left="0" w:right="20" w:firstLine="709"/>
        <w:jc w:val="both"/>
        <w:rPr>
          <w:sz w:val="24"/>
          <w:szCs w:val="24"/>
          <w:lang w:val="ru-RU"/>
        </w:rPr>
      </w:pPr>
      <w:r w:rsidRPr="004B6B00">
        <w:rPr>
          <w:sz w:val="24"/>
          <w:szCs w:val="24"/>
          <w:lang w:val="ru-RU"/>
        </w:rPr>
        <w:t>организация предметно-развивающей, обогащённой образовательной среды в условиях ДОО, благоприятную для развития различных видов способностей и одаренности.</w:t>
      </w:r>
    </w:p>
    <w:p w14:paraId="437FFF7C" w14:textId="77777777" w:rsidR="00BB340C" w:rsidRDefault="0021290F">
      <w:pPr>
        <w:pStyle w:val="a3"/>
        <w:spacing w:before="37" w:line="276" w:lineRule="auto"/>
        <w:ind w:right="241"/>
      </w:pPr>
      <w:r>
        <w:t>Включение ребенка в программу КРР, определение индивидуального маршрута психолого-</w:t>
      </w:r>
      <w:r>
        <w:rPr>
          <w:spacing w:val="1"/>
        </w:rPr>
        <w:t xml:space="preserve"> </w:t>
      </w:r>
      <w:r>
        <w:t>педагогического</w:t>
      </w:r>
      <w:r>
        <w:rPr>
          <w:spacing w:val="1"/>
        </w:rPr>
        <w:t xml:space="preserve"> </w:t>
      </w:r>
      <w:r>
        <w:t>сопровождения</w:t>
      </w:r>
      <w:r>
        <w:rPr>
          <w:spacing w:val="1"/>
        </w:rPr>
        <w:t xml:space="preserve"> </w:t>
      </w:r>
      <w:r>
        <w:t>осуществляется</w:t>
      </w:r>
      <w:r>
        <w:rPr>
          <w:spacing w:val="1"/>
        </w:rPr>
        <w:t xml:space="preserve"> </w:t>
      </w:r>
      <w:r>
        <w:t>на</w:t>
      </w:r>
      <w:r>
        <w:rPr>
          <w:spacing w:val="1"/>
        </w:rPr>
        <w:t xml:space="preserve"> </w:t>
      </w:r>
      <w:r>
        <w:t>основе</w:t>
      </w:r>
      <w:r>
        <w:rPr>
          <w:spacing w:val="1"/>
        </w:rPr>
        <w:t xml:space="preserve"> </w:t>
      </w:r>
      <w:r>
        <w:t>заключения</w:t>
      </w:r>
      <w:r>
        <w:rPr>
          <w:spacing w:val="1"/>
        </w:rPr>
        <w:t xml:space="preserve"> </w:t>
      </w:r>
      <w:r>
        <w:t>ППК</w:t>
      </w:r>
      <w:r>
        <w:rPr>
          <w:spacing w:val="1"/>
        </w:rPr>
        <w:t xml:space="preserve"> </w:t>
      </w:r>
      <w:r>
        <w:t>по</w:t>
      </w:r>
      <w:r>
        <w:rPr>
          <w:spacing w:val="1"/>
        </w:rPr>
        <w:t xml:space="preserve"> </w:t>
      </w:r>
      <w:r>
        <w:t>результатам</w:t>
      </w:r>
      <w:r>
        <w:rPr>
          <w:spacing w:val="1"/>
        </w:rPr>
        <w:t xml:space="preserve"> </w:t>
      </w:r>
      <w:r>
        <w:t>психологической</w:t>
      </w:r>
      <w:r>
        <w:rPr>
          <w:spacing w:val="-1"/>
        </w:rPr>
        <w:t xml:space="preserve"> </w:t>
      </w:r>
      <w:r>
        <w:t>и</w:t>
      </w:r>
      <w:r>
        <w:rPr>
          <w:spacing w:val="-2"/>
        </w:rPr>
        <w:t xml:space="preserve"> </w:t>
      </w:r>
      <w:r>
        <w:t>педагогической диагностики.</w:t>
      </w:r>
    </w:p>
    <w:p w14:paraId="2079126A" w14:textId="77777777" w:rsidR="00BB340C" w:rsidRPr="004B6B00" w:rsidRDefault="0021290F" w:rsidP="005E5B25">
      <w:pPr>
        <w:pStyle w:val="a5"/>
        <w:numPr>
          <w:ilvl w:val="0"/>
          <w:numId w:val="178"/>
        </w:numPr>
        <w:tabs>
          <w:tab w:val="left" w:pos="1134"/>
        </w:tabs>
        <w:spacing w:line="276" w:lineRule="auto"/>
        <w:ind w:left="0" w:right="242" w:firstLine="709"/>
        <w:jc w:val="both"/>
        <w:rPr>
          <w:sz w:val="24"/>
        </w:rPr>
      </w:pPr>
      <w:r w:rsidRPr="004B6B00">
        <w:rPr>
          <w:sz w:val="24"/>
        </w:rPr>
        <w:t>Направленность</w:t>
      </w:r>
      <w:r w:rsidRPr="004B6B00">
        <w:rPr>
          <w:spacing w:val="1"/>
          <w:sz w:val="24"/>
        </w:rPr>
        <w:t xml:space="preserve"> </w:t>
      </w:r>
      <w:r w:rsidRPr="004B6B00">
        <w:rPr>
          <w:sz w:val="24"/>
        </w:rPr>
        <w:t>КРР</w:t>
      </w:r>
      <w:r w:rsidRPr="004B6B00">
        <w:rPr>
          <w:spacing w:val="1"/>
          <w:sz w:val="24"/>
        </w:rPr>
        <w:t xml:space="preserve"> </w:t>
      </w:r>
      <w:r w:rsidRPr="004B6B00">
        <w:rPr>
          <w:b/>
          <w:i/>
          <w:sz w:val="24"/>
        </w:rPr>
        <w:t>с</w:t>
      </w:r>
      <w:r w:rsidRPr="004B6B00">
        <w:rPr>
          <w:b/>
          <w:i/>
          <w:spacing w:val="1"/>
          <w:sz w:val="24"/>
        </w:rPr>
        <w:t xml:space="preserve"> </w:t>
      </w:r>
      <w:proofErr w:type="spellStart"/>
      <w:r w:rsidRPr="004B6B00">
        <w:rPr>
          <w:b/>
          <w:i/>
          <w:sz w:val="24"/>
        </w:rPr>
        <w:t>билингвальными</w:t>
      </w:r>
      <w:proofErr w:type="spellEnd"/>
      <w:r w:rsidRPr="004B6B00">
        <w:rPr>
          <w:b/>
          <w:i/>
          <w:spacing w:val="1"/>
          <w:sz w:val="24"/>
        </w:rPr>
        <w:t xml:space="preserve"> </w:t>
      </w:r>
      <w:r w:rsidRPr="004B6B00">
        <w:rPr>
          <w:b/>
          <w:i/>
          <w:sz w:val="24"/>
        </w:rPr>
        <w:t>воспитанниками,</w:t>
      </w:r>
      <w:r w:rsidRPr="004B6B00">
        <w:rPr>
          <w:b/>
          <w:i/>
          <w:spacing w:val="1"/>
          <w:sz w:val="24"/>
        </w:rPr>
        <w:t xml:space="preserve"> </w:t>
      </w:r>
      <w:r w:rsidRPr="004B6B00">
        <w:rPr>
          <w:b/>
          <w:i/>
          <w:sz w:val="24"/>
        </w:rPr>
        <w:t>детьми</w:t>
      </w:r>
      <w:r w:rsidRPr="004B6B00">
        <w:rPr>
          <w:b/>
          <w:i/>
          <w:spacing w:val="1"/>
          <w:sz w:val="24"/>
        </w:rPr>
        <w:t xml:space="preserve"> </w:t>
      </w:r>
      <w:r w:rsidRPr="004B6B00">
        <w:rPr>
          <w:b/>
          <w:i/>
          <w:sz w:val="24"/>
        </w:rPr>
        <w:t>мигрантов</w:t>
      </w:r>
      <w:r w:rsidRPr="004B6B00">
        <w:rPr>
          <w:i/>
          <w:sz w:val="24"/>
        </w:rPr>
        <w:t>,</w:t>
      </w:r>
      <w:r w:rsidRPr="004B6B00">
        <w:rPr>
          <w:i/>
          <w:spacing w:val="1"/>
          <w:sz w:val="24"/>
        </w:rPr>
        <w:t xml:space="preserve"> </w:t>
      </w:r>
      <w:r w:rsidRPr="004B6B00">
        <w:rPr>
          <w:i/>
          <w:sz w:val="24"/>
        </w:rPr>
        <w:t>испытывающими трудности с пониманием государственного языка РФ</w:t>
      </w:r>
      <w:r w:rsidR="004B6B00">
        <w:rPr>
          <w:i/>
          <w:sz w:val="24"/>
        </w:rPr>
        <w:t>,</w:t>
      </w:r>
      <w:r w:rsidRPr="004B6B00">
        <w:rPr>
          <w:i/>
          <w:sz w:val="24"/>
        </w:rPr>
        <w:t xml:space="preserve"> </w:t>
      </w:r>
      <w:r w:rsidR="004B6B00">
        <w:rPr>
          <w:sz w:val="24"/>
        </w:rPr>
        <w:t>включает</w:t>
      </w:r>
      <w:r w:rsidRPr="004B6B00">
        <w:rPr>
          <w:sz w:val="24"/>
        </w:rPr>
        <w:t>:</w:t>
      </w:r>
    </w:p>
    <w:p w14:paraId="5FC4223B" w14:textId="77777777" w:rsidR="00BB340C" w:rsidRDefault="0021290F" w:rsidP="005E5B25">
      <w:pPr>
        <w:pStyle w:val="a3"/>
        <w:numPr>
          <w:ilvl w:val="1"/>
          <w:numId w:val="183"/>
        </w:numPr>
        <w:tabs>
          <w:tab w:val="left" w:pos="993"/>
        </w:tabs>
        <w:spacing w:before="2" w:line="276" w:lineRule="auto"/>
        <w:ind w:left="0" w:right="256" w:firstLine="709"/>
      </w:pPr>
      <w:r>
        <w:t>развитие коммуникативных навыков, формирование чувствительности к сверстнику, его</w:t>
      </w:r>
      <w:r>
        <w:rPr>
          <w:spacing w:val="1"/>
        </w:rPr>
        <w:t xml:space="preserve"> </w:t>
      </w:r>
      <w:r>
        <w:t>эмоциональному</w:t>
      </w:r>
      <w:r>
        <w:rPr>
          <w:spacing w:val="-7"/>
        </w:rPr>
        <w:t xml:space="preserve"> </w:t>
      </w:r>
      <w:r>
        <w:t>состоянию,</w:t>
      </w:r>
      <w:r>
        <w:rPr>
          <w:spacing w:val="-3"/>
        </w:rPr>
        <w:t xml:space="preserve"> </w:t>
      </w:r>
      <w:r>
        <w:t>намерениям</w:t>
      </w:r>
      <w:r>
        <w:rPr>
          <w:spacing w:val="-1"/>
        </w:rPr>
        <w:t xml:space="preserve"> </w:t>
      </w:r>
      <w:r>
        <w:t>и желаниям;</w:t>
      </w:r>
    </w:p>
    <w:p w14:paraId="02621458" w14:textId="77777777" w:rsidR="00BB340C" w:rsidRDefault="0021290F" w:rsidP="005E5B25">
      <w:pPr>
        <w:pStyle w:val="a3"/>
        <w:numPr>
          <w:ilvl w:val="1"/>
          <w:numId w:val="183"/>
        </w:numPr>
        <w:tabs>
          <w:tab w:val="left" w:pos="993"/>
        </w:tabs>
        <w:spacing w:line="275" w:lineRule="exact"/>
        <w:ind w:left="0" w:firstLine="709"/>
      </w:pPr>
      <w:r>
        <w:t>формирование</w:t>
      </w:r>
      <w:r>
        <w:rPr>
          <w:spacing w:val="-3"/>
        </w:rPr>
        <w:t xml:space="preserve"> </w:t>
      </w:r>
      <w:r>
        <w:t>уверенного</w:t>
      </w:r>
      <w:r>
        <w:rPr>
          <w:spacing w:val="-4"/>
        </w:rPr>
        <w:t xml:space="preserve"> </w:t>
      </w:r>
      <w:r>
        <w:t>поведения</w:t>
      </w:r>
      <w:r>
        <w:rPr>
          <w:spacing w:val="-4"/>
        </w:rPr>
        <w:t xml:space="preserve"> </w:t>
      </w:r>
      <w:r>
        <w:t>и</w:t>
      </w:r>
      <w:r>
        <w:rPr>
          <w:spacing w:val="-4"/>
        </w:rPr>
        <w:t xml:space="preserve"> </w:t>
      </w:r>
      <w:r>
        <w:t>социальной успешности;</w:t>
      </w:r>
    </w:p>
    <w:p w14:paraId="07B31E75" w14:textId="77777777" w:rsidR="00BB340C" w:rsidRDefault="0021290F" w:rsidP="005E5B25">
      <w:pPr>
        <w:pStyle w:val="a3"/>
        <w:numPr>
          <w:ilvl w:val="1"/>
          <w:numId w:val="183"/>
        </w:numPr>
        <w:tabs>
          <w:tab w:val="left" w:pos="993"/>
        </w:tabs>
        <w:spacing w:before="40" w:line="278" w:lineRule="auto"/>
        <w:ind w:left="0" w:right="251" w:firstLine="709"/>
      </w:pPr>
      <w:r>
        <w:t>коррекцию деструктивных эмоциональных состояний, возникающих вследствие попадания</w:t>
      </w:r>
      <w:r>
        <w:rPr>
          <w:spacing w:val="1"/>
        </w:rPr>
        <w:t xml:space="preserve"> </w:t>
      </w:r>
      <w:r>
        <w:t>в</w:t>
      </w:r>
      <w:r>
        <w:rPr>
          <w:spacing w:val="-2"/>
        </w:rPr>
        <w:t xml:space="preserve"> </w:t>
      </w:r>
      <w:r>
        <w:t>новую языковую</w:t>
      </w:r>
      <w:r>
        <w:rPr>
          <w:spacing w:val="-1"/>
        </w:rPr>
        <w:t xml:space="preserve"> </w:t>
      </w:r>
      <w:r>
        <w:t>и культурную</w:t>
      </w:r>
      <w:r>
        <w:rPr>
          <w:spacing w:val="1"/>
        </w:rPr>
        <w:t xml:space="preserve"> </w:t>
      </w:r>
      <w:r>
        <w:t>среду</w:t>
      </w:r>
      <w:r>
        <w:rPr>
          <w:spacing w:val="-5"/>
        </w:rPr>
        <w:t xml:space="preserve"> </w:t>
      </w:r>
      <w:r>
        <w:t>(тревога,</w:t>
      </w:r>
      <w:r>
        <w:rPr>
          <w:spacing w:val="-1"/>
        </w:rPr>
        <w:t xml:space="preserve"> </w:t>
      </w:r>
      <w:r>
        <w:t>неуверенность, агрессия);</w:t>
      </w:r>
    </w:p>
    <w:p w14:paraId="7DA4219B" w14:textId="77777777" w:rsidR="004B6B00" w:rsidRDefault="0021290F" w:rsidP="005E5B25">
      <w:pPr>
        <w:pStyle w:val="a3"/>
        <w:numPr>
          <w:ilvl w:val="1"/>
          <w:numId w:val="183"/>
        </w:numPr>
        <w:tabs>
          <w:tab w:val="left" w:pos="993"/>
        </w:tabs>
        <w:spacing w:line="276" w:lineRule="auto"/>
        <w:ind w:left="0" w:right="249" w:firstLine="709"/>
        <w:rPr>
          <w:spacing w:val="1"/>
        </w:rPr>
      </w:pPr>
      <w:r>
        <w:t>создание атмосферы доброжелательности, заботы и уважения по отношению к ребенку.</w:t>
      </w:r>
      <w:r>
        <w:rPr>
          <w:spacing w:val="1"/>
        </w:rPr>
        <w:t xml:space="preserve"> </w:t>
      </w:r>
    </w:p>
    <w:p w14:paraId="1CAA2380" w14:textId="77777777" w:rsidR="00BB340C" w:rsidRDefault="0021290F" w:rsidP="004B6B00">
      <w:pPr>
        <w:pStyle w:val="a3"/>
        <w:spacing w:line="276" w:lineRule="auto"/>
        <w:ind w:left="0" w:right="249" w:firstLine="709"/>
      </w:pPr>
      <w:r>
        <w:t>Таким</w:t>
      </w:r>
      <w:r>
        <w:rPr>
          <w:spacing w:val="-4"/>
        </w:rPr>
        <w:t xml:space="preserve"> </w:t>
      </w:r>
      <w:r>
        <w:t>образом,</w:t>
      </w:r>
      <w:r>
        <w:rPr>
          <w:spacing w:val="-2"/>
        </w:rPr>
        <w:t xml:space="preserve"> </w:t>
      </w:r>
      <w:r>
        <w:t>работу</w:t>
      </w:r>
      <w:r>
        <w:rPr>
          <w:spacing w:val="-5"/>
        </w:rPr>
        <w:t xml:space="preserve"> </w:t>
      </w:r>
      <w:r>
        <w:t>по</w:t>
      </w:r>
      <w:r>
        <w:rPr>
          <w:spacing w:val="-2"/>
        </w:rPr>
        <w:t xml:space="preserve"> </w:t>
      </w:r>
      <w:r>
        <w:t>социализации</w:t>
      </w:r>
      <w:r>
        <w:rPr>
          <w:spacing w:val="-3"/>
        </w:rPr>
        <w:t xml:space="preserve"> </w:t>
      </w:r>
      <w:r>
        <w:t>и</w:t>
      </w:r>
      <w:r>
        <w:rPr>
          <w:spacing w:val="-2"/>
        </w:rPr>
        <w:t xml:space="preserve"> </w:t>
      </w:r>
      <w:r>
        <w:t>языковой</w:t>
      </w:r>
      <w:r>
        <w:rPr>
          <w:spacing w:val="-1"/>
        </w:rPr>
        <w:t xml:space="preserve"> </w:t>
      </w:r>
      <w:r>
        <w:t>адаптации</w:t>
      </w:r>
      <w:r>
        <w:rPr>
          <w:spacing w:val="-3"/>
        </w:rPr>
        <w:t xml:space="preserve"> </w:t>
      </w:r>
      <w:r>
        <w:t>детей</w:t>
      </w:r>
      <w:r>
        <w:rPr>
          <w:spacing w:val="-4"/>
        </w:rPr>
        <w:t xml:space="preserve"> </w:t>
      </w:r>
      <w:r>
        <w:t>иностранных граждан,</w:t>
      </w:r>
      <w:r w:rsidR="004B6B00">
        <w:t xml:space="preserve"> </w:t>
      </w:r>
      <w:r>
        <w:t>обучающихся</w:t>
      </w:r>
      <w:r>
        <w:rPr>
          <w:spacing w:val="11"/>
        </w:rPr>
        <w:t xml:space="preserve"> </w:t>
      </w:r>
      <w:r>
        <w:t>в</w:t>
      </w:r>
      <w:r>
        <w:rPr>
          <w:spacing w:val="10"/>
        </w:rPr>
        <w:t xml:space="preserve"> </w:t>
      </w:r>
      <w:r>
        <w:t>организациях,</w:t>
      </w:r>
      <w:r>
        <w:rPr>
          <w:spacing w:val="11"/>
        </w:rPr>
        <w:t xml:space="preserve"> </w:t>
      </w:r>
      <w:r>
        <w:t>реализующих</w:t>
      </w:r>
      <w:r>
        <w:rPr>
          <w:spacing w:val="13"/>
        </w:rPr>
        <w:t xml:space="preserve"> </w:t>
      </w:r>
      <w:r>
        <w:t>программы</w:t>
      </w:r>
      <w:r>
        <w:rPr>
          <w:spacing w:val="14"/>
        </w:rPr>
        <w:t xml:space="preserve"> </w:t>
      </w:r>
      <w:r>
        <w:t>ДО</w:t>
      </w:r>
      <w:r>
        <w:rPr>
          <w:spacing w:val="10"/>
        </w:rPr>
        <w:t xml:space="preserve"> </w:t>
      </w:r>
      <w:r>
        <w:t>в</w:t>
      </w:r>
      <w:r>
        <w:rPr>
          <w:spacing w:val="12"/>
        </w:rPr>
        <w:t xml:space="preserve"> </w:t>
      </w:r>
      <w:r>
        <w:t>РФ,</w:t>
      </w:r>
      <w:r>
        <w:rPr>
          <w:spacing w:val="11"/>
        </w:rPr>
        <w:t xml:space="preserve"> </w:t>
      </w:r>
      <w:r>
        <w:t>рекомендуется</w:t>
      </w:r>
      <w:r>
        <w:rPr>
          <w:spacing w:val="11"/>
        </w:rPr>
        <w:t xml:space="preserve"> </w:t>
      </w:r>
      <w:r>
        <w:t>организовывать</w:t>
      </w:r>
      <w:r>
        <w:rPr>
          <w:spacing w:val="-58"/>
        </w:rPr>
        <w:t xml:space="preserve"> </w:t>
      </w:r>
      <w:r>
        <w:t>с учетом особенностей</w:t>
      </w:r>
      <w:r>
        <w:rPr>
          <w:spacing w:val="-1"/>
        </w:rPr>
        <w:t xml:space="preserve"> </w:t>
      </w:r>
      <w:r>
        <w:t>социальной ситуации каждого</w:t>
      </w:r>
      <w:r>
        <w:rPr>
          <w:spacing w:val="-1"/>
        </w:rPr>
        <w:t xml:space="preserve"> </w:t>
      </w:r>
      <w:r>
        <w:t>ребенка</w:t>
      </w:r>
      <w:r>
        <w:rPr>
          <w:spacing w:val="-1"/>
        </w:rPr>
        <w:t xml:space="preserve"> </w:t>
      </w:r>
      <w:r>
        <w:t>персонально.</w:t>
      </w:r>
    </w:p>
    <w:p w14:paraId="462094EE" w14:textId="77777777" w:rsidR="00BB340C" w:rsidRDefault="0021290F" w:rsidP="004B6B00">
      <w:pPr>
        <w:pStyle w:val="a3"/>
        <w:spacing w:line="276" w:lineRule="auto"/>
        <w:ind w:left="0" w:right="246"/>
      </w:pPr>
      <w:r>
        <w:t>Психолого-педагогическое</w:t>
      </w:r>
      <w:r>
        <w:rPr>
          <w:spacing w:val="1"/>
        </w:rPr>
        <w:t xml:space="preserve"> </w:t>
      </w:r>
      <w:r>
        <w:t>сопровождение</w:t>
      </w:r>
      <w:r>
        <w:rPr>
          <w:spacing w:val="1"/>
        </w:rPr>
        <w:t xml:space="preserve"> </w:t>
      </w:r>
      <w:r>
        <w:t>детей</w:t>
      </w:r>
      <w:r>
        <w:rPr>
          <w:spacing w:val="1"/>
        </w:rPr>
        <w:t xml:space="preserve"> </w:t>
      </w:r>
      <w:r>
        <w:t>данной</w:t>
      </w:r>
      <w:r>
        <w:rPr>
          <w:spacing w:val="1"/>
        </w:rPr>
        <w:t xml:space="preserve"> </w:t>
      </w:r>
      <w:r>
        <w:t>целевой</w:t>
      </w:r>
      <w:r>
        <w:rPr>
          <w:spacing w:val="1"/>
        </w:rPr>
        <w:t xml:space="preserve"> </w:t>
      </w:r>
      <w:r>
        <w:t>группы</w:t>
      </w:r>
      <w:r>
        <w:rPr>
          <w:spacing w:val="1"/>
        </w:rPr>
        <w:t xml:space="preserve"> </w:t>
      </w:r>
      <w:r>
        <w:t>может</w:t>
      </w:r>
      <w:r>
        <w:rPr>
          <w:spacing w:val="1"/>
        </w:rPr>
        <w:t xml:space="preserve"> </w:t>
      </w:r>
      <w:r>
        <w:lastRenderedPageBreak/>
        <w:t>осуществляться в контексте общей программы адаптации ребенка к ДОО. В случаях выраженных</w:t>
      </w:r>
      <w:r>
        <w:rPr>
          <w:spacing w:val="1"/>
        </w:rPr>
        <w:t xml:space="preserve"> </w:t>
      </w:r>
      <w:r>
        <w:t>проблем</w:t>
      </w:r>
      <w:r>
        <w:rPr>
          <w:spacing w:val="41"/>
        </w:rPr>
        <w:t xml:space="preserve"> </w:t>
      </w:r>
      <w:r>
        <w:t>социализации,</w:t>
      </w:r>
      <w:r>
        <w:rPr>
          <w:spacing w:val="42"/>
        </w:rPr>
        <w:t xml:space="preserve"> </w:t>
      </w:r>
      <w:r>
        <w:t>личностного</w:t>
      </w:r>
      <w:r>
        <w:rPr>
          <w:spacing w:val="40"/>
        </w:rPr>
        <w:t xml:space="preserve"> </w:t>
      </w:r>
      <w:r>
        <w:t>развития</w:t>
      </w:r>
      <w:r>
        <w:rPr>
          <w:spacing w:val="43"/>
        </w:rPr>
        <w:t xml:space="preserve"> </w:t>
      </w:r>
      <w:r>
        <w:t>и</w:t>
      </w:r>
      <w:r>
        <w:rPr>
          <w:spacing w:val="43"/>
        </w:rPr>
        <w:t xml:space="preserve"> </w:t>
      </w:r>
      <w:r>
        <w:t>общей</w:t>
      </w:r>
      <w:r>
        <w:rPr>
          <w:spacing w:val="43"/>
        </w:rPr>
        <w:t xml:space="preserve"> </w:t>
      </w:r>
      <w:r>
        <w:t>дезадаптации</w:t>
      </w:r>
      <w:r>
        <w:rPr>
          <w:spacing w:val="44"/>
        </w:rPr>
        <w:t xml:space="preserve"> </w:t>
      </w:r>
      <w:r>
        <w:t>ребенка,</w:t>
      </w:r>
      <w:r>
        <w:rPr>
          <w:spacing w:val="42"/>
        </w:rPr>
        <w:t xml:space="preserve"> </w:t>
      </w:r>
      <w:r>
        <w:t>его</w:t>
      </w:r>
      <w:r>
        <w:rPr>
          <w:spacing w:val="43"/>
        </w:rPr>
        <w:t xml:space="preserve"> </w:t>
      </w:r>
      <w:r>
        <w:t>включение</w:t>
      </w:r>
      <w:r>
        <w:rPr>
          <w:spacing w:val="41"/>
        </w:rPr>
        <w:t xml:space="preserve"> </w:t>
      </w:r>
      <w:r>
        <w:t>в</w:t>
      </w:r>
      <w:r w:rsidR="004B6B00">
        <w:t xml:space="preserve"> </w:t>
      </w:r>
      <w:r>
        <w:t>программу</w:t>
      </w:r>
      <w:r>
        <w:rPr>
          <w:spacing w:val="1"/>
        </w:rPr>
        <w:t xml:space="preserve"> </w:t>
      </w:r>
      <w:r>
        <w:t>КРР</w:t>
      </w:r>
      <w:r>
        <w:rPr>
          <w:spacing w:val="1"/>
        </w:rPr>
        <w:t xml:space="preserve"> </w:t>
      </w:r>
      <w:r>
        <w:t>может</w:t>
      </w:r>
      <w:r>
        <w:rPr>
          <w:spacing w:val="1"/>
        </w:rPr>
        <w:t xml:space="preserve"> </w:t>
      </w:r>
      <w:r>
        <w:t>быть</w:t>
      </w:r>
      <w:r>
        <w:rPr>
          <w:spacing w:val="1"/>
        </w:rPr>
        <w:t xml:space="preserve"> </w:t>
      </w:r>
      <w:r>
        <w:t>осуществлено</w:t>
      </w:r>
      <w:r>
        <w:rPr>
          <w:spacing w:val="1"/>
        </w:rPr>
        <w:t xml:space="preserve"> </w:t>
      </w:r>
      <w:r>
        <w:t>на</w:t>
      </w:r>
      <w:r>
        <w:rPr>
          <w:spacing w:val="1"/>
        </w:rPr>
        <w:t xml:space="preserve"> </w:t>
      </w:r>
      <w:r>
        <w:t>основе</w:t>
      </w:r>
      <w:r>
        <w:rPr>
          <w:spacing w:val="1"/>
        </w:rPr>
        <w:t xml:space="preserve"> </w:t>
      </w:r>
      <w:r>
        <w:t>заключения</w:t>
      </w:r>
      <w:r>
        <w:rPr>
          <w:spacing w:val="1"/>
        </w:rPr>
        <w:t xml:space="preserve"> </w:t>
      </w:r>
      <w:proofErr w:type="spellStart"/>
      <w:r>
        <w:t>ПП</w:t>
      </w:r>
      <w:r w:rsidR="007A0AEE">
        <w:t>к</w:t>
      </w:r>
      <w:proofErr w:type="spellEnd"/>
      <w:r>
        <w:rPr>
          <w:spacing w:val="1"/>
        </w:rPr>
        <w:t xml:space="preserve"> </w:t>
      </w:r>
      <w:r>
        <w:t>по</w:t>
      </w:r>
      <w:r>
        <w:rPr>
          <w:spacing w:val="1"/>
        </w:rPr>
        <w:t xml:space="preserve"> </w:t>
      </w:r>
      <w:r>
        <w:t>результатам</w:t>
      </w:r>
      <w:r>
        <w:rPr>
          <w:spacing w:val="1"/>
        </w:rPr>
        <w:t xml:space="preserve"> </w:t>
      </w:r>
      <w:r>
        <w:t>психологической</w:t>
      </w:r>
      <w:r>
        <w:rPr>
          <w:spacing w:val="-2"/>
        </w:rPr>
        <w:t xml:space="preserve"> </w:t>
      </w:r>
      <w:r>
        <w:t>диагностики</w:t>
      </w:r>
      <w:r>
        <w:rPr>
          <w:spacing w:val="-3"/>
        </w:rPr>
        <w:t xml:space="preserve"> </w:t>
      </w:r>
      <w:r>
        <w:t>или</w:t>
      </w:r>
      <w:r>
        <w:rPr>
          <w:spacing w:val="-3"/>
        </w:rPr>
        <w:t xml:space="preserve"> </w:t>
      </w:r>
      <w:r>
        <w:t>по</w:t>
      </w:r>
      <w:r>
        <w:rPr>
          <w:spacing w:val="-1"/>
        </w:rPr>
        <w:t xml:space="preserve"> </w:t>
      </w:r>
      <w:r>
        <w:t>запросу</w:t>
      </w:r>
      <w:r>
        <w:rPr>
          <w:spacing w:val="-7"/>
        </w:rPr>
        <w:t xml:space="preserve"> </w:t>
      </w:r>
      <w:r>
        <w:t>родителей</w:t>
      </w:r>
      <w:r>
        <w:rPr>
          <w:spacing w:val="-2"/>
        </w:rPr>
        <w:t xml:space="preserve"> </w:t>
      </w:r>
      <w:r>
        <w:t>(законных</w:t>
      </w:r>
      <w:r>
        <w:rPr>
          <w:spacing w:val="1"/>
        </w:rPr>
        <w:t xml:space="preserve"> </w:t>
      </w:r>
      <w:r>
        <w:t>представителей)</w:t>
      </w:r>
      <w:r>
        <w:rPr>
          <w:spacing w:val="-1"/>
        </w:rPr>
        <w:t xml:space="preserve"> </w:t>
      </w:r>
      <w:r>
        <w:t>ребенка.</w:t>
      </w:r>
    </w:p>
    <w:p w14:paraId="6AFE4779" w14:textId="77777777" w:rsidR="00BB340C" w:rsidRDefault="0021290F" w:rsidP="005E5B25">
      <w:pPr>
        <w:pStyle w:val="a3"/>
        <w:numPr>
          <w:ilvl w:val="0"/>
          <w:numId w:val="178"/>
        </w:numPr>
        <w:tabs>
          <w:tab w:val="left" w:pos="1134"/>
        </w:tabs>
        <w:spacing w:line="276" w:lineRule="auto"/>
        <w:ind w:left="0" w:right="244" w:firstLine="709"/>
      </w:pPr>
      <w:r>
        <w:t>К</w:t>
      </w:r>
      <w:r>
        <w:rPr>
          <w:spacing w:val="1"/>
        </w:rPr>
        <w:t xml:space="preserve"> </w:t>
      </w:r>
      <w:r>
        <w:t>целевой</w:t>
      </w:r>
      <w:r>
        <w:rPr>
          <w:spacing w:val="1"/>
        </w:rPr>
        <w:t xml:space="preserve"> </w:t>
      </w:r>
      <w:r>
        <w:t>группе</w:t>
      </w:r>
      <w:r>
        <w:rPr>
          <w:spacing w:val="1"/>
        </w:rPr>
        <w:t xml:space="preserve"> </w:t>
      </w:r>
      <w:r w:rsidRPr="004B6B00">
        <w:rPr>
          <w:b/>
          <w:i/>
        </w:rPr>
        <w:t>обучающихся</w:t>
      </w:r>
      <w:r w:rsidRPr="004B6B00">
        <w:rPr>
          <w:b/>
          <w:i/>
          <w:spacing w:val="1"/>
        </w:rPr>
        <w:t xml:space="preserve"> </w:t>
      </w:r>
      <w:r w:rsidRPr="004B6B00">
        <w:rPr>
          <w:b/>
          <w:i/>
        </w:rPr>
        <w:t>«группы</w:t>
      </w:r>
      <w:r w:rsidRPr="004B6B00">
        <w:rPr>
          <w:b/>
          <w:i/>
          <w:spacing w:val="1"/>
        </w:rPr>
        <w:t xml:space="preserve"> </w:t>
      </w:r>
      <w:r w:rsidRPr="004B6B00">
        <w:rPr>
          <w:b/>
          <w:i/>
        </w:rPr>
        <w:t>риска»</w:t>
      </w:r>
      <w:r>
        <w:rPr>
          <w:i/>
          <w:spacing w:val="1"/>
        </w:rPr>
        <w:t xml:space="preserve"> </w:t>
      </w:r>
      <w:r>
        <w:t>могут</w:t>
      </w:r>
      <w:r>
        <w:rPr>
          <w:spacing w:val="1"/>
        </w:rPr>
        <w:t xml:space="preserve"> </w:t>
      </w:r>
      <w:r>
        <w:t>быть</w:t>
      </w:r>
      <w:r>
        <w:rPr>
          <w:spacing w:val="1"/>
        </w:rPr>
        <w:t xml:space="preserve"> </w:t>
      </w:r>
      <w:r>
        <w:t>отнесены</w:t>
      </w:r>
      <w:r>
        <w:rPr>
          <w:spacing w:val="1"/>
        </w:rPr>
        <w:t xml:space="preserve"> </w:t>
      </w:r>
      <w:r>
        <w:t>дети,</w:t>
      </w:r>
      <w:r>
        <w:rPr>
          <w:spacing w:val="1"/>
        </w:rPr>
        <w:t xml:space="preserve"> </w:t>
      </w:r>
      <w:r>
        <w:t>имеющие</w:t>
      </w:r>
      <w:r>
        <w:rPr>
          <w:spacing w:val="1"/>
        </w:rPr>
        <w:t xml:space="preserve"> </w:t>
      </w:r>
      <w:r>
        <w:t>проблемы с п</w:t>
      </w:r>
      <w:r>
        <w:rPr>
          <w:b/>
        </w:rPr>
        <w:t>с</w:t>
      </w:r>
      <w:r>
        <w:t>ихологическим здоровьем; эмоциональные проблемы (повышенная возбудимость,</w:t>
      </w:r>
      <w:r>
        <w:rPr>
          <w:spacing w:val="1"/>
        </w:rPr>
        <w:t xml:space="preserve"> </w:t>
      </w:r>
      <w:r>
        <w:t>апатия,</w:t>
      </w:r>
      <w:r>
        <w:rPr>
          <w:spacing w:val="1"/>
        </w:rPr>
        <w:t xml:space="preserve"> </w:t>
      </w:r>
      <w:r>
        <w:t>раздражительность,</w:t>
      </w:r>
      <w:r>
        <w:rPr>
          <w:spacing w:val="1"/>
        </w:rPr>
        <w:t xml:space="preserve"> </w:t>
      </w:r>
      <w:r>
        <w:t>тревога,</w:t>
      </w:r>
      <w:r>
        <w:rPr>
          <w:spacing w:val="1"/>
        </w:rPr>
        <w:t xml:space="preserve"> </w:t>
      </w:r>
      <w:r>
        <w:t>появление</w:t>
      </w:r>
      <w:r>
        <w:rPr>
          <w:spacing w:val="1"/>
        </w:rPr>
        <w:t xml:space="preserve"> </w:t>
      </w:r>
      <w:r>
        <w:t>фобий);</w:t>
      </w:r>
      <w:r>
        <w:rPr>
          <w:spacing w:val="1"/>
        </w:rPr>
        <w:t xml:space="preserve"> </w:t>
      </w:r>
      <w:r>
        <w:t>поведенческие</w:t>
      </w:r>
      <w:r>
        <w:rPr>
          <w:spacing w:val="1"/>
        </w:rPr>
        <w:t xml:space="preserve"> </w:t>
      </w:r>
      <w:r>
        <w:t>проблемы</w:t>
      </w:r>
      <w:r>
        <w:rPr>
          <w:spacing w:val="1"/>
        </w:rPr>
        <w:t xml:space="preserve"> </w:t>
      </w:r>
      <w:r>
        <w:t>(грубость,</w:t>
      </w:r>
      <w:r>
        <w:rPr>
          <w:spacing w:val="1"/>
        </w:rPr>
        <w:t xml:space="preserve"> </w:t>
      </w:r>
      <w:r>
        <w:t>агрессия, обман); проблемы неврологического характера (потеря аппетита); проблемы общения</w:t>
      </w:r>
      <w:r>
        <w:rPr>
          <w:spacing w:val="1"/>
        </w:rPr>
        <w:t xml:space="preserve"> </w:t>
      </w:r>
      <w:r>
        <w:t>(стеснительность,</w:t>
      </w:r>
      <w:r>
        <w:rPr>
          <w:spacing w:val="1"/>
        </w:rPr>
        <w:t xml:space="preserve"> </w:t>
      </w:r>
      <w:r>
        <w:t>замкнутость,</w:t>
      </w:r>
      <w:r>
        <w:rPr>
          <w:spacing w:val="1"/>
        </w:rPr>
        <w:t xml:space="preserve"> </w:t>
      </w:r>
      <w:r>
        <w:t>излишняя</w:t>
      </w:r>
      <w:r>
        <w:rPr>
          <w:spacing w:val="1"/>
        </w:rPr>
        <w:t xml:space="preserve"> </w:t>
      </w:r>
      <w:r>
        <w:t>чувствительность,</w:t>
      </w:r>
      <w:r>
        <w:rPr>
          <w:spacing w:val="1"/>
        </w:rPr>
        <w:t xml:space="preserve"> </w:t>
      </w:r>
      <w:r>
        <w:t>выраженная</w:t>
      </w:r>
      <w:r>
        <w:rPr>
          <w:spacing w:val="1"/>
        </w:rPr>
        <w:t xml:space="preserve"> </w:t>
      </w:r>
      <w:r>
        <w:t>нереализованная</w:t>
      </w:r>
      <w:r>
        <w:rPr>
          <w:spacing w:val="1"/>
        </w:rPr>
        <w:t xml:space="preserve"> </w:t>
      </w:r>
      <w:r>
        <w:t>потребность</w:t>
      </w:r>
      <w:r>
        <w:rPr>
          <w:spacing w:val="1"/>
        </w:rPr>
        <w:t xml:space="preserve"> </w:t>
      </w:r>
      <w:r>
        <w:t>в</w:t>
      </w:r>
      <w:r>
        <w:rPr>
          <w:spacing w:val="1"/>
        </w:rPr>
        <w:t xml:space="preserve"> </w:t>
      </w:r>
      <w:r>
        <w:t>лидерстве);</w:t>
      </w:r>
      <w:r>
        <w:rPr>
          <w:spacing w:val="1"/>
        </w:rPr>
        <w:t xml:space="preserve"> </w:t>
      </w:r>
      <w:r>
        <w:t>проблемы</w:t>
      </w:r>
      <w:r>
        <w:rPr>
          <w:spacing w:val="1"/>
        </w:rPr>
        <w:t xml:space="preserve"> </w:t>
      </w:r>
      <w:r>
        <w:t>регуляторного</w:t>
      </w:r>
      <w:r>
        <w:rPr>
          <w:spacing w:val="1"/>
        </w:rPr>
        <w:t xml:space="preserve"> </w:t>
      </w:r>
      <w:r>
        <w:t>характера</w:t>
      </w:r>
      <w:r>
        <w:rPr>
          <w:spacing w:val="1"/>
        </w:rPr>
        <w:t xml:space="preserve"> </w:t>
      </w:r>
      <w:r>
        <w:t>(расстройство</w:t>
      </w:r>
      <w:r>
        <w:rPr>
          <w:spacing w:val="1"/>
        </w:rPr>
        <w:t xml:space="preserve"> </w:t>
      </w:r>
      <w:r>
        <w:t>сна,</w:t>
      </w:r>
      <w:r>
        <w:rPr>
          <w:spacing w:val="1"/>
        </w:rPr>
        <w:t xml:space="preserve"> </w:t>
      </w:r>
      <w:r>
        <w:t>быстрая</w:t>
      </w:r>
      <w:r>
        <w:rPr>
          <w:spacing w:val="-57"/>
        </w:rPr>
        <w:t xml:space="preserve"> </w:t>
      </w:r>
      <w:r>
        <w:t>утомляемость, навязчивые движения, двигательная расторможенность, снижение произвольности</w:t>
      </w:r>
      <w:r>
        <w:rPr>
          <w:spacing w:val="1"/>
        </w:rPr>
        <w:t xml:space="preserve"> </w:t>
      </w:r>
      <w:r>
        <w:t>внимания).</w:t>
      </w:r>
    </w:p>
    <w:p w14:paraId="3808E511" w14:textId="77777777" w:rsidR="00BB340C" w:rsidRDefault="0021290F" w:rsidP="004B6B00">
      <w:pPr>
        <w:pStyle w:val="a3"/>
        <w:spacing w:line="278" w:lineRule="auto"/>
        <w:ind w:left="0" w:right="241"/>
      </w:pPr>
      <w:r>
        <w:t>Направленность</w:t>
      </w:r>
      <w:r>
        <w:rPr>
          <w:spacing w:val="1"/>
        </w:rPr>
        <w:t xml:space="preserve"> </w:t>
      </w:r>
      <w:r>
        <w:t>КРР с</w:t>
      </w:r>
      <w:r>
        <w:rPr>
          <w:spacing w:val="1"/>
        </w:rPr>
        <w:t xml:space="preserve"> </w:t>
      </w:r>
      <w:r>
        <w:t>воспитанниками, имеющими</w:t>
      </w:r>
      <w:r>
        <w:rPr>
          <w:spacing w:val="1"/>
        </w:rPr>
        <w:t xml:space="preserve"> </w:t>
      </w:r>
      <w:r>
        <w:t>девиации</w:t>
      </w:r>
      <w:r>
        <w:rPr>
          <w:spacing w:val="1"/>
        </w:rPr>
        <w:t xml:space="preserve"> </w:t>
      </w:r>
      <w:r>
        <w:t>развития и</w:t>
      </w:r>
      <w:r>
        <w:rPr>
          <w:spacing w:val="1"/>
        </w:rPr>
        <w:t xml:space="preserve"> </w:t>
      </w:r>
      <w:r>
        <w:t>поведения</w:t>
      </w:r>
      <w:r>
        <w:rPr>
          <w:spacing w:val="1"/>
        </w:rPr>
        <w:t xml:space="preserve"> </w:t>
      </w:r>
      <w:r w:rsidR="004B6B00">
        <w:t>включает</w:t>
      </w:r>
      <w:r>
        <w:t>:</w:t>
      </w:r>
    </w:p>
    <w:p w14:paraId="48489D9C" w14:textId="77777777" w:rsidR="00BB340C" w:rsidRDefault="0021290F" w:rsidP="005E5B25">
      <w:pPr>
        <w:pStyle w:val="a3"/>
        <w:numPr>
          <w:ilvl w:val="1"/>
          <w:numId w:val="184"/>
        </w:numPr>
        <w:tabs>
          <w:tab w:val="left" w:pos="993"/>
        </w:tabs>
        <w:spacing w:line="276" w:lineRule="auto"/>
        <w:ind w:left="0" w:right="245" w:firstLine="709"/>
      </w:pPr>
      <w:r>
        <w:t>коррекция/развитие</w:t>
      </w:r>
      <w:r>
        <w:rPr>
          <w:spacing w:val="1"/>
        </w:rPr>
        <w:t xml:space="preserve"> </w:t>
      </w:r>
      <w:r>
        <w:t>социально-коммуникативной,</w:t>
      </w:r>
      <w:r>
        <w:rPr>
          <w:spacing w:val="1"/>
        </w:rPr>
        <w:t xml:space="preserve"> </w:t>
      </w:r>
      <w:r>
        <w:t>личностной,</w:t>
      </w:r>
      <w:r>
        <w:rPr>
          <w:spacing w:val="1"/>
        </w:rPr>
        <w:t xml:space="preserve"> </w:t>
      </w:r>
      <w:r>
        <w:t>эмоционально-волевой</w:t>
      </w:r>
      <w:r>
        <w:rPr>
          <w:spacing w:val="1"/>
        </w:rPr>
        <w:t xml:space="preserve"> </w:t>
      </w:r>
      <w:r>
        <w:t>сферы;</w:t>
      </w:r>
    </w:p>
    <w:p w14:paraId="24D33ABF" w14:textId="77777777" w:rsidR="00BB340C" w:rsidRDefault="0021290F" w:rsidP="005E5B25">
      <w:pPr>
        <w:pStyle w:val="a3"/>
        <w:numPr>
          <w:ilvl w:val="1"/>
          <w:numId w:val="184"/>
        </w:numPr>
        <w:tabs>
          <w:tab w:val="left" w:pos="993"/>
        </w:tabs>
        <w:spacing w:line="275" w:lineRule="exact"/>
        <w:ind w:left="0" w:firstLine="709"/>
      </w:pPr>
      <w:r>
        <w:t>помощь</w:t>
      </w:r>
      <w:r>
        <w:rPr>
          <w:spacing w:val="-3"/>
        </w:rPr>
        <w:t xml:space="preserve"> </w:t>
      </w:r>
      <w:r>
        <w:t>в</w:t>
      </w:r>
      <w:r>
        <w:rPr>
          <w:spacing w:val="-3"/>
        </w:rPr>
        <w:t xml:space="preserve"> </w:t>
      </w:r>
      <w:r>
        <w:t>решении</w:t>
      </w:r>
      <w:r>
        <w:rPr>
          <w:spacing w:val="-2"/>
        </w:rPr>
        <w:t xml:space="preserve"> </w:t>
      </w:r>
      <w:r>
        <w:t>поведенческих проблем;</w:t>
      </w:r>
    </w:p>
    <w:p w14:paraId="56817964" w14:textId="77777777" w:rsidR="004B6B00" w:rsidRDefault="0021290F" w:rsidP="005E5B25">
      <w:pPr>
        <w:pStyle w:val="a3"/>
        <w:numPr>
          <w:ilvl w:val="1"/>
          <w:numId w:val="184"/>
        </w:numPr>
        <w:tabs>
          <w:tab w:val="left" w:pos="993"/>
          <w:tab w:val="left" w:pos="7513"/>
        </w:tabs>
        <w:spacing w:before="39" w:line="276" w:lineRule="auto"/>
        <w:ind w:left="0" w:right="92" w:firstLine="709"/>
      </w:pPr>
      <w:r>
        <w:t>формирование адекватных, социально-приемлемых способов поведения;</w:t>
      </w:r>
    </w:p>
    <w:p w14:paraId="401AE086" w14:textId="77777777" w:rsidR="004B6B00" w:rsidRDefault="0021290F" w:rsidP="005E5B25">
      <w:pPr>
        <w:pStyle w:val="a3"/>
        <w:numPr>
          <w:ilvl w:val="1"/>
          <w:numId w:val="184"/>
        </w:numPr>
        <w:tabs>
          <w:tab w:val="left" w:pos="993"/>
        </w:tabs>
        <w:spacing w:before="39" w:line="276" w:lineRule="auto"/>
        <w:ind w:left="0" w:right="2247" w:firstLine="709"/>
      </w:pPr>
      <w:r>
        <w:rPr>
          <w:spacing w:val="-57"/>
        </w:rPr>
        <w:t xml:space="preserve"> </w:t>
      </w:r>
      <w:r>
        <w:t>развитие</w:t>
      </w:r>
      <w:r>
        <w:rPr>
          <w:spacing w:val="-2"/>
        </w:rPr>
        <w:t xml:space="preserve"> </w:t>
      </w:r>
      <w:r>
        <w:t>рефлексивных способностей;</w:t>
      </w:r>
    </w:p>
    <w:p w14:paraId="62243D6F" w14:textId="77777777" w:rsidR="00BB340C" w:rsidRDefault="0021290F" w:rsidP="005E5B25">
      <w:pPr>
        <w:pStyle w:val="a3"/>
        <w:numPr>
          <w:ilvl w:val="1"/>
          <w:numId w:val="184"/>
        </w:numPr>
        <w:tabs>
          <w:tab w:val="left" w:pos="993"/>
        </w:tabs>
        <w:spacing w:before="39" w:line="276" w:lineRule="auto"/>
        <w:ind w:left="0" w:right="2247" w:firstLine="709"/>
      </w:pPr>
      <w:r>
        <w:t>совершенствование</w:t>
      </w:r>
      <w:r w:rsidRPr="004B6B00">
        <w:rPr>
          <w:spacing w:val="-4"/>
        </w:rPr>
        <w:t xml:space="preserve"> </w:t>
      </w:r>
      <w:r>
        <w:t>способов</w:t>
      </w:r>
      <w:r w:rsidRPr="004B6B00">
        <w:rPr>
          <w:spacing w:val="-3"/>
        </w:rPr>
        <w:t xml:space="preserve"> </w:t>
      </w:r>
      <w:r>
        <w:t>саморегуляции.</w:t>
      </w:r>
    </w:p>
    <w:p w14:paraId="2355B37A" w14:textId="77777777" w:rsidR="00BB340C" w:rsidRDefault="0021290F">
      <w:pPr>
        <w:pStyle w:val="a3"/>
        <w:spacing w:before="40" w:line="276" w:lineRule="auto"/>
        <w:ind w:right="251"/>
      </w:pPr>
      <w:r>
        <w:t>Включение ребенка из «группы риска» в программу КРР, определение индивидуального</w:t>
      </w:r>
      <w:r>
        <w:rPr>
          <w:spacing w:val="1"/>
        </w:rPr>
        <w:t xml:space="preserve"> </w:t>
      </w:r>
      <w:r>
        <w:t>маршрута психолого-педагогического сопровождения осущест</w:t>
      </w:r>
      <w:r w:rsidR="007A0AEE">
        <w:t xml:space="preserve">вляется на основе заключения </w:t>
      </w:r>
      <w:proofErr w:type="spellStart"/>
      <w:r w:rsidR="007A0AEE">
        <w:t>ППк</w:t>
      </w:r>
      <w:proofErr w:type="spellEnd"/>
      <w:r>
        <w:rPr>
          <w:spacing w:val="1"/>
        </w:rPr>
        <w:t xml:space="preserve"> </w:t>
      </w:r>
      <w:r>
        <w:t>по результатам психологической диагностики или по обоснованному запросу педагога/родителей</w:t>
      </w:r>
      <w:r>
        <w:rPr>
          <w:spacing w:val="1"/>
        </w:rPr>
        <w:t xml:space="preserve"> </w:t>
      </w:r>
      <w:r>
        <w:t>(законных</w:t>
      </w:r>
      <w:r>
        <w:rPr>
          <w:spacing w:val="1"/>
        </w:rPr>
        <w:t xml:space="preserve"> </w:t>
      </w:r>
      <w:r>
        <w:t>представителей).</w:t>
      </w:r>
    </w:p>
    <w:p w14:paraId="29D3153B" w14:textId="77777777" w:rsidR="00343426" w:rsidRDefault="00343426">
      <w:pPr>
        <w:pStyle w:val="a3"/>
        <w:spacing w:before="40" w:line="276" w:lineRule="auto"/>
        <w:ind w:right="251"/>
      </w:pPr>
    </w:p>
    <w:p w14:paraId="21E23DF8" w14:textId="77777777" w:rsidR="00343426" w:rsidRPr="004B1E6F" w:rsidRDefault="00343426" w:rsidP="00511BC7">
      <w:pPr>
        <w:pStyle w:val="a3"/>
        <w:spacing w:before="40" w:line="276" w:lineRule="auto"/>
        <w:ind w:left="0" w:right="251" w:firstLine="709"/>
        <w:rPr>
          <w:b/>
          <w:bCs/>
          <w:sz w:val="26"/>
          <w:szCs w:val="26"/>
        </w:rPr>
      </w:pPr>
      <w:r w:rsidRPr="004B1E6F">
        <w:rPr>
          <w:b/>
          <w:bCs/>
          <w:sz w:val="26"/>
          <w:szCs w:val="26"/>
        </w:rPr>
        <w:t>2.7. Рабочая программа воспитания</w:t>
      </w:r>
    </w:p>
    <w:p w14:paraId="7F701C25" w14:textId="77777777" w:rsidR="00307635" w:rsidRPr="00511BC7" w:rsidRDefault="00307635" w:rsidP="00307635">
      <w:pPr>
        <w:pStyle w:val="20"/>
        <w:shd w:val="clear" w:color="auto" w:fill="auto"/>
        <w:tabs>
          <w:tab w:val="left" w:pos="1344"/>
        </w:tabs>
        <w:spacing w:before="0" w:after="0" w:line="276" w:lineRule="auto"/>
        <w:ind w:left="720"/>
        <w:jc w:val="both"/>
        <w:rPr>
          <w:b/>
          <w:bCs/>
          <w:sz w:val="24"/>
          <w:szCs w:val="24"/>
          <w:lang w:val="ru-RU"/>
        </w:rPr>
      </w:pPr>
      <w:r w:rsidRPr="00511BC7">
        <w:rPr>
          <w:b/>
          <w:bCs/>
          <w:sz w:val="24"/>
          <w:szCs w:val="24"/>
          <w:lang w:val="ru-RU"/>
        </w:rPr>
        <w:t>Целевой раздел</w:t>
      </w:r>
    </w:p>
    <w:p w14:paraId="0AF4BB78" w14:textId="77777777" w:rsidR="00343426" w:rsidRPr="00C366C1" w:rsidRDefault="00343426" w:rsidP="00307635">
      <w:pPr>
        <w:pStyle w:val="20"/>
        <w:shd w:val="clear" w:color="auto" w:fill="auto"/>
        <w:tabs>
          <w:tab w:val="left" w:pos="1344"/>
        </w:tabs>
        <w:spacing w:before="0" w:after="0" w:line="276" w:lineRule="auto"/>
        <w:ind w:left="720"/>
        <w:jc w:val="both"/>
        <w:rPr>
          <w:b/>
          <w:bCs/>
          <w:sz w:val="24"/>
          <w:szCs w:val="24"/>
          <w:lang w:val="ru-RU"/>
        </w:rPr>
      </w:pPr>
      <w:r w:rsidRPr="00C366C1">
        <w:rPr>
          <w:b/>
          <w:bCs/>
          <w:sz w:val="24"/>
          <w:szCs w:val="24"/>
          <w:lang w:val="ru-RU"/>
        </w:rPr>
        <w:t>Пояснительная записка.</w:t>
      </w:r>
    </w:p>
    <w:p w14:paraId="69C8A02A" w14:textId="77777777" w:rsidR="00343426" w:rsidRPr="00511BC7" w:rsidRDefault="00343426" w:rsidP="00307635">
      <w:pPr>
        <w:pStyle w:val="20"/>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14:paraId="50B56697" w14:textId="77777777" w:rsidR="00343426" w:rsidRPr="00511BC7" w:rsidRDefault="00343426" w:rsidP="00307635">
      <w:pPr>
        <w:pStyle w:val="20"/>
        <w:shd w:val="clear" w:color="auto" w:fill="auto"/>
        <w:tabs>
          <w:tab w:val="left" w:pos="1038"/>
        </w:tabs>
        <w:spacing w:before="0" w:after="0" w:line="276" w:lineRule="auto"/>
        <w:ind w:right="20" w:firstLine="709"/>
        <w:jc w:val="both"/>
        <w:rPr>
          <w:sz w:val="24"/>
          <w:szCs w:val="24"/>
          <w:lang w:val="ru-RU"/>
        </w:rPr>
      </w:pPr>
      <w:r w:rsidRPr="00511BC7">
        <w:rPr>
          <w:sz w:val="24"/>
          <w:szCs w:val="24"/>
          <w:lang w:val="ru-RU"/>
        </w:rPr>
        <w:t>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r w:rsidRPr="00511BC7">
        <w:rPr>
          <w:rStyle w:val="af3"/>
          <w:sz w:val="24"/>
          <w:szCs w:val="24"/>
        </w:rPr>
        <w:footnoteReference w:id="7"/>
      </w:r>
      <w:r w:rsidRPr="00511BC7">
        <w:rPr>
          <w:sz w:val="24"/>
          <w:szCs w:val="24"/>
          <w:lang w:val="ru-RU"/>
        </w:rPr>
        <w:t>.</w:t>
      </w:r>
    </w:p>
    <w:p w14:paraId="5A2D87F2" w14:textId="77777777" w:rsidR="00343426" w:rsidRPr="00511BC7" w:rsidRDefault="00343426" w:rsidP="00307635">
      <w:pPr>
        <w:pStyle w:val="20"/>
        <w:shd w:val="clear" w:color="auto" w:fill="auto"/>
        <w:tabs>
          <w:tab w:val="left" w:pos="1042"/>
        </w:tabs>
        <w:spacing w:before="0" w:after="0" w:line="276" w:lineRule="auto"/>
        <w:ind w:right="20" w:firstLine="709"/>
        <w:jc w:val="both"/>
        <w:rPr>
          <w:sz w:val="24"/>
          <w:szCs w:val="24"/>
          <w:lang w:val="ru-RU"/>
        </w:rPr>
      </w:pPr>
      <w:r w:rsidRPr="00511BC7">
        <w:rPr>
          <w:sz w:val="24"/>
          <w:szCs w:val="24"/>
          <w:lang w:val="ru-RU"/>
        </w:rPr>
        <w:t xml:space="preserve">Основу воспитания на всех уровнях, начиная с дошкольного, составляют традиционные ценности российского общества. Традиционные ценности – это нравственные ориентиры, формирующие мировоззрение граждан России, передаваемые от поколения к поколению, </w:t>
      </w:r>
      <w:r w:rsidRPr="00511BC7">
        <w:rPr>
          <w:sz w:val="24"/>
          <w:szCs w:val="24"/>
          <w:lang w:val="ru-RU"/>
        </w:rPr>
        <w:lastRenderedPageBreak/>
        <w:t>лежащие в основе общероссийской гражданской идентичности и единого культурного пространства страны, укрепляющие гражданское единство, нашедшие свое уникальное, самобытное проявление в духовном, историческом и культурном развитии многонационального народа России</w:t>
      </w:r>
      <w:r w:rsidRPr="00511BC7">
        <w:rPr>
          <w:rStyle w:val="af3"/>
          <w:sz w:val="24"/>
          <w:szCs w:val="24"/>
        </w:rPr>
        <w:footnoteReference w:id="8"/>
      </w:r>
      <w:r w:rsidRPr="00511BC7">
        <w:rPr>
          <w:sz w:val="24"/>
          <w:szCs w:val="24"/>
          <w:lang w:val="ru-RU"/>
        </w:rPr>
        <w:t>.</w:t>
      </w:r>
    </w:p>
    <w:p w14:paraId="1FC527A2" w14:textId="77777777" w:rsidR="00343426" w:rsidRPr="00511BC7" w:rsidRDefault="00343426" w:rsidP="00307635">
      <w:pPr>
        <w:pStyle w:val="20"/>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Программа воспитания предусматривает приобщение детей к традиционным ценностям российского общества –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511BC7">
        <w:rPr>
          <w:sz w:val="24"/>
          <w:szCs w:val="24"/>
          <w:vertAlign w:val="superscript"/>
        </w:rPr>
        <w:footnoteReference w:id="9"/>
      </w:r>
      <w:r w:rsidRPr="00511BC7">
        <w:rPr>
          <w:sz w:val="24"/>
          <w:szCs w:val="24"/>
          <w:lang w:val="ru-RU"/>
        </w:rPr>
        <w:t>.</w:t>
      </w:r>
    </w:p>
    <w:p w14:paraId="698E27B9" w14:textId="77777777" w:rsidR="00343426" w:rsidRPr="00511BC7" w:rsidRDefault="00343426" w:rsidP="00307635">
      <w:pPr>
        <w:pStyle w:val="20"/>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Вся система ценностей российского народа находит отражение в содержании воспитательной работы ДОО, в соответствии с возрастными особенностями детей.</w:t>
      </w:r>
    </w:p>
    <w:p w14:paraId="0D96D50D" w14:textId="77777777" w:rsidR="00343426" w:rsidRPr="00511BC7" w:rsidRDefault="00343426" w:rsidP="00307635">
      <w:pPr>
        <w:pStyle w:val="20"/>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Ценности Родина и природа лежат в основе патриотического направления воспитания.</w:t>
      </w:r>
    </w:p>
    <w:p w14:paraId="6E781C53" w14:textId="77777777" w:rsidR="00343426" w:rsidRPr="00511BC7" w:rsidRDefault="00343426" w:rsidP="00307635">
      <w:pPr>
        <w:pStyle w:val="20"/>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Ценности милосердие, жизнь, добро лежат в основе духовно-нравственного направления воспитания</w:t>
      </w:r>
    </w:p>
    <w:p w14:paraId="10E39CBC" w14:textId="77777777" w:rsidR="00343426" w:rsidRPr="00511BC7" w:rsidRDefault="00343426" w:rsidP="00307635">
      <w:pPr>
        <w:pStyle w:val="20"/>
        <w:shd w:val="clear" w:color="auto" w:fill="auto"/>
        <w:tabs>
          <w:tab w:val="left" w:pos="1023"/>
        </w:tabs>
        <w:spacing w:before="0" w:after="0" w:line="276" w:lineRule="auto"/>
        <w:ind w:right="20" w:firstLine="709"/>
        <w:jc w:val="both"/>
        <w:rPr>
          <w:sz w:val="24"/>
          <w:szCs w:val="24"/>
          <w:lang w:val="ru-RU"/>
        </w:rPr>
      </w:pPr>
      <w:r w:rsidRPr="00511BC7">
        <w:rPr>
          <w:sz w:val="24"/>
          <w:szCs w:val="24"/>
          <w:lang w:val="ru-RU"/>
        </w:rPr>
        <w:t>Ценности человек, семья, дружба, сотрудничество лежат в основе социального направления воспитания.</w:t>
      </w:r>
    </w:p>
    <w:p w14:paraId="07008016" w14:textId="77777777" w:rsidR="00343426" w:rsidRPr="00511BC7" w:rsidRDefault="00343426" w:rsidP="00307635">
      <w:pPr>
        <w:pStyle w:val="20"/>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Ценность познание лежит в основе познавательного направления воспитания.</w:t>
      </w:r>
    </w:p>
    <w:p w14:paraId="393E90C7" w14:textId="77777777" w:rsidR="00343426" w:rsidRPr="00511BC7" w:rsidRDefault="00343426" w:rsidP="00307635">
      <w:pPr>
        <w:pStyle w:val="20"/>
        <w:shd w:val="clear" w:color="auto" w:fill="auto"/>
        <w:tabs>
          <w:tab w:val="left" w:pos="1167"/>
        </w:tabs>
        <w:spacing w:before="0" w:after="0" w:line="276" w:lineRule="auto"/>
        <w:ind w:right="20" w:firstLine="709"/>
        <w:jc w:val="both"/>
        <w:rPr>
          <w:sz w:val="24"/>
          <w:szCs w:val="24"/>
          <w:lang w:val="ru-RU"/>
        </w:rPr>
      </w:pPr>
      <w:r w:rsidRPr="00511BC7">
        <w:rPr>
          <w:sz w:val="24"/>
          <w:szCs w:val="24"/>
          <w:lang w:val="ru-RU"/>
        </w:rPr>
        <w:t>Ценности жизнь и здоровье лежат в основе физического и оздоровительного направления воспитания.</w:t>
      </w:r>
    </w:p>
    <w:p w14:paraId="3044F265" w14:textId="77777777" w:rsidR="00343426" w:rsidRPr="00511BC7" w:rsidRDefault="00343426" w:rsidP="00307635">
      <w:pPr>
        <w:pStyle w:val="20"/>
        <w:shd w:val="clear" w:color="auto" w:fill="auto"/>
        <w:tabs>
          <w:tab w:val="left" w:pos="1148"/>
        </w:tabs>
        <w:spacing w:before="0" w:after="0" w:line="276" w:lineRule="auto"/>
        <w:ind w:firstLine="709"/>
        <w:jc w:val="both"/>
        <w:rPr>
          <w:sz w:val="24"/>
          <w:szCs w:val="24"/>
          <w:lang w:val="ru-RU"/>
        </w:rPr>
      </w:pPr>
      <w:r w:rsidRPr="00511BC7">
        <w:rPr>
          <w:sz w:val="24"/>
          <w:szCs w:val="24"/>
          <w:lang w:val="ru-RU"/>
        </w:rPr>
        <w:t>Ценность труд лежит в основе трудового направления воспитания.</w:t>
      </w:r>
    </w:p>
    <w:p w14:paraId="6013C6D6" w14:textId="77777777" w:rsidR="00343426" w:rsidRPr="00511BC7" w:rsidRDefault="00343426" w:rsidP="00307635">
      <w:pPr>
        <w:pStyle w:val="20"/>
        <w:shd w:val="clear" w:color="auto" w:fill="auto"/>
        <w:tabs>
          <w:tab w:val="left" w:pos="1167"/>
        </w:tabs>
        <w:spacing w:before="0" w:after="0" w:line="276" w:lineRule="auto"/>
        <w:ind w:right="20" w:firstLine="709"/>
        <w:jc w:val="both"/>
        <w:rPr>
          <w:sz w:val="24"/>
          <w:szCs w:val="24"/>
          <w:lang w:val="ru-RU"/>
        </w:rPr>
      </w:pPr>
      <w:r w:rsidRPr="00511BC7">
        <w:rPr>
          <w:sz w:val="24"/>
          <w:szCs w:val="24"/>
          <w:lang w:val="ru-RU"/>
        </w:rPr>
        <w:t>Ценности культура и красота лежат в основе эстетического направления воспитания.</w:t>
      </w:r>
    </w:p>
    <w:p w14:paraId="71BFD7C8" w14:textId="77777777" w:rsidR="00343426" w:rsidRPr="00511BC7" w:rsidRDefault="00343426" w:rsidP="00307635">
      <w:pPr>
        <w:pStyle w:val="20"/>
        <w:shd w:val="clear" w:color="auto" w:fill="auto"/>
        <w:tabs>
          <w:tab w:val="left" w:pos="1167"/>
        </w:tabs>
        <w:spacing w:before="0" w:after="0" w:line="276" w:lineRule="auto"/>
        <w:ind w:right="20" w:firstLine="709"/>
        <w:jc w:val="both"/>
        <w:rPr>
          <w:sz w:val="24"/>
          <w:szCs w:val="24"/>
          <w:lang w:val="ru-RU"/>
        </w:rPr>
      </w:pPr>
      <w:r w:rsidRPr="00511BC7">
        <w:rPr>
          <w:sz w:val="24"/>
          <w:szCs w:val="24"/>
          <w:lang w:val="ru-RU"/>
        </w:rPr>
        <w:t>Целевые ориентиры воспитания следует рассматривать как возрастные характеристики возможных достижений ребёнка, которые коррелируют с портретом выпускника ДОО и с традиционными ценностями российского общества.</w:t>
      </w:r>
    </w:p>
    <w:p w14:paraId="67C5FDE7" w14:textId="77777777" w:rsidR="00343426" w:rsidRPr="00511BC7" w:rsidRDefault="00343426" w:rsidP="00307635">
      <w:pPr>
        <w:pStyle w:val="20"/>
        <w:shd w:val="clear" w:color="auto" w:fill="auto"/>
        <w:tabs>
          <w:tab w:val="left" w:pos="1177"/>
        </w:tabs>
        <w:spacing w:before="0" w:after="0" w:line="276" w:lineRule="auto"/>
        <w:ind w:right="20" w:firstLine="709"/>
        <w:jc w:val="both"/>
        <w:rPr>
          <w:sz w:val="24"/>
          <w:szCs w:val="24"/>
          <w:lang w:val="ru-RU"/>
        </w:rPr>
      </w:pPr>
      <w:r w:rsidRPr="00511BC7">
        <w:rPr>
          <w:sz w:val="24"/>
          <w:szCs w:val="24"/>
          <w:lang w:val="ru-RU"/>
        </w:rPr>
        <w:t>С учётом особенностей социокультурной среды, в которой воспитывается ребёнок, в программе воспитания находит отражение взаимодействие всех субъектов воспитательных отношений. Реализация Программы воспитания предполагает социальное партнерство ДОО с другими учреждениями образования и культуры (музеи, театры, библиотеки, и другое), в том числе системой дополнительного образования детей.</w:t>
      </w:r>
    </w:p>
    <w:p w14:paraId="31AA76A3" w14:textId="77777777" w:rsidR="00511BC7" w:rsidRPr="00C366C1" w:rsidRDefault="00511BC7" w:rsidP="00511BC7">
      <w:pPr>
        <w:pStyle w:val="20"/>
        <w:shd w:val="clear" w:color="auto" w:fill="auto"/>
        <w:tabs>
          <w:tab w:val="left" w:pos="1570"/>
        </w:tabs>
        <w:spacing w:before="0" w:after="0" w:line="240" w:lineRule="auto"/>
        <w:ind w:left="709"/>
        <w:jc w:val="both"/>
        <w:rPr>
          <w:b/>
          <w:bCs/>
          <w:sz w:val="24"/>
          <w:szCs w:val="24"/>
          <w:lang w:val="ru-RU"/>
        </w:rPr>
      </w:pPr>
    </w:p>
    <w:p w14:paraId="73961E62" w14:textId="77777777" w:rsidR="00343426" w:rsidRPr="00C366C1" w:rsidRDefault="00343426" w:rsidP="00511BC7">
      <w:pPr>
        <w:pStyle w:val="20"/>
        <w:shd w:val="clear" w:color="auto" w:fill="auto"/>
        <w:tabs>
          <w:tab w:val="left" w:pos="1570"/>
        </w:tabs>
        <w:spacing w:before="0" w:after="0" w:line="240" w:lineRule="auto"/>
        <w:ind w:left="709"/>
        <w:jc w:val="both"/>
        <w:rPr>
          <w:b/>
          <w:bCs/>
          <w:sz w:val="24"/>
          <w:szCs w:val="24"/>
          <w:lang w:val="ru-RU"/>
        </w:rPr>
      </w:pPr>
      <w:r w:rsidRPr="00C366C1">
        <w:rPr>
          <w:b/>
          <w:bCs/>
          <w:sz w:val="24"/>
          <w:szCs w:val="24"/>
          <w:lang w:val="ru-RU"/>
        </w:rPr>
        <w:t>Цели и задачи воспитания.</w:t>
      </w:r>
    </w:p>
    <w:p w14:paraId="61188744" w14:textId="77777777" w:rsidR="00343426" w:rsidRPr="00511BC7" w:rsidRDefault="00343426" w:rsidP="00511BC7">
      <w:pPr>
        <w:pStyle w:val="20"/>
        <w:shd w:val="clear" w:color="auto" w:fill="auto"/>
        <w:tabs>
          <w:tab w:val="left" w:pos="1782"/>
        </w:tabs>
        <w:spacing w:before="0" w:after="0" w:line="240" w:lineRule="auto"/>
        <w:ind w:firstLine="709"/>
        <w:jc w:val="both"/>
        <w:rPr>
          <w:sz w:val="24"/>
          <w:szCs w:val="24"/>
          <w:lang w:val="ru-RU"/>
        </w:rPr>
      </w:pPr>
      <w:r w:rsidRPr="00511BC7">
        <w:rPr>
          <w:sz w:val="24"/>
          <w:szCs w:val="24"/>
          <w:lang w:val="ru-RU"/>
        </w:rPr>
        <w:t>Общая цель воспитания в ДОО –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14:paraId="050A2AAD" w14:textId="77777777" w:rsidR="00343426" w:rsidRPr="00511BC7" w:rsidRDefault="00343426" w:rsidP="005E5B25">
      <w:pPr>
        <w:pStyle w:val="20"/>
        <w:numPr>
          <w:ilvl w:val="0"/>
          <w:numId w:val="185"/>
        </w:numPr>
        <w:shd w:val="clear" w:color="auto" w:fill="auto"/>
        <w:tabs>
          <w:tab w:val="left" w:pos="1042"/>
        </w:tabs>
        <w:spacing w:before="0" w:after="0" w:line="240" w:lineRule="auto"/>
        <w:ind w:firstLine="709"/>
        <w:jc w:val="both"/>
        <w:rPr>
          <w:sz w:val="24"/>
          <w:szCs w:val="24"/>
          <w:lang w:val="ru-RU"/>
        </w:rPr>
      </w:pPr>
      <w:r w:rsidRPr="00511BC7">
        <w:rPr>
          <w:sz w:val="24"/>
          <w:szCs w:val="24"/>
          <w:lang w:val="ru-RU"/>
        </w:rPr>
        <w:t>формирование первоначальных представлений о традиционных ценностях российского народа, социально приемлемых нормах и правилах поведения;</w:t>
      </w:r>
    </w:p>
    <w:p w14:paraId="7213E2B2" w14:textId="77777777" w:rsidR="00343426" w:rsidRPr="00511BC7" w:rsidRDefault="00343426" w:rsidP="005E5B25">
      <w:pPr>
        <w:pStyle w:val="20"/>
        <w:numPr>
          <w:ilvl w:val="0"/>
          <w:numId w:val="185"/>
        </w:numPr>
        <w:shd w:val="clear" w:color="auto" w:fill="auto"/>
        <w:tabs>
          <w:tab w:val="left" w:pos="1052"/>
        </w:tabs>
        <w:spacing w:before="0" w:after="0" w:line="240" w:lineRule="auto"/>
        <w:ind w:firstLine="709"/>
        <w:jc w:val="both"/>
        <w:rPr>
          <w:sz w:val="24"/>
          <w:szCs w:val="24"/>
          <w:lang w:val="ru-RU"/>
        </w:rPr>
      </w:pPr>
      <w:r w:rsidRPr="00511BC7">
        <w:rPr>
          <w:sz w:val="24"/>
          <w:szCs w:val="24"/>
          <w:lang w:val="ru-RU"/>
        </w:rPr>
        <w:t>формирование ценностного отношения к окружающему миру (природному и социокультурному), другим людям, самому себе;</w:t>
      </w:r>
    </w:p>
    <w:p w14:paraId="7FECBB2D" w14:textId="77777777" w:rsidR="00343426" w:rsidRPr="00511BC7" w:rsidRDefault="00343426" w:rsidP="005E5B25">
      <w:pPr>
        <w:pStyle w:val="20"/>
        <w:numPr>
          <w:ilvl w:val="0"/>
          <w:numId w:val="185"/>
        </w:numPr>
        <w:shd w:val="clear" w:color="auto" w:fill="auto"/>
        <w:tabs>
          <w:tab w:val="left" w:pos="1057"/>
        </w:tabs>
        <w:spacing w:before="0" w:after="0" w:line="240" w:lineRule="auto"/>
        <w:ind w:firstLine="709"/>
        <w:jc w:val="both"/>
        <w:rPr>
          <w:sz w:val="24"/>
          <w:szCs w:val="24"/>
          <w:lang w:val="ru-RU"/>
        </w:rPr>
      </w:pPr>
      <w:r w:rsidRPr="00511BC7">
        <w:rPr>
          <w:sz w:val="24"/>
          <w:szCs w:val="24"/>
          <w:lang w:val="ru-RU"/>
        </w:rPr>
        <w:t>становление первичного опыта деятельности и поведения в соответствии с традиционными ценностями, принятыми в обществе нормами и правилами.</w:t>
      </w:r>
    </w:p>
    <w:p w14:paraId="37D59892" w14:textId="77777777" w:rsidR="00343426" w:rsidRPr="00511BC7" w:rsidRDefault="00343426" w:rsidP="00511BC7">
      <w:pPr>
        <w:pStyle w:val="20"/>
        <w:shd w:val="clear" w:color="auto" w:fill="auto"/>
        <w:tabs>
          <w:tab w:val="left" w:pos="1786"/>
        </w:tabs>
        <w:spacing w:before="0" w:after="0" w:line="240" w:lineRule="auto"/>
        <w:ind w:firstLine="709"/>
        <w:jc w:val="both"/>
        <w:rPr>
          <w:sz w:val="24"/>
          <w:szCs w:val="24"/>
          <w:lang w:val="ru-RU"/>
        </w:rPr>
      </w:pPr>
      <w:r w:rsidRPr="00511BC7">
        <w:rPr>
          <w:sz w:val="24"/>
          <w:szCs w:val="24"/>
          <w:lang w:val="ru-RU"/>
        </w:rPr>
        <w:t>Общие задачи воспитания в ДОО:</w:t>
      </w:r>
    </w:p>
    <w:p w14:paraId="184AF02F" w14:textId="77777777" w:rsidR="00343426" w:rsidRPr="00511BC7" w:rsidRDefault="00343426" w:rsidP="005E5B25">
      <w:pPr>
        <w:pStyle w:val="20"/>
        <w:numPr>
          <w:ilvl w:val="0"/>
          <w:numId w:val="186"/>
        </w:numPr>
        <w:shd w:val="clear" w:color="auto" w:fill="auto"/>
        <w:tabs>
          <w:tab w:val="left" w:pos="1023"/>
        </w:tabs>
        <w:spacing w:before="0" w:after="0" w:line="240" w:lineRule="auto"/>
        <w:ind w:firstLine="709"/>
        <w:jc w:val="both"/>
        <w:rPr>
          <w:sz w:val="24"/>
          <w:szCs w:val="24"/>
          <w:lang w:val="ru-RU"/>
        </w:rPr>
      </w:pPr>
      <w:r w:rsidRPr="00511BC7">
        <w:rPr>
          <w:sz w:val="24"/>
          <w:szCs w:val="24"/>
          <w:lang w:val="ru-RU"/>
        </w:rPr>
        <w:lastRenderedPageBreak/>
        <w:t>содействовать развитию личности, основанному на принятых в обществе представлениях о добре и зле, должном и недопустимом;</w:t>
      </w:r>
    </w:p>
    <w:p w14:paraId="0DECF812" w14:textId="77777777" w:rsidR="00343426" w:rsidRPr="00511BC7" w:rsidRDefault="00343426" w:rsidP="005E5B25">
      <w:pPr>
        <w:pStyle w:val="20"/>
        <w:numPr>
          <w:ilvl w:val="0"/>
          <w:numId w:val="186"/>
        </w:numPr>
        <w:shd w:val="clear" w:color="auto" w:fill="auto"/>
        <w:tabs>
          <w:tab w:val="left" w:pos="1028"/>
        </w:tabs>
        <w:spacing w:before="0" w:after="0" w:line="240" w:lineRule="auto"/>
        <w:ind w:firstLine="709"/>
        <w:jc w:val="both"/>
        <w:rPr>
          <w:sz w:val="24"/>
          <w:szCs w:val="24"/>
          <w:lang w:val="ru-RU"/>
        </w:rPr>
      </w:pPr>
      <w:r w:rsidRPr="00511BC7">
        <w:rPr>
          <w:sz w:val="24"/>
          <w:szCs w:val="24"/>
          <w:lang w:val="ru-RU"/>
        </w:rPr>
        <w:t>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w:t>
      </w:r>
    </w:p>
    <w:p w14:paraId="56F57878" w14:textId="77777777" w:rsidR="00343426" w:rsidRPr="00511BC7" w:rsidRDefault="00343426" w:rsidP="005E5B25">
      <w:pPr>
        <w:pStyle w:val="20"/>
        <w:numPr>
          <w:ilvl w:val="0"/>
          <w:numId w:val="186"/>
        </w:numPr>
        <w:shd w:val="clear" w:color="auto" w:fill="auto"/>
        <w:tabs>
          <w:tab w:val="left" w:pos="1038"/>
        </w:tabs>
        <w:spacing w:before="0" w:after="0" w:line="240" w:lineRule="auto"/>
        <w:ind w:firstLine="709"/>
        <w:jc w:val="both"/>
        <w:rPr>
          <w:sz w:val="24"/>
          <w:szCs w:val="24"/>
          <w:lang w:val="ru-RU"/>
        </w:rPr>
      </w:pPr>
      <w:r w:rsidRPr="00511BC7">
        <w:rPr>
          <w:sz w:val="24"/>
          <w:szCs w:val="24"/>
          <w:lang w:val="ru-RU"/>
        </w:rPr>
        <w:t>создавать условия для развития и реализации личностного потенциала ребёнка, его готовности к творческому самовыражению и саморазвитию, самовоспитанию;</w:t>
      </w:r>
    </w:p>
    <w:p w14:paraId="221B7AB2" w14:textId="77777777" w:rsidR="00343426" w:rsidRPr="00511BC7" w:rsidRDefault="00343426" w:rsidP="005E5B25">
      <w:pPr>
        <w:pStyle w:val="20"/>
        <w:numPr>
          <w:ilvl w:val="0"/>
          <w:numId w:val="186"/>
        </w:numPr>
        <w:shd w:val="clear" w:color="auto" w:fill="auto"/>
        <w:tabs>
          <w:tab w:val="left" w:pos="1033"/>
        </w:tabs>
        <w:spacing w:before="0" w:after="0" w:line="240" w:lineRule="auto"/>
        <w:ind w:firstLine="709"/>
        <w:jc w:val="both"/>
        <w:rPr>
          <w:sz w:val="24"/>
          <w:szCs w:val="24"/>
          <w:lang w:val="ru-RU"/>
        </w:rPr>
      </w:pPr>
      <w:r w:rsidRPr="00511BC7">
        <w:rPr>
          <w:sz w:val="24"/>
          <w:szCs w:val="24"/>
          <w:lang w:val="ru-RU"/>
        </w:rPr>
        <w:t>осуществлять поддержку позитивной социализации ребёнка посредством проектирования и принятия уклада, воспитывающей среды, создания воспитывающих общностей.</w:t>
      </w:r>
    </w:p>
    <w:p w14:paraId="133ED61C" w14:textId="77777777" w:rsidR="00511BC7" w:rsidRPr="00C366C1" w:rsidRDefault="00511BC7" w:rsidP="00511BC7">
      <w:pPr>
        <w:pStyle w:val="20"/>
        <w:shd w:val="clear" w:color="auto" w:fill="auto"/>
        <w:tabs>
          <w:tab w:val="left" w:pos="1570"/>
        </w:tabs>
        <w:spacing w:before="0" w:after="0" w:line="240" w:lineRule="auto"/>
        <w:ind w:firstLine="709"/>
        <w:jc w:val="both"/>
        <w:rPr>
          <w:b/>
          <w:bCs/>
          <w:sz w:val="24"/>
          <w:szCs w:val="24"/>
          <w:lang w:val="ru-RU"/>
        </w:rPr>
      </w:pPr>
    </w:p>
    <w:p w14:paraId="6CA8A2AC" w14:textId="77777777" w:rsidR="00343426" w:rsidRPr="00511BC7" w:rsidRDefault="00343426" w:rsidP="00511BC7">
      <w:pPr>
        <w:pStyle w:val="20"/>
        <w:shd w:val="clear" w:color="auto" w:fill="auto"/>
        <w:tabs>
          <w:tab w:val="left" w:pos="1570"/>
        </w:tabs>
        <w:spacing w:before="0" w:after="0" w:line="240" w:lineRule="auto"/>
        <w:ind w:firstLine="709"/>
        <w:jc w:val="both"/>
        <w:rPr>
          <w:b/>
          <w:bCs/>
          <w:sz w:val="24"/>
          <w:szCs w:val="24"/>
          <w:lang w:val="ru-RU"/>
        </w:rPr>
      </w:pPr>
      <w:r w:rsidRPr="00511BC7">
        <w:rPr>
          <w:b/>
          <w:bCs/>
          <w:sz w:val="24"/>
          <w:szCs w:val="24"/>
          <w:lang w:val="ru-RU"/>
        </w:rPr>
        <w:t>Направления воспитания.</w:t>
      </w:r>
    </w:p>
    <w:p w14:paraId="1C758AA9" w14:textId="77777777" w:rsidR="00343426" w:rsidRPr="00511BC7" w:rsidRDefault="00343426" w:rsidP="00511BC7">
      <w:pPr>
        <w:pStyle w:val="20"/>
        <w:shd w:val="clear" w:color="auto" w:fill="auto"/>
        <w:tabs>
          <w:tab w:val="left" w:pos="1782"/>
        </w:tabs>
        <w:spacing w:before="0" w:after="0" w:line="240" w:lineRule="auto"/>
        <w:ind w:firstLine="709"/>
        <w:jc w:val="both"/>
        <w:rPr>
          <w:b/>
          <w:bCs/>
          <w:sz w:val="24"/>
          <w:szCs w:val="24"/>
          <w:lang w:val="ru-RU"/>
        </w:rPr>
      </w:pPr>
      <w:r w:rsidRPr="00511BC7">
        <w:rPr>
          <w:b/>
          <w:bCs/>
          <w:sz w:val="24"/>
          <w:szCs w:val="24"/>
          <w:lang w:val="ru-RU"/>
        </w:rPr>
        <w:t>Патриотическое направление воспитания.</w:t>
      </w:r>
    </w:p>
    <w:p w14:paraId="645537B4" w14:textId="77777777" w:rsidR="00343426" w:rsidRPr="00511BC7" w:rsidRDefault="00343426" w:rsidP="005E5B25">
      <w:pPr>
        <w:pStyle w:val="20"/>
        <w:numPr>
          <w:ilvl w:val="0"/>
          <w:numId w:val="187"/>
        </w:numPr>
        <w:shd w:val="clear" w:color="auto" w:fill="auto"/>
        <w:tabs>
          <w:tab w:val="left" w:pos="1134"/>
        </w:tabs>
        <w:spacing w:before="0" w:after="0" w:line="240" w:lineRule="auto"/>
        <w:ind w:firstLine="709"/>
        <w:jc w:val="both"/>
        <w:rPr>
          <w:sz w:val="24"/>
          <w:szCs w:val="24"/>
          <w:lang w:val="ru-RU"/>
        </w:rPr>
      </w:pPr>
      <w:r w:rsidRPr="00511BC7">
        <w:rPr>
          <w:sz w:val="24"/>
          <w:szCs w:val="24"/>
          <w:lang w:val="ru-RU"/>
        </w:rPr>
        <w:t>Цель патриотического направления воспитания – содействовать формированию у ребёнка личностной позиции наследника традиций и культуры, защитника Отечества и творца (созидателя), ответственного за будущее своей страны.</w:t>
      </w:r>
    </w:p>
    <w:p w14:paraId="3446EB14" w14:textId="77777777" w:rsidR="00343426" w:rsidRPr="00511BC7" w:rsidRDefault="00343426" w:rsidP="005E5B25">
      <w:pPr>
        <w:pStyle w:val="20"/>
        <w:numPr>
          <w:ilvl w:val="0"/>
          <w:numId w:val="187"/>
        </w:numPr>
        <w:shd w:val="clear" w:color="auto" w:fill="auto"/>
        <w:tabs>
          <w:tab w:val="left" w:pos="1134"/>
        </w:tabs>
        <w:spacing w:before="0" w:after="0" w:line="240" w:lineRule="auto"/>
        <w:ind w:firstLine="709"/>
        <w:jc w:val="both"/>
        <w:rPr>
          <w:sz w:val="24"/>
          <w:szCs w:val="24"/>
          <w:lang w:val="ru-RU"/>
        </w:rPr>
      </w:pPr>
      <w:r w:rsidRPr="00511BC7">
        <w:rPr>
          <w:sz w:val="24"/>
          <w:szCs w:val="24"/>
          <w:lang w:val="ru-RU"/>
        </w:rPr>
        <w:t>Ценности - Родина и природа лежат в основе патриотического направления воспитания. Чувство патриотизма возникает у ребёнка вследствие воспитания у него нравственных качеств, интереса, чувства любви и уважения к своей стране — России, своему краю, малой родине, своему народу и народу России в целом (гражданский патриотизм), ответственности, ощущения принадлежности к своему народу.</w:t>
      </w:r>
    </w:p>
    <w:p w14:paraId="1FB52D51" w14:textId="77777777" w:rsidR="00343426" w:rsidRPr="00511BC7" w:rsidRDefault="00343426" w:rsidP="005E5B25">
      <w:pPr>
        <w:pStyle w:val="20"/>
        <w:numPr>
          <w:ilvl w:val="0"/>
          <w:numId w:val="187"/>
        </w:numPr>
        <w:shd w:val="clear" w:color="auto" w:fill="auto"/>
        <w:tabs>
          <w:tab w:val="left" w:pos="1134"/>
        </w:tabs>
        <w:spacing w:before="0" w:after="0" w:line="240" w:lineRule="auto"/>
        <w:ind w:firstLine="709"/>
        <w:jc w:val="both"/>
        <w:rPr>
          <w:sz w:val="24"/>
          <w:szCs w:val="24"/>
          <w:lang w:val="ru-RU"/>
        </w:rPr>
      </w:pPr>
      <w:r w:rsidRPr="00511BC7">
        <w:rPr>
          <w:sz w:val="24"/>
          <w:szCs w:val="24"/>
          <w:lang w:val="ru-RU"/>
        </w:rPr>
        <w:t>Патриотическое направление воспитания базируется на идее патриотизма как нравственного чувства, которое вырастает из культуры человеческого бытия, особенностей образа жизни и её уклада, народных и семейных традиций.</w:t>
      </w:r>
    </w:p>
    <w:p w14:paraId="0498481B" w14:textId="77777777" w:rsidR="00343426" w:rsidRPr="00511BC7" w:rsidRDefault="00343426" w:rsidP="005E5B25">
      <w:pPr>
        <w:pStyle w:val="20"/>
        <w:numPr>
          <w:ilvl w:val="0"/>
          <w:numId w:val="187"/>
        </w:numPr>
        <w:shd w:val="clear" w:color="auto" w:fill="auto"/>
        <w:tabs>
          <w:tab w:val="left" w:pos="1134"/>
        </w:tabs>
        <w:spacing w:before="0" w:after="0" w:line="240" w:lineRule="auto"/>
        <w:ind w:firstLine="709"/>
        <w:jc w:val="both"/>
        <w:rPr>
          <w:sz w:val="24"/>
          <w:szCs w:val="24"/>
          <w:lang w:val="ru-RU"/>
        </w:rPr>
      </w:pPr>
      <w:r w:rsidRPr="00511BC7">
        <w:rPr>
          <w:sz w:val="24"/>
          <w:szCs w:val="24"/>
          <w:lang w:val="ru-RU"/>
        </w:rPr>
        <w:t>Работа по патриотическому воспитанию предполагает: формирование «патриотизма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 «патриотизма защитника», стремящегося сохранить это наследие (предполагает развитие у детей готовности преодолевать трудности ради своей семьи, малой родины); «патриотизма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
    <w:p w14:paraId="6112F8D1" w14:textId="77777777" w:rsidR="00343426" w:rsidRPr="00511BC7" w:rsidRDefault="00343426" w:rsidP="00511BC7">
      <w:pPr>
        <w:pStyle w:val="20"/>
        <w:shd w:val="clear" w:color="auto" w:fill="auto"/>
        <w:tabs>
          <w:tab w:val="left" w:pos="1782"/>
        </w:tabs>
        <w:spacing w:before="0" w:after="0" w:line="240" w:lineRule="auto"/>
        <w:ind w:firstLine="709"/>
        <w:jc w:val="both"/>
        <w:rPr>
          <w:b/>
          <w:bCs/>
          <w:sz w:val="24"/>
          <w:szCs w:val="24"/>
        </w:rPr>
      </w:pPr>
      <w:proofErr w:type="spellStart"/>
      <w:r w:rsidRPr="00511BC7">
        <w:rPr>
          <w:b/>
          <w:bCs/>
          <w:sz w:val="24"/>
          <w:szCs w:val="24"/>
        </w:rPr>
        <w:t>Духовно-нравственное</w:t>
      </w:r>
      <w:proofErr w:type="spellEnd"/>
      <w:r w:rsidRPr="00511BC7">
        <w:rPr>
          <w:b/>
          <w:bCs/>
          <w:sz w:val="24"/>
          <w:szCs w:val="24"/>
        </w:rPr>
        <w:t xml:space="preserve"> </w:t>
      </w:r>
      <w:proofErr w:type="spellStart"/>
      <w:r w:rsidRPr="00511BC7">
        <w:rPr>
          <w:b/>
          <w:bCs/>
          <w:sz w:val="24"/>
          <w:szCs w:val="24"/>
        </w:rPr>
        <w:t>направление</w:t>
      </w:r>
      <w:proofErr w:type="spellEnd"/>
      <w:r w:rsidRPr="00511BC7">
        <w:rPr>
          <w:b/>
          <w:bCs/>
          <w:sz w:val="24"/>
          <w:szCs w:val="24"/>
        </w:rPr>
        <w:t xml:space="preserve"> </w:t>
      </w:r>
      <w:proofErr w:type="spellStart"/>
      <w:r w:rsidRPr="00511BC7">
        <w:rPr>
          <w:b/>
          <w:bCs/>
          <w:sz w:val="24"/>
          <w:szCs w:val="24"/>
        </w:rPr>
        <w:t>воспитания</w:t>
      </w:r>
      <w:proofErr w:type="spellEnd"/>
      <w:r w:rsidRPr="00511BC7">
        <w:rPr>
          <w:b/>
          <w:bCs/>
          <w:sz w:val="24"/>
          <w:szCs w:val="24"/>
        </w:rPr>
        <w:t>.</w:t>
      </w:r>
    </w:p>
    <w:p w14:paraId="2FE04EEE" w14:textId="77777777" w:rsidR="00343426" w:rsidRPr="00511BC7" w:rsidRDefault="00343426" w:rsidP="005E5B25">
      <w:pPr>
        <w:pStyle w:val="20"/>
        <w:numPr>
          <w:ilvl w:val="0"/>
          <w:numId w:val="188"/>
        </w:numPr>
        <w:shd w:val="clear" w:color="auto" w:fill="auto"/>
        <w:tabs>
          <w:tab w:val="left" w:pos="1134"/>
          <w:tab w:val="left" w:pos="1815"/>
        </w:tabs>
        <w:spacing w:before="0" w:after="0" w:line="240" w:lineRule="auto"/>
        <w:ind w:firstLine="709"/>
        <w:jc w:val="both"/>
        <w:rPr>
          <w:sz w:val="24"/>
          <w:szCs w:val="24"/>
          <w:lang w:val="ru-RU"/>
        </w:rPr>
      </w:pPr>
      <w:r w:rsidRPr="00511BC7">
        <w:rPr>
          <w:sz w:val="24"/>
          <w:szCs w:val="24"/>
          <w:lang w:val="ru-RU"/>
        </w:rPr>
        <w:t>Цель</w:t>
      </w:r>
      <w:r w:rsidRPr="00511BC7">
        <w:rPr>
          <w:sz w:val="24"/>
          <w:szCs w:val="24"/>
          <w:lang w:val="ru-RU"/>
        </w:rPr>
        <w:tab/>
        <w:t>духовно-нравственного направления воспитания – формирование способности к духовному развитию, нравственному самосовершенствованию, индивидуально-ответственному поведению.</w:t>
      </w:r>
    </w:p>
    <w:p w14:paraId="4B40D49B" w14:textId="77777777" w:rsidR="00343426" w:rsidRPr="00511BC7" w:rsidRDefault="00343426" w:rsidP="005E5B25">
      <w:pPr>
        <w:pStyle w:val="20"/>
        <w:numPr>
          <w:ilvl w:val="0"/>
          <w:numId w:val="188"/>
        </w:numPr>
        <w:shd w:val="clear" w:color="auto" w:fill="auto"/>
        <w:tabs>
          <w:tab w:val="left" w:pos="1023"/>
          <w:tab w:val="left" w:pos="1134"/>
        </w:tabs>
        <w:spacing w:before="0" w:after="0" w:line="240" w:lineRule="auto"/>
        <w:ind w:firstLine="709"/>
        <w:jc w:val="both"/>
        <w:rPr>
          <w:sz w:val="24"/>
          <w:szCs w:val="24"/>
          <w:lang w:val="ru-RU"/>
        </w:rPr>
      </w:pPr>
      <w:r w:rsidRPr="00511BC7">
        <w:rPr>
          <w:sz w:val="24"/>
          <w:szCs w:val="24"/>
          <w:lang w:val="ru-RU"/>
        </w:rPr>
        <w:t xml:space="preserve">Ценности - жизнь, милосердие, добро лежат в основе </w:t>
      </w:r>
      <w:proofErr w:type="spellStart"/>
      <w:r w:rsidRPr="00511BC7">
        <w:rPr>
          <w:sz w:val="24"/>
          <w:szCs w:val="24"/>
          <w:lang w:val="ru-RU"/>
        </w:rPr>
        <w:t>духовно</w:t>
      </w:r>
      <w:r w:rsidRPr="00511BC7">
        <w:rPr>
          <w:sz w:val="24"/>
          <w:szCs w:val="24"/>
          <w:lang w:val="ru-RU"/>
        </w:rPr>
        <w:softHyphen/>
        <w:t>нравственного</w:t>
      </w:r>
      <w:proofErr w:type="spellEnd"/>
      <w:r w:rsidRPr="00511BC7">
        <w:rPr>
          <w:sz w:val="24"/>
          <w:szCs w:val="24"/>
          <w:lang w:val="ru-RU"/>
        </w:rPr>
        <w:t xml:space="preserve"> направления воспитания.</w:t>
      </w:r>
    </w:p>
    <w:p w14:paraId="1129177A" w14:textId="77777777" w:rsidR="00343426" w:rsidRPr="00511BC7" w:rsidRDefault="00343426" w:rsidP="005E5B25">
      <w:pPr>
        <w:pStyle w:val="20"/>
        <w:numPr>
          <w:ilvl w:val="0"/>
          <w:numId w:val="188"/>
        </w:numPr>
        <w:shd w:val="clear" w:color="auto" w:fill="auto"/>
        <w:tabs>
          <w:tab w:val="left" w:pos="1028"/>
          <w:tab w:val="left" w:pos="1134"/>
        </w:tabs>
        <w:spacing w:before="0" w:after="0" w:line="240" w:lineRule="auto"/>
        <w:ind w:firstLine="709"/>
        <w:jc w:val="both"/>
        <w:rPr>
          <w:sz w:val="24"/>
          <w:szCs w:val="24"/>
          <w:lang w:val="ru-RU"/>
        </w:rPr>
      </w:pPr>
      <w:r w:rsidRPr="00511BC7">
        <w:rPr>
          <w:sz w:val="24"/>
          <w:szCs w:val="24"/>
          <w:lang w:val="ru-RU"/>
        </w:rPr>
        <w:t xml:space="preserve">Духовно-нравственное воспитание направлено на развитие </w:t>
      </w:r>
      <w:proofErr w:type="spellStart"/>
      <w:r w:rsidRPr="00511BC7">
        <w:rPr>
          <w:sz w:val="24"/>
          <w:szCs w:val="24"/>
          <w:lang w:val="ru-RU"/>
        </w:rPr>
        <w:t>ценностно</w:t>
      </w:r>
      <w:r w:rsidRPr="00511BC7">
        <w:rPr>
          <w:sz w:val="24"/>
          <w:szCs w:val="24"/>
          <w:lang w:val="ru-RU"/>
        </w:rPr>
        <w:softHyphen/>
        <w:t>смысловой</w:t>
      </w:r>
      <w:proofErr w:type="spellEnd"/>
      <w:r w:rsidRPr="00511BC7">
        <w:rPr>
          <w:sz w:val="24"/>
          <w:szCs w:val="24"/>
          <w:lang w:val="ru-RU"/>
        </w:rPr>
        <w:t xml:space="preserve"> сферы дошкольников на основе творческого взаимодействия в детско- взрослой общности, содержанием которого является освоение социокультурного опыта в его культурно-историческом и личностном аспектах.</w:t>
      </w:r>
    </w:p>
    <w:p w14:paraId="70765CA3" w14:textId="77777777" w:rsidR="00343426" w:rsidRPr="00511BC7" w:rsidRDefault="00343426" w:rsidP="00511BC7">
      <w:pPr>
        <w:pStyle w:val="20"/>
        <w:shd w:val="clear" w:color="auto" w:fill="auto"/>
        <w:tabs>
          <w:tab w:val="left" w:pos="1786"/>
        </w:tabs>
        <w:spacing w:before="0" w:after="0" w:line="240" w:lineRule="auto"/>
        <w:ind w:firstLine="709"/>
        <w:jc w:val="both"/>
        <w:rPr>
          <w:b/>
          <w:bCs/>
          <w:sz w:val="24"/>
          <w:szCs w:val="24"/>
        </w:rPr>
      </w:pPr>
      <w:proofErr w:type="spellStart"/>
      <w:r w:rsidRPr="00511BC7">
        <w:rPr>
          <w:b/>
          <w:bCs/>
          <w:sz w:val="24"/>
          <w:szCs w:val="24"/>
        </w:rPr>
        <w:t>Социальное</w:t>
      </w:r>
      <w:proofErr w:type="spellEnd"/>
      <w:r w:rsidRPr="00511BC7">
        <w:rPr>
          <w:b/>
          <w:bCs/>
          <w:sz w:val="24"/>
          <w:szCs w:val="24"/>
        </w:rPr>
        <w:t xml:space="preserve"> </w:t>
      </w:r>
      <w:proofErr w:type="spellStart"/>
      <w:r w:rsidRPr="00511BC7">
        <w:rPr>
          <w:b/>
          <w:bCs/>
          <w:sz w:val="24"/>
          <w:szCs w:val="24"/>
        </w:rPr>
        <w:t>направление</w:t>
      </w:r>
      <w:proofErr w:type="spellEnd"/>
      <w:r w:rsidRPr="00511BC7">
        <w:rPr>
          <w:b/>
          <w:bCs/>
          <w:sz w:val="24"/>
          <w:szCs w:val="24"/>
        </w:rPr>
        <w:t xml:space="preserve"> </w:t>
      </w:r>
      <w:proofErr w:type="spellStart"/>
      <w:r w:rsidRPr="00511BC7">
        <w:rPr>
          <w:b/>
          <w:bCs/>
          <w:sz w:val="24"/>
          <w:szCs w:val="24"/>
        </w:rPr>
        <w:t>воспитания</w:t>
      </w:r>
      <w:proofErr w:type="spellEnd"/>
      <w:r w:rsidRPr="00511BC7">
        <w:rPr>
          <w:b/>
          <w:bCs/>
          <w:sz w:val="24"/>
          <w:szCs w:val="24"/>
        </w:rPr>
        <w:t>.</w:t>
      </w:r>
    </w:p>
    <w:p w14:paraId="07CCD7B3" w14:textId="77777777" w:rsidR="00343426" w:rsidRPr="00511BC7" w:rsidRDefault="00343426" w:rsidP="005E5B25">
      <w:pPr>
        <w:pStyle w:val="20"/>
        <w:numPr>
          <w:ilvl w:val="0"/>
          <w:numId w:val="189"/>
        </w:numPr>
        <w:shd w:val="clear" w:color="auto" w:fill="auto"/>
        <w:tabs>
          <w:tab w:val="left" w:pos="1134"/>
        </w:tabs>
        <w:spacing w:before="0" w:after="0" w:line="240" w:lineRule="auto"/>
        <w:ind w:firstLine="709"/>
        <w:jc w:val="both"/>
        <w:rPr>
          <w:sz w:val="24"/>
          <w:szCs w:val="24"/>
          <w:lang w:val="ru-RU"/>
        </w:rPr>
      </w:pPr>
      <w:r w:rsidRPr="00511BC7">
        <w:rPr>
          <w:sz w:val="24"/>
          <w:szCs w:val="24"/>
          <w:lang w:val="ru-RU"/>
        </w:rPr>
        <w:t>Цель</w:t>
      </w:r>
      <w:r w:rsidRPr="00511BC7">
        <w:rPr>
          <w:sz w:val="24"/>
          <w:szCs w:val="24"/>
          <w:lang w:val="ru-RU"/>
        </w:rPr>
        <w:tab/>
        <w:t>социального направления воспитания – формирование ценностного отношения детей к семье, другому человеку, развитие дружелюбия, умения находить общий язык с другими людьми.</w:t>
      </w:r>
    </w:p>
    <w:p w14:paraId="587B9284" w14:textId="77777777" w:rsidR="00343426" w:rsidRPr="00511BC7" w:rsidRDefault="00343426" w:rsidP="005E5B25">
      <w:pPr>
        <w:pStyle w:val="20"/>
        <w:numPr>
          <w:ilvl w:val="0"/>
          <w:numId w:val="189"/>
        </w:numPr>
        <w:shd w:val="clear" w:color="auto" w:fill="auto"/>
        <w:tabs>
          <w:tab w:val="left" w:pos="1028"/>
          <w:tab w:val="left" w:pos="1134"/>
        </w:tabs>
        <w:spacing w:before="0" w:after="0" w:line="240" w:lineRule="auto"/>
        <w:ind w:firstLine="709"/>
        <w:jc w:val="both"/>
        <w:rPr>
          <w:sz w:val="24"/>
          <w:szCs w:val="24"/>
          <w:lang w:val="ru-RU"/>
        </w:rPr>
      </w:pPr>
      <w:r w:rsidRPr="00511BC7">
        <w:rPr>
          <w:sz w:val="24"/>
          <w:szCs w:val="24"/>
          <w:lang w:val="ru-RU"/>
        </w:rPr>
        <w:t>Ценности – семья, дружба, человек и сотрудничество лежат в основе социального направления воспитания.</w:t>
      </w:r>
    </w:p>
    <w:p w14:paraId="17B0BD67" w14:textId="77777777" w:rsidR="00343426" w:rsidRPr="00511BC7" w:rsidRDefault="00343426" w:rsidP="005E5B25">
      <w:pPr>
        <w:pStyle w:val="20"/>
        <w:numPr>
          <w:ilvl w:val="0"/>
          <w:numId w:val="189"/>
        </w:numPr>
        <w:shd w:val="clear" w:color="auto" w:fill="auto"/>
        <w:tabs>
          <w:tab w:val="left" w:pos="1033"/>
          <w:tab w:val="left" w:pos="1134"/>
        </w:tabs>
        <w:spacing w:before="0" w:after="0" w:line="240" w:lineRule="auto"/>
        <w:ind w:firstLine="709"/>
        <w:jc w:val="both"/>
        <w:rPr>
          <w:sz w:val="24"/>
          <w:szCs w:val="24"/>
          <w:lang w:val="ru-RU"/>
        </w:rPr>
      </w:pPr>
      <w:r w:rsidRPr="00511BC7">
        <w:rPr>
          <w:sz w:val="24"/>
          <w:szCs w:val="24"/>
          <w:lang w:val="ru-RU"/>
        </w:rPr>
        <w:t xml:space="preserve">В дошкольном детстве ребёнок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других людей. Формирование </w:t>
      </w:r>
      <w:r w:rsidRPr="00511BC7">
        <w:rPr>
          <w:sz w:val="24"/>
          <w:szCs w:val="24"/>
          <w:lang w:val="ru-RU"/>
        </w:rPr>
        <w:lastRenderedPageBreak/>
        <w:t xml:space="preserve">ценностно-смыслового отношения ребёнка к социальному окружению невозможно без грамотно выстроенного воспитательного процесса, в котором проявляется личная социальная инициатива ребёнка в </w:t>
      </w:r>
      <w:proofErr w:type="spellStart"/>
      <w:r w:rsidRPr="00511BC7">
        <w:rPr>
          <w:sz w:val="24"/>
          <w:szCs w:val="24"/>
          <w:lang w:val="ru-RU"/>
        </w:rPr>
        <w:t>детско</w:t>
      </w:r>
      <w:proofErr w:type="spellEnd"/>
      <w:r w:rsidR="007A0AEE">
        <w:rPr>
          <w:sz w:val="24"/>
          <w:szCs w:val="24"/>
          <w:lang w:val="ru-RU"/>
        </w:rPr>
        <w:t xml:space="preserve"> </w:t>
      </w:r>
      <w:r w:rsidRPr="00511BC7">
        <w:rPr>
          <w:sz w:val="24"/>
          <w:szCs w:val="24"/>
          <w:lang w:val="ru-RU"/>
        </w:rPr>
        <w:t>- взрослых и детских общностях.</w:t>
      </w:r>
    </w:p>
    <w:p w14:paraId="725EDE06" w14:textId="77777777" w:rsidR="00343426" w:rsidRPr="00511BC7" w:rsidRDefault="00343426" w:rsidP="005E5B25">
      <w:pPr>
        <w:pStyle w:val="20"/>
        <w:numPr>
          <w:ilvl w:val="0"/>
          <w:numId w:val="189"/>
        </w:numPr>
        <w:shd w:val="clear" w:color="auto" w:fill="auto"/>
        <w:tabs>
          <w:tab w:val="left" w:pos="1038"/>
          <w:tab w:val="left" w:pos="1134"/>
        </w:tabs>
        <w:spacing w:before="0" w:after="0" w:line="240" w:lineRule="auto"/>
        <w:ind w:firstLine="709"/>
        <w:jc w:val="both"/>
        <w:rPr>
          <w:sz w:val="24"/>
          <w:szCs w:val="24"/>
          <w:lang w:val="ru-RU"/>
        </w:rPr>
      </w:pPr>
      <w:r w:rsidRPr="00511BC7">
        <w:rPr>
          <w:sz w:val="24"/>
          <w:szCs w:val="24"/>
          <w:lang w:val="ru-RU"/>
        </w:rPr>
        <w:t>Важной составляющей социального воспитания является освоение ребёнком моральных ценностей, формирование у него нравственных качеств и идеалов, способности жить в соответствии с моральными принципами и нормами и воплощать их в своем поведении. Культура поведения в своей основе имеет глубоко социальное нравственное чувство - уважение к человеку, к законам человеческого общества. Конкретные представления о культуре поведения усваиваются ребёнком вместе с опытом поведения, с накоплением нравственных представлений, формированием навыка культурного поведения.</w:t>
      </w:r>
    </w:p>
    <w:p w14:paraId="3C788291" w14:textId="77777777" w:rsidR="00343426" w:rsidRPr="00511BC7" w:rsidRDefault="00343426" w:rsidP="00511BC7">
      <w:pPr>
        <w:pStyle w:val="20"/>
        <w:shd w:val="clear" w:color="auto" w:fill="auto"/>
        <w:tabs>
          <w:tab w:val="left" w:pos="1134"/>
        </w:tabs>
        <w:spacing w:before="0" w:after="0" w:line="240" w:lineRule="auto"/>
        <w:ind w:firstLine="709"/>
        <w:jc w:val="both"/>
        <w:rPr>
          <w:b/>
          <w:bCs/>
          <w:sz w:val="24"/>
          <w:szCs w:val="24"/>
        </w:rPr>
      </w:pPr>
      <w:proofErr w:type="spellStart"/>
      <w:r w:rsidRPr="00511BC7">
        <w:rPr>
          <w:b/>
          <w:bCs/>
          <w:sz w:val="24"/>
          <w:szCs w:val="24"/>
        </w:rPr>
        <w:t>Познавательное</w:t>
      </w:r>
      <w:proofErr w:type="spellEnd"/>
      <w:r w:rsidRPr="00511BC7">
        <w:rPr>
          <w:b/>
          <w:bCs/>
          <w:sz w:val="24"/>
          <w:szCs w:val="24"/>
        </w:rPr>
        <w:t xml:space="preserve"> </w:t>
      </w:r>
      <w:proofErr w:type="spellStart"/>
      <w:r w:rsidRPr="00511BC7">
        <w:rPr>
          <w:b/>
          <w:bCs/>
          <w:sz w:val="24"/>
          <w:szCs w:val="24"/>
        </w:rPr>
        <w:t>направление</w:t>
      </w:r>
      <w:proofErr w:type="spellEnd"/>
      <w:r w:rsidRPr="00511BC7">
        <w:rPr>
          <w:b/>
          <w:bCs/>
          <w:sz w:val="24"/>
          <w:szCs w:val="24"/>
        </w:rPr>
        <w:t xml:space="preserve"> </w:t>
      </w:r>
      <w:proofErr w:type="spellStart"/>
      <w:r w:rsidRPr="00511BC7">
        <w:rPr>
          <w:b/>
          <w:bCs/>
          <w:sz w:val="24"/>
          <w:szCs w:val="24"/>
        </w:rPr>
        <w:t>воспитания</w:t>
      </w:r>
      <w:proofErr w:type="spellEnd"/>
      <w:r w:rsidRPr="00511BC7">
        <w:rPr>
          <w:b/>
          <w:bCs/>
          <w:sz w:val="24"/>
          <w:szCs w:val="24"/>
        </w:rPr>
        <w:t>.</w:t>
      </w:r>
    </w:p>
    <w:p w14:paraId="7635CE36" w14:textId="77777777" w:rsidR="00343426" w:rsidRPr="00511BC7" w:rsidRDefault="00343426" w:rsidP="005E5B25">
      <w:pPr>
        <w:pStyle w:val="20"/>
        <w:numPr>
          <w:ilvl w:val="0"/>
          <w:numId w:val="190"/>
        </w:numPr>
        <w:shd w:val="clear" w:color="auto" w:fill="auto"/>
        <w:tabs>
          <w:tab w:val="left" w:pos="1134"/>
        </w:tabs>
        <w:spacing w:before="0" w:after="0" w:line="240" w:lineRule="auto"/>
        <w:ind w:firstLine="709"/>
        <w:jc w:val="both"/>
        <w:rPr>
          <w:sz w:val="24"/>
          <w:szCs w:val="24"/>
          <w:lang w:val="ru-RU"/>
        </w:rPr>
      </w:pPr>
      <w:r w:rsidRPr="00511BC7">
        <w:rPr>
          <w:sz w:val="24"/>
          <w:szCs w:val="24"/>
          <w:lang w:val="ru-RU"/>
        </w:rPr>
        <w:t>Цель</w:t>
      </w:r>
      <w:r w:rsidR="00197BE5">
        <w:rPr>
          <w:sz w:val="24"/>
          <w:szCs w:val="24"/>
          <w:lang w:val="ru-RU"/>
        </w:rPr>
        <w:t xml:space="preserve"> </w:t>
      </w:r>
      <w:r w:rsidRPr="00511BC7">
        <w:rPr>
          <w:sz w:val="24"/>
          <w:szCs w:val="24"/>
          <w:lang w:val="ru-RU"/>
        </w:rPr>
        <w:t>познавательного направления воспитания – формирование ценности познания.</w:t>
      </w:r>
    </w:p>
    <w:p w14:paraId="0934F025" w14:textId="77777777" w:rsidR="00343426" w:rsidRPr="00511BC7" w:rsidRDefault="00343426" w:rsidP="005E5B25">
      <w:pPr>
        <w:pStyle w:val="20"/>
        <w:numPr>
          <w:ilvl w:val="0"/>
          <w:numId w:val="190"/>
        </w:numPr>
        <w:shd w:val="clear" w:color="auto" w:fill="auto"/>
        <w:tabs>
          <w:tab w:val="left" w:pos="1028"/>
          <w:tab w:val="left" w:pos="1134"/>
        </w:tabs>
        <w:spacing w:before="0" w:after="0" w:line="240" w:lineRule="auto"/>
        <w:ind w:firstLine="709"/>
        <w:jc w:val="both"/>
        <w:rPr>
          <w:sz w:val="24"/>
          <w:szCs w:val="24"/>
          <w:lang w:val="ru-RU"/>
        </w:rPr>
      </w:pPr>
      <w:r w:rsidRPr="00511BC7">
        <w:rPr>
          <w:sz w:val="24"/>
          <w:szCs w:val="24"/>
          <w:lang w:val="ru-RU"/>
        </w:rPr>
        <w:t>Ценность – познание лежит в основе познавательного направления воспитания.</w:t>
      </w:r>
    </w:p>
    <w:p w14:paraId="4EED7F1A" w14:textId="77777777" w:rsidR="00343426" w:rsidRPr="00511BC7" w:rsidRDefault="00343426" w:rsidP="005E5B25">
      <w:pPr>
        <w:pStyle w:val="20"/>
        <w:numPr>
          <w:ilvl w:val="0"/>
          <w:numId w:val="190"/>
        </w:numPr>
        <w:shd w:val="clear" w:color="auto" w:fill="auto"/>
        <w:tabs>
          <w:tab w:val="left" w:pos="1038"/>
          <w:tab w:val="left" w:pos="1134"/>
        </w:tabs>
        <w:spacing w:before="0" w:after="0" w:line="240" w:lineRule="auto"/>
        <w:ind w:firstLine="709"/>
        <w:jc w:val="both"/>
        <w:rPr>
          <w:sz w:val="24"/>
          <w:szCs w:val="24"/>
          <w:lang w:val="ru-RU"/>
        </w:rPr>
      </w:pPr>
      <w:r w:rsidRPr="00511BC7">
        <w:rPr>
          <w:sz w:val="24"/>
          <w:szCs w:val="24"/>
          <w:lang w:val="ru-RU"/>
        </w:rPr>
        <w:t>В ДОО проблема воспитания у детей познавательной активности охватывает все стороны воспитательного процесса и является непременным условием формирования умственных качеств личности, самостоятельности и инициативности ребёнка. Познавательное и духовно-нравственное воспитание должны осуществляться в содержательном единстве, так как знания наук и незнание добра ограничивает и деформирует личностное развитие ребёнка.</w:t>
      </w:r>
    </w:p>
    <w:p w14:paraId="0831E31D" w14:textId="77777777" w:rsidR="00343426" w:rsidRPr="00511BC7" w:rsidRDefault="00343426" w:rsidP="005E5B25">
      <w:pPr>
        <w:pStyle w:val="20"/>
        <w:numPr>
          <w:ilvl w:val="0"/>
          <w:numId w:val="190"/>
        </w:numPr>
        <w:shd w:val="clear" w:color="auto" w:fill="auto"/>
        <w:tabs>
          <w:tab w:val="left" w:pos="1038"/>
          <w:tab w:val="left" w:pos="1134"/>
        </w:tabs>
        <w:spacing w:before="0" w:after="0" w:line="240" w:lineRule="auto"/>
        <w:ind w:firstLine="709"/>
        <w:jc w:val="both"/>
        <w:rPr>
          <w:sz w:val="24"/>
          <w:szCs w:val="24"/>
          <w:lang w:val="ru-RU"/>
        </w:rPr>
      </w:pPr>
      <w:r w:rsidRPr="00511BC7">
        <w:rPr>
          <w:sz w:val="24"/>
          <w:szCs w:val="24"/>
          <w:lang w:val="ru-RU"/>
        </w:rPr>
        <w:t>Значимым является воспитание у ребёнка стремления к истине, становление целостной картины мира, в которой интегрировано ценностное, эмоционально окрашенное отношение к миру, людям, природе, деятельности человека.</w:t>
      </w:r>
    </w:p>
    <w:p w14:paraId="7CE27AC4" w14:textId="77777777" w:rsidR="00343426" w:rsidRPr="00511BC7" w:rsidRDefault="00343426" w:rsidP="00511BC7">
      <w:pPr>
        <w:pStyle w:val="20"/>
        <w:shd w:val="clear" w:color="auto" w:fill="auto"/>
        <w:tabs>
          <w:tab w:val="left" w:pos="1134"/>
        </w:tabs>
        <w:spacing w:before="0" w:after="0" w:line="240" w:lineRule="auto"/>
        <w:ind w:firstLine="709"/>
        <w:jc w:val="both"/>
        <w:rPr>
          <w:b/>
          <w:bCs/>
          <w:sz w:val="24"/>
          <w:szCs w:val="24"/>
          <w:lang w:val="ru-RU"/>
        </w:rPr>
      </w:pPr>
      <w:r w:rsidRPr="00511BC7">
        <w:rPr>
          <w:b/>
          <w:bCs/>
          <w:sz w:val="24"/>
          <w:szCs w:val="24"/>
          <w:lang w:val="ru-RU"/>
        </w:rPr>
        <w:t>Физическое и оздоровительное направление воспитания.</w:t>
      </w:r>
    </w:p>
    <w:p w14:paraId="178CA9FE" w14:textId="77777777" w:rsidR="00343426" w:rsidRPr="00511BC7" w:rsidRDefault="00343426" w:rsidP="005E5B25">
      <w:pPr>
        <w:pStyle w:val="20"/>
        <w:numPr>
          <w:ilvl w:val="0"/>
          <w:numId w:val="191"/>
        </w:numPr>
        <w:shd w:val="clear" w:color="auto" w:fill="auto"/>
        <w:tabs>
          <w:tab w:val="left" w:pos="1028"/>
          <w:tab w:val="left" w:pos="1134"/>
        </w:tabs>
        <w:spacing w:before="0" w:after="0" w:line="240" w:lineRule="auto"/>
        <w:ind w:firstLine="709"/>
        <w:jc w:val="both"/>
        <w:rPr>
          <w:sz w:val="24"/>
          <w:szCs w:val="24"/>
          <w:lang w:val="ru-RU"/>
        </w:rPr>
      </w:pPr>
      <w:r w:rsidRPr="00511BC7">
        <w:rPr>
          <w:sz w:val="24"/>
          <w:szCs w:val="24"/>
          <w:lang w:val="ru-RU"/>
        </w:rPr>
        <w:t>Цель физического и оздоровительного воспитания - формирование ценностного отношения детей к здоровому образу жизни, овладение элементарными</w:t>
      </w:r>
    </w:p>
    <w:p w14:paraId="0A622143" w14:textId="77777777" w:rsidR="00343426" w:rsidRPr="00511BC7" w:rsidRDefault="00343426" w:rsidP="00511BC7">
      <w:pPr>
        <w:pStyle w:val="20"/>
        <w:shd w:val="clear" w:color="auto" w:fill="auto"/>
        <w:tabs>
          <w:tab w:val="left" w:pos="1134"/>
        </w:tabs>
        <w:spacing w:before="0" w:after="0" w:line="240" w:lineRule="auto"/>
        <w:ind w:firstLine="709"/>
        <w:rPr>
          <w:sz w:val="24"/>
          <w:szCs w:val="24"/>
          <w:lang w:val="ru-RU"/>
        </w:rPr>
      </w:pPr>
      <w:r w:rsidRPr="00511BC7">
        <w:rPr>
          <w:rStyle w:val="12"/>
          <w:sz w:val="24"/>
          <w:szCs w:val="24"/>
        </w:rPr>
        <w:t>гигиеническими навыками и правилами безопасности.</w:t>
      </w:r>
    </w:p>
    <w:p w14:paraId="71A2AC5A" w14:textId="77777777" w:rsidR="00343426" w:rsidRPr="00511BC7" w:rsidRDefault="00343426" w:rsidP="005E5B25">
      <w:pPr>
        <w:pStyle w:val="20"/>
        <w:numPr>
          <w:ilvl w:val="0"/>
          <w:numId w:val="192"/>
        </w:numPr>
        <w:shd w:val="clear" w:color="auto" w:fill="auto"/>
        <w:tabs>
          <w:tab w:val="left" w:pos="1018"/>
          <w:tab w:val="left" w:pos="1134"/>
        </w:tabs>
        <w:spacing w:before="0" w:after="0" w:line="240" w:lineRule="auto"/>
        <w:ind w:firstLine="709"/>
        <w:jc w:val="both"/>
        <w:rPr>
          <w:sz w:val="24"/>
          <w:szCs w:val="24"/>
          <w:lang w:val="ru-RU"/>
        </w:rPr>
      </w:pPr>
      <w:r w:rsidRPr="00511BC7">
        <w:rPr>
          <w:rStyle w:val="12"/>
          <w:sz w:val="24"/>
          <w:szCs w:val="24"/>
        </w:rPr>
        <w:t>Ценности - жизнь и здоровье лежит в основе физического и оздоровительного направления воспитания.</w:t>
      </w:r>
    </w:p>
    <w:p w14:paraId="08BAEE90" w14:textId="77777777" w:rsidR="00343426" w:rsidRPr="00511BC7" w:rsidRDefault="00343426" w:rsidP="005E5B25">
      <w:pPr>
        <w:pStyle w:val="20"/>
        <w:numPr>
          <w:ilvl w:val="0"/>
          <w:numId w:val="192"/>
        </w:numPr>
        <w:shd w:val="clear" w:color="auto" w:fill="auto"/>
        <w:tabs>
          <w:tab w:val="left" w:pos="1033"/>
          <w:tab w:val="left" w:pos="1134"/>
        </w:tabs>
        <w:spacing w:before="0" w:after="0" w:line="240" w:lineRule="auto"/>
        <w:ind w:firstLine="709"/>
        <w:jc w:val="both"/>
        <w:rPr>
          <w:sz w:val="24"/>
          <w:szCs w:val="24"/>
          <w:lang w:val="ru-RU"/>
        </w:rPr>
      </w:pPr>
      <w:r w:rsidRPr="00511BC7">
        <w:rPr>
          <w:rStyle w:val="12"/>
          <w:sz w:val="24"/>
          <w:szCs w:val="24"/>
        </w:rPr>
        <w:t>Физическое и оздоровительное направление воспитания основано на идее охраны и укрепления здоровья детей, становления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14:paraId="065EB327" w14:textId="77777777" w:rsidR="00343426" w:rsidRPr="00511BC7" w:rsidRDefault="00343426" w:rsidP="00511BC7">
      <w:pPr>
        <w:pStyle w:val="20"/>
        <w:shd w:val="clear" w:color="auto" w:fill="auto"/>
        <w:tabs>
          <w:tab w:val="left" w:pos="1134"/>
        </w:tabs>
        <w:spacing w:before="0" w:after="0" w:line="240" w:lineRule="auto"/>
        <w:ind w:firstLine="709"/>
        <w:jc w:val="both"/>
        <w:rPr>
          <w:b/>
          <w:bCs/>
          <w:sz w:val="24"/>
          <w:szCs w:val="24"/>
        </w:rPr>
      </w:pPr>
      <w:r w:rsidRPr="00511BC7">
        <w:rPr>
          <w:rStyle w:val="12"/>
          <w:b/>
          <w:bCs/>
          <w:sz w:val="24"/>
          <w:szCs w:val="24"/>
        </w:rPr>
        <w:t>Трудовое направление воспитания.</w:t>
      </w:r>
    </w:p>
    <w:p w14:paraId="7A0B926A" w14:textId="77777777" w:rsidR="00343426" w:rsidRPr="00511BC7" w:rsidRDefault="00343426" w:rsidP="005E5B25">
      <w:pPr>
        <w:pStyle w:val="20"/>
        <w:numPr>
          <w:ilvl w:val="0"/>
          <w:numId w:val="193"/>
        </w:numPr>
        <w:shd w:val="clear" w:color="auto" w:fill="auto"/>
        <w:tabs>
          <w:tab w:val="left" w:pos="1028"/>
          <w:tab w:val="left" w:pos="1134"/>
        </w:tabs>
        <w:spacing w:before="0" w:after="0" w:line="240" w:lineRule="auto"/>
        <w:ind w:firstLine="709"/>
        <w:jc w:val="both"/>
        <w:rPr>
          <w:sz w:val="24"/>
          <w:szCs w:val="24"/>
          <w:lang w:val="ru-RU"/>
        </w:rPr>
      </w:pPr>
      <w:r w:rsidRPr="00511BC7">
        <w:rPr>
          <w:rStyle w:val="12"/>
          <w:sz w:val="24"/>
          <w:szCs w:val="24"/>
        </w:rPr>
        <w:t>Цель трудового воспитания - формирование ценностного отношения детей к труду, трудолюбию и приобщение ребёнка к труду.</w:t>
      </w:r>
    </w:p>
    <w:p w14:paraId="28FCF601" w14:textId="77777777" w:rsidR="00343426" w:rsidRPr="00511BC7" w:rsidRDefault="00343426" w:rsidP="005E5B25">
      <w:pPr>
        <w:pStyle w:val="20"/>
        <w:numPr>
          <w:ilvl w:val="0"/>
          <w:numId w:val="193"/>
        </w:numPr>
        <w:shd w:val="clear" w:color="auto" w:fill="auto"/>
        <w:tabs>
          <w:tab w:val="left" w:pos="1038"/>
          <w:tab w:val="left" w:pos="1134"/>
        </w:tabs>
        <w:spacing w:before="0" w:after="0" w:line="240" w:lineRule="auto"/>
        <w:ind w:firstLine="709"/>
        <w:jc w:val="both"/>
        <w:rPr>
          <w:sz w:val="24"/>
          <w:szCs w:val="24"/>
          <w:lang w:val="ru-RU"/>
        </w:rPr>
      </w:pPr>
      <w:r w:rsidRPr="00511BC7">
        <w:rPr>
          <w:rStyle w:val="12"/>
          <w:sz w:val="24"/>
          <w:szCs w:val="24"/>
        </w:rPr>
        <w:t>Ценность – труд лежит в основе трудового направления воспитания.</w:t>
      </w:r>
    </w:p>
    <w:p w14:paraId="0B7643D5" w14:textId="77777777" w:rsidR="00343426" w:rsidRPr="00511BC7" w:rsidRDefault="00343426" w:rsidP="005E5B25">
      <w:pPr>
        <w:pStyle w:val="20"/>
        <w:numPr>
          <w:ilvl w:val="0"/>
          <w:numId w:val="193"/>
        </w:numPr>
        <w:shd w:val="clear" w:color="auto" w:fill="auto"/>
        <w:tabs>
          <w:tab w:val="left" w:pos="1033"/>
          <w:tab w:val="left" w:pos="1134"/>
        </w:tabs>
        <w:spacing w:before="0" w:after="0" w:line="240" w:lineRule="auto"/>
        <w:ind w:firstLine="709"/>
        <w:jc w:val="both"/>
        <w:rPr>
          <w:sz w:val="24"/>
          <w:szCs w:val="24"/>
          <w:lang w:val="ru-RU"/>
        </w:rPr>
      </w:pPr>
      <w:r w:rsidRPr="00511BC7">
        <w:rPr>
          <w:rStyle w:val="12"/>
          <w:sz w:val="24"/>
          <w:szCs w:val="24"/>
        </w:rPr>
        <w:t>Трудовое направление воспитания направлено на формирование и поддержку привычки к трудовому усилию, к доступному напряжению физических, умственных и нравственных сил для решения трудовой задачи; стремление приносить пользу людям. Повседневный труд постепенно приводит детей к осознанию нравственной стороны труда. Самостоятельность в выполнении трудовых поручений способствует формированию ответственности за свои действия.</w:t>
      </w:r>
    </w:p>
    <w:p w14:paraId="5314F016" w14:textId="77777777" w:rsidR="00343426" w:rsidRPr="00511BC7" w:rsidRDefault="00343426" w:rsidP="00511BC7">
      <w:pPr>
        <w:pStyle w:val="20"/>
        <w:shd w:val="clear" w:color="auto" w:fill="auto"/>
        <w:tabs>
          <w:tab w:val="left" w:pos="1134"/>
        </w:tabs>
        <w:spacing w:before="0" w:after="0" w:line="240" w:lineRule="auto"/>
        <w:ind w:firstLine="709"/>
        <w:jc w:val="both"/>
        <w:rPr>
          <w:b/>
          <w:bCs/>
          <w:sz w:val="24"/>
          <w:szCs w:val="24"/>
        </w:rPr>
      </w:pPr>
      <w:r w:rsidRPr="00511BC7">
        <w:rPr>
          <w:rStyle w:val="12"/>
          <w:b/>
          <w:bCs/>
          <w:sz w:val="24"/>
          <w:szCs w:val="24"/>
        </w:rPr>
        <w:t>Эстетическое направление воспитания.</w:t>
      </w:r>
    </w:p>
    <w:p w14:paraId="654B4E30" w14:textId="77777777" w:rsidR="00343426" w:rsidRPr="00511BC7" w:rsidRDefault="00343426" w:rsidP="005E5B25">
      <w:pPr>
        <w:pStyle w:val="20"/>
        <w:numPr>
          <w:ilvl w:val="0"/>
          <w:numId w:val="194"/>
        </w:numPr>
        <w:shd w:val="clear" w:color="auto" w:fill="auto"/>
        <w:tabs>
          <w:tab w:val="left" w:pos="1028"/>
          <w:tab w:val="left" w:pos="1134"/>
        </w:tabs>
        <w:spacing w:before="0" w:after="0" w:line="240" w:lineRule="auto"/>
        <w:ind w:firstLine="709"/>
        <w:jc w:val="both"/>
        <w:rPr>
          <w:sz w:val="24"/>
          <w:szCs w:val="24"/>
          <w:lang w:val="ru-RU"/>
        </w:rPr>
      </w:pPr>
      <w:r w:rsidRPr="00511BC7">
        <w:rPr>
          <w:rStyle w:val="12"/>
          <w:sz w:val="24"/>
          <w:szCs w:val="24"/>
        </w:rPr>
        <w:t>Цель эстетического направления воспитания – способствовать становлению у ребёнка ценностного отношения к красоте.</w:t>
      </w:r>
    </w:p>
    <w:p w14:paraId="15036B3F" w14:textId="77777777" w:rsidR="00343426" w:rsidRPr="00511BC7" w:rsidRDefault="00343426" w:rsidP="005E5B25">
      <w:pPr>
        <w:pStyle w:val="20"/>
        <w:numPr>
          <w:ilvl w:val="0"/>
          <w:numId w:val="194"/>
        </w:numPr>
        <w:shd w:val="clear" w:color="auto" w:fill="auto"/>
        <w:tabs>
          <w:tab w:val="left" w:pos="1023"/>
          <w:tab w:val="left" w:pos="1134"/>
        </w:tabs>
        <w:spacing w:before="0" w:after="0" w:line="240" w:lineRule="auto"/>
        <w:ind w:firstLine="709"/>
        <w:jc w:val="both"/>
        <w:rPr>
          <w:sz w:val="24"/>
          <w:szCs w:val="24"/>
          <w:lang w:val="ru-RU"/>
        </w:rPr>
      </w:pPr>
      <w:r w:rsidRPr="00511BC7">
        <w:rPr>
          <w:rStyle w:val="12"/>
          <w:sz w:val="24"/>
          <w:szCs w:val="24"/>
        </w:rPr>
        <w:t>Ценности – культура, красота, лежат в основе эстетического направления воспитания.</w:t>
      </w:r>
    </w:p>
    <w:p w14:paraId="3F360144" w14:textId="77777777" w:rsidR="00307635" w:rsidRPr="007A0AEE" w:rsidRDefault="00343426" w:rsidP="005E5B25">
      <w:pPr>
        <w:pStyle w:val="20"/>
        <w:numPr>
          <w:ilvl w:val="0"/>
          <w:numId w:val="194"/>
        </w:numPr>
        <w:shd w:val="clear" w:color="auto" w:fill="auto"/>
        <w:tabs>
          <w:tab w:val="left" w:pos="1038"/>
          <w:tab w:val="left" w:pos="1134"/>
        </w:tabs>
        <w:spacing w:before="0" w:after="0" w:line="240" w:lineRule="auto"/>
        <w:ind w:firstLine="709"/>
        <w:jc w:val="both"/>
        <w:rPr>
          <w:rStyle w:val="12"/>
          <w:color w:val="auto"/>
          <w:sz w:val="24"/>
          <w:szCs w:val="24"/>
          <w:shd w:val="clear" w:color="auto" w:fill="auto"/>
        </w:rPr>
      </w:pPr>
      <w:r w:rsidRPr="00511BC7">
        <w:rPr>
          <w:rStyle w:val="12"/>
          <w:sz w:val="24"/>
          <w:szCs w:val="24"/>
        </w:rPr>
        <w:t xml:space="preserve">Эстетическое воспитание направлено на воспитание любви к прекрасному в окружающей обстановке, в природе, в искусстве, в отношениях, развитие у детей желания и умения творить.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ребёнка. Искусство делает ребёнка отзывчивее, добрее, обогащает его духовный мир, способствует воспитанию воображения, чувств. Красивая и удобная обстановка, </w:t>
      </w:r>
      <w:r w:rsidRPr="00511BC7">
        <w:rPr>
          <w:rStyle w:val="12"/>
          <w:sz w:val="24"/>
          <w:szCs w:val="24"/>
        </w:rPr>
        <w:lastRenderedPageBreak/>
        <w:t>чистота помещения, опрятный вид детей и взрослых содействуют воспитанию художественного вкуса.</w:t>
      </w:r>
    </w:p>
    <w:p w14:paraId="15DB5C15" w14:textId="77777777" w:rsidR="00343426" w:rsidRPr="00511BC7" w:rsidRDefault="00343426" w:rsidP="00511BC7">
      <w:pPr>
        <w:pStyle w:val="20"/>
        <w:shd w:val="clear" w:color="auto" w:fill="auto"/>
        <w:tabs>
          <w:tab w:val="left" w:pos="1575"/>
        </w:tabs>
        <w:spacing w:before="0" w:after="0" w:line="240" w:lineRule="auto"/>
        <w:ind w:firstLine="709"/>
        <w:jc w:val="both"/>
        <w:rPr>
          <w:b/>
          <w:bCs/>
          <w:sz w:val="24"/>
          <w:szCs w:val="24"/>
        </w:rPr>
      </w:pPr>
      <w:r w:rsidRPr="00511BC7">
        <w:rPr>
          <w:rStyle w:val="12"/>
          <w:b/>
          <w:bCs/>
          <w:sz w:val="24"/>
          <w:szCs w:val="24"/>
        </w:rPr>
        <w:t>Целевые ориентиры воспитания.</w:t>
      </w:r>
    </w:p>
    <w:p w14:paraId="1B6844F5" w14:textId="77777777" w:rsidR="00343426" w:rsidRPr="00511BC7" w:rsidRDefault="00343426" w:rsidP="005E5B25">
      <w:pPr>
        <w:pStyle w:val="20"/>
        <w:numPr>
          <w:ilvl w:val="0"/>
          <w:numId w:val="195"/>
        </w:numPr>
        <w:shd w:val="clear" w:color="auto" w:fill="auto"/>
        <w:tabs>
          <w:tab w:val="left" w:pos="1028"/>
        </w:tabs>
        <w:spacing w:before="0" w:after="0" w:line="240" w:lineRule="auto"/>
        <w:ind w:firstLine="709"/>
        <w:jc w:val="both"/>
        <w:rPr>
          <w:sz w:val="24"/>
          <w:szCs w:val="24"/>
          <w:lang w:val="ru-RU"/>
        </w:rPr>
      </w:pPr>
      <w:r w:rsidRPr="00511BC7">
        <w:rPr>
          <w:rStyle w:val="12"/>
          <w:sz w:val="24"/>
          <w:szCs w:val="24"/>
        </w:rPr>
        <w:t>Деятельность воспитателя нацелена на перспективу становления личности и развития ребёнка. Поэтому планируемые результаты представлены в виде целевых ориентиров как обобщенные «портреты» ребёнка к концу раннего и дошкольного возрастов.</w:t>
      </w:r>
    </w:p>
    <w:p w14:paraId="0A2A2EBE" w14:textId="77777777" w:rsidR="00343426" w:rsidRPr="00511BC7" w:rsidRDefault="00343426" w:rsidP="005E5B25">
      <w:pPr>
        <w:pStyle w:val="20"/>
        <w:numPr>
          <w:ilvl w:val="0"/>
          <w:numId w:val="195"/>
        </w:numPr>
        <w:shd w:val="clear" w:color="auto" w:fill="auto"/>
        <w:tabs>
          <w:tab w:val="left" w:pos="1018"/>
        </w:tabs>
        <w:spacing w:before="0" w:after="0" w:line="240" w:lineRule="auto"/>
        <w:ind w:firstLine="709"/>
        <w:jc w:val="both"/>
        <w:rPr>
          <w:sz w:val="24"/>
          <w:szCs w:val="24"/>
          <w:lang w:val="ru-RU"/>
        </w:rPr>
      </w:pPr>
      <w:r w:rsidRPr="00511BC7">
        <w:rPr>
          <w:rStyle w:val="12"/>
          <w:sz w:val="24"/>
          <w:szCs w:val="24"/>
        </w:rPr>
        <w:t>В соответствии с ФГОС ДО оценка результатов воспитательной работы не осуществляется, так как целевые ориентиры основной образовательной программы</w:t>
      </w:r>
    </w:p>
    <w:p w14:paraId="0F4FEA4C" w14:textId="77777777" w:rsidR="00511BC7" w:rsidRPr="007A0AEE" w:rsidRDefault="00343426" w:rsidP="007A0AEE">
      <w:pPr>
        <w:pStyle w:val="20"/>
        <w:shd w:val="clear" w:color="auto" w:fill="auto"/>
        <w:spacing w:before="0" w:after="0" w:line="240" w:lineRule="auto"/>
        <w:ind w:firstLine="709"/>
        <w:jc w:val="both"/>
        <w:rPr>
          <w:rStyle w:val="12"/>
          <w:color w:val="auto"/>
          <w:sz w:val="24"/>
          <w:szCs w:val="24"/>
          <w:shd w:val="clear" w:color="auto" w:fill="auto"/>
        </w:rPr>
      </w:pPr>
      <w:r w:rsidRPr="00511BC7">
        <w:rPr>
          <w:rStyle w:val="12"/>
          <w:sz w:val="24"/>
          <w:szCs w:val="24"/>
        </w:rPr>
        <w:t>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p>
    <w:p w14:paraId="07DC0CBA" w14:textId="77777777" w:rsidR="00343426" w:rsidRPr="00511BC7" w:rsidRDefault="00343426" w:rsidP="00197BE5">
      <w:pPr>
        <w:pStyle w:val="20"/>
        <w:shd w:val="clear" w:color="auto" w:fill="auto"/>
        <w:tabs>
          <w:tab w:val="left" w:pos="1888"/>
        </w:tabs>
        <w:spacing w:before="0" w:line="240" w:lineRule="auto"/>
        <w:ind w:firstLine="709"/>
        <w:rPr>
          <w:rStyle w:val="12"/>
          <w:b/>
          <w:bCs/>
          <w:sz w:val="24"/>
          <w:szCs w:val="24"/>
        </w:rPr>
      </w:pPr>
      <w:r w:rsidRPr="00511BC7">
        <w:rPr>
          <w:rStyle w:val="12"/>
          <w:b/>
          <w:bCs/>
          <w:sz w:val="24"/>
          <w:szCs w:val="24"/>
        </w:rPr>
        <w:t>Целевые ориентиры воспитания детей раннего возраста (к трем годам).</w:t>
      </w:r>
    </w:p>
    <w:tbl>
      <w:tblPr>
        <w:tblStyle w:val="aa"/>
        <w:tblW w:w="10173" w:type="dxa"/>
        <w:tblLook w:val="04A0" w:firstRow="1" w:lastRow="0" w:firstColumn="1" w:lastColumn="0" w:noHBand="0" w:noVBand="1"/>
      </w:tblPr>
      <w:tblGrid>
        <w:gridCol w:w="2240"/>
        <w:gridCol w:w="2404"/>
        <w:gridCol w:w="5529"/>
      </w:tblGrid>
      <w:tr w:rsidR="00343426" w:rsidRPr="00511BC7" w14:paraId="3F9636CF" w14:textId="77777777" w:rsidTr="00C366C1">
        <w:trPr>
          <w:tblHeader/>
        </w:trPr>
        <w:tc>
          <w:tcPr>
            <w:tcW w:w="2240" w:type="dxa"/>
            <w:vAlign w:val="center"/>
          </w:tcPr>
          <w:p w14:paraId="1FE0E801" w14:textId="77777777" w:rsidR="00343426" w:rsidRPr="00511BC7" w:rsidRDefault="00343426" w:rsidP="00511BC7">
            <w:pPr>
              <w:pStyle w:val="20"/>
              <w:shd w:val="clear" w:color="auto" w:fill="auto"/>
              <w:spacing w:before="0" w:after="0" w:line="240" w:lineRule="auto"/>
              <w:jc w:val="center"/>
              <w:rPr>
                <w:sz w:val="24"/>
                <w:szCs w:val="24"/>
              </w:rPr>
            </w:pPr>
            <w:r w:rsidRPr="00511BC7">
              <w:rPr>
                <w:rStyle w:val="12"/>
                <w:sz w:val="24"/>
                <w:szCs w:val="24"/>
              </w:rPr>
              <w:t>Направление</w:t>
            </w:r>
          </w:p>
          <w:p w14:paraId="12313D31" w14:textId="77777777" w:rsidR="00343426" w:rsidRPr="00511BC7" w:rsidRDefault="00343426" w:rsidP="00511BC7">
            <w:pPr>
              <w:pStyle w:val="20"/>
              <w:shd w:val="clear" w:color="auto" w:fill="auto"/>
              <w:spacing w:before="0" w:after="0" w:line="240" w:lineRule="auto"/>
              <w:jc w:val="center"/>
              <w:rPr>
                <w:sz w:val="24"/>
                <w:szCs w:val="24"/>
              </w:rPr>
            </w:pPr>
            <w:r w:rsidRPr="00511BC7">
              <w:rPr>
                <w:rStyle w:val="12"/>
                <w:sz w:val="24"/>
                <w:szCs w:val="24"/>
              </w:rPr>
              <w:t>воспитания</w:t>
            </w:r>
          </w:p>
        </w:tc>
        <w:tc>
          <w:tcPr>
            <w:tcW w:w="2404" w:type="dxa"/>
            <w:vAlign w:val="center"/>
          </w:tcPr>
          <w:p w14:paraId="06053794" w14:textId="77777777" w:rsidR="00343426" w:rsidRPr="00511BC7" w:rsidRDefault="00343426" w:rsidP="00511BC7">
            <w:pPr>
              <w:pStyle w:val="20"/>
              <w:shd w:val="clear" w:color="auto" w:fill="auto"/>
              <w:spacing w:before="0" w:after="0" w:line="240" w:lineRule="auto"/>
              <w:jc w:val="center"/>
              <w:rPr>
                <w:sz w:val="24"/>
                <w:szCs w:val="24"/>
              </w:rPr>
            </w:pPr>
            <w:r w:rsidRPr="00511BC7">
              <w:rPr>
                <w:rStyle w:val="12"/>
                <w:sz w:val="24"/>
                <w:szCs w:val="24"/>
              </w:rPr>
              <w:t>Ценности</w:t>
            </w:r>
          </w:p>
        </w:tc>
        <w:tc>
          <w:tcPr>
            <w:tcW w:w="5529" w:type="dxa"/>
            <w:vAlign w:val="center"/>
          </w:tcPr>
          <w:p w14:paraId="1131D3C7" w14:textId="77777777" w:rsidR="00343426" w:rsidRPr="00511BC7" w:rsidRDefault="00343426" w:rsidP="00511BC7">
            <w:pPr>
              <w:pStyle w:val="20"/>
              <w:shd w:val="clear" w:color="auto" w:fill="auto"/>
              <w:spacing w:before="0" w:after="0" w:line="240" w:lineRule="auto"/>
              <w:jc w:val="center"/>
              <w:rPr>
                <w:sz w:val="24"/>
                <w:szCs w:val="24"/>
              </w:rPr>
            </w:pPr>
            <w:r w:rsidRPr="00511BC7">
              <w:rPr>
                <w:rStyle w:val="12"/>
                <w:sz w:val="24"/>
                <w:szCs w:val="24"/>
              </w:rPr>
              <w:t>Целевые ориентиры</w:t>
            </w:r>
          </w:p>
        </w:tc>
      </w:tr>
      <w:tr w:rsidR="00343426" w:rsidRPr="00511BC7" w14:paraId="6142E57A" w14:textId="77777777" w:rsidTr="00C366C1">
        <w:tc>
          <w:tcPr>
            <w:tcW w:w="2240" w:type="dxa"/>
          </w:tcPr>
          <w:p w14:paraId="00C181EA"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Патриотическое</w:t>
            </w:r>
          </w:p>
        </w:tc>
        <w:tc>
          <w:tcPr>
            <w:tcW w:w="2404" w:type="dxa"/>
          </w:tcPr>
          <w:p w14:paraId="1AA191E7"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Родина, природа</w:t>
            </w:r>
          </w:p>
        </w:tc>
        <w:tc>
          <w:tcPr>
            <w:tcW w:w="5529" w:type="dxa"/>
          </w:tcPr>
          <w:p w14:paraId="4366FE9F" w14:textId="77777777" w:rsidR="00343426" w:rsidRPr="00511BC7" w:rsidRDefault="00343426" w:rsidP="00511BC7">
            <w:pPr>
              <w:pStyle w:val="20"/>
              <w:shd w:val="clear" w:color="auto" w:fill="auto"/>
              <w:spacing w:before="0" w:after="0" w:line="240" w:lineRule="auto"/>
              <w:rPr>
                <w:sz w:val="24"/>
                <w:szCs w:val="24"/>
                <w:lang w:val="ru-RU"/>
              </w:rPr>
            </w:pPr>
            <w:r w:rsidRPr="00511BC7">
              <w:rPr>
                <w:rStyle w:val="12"/>
                <w:sz w:val="24"/>
                <w:szCs w:val="24"/>
              </w:rPr>
              <w:t>Проявляющий привязанность к близким людям, бережное отношение к живому</w:t>
            </w:r>
          </w:p>
        </w:tc>
      </w:tr>
      <w:tr w:rsidR="00343426" w:rsidRPr="00511BC7" w14:paraId="2D1A3B30" w14:textId="77777777" w:rsidTr="00C366C1">
        <w:tc>
          <w:tcPr>
            <w:tcW w:w="2240" w:type="dxa"/>
          </w:tcPr>
          <w:p w14:paraId="5E6A5508"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Духовно</w:t>
            </w:r>
            <w:r w:rsidRPr="00511BC7">
              <w:rPr>
                <w:rStyle w:val="12"/>
                <w:sz w:val="24"/>
                <w:szCs w:val="24"/>
              </w:rPr>
              <w:softHyphen/>
            </w:r>
          </w:p>
          <w:p w14:paraId="304CFA56"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нравственное</w:t>
            </w:r>
          </w:p>
        </w:tc>
        <w:tc>
          <w:tcPr>
            <w:tcW w:w="2404" w:type="dxa"/>
          </w:tcPr>
          <w:p w14:paraId="142C7456"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Жизнь,</w:t>
            </w:r>
          </w:p>
          <w:p w14:paraId="0877B879"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милосердие, добро</w:t>
            </w:r>
          </w:p>
        </w:tc>
        <w:tc>
          <w:tcPr>
            <w:tcW w:w="5529" w:type="dxa"/>
          </w:tcPr>
          <w:p w14:paraId="73ECBA64" w14:textId="77777777" w:rsidR="00343426" w:rsidRPr="00511BC7" w:rsidRDefault="00343426" w:rsidP="00511BC7">
            <w:pPr>
              <w:pStyle w:val="20"/>
              <w:shd w:val="clear" w:color="auto" w:fill="auto"/>
              <w:spacing w:before="0" w:after="0" w:line="240" w:lineRule="auto"/>
              <w:rPr>
                <w:sz w:val="24"/>
                <w:szCs w:val="24"/>
                <w:lang w:val="ru-RU"/>
              </w:rPr>
            </w:pPr>
            <w:r w:rsidRPr="00511BC7">
              <w:rPr>
                <w:rStyle w:val="12"/>
                <w:sz w:val="24"/>
                <w:szCs w:val="24"/>
              </w:rPr>
              <w:t>Способный понять и принять, что такое «хорошо» и «плохо».</w:t>
            </w:r>
          </w:p>
          <w:p w14:paraId="5BB7969F"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Проявляющий сочувствие, доброту.</w:t>
            </w:r>
          </w:p>
        </w:tc>
      </w:tr>
      <w:tr w:rsidR="00343426" w:rsidRPr="00511BC7" w14:paraId="028D30F0" w14:textId="77777777" w:rsidTr="00C366C1">
        <w:tc>
          <w:tcPr>
            <w:tcW w:w="2240" w:type="dxa"/>
          </w:tcPr>
          <w:p w14:paraId="625D69B7"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Социальное</w:t>
            </w:r>
          </w:p>
        </w:tc>
        <w:tc>
          <w:tcPr>
            <w:tcW w:w="2404" w:type="dxa"/>
          </w:tcPr>
          <w:p w14:paraId="34AD840C"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Человек, семья,</w:t>
            </w:r>
          </w:p>
          <w:p w14:paraId="7FAF8FC8"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дружба,</w:t>
            </w:r>
          </w:p>
          <w:p w14:paraId="0D2BDA2E"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сотрудничество</w:t>
            </w:r>
          </w:p>
        </w:tc>
        <w:tc>
          <w:tcPr>
            <w:tcW w:w="5529" w:type="dxa"/>
          </w:tcPr>
          <w:p w14:paraId="665DC730" w14:textId="77777777" w:rsidR="00343426" w:rsidRPr="00511BC7" w:rsidRDefault="00343426" w:rsidP="00511BC7">
            <w:pPr>
              <w:pStyle w:val="20"/>
              <w:shd w:val="clear" w:color="auto" w:fill="auto"/>
              <w:spacing w:before="0" w:after="0" w:line="240" w:lineRule="auto"/>
              <w:rPr>
                <w:sz w:val="24"/>
                <w:szCs w:val="24"/>
                <w:lang w:val="ru-RU"/>
              </w:rPr>
            </w:pPr>
            <w:r w:rsidRPr="00511BC7">
              <w:rPr>
                <w:rStyle w:val="12"/>
                <w:sz w:val="24"/>
                <w:szCs w:val="24"/>
              </w:rPr>
              <w:t>Испытывающий чувство удовольствия в случае одобрения и чувство огорчения в случае неодобрения со стороны взрослых. Проявляющий интерес к другим детям и способный бесконфликтно играть рядом с ними.</w:t>
            </w:r>
          </w:p>
          <w:p w14:paraId="36AF6A49" w14:textId="77777777" w:rsidR="00343426" w:rsidRPr="00511BC7" w:rsidRDefault="00343426" w:rsidP="00511BC7">
            <w:pPr>
              <w:pStyle w:val="20"/>
              <w:shd w:val="clear" w:color="auto" w:fill="auto"/>
              <w:spacing w:before="0" w:after="0" w:line="240" w:lineRule="auto"/>
              <w:rPr>
                <w:sz w:val="24"/>
                <w:szCs w:val="24"/>
                <w:lang w:val="ru-RU"/>
              </w:rPr>
            </w:pPr>
            <w:r w:rsidRPr="00511BC7">
              <w:rPr>
                <w:rStyle w:val="12"/>
                <w:sz w:val="24"/>
                <w:szCs w:val="24"/>
              </w:rPr>
              <w:t>Проявляющий позицию «Я сам!». Способный к самостоятельным (свободным) активным действиям в общении.</w:t>
            </w:r>
          </w:p>
        </w:tc>
      </w:tr>
      <w:tr w:rsidR="00343426" w:rsidRPr="00511BC7" w14:paraId="7267390D" w14:textId="77777777" w:rsidTr="00C366C1">
        <w:tc>
          <w:tcPr>
            <w:tcW w:w="2240" w:type="dxa"/>
          </w:tcPr>
          <w:p w14:paraId="7D9B266C"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Познавательное</w:t>
            </w:r>
          </w:p>
        </w:tc>
        <w:tc>
          <w:tcPr>
            <w:tcW w:w="2404" w:type="dxa"/>
          </w:tcPr>
          <w:p w14:paraId="441E0921"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Познание</w:t>
            </w:r>
          </w:p>
        </w:tc>
        <w:tc>
          <w:tcPr>
            <w:tcW w:w="5529" w:type="dxa"/>
          </w:tcPr>
          <w:p w14:paraId="4F510630" w14:textId="77777777" w:rsidR="00343426" w:rsidRPr="00511BC7" w:rsidRDefault="00343426" w:rsidP="00511BC7">
            <w:pPr>
              <w:pStyle w:val="20"/>
              <w:shd w:val="clear" w:color="auto" w:fill="auto"/>
              <w:spacing w:before="0" w:after="0" w:line="240" w:lineRule="auto"/>
              <w:rPr>
                <w:sz w:val="24"/>
                <w:szCs w:val="24"/>
                <w:lang w:val="ru-RU"/>
              </w:rPr>
            </w:pPr>
            <w:r w:rsidRPr="00511BC7">
              <w:rPr>
                <w:rStyle w:val="12"/>
                <w:sz w:val="24"/>
                <w:szCs w:val="24"/>
              </w:rPr>
              <w:t>Проявляющий интерес к окружающему миру. Любознательный, активный в поведении и деятельности.</w:t>
            </w:r>
          </w:p>
        </w:tc>
      </w:tr>
      <w:tr w:rsidR="00343426" w:rsidRPr="00511BC7" w14:paraId="229E111D" w14:textId="77777777" w:rsidTr="00C366C1">
        <w:tc>
          <w:tcPr>
            <w:tcW w:w="2240" w:type="dxa"/>
          </w:tcPr>
          <w:p w14:paraId="7D048AD9"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Физическое и оздоровительное</w:t>
            </w:r>
          </w:p>
        </w:tc>
        <w:tc>
          <w:tcPr>
            <w:tcW w:w="2404" w:type="dxa"/>
          </w:tcPr>
          <w:p w14:paraId="324FB306"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Здоровье, жизнь</w:t>
            </w:r>
          </w:p>
        </w:tc>
        <w:tc>
          <w:tcPr>
            <w:tcW w:w="5529" w:type="dxa"/>
          </w:tcPr>
          <w:p w14:paraId="3693C153" w14:textId="77777777" w:rsidR="00343426" w:rsidRPr="00511BC7" w:rsidRDefault="00343426" w:rsidP="00511BC7">
            <w:pPr>
              <w:pStyle w:val="20"/>
              <w:shd w:val="clear" w:color="auto" w:fill="auto"/>
              <w:spacing w:before="0" w:after="0" w:line="240" w:lineRule="auto"/>
              <w:rPr>
                <w:sz w:val="24"/>
                <w:szCs w:val="24"/>
                <w:lang w:val="ru-RU"/>
              </w:rPr>
            </w:pPr>
            <w:r w:rsidRPr="00511BC7">
              <w:rPr>
                <w:rStyle w:val="12"/>
                <w:sz w:val="24"/>
                <w:szCs w:val="24"/>
              </w:rPr>
              <w:t>Понимающий ценность жизни и здоровья, владеющий основными способами укрепления здоровья - физическая культура, закаливание, утренняя гимнастика, личная гигиена, безопасное поведение и другое; стремящийся к сбережению и укреплению собственного здоровья и здоровья окружающих.</w:t>
            </w:r>
          </w:p>
          <w:p w14:paraId="5D6C6651" w14:textId="77777777" w:rsidR="00343426" w:rsidRPr="00511BC7" w:rsidRDefault="00343426" w:rsidP="00511BC7">
            <w:pPr>
              <w:pStyle w:val="20"/>
              <w:shd w:val="clear" w:color="auto" w:fill="auto"/>
              <w:spacing w:before="0" w:after="0" w:line="240" w:lineRule="auto"/>
              <w:rPr>
                <w:sz w:val="24"/>
                <w:szCs w:val="24"/>
                <w:lang w:val="ru-RU"/>
              </w:rPr>
            </w:pPr>
            <w:r w:rsidRPr="00511BC7">
              <w:rPr>
                <w:rStyle w:val="12"/>
                <w:sz w:val="24"/>
                <w:szCs w:val="24"/>
              </w:rPr>
              <w:t>Проявляющий интерес к физическим упражнениям и подвижным играм, стремление к личной и командной победе, нравственные и волевые качества.</w:t>
            </w:r>
          </w:p>
        </w:tc>
      </w:tr>
      <w:tr w:rsidR="00343426" w:rsidRPr="00511BC7" w14:paraId="7552B5BB" w14:textId="77777777" w:rsidTr="00C366C1">
        <w:tc>
          <w:tcPr>
            <w:tcW w:w="2240" w:type="dxa"/>
          </w:tcPr>
          <w:p w14:paraId="2503374A"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Трудовое</w:t>
            </w:r>
          </w:p>
        </w:tc>
        <w:tc>
          <w:tcPr>
            <w:tcW w:w="2404" w:type="dxa"/>
          </w:tcPr>
          <w:p w14:paraId="076CDCBD"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Труд</w:t>
            </w:r>
          </w:p>
        </w:tc>
        <w:tc>
          <w:tcPr>
            <w:tcW w:w="5529" w:type="dxa"/>
          </w:tcPr>
          <w:p w14:paraId="765D03BE" w14:textId="77777777" w:rsidR="00343426" w:rsidRPr="00511BC7" w:rsidRDefault="00343426" w:rsidP="00511BC7">
            <w:pPr>
              <w:pStyle w:val="20"/>
              <w:shd w:val="clear" w:color="auto" w:fill="auto"/>
              <w:spacing w:before="0" w:after="0" w:line="240" w:lineRule="auto"/>
              <w:rPr>
                <w:sz w:val="24"/>
                <w:szCs w:val="24"/>
                <w:lang w:val="ru-RU"/>
              </w:rPr>
            </w:pPr>
            <w:r w:rsidRPr="00511BC7">
              <w:rPr>
                <w:rStyle w:val="12"/>
                <w:sz w:val="24"/>
                <w:szCs w:val="24"/>
              </w:rPr>
              <w:t>Поддерживающий элементарный порядок в окружающей обстановке.</w:t>
            </w:r>
          </w:p>
          <w:p w14:paraId="69657BFE" w14:textId="77777777" w:rsidR="00343426" w:rsidRPr="00511BC7" w:rsidRDefault="00343426" w:rsidP="00511BC7">
            <w:pPr>
              <w:pStyle w:val="20"/>
              <w:shd w:val="clear" w:color="auto" w:fill="auto"/>
              <w:spacing w:before="0" w:after="0" w:line="240" w:lineRule="auto"/>
              <w:rPr>
                <w:sz w:val="24"/>
                <w:szCs w:val="24"/>
                <w:lang w:val="ru-RU"/>
              </w:rPr>
            </w:pPr>
            <w:r w:rsidRPr="00511BC7">
              <w:rPr>
                <w:rStyle w:val="12"/>
                <w:sz w:val="24"/>
                <w:szCs w:val="24"/>
              </w:rPr>
              <w:t>Стремящийся помогать старшим в доступных трудовых действиях. Стремящийся к результативности, самостоятельности, ответственности в самообслуживании, в быту, в игровой и других видах деятельности (конструирование, лепка, художественный труд, детский дизайн и другое).</w:t>
            </w:r>
          </w:p>
        </w:tc>
      </w:tr>
      <w:tr w:rsidR="00343426" w:rsidRPr="00511BC7" w14:paraId="727F64CB" w14:textId="77777777" w:rsidTr="00C366C1">
        <w:tc>
          <w:tcPr>
            <w:tcW w:w="2240" w:type="dxa"/>
          </w:tcPr>
          <w:p w14:paraId="0112CDCF"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Эстетическое</w:t>
            </w:r>
          </w:p>
        </w:tc>
        <w:tc>
          <w:tcPr>
            <w:tcW w:w="2404" w:type="dxa"/>
          </w:tcPr>
          <w:p w14:paraId="496E2FE0"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Культура и красота</w:t>
            </w:r>
          </w:p>
        </w:tc>
        <w:tc>
          <w:tcPr>
            <w:tcW w:w="5529" w:type="dxa"/>
          </w:tcPr>
          <w:p w14:paraId="232F8EA0" w14:textId="77777777" w:rsidR="00343426" w:rsidRPr="00511BC7" w:rsidRDefault="00343426" w:rsidP="00511BC7">
            <w:pPr>
              <w:pStyle w:val="20"/>
              <w:shd w:val="clear" w:color="auto" w:fill="auto"/>
              <w:spacing w:before="0" w:after="0" w:line="240" w:lineRule="auto"/>
              <w:rPr>
                <w:sz w:val="24"/>
                <w:szCs w:val="24"/>
                <w:lang w:val="ru-RU"/>
              </w:rPr>
            </w:pPr>
            <w:r w:rsidRPr="00511BC7">
              <w:rPr>
                <w:rStyle w:val="12"/>
                <w:sz w:val="24"/>
                <w:szCs w:val="24"/>
              </w:rPr>
              <w:t xml:space="preserve">Проявляющий эмоциональную отзывчивость на красоту в окружающем мире и искусстве. </w:t>
            </w:r>
            <w:r w:rsidRPr="00511BC7">
              <w:rPr>
                <w:rStyle w:val="12"/>
                <w:sz w:val="24"/>
                <w:szCs w:val="24"/>
              </w:rPr>
              <w:lastRenderedPageBreak/>
              <w:t>Способный к творческой деятельности (изобразительной, декоративно</w:t>
            </w:r>
            <w:r w:rsidRPr="00511BC7">
              <w:rPr>
                <w:rStyle w:val="12"/>
                <w:sz w:val="24"/>
                <w:szCs w:val="24"/>
              </w:rPr>
              <w:softHyphen/>
              <w:t xml:space="preserve">-оформительской, музыкальной, </w:t>
            </w:r>
            <w:proofErr w:type="spellStart"/>
            <w:r w:rsidRPr="00511BC7">
              <w:rPr>
                <w:rStyle w:val="12"/>
                <w:sz w:val="24"/>
                <w:szCs w:val="24"/>
              </w:rPr>
              <w:t>словесно</w:t>
            </w:r>
            <w:r w:rsidRPr="00511BC7">
              <w:rPr>
                <w:rStyle w:val="12"/>
                <w:sz w:val="24"/>
                <w:szCs w:val="24"/>
              </w:rPr>
              <w:softHyphen/>
              <w:t>речевой</w:t>
            </w:r>
            <w:proofErr w:type="spellEnd"/>
            <w:r w:rsidRPr="00511BC7">
              <w:rPr>
                <w:rStyle w:val="12"/>
                <w:sz w:val="24"/>
                <w:szCs w:val="24"/>
              </w:rPr>
              <w:t>, театрализованной и другое).</w:t>
            </w:r>
          </w:p>
        </w:tc>
      </w:tr>
    </w:tbl>
    <w:p w14:paraId="1C4AA354" w14:textId="77777777" w:rsidR="00343426" w:rsidRPr="00511BC7" w:rsidRDefault="00343426" w:rsidP="00511BC7">
      <w:pPr>
        <w:rPr>
          <w:sz w:val="24"/>
          <w:szCs w:val="24"/>
        </w:rPr>
      </w:pPr>
    </w:p>
    <w:p w14:paraId="7668906C" w14:textId="77777777" w:rsidR="00343426" w:rsidRPr="00511BC7" w:rsidRDefault="00343426" w:rsidP="00197BE5">
      <w:pPr>
        <w:spacing w:after="240"/>
        <w:ind w:firstLine="709"/>
        <w:rPr>
          <w:b/>
          <w:bCs/>
          <w:sz w:val="24"/>
          <w:szCs w:val="24"/>
        </w:rPr>
      </w:pPr>
      <w:r w:rsidRPr="00511BC7">
        <w:rPr>
          <w:b/>
          <w:bCs/>
          <w:sz w:val="24"/>
          <w:szCs w:val="24"/>
        </w:rPr>
        <w:t>Целевые ориентиры воспитания детей на этапе завершения освоения программы</w:t>
      </w:r>
    </w:p>
    <w:tbl>
      <w:tblPr>
        <w:tblStyle w:val="aa"/>
        <w:tblW w:w="10173" w:type="dxa"/>
        <w:tblLook w:val="04A0" w:firstRow="1" w:lastRow="0" w:firstColumn="1" w:lastColumn="0" w:noHBand="0" w:noVBand="1"/>
      </w:tblPr>
      <w:tblGrid>
        <w:gridCol w:w="2240"/>
        <w:gridCol w:w="2404"/>
        <w:gridCol w:w="5529"/>
      </w:tblGrid>
      <w:tr w:rsidR="00343426" w:rsidRPr="00511BC7" w14:paraId="27C3BEE2" w14:textId="77777777" w:rsidTr="00C366C1">
        <w:trPr>
          <w:tblHeader/>
        </w:trPr>
        <w:tc>
          <w:tcPr>
            <w:tcW w:w="2240" w:type="dxa"/>
            <w:vAlign w:val="center"/>
          </w:tcPr>
          <w:p w14:paraId="2479874E" w14:textId="77777777" w:rsidR="00343426" w:rsidRPr="00511BC7" w:rsidRDefault="00343426" w:rsidP="00511BC7">
            <w:pPr>
              <w:pStyle w:val="20"/>
              <w:shd w:val="clear" w:color="auto" w:fill="auto"/>
              <w:spacing w:before="0" w:after="0" w:line="240" w:lineRule="auto"/>
              <w:jc w:val="center"/>
              <w:rPr>
                <w:sz w:val="24"/>
                <w:szCs w:val="24"/>
              </w:rPr>
            </w:pPr>
            <w:r w:rsidRPr="00511BC7">
              <w:rPr>
                <w:rStyle w:val="12"/>
                <w:sz w:val="24"/>
                <w:szCs w:val="24"/>
              </w:rPr>
              <w:t>Направление</w:t>
            </w:r>
          </w:p>
          <w:p w14:paraId="65488FC7" w14:textId="77777777" w:rsidR="00343426" w:rsidRPr="00511BC7" w:rsidRDefault="00343426" w:rsidP="00511BC7">
            <w:pPr>
              <w:pStyle w:val="20"/>
              <w:shd w:val="clear" w:color="auto" w:fill="auto"/>
              <w:spacing w:before="0" w:after="0" w:line="240" w:lineRule="auto"/>
              <w:jc w:val="center"/>
              <w:rPr>
                <w:sz w:val="24"/>
                <w:szCs w:val="24"/>
              </w:rPr>
            </w:pPr>
            <w:r w:rsidRPr="00511BC7">
              <w:rPr>
                <w:rStyle w:val="12"/>
                <w:sz w:val="24"/>
                <w:szCs w:val="24"/>
              </w:rPr>
              <w:t>воспитания</w:t>
            </w:r>
          </w:p>
        </w:tc>
        <w:tc>
          <w:tcPr>
            <w:tcW w:w="2404" w:type="dxa"/>
            <w:vAlign w:val="center"/>
          </w:tcPr>
          <w:p w14:paraId="2BC0BA55" w14:textId="77777777" w:rsidR="00343426" w:rsidRPr="00511BC7" w:rsidRDefault="00343426" w:rsidP="00511BC7">
            <w:pPr>
              <w:pStyle w:val="20"/>
              <w:shd w:val="clear" w:color="auto" w:fill="auto"/>
              <w:spacing w:before="0" w:after="0" w:line="240" w:lineRule="auto"/>
              <w:jc w:val="center"/>
              <w:rPr>
                <w:sz w:val="24"/>
                <w:szCs w:val="24"/>
              </w:rPr>
            </w:pPr>
            <w:r w:rsidRPr="00511BC7">
              <w:rPr>
                <w:rStyle w:val="12"/>
                <w:sz w:val="24"/>
                <w:szCs w:val="24"/>
              </w:rPr>
              <w:t>Ценности</w:t>
            </w:r>
          </w:p>
        </w:tc>
        <w:tc>
          <w:tcPr>
            <w:tcW w:w="5529" w:type="dxa"/>
            <w:vAlign w:val="center"/>
          </w:tcPr>
          <w:p w14:paraId="1BB91E15" w14:textId="77777777" w:rsidR="00343426" w:rsidRPr="00511BC7" w:rsidRDefault="00343426" w:rsidP="00511BC7">
            <w:pPr>
              <w:pStyle w:val="20"/>
              <w:shd w:val="clear" w:color="auto" w:fill="auto"/>
              <w:spacing w:before="0" w:after="0" w:line="240" w:lineRule="auto"/>
              <w:jc w:val="center"/>
              <w:rPr>
                <w:sz w:val="24"/>
                <w:szCs w:val="24"/>
              </w:rPr>
            </w:pPr>
            <w:r w:rsidRPr="00511BC7">
              <w:rPr>
                <w:rStyle w:val="12"/>
                <w:sz w:val="24"/>
                <w:szCs w:val="24"/>
              </w:rPr>
              <w:t>Целевые ориентиры</w:t>
            </w:r>
          </w:p>
        </w:tc>
      </w:tr>
      <w:tr w:rsidR="00343426" w:rsidRPr="00511BC7" w14:paraId="3E04AAA2" w14:textId="77777777" w:rsidTr="00C366C1">
        <w:tc>
          <w:tcPr>
            <w:tcW w:w="2240" w:type="dxa"/>
          </w:tcPr>
          <w:p w14:paraId="1B7EA0DF"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Патриотическое</w:t>
            </w:r>
          </w:p>
        </w:tc>
        <w:tc>
          <w:tcPr>
            <w:tcW w:w="2404" w:type="dxa"/>
          </w:tcPr>
          <w:p w14:paraId="63EE4A66"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Родина, природа</w:t>
            </w:r>
          </w:p>
        </w:tc>
        <w:tc>
          <w:tcPr>
            <w:tcW w:w="5529" w:type="dxa"/>
          </w:tcPr>
          <w:p w14:paraId="47A91E85" w14:textId="77777777" w:rsidR="00343426" w:rsidRPr="00511BC7" w:rsidRDefault="00343426" w:rsidP="00511BC7">
            <w:pPr>
              <w:pStyle w:val="20"/>
              <w:shd w:val="clear" w:color="auto" w:fill="auto"/>
              <w:spacing w:before="0" w:after="0" w:line="240" w:lineRule="auto"/>
              <w:rPr>
                <w:sz w:val="24"/>
                <w:szCs w:val="24"/>
                <w:lang w:val="ru-RU"/>
              </w:rPr>
            </w:pPr>
            <w:r w:rsidRPr="00511BC7">
              <w:rPr>
                <w:rStyle w:val="12"/>
                <w:sz w:val="24"/>
                <w:szCs w:val="24"/>
              </w:rPr>
              <w:t>Любящий свою малую родину и имеющий представление о своей стране - России, испытывающий чувство привязанности к родному дому, семье, близким людям.</w:t>
            </w:r>
          </w:p>
        </w:tc>
      </w:tr>
      <w:tr w:rsidR="00343426" w:rsidRPr="00511BC7" w14:paraId="197C5F95" w14:textId="77777777" w:rsidTr="00C366C1">
        <w:tc>
          <w:tcPr>
            <w:tcW w:w="2240" w:type="dxa"/>
          </w:tcPr>
          <w:p w14:paraId="5412EC48"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Духовно</w:t>
            </w:r>
            <w:r w:rsidRPr="00511BC7">
              <w:rPr>
                <w:rStyle w:val="12"/>
                <w:sz w:val="24"/>
                <w:szCs w:val="24"/>
              </w:rPr>
              <w:softHyphen/>
            </w:r>
          </w:p>
          <w:p w14:paraId="74FF616A"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нравственное</w:t>
            </w:r>
          </w:p>
        </w:tc>
        <w:tc>
          <w:tcPr>
            <w:tcW w:w="2404" w:type="dxa"/>
          </w:tcPr>
          <w:p w14:paraId="044928DB"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Жизнь,</w:t>
            </w:r>
          </w:p>
          <w:p w14:paraId="05B10B17"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милосердие, добро</w:t>
            </w:r>
          </w:p>
        </w:tc>
        <w:tc>
          <w:tcPr>
            <w:tcW w:w="5529" w:type="dxa"/>
          </w:tcPr>
          <w:p w14:paraId="7403274D" w14:textId="77777777" w:rsidR="00343426" w:rsidRPr="00511BC7" w:rsidRDefault="00343426" w:rsidP="00511BC7">
            <w:pPr>
              <w:pStyle w:val="20"/>
              <w:shd w:val="clear" w:color="auto" w:fill="auto"/>
              <w:spacing w:before="0" w:after="0" w:line="240" w:lineRule="auto"/>
              <w:rPr>
                <w:sz w:val="24"/>
                <w:szCs w:val="24"/>
                <w:lang w:val="ru-RU"/>
              </w:rPr>
            </w:pPr>
            <w:r w:rsidRPr="00511BC7">
              <w:rPr>
                <w:rStyle w:val="12"/>
                <w:sz w:val="24"/>
                <w:szCs w:val="24"/>
              </w:rPr>
              <w:t>Различающий основные проявления добра и зла, принимающий и уважающий традиционные ценности, ценности семьи и общества, правдивый, искренний, способный к сочувствию и заботе, к нравственному поступку.</w:t>
            </w:r>
          </w:p>
          <w:p w14:paraId="3807ACC9" w14:textId="77777777" w:rsidR="00343426" w:rsidRPr="00511BC7" w:rsidRDefault="00343426" w:rsidP="00511BC7">
            <w:pPr>
              <w:pStyle w:val="20"/>
              <w:shd w:val="clear" w:color="auto" w:fill="auto"/>
              <w:spacing w:before="0" w:after="0" w:line="240" w:lineRule="auto"/>
              <w:rPr>
                <w:sz w:val="24"/>
                <w:szCs w:val="24"/>
                <w:lang w:val="ru-RU"/>
              </w:rPr>
            </w:pPr>
            <w:r w:rsidRPr="00511BC7">
              <w:rPr>
                <w:rStyle w:val="12"/>
                <w:sz w:val="24"/>
                <w:szCs w:val="24"/>
              </w:rPr>
              <w:t>Способный не оставаться равнодушным к чужому горю, проявлять заботу; Самостоятельно различающий основные отрицательные и положительные человеческие качества, иногда прибегая к помощи взрослого в ситуациях морального выбора.</w:t>
            </w:r>
          </w:p>
        </w:tc>
      </w:tr>
      <w:tr w:rsidR="00343426" w:rsidRPr="00511BC7" w14:paraId="433405DD" w14:textId="77777777" w:rsidTr="00C366C1">
        <w:tc>
          <w:tcPr>
            <w:tcW w:w="2240" w:type="dxa"/>
          </w:tcPr>
          <w:p w14:paraId="536B9252"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Социальное</w:t>
            </w:r>
          </w:p>
        </w:tc>
        <w:tc>
          <w:tcPr>
            <w:tcW w:w="2404" w:type="dxa"/>
          </w:tcPr>
          <w:p w14:paraId="60D940A8"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Человек, семья,</w:t>
            </w:r>
          </w:p>
          <w:p w14:paraId="09926A51"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дружба,</w:t>
            </w:r>
          </w:p>
          <w:p w14:paraId="51054D83"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сотрудничество</w:t>
            </w:r>
          </w:p>
        </w:tc>
        <w:tc>
          <w:tcPr>
            <w:tcW w:w="5529" w:type="dxa"/>
          </w:tcPr>
          <w:p w14:paraId="537B7B3F" w14:textId="77777777" w:rsidR="00343426" w:rsidRPr="00511BC7" w:rsidRDefault="00343426" w:rsidP="00511BC7">
            <w:pPr>
              <w:pStyle w:val="20"/>
              <w:shd w:val="clear" w:color="auto" w:fill="auto"/>
              <w:spacing w:before="0" w:after="0" w:line="240" w:lineRule="auto"/>
              <w:rPr>
                <w:sz w:val="24"/>
                <w:szCs w:val="24"/>
                <w:lang w:val="ru-RU"/>
              </w:rPr>
            </w:pPr>
            <w:r w:rsidRPr="00511BC7">
              <w:rPr>
                <w:rStyle w:val="12"/>
                <w:sz w:val="24"/>
                <w:szCs w:val="24"/>
              </w:rPr>
              <w:t>Проявляющий ответственность за свои действия и поведение; принимающий и уважающий различия между людьми. Владеющий основами речевой культуры. 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w:t>
            </w:r>
          </w:p>
        </w:tc>
      </w:tr>
      <w:tr w:rsidR="00343426" w:rsidRPr="00511BC7" w14:paraId="1D454F54" w14:textId="77777777" w:rsidTr="00C366C1">
        <w:tc>
          <w:tcPr>
            <w:tcW w:w="2240" w:type="dxa"/>
          </w:tcPr>
          <w:p w14:paraId="3DD1D14B"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Познавательное</w:t>
            </w:r>
          </w:p>
        </w:tc>
        <w:tc>
          <w:tcPr>
            <w:tcW w:w="2404" w:type="dxa"/>
          </w:tcPr>
          <w:p w14:paraId="3556F434"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Познание</w:t>
            </w:r>
          </w:p>
        </w:tc>
        <w:tc>
          <w:tcPr>
            <w:tcW w:w="5529" w:type="dxa"/>
          </w:tcPr>
          <w:p w14:paraId="63E32D14"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Любознательный, наблюдательный, испытывающий потребность в самовыражении, в том числе творческом. 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ценностей.</w:t>
            </w:r>
          </w:p>
        </w:tc>
      </w:tr>
      <w:tr w:rsidR="00343426" w:rsidRPr="00511BC7" w14:paraId="4DEE991F" w14:textId="77777777" w:rsidTr="00C366C1">
        <w:tc>
          <w:tcPr>
            <w:tcW w:w="2240" w:type="dxa"/>
          </w:tcPr>
          <w:p w14:paraId="0701150C"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Физическое и оздоровительное</w:t>
            </w:r>
          </w:p>
        </w:tc>
        <w:tc>
          <w:tcPr>
            <w:tcW w:w="2404" w:type="dxa"/>
          </w:tcPr>
          <w:p w14:paraId="4F91246E"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Здоровье, жизнь</w:t>
            </w:r>
          </w:p>
        </w:tc>
        <w:tc>
          <w:tcPr>
            <w:tcW w:w="5529" w:type="dxa"/>
          </w:tcPr>
          <w:p w14:paraId="0E2F7D36" w14:textId="77777777" w:rsidR="00343426" w:rsidRPr="00511BC7" w:rsidRDefault="00343426" w:rsidP="00511BC7">
            <w:pPr>
              <w:pStyle w:val="20"/>
              <w:shd w:val="clear" w:color="auto" w:fill="auto"/>
              <w:spacing w:before="0" w:after="0" w:line="240" w:lineRule="auto"/>
              <w:rPr>
                <w:sz w:val="24"/>
                <w:szCs w:val="24"/>
                <w:lang w:val="ru-RU"/>
              </w:rPr>
            </w:pPr>
            <w:r w:rsidRPr="00511BC7">
              <w:rPr>
                <w:rStyle w:val="12"/>
                <w:sz w:val="24"/>
                <w:szCs w:val="24"/>
              </w:rPr>
              <w:t>Понимающий ценность жизни, владеющий основными способами укрепления здоровья - занятия физической культурой, закаливание, утренняя гимнастика, соблюдение личной гигиены и безопасного поведения и другое; стремящийся к сбережению и укреплению собственного здоровья и здоровья окружающих. Проявляющий интерес к физическим упражнениям и подвижным играм, стремление к личной и командной победе, нравственные и волевые качества.</w:t>
            </w:r>
          </w:p>
          <w:p w14:paraId="4EE32DA6" w14:textId="77777777" w:rsidR="00343426" w:rsidRPr="00511BC7" w:rsidRDefault="00343426" w:rsidP="00511BC7">
            <w:pPr>
              <w:pStyle w:val="20"/>
              <w:shd w:val="clear" w:color="auto" w:fill="auto"/>
              <w:spacing w:before="0" w:after="0" w:line="240" w:lineRule="auto"/>
              <w:rPr>
                <w:sz w:val="24"/>
                <w:szCs w:val="24"/>
                <w:lang w:val="ru-RU"/>
              </w:rPr>
            </w:pPr>
            <w:r w:rsidRPr="00511BC7">
              <w:rPr>
                <w:rStyle w:val="12"/>
                <w:sz w:val="24"/>
                <w:szCs w:val="24"/>
              </w:rPr>
              <w:t>Демонстрирующий потребность в двигательной деятельности.</w:t>
            </w:r>
          </w:p>
          <w:p w14:paraId="7C5B1982" w14:textId="77777777" w:rsidR="00343426" w:rsidRPr="00511BC7" w:rsidRDefault="00343426" w:rsidP="00511BC7">
            <w:pPr>
              <w:pStyle w:val="20"/>
              <w:shd w:val="clear" w:color="auto" w:fill="auto"/>
              <w:spacing w:before="0" w:after="0" w:line="240" w:lineRule="auto"/>
              <w:rPr>
                <w:sz w:val="24"/>
                <w:szCs w:val="24"/>
                <w:lang w:val="ru-RU"/>
              </w:rPr>
            </w:pPr>
            <w:r w:rsidRPr="00511BC7">
              <w:rPr>
                <w:rStyle w:val="12"/>
                <w:sz w:val="24"/>
                <w:szCs w:val="24"/>
              </w:rPr>
              <w:lastRenderedPageBreak/>
              <w:t>Имеющий представление о некоторых видах спорта и активного отдыха.</w:t>
            </w:r>
          </w:p>
        </w:tc>
      </w:tr>
      <w:tr w:rsidR="00343426" w:rsidRPr="00511BC7" w14:paraId="23039B5C" w14:textId="77777777" w:rsidTr="00C366C1">
        <w:tc>
          <w:tcPr>
            <w:tcW w:w="2240" w:type="dxa"/>
          </w:tcPr>
          <w:p w14:paraId="55750EB4"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lastRenderedPageBreak/>
              <w:t>Трудовое</w:t>
            </w:r>
          </w:p>
        </w:tc>
        <w:tc>
          <w:tcPr>
            <w:tcW w:w="2404" w:type="dxa"/>
          </w:tcPr>
          <w:p w14:paraId="06C2046F"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Труд</w:t>
            </w:r>
          </w:p>
        </w:tc>
        <w:tc>
          <w:tcPr>
            <w:tcW w:w="5529" w:type="dxa"/>
          </w:tcPr>
          <w:p w14:paraId="5C30BF29" w14:textId="77777777" w:rsidR="00343426" w:rsidRPr="00511BC7" w:rsidRDefault="00343426" w:rsidP="00511BC7">
            <w:pPr>
              <w:pStyle w:val="20"/>
              <w:shd w:val="clear" w:color="auto" w:fill="auto"/>
              <w:spacing w:before="0" w:after="0" w:line="240" w:lineRule="auto"/>
              <w:rPr>
                <w:sz w:val="24"/>
                <w:szCs w:val="24"/>
                <w:lang w:val="ru-RU"/>
              </w:rPr>
            </w:pPr>
            <w:r w:rsidRPr="00511BC7">
              <w:rPr>
                <w:rStyle w:val="12"/>
                <w:sz w:val="24"/>
                <w:szCs w:val="24"/>
              </w:rPr>
              <w:t>Понимающий ценность труда в семье и в обществе на основе уважения к людям труда, результатам их деятельности.</w:t>
            </w:r>
          </w:p>
          <w:p w14:paraId="55226182" w14:textId="77777777" w:rsidR="00343426" w:rsidRPr="00511BC7" w:rsidRDefault="00343426" w:rsidP="00511BC7">
            <w:pPr>
              <w:pStyle w:val="20"/>
              <w:shd w:val="clear" w:color="auto" w:fill="auto"/>
              <w:spacing w:before="0" w:after="0" w:line="240" w:lineRule="auto"/>
              <w:rPr>
                <w:sz w:val="24"/>
                <w:szCs w:val="24"/>
                <w:lang w:val="ru-RU"/>
              </w:rPr>
            </w:pPr>
            <w:r w:rsidRPr="00511BC7">
              <w:rPr>
                <w:rStyle w:val="12"/>
                <w:sz w:val="24"/>
                <w:szCs w:val="24"/>
              </w:rPr>
              <w:t>Проявляющий трудолюбие при выполнении поручений и в самостоятельной деятельности.</w:t>
            </w:r>
          </w:p>
        </w:tc>
      </w:tr>
      <w:tr w:rsidR="00343426" w:rsidRPr="00511BC7" w14:paraId="11051325" w14:textId="77777777" w:rsidTr="00C366C1">
        <w:tc>
          <w:tcPr>
            <w:tcW w:w="2240" w:type="dxa"/>
          </w:tcPr>
          <w:p w14:paraId="5C6BD7CF"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Эстетическое</w:t>
            </w:r>
          </w:p>
        </w:tc>
        <w:tc>
          <w:tcPr>
            <w:tcW w:w="2404" w:type="dxa"/>
          </w:tcPr>
          <w:p w14:paraId="304313AA"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Культура и красота</w:t>
            </w:r>
          </w:p>
        </w:tc>
        <w:tc>
          <w:tcPr>
            <w:tcW w:w="5529" w:type="dxa"/>
          </w:tcPr>
          <w:p w14:paraId="18563714" w14:textId="77777777" w:rsidR="00343426" w:rsidRPr="00511BC7" w:rsidRDefault="00343426" w:rsidP="00511BC7">
            <w:pPr>
              <w:pStyle w:val="20"/>
              <w:shd w:val="clear" w:color="auto" w:fill="auto"/>
              <w:spacing w:before="0" w:after="0" w:line="240" w:lineRule="auto"/>
              <w:jc w:val="both"/>
              <w:rPr>
                <w:sz w:val="24"/>
                <w:szCs w:val="24"/>
                <w:lang w:val="ru-RU"/>
              </w:rPr>
            </w:pPr>
            <w:r w:rsidRPr="00511BC7">
              <w:rPr>
                <w:rStyle w:val="12"/>
                <w:sz w:val="24"/>
                <w:szCs w:val="24"/>
              </w:rPr>
              <w:t>Способный воспринимать и чувствовать прекрасное в быту, природе, поступках, искусстве.</w:t>
            </w:r>
          </w:p>
          <w:p w14:paraId="3E8BB755" w14:textId="77777777" w:rsidR="00343426" w:rsidRPr="00511BC7" w:rsidRDefault="00343426" w:rsidP="00511BC7">
            <w:pPr>
              <w:pStyle w:val="20"/>
              <w:shd w:val="clear" w:color="auto" w:fill="auto"/>
              <w:spacing w:before="0" w:after="0" w:line="240" w:lineRule="auto"/>
              <w:rPr>
                <w:sz w:val="24"/>
                <w:szCs w:val="24"/>
                <w:lang w:val="ru-RU"/>
              </w:rPr>
            </w:pPr>
            <w:r w:rsidRPr="00511BC7">
              <w:rPr>
                <w:rStyle w:val="12"/>
                <w:sz w:val="24"/>
                <w:szCs w:val="24"/>
              </w:rPr>
              <w:t>Стремящийся к отображению прекрасного в продуктивных видах деятельности.</w:t>
            </w:r>
          </w:p>
        </w:tc>
      </w:tr>
    </w:tbl>
    <w:p w14:paraId="0ABC2F10" w14:textId="77777777" w:rsidR="00CD0F48" w:rsidRPr="00A203DE" w:rsidRDefault="008F782F" w:rsidP="00A203DE">
      <w:pPr>
        <w:pStyle w:val="20"/>
        <w:shd w:val="clear" w:color="auto" w:fill="auto"/>
        <w:tabs>
          <w:tab w:val="left" w:pos="1364"/>
        </w:tabs>
        <w:spacing w:before="0" w:after="0" w:line="276" w:lineRule="auto"/>
        <w:jc w:val="both"/>
        <w:rPr>
          <w:sz w:val="24"/>
          <w:szCs w:val="24"/>
          <w:lang w:val="ru-RU"/>
        </w:rPr>
      </w:pPr>
      <w:r>
        <w:rPr>
          <w:sz w:val="24"/>
          <w:szCs w:val="24"/>
          <w:lang w:val="ru-RU"/>
        </w:rPr>
        <w:t xml:space="preserve">            </w:t>
      </w:r>
    </w:p>
    <w:p w14:paraId="70662A43" w14:textId="77777777" w:rsidR="00343426" w:rsidRPr="00A203DE" w:rsidRDefault="00343426" w:rsidP="00A203DE">
      <w:pPr>
        <w:pStyle w:val="20"/>
        <w:shd w:val="clear" w:color="auto" w:fill="auto"/>
        <w:tabs>
          <w:tab w:val="left" w:pos="1364"/>
        </w:tabs>
        <w:spacing w:before="0" w:after="0" w:line="276" w:lineRule="auto"/>
        <w:jc w:val="both"/>
        <w:rPr>
          <w:b/>
          <w:bCs/>
          <w:sz w:val="24"/>
          <w:szCs w:val="24"/>
          <w:lang w:val="ru-RU"/>
        </w:rPr>
      </w:pPr>
      <w:r w:rsidRPr="00A203DE">
        <w:rPr>
          <w:rStyle w:val="12"/>
          <w:b/>
          <w:bCs/>
          <w:sz w:val="24"/>
          <w:szCs w:val="24"/>
        </w:rPr>
        <w:t>Содержательный раздел Программы воспитания.</w:t>
      </w:r>
    </w:p>
    <w:p w14:paraId="1A70480D" w14:textId="77777777" w:rsidR="00343426" w:rsidRPr="00A203DE" w:rsidRDefault="00343426" w:rsidP="00A203DE">
      <w:pPr>
        <w:pStyle w:val="20"/>
        <w:shd w:val="clear" w:color="auto" w:fill="auto"/>
        <w:tabs>
          <w:tab w:val="left" w:pos="1575"/>
        </w:tabs>
        <w:spacing w:before="0" w:after="0" w:line="276" w:lineRule="auto"/>
        <w:ind w:firstLine="709"/>
        <w:jc w:val="both"/>
        <w:rPr>
          <w:b/>
          <w:bCs/>
          <w:iCs/>
          <w:sz w:val="24"/>
          <w:szCs w:val="24"/>
          <w:lang w:val="ru-RU"/>
        </w:rPr>
      </w:pPr>
      <w:r w:rsidRPr="00A203DE">
        <w:rPr>
          <w:rStyle w:val="12"/>
          <w:b/>
          <w:bCs/>
          <w:iCs/>
          <w:sz w:val="24"/>
          <w:szCs w:val="24"/>
        </w:rPr>
        <w:t>Уклад образовательной организации.</w:t>
      </w:r>
    </w:p>
    <w:p w14:paraId="6088CA00" w14:textId="77777777" w:rsidR="00CD0F48" w:rsidRPr="00A203DE" w:rsidRDefault="00CD0F48" w:rsidP="00A203DE">
      <w:pPr>
        <w:shd w:val="clear" w:color="auto" w:fill="FFFFFF"/>
        <w:spacing w:line="276" w:lineRule="auto"/>
        <w:ind w:firstLine="708"/>
        <w:jc w:val="both"/>
        <w:rPr>
          <w:color w:val="000000"/>
          <w:sz w:val="24"/>
          <w:szCs w:val="24"/>
          <w:lang w:eastAsia="ru-RU"/>
        </w:rPr>
      </w:pPr>
      <w:r w:rsidRPr="00A203DE">
        <w:rPr>
          <w:color w:val="000000"/>
          <w:sz w:val="24"/>
          <w:szCs w:val="24"/>
          <w:lang w:eastAsia="ru-RU"/>
        </w:rPr>
        <w:t>Рабочая программа воспитания определяет Уклад образовательной организации как общественный договор участников образовательных отношений, который опирается на базовые национальные ценности, содержащий традиции региона и ОУ, задающий культуру поведения сообществ, описывающий предметно-пространственную среду, деятельности и социокультурный контекст,  т.е. это нравственные, идеологические устои жизни дошкольной организации.</w:t>
      </w:r>
    </w:p>
    <w:p w14:paraId="7ABA5370" w14:textId="77777777" w:rsidR="00CD0F48" w:rsidRPr="00A203DE" w:rsidRDefault="00CD0F48" w:rsidP="00A203DE">
      <w:pPr>
        <w:shd w:val="clear" w:color="auto" w:fill="FFFFFF"/>
        <w:spacing w:line="276" w:lineRule="auto"/>
        <w:ind w:firstLine="710"/>
        <w:jc w:val="both"/>
        <w:rPr>
          <w:color w:val="000000"/>
          <w:sz w:val="24"/>
          <w:szCs w:val="24"/>
          <w:lang w:eastAsia="ru-RU"/>
        </w:rPr>
      </w:pPr>
      <w:r w:rsidRPr="00A203DE">
        <w:rPr>
          <w:color w:val="000000"/>
          <w:sz w:val="24"/>
          <w:szCs w:val="24"/>
          <w:lang w:eastAsia="ru-RU"/>
        </w:rPr>
        <w:t>В основе уклада лежат базовые инвариантные ценности, заявленные РПВ, и при  разработке уклада ДОУ определяются собственные (инструментальные) ценности, которые нужны для реализации базовых (профессионализм, сотрудничество, сохранение традиций детского сада, развитие творческих способностей и др.).  Они, как и базовые, находят свое отражение во всей жизнедеятельности ДОУ:</w:t>
      </w:r>
    </w:p>
    <w:p w14:paraId="591FF00A" w14:textId="77777777" w:rsidR="00CD0F48" w:rsidRPr="00A203DE" w:rsidRDefault="00CD0F48" w:rsidP="00A203DE">
      <w:pPr>
        <w:shd w:val="clear" w:color="auto" w:fill="FFFFFF"/>
        <w:spacing w:line="276" w:lineRule="auto"/>
        <w:ind w:firstLine="710"/>
        <w:jc w:val="both"/>
        <w:rPr>
          <w:color w:val="000000"/>
          <w:sz w:val="24"/>
          <w:szCs w:val="24"/>
          <w:lang w:eastAsia="ru-RU"/>
        </w:rPr>
      </w:pPr>
      <w:r w:rsidRPr="00A203DE">
        <w:rPr>
          <w:color w:val="000000"/>
          <w:sz w:val="24"/>
          <w:szCs w:val="24"/>
          <w:lang w:eastAsia="ru-RU"/>
        </w:rPr>
        <w:t>- в правилах и нормах;</w:t>
      </w:r>
    </w:p>
    <w:p w14:paraId="39488F51" w14:textId="77777777" w:rsidR="00CD0F48" w:rsidRPr="00A203DE" w:rsidRDefault="00CD0F48" w:rsidP="00A203DE">
      <w:pPr>
        <w:shd w:val="clear" w:color="auto" w:fill="FFFFFF"/>
        <w:spacing w:line="276" w:lineRule="auto"/>
        <w:ind w:firstLine="710"/>
        <w:jc w:val="both"/>
        <w:rPr>
          <w:color w:val="000000"/>
          <w:sz w:val="24"/>
          <w:szCs w:val="24"/>
          <w:lang w:eastAsia="ru-RU"/>
        </w:rPr>
      </w:pPr>
      <w:r w:rsidRPr="00A203DE">
        <w:rPr>
          <w:color w:val="000000"/>
          <w:sz w:val="24"/>
          <w:szCs w:val="24"/>
          <w:lang w:eastAsia="ru-RU"/>
        </w:rPr>
        <w:t>- в традициях и ритуалах ДОУ;</w:t>
      </w:r>
    </w:p>
    <w:p w14:paraId="2FAEEE8B" w14:textId="77777777" w:rsidR="00CD0F48" w:rsidRPr="00A203DE" w:rsidRDefault="00CD0F48" w:rsidP="00A203DE">
      <w:pPr>
        <w:shd w:val="clear" w:color="auto" w:fill="FFFFFF"/>
        <w:spacing w:line="276" w:lineRule="auto"/>
        <w:ind w:firstLine="710"/>
        <w:jc w:val="both"/>
        <w:rPr>
          <w:color w:val="000000"/>
          <w:sz w:val="24"/>
          <w:szCs w:val="24"/>
          <w:lang w:eastAsia="ru-RU"/>
        </w:rPr>
      </w:pPr>
      <w:r w:rsidRPr="00A203DE">
        <w:rPr>
          <w:color w:val="000000"/>
          <w:sz w:val="24"/>
          <w:szCs w:val="24"/>
          <w:lang w:eastAsia="ru-RU"/>
        </w:rPr>
        <w:t>- в системе отношений в разных типах общностей;</w:t>
      </w:r>
    </w:p>
    <w:p w14:paraId="65021559" w14:textId="77777777" w:rsidR="00CD0F48" w:rsidRPr="00A203DE" w:rsidRDefault="00CD0F48" w:rsidP="00A203DE">
      <w:pPr>
        <w:shd w:val="clear" w:color="auto" w:fill="FFFFFF"/>
        <w:spacing w:line="276" w:lineRule="auto"/>
        <w:ind w:firstLine="710"/>
        <w:jc w:val="both"/>
        <w:rPr>
          <w:color w:val="000000"/>
          <w:sz w:val="24"/>
          <w:szCs w:val="24"/>
          <w:lang w:eastAsia="ru-RU"/>
        </w:rPr>
      </w:pPr>
      <w:r w:rsidRPr="00A203DE">
        <w:rPr>
          <w:color w:val="000000"/>
          <w:sz w:val="24"/>
          <w:szCs w:val="24"/>
          <w:lang w:eastAsia="ru-RU"/>
        </w:rPr>
        <w:t>- в характере воспитательных процессов;</w:t>
      </w:r>
    </w:p>
    <w:p w14:paraId="1BF9E2C8" w14:textId="77777777" w:rsidR="00CD0F48" w:rsidRPr="00A203DE" w:rsidRDefault="00CD0F48" w:rsidP="00A203DE">
      <w:pPr>
        <w:shd w:val="clear" w:color="auto" w:fill="FFFFFF"/>
        <w:spacing w:line="276" w:lineRule="auto"/>
        <w:ind w:firstLine="710"/>
        <w:jc w:val="both"/>
        <w:rPr>
          <w:color w:val="000000"/>
          <w:sz w:val="24"/>
          <w:szCs w:val="24"/>
          <w:lang w:eastAsia="ru-RU"/>
        </w:rPr>
      </w:pPr>
      <w:r w:rsidRPr="00A203DE">
        <w:rPr>
          <w:color w:val="000000"/>
          <w:sz w:val="24"/>
          <w:szCs w:val="24"/>
          <w:lang w:eastAsia="ru-RU"/>
        </w:rPr>
        <w:t>- в РППС,</w:t>
      </w:r>
    </w:p>
    <w:p w14:paraId="5C7DD843" w14:textId="77777777" w:rsidR="00CD0F48" w:rsidRPr="00A203DE" w:rsidRDefault="00CD0F48" w:rsidP="00A203DE">
      <w:pPr>
        <w:shd w:val="clear" w:color="auto" w:fill="FFFFFF"/>
        <w:spacing w:line="276" w:lineRule="auto"/>
        <w:ind w:firstLine="710"/>
        <w:jc w:val="both"/>
        <w:rPr>
          <w:color w:val="000000"/>
          <w:sz w:val="24"/>
          <w:szCs w:val="24"/>
          <w:lang w:eastAsia="ru-RU"/>
        </w:rPr>
      </w:pPr>
      <w:r w:rsidRPr="00A203DE">
        <w:rPr>
          <w:color w:val="000000"/>
          <w:sz w:val="24"/>
          <w:szCs w:val="24"/>
          <w:lang w:eastAsia="ru-RU"/>
        </w:rPr>
        <w:t>т.е. все взаимосвязано</w:t>
      </w:r>
    </w:p>
    <w:p w14:paraId="62DE78BA" w14:textId="77777777" w:rsidR="00CD0F48" w:rsidRPr="00A203DE" w:rsidRDefault="00CD0F48" w:rsidP="00A203DE">
      <w:pPr>
        <w:shd w:val="clear" w:color="auto" w:fill="FFFFFF"/>
        <w:spacing w:line="276" w:lineRule="auto"/>
        <w:ind w:firstLine="710"/>
        <w:jc w:val="both"/>
        <w:rPr>
          <w:color w:val="000000"/>
          <w:sz w:val="24"/>
          <w:szCs w:val="24"/>
          <w:lang w:eastAsia="ru-RU"/>
        </w:rPr>
      </w:pPr>
      <w:r w:rsidRPr="00A203DE">
        <w:rPr>
          <w:color w:val="000000"/>
          <w:sz w:val="24"/>
          <w:szCs w:val="24"/>
          <w:lang w:eastAsia="ru-RU"/>
        </w:rPr>
        <w:t>Базовые и инструментальные ценности проявляются в формальных и неформальных правилах и нормах ДОУ.</w:t>
      </w:r>
    </w:p>
    <w:p w14:paraId="0BCA511D" w14:textId="77777777" w:rsidR="00CD0F48" w:rsidRPr="00A203DE" w:rsidRDefault="00CD0F48" w:rsidP="00A203DE">
      <w:pPr>
        <w:shd w:val="clear" w:color="auto" w:fill="FFFFFF"/>
        <w:spacing w:line="276" w:lineRule="auto"/>
        <w:ind w:firstLine="710"/>
        <w:jc w:val="both"/>
        <w:rPr>
          <w:color w:val="000000"/>
          <w:sz w:val="24"/>
          <w:szCs w:val="24"/>
          <w:lang w:eastAsia="ru-RU"/>
        </w:rPr>
      </w:pPr>
      <w:r w:rsidRPr="00A203DE">
        <w:rPr>
          <w:color w:val="000000"/>
          <w:sz w:val="24"/>
          <w:szCs w:val="24"/>
          <w:lang w:eastAsia="ru-RU"/>
        </w:rPr>
        <w:t>Со временем они переходят в традиции и ритуалы ДОУ. Правила, нормы и традиции ДОУ задают характер и систему отношений в общностях - профессиональных, профессионально-родительских, детских и детско-взрослых. Система существующих отношений, в свою очередь, определяет характер воспитательных процессов, РППС, которые напрямую влияют на эффективность воспитания.</w:t>
      </w:r>
    </w:p>
    <w:p w14:paraId="6B967B55" w14:textId="77777777" w:rsidR="00CD0F48" w:rsidRPr="00A203DE" w:rsidRDefault="00CD0F48" w:rsidP="00A203DE">
      <w:pPr>
        <w:shd w:val="clear" w:color="auto" w:fill="FFFFFF"/>
        <w:spacing w:line="276" w:lineRule="auto"/>
        <w:ind w:firstLine="708"/>
        <w:jc w:val="both"/>
        <w:rPr>
          <w:color w:val="000000"/>
          <w:sz w:val="24"/>
          <w:szCs w:val="24"/>
          <w:lang w:eastAsia="ru-RU"/>
        </w:rPr>
      </w:pPr>
      <w:r w:rsidRPr="00A203DE">
        <w:rPr>
          <w:b/>
          <w:bCs/>
          <w:color w:val="000000"/>
          <w:sz w:val="24"/>
          <w:szCs w:val="24"/>
          <w:lang w:eastAsia="ru-RU"/>
        </w:rPr>
        <w:t>Правила и нормы</w:t>
      </w:r>
      <w:r w:rsidRPr="00A203DE">
        <w:rPr>
          <w:bCs/>
          <w:color w:val="000000"/>
          <w:sz w:val="24"/>
          <w:szCs w:val="24"/>
          <w:lang w:eastAsia="ru-RU"/>
        </w:rPr>
        <w:t xml:space="preserve"> определяют </w:t>
      </w:r>
      <w:r w:rsidRPr="00A203DE">
        <w:rPr>
          <w:color w:val="000000"/>
          <w:sz w:val="24"/>
          <w:szCs w:val="24"/>
          <w:shd w:val="clear" w:color="auto" w:fill="FFFFFF"/>
          <w:lang w:eastAsia="ru-RU"/>
        </w:rPr>
        <w:t>культуру поведения в сообществах, являются одной из значимых составляющих уклада детского сада.</w:t>
      </w:r>
    </w:p>
    <w:p w14:paraId="070655C2" w14:textId="77777777" w:rsidR="00CD0F48" w:rsidRPr="00A203DE" w:rsidRDefault="00CD0F48" w:rsidP="00A203DE">
      <w:pPr>
        <w:shd w:val="clear" w:color="auto" w:fill="FFFFFF"/>
        <w:spacing w:line="276" w:lineRule="auto"/>
        <w:jc w:val="both"/>
        <w:rPr>
          <w:color w:val="000000"/>
          <w:sz w:val="24"/>
          <w:szCs w:val="24"/>
          <w:lang w:eastAsia="ru-RU"/>
        </w:rPr>
      </w:pPr>
      <w:r w:rsidRPr="00A203DE">
        <w:rPr>
          <w:color w:val="000000"/>
          <w:sz w:val="24"/>
          <w:szCs w:val="24"/>
          <w:shd w:val="clear" w:color="auto" w:fill="FFFFFF"/>
          <w:lang w:eastAsia="ru-RU"/>
        </w:rPr>
        <w:t> </w:t>
      </w:r>
      <w:r w:rsidRPr="00A203DE">
        <w:rPr>
          <w:color w:val="000000"/>
          <w:sz w:val="24"/>
          <w:szCs w:val="24"/>
          <w:shd w:val="clear" w:color="auto" w:fill="FFFFFF"/>
          <w:lang w:eastAsia="ru-RU"/>
        </w:rPr>
        <w:tab/>
        <w:t>Для </w:t>
      </w:r>
      <w:r w:rsidRPr="00A203DE">
        <w:rPr>
          <w:color w:val="000000"/>
          <w:sz w:val="24"/>
          <w:szCs w:val="24"/>
          <w:lang w:eastAsia="ru-RU"/>
        </w:rPr>
        <w:t xml:space="preserve">регламентации межличностных отношений в МАДОУ № 58  </w:t>
      </w:r>
      <w:r w:rsidRPr="00A203DE">
        <w:rPr>
          <w:color w:val="000000"/>
          <w:sz w:val="24"/>
          <w:szCs w:val="24"/>
          <w:shd w:val="clear" w:color="auto" w:fill="FFFFFF"/>
          <w:lang w:eastAsia="ru-RU"/>
        </w:rPr>
        <w:t>разработаны нормативные локальные акты основные из них:  </w:t>
      </w:r>
    </w:p>
    <w:p w14:paraId="191499EB" w14:textId="77777777" w:rsidR="00CD0F48" w:rsidRPr="00A203DE" w:rsidRDefault="00CD0F48" w:rsidP="00A203DE">
      <w:pPr>
        <w:shd w:val="clear" w:color="auto" w:fill="FFFFFF"/>
        <w:spacing w:line="276" w:lineRule="auto"/>
        <w:jc w:val="both"/>
        <w:rPr>
          <w:color w:val="000000"/>
          <w:sz w:val="24"/>
          <w:szCs w:val="24"/>
          <w:lang w:eastAsia="ru-RU"/>
        </w:rPr>
      </w:pPr>
      <w:r w:rsidRPr="00A203DE">
        <w:rPr>
          <w:color w:val="000000"/>
          <w:sz w:val="24"/>
          <w:szCs w:val="24"/>
          <w:lang w:eastAsia="ru-RU"/>
        </w:rPr>
        <w:t xml:space="preserve">- Положение о нормах профессиональной этики, </w:t>
      </w:r>
    </w:p>
    <w:p w14:paraId="466186D1" w14:textId="77777777" w:rsidR="00CD0F48" w:rsidRPr="00A203DE" w:rsidRDefault="00CD0F48" w:rsidP="00A203DE">
      <w:pPr>
        <w:shd w:val="clear" w:color="auto" w:fill="FFFFFF"/>
        <w:spacing w:line="276" w:lineRule="auto"/>
        <w:jc w:val="both"/>
        <w:rPr>
          <w:color w:val="000000"/>
          <w:sz w:val="24"/>
          <w:szCs w:val="24"/>
          <w:lang w:eastAsia="ru-RU"/>
        </w:rPr>
      </w:pPr>
      <w:r w:rsidRPr="00A203DE">
        <w:rPr>
          <w:color w:val="000000"/>
          <w:sz w:val="24"/>
          <w:szCs w:val="24"/>
          <w:lang w:eastAsia="ru-RU"/>
        </w:rPr>
        <w:t xml:space="preserve">- коллективный договор, </w:t>
      </w:r>
    </w:p>
    <w:p w14:paraId="267DCD7A" w14:textId="77777777" w:rsidR="00CD0F48" w:rsidRPr="00A203DE" w:rsidRDefault="00CD0F48" w:rsidP="00A203DE">
      <w:pPr>
        <w:shd w:val="clear" w:color="auto" w:fill="FFFFFF"/>
        <w:spacing w:line="276" w:lineRule="auto"/>
        <w:jc w:val="both"/>
        <w:rPr>
          <w:color w:val="000000"/>
          <w:sz w:val="24"/>
          <w:szCs w:val="24"/>
          <w:lang w:eastAsia="ru-RU"/>
        </w:rPr>
      </w:pPr>
      <w:r w:rsidRPr="00A203DE">
        <w:rPr>
          <w:color w:val="000000"/>
          <w:sz w:val="24"/>
          <w:szCs w:val="24"/>
          <w:lang w:eastAsia="ru-RU"/>
        </w:rPr>
        <w:t xml:space="preserve">- устав, </w:t>
      </w:r>
    </w:p>
    <w:p w14:paraId="43409B16" w14:textId="77777777" w:rsidR="00CD0F48" w:rsidRPr="00A203DE" w:rsidRDefault="00CD0F48" w:rsidP="00A203DE">
      <w:pPr>
        <w:shd w:val="clear" w:color="auto" w:fill="FFFFFF"/>
        <w:spacing w:line="276" w:lineRule="auto"/>
        <w:jc w:val="both"/>
        <w:rPr>
          <w:color w:val="000000"/>
          <w:sz w:val="24"/>
          <w:szCs w:val="24"/>
          <w:lang w:eastAsia="ru-RU"/>
        </w:rPr>
      </w:pPr>
      <w:r w:rsidRPr="00A203DE">
        <w:rPr>
          <w:color w:val="000000"/>
          <w:sz w:val="24"/>
          <w:szCs w:val="24"/>
          <w:lang w:eastAsia="ru-RU"/>
        </w:rPr>
        <w:lastRenderedPageBreak/>
        <w:t xml:space="preserve">- правила внутреннего трудового распорядка, </w:t>
      </w:r>
    </w:p>
    <w:p w14:paraId="208A65B3" w14:textId="77777777" w:rsidR="00CD0F48" w:rsidRPr="00A203DE" w:rsidRDefault="00CD0F48" w:rsidP="00A203DE">
      <w:pPr>
        <w:shd w:val="clear" w:color="auto" w:fill="FFFFFF"/>
        <w:spacing w:line="276" w:lineRule="auto"/>
        <w:jc w:val="both"/>
        <w:rPr>
          <w:color w:val="000000"/>
          <w:sz w:val="24"/>
          <w:szCs w:val="24"/>
          <w:lang w:eastAsia="ru-RU"/>
        </w:rPr>
      </w:pPr>
      <w:r w:rsidRPr="00A203DE">
        <w:rPr>
          <w:color w:val="000000"/>
          <w:sz w:val="24"/>
          <w:szCs w:val="24"/>
          <w:lang w:eastAsia="ru-RU"/>
        </w:rPr>
        <w:t>- договор с родителями.</w:t>
      </w:r>
    </w:p>
    <w:p w14:paraId="786C3B2C" w14:textId="77777777" w:rsidR="00CD0F48" w:rsidRPr="00A203DE" w:rsidRDefault="00CD0F48" w:rsidP="00A203DE">
      <w:pPr>
        <w:shd w:val="clear" w:color="auto" w:fill="FFFFFF"/>
        <w:spacing w:line="276" w:lineRule="auto"/>
        <w:ind w:firstLine="708"/>
        <w:jc w:val="both"/>
        <w:rPr>
          <w:color w:val="000000"/>
          <w:sz w:val="24"/>
          <w:szCs w:val="24"/>
          <w:lang w:eastAsia="ru-RU"/>
        </w:rPr>
      </w:pPr>
      <w:r w:rsidRPr="00A203DE">
        <w:rPr>
          <w:color w:val="000000"/>
          <w:sz w:val="24"/>
          <w:szCs w:val="24"/>
          <w:lang w:eastAsia="ru-RU"/>
        </w:rPr>
        <w:t>В профессиональной общности в качестве уклада отношений рассматриваем коллектив как команду, которая принимает совместные решения, обеспечивает профессиональную взаимопомощь, идет к единой цели.</w:t>
      </w:r>
      <w:r w:rsidR="00A12FC1" w:rsidRPr="00A203DE">
        <w:rPr>
          <w:color w:val="000000"/>
          <w:sz w:val="24"/>
          <w:szCs w:val="24"/>
          <w:lang w:eastAsia="ru-RU"/>
        </w:rPr>
        <w:t xml:space="preserve"> </w:t>
      </w:r>
      <w:r w:rsidRPr="00A203DE">
        <w:rPr>
          <w:color w:val="000000"/>
          <w:sz w:val="24"/>
          <w:szCs w:val="24"/>
          <w:lang w:eastAsia="ru-RU"/>
        </w:rPr>
        <w:t>Кроме того, педагогами приняты правила общения с родителями. Они направлены на создание доброжелательной обстановки и атмосферы сотрудничества. Это есть направленность уклада в профессионально-родительской общности.</w:t>
      </w:r>
    </w:p>
    <w:p w14:paraId="6B26FB32" w14:textId="77777777" w:rsidR="00CD0F48" w:rsidRPr="00A203DE" w:rsidRDefault="00CD0F48" w:rsidP="00A203DE">
      <w:pPr>
        <w:shd w:val="clear" w:color="auto" w:fill="FFFFFF"/>
        <w:spacing w:line="276" w:lineRule="auto"/>
        <w:ind w:firstLine="708"/>
        <w:jc w:val="both"/>
        <w:rPr>
          <w:color w:val="000000"/>
          <w:sz w:val="24"/>
          <w:szCs w:val="24"/>
          <w:lang w:eastAsia="ru-RU"/>
        </w:rPr>
      </w:pPr>
      <w:r w:rsidRPr="00A203DE">
        <w:rPr>
          <w:color w:val="000000"/>
          <w:sz w:val="24"/>
          <w:szCs w:val="24"/>
          <w:lang w:eastAsia="ru-RU"/>
        </w:rPr>
        <w:t>Для детской общности разработаны правила и нормы поведения в группах в соответствии с возрастными и индивидуальными особенностями.</w:t>
      </w:r>
      <w:r w:rsidR="00A12FC1" w:rsidRPr="00A203DE">
        <w:rPr>
          <w:color w:val="000000"/>
          <w:sz w:val="24"/>
          <w:szCs w:val="24"/>
          <w:lang w:eastAsia="ru-RU"/>
        </w:rPr>
        <w:t xml:space="preserve"> </w:t>
      </w:r>
      <w:r w:rsidRPr="00A203DE">
        <w:rPr>
          <w:color w:val="000000"/>
          <w:sz w:val="24"/>
          <w:szCs w:val="24"/>
          <w:shd w:val="clear" w:color="auto" w:fill="FFFFFF"/>
          <w:lang w:eastAsia="ru-RU"/>
        </w:rPr>
        <w:t>Формирование навыков правильного поведения осуществляется через игры, игровые упражнения, просмотр видеопрезентаций о дружбе, взаимопомощи, о правилах поведения.</w:t>
      </w:r>
    </w:p>
    <w:p w14:paraId="517FA2E0" w14:textId="77777777" w:rsidR="00CD0F48" w:rsidRPr="00A203DE" w:rsidRDefault="00CD0F48" w:rsidP="00A203DE">
      <w:pPr>
        <w:shd w:val="clear" w:color="auto" w:fill="FFFFFF"/>
        <w:spacing w:line="276" w:lineRule="auto"/>
        <w:ind w:firstLine="710"/>
        <w:jc w:val="both"/>
        <w:rPr>
          <w:color w:val="000000"/>
          <w:sz w:val="24"/>
          <w:szCs w:val="24"/>
          <w:lang w:eastAsia="ru-RU"/>
        </w:rPr>
      </w:pPr>
      <w:r w:rsidRPr="00A203DE">
        <w:rPr>
          <w:color w:val="000000"/>
          <w:sz w:val="24"/>
          <w:szCs w:val="24"/>
          <w:shd w:val="clear" w:color="auto" w:fill="FFFFFF"/>
          <w:lang w:eastAsia="ru-RU"/>
        </w:rPr>
        <w:t>Педагоги создают условия, при которых воспитанники должны чувствовать себя комфортно, спокойно и защищено. Содержащиеся запреты разумные и понятные детям при этом их не должно быть много.</w:t>
      </w:r>
    </w:p>
    <w:p w14:paraId="28985301" w14:textId="77777777" w:rsidR="00343426" w:rsidRPr="00A203DE" w:rsidRDefault="00343426" w:rsidP="00A203DE">
      <w:pPr>
        <w:pStyle w:val="20"/>
        <w:shd w:val="clear" w:color="auto" w:fill="auto"/>
        <w:tabs>
          <w:tab w:val="left" w:pos="1575"/>
        </w:tabs>
        <w:spacing w:before="0" w:after="0" w:line="276" w:lineRule="auto"/>
        <w:ind w:firstLine="709"/>
        <w:jc w:val="both"/>
        <w:rPr>
          <w:b/>
          <w:bCs/>
          <w:iCs/>
          <w:sz w:val="24"/>
          <w:szCs w:val="24"/>
          <w:lang w:val="ru-RU"/>
        </w:rPr>
      </w:pPr>
      <w:r w:rsidRPr="00A203DE">
        <w:rPr>
          <w:rStyle w:val="12"/>
          <w:b/>
          <w:bCs/>
          <w:iCs/>
          <w:sz w:val="24"/>
          <w:szCs w:val="24"/>
        </w:rPr>
        <w:t>Воспитывающая среда образовательной организации.</w:t>
      </w:r>
    </w:p>
    <w:p w14:paraId="76B508DA" w14:textId="77777777" w:rsidR="00343426" w:rsidRPr="00A203DE" w:rsidRDefault="00343426" w:rsidP="00A203DE">
      <w:pPr>
        <w:pStyle w:val="20"/>
        <w:shd w:val="clear" w:color="auto" w:fill="auto"/>
        <w:tabs>
          <w:tab w:val="left" w:pos="1028"/>
        </w:tabs>
        <w:spacing w:before="0" w:after="0" w:line="276" w:lineRule="auto"/>
        <w:ind w:firstLine="709"/>
        <w:jc w:val="both"/>
        <w:rPr>
          <w:sz w:val="24"/>
          <w:szCs w:val="24"/>
          <w:lang w:val="ru-RU"/>
        </w:rPr>
      </w:pPr>
      <w:r w:rsidRPr="00A203DE">
        <w:rPr>
          <w:rStyle w:val="12"/>
          <w:sz w:val="24"/>
          <w:szCs w:val="24"/>
        </w:rPr>
        <w:t>Воспитывающая среда раскрывает ценности</w:t>
      </w:r>
      <w:r w:rsidR="00A12FC1" w:rsidRPr="00A203DE">
        <w:rPr>
          <w:rStyle w:val="12"/>
          <w:sz w:val="24"/>
          <w:szCs w:val="24"/>
        </w:rPr>
        <w:t xml:space="preserve"> и смыслы, заложенные в укладе, </w:t>
      </w:r>
      <w:r w:rsidRPr="00A203DE">
        <w:rPr>
          <w:rStyle w:val="12"/>
          <w:sz w:val="24"/>
          <w:szCs w:val="24"/>
        </w:rPr>
        <w:t>включает совокупность различных условий,</w:t>
      </w:r>
      <w:r w:rsidR="00307635" w:rsidRPr="00A203DE">
        <w:rPr>
          <w:sz w:val="24"/>
          <w:szCs w:val="24"/>
          <w:lang w:val="ru-RU"/>
        </w:rPr>
        <w:t xml:space="preserve"> </w:t>
      </w:r>
      <w:r w:rsidRPr="00A203DE">
        <w:rPr>
          <w:rStyle w:val="12"/>
          <w:sz w:val="24"/>
          <w:szCs w:val="24"/>
        </w:rPr>
        <w:t>предполагающих возможность встречи и взаимодействия детей и взрослых в процессе приобщения к традиционным ценностям российского общества. Пространство, в рамках которого происходит процесс воспитания, называется воспитывающей средой. Основными характеристиками воспитывающей среды являются её содержательная насыщенность и структурированность.</w:t>
      </w:r>
    </w:p>
    <w:p w14:paraId="1A219BF1" w14:textId="77777777" w:rsidR="00343426" w:rsidRPr="00A203DE" w:rsidRDefault="00511BC7" w:rsidP="00A203DE">
      <w:pPr>
        <w:pStyle w:val="20"/>
        <w:shd w:val="clear" w:color="auto" w:fill="auto"/>
        <w:tabs>
          <w:tab w:val="left" w:pos="1018"/>
        </w:tabs>
        <w:spacing w:before="0" w:after="0" w:line="276" w:lineRule="auto"/>
        <w:ind w:firstLine="709"/>
        <w:jc w:val="both"/>
        <w:rPr>
          <w:sz w:val="24"/>
          <w:szCs w:val="24"/>
          <w:lang w:val="ru-RU"/>
        </w:rPr>
      </w:pPr>
      <w:r w:rsidRPr="00A203DE">
        <w:rPr>
          <w:rStyle w:val="12"/>
          <w:sz w:val="24"/>
          <w:szCs w:val="24"/>
        </w:rPr>
        <w:t>В</w:t>
      </w:r>
      <w:r w:rsidR="00343426" w:rsidRPr="00A203DE">
        <w:rPr>
          <w:rStyle w:val="12"/>
          <w:sz w:val="24"/>
          <w:szCs w:val="24"/>
        </w:rPr>
        <w:t>оспитывающ</w:t>
      </w:r>
      <w:r w:rsidRPr="00A203DE">
        <w:rPr>
          <w:rStyle w:val="12"/>
          <w:sz w:val="24"/>
          <w:szCs w:val="24"/>
        </w:rPr>
        <w:t>ая</w:t>
      </w:r>
      <w:r w:rsidR="00343426" w:rsidRPr="00A203DE">
        <w:rPr>
          <w:rStyle w:val="12"/>
          <w:sz w:val="24"/>
          <w:szCs w:val="24"/>
        </w:rPr>
        <w:t xml:space="preserve"> сред</w:t>
      </w:r>
      <w:r w:rsidRPr="00A203DE">
        <w:rPr>
          <w:rStyle w:val="12"/>
          <w:sz w:val="24"/>
          <w:szCs w:val="24"/>
        </w:rPr>
        <w:t>а включает</w:t>
      </w:r>
      <w:r w:rsidR="00343426" w:rsidRPr="00A203DE">
        <w:rPr>
          <w:rStyle w:val="12"/>
          <w:sz w:val="24"/>
          <w:szCs w:val="24"/>
        </w:rPr>
        <w:t>:</w:t>
      </w:r>
    </w:p>
    <w:p w14:paraId="16683310" w14:textId="77777777" w:rsidR="00343426" w:rsidRPr="00A203DE" w:rsidRDefault="00343426" w:rsidP="00A203DE">
      <w:pPr>
        <w:pStyle w:val="20"/>
        <w:shd w:val="clear" w:color="auto" w:fill="auto"/>
        <w:spacing w:before="0" w:after="0" w:line="276" w:lineRule="auto"/>
        <w:ind w:firstLine="709"/>
        <w:jc w:val="both"/>
        <w:rPr>
          <w:sz w:val="24"/>
          <w:szCs w:val="24"/>
          <w:lang w:val="ru-RU"/>
        </w:rPr>
      </w:pPr>
      <w:r w:rsidRPr="00A203DE">
        <w:rPr>
          <w:rStyle w:val="12"/>
          <w:sz w:val="24"/>
          <w:szCs w:val="24"/>
        </w:rPr>
        <w:t>условия для формирования эмоционально-ценностного отношения ребёнка к окружающему миру, другим людям, себе;</w:t>
      </w:r>
    </w:p>
    <w:p w14:paraId="367B9D5E" w14:textId="77777777" w:rsidR="00343426" w:rsidRPr="00A203DE" w:rsidRDefault="00343426" w:rsidP="00A203DE">
      <w:pPr>
        <w:pStyle w:val="20"/>
        <w:shd w:val="clear" w:color="auto" w:fill="auto"/>
        <w:spacing w:before="0" w:after="0" w:line="276" w:lineRule="auto"/>
        <w:ind w:firstLine="709"/>
        <w:jc w:val="both"/>
        <w:rPr>
          <w:sz w:val="24"/>
          <w:szCs w:val="24"/>
          <w:lang w:val="ru-RU"/>
        </w:rPr>
      </w:pPr>
      <w:r w:rsidRPr="00A203DE">
        <w:rPr>
          <w:rStyle w:val="12"/>
          <w:sz w:val="24"/>
          <w:szCs w:val="24"/>
        </w:rPr>
        <w:t>условия для обретения ребёнком первичного опыта деятельности и поступка в соответствии с традиционными ценностями российского общества;</w:t>
      </w:r>
    </w:p>
    <w:p w14:paraId="3F50ED99" w14:textId="77777777" w:rsidR="00CD0F48" w:rsidRPr="00A203DE" w:rsidRDefault="00343426" w:rsidP="00A203DE">
      <w:pPr>
        <w:pStyle w:val="20"/>
        <w:shd w:val="clear" w:color="auto" w:fill="auto"/>
        <w:spacing w:before="0" w:after="0" w:line="276" w:lineRule="auto"/>
        <w:ind w:firstLine="709"/>
        <w:jc w:val="both"/>
        <w:rPr>
          <w:rStyle w:val="12"/>
          <w:sz w:val="24"/>
          <w:szCs w:val="24"/>
        </w:rPr>
      </w:pPr>
      <w:r w:rsidRPr="00A203DE">
        <w:rPr>
          <w:rStyle w:val="12"/>
          <w:sz w:val="24"/>
          <w:szCs w:val="24"/>
        </w:rPr>
        <w:t>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w:t>
      </w:r>
    </w:p>
    <w:p w14:paraId="1EB7E73E" w14:textId="77777777" w:rsidR="002F4E37" w:rsidRPr="00A203DE" w:rsidRDefault="002F4E37" w:rsidP="00A203DE">
      <w:pPr>
        <w:widowControl/>
        <w:shd w:val="clear" w:color="auto" w:fill="FFFFFF"/>
        <w:autoSpaceDE/>
        <w:autoSpaceDN/>
        <w:spacing w:line="276" w:lineRule="auto"/>
        <w:ind w:firstLine="709"/>
        <w:jc w:val="both"/>
        <w:rPr>
          <w:color w:val="000000"/>
          <w:sz w:val="24"/>
          <w:szCs w:val="24"/>
          <w:lang w:eastAsia="ru-RU"/>
        </w:rPr>
      </w:pPr>
      <w:r w:rsidRPr="00A203DE">
        <w:rPr>
          <w:bCs/>
          <w:color w:val="000000"/>
          <w:sz w:val="24"/>
          <w:szCs w:val="24"/>
          <w:lang w:eastAsia="ru-RU"/>
        </w:rPr>
        <w:t xml:space="preserve">Традиции  и  ритуалы, </w:t>
      </w:r>
      <w:r w:rsidRPr="00A203DE">
        <w:rPr>
          <w:color w:val="000000"/>
          <w:sz w:val="24"/>
          <w:szCs w:val="24"/>
          <w:lang w:eastAsia="ru-RU"/>
        </w:rPr>
        <w:t>пожалуй, самая содержательная составляющая уклада дошкольной организации. </w:t>
      </w:r>
      <w:r w:rsidR="00A12FC1" w:rsidRPr="00A203DE">
        <w:rPr>
          <w:color w:val="000000"/>
          <w:sz w:val="24"/>
          <w:szCs w:val="24"/>
          <w:lang w:eastAsia="ru-RU"/>
        </w:rPr>
        <w:t xml:space="preserve"> </w:t>
      </w:r>
      <w:r w:rsidRPr="00A203DE">
        <w:rPr>
          <w:color w:val="000000"/>
          <w:sz w:val="24"/>
          <w:szCs w:val="24"/>
          <w:lang w:eastAsia="ru-RU"/>
        </w:rPr>
        <w:t xml:space="preserve">Мероприятия в рамках календарного плана воспитательной работы, событийные </w:t>
      </w:r>
      <w:proofErr w:type="spellStart"/>
      <w:r w:rsidRPr="00A203DE">
        <w:rPr>
          <w:color w:val="000000"/>
          <w:sz w:val="24"/>
          <w:szCs w:val="24"/>
          <w:lang w:eastAsia="ru-RU"/>
        </w:rPr>
        <w:t>общесадовские</w:t>
      </w:r>
      <w:proofErr w:type="spellEnd"/>
      <w:r w:rsidRPr="00A203DE">
        <w:rPr>
          <w:color w:val="000000"/>
          <w:sz w:val="24"/>
          <w:szCs w:val="24"/>
          <w:lang w:eastAsia="ru-RU"/>
        </w:rPr>
        <w:t xml:space="preserve"> мероприятия, в которых участвуют дети всех возрастных групп (декада инвалидов, праздник мам, социальные акции, малые спортивные игры), совместные детско-взрослые проекты. Годовой круг праздников: государственных, т</w:t>
      </w:r>
      <w:r w:rsidR="00DF4F06" w:rsidRPr="00A203DE">
        <w:rPr>
          <w:color w:val="000000"/>
          <w:sz w:val="24"/>
          <w:szCs w:val="24"/>
          <w:lang w:eastAsia="ru-RU"/>
        </w:rPr>
        <w:t xml:space="preserve">радиционных праздников культуры </w:t>
      </w:r>
      <w:r w:rsidRPr="00A203DE">
        <w:rPr>
          <w:color w:val="000000"/>
          <w:sz w:val="24"/>
          <w:szCs w:val="24"/>
          <w:lang w:eastAsia="ru-RU"/>
        </w:rPr>
        <w:t xml:space="preserve"> </w:t>
      </w:r>
      <w:r w:rsidR="00DF4F06" w:rsidRPr="00A203DE">
        <w:rPr>
          <w:color w:val="000000"/>
          <w:sz w:val="24"/>
          <w:szCs w:val="24"/>
          <w:lang w:eastAsia="ru-RU"/>
        </w:rPr>
        <w:t xml:space="preserve">«Прощанье с ёлкой», </w:t>
      </w:r>
      <w:r w:rsidRPr="00A203DE">
        <w:rPr>
          <w:color w:val="000000"/>
          <w:sz w:val="24"/>
          <w:szCs w:val="24"/>
          <w:lang w:eastAsia="ru-RU"/>
        </w:rPr>
        <w:t xml:space="preserve">«Масленица», «Навруз»,   </w:t>
      </w:r>
      <w:r w:rsidR="00DF4F06" w:rsidRPr="00A203DE">
        <w:rPr>
          <w:color w:val="000000"/>
          <w:sz w:val="24"/>
          <w:szCs w:val="24"/>
          <w:lang w:eastAsia="ru-RU"/>
        </w:rPr>
        <w:t>«Сабантуй»</w:t>
      </w:r>
      <w:r w:rsidRPr="00A203DE">
        <w:rPr>
          <w:color w:val="000000"/>
          <w:sz w:val="24"/>
          <w:szCs w:val="24"/>
          <w:lang w:eastAsia="ru-RU"/>
        </w:rPr>
        <w:t>. Тематические недели: Неделя Здоровья, Неделя Безопасности, Неделя встречи с прекрасным</w:t>
      </w:r>
      <w:r w:rsidR="00A12FC1" w:rsidRPr="00A203DE">
        <w:rPr>
          <w:color w:val="000000"/>
          <w:sz w:val="24"/>
          <w:szCs w:val="24"/>
          <w:lang w:eastAsia="ru-RU"/>
        </w:rPr>
        <w:t xml:space="preserve"> и др.</w:t>
      </w:r>
      <w:r w:rsidRPr="00A203DE">
        <w:rPr>
          <w:color w:val="000000"/>
          <w:sz w:val="24"/>
          <w:szCs w:val="24"/>
          <w:lang w:eastAsia="ru-RU"/>
        </w:rPr>
        <w:t> </w:t>
      </w:r>
    </w:p>
    <w:p w14:paraId="102EF524" w14:textId="77777777" w:rsidR="002F4E37" w:rsidRPr="00A203DE" w:rsidRDefault="00DF4F06" w:rsidP="00A203DE">
      <w:pPr>
        <w:shd w:val="clear" w:color="auto" w:fill="FFFFFF"/>
        <w:spacing w:line="276" w:lineRule="auto"/>
        <w:ind w:firstLine="709"/>
        <w:jc w:val="both"/>
        <w:rPr>
          <w:color w:val="000000"/>
          <w:sz w:val="24"/>
          <w:szCs w:val="24"/>
          <w:lang w:eastAsia="ru-RU"/>
        </w:rPr>
      </w:pPr>
      <w:r w:rsidRPr="00A203DE">
        <w:rPr>
          <w:color w:val="000000"/>
          <w:sz w:val="24"/>
          <w:szCs w:val="24"/>
          <w:lang w:eastAsia="ru-RU"/>
        </w:rPr>
        <w:t>Участие в</w:t>
      </w:r>
      <w:r w:rsidR="002F4E37" w:rsidRPr="00A203DE">
        <w:rPr>
          <w:color w:val="000000"/>
          <w:sz w:val="24"/>
          <w:szCs w:val="24"/>
          <w:lang w:eastAsia="ru-RU"/>
        </w:rPr>
        <w:t xml:space="preserve"> социальных акциях.</w:t>
      </w:r>
      <w:r w:rsidR="00A12FC1" w:rsidRPr="00A203DE">
        <w:rPr>
          <w:color w:val="000000"/>
          <w:sz w:val="24"/>
          <w:szCs w:val="24"/>
          <w:lang w:eastAsia="ru-RU"/>
        </w:rPr>
        <w:t xml:space="preserve"> </w:t>
      </w:r>
      <w:r w:rsidR="002F4E37" w:rsidRPr="00A203DE">
        <w:rPr>
          <w:color w:val="000000"/>
          <w:sz w:val="24"/>
          <w:szCs w:val="24"/>
          <w:lang w:eastAsia="ru-RU"/>
        </w:rPr>
        <w:t>Большое внимание уделя</w:t>
      </w:r>
      <w:r w:rsidRPr="00A203DE">
        <w:rPr>
          <w:color w:val="000000"/>
          <w:sz w:val="24"/>
          <w:szCs w:val="24"/>
          <w:lang w:eastAsia="ru-RU"/>
        </w:rPr>
        <w:t>ется</w:t>
      </w:r>
      <w:r w:rsidR="002F4E37" w:rsidRPr="00A203DE">
        <w:rPr>
          <w:color w:val="000000"/>
          <w:sz w:val="24"/>
          <w:szCs w:val="24"/>
          <w:lang w:eastAsia="ru-RU"/>
        </w:rPr>
        <w:t xml:space="preserve"> празднованию Дня победы, используя традиции</w:t>
      </w:r>
      <w:r w:rsidR="00A12FC1" w:rsidRPr="00A203DE">
        <w:rPr>
          <w:color w:val="000000"/>
          <w:sz w:val="24"/>
          <w:szCs w:val="24"/>
          <w:lang w:eastAsia="ru-RU"/>
        </w:rPr>
        <w:t>:</w:t>
      </w:r>
    </w:p>
    <w:p w14:paraId="747F21B8" w14:textId="77777777" w:rsidR="002F4E37" w:rsidRPr="00A203DE" w:rsidRDefault="002F4E37" w:rsidP="00A203DE">
      <w:pPr>
        <w:shd w:val="clear" w:color="auto" w:fill="FFFFFF"/>
        <w:spacing w:line="276" w:lineRule="auto"/>
        <w:ind w:firstLine="709"/>
        <w:jc w:val="both"/>
        <w:rPr>
          <w:color w:val="000000"/>
          <w:sz w:val="24"/>
          <w:szCs w:val="24"/>
          <w:lang w:eastAsia="ru-RU"/>
        </w:rPr>
      </w:pPr>
      <w:r w:rsidRPr="00A203DE">
        <w:rPr>
          <w:color w:val="000000"/>
          <w:sz w:val="24"/>
          <w:szCs w:val="24"/>
          <w:lang w:eastAsia="ru-RU"/>
        </w:rPr>
        <w:t>- Бессмертный полк;</w:t>
      </w:r>
    </w:p>
    <w:p w14:paraId="4C3D8029" w14:textId="77777777" w:rsidR="002F4E37" w:rsidRPr="00A203DE" w:rsidRDefault="002F4E37" w:rsidP="00A203DE">
      <w:pPr>
        <w:shd w:val="clear" w:color="auto" w:fill="FFFFFF"/>
        <w:spacing w:line="276" w:lineRule="auto"/>
        <w:ind w:firstLine="709"/>
        <w:jc w:val="both"/>
        <w:rPr>
          <w:color w:val="000000"/>
          <w:sz w:val="24"/>
          <w:szCs w:val="24"/>
          <w:lang w:eastAsia="ru-RU"/>
        </w:rPr>
      </w:pPr>
      <w:r w:rsidRPr="00A203DE">
        <w:rPr>
          <w:color w:val="000000"/>
          <w:sz w:val="24"/>
          <w:szCs w:val="24"/>
          <w:lang w:eastAsia="ru-RU"/>
        </w:rPr>
        <w:t xml:space="preserve">- </w:t>
      </w:r>
      <w:r w:rsidR="00DF4F06" w:rsidRPr="00A203DE">
        <w:rPr>
          <w:color w:val="000000"/>
          <w:sz w:val="24"/>
          <w:szCs w:val="24"/>
          <w:lang w:eastAsia="ru-RU"/>
        </w:rPr>
        <w:t>Георгиевская лента</w:t>
      </w:r>
      <w:r w:rsidRPr="00A203DE">
        <w:rPr>
          <w:color w:val="000000"/>
          <w:sz w:val="24"/>
          <w:szCs w:val="24"/>
          <w:lang w:eastAsia="ru-RU"/>
        </w:rPr>
        <w:t>;</w:t>
      </w:r>
    </w:p>
    <w:p w14:paraId="6E6A8985" w14:textId="77777777" w:rsidR="002F4E37" w:rsidRPr="00A203DE" w:rsidRDefault="002F4E37" w:rsidP="00A203DE">
      <w:pPr>
        <w:shd w:val="clear" w:color="auto" w:fill="FFFFFF"/>
        <w:spacing w:line="276" w:lineRule="auto"/>
        <w:ind w:firstLine="709"/>
        <w:jc w:val="both"/>
        <w:rPr>
          <w:color w:val="000000"/>
          <w:sz w:val="24"/>
          <w:szCs w:val="24"/>
          <w:lang w:eastAsia="ru-RU"/>
        </w:rPr>
      </w:pPr>
      <w:r w:rsidRPr="00A203DE">
        <w:rPr>
          <w:color w:val="000000"/>
          <w:sz w:val="24"/>
          <w:szCs w:val="24"/>
          <w:lang w:eastAsia="ru-RU"/>
        </w:rPr>
        <w:t xml:space="preserve">- </w:t>
      </w:r>
      <w:r w:rsidR="00DF4F06" w:rsidRPr="00A203DE">
        <w:rPr>
          <w:color w:val="000000"/>
          <w:sz w:val="24"/>
          <w:szCs w:val="24"/>
          <w:lang w:eastAsia="ru-RU"/>
        </w:rPr>
        <w:t>Окна Победы</w:t>
      </w:r>
      <w:r w:rsidRPr="00A203DE">
        <w:rPr>
          <w:color w:val="000000"/>
          <w:sz w:val="24"/>
          <w:szCs w:val="24"/>
          <w:lang w:eastAsia="ru-RU"/>
        </w:rPr>
        <w:t>;</w:t>
      </w:r>
    </w:p>
    <w:p w14:paraId="082AB159" w14:textId="77777777" w:rsidR="002F4E37" w:rsidRPr="00A203DE" w:rsidRDefault="00DF4F06" w:rsidP="00A203DE">
      <w:pPr>
        <w:shd w:val="clear" w:color="auto" w:fill="FFFFFF"/>
        <w:spacing w:line="276" w:lineRule="auto"/>
        <w:ind w:firstLine="709"/>
        <w:jc w:val="both"/>
        <w:rPr>
          <w:color w:val="000000"/>
          <w:sz w:val="24"/>
          <w:szCs w:val="24"/>
          <w:lang w:eastAsia="ru-RU"/>
        </w:rPr>
      </w:pPr>
      <w:r w:rsidRPr="00A203DE">
        <w:rPr>
          <w:color w:val="000000"/>
          <w:sz w:val="24"/>
          <w:szCs w:val="24"/>
          <w:lang w:eastAsia="ru-RU"/>
        </w:rPr>
        <w:t xml:space="preserve">- </w:t>
      </w:r>
      <w:r w:rsidR="002F4E37" w:rsidRPr="00A203DE">
        <w:rPr>
          <w:color w:val="000000"/>
          <w:sz w:val="24"/>
          <w:szCs w:val="24"/>
          <w:lang w:eastAsia="ru-RU"/>
        </w:rPr>
        <w:t>Свеча памяти</w:t>
      </w:r>
      <w:r w:rsidR="00A12FC1" w:rsidRPr="00A203DE">
        <w:rPr>
          <w:color w:val="000000"/>
          <w:sz w:val="24"/>
          <w:szCs w:val="24"/>
          <w:lang w:eastAsia="ru-RU"/>
        </w:rPr>
        <w:t>.</w:t>
      </w:r>
    </w:p>
    <w:p w14:paraId="68E26AE3" w14:textId="77777777" w:rsidR="002F4E37" w:rsidRPr="00A203DE" w:rsidRDefault="002F4E37" w:rsidP="00A203DE">
      <w:pPr>
        <w:shd w:val="clear" w:color="auto" w:fill="FFFFFF"/>
        <w:spacing w:line="276" w:lineRule="auto"/>
        <w:ind w:firstLine="709"/>
        <w:jc w:val="both"/>
        <w:rPr>
          <w:color w:val="000000"/>
          <w:sz w:val="24"/>
          <w:szCs w:val="24"/>
          <w:lang w:eastAsia="ru-RU"/>
        </w:rPr>
      </w:pPr>
      <w:r w:rsidRPr="00A203DE">
        <w:rPr>
          <w:color w:val="000000"/>
          <w:sz w:val="24"/>
          <w:szCs w:val="24"/>
          <w:lang w:eastAsia="ru-RU"/>
        </w:rPr>
        <w:t xml:space="preserve">Также известные акции настоящего времени </w:t>
      </w:r>
      <w:r w:rsidR="00DF4F06" w:rsidRPr="00A203DE">
        <w:rPr>
          <w:color w:val="000000"/>
          <w:sz w:val="24"/>
          <w:szCs w:val="24"/>
          <w:lang w:eastAsia="ru-RU"/>
        </w:rPr>
        <w:t xml:space="preserve">«Книги детям </w:t>
      </w:r>
      <w:proofErr w:type="spellStart"/>
      <w:r w:rsidR="00DF4F06" w:rsidRPr="00A203DE">
        <w:rPr>
          <w:color w:val="000000"/>
          <w:sz w:val="24"/>
          <w:szCs w:val="24"/>
          <w:lang w:eastAsia="ru-RU"/>
        </w:rPr>
        <w:t>Донбаса</w:t>
      </w:r>
      <w:proofErr w:type="spellEnd"/>
      <w:r w:rsidR="00DF4F06" w:rsidRPr="00A203DE">
        <w:rPr>
          <w:color w:val="000000"/>
          <w:sz w:val="24"/>
          <w:szCs w:val="24"/>
          <w:lang w:eastAsia="ru-RU"/>
        </w:rPr>
        <w:t>», «</w:t>
      </w:r>
      <w:r w:rsidRPr="00A203DE">
        <w:rPr>
          <w:color w:val="000000"/>
          <w:sz w:val="24"/>
          <w:szCs w:val="24"/>
          <w:lang w:eastAsia="ru-RU"/>
        </w:rPr>
        <w:t>Письмо солдату</w:t>
      </w:r>
      <w:r w:rsidR="00DF4F06" w:rsidRPr="00A203DE">
        <w:rPr>
          <w:color w:val="000000"/>
          <w:sz w:val="24"/>
          <w:szCs w:val="24"/>
          <w:lang w:eastAsia="ru-RU"/>
        </w:rPr>
        <w:t>»</w:t>
      </w:r>
      <w:r w:rsidRPr="00A203DE">
        <w:rPr>
          <w:color w:val="000000"/>
          <w:sz w:val="24"/>
          <w:szCs w:val="24"/>
          <w:lang w:eastAsia="ru-RU"/>
        </w:rPr>
        <w:t xml:space="preserve">, </w:t>
      </w:r>
      <w:r w:rsidR="00DF4F06" w:rsidRPr="00A203DE">
        <w:rPr>
          <w:color w:val="000000"/>
          <w:sz w:val="24"/>
          <w:szCs w:val="24"/>
          <w:lang w:eastAsia="ru-RU"/>
        </w:rPr>
        <w:t>«</w:t>
      </w:r>
      <w:r w:rsidRPr="00A203DE">
        <w:rPr>
          <w:color w:val="000000"/>
          <w:sz w:val="24"/>
          <w:szCs w:val="24"/>
          <w:lang w:eastAsia="ru-RU"/>
        </w:rPr>
        <w:t>Подарок солдату</w:t>
      </w:r>
      <w:r w:rsidR="00DF4F06" w:rsidRPr="00A203DE">
        <w:rPr>
          <w:color w:val="000000"/>
          <w:sz w:val="24"/>
          <w:szCs w:val="24"/>
          <w:lang w:eastAsia="ru-RU"/>
        </w:rPr>
        <w:t>»</w:t>
      </w:r>
      <w:r w:rsidRPr="00A203DE">
        <w:rPr>
          <w:color w:val="000000"/>
          <w:sz w:val="24"/>
          <w:szCs w:val="24"/>
          <w:lang w:eastAsia="ru-RU"/>
        </w:rPr>
        <w:t xml:space="preserve"> (тесно с родительской общностью, родители активно принимают участие).</w:t>
      </w:r>
    </w:p>
    <w:p w14:paraId="512B7236" w14:textId="77777777" w:rsidR="002F4E37" w:rsidRPr="00A203DE" w:rsidRDefault="002F4E37" w:rsidP="00A203DE">
      <w:pPr>
        <w:shd w:val="clear" w:color="auto" w:fill="FFFFFF"/>
        <w:spacing w:line="276" w:lineRule="auto"/>
        <w:ind w:firstLine="709"/>
        <w:jc w:val="both"/>
        <w:rPr>
          <w:color w:val="000000"/>
          <w:sz w:val="24"/>
          <w:szCs w:val="24"/>
          <w:lang w:eastAsia="ru-RU"/>
        </w:rPr>
      </w:pPr>
      <w:r w:rsidRPr="00A203DE">
        <w:rPr>
          <w:color w:val="000000"/>
          <w:sz w:val="24"/>
          <w:szCs w:val="24"/>
          <w:lang w:eastAsia="ru-RU"/>
        </w:rPr>
        <w:t>Экологические акции по формированию ценности Природа («</w:t>
      </w:r>
      <w:r w:rsidR="00DF4F06" w:rsidRPr="00A203DE">
        <w:rPr>
          <w:color w:val="000000"/>
          <w:sz w:val="24"/>
          <w:szCs w:val="24"/>
          <w:lang w:eastAsia="ru-RU"/>
        </w:rPr>
        <w:t>Берегите птиц зимой</w:t>
      </w:r>
      <w:r w:rsidRPr="00A203DE">
        <w:rPr>
          <w:color w:val="000000"/>
          <w:sz w:val="24"/>
          <w:szCs w:val="24"/>
          <w:lang w:eastAsia="ru-RU"/>
        </w:rPr>
        <w:t xml:space="preserve">»; </w:t>
      </w:r>
      <w:r w:rsidR="00DF4F06" w:rsidRPr="00A203DE">
        <w:rPr>
          <w:color w:val="000000"/>
          <w:sz w:val="24"/>
          <w:szCs w:val="24"/>
          <w:lang w:eastAsia="ru-RU"/>
        </w:rPr>
        <w:t xml:space="preserve">«Вторая жизнь картону», «Сдай макулатуру – спаси дерево», «Съел конфету, не сори – фантик в </w:t>
      </w:r>
      <w:r w:rsidR="00DF4F06" w:rsidRPr="00A203DE">
        <w:rPr>
          <w:color w:val="000000"/>
          <w:sz w:val="24"/>
          <w:szCs w:val="24"/>
          <w:lang w:eastAsia="ru-RU"/>
        </w:rPr>
        <w:lastRenderedPageBreak/>
        <w:t>дело примени»</w:t>
      </w:r>
      <w:r w:rsidRPr="00A203DE">
        <w:rPr>
          <w:color w:val="000000"/>
          <w:sz w:val="24"/>
          <w:szCs w:val="24"/>
          <w:lang w:eastAsia="ru-RU"/>
        </w:rPr>
        <w:t>);</w:t>
      </w:r>
    </w:p>
    <w:p w14:paraId="0AC9631A" w14:textId="77777777" w:rsidR="002F4E37" w:rsidRPr="00A203DE" w:rsidRDefault="002F4E37" w:rsidP="00A203DE">
      <w:pPr>
        <w:shd w:val="clear" w:color="auto" w:fill="FFFFFF"/>
        <w:spacing w:line="276" w:lineRule="auto"/>
        <w:ind w:firstLine="709"/>
        <w:jc w:val="both"/>
        <w:rPr>
          <w:color w:val="000000"/>
          <w:sz w:val="24"/>
          <w:szCs w:val="24"/>
          <w:lang w:eastAsia="ru-RU"/>
        </w:rPr>
      </w:pPr>
      <w:r w:rsidRPr="00A203DE">
        <w:rPr>
          <w:color w:val="000000"/>
          <w:sz w:val="24"/>
          <w:szCs w:val="24"/>
          <w:lang w:eastAsia="ru-RU"/>
        </w:rPr>
        <w:t>Системные проекты: «</w:t>
      </w:r>
      <w:proofErr w:type="spellStart"/>
      <w:r w:rsidR="00A12FC1" w:rsidRPr="00A203DE">
        <w:rPr>
          <w:color w:val="000000"/>
          <w:sz w:val="24"/>
          <w:szCs w:val="24"/>
          <w:lang w:eastAsia="ru-RU"/>
        </w:rPr>
        <w:t>Велозабег</w:t>
      </w:r>
      <w:proofErr w:type="spellEnd"/>
      <w:r w:rsidRPr="00A203DE">
        <w:rPr>
          <w:color w:val="000000"/>
          <w:sz w:val="24"/>
          <w:szCs w:val="24"/>
          <w:lang w:eastAsia="ru-RU"/>
        </w:rPr>
        <w:t>», «</w:t>
      </w:r>
      <w:proofErr w:type="spellStart"/>
      <w:r w:rsidRPr="00A203DE">
        <w:rPr>
          <w:color w:val="000000"/>
          <w:sz w:val="24"/>
          <w:szCs w:val="24"/>
          <w:lang w:eastAsia="ru-RU"/>
        </w:rPr>
        <w:t>Эколята</w:t>
      </w:r>
      <w:proofErr w:type="spellEnd"/>
      <w:r w:rsidRPr="00A203DE">
        <w:rPr>
          <w:color w:val="000000"/>
          <w:sz w:val="24"/>
          <w:szCs w:val="24"/>
          <w:lang w:eastAsia="ru-RU"/>
        </w:rPr>
        <w:t xml:space="preserve"> -дошколята».</w:t>
      </w:r>
      <w:r w:rsidR="00DF4F06" w:rsidRPr="00A203DE">
        <w:rPr>
          <w:color w:val="000000"/>
          <w:sz w:val="24"/>
          <w:szCs w:val="24"/>
          <w:lang w:eastAsia="ru-RU"/>
        </w:rPr>
        <w:t xml:space="preserve"> </w:t>
      </w:r>
      <w:r w:rsidRPr="00A203DE">
        <w:rPr>
          <w:color w:val="000000"/>
          <w:sz w:val="24"/>
          <w:szCs w:val="24"/>
          <w:lang w:eastAsia="ru-RU"/>
        </w:rPr>
        <w:t xml:space="preserve">Причем в рамках </w:t>
      </w:r>
      <w:r w:rsidR="00DF4F06" w:rsidRPr="00A203DE">
        <w:rPr>
          <w:color w:val="000000"/>
          <w:sz w:val="24"/>
          <w:szCs w:val="24"/>
          <w:lang w:eastAsia="ru-RU"/>
        </w:rPr>
        <w:t>«</w:t>
      </w:r>
      <w:r w:rsidRPr="00A203DE">
        <w:rPr>
          <w:color w:val="000000"/>
          <w:sz w:val="24"/>
          <w:szCs w:val="24"/>
          <w:lang w:eastAsia="ru-RU"/>
        </w:rPr>
        <w:t>Эко</w:t>
      </w:r>
      <w:r w:rsidR="00DF4F06" w:rsidRPr="00A203DE">
        <w:rPr>
          <w:color w:val="000000"/>
          <w:sz w:val="24"/>
          <w:szCs w:val="24"/>
          <w:lang w:eastAsia="ru-RU"/>
        </w:rPr>
        <w:t xml:space="preserve"> школы/Зеленый флаг»</w:t>
      </w:r>
      <w:r w:rsidRPr="00A203DE">
        <w:rPr>
          <w:color w:val="000000"/>
          <w:sz w:val="24"/>
          <w:szCs w:val="24"/>
          <w:lang w:eastAsia="ru-RU"/>
        </w:rPr>
        <w:t xml:space="preserve"> пробуем традицию – театрализация экологического спектакля, предоставляя возможность всем детям быть героем какой – либо роли.</w:t>
      </w:r>
    </w:p>
    <w:p w14:paraId="6AEB9BFB" w14:textId="77777777" w:rsidR="002F4E37" w:rsidRPr="00A203DE" w:rsidRDefault="002F4E37" w:rsidP="00A203DE">
      <w:pPr>
        <w:shd w:val="clear" w:color="auto" w:fill="FFFFFF"/>
        <w:spacing w:line="276" w:lineRule="auto"/>
        <w:ind w:left="360" w:firstLine="710"/>
        <w:jc w:val="both"/>
        <w:rPr>
          <w:color w:val="000000"/>
          <w:sz w:val="24"/>
          <w:szCs w:val="24"/>
          <w:lang w:eastAsia="ru-RU"/>
        </w:rPr>
      </w:pPr>
      <w:r w:rsidRPr="00A203DE">
        <w:rPr>
          <w:color w:val="000000"/>
          <w:sz w:val="24"/>
          <w:szCs w:val="24"/>
          <w:lang w:eastAsia="ru-RU"/>
        </w:rPr>
        <w:t xml:space="preserve">Само понятие Традиции обязывает нас применять </w:t>
      </w:r>
      <w:r w:rsidR="00CA59DA" w:rsidRPr="00A203DE">
        <w:rPr>
          <w:color w:val="000000"/>
          <w:sz w:val="24"/>
          <w:szCs w:val="24"/>
          <w:lang w:eastAsia="ru-RU"/>
        </w:rPr>
        <w:t xml:space="preserve">национальные игры народов Поволжья </w:t>
      </w:r>
      <w:r w:rsidRPr="00A203DE">
        <w:rPr>
          <w:color w:val="000000"/>
          <w:sz w:val="24"/>
          <w:szCs w:val="24"/>
          <w:lang w:eastAsia="ru-RU"/>
        </w:rPr>
        <w:t>в воспитательной деятельности. Осуществляем через режимные моменты (прогулки) и детско-взрослые проекты.</w:t>
      </w:r>
      <w:r w:rsidR="00A12FC1" w:rsidRPr="00A203DE">
        <w:rPr>
          <w:color w:val="000000"/>
          <w:sz w:val="24"/>
          <w:szCs w:val="24"/>
          <w:lang w:eastAsia="ru-RU"/>
        </w:rPr>
        <w:t xml:space="preserve"> </w:t>
      </w:r>
      <w:r w:rsidRPr="00A203DE">
        <w:rPr>
          <w:color w:val="000000"/>
          <w:sz w:val="24"/>
          <w:szCs w:val="24"/>
          <w:lang w:eastAsia="ru-RU"/>
        </w:rPr>
        <w:t>Также для приобщения к народным</w:t>
      </w:r>
      <w:r w:rsidR="00CA59DA" w:rsidRPr="00A203DE">
        <w:rPr>
          <w:color w:val="000000"/>
          <w:sz w:val="24"/>
          <w:szCs w:val="24"/>
          <w:lang w:eastAsia="ru-RU"/>
        </w:rPr>
        <w:t xml:space="preserve"> (татарским, русским)</w:t>
      </w:r>
      <w:r w:rsidRPr="00A203DE">
        <w:rPr>
          <w:color w:val="000000"/>
          <w:sz w:val="24"/>
          <w:szCs w:val="24"/>
          <w:lang w:eastAsia="ru-RU"/>
        </w:rPr>
        <w:t xml:space="preserve"> традициям используем  </w:t>
      </w:r>
      <w:r w:rsidR="00CA59DA" w:rsidRPr="00A203DE">
        <w:rPr>
          <w:color w:val="000000"/>
          <w:sz w:val="24"/>
          <w:szCs w:val="24"/>
          <w:lang w:eastAsia="ru-RU"/>
        </w:rPr>
        <w:t>п</w:t>
      </w:r>
      <w:r w:rsidRPr="00A203DE">
        <w:rPr>
          <w:color w:val="000000"/>
          <w:sz w:val="24"/>
          <w:szCs w:val="24"/>
          <w:lang w:eastAsia="ru-RU"/>
        </w:rPr>
        <w:t>оход в мини-музей</w:t>
      </w:r>
      <w:r w:rsidR="000E722B" w:rsidRPr="00A203DE">
        <w:rPr>
          <w:color w:val="000000"/>
          <w:sz w:val="24"/>
          <w:szCs w:val="24"/>
          <w:lang w:eastAsia="ru-RU"/>
        </w:rPr>
        <w:t xml:space="preserve">, </w:t>
      </w:r>
      <w:r w:rsidR="000E722B" w:rsidRPr="00A203DE">
        <w:rPr>
          <w:color w:val="000000"/>
          <w:sz w:val="24"/>
          <w:szCs w:val="24"/>
          <w:shd w:val="clear" w:color="auto" w:fill="FFFFFF"/>
          <w:lang w:eastAsia="ru-RU"/>
        </w:rPr>
        <w:t xml:space="preserve"> конкурсы чтецов татарских писателей и поэтов.</w:t>
      </w:r>
    </w:p>
    <w:p w14:paraId="6BCBED95" w14:textId="77777777" w:rsidR="002F4E37" w:rsidRPr="00A203DE" w:rsidRDefault="002F4E37" w:rsidP="00A203DE">
      <w:pPr>
        <w:shd w:val="clear" w:color="auto" w:fill="FFFFFF"/>
        <w:spacing w:line="276" w:lineRule="auto"/>
        <w:ind w:firstLine="709"/>
        <w:jc w:val="both"/>
        <w:rPr>
          <w:color w:val="000000"/>
          <w:sz w:val="24"/>
          <w:szCs w:val="24"/>
          <w:lang w:eastAsia="ru-RU"/>
        </w:rPr>
      </w:pPr>
      <w:r w:rsidRPr="00A203DE">
        <w:rPr>
          <w:color w:val="000000"/>
          <w:sz w:val="24"/>
          <w:szCs w:val="24"/>
          <w:lang w:eastAsia="ru-RU"/>
        </w:rPr>
        <w:t>Традицией стало совместное оформление стен к различным датам.</w:t>
      </w:r>
      <w:r w:rsidR="00A12FC1" w:rsidRPr="00A203DE">
        <w:rPr>
          <w:color w:val="000000"/>
          <w:sz w:val="24"/>
          <w:szCs w:val="24"/>
          <w:lang w:eastAsia="ru-RU"/>
        </w:rPr>
        <w:t xml:space="preserve"> </w:t>
      </w:r>
      <w:r w:rsidRPr="00A203DE">
        <w:rPr>
          <w:color w:val="000000"/>
          <w:sz w:val="24"/>
          <w:szCs w:val="24"/>
          <w:lang w:eastAsia="ru-RU"/>
        </w:rPr>
        <w:t>В конце учебного года пополняем «Альбом выпускников»</w:t>
      </w:r>
      <w:r w:rsidR="00A12FC1" w:rsidRPr="00A203DE">
        <w:rPr>
          <w:color w:val="000000"/>
          <w:sz w:val="24"/>
          <w:szCs w:val="24"/>
          <w:lang w:eastAsia="ru-RU"/>
        </w:rPr>
        <w:t xml:space="preserve">, в течение года - </w:t>
      </w:r>
      <w:r w:rsidRPr="00A203DE">
        <w:rPr>
          <w:color w:val="000000"/>
          <w:sz w:val="24"/>
          <w:szCs w:val="24"/>
          <w:lang w:eastAsia="ru-RU"/>
        </w:rPr>
        <w:t>альбом «</w:t>
      </w:r>
      <w:r w:rsidR="00CA59DA" w:rsidRPr="00A203DE">
        <w:rPr>
          <w:color w:val="000000"/>
          <w:sz w:val="24"/>
          <w:szCs w:val="24"/>
          <w:lang w:eastAsia="ru-RU"/>
        </w:rPr>
        <w:t>Фотолетопись</w:t>
      </w:r>
      <w:r w:rsidRPr="00A203DE">
        <w:rPr>
          <w:color w:val="000000"/>
          <w:sz w:val="24"/>
          <w:szCs w:val="24"/>
          <w:lang w:eastAsia="ru-RU"/>
        </w:rPr>
        <w:t xml:space="preserve"> детского сада»</w:t>
      </w:r>
      <w:r w:rsidR="00A12FC1" w:rsidRPr="00A203DE">
        <w:rPr>
          <w:color w:val="000000"/>
          <w:sz w:val="24"/>
          <w:szCs w:val="24"/>
          <w:lang w:eastAsia="ru-RU"/>
        </w:rPr>
        <w:t>.</w:t>
      </w:r>
    </w:p>
    <w:p w14:paraId="096661A5" w14:textId="77777777" w:rsidR="002F4E37" w:rsidRPr="00A203DE" w:rsidRDefault="002F4E37" w:rsidP="00A203DE">
      <w:pPr>
        <w:shd w:val="clear" w:color="auto" w:fill="FFFFFF"/>
        <w:spacing w:line="276" w:lineRule="auto"/>
        <w:ind w:firstLine="709"/>
        <w:jc w:val="both"/>
        <w:rPr>
          <w:color w:val="000000"/>
          <w:sz w:val="24"/>
          <w:szCs w:val="24"/>
          <w:lang w:eastAsia="ru-RU"/>
        </w:rPr>
      </w:pPr>
      <w:r w:rsidRPr="00A203DE">
        <w:rPr>
          <w:color w:val="000000"/>
          <w:sz w:val="24"/>
          <w:szCs w:val="24"/>
          <w:lang w:eastAsia="ru-RU"/>
        </w:rPr>
        <w:t>На уровне группы поддерживаем традиции:</w:t>
      </w:r>
    </w:p>
    <w:p w14:paraId="37BCBBCD" w14:textId="77777777" w:rsidR="002F4E37" w:rsidRPr="00A203DE" w:rsidRDefault="00A12FC1" w:rsidP="00A203DE">
      <w:pPr>
        <w:shd w:val="clear" w:color="auto" w:fill="FFFFFF"/>
        <w:spacing w:line="276" w:lineRule="auto"/>
        <w:ind w:firstLine="709"/>
        <w:jc w:val="both"/>
        <w:rPr>
          <w:color w:val="000000"/>
          <w:sz w:val="24"/>
          <w:szCs w:val="24"/>
          <w:lang w:eastAsia="ru-RU"/>
        </w:rPr>
      </w:pPr>
      <w:r w:rsidRPr="00A203DE">
        <w:rPr>
          <w:color w:val="000000"/>
          <w:sz w:val="24"/>
          <w:szCs w:val="24"/>
          <w:lang w:eastAsia="ru-RU"/>
        </w:rPr>
        <w:t>«</w:t>
      </w:r>
      <w:r w:rsidR="002F4E37" w:rsidRPr="00A203DE">
        <w:rPr>
          <w:color w:val="000000"/>
          <w:sz w:val="24"/>
          <w:szCs w:val="24"/>
          <w:lang w:eastAsia="ru-RU"/>
        </w:rPr>
        <w:t>Утренний круг</w:t>
      </w:r>
      <w:r w:rsidRPr="00A203DE">
        <w:rPr>
          <w:color w:val="000000"/>
          <w:sz w:val="24"/>
          <w:szCs w:val="24"/>
          <w:lang w:eastAsia="ru-RU"/>
        </w:rPr>
        <w:t>»</w:t>
      </w:r>
      <w:r w:rsidR="002F4E37" w:rsidRPr="00A203DE">
        <w:rPr>
          <w:color w:val="000000"/>
          <w:sz w:val="24"/>
          <w:szCs w:val="24"/>
          <w:lang w:eastAsia="ru-RU"/>
        </w:rPr>
        <w:t xml:space="preserve"> </w:t>
      </w:r>
      <w:r w:rsidR="00CA59DA" w:rsidRPr="00A203DE">
        <w:rPr>
          <w:color w:val="000000"/>
          <w:sz w:val="24"/>
          <w:szCs w:val="24"/>
          <w:lang w:eastAsia="ru-RU"/>
        </w:rPr>
        <w:t>-</w:t>
      </w:r>
      <w:r w:rsidR="002F4E37" w:rsidRPr="00A203DE">
        <w:rPr>
          <w:color w:val="000000"/>
          <w:sz w:val="24"/>
          <w:szCs w:val="24"/>
          <w:lang w:eastAsia="ru-RU"/>
        </w:rPr>
        <w:t xml:space="preserve"> это форма организации образовательной деятельности взрослых и детей в режимный момент. Не только приветствие детей, создание доброжелательной атмосферы, но и  эффективное знакомство детей с государственной символикой, учим гимн в старших группах.</w:t>
      </w:r>
    </w:p>
    <w:p w14:paraId="5E7D7E8A" w14:textId="77777777" w:rsidR="002F4E37" w:rsidRPr="00A203DE" w:rsidRDefault="00A12FC1" w:rsidP="00A203DE">
      <w:pPr>
        <w:shd w:val="clear" w:color="auto" w:fill="FFFFFF"/>
        <w:spacing w:line="276" w:lineRule="auto"/>
        <w:ind w:firstLine="709"/>
        <w:jc w:val="both"/>
        <w:rPr>
          <w:color w:val="000000"/>
          <w:sz w:val="24"/>
          <w:szCs w:val="24"/>
          <w:lang w:eastAsia="ru-RU"/>
        </w:rPr>
      </w:pPr>
      <w:r w:rsidRPr="00A203DE">
        <w:rPr>
          <w:color w:val="000000"/>
          <w:sz w:val="24"/>
          <w:szCs w:val="24"/>
          <w:lang w:eastAsia="ru-RU"/>
        </w:rPr>
        <w:t xml:space="preserve">«Вечерний круг» - </w:t>
      </w:r>
      <w:r w:rsidR="002F4E37" w:rsidRPr="00A203DE">
        <w:rPr>
          <w:color w:val="000000"/>
          <w:sz w:val="24"/>
          <w:szCs w:val="24"/>
          <w:lang w:eastAsia="ru-RU"/>
        </w:rPr>
        <w:t xml:space="preserve"> подводим итоги прошедшему дню: что планировали, что получилось, над чем нужно поработать, отмечаем положительные моменты.</w:t>
      </w:r>
    </w:p>
    <w:p w14:paraId="0F6C5086" w14:textId="77777777" w:rsidR="002F4E37" w:rsidRPr="00A203DE" w:rsidRDefault="00A12FC1" w:rsidP="00A203DE">
      <w:pPr>
        <w:shd w:val="clear" w:color="auto" w:fill="FFFFFF"/>
        <w:spacing w:line="276" w:lineRule="auto"/>
        <w:ind w:firstLine="709"/>
        <w:jc w:val="both"/>
        <w:rPr>
          <w:color w:val="000000"/>
          <w:sz w:val="24"/>
          <w:szCs w:val="24"/>
          <w:lang w:eastAsia="ru-RU"/>
        </w:rPr>
      </w:pPr>
      <w:r w:rsidRPr="00A203DE">
        <w:rPr>
          <w:color w:val="000000"/>
          <w:sz w:val="24"/>
          <w:szCs w:val="24"/>
          <w:lang w:eastAsia="ru-RU"/>
        </w:rPr>
        <w:t xml:space="preserve"> «Новости выходного дня»</w:t>
      </w:r>
      <w:r w:rsidR="002F4E37" w:rsidRPr="00A203DE">
        <w:rPr>
          <w:color w:val="000000"/>
          <w:sz w:val="24"/>
          <w:szCs w:val="24"/>
          <w:lang w:eastAsia="ru-RU"/>
        </w:rPr>
        <w:t xml:space="preserve"> - по понедельникам ребята рассказывают как провели выходные</w:t>
      </w:r>
      <w:r w:rsidRPr="00A203DE">
        <w:rPr>
          <w:color w:val="000000"/>
          <w:sz w:val="24"/>
          <w:szCs w:val="24"/>
          <w:lang w:eastAsia="ru-RU"/>
        </w:rPr>
        <w:t xml:space="preserve">. </w:t>
      </w:r>
      <w:r w:rsidR="002F4E37" w:rsidRPr="00A203DE">
        <w:rPr>
          <w:color w:val="000000"/>
          <w:sz w:val="24"/>
          <w:szCs w:val="24"/>
          <w:lang w:eastAsia="ru-RU"/>
        </w:rPr>
        <w:t>Ритуал «Чествование именинника»</w:t>
      </w:r>
      <w:r w:rsidRPr="00A203DE">
        <w:rPr>
          <w:color w:val="000000"/>
          <w:sz w:val="24"/>
          <w:szCs w:val="24"/>
          <w:lang w:eastAsia="ru-RU"/>
        </w:rPr>
        <w:t xml:space="preserve">, </w:t>
      </w:r>
      <w:r w:rsidR="002F4E37" w:rsidRPr="00A203DE">
        <w:rPr>
          <w:color w:val="000000"/>
          <w:sz w:val="24"/>
          <w:szCs w:val="24"/>
          <w:lang w:eastAsia="ru-RU"/>
        </w:rPr>
        <w:t>«Наша гордость» - на стенде вывешивается благодарности, сертификаты детей, тем самым отмечая их успехи в различных конкурсах, соревнованиях, олимпиадах.</w:t>
      </w:r>
    </w:p>
    <w:p w14:paraId="4959D6BB" w14:textId="77777777" w:rsidR="002F4E37" w:rsidRPr="00A203DE" w:rsidRDefault="002F4E37" w:rsidP="00A203DE">
      <w:pPr>
        <w:shd w:val="clear" w:color="auto" w:fill="FFFFFF"/>
        <w:spacing w:line="276" w:lineRule="auto"/>
        <w:ind w:left="709" w:firstLine="1"/>
        <w:jc w:val="both"/>
        <w:rPr>
          <w:color w:val="000000"/>
          <w:sz w:val="24"/>
          <w:szCs w:val="24"/>
          <w:lang w:eastAsia="ru-RU"/>
        </w:rPr>
      </w:pPr>
      <w:r w:rsidRPr="00A203DE">
        <w:rPr>
          <w:color w:val="000000"/>
          <w:sz w:val="24"/>
          <w:szCs w:val="24"/>
          <w:shd w:val="clear" w:color="auto" w:fill="FFFFFF"/>
          <w:lang w:eastAsia="ru-RU"/>
        </w:rPr>
        <w:t>Таким образом, составляющие уклада, традиции и ритуалы помогают создавать в группе атмосферу, когда дети и педагоги действительно ощущают себя членами единого сообщества. Все Традиции объединены воспитательным компонентом.</w:t>
      </w:r>
    </w:p>
    <w:p w14:paraId="168FAAAA" w14:textId="77777777" w:rsidR="00A12FC1" w:rsidRPr="00A203DE" w:rsidRDefault="00A12FC1" w:rsidP="00A203DE">
      <w:pPr>
        <w:widowControl/>
        <w:shd w:val="clear" w:color="auto" w:fill="FFFFFF"/>
        <w:autoSpaceDE/>
        <w:autoSpaceDN/>
        <w:spacing w:line="276" w:lineRule="auto"/>
        <w:ind w:firstLine="710"/>
        <w:jc w:val="both"/>
        <w:rPr>
          <w:color w:val="000000"/>
          <w:sz w:val="24"/>
          <w:szCs w:val="24"/>
          <w:lang w:eastAsia="ru-RU"/>
        </w:rPr>
      </w:pPr>
      <w:r w:rsidRPr="00A203DE">
        <w:rPr>
          <w:b/>
          <w:bCs/>
          <w:color w:val="000000"/>
          <w:sz w:val="24"/>
          <w:szCs w:val="24"/>
          <w:shd w:val="clear" w:color="auto" w:fill="FFFFFF"/>
          <w:lang w:eastAsia="ru-RU"/>
        </w:rPr>
        <w:t>Система отношений  разных общностей</w:t>
      </w:r>
      <w:r w:rsidR="00AE7B45" w:rsidRPr="00A203DE">
        <w:rPr>
          <w:b/>
          <w:bCs/>
          <w:color w:val="000000"/>
          <w:sz w:val="24"/>
          <w:szCs w:val="24"/>
          <w:shd w:val="clear" w:color="auto" w:fill="FFFFFF"/>
          <w:lang w:eastAsia="ru-RU"/>
        </w:rPr>
        <w:t xml:space="preserve">  </w:t>
      </w:r>
      <w:r w:rsidRPr="00A203DE">
        <w:rPr>
          <w:color w:val="000000"/>
          <w:sz w:val="24"/>
          <w:szCs w:val="24"/>
          <w:shd w:val="clear" w:color="auto" w:fill="FFFFFF"/>
          <w:lang w:eastAsia="ru-RU"/>
        </w:rPr>
        <w:t>как элемент уклада у нас отражается в культуре поведения и общения</w:t>
      </w:r>
      <w:r w:rsidRPr="00A203DE">
        <w:rPr>
          <w:b/>
          <w:bCs/>
          <w:color w:val="000000"/>
          <w:sz w:val="24"/>
          <w:szCs w:val="24"/>
          <w:shd w:val="clear" w:color="auto" w:fill="FFFFFF"/>
          <w:lang w:eastAsia="ru-RU"/>
        </w:rPr>
        <w:t> </w:t>
      </w:r>
      <w:r w:rsidRPr="00A203DE">
        <w:rPr>
          <w:color w:val="000000"/>
          <w:sz w:val="24"/>
          <w:szCs w:val="24"/>
          <w:shd w:val="clear" w:color="auto" w:fill="FFFFFF"/>
          <w:lang w:eastAsia="ru-RU"/>
        </w:rPr>
        <w:t>со всеми участниками образовательных отношений. Выше я называла локальные акты, где обозначены нормы и правила, в том числе и о правилах общения с родителями.</w:t>
      </w:r>
    </w:p>
    <w:p w14:paraId="2092F05C" w14:textId="77777777" w:rsidR="00A12FC1" w:rsidRPr="00A203DE" w:rsidRDefault="00A12FC1" w:rsidP="00A203DE">
      <w:pPr>
        <w:shd w:val="clear" w:color="auto" w:fill="FFFFFF"/>
        <w:spacing w:line="276" w:lineRule="auto"/>
        <w:ind w:firstLine="710"/>
        <w:jc w:val="both"/>
        <w:rPr>
          <w:color w:val="000000"/>
          <w:sz w:val="24"/>
          <w:szCs w:val="24"/>
          <w:lang w:eastAsia="ru-RU"/>
        </w:rPr>
      </w:pPr>
      <w:r w:rsidRPr="00A203DE">
        <w:rPr>
          <w:color w:val="000000"/>
          <w:sz w:val="24"/>
          <w:szCs w:val="24"/>
          <w:shd w:val="clear" w:color="auto" w:fill="FFFFFF"/>
          <w:lang w:eastAsia="ru-RU"/>
        </w:rPr>
        <w:t>Педагоги, выстраивая работу с семьями воспитанников, традиционно используют:</w:t>
      </w:r>
    </w:p>
    <w:p w14:paraId="401BC087" w14:textId="77777777" w:rsidR="00A12FC1" w:rsidRPr="00A203DE" w:rsidRDefault="00A12FC1" w:rsidP="00A203DE">
      <w:pPr>
        <w:shd w:val="clear" w:color="auto" w:fill="FFFFFF"/>
        <w:spacing w:line="276" w:lineRule="auto"/>
        <w:ind w:firstLine="710"/>
        <w:jc w:val="both"/>
        <w:rPr>
          <w:color w:val="000000"/>
          <w:sz w:val="24"/>
          <w:szCs w:val="24"/>
          <w:lang w:eastAsia="ru-RU"/>
        </w:rPr>
      </w:pPr>
      <w:r w:rsidRPr="00A203DE">
        <w:rPr>
          <w:color w:val="000000"/>
          <w:sz w:val="24"/>
          <w:szCs w:val="24"/>
          <w:shd w:val="clear" w:color="auto" w:fill="FFFFFF"/>
          <w:lang w:eastAsia="ru-RU"/>
        </w:rPr>
        <w:t xml:space="preserve">- Фотоотчет на стенде каждой группы (деятельность детей в течение дня) и </w:t>
      </w:r>
      <w:r w:rsidR="00432DBB" w:rsidRPr="00A203DE">
        <w:rPr>
          <w:color w:val="000000"/>
          <w:sz w:val="24"/>
          <w:szCs w:val="24"/>
          <w:shd w:val="clear" w:color="auto" w:fill="FFFFFF"/>
          <w:lang w:eastAsia="ru-RU"/>
        </w:rPr>
        <w:t>в группе в ВК</w:t>
      </w:r>
      <w:r w:rsidRPr="00A203DE">
        <w:rPr>
          <w:color w:val="000000"/>
          <w:sz w:val="24"/>
          <w:szCs w:val="24"/>
          <w:shd w:val="clear" w:color="auto" w:fill="FFFFFF"/>
          <w:lang w:eastAsia="ru-RU"/>
        </w:rPr>
        <w:t>.</w:t>
      </w:r>
    </w:p>
    <w:p w14:paraId="03B5E359" w14:textId="77777777" w:rsidR="00A12FC1" w:rsidRPr="00A203DE" w:rsidRDefault="00A12FC1" w:rsidP="00A203DE">
      <w:pPr>
        <w:shd w:val="clear" w:color="auto" w:fill="FFFFFF"/>
        <w:spacing w:line="276" w:lineRule="auto"/>
        <w:ind w:firstLine="710"/>
        <w:jc w:val="both"/>
        <w:rPr>
          <w:color w:val="000000"/>
          <w:sz w:val="24"/>
          <w:szCs w:val="24"/>
          <w:lang w:eastAsia="ru-RU"/>
        </w:rPr>
      </w:pPr>
      <w:r w:rsidRPr="00A203DE">
        <w:rPr>
          <w:color w:val="000000"/>
          <w:sz w:val="24"/>
          <w:szCs w:val="24"/>
          <w:shd w:val="clear" w:color="auto" w:fill="FFFFFF"/>
          <w:lang w:eastAsia="ru-RU"/>
        </w:rPr>
        <w:t>- видеопоздравление на праздники опубликовываем в соц.</w:t>
      </w:r>
      <w:r w:rsidR="00432DBB" w:rsidRPr="00A203DE">
        <w:rPr>
          <w:color w:val="000000"/>
          <w:sz w:val="24"/>
          <w:szCs w:val="24"/>
          <w:shd w:val="clear" w:color="auto" w:fill="FFFFFF"/>
          <w:lang w:eastAsia="ru-RU"/>
        </w:rPr>
        <w:t xml:space="preserve"> </w:t>
      </w:r>
      <w:r w:rsidRPr="00A203DE">
        <w:rPr>
          <w:color w:val="000000"/>
          <w:sz w:val="24"/>
          <w:szCs w:val="24"/>
          <w:shd w:val="clear" w:color="auto" w:fill="FFFFFF"/>
          <w:lang w:eastAsia="ru-RU"/>
        </w:rPr>
        <w:t>группах</w:t>
      </w:r>
    </w:p>
    <w:p w14:paraId="73DF7AD0" w14:textId="77777777" w:rsidR="00A12FC1" w:rsidRPr="00A203DE" w:rsidRDefault="00A12FC1" w:rsidP="00A203DE">
      <w:pPr>
        <w:shd w:val="clear" w:color="auto" w:fill="FFFFFF"/>
        <w:spacing w:line="276" w:lineRule="auto"/>
        <w:ind w:firstLine="710"/>
        <w:jc w:val="both"/>
        <w:rPr>
          <w:color w:val="000000"/>
          <w:sz w:val="24"/>
          <w:szCs w:val="24"/>
          <w:lang w:eastAsia="ru-RU"/>
        </w:rPr>
      </w:pPr>
      <w:r w:rsidRPr="00A203DE">
        <w:rPr>
          <w:color w:val="000000"/>
          <w:sz w:val="24"/>
          <w:szCs w:val="24"/>
          <w:shd w:val="clear" w:color="auto" w:fill="FFFFFF"/>
          <w:lang w:eastAsia="ru-RU"/>
        </w:rPr>
        <w:t xml:space="preserve">- оформление </w:t>
      </w:r>
      <w:r w:rsidR="00432DBB" w:rsidRPr="00A203DE">
        <w:rPr>
          <w:color w:val="000000"/>
          <w:sz w:val="24"/>
          <w:szCs w:val="24"/>
          <w:shd w:val="clear" w:color="auto" w:fill="FFFFFF"/>
          <w:lang w:eastAsia="ru-RU"/>
        </w:rPr>
        <w:t>стен</w:t>
      </w:r>
      <w:r w:rsidRPr="00A203DE">
        <w:rPr>
          <w:color w:val="000000"/>
          <w:sz w:val="24"/>
          <w:szCs w:val="24"/>
          <w:shd w:val="clear" w:color="auto" w:fill="FFFFFF"/>
          <w:lang w:eastAsia="ru-RU"/>
        </w:rPr>
        <w:t>газет</w:t>
      </w:r>
      <w:r w:rsidR="00432DBB" w:rsidRPr="00A203DE">
        <w:rPr>
          <w:color w:val="000000"/>
          <w:sz w:val="24"/>
          <w:szCs w:val="24"/>
          <w:shd w:val="clear" w:color="auto" w:fill="FFFFFF"/>
          <w:lang w:eastAsia="ru-RU"/>
        </w:rPr>
        <w:t xml:space="preserve"> к праздникам пап, мам, бабушек </w:t>
      </w:r>
      <w:r w:rsidRPr="00A203DE">
        <w:rPr>
          <w:color w:val="000000"/>
          <w:sz w:val="24"/>
          <w:szCs w:val="24"/>
          <w:shd w:val="clear" w:color="auto" w:fill="FFFFFF"/>
          <w:lang w:eastAsia="ru-RU"/>
        </w:rPr>
        <w:t>(бумажные варианты)</w:t>
      </w:r>
    </w:p>
    <w:p w14:paraId="5F776137" w14:textId="77777777" w:rsidR="00A12FC1" w:rsidRPr="00A203DE" w:rsidRDefault="000E722B" w:rsidP="00A203DE">
      <w:pPr>
        <w:shd w:val="clear" w:color="auto" w:fill="FFFFFF"/>
        <w:spacing w:line="276" w:lineRule="auto"/>
        <w:ind w:firstLine="360"/>
        <w:jc w:val="both"/>
        <w:rPr>
          <w:color w:val="000000"/>
          <w:sz w:val="24"/>
          <w:szCs w:val="24"/>
          <w:lang w:eastAsia="ru-RU"/>
        </w:rPr>
      </w:pPr>
      <w:r w:rsidRPr="00A203DE">
        <w:rPr>
          <w:color w:val="000000"/>
          <w:sz w:val="24"/>
          <w:szCs w:val="24"/>
          <w:shd w:val="clear" w:color="auto" w:fill="FFFFFF"/>
          <w:lang w:eastAsia="ru-RU"/>
        </w:rPr>
        <w:t xml:space="preserve">    </w:t>
      </w:r>
      <w:r w:rsidR="00A12FC1" w:rsidRPr="00A203DE">
        <w:rPr>
          <w:color w:val="000000"/>
          <w:sz w:val="24"/>
          <w:szCs w:val="24"/>
          <w:shd w:val="clear" w:color="auto" w:fill="FFFFFF"/>
          <w:lang w:eastAsia="ru-RU"/>
        </w:rPr>
        <w:t>Содержание уклада направлено на открытые и доверительные отношения с родителями.</w:t>
      </w:r>
    </w:p>
    <w:p w14:paraId="01D96B4D" w14:textId="77777777" w:rsidR="00A12FC1" w:rsidRPr="00A203DE" w:rsidRDefault="000E722B" w:rsidP="00A203DE">
      <w:pPr>
        <w:shd w:val="clear" w:color="auto" w:fill="FFFFFF"/>
        <w:spacing w:line="276" w:lineRule="auto"/>
        <w:ind w:left="360"/>
        <w:jc w:val="both"/>
        <w:rPr>
          <w:color w:val="000000"/>
          <w:sz w:val="24"/>
          <w:szCs w:val="24"/>
          <w:lang w:eastAsia="ru-RU"/>
        </w:rPr>
      </w:pPr>
      <w:r w:rsidRPr="00A203DE">
        <w:rPr>
          <w:color w:val="000000"/>
          <w:sz w:val="24"/>
          <w:szCs w:val="24"/>
          <w:shd w:val="clear" w:color="auto" w:fill="FFFFFF"/>
          <w:lang w:eastAsia="ru-RU"/>
        </w:rPr>
        <w:t xml:space="preserve">    </w:t>
      </w:r>
      <w:r w:rsidR="00A12FC1" w:rsidRPr="00A203DE">
        <w:rPr>
          <w:color w:val="000000"/>
          <w:sz w:val="24"/>
          <w:szCs w:val="24"/>
          <w:shd w:val="clear" w:color="auto" w:fill="FFFFFF"/>
          <w:lang w:eastAsia="ru-RU"/>
        </w:rPr>
        <w:t>Система отношений в профессиональной общности отражается и в наставничестве. Работа выстраивается в соответствии с Положением, программой наставничества.</w:t>
      </w:r>
    </w:p>
    <w:p w14:paraId="0CF6272B" w14:textId="77777777" w:rsidR="00A12FC1" w:rsidRPr="00A203DE" w:rsidRDefault="000E722B" w:rsidP="00A203DE">
      <w:pPr>
        <w:shd w:val="clear" w:color="auto" w:fill="FFFFFF"/>
        <w:spacing w:line="276" w:lineRule="auto"/>
        <w:ind w:left="360" w:firstLine="710"/>
        <w:jc w:val="both"/>
        <w:rPr>
          <w:color w:val="000000"/>
          <w:sz w:val="24"/>
          <w:szCs w:val="24"/>
          <w:lang w:eastAsia="ru-RU"/>
        </w:rPr>
      </w:pPr>
      <w:r w:rsidRPr="00A203DE">
        <w:rPr>
          <w:b/>
          <w:bCs/>
          <w:color w:val="000000"/>
          <w:sz w:val="24"/>
          <w:szCs w:val="24"/>
          <w:lang w:eastAsia="ru-RU"/>
        </w:rPr>
        <w:t>Х</w:t>
      </w:r>
      <w:r w:rsidR="00A12FC1" w:rsidRPr="00A203DE">
        <w:rPr>
          <w:b/>
          <w:bCs/>
          <w:color w:val="000000"/>
          <w:sz w:val="24"/>
          <w:szCs w:val="24"/>
          <w:lang w:eastAsia="ru-RU"/>
        </w:rPr>
        <w:t>арактер</w:t>
      </w:r>
      <w:r w:rsidRPr="00A203DE">
        <w:rPr>
          <w:b/>
          <w:bCs/>
          <w:color w:val="000000"/>
          <w:sz w:val="24"/>
          <w:szCs w:val="24"/>
          <w:lang w:eastAsia="ru-RU"/>
        </w:rPr>
        <w:t xml:space="preserve"> </w:t>
      </w:r>
      <w:r w:rsidR="00A12FC1" w:rsidRPr="00A203DE">
        <w:rPr>
          <w:b/>
          <w:bCs/>
          <w:color w:val="000000"/>
          <w:sz w:val="24"/>
          <w:szCs w:val="24"/>
          <w:lang w:eastAsia="ru-RU"/>
        </w:rPr>
        <w:t xml:space="preserve"> воспитательных процессов</w:t>
      </w:r>
      <w:r w:rsidRPr="00A203DE">
        <w:rPr>
          <w:bCs/>
          <w:color w:val="000000"/>
          <w:sz w:val="24"/>
          <w:szCs w:val="24"/>
          <w:lang w:eastAsia="ru-RU"/>
        </w:rPr>
        <w:t xml:space="preserve">, как </w:t>
      </w:r>
      <w:r w:rsidRPr="00A203DE">
        <w:rPr>
          <w:color w:val="000000"/>
          <w:sz w:val="24"/>
          <w:szCs w:val="24"/>
          <w:lang w:eastAsia="ru-RU"/>
        </w:rPr>
        <w:t>элемент уклада</w:t>
      </w:r>
    </w:p>
    <w:p w14:paraId="5A4946F5" w14:textId="77777777" w:rsidR="00A12FC1" w:rsidRPr="00A203DE" w:rsidRDefault="00A12FC1" w:rsidP="00A203DE">
      <w:pPr>
        <w:shd w:val="clear" w:color="auto" w:fill="FFFFFF"/>
        <w:spacing w:line="276" w:lineRule="auto"/>
        <w:ind w:firstLine="710"/>
        <w:jc w:val="both"/>
        <w:rPr>
          <w:color w:val="000000"/>
          <w:sz w:val="24"/>
          <w:szCs w:val="24"/>
          <w:lang w:eastAsia="ru-RU"/>
        </w:rPr>
      </w:pPr>
      <w:r w:rsidRPr="00A203DE">
        <w:rPr>
          <w:color w:val="000000"/>
          <w:sz w:val="24"/>
          <w:szCs w:val="24"/>
          <w:lang w:eastAsia="ru-RU"/>
        </w:rPr>
        <w:t>Данный элемент мы учитываем при организации воспитательной деятельности. Основные принципы:</w:t>
      </w:r>
    </w:p>
    <w:p w14:paraId="48340786" w14:textId="77777777" w:rsidR="00A12FC1" w:rsidRPr="00A203DE" w:rsidRDefault="00A12FC1" w:rsidP="00A203DE">
      <w:pPr>
        <w:shd w:val="clear" w:color="auto" w:fill="FFFFFF"/>
        <w:spacing w:line="276" w:lineRule="auto"/>
        <w:ind w:firstLine="710"/>
        <w:jc w:val="both"/>
        <w:rPr>
          <w:color w:val="000000"/>
          <w:sz w:val="24"/>
          <w:szCs w:val="24"/>
          <w:lang w:eastAsia="ru-RU"/>
        </w:rPr>
      </w:pPr>
      <w:r w:rsidRPr="00A203DE">
        <w:rPr>
          <w:color w:val="000000"/>
          <w:sz w:val="24"/>
          <w:szCs w:val="24"/>
          <w:lang w:eastAsia="ru-RU"/>
        </w:rPr>
        <w:t>- учет возрастных и индивидуальных особенностей детей;</w:t>
      </w:r>
    </w:p>
    <w:p w14:paraId="0F118B21" w14:textId="77777777" w:rsidR="00A12FC1" w:rsidRPr="00A203DE" w:rsidRDefault="00A12FC1" w:rsidP="00A203DE">
      <w:pPr>
        <w:shd w:val="clear" w:color="auto" w:fill="FFFFFF"/>
        <w:spacing w:line="276" w:lineRule="auto"/>
        <w:ind w:firstLine="710"/>
        <w:jc w:val="both"/>
        <w:rPr>
          <w:color w:val="000000"/>
          <w:sz w:val="24"/>
          <w:szCs w:val="24"/>
          <w:lang w:eastAsia="ru-RU"/>
        </w:rPr>
      </w:pPr>
      <w:r w:rsidRPr="00A203DE">
        <w:rPr>
          <w:color w:val="000000"/>
          <w:sz w:val="24"/>
          <w:szCs w:val="24"/>
          <w:lang w:eastAsia="ru-RU"/>
        </w:rPr>
        <w:t xml:space="preserve">- </w:t>
      </w:r>
      <w:proofErr w:type="spellStart"/>
      <w:r w:rsidRPr="00A203DE">
        <w:rPr>
          <w:color w:val="000000"/>
          <w:sz w:val="24"/>
          <w:szCs w:val="24"/>
          <w:lang w:eastAsia="ru-RU"/>
        </w:rPr>
        <w:t>культуросообразный</w:t>
      </w:r>
      <w:proofErr w:type="spellEnd"/>
      <w:r w:rsidRPr="00A203DE">
        <w:rPr>
          <w:color w:val="000000"/>
          <w:sz w:val="24"/>
          <w:szCs w:val="24"/>
          <w:lang w:eastAsia="ru-RU"/>
        </w:rPr>
        <w:t xml:space="preserve"> характер воспитания;</w:t>
      </w:r>
    </w:p>
    <w:p w14:paraId="2F133699" w14:textId="77777777" w:rsidR="00A12FC1" w:rsidRPr="00A203DE" w:rsidRDefault="00A12FC1" w:rsidP="00A203DE">
      <w:pPr>
        <w:shd w:val="clear" w:color="auto" w:fill="FFFFFF"/>
        <w:spacing w:line="276" w:lineRule="auto"/>
        <w:ind w:firstLine="710"/>
        <w:jc w:val="both"/>
        <w:rPr>
          <w:color w:val="000000"/>
          <w:sz w:val="24"/>
          <w:szCs w:val="24"/>
          <w:lang w:eastAsia="ru-RU"/>
        </w:rPr>
      </w:pPr>
      <w:r w:rsidRPr="00A203DE">
        <w:rPr>
          <w:color w:val="000000"/>
          <w:sz w:val="24"/>
          <w:szCs w:val="24"/>
          <w:lang w:eastAsia="ru-RU"/>
        </w:rPr>
        <w:t>-системный характер воспитания, направленный на формирование целостной картины мира;</w:t>
      </w:r>
    </w:p>
    <w:p w14:paraId="0F225B9C" w14:textId="77777777" w:rsidR="00A12FC1" w:rsidRPr="00A203DE" w:rsidRDefault="00A12FC1" w:rsidP="00A203DE">
      <w:pPr>
        <w:shd w:val="clear" w:color="auto" w:fill="FFFFFF"/>
        <w:spacing w:line="276" w:lineRule="auto"/>
        <w:ind w:firstLine="710"/>
        <w:jc w:val="both"/>
        <w:rPr>
          <w:color w:val="000000"/>
          <w:sz w:val="24"/>
          <w:szCs w:val="24"/>
          <w:lang w:eastAsia="ru-RU"/>
        </w:rPr>
      </w:pPr>
      <w:r w:rsidRPr="00A203DE">
        <w:rPr>
          <w:color w:val="000000"/>
          <w:sz w:val="24"/>
          <w:szCs w:val="24"/>
          <w:lang w:eastAsia="ru-RU"/>
        </w:rPr>
        <w:t>- применение системно-деятельностного подхода с детьми;</w:t>
      </w:r>
    </w:p>
    <w:p w14:paraId="342122D9" w14:textId="77777777" w:rsidR="00A12FC1" w:rsidRPr="00A203DE" w:rsidRDefault="00A12FC1" w:rsidP="00A203DE">
      <w:pPr>
        <w:shd w:val="clear" w:color="auto" w:fill="FFFFFF"/>
        <w:spacing w:line="276" w:lineRule="auto"/>
        <w:ind w:firstLine="710"/>
        <w:jc w:val="both"/>
        <w:rPr>
          <w:color w:val="000000"/>
          <w:sz w:val="24"/>
          <w:szCs w:val="24"/>
          <w:lang w:eastAsia="ru-RU"/>
        </w:rPr>
      </w:pPr>
      <w:r w:rsidRPr="00A203DE">
        <w:rPr>
          <w:color w:val="000000"/>
          <w:sz w:val="24"/>
          <w:szCs w:val="24"/>
          <w:lang w:eastAsia="ru-RU"/>
        </w:rPr>
        <w:t>- непосредственное привлечение родителей к процессу воспитания.</w:t>
      </w:r>
    </w:p>
    <w:p w14:paraId="7642BAFE" w14:textId="77777777" w:rsidR="00A12FC1" w:rsidRPr="00A203DE" w:rsidRDefault="00A12FC1" w:rsidP="00A203DE">
      <w:pPr>
        <w:shd w:val="clear" w:color="auto" w:fill="FFFFFF"/>
        <w:spacing w:line="276" w:lineRule="auto"/>
        <w:ind w:firstLine="710"/>
        <w:jc w:val="both"/>
        <w:rPr>
          <w:color w:val="000000"/>
          <w:sz w:val="24"/>
          <w:szCs w:val="24"/>
          <w:lang w:eastAsia="ru-RU"/>
        </w:rPr>
      </w:pPr>
      <w:r w:rsidRPr="00A203DE">
        <w:rPr>
          <w:color w:val="000000"/>
          <w:sz w:val="24"/>
          <w:szCs w:val="24"/>
          <w:lang w:eastAsia="ru-RU"/>
        </w:rPr>
        <w:t xml:space="preserve">Так реализация детско-взрослых проектов позволяет соблюдать принципы, задействовать </w:t>
      </w:r>
      <w:r w:rsidRPr="00A203DE">
        <w:rPr>
          <w:color w:val="000000"/>
          <w:sz w:val="24"/>
          <w:szCs w:val="24"/>
          <w:lang w:eastAsia="ru-RU"/>
        </w:rPr>
        <w:lastRenderedPageBreak/>
        <w:t xml:space="preserve">родителей и дает возможность деятельному участию детей в процессе воспитания. В этом году был реализован проект «Хлеб всему голова». Как пример формирования ценности «Знание». </w:t>
      </w:r>
    </w:p>
    <w:p w14:paraId="790C8C25" w14:textId="77777777" w:rsidR="00A12FC1" w:rsidRPr="00A203DE" w:rsidRDefault="00A12FC1" w:rsidP="00A203DE">
      <w:pPr>
        <w:shd w:val="clear" w:color="auto" w:fill="FFFFFF"/>
        <w:spacing w:line="276" w:lineRule="auto"/>
        <w:jc w:val="both"/>
        <w:rPr>
          <w:color w:val="000000"/>
          <w:sz w:val="24"/>
          <w:szCs w:val="24"/>
          <w:lang w:eastAsia="ru-RU"/>
        </w:rPr>
      </w:pPr>
      <w:r w:rsidRPr="00A203DE">
        <w:rPr>
          <w:color w:val="000000"/>
          <w:sz w:val="24"/>
          <w:szCs w:val="24"/>
          <w:lang w:eastAsia="ru-RU"/>
        </w:rPr>
        <w:t>Также один из принципов характера воспитательных процессов - поиск инновационных форм процесса воспитания</w:t>
      </w:r>
      <w:r w:rsidR="000E722B" w:rsidRPr="00A203DE">
        <w:rPr>
          <w:color w:val="000000"/>
          <w:sz w:val="24"/>
          <w:szCs w:val="24"/>
          <w:lang w:eastAsia="ru-RU"/>
        </w:rPr>
        <w:t>,</w:t>
      </w:r>
      <w:r w:rsidRPr="00A203DE">
        <w:rPr>
          <w:color w:val="000000"/>
          <w:sz w:val="24"/>
          <w:szCs w:val="24"/>
          <w:lang w:eastAsia="ru-RU"/>
        </w:rPr>
        <w:t xml:space="preserve"> в том числе для детей с ОВЗ. </w:t>
      </w:r>
      <w:r w:rsidR="00A203DE">
        <w:rPr>
          <w:color w:val="000000"/>
          <w:sz w:val="24"/>
          <w:szCs w:val="24"/>
          <w:lang w:eastAsia="ru-RU"/>
        </w:rPr>
        <w:t xml:space="preserve"> </w:t>
      </w:r>
      <w:r w:rsidRPr="00A203DE">
        <w:rPr>
          <w:color w:val="000000"/>
          <w:sz w:val="24"/>
          <w:szCs w:val="24"/>
          <w:lang w:eastAsia="ru-RU"/>
        </w:rPr>
        <w:t>Принцип  - учет региональных особенностей осуществляем в рамках реализации программы «</w:t>
      </w:r>
      <w:r w:rsidR="00A203DE" w:rsidRPr="00A203DE">
        <w:rPr>
          <w:color w:val="000000"/>
          <w:sz w:val="24"/>
          <w:szCs w:val="24"/>
          <w:lang w:eastAsia="ru-RU"/>
        </w:rPr>
        <w:t>Этнокультурный региональный компонент</w:t>
      </w:r>
      <w:r w:rsidRPr="00A203DE">
        <w:rPr>
          <w:color w:val="000000"/>
          <w:sz w:val="24"/>
          <w:szCs w:val="24"/>
          <w:lang w:eastAsia="ru-RU"/>
        </w:rPr>
        <w:t>»</w:t>
      </w:r>
      <w:r w:rsidR="00A203DE">
        <w:rPr>
          <w:color w:val="000000"/>
          <w:sz w:val="24"/>
          <w:szCs w:val="24"/>
          <w:lang w:eastAsia="ru-RU"/>
        </w:rPr>
        <w:t>,</w:t>
      </w:r>
      <w:r w:rsidRPr="00A203DE">
        <w:rPr>
          <w:color w:val="000000"/>
          <w:sz w:val="24"/>
          <w:szCs w:val="24"/>
          <w:lang w:eastAsia="ru-RU"/>
        </w:rPr>
        <w:t xml:space="preserve"> </w:t>
      </w:r>
    </w:p>
    <w:p w14:paraId="71695A9A" w14:textId="77777777" w:rsidR="004903C6" w:rsidRPr="00A203DE" w:rsidRDefault="00A12FC1" w:rsidP="00A203DE">
      <w:pPr>
        <w:shd w:val="clear" w:color="auto" w:fill="FFFFFF"/>
        <w:spacing w:line="276" w:lineRule="auto"/>
        <w:ind w:firstLine="710"/>
        <w:jc w:val="both"/>
        <w:rPr>
          <w:color w:val="000000"/>
          <w:sz w:val="24"/>
          <w:szCs w:val="24"/>
          <w:lang w:eastAsia="ru-RU"/>
        </w:rPr>
      </w:pPr>
      <w:r w:rsidRPr="00A203DE">
        <w:rPr>
          <w:color w:val="000000"/>
          <w:sz w:val="24"/>
          <w:szCs w:val="24"/>
          <w:lang w:eastAsia="ru-RU"/>
        </w:rPr>
        <w:t>Таким образом</w:t>
      </w:r>
      <w:r w:rsidR="00A203DE" w:rsidRPr="00A203DE">
        <w:rPr>
          <w:color w:val="000000"/>
          <w:sz w:val="24"/>
          <w:szCs w:val="24"/>
          <w:lang w:eastAsia="ru-RU"/>
        </w:rPr>
        <w:t>,</w:t>
      </w:r>
      <w:r w:rsidRPr="00A203DE">
        <w:rPr>
          <w:color w:val="000000"/>
          <w:sz w:val="24"/>
          <w:szCs w:val="24"/>
          <w:lang w:eastAsia="ru-RU"/>
        </w:rPr>
        <w:t xml:space="preserve"> составляющая уклада</w:t>
      </w:r>
      <w:r w:rsidRPr="00A203DE">
        <w:rPr>
          <w:b/>
          <w:bCs/>
          <w:color w:val="000000"/>
          <w:sz w:val="24"/>
          <w:szCs w:val="24"/>
          <w:lang w:eastAsia="ru-RU"/>
        </w:rPr>
        <w:t> </w:t>
      </w:r>
      <w:r w:rsidR="00A203DE" w:rsidRPr="00A203DE">
        <w:rPr>
          <w:b/>
          <w:bCs/>
          <w:color w:val="000000"/>
          <w:sz w:val="24"/>
          <w:szCs w:val="24"/>
          <w:lang w:eastAsia="ru-RU"/>
        </w:rPr>
        <w:t xml:space="preserve"> </w:t>
      </w:r>
      <w:r w:rsidRPr="00A203DE">
        <w:rPr>
          <w:b/>
          <w:bCs/>
          <w:color w:val="000000"/>
          <w:sz w:val="24"/>
          <w:szCs w:val="24"/>
          <w:lang w:eastAsia="ru-RU"/>
        </w:rPr>
        <w:t xml:space="preserve">- </w:t>
      </w:r>
      <w:r w:rsidRPr="00A203DE">
        <w:rPr>
          <w:bCs/>
          <w:color w:val="000000"/>
          <w:sz w:val="24"/>
          <w:szCs w:val="24"/>
          <w:lang w:eastAsia="ru-RU"/>
        </w:rPr>
        <w:t>характер воспитательных процессов</w:t>
      </w:r>
      <w:r w:rsidRPr="00A203DE">
        <w:rPr>
          <w:color w:val="000000"/>
          <w:sz w:val="24"/>
          <w:szCs w:val="24"/>
          <w:lang w:eastAsia="ru-RU"/>
        </w:rPr>
        <w:t> представляет Целостность и системность воспитательного процесса, деятельностную инициативность и сотрудничество.</w:t>
      </w:r>
      <w:r w:rsidR="004903C6" w:rsidRPr="006E1A39">
        <w:br w:type="page"/>
      </w:r>
    </w:p>
    <w:p w14:paraId="71C5CD30" w14:textId="77777777" w:rsidR="004903C6" w:rsidRDefault="004903C6" w:rsidP="004903C6">
      <w:pPr>
        <w:jc w:val="center"/>
        <w:rPr>
          <w:b/>
          <w:sz w:val="28"/>
          <w:szCs w:val="28"/>
        </w:rPr>
        <w:sectPr w:rsidR="004903C6" w:rsidSect="00B11B56">
          <w:headerReference w:type="default" r:id="rId10"/>
          <w:footerReference w:type="default" r:id="rId11"/>
          <w:pgSz w:w="12000" w:h="16960"/>
          <w:pgMar w:top="1134" w:right="851" w:bottom="1134" w:left="1134" w:header="0" w:footer="0" w:gutter="0"/>
          <w:cols w:space="720"/>
          <w:titlePg/>
          <w:docGrid w:linePitch="299"/>
        </w:sectPr>
      </w:pPr>
    </w:p>
    <w:p w14:paraId="4C5DA565" w14:textId="77777777" w:rsidR="007A0AEE" w:rsidRDefault="007A0AEE" w:rsidP="007A0AEE">
      <w:pPr>
        <w:pStyle w:val="a3"/>
        <w:spacing w:line="276" w:lineRule="auto"/>
        <w:ind w:left="0" w:firstLine="709"/>
        <w:rPr>
          <w:b/>
          <w:bCs/>
        </w:rPr>
      </w:pPr>
      <w:r w:rsidRPr="00511BC7">
        <w:rPr>
          <w:b/>
          <w:bCs/>
        </w:rPr>
        <w:lastRenderedPageBreak/>
        <w:t>За</w:t>
      </w:r>
      <w:r>
        <w:rPr>
          <w:b/>
          <w:bCs/>
        </w:rPr>
        <w:t>дачи воспитания</w:t>
      </w:r>
    </w:p>
    <w:p w14:paraId="3F9EF061" w14:textId="77777777" w:rsidR="007A0AEE" w:rsidRPr="007A0AEE" w:rsidRDefault="007A0AEE" w:rsidP="007A0AEE">
      <w:pPr>
        <w:pStyle w:val="a3"/>
        <w:spacing w:line="276" w:lineRule="auto"/>
        <w:ind w:left="0" w:firstLine="709"/>
      </w:pPr>
      <w:r w:rsidRPr="00197BE5">
        <w:t xml:space="preserve">Поскольку в ДОО создан единый воспитательно-образовательный процесс, то в ней в комплексе </w:t>
      </w:r>
      <w:proofErr w:type="spellStart"/>
      <w:r w:rsidRPr="00197BE5">
        <w:t>решеются</w:t>
      </w:r>
      <w:proofErr w:type="spellEnd"/>
      <w:r w:rsidRPr="00197BE5">
        <w:t xml:space="preserve"> воспитательные, обучающие и развивающие задачи педагогического процесса. Задачи по воспитанию базовых ценностей интегрируются с воспитательными задачами, реализуемыми при реализации образовательных областей (таблица 1)</w:t>
      </w:r>
    </w:p>
    <w:p w14:paraId="4F78872A" w14:textId="77777777" w:rsidR="004903C6" w:rsidRPr="004903C6" w:rsidRDefault="004903C6" w:rsidP="004903C6">
      <w:pPr>
        <w:jc w:val="right"/>
        <w:rPr>
          <w:bCs/>
          <w:sz w:val="24"/>
          <w:szCs w:val="24"/>
        </w:rPr>
      </w:pPr>
      <w:r w:rsidRPr="004903C6">
        <w:rPr>
          <w:bCs/>
          <w:sz w:val="24"/>
          <w:szCs w:val="24"/>
        </w:rPr>
        <w:t>Таблица 1</w:t>
      </w:r>
    </w:p>
    <w:p w14:paraId="5DE62C80" w14:textId="77777777" w:rsidR="004903C6" w:rsidRPr="006C0557" w:rsidRDefault="004903C6" w:rsidP="004903C6">
      <w:pPr>
        <w:spacing w:after="120"/>
        <w:jc w:val="center"/>
        <w:rPr>
          <w:b/>
          <w:sz w:val="28"/>
          <w:szCs w:val="28"/>
        </w:rPr>
      </w:pPr>
      <w:r w:rsidRPr="006C0557">
        <w:rPr>
          <w:b/>
          <w:sz w:val="28"/>
          <w:szCs w:val="28"/>
        </w:rPr>
        <w:t>Задачи рабочей программы воспитания, связанные с базовыми ценностями и воспитательными задачами, реализуемыми в рамках образовательных областей</w:t>
      </w:r>
    </w:p>
    <w:tbl>
      <w:tblPr>
        <w:tblStyle w:val="aa"/>
        <w:tblW w:w="15094" w:type="dxa"/>
        <w:tblLayout w:type="fixed"/>
        <w:tblLook w:val="04A0" w:firstRow="1" w:lastRow="0" w:firstColumn="1" w:lastColumn="0" w:noHBand="0" w:noVBand="1"/>
      </w:tblPr>
      <w:tblGrid>
        <w:gridCol w:w="2234"/>
        <w:gridCol w:w="2552"/>
        <w:gridCol w:w="3827"/>
        <w:gridCol w:w="4423"/>
        <w:gridCol w:w="2058"/>
      </w:tblGrid>
      <w:tr w:rsidR="004903C6" w14:paraId="337B0346" w14:textId="77777777" w:rsidTr="00F8281F">
        <w:trPr>
          <w:tblHeader/>
        </w:trPr>
        <w:tc>
          <w:tcPr>
            <w:tcW w:w="2234" w:type="dxa"/>
            <w:vAlign w:val="center"/>
          </w:tcPr>
          <w:p w14:paraId="624606F6" w14:textId="77777777" w:rsidR="004903C6" w:rsidRPr="00E20DC2" w:rsidRDefault="004903C6" w:rsidP="00C366C1">
            <w:pPr>
              <w:jc w:val="center"/>
              <w:rPr>
                <w:sz w:val="24"/>
                <w:szCs w:val="24"/>
              </w:rPr>
            </w:pPr>
            <w:r w:rsidRPr="00E20DC2">
              <w:rPr>
                <w:sz w:val="24"/>
                <w:szCs w:val="24"/>
              </w:rPr>
              <w:t>Направления воспитания и базовые ценности</w:t>
            </w:r>
          </w:p>
        </w:tc>
        <w:tc>
          <w:tcPr>
            <w:tcW w:w="2552" w:type="dxa"/>
            <w:vAlign w:val="center"/>
          </w:tcPr>
          <w:p w14:paraId="3385EAC1" w14:textId="77777777" w:rsidR="004903C6" w:rsidRPr="00E20DC2" w:rsidRDefault="004903C6" w:rsidP="00C366C1">
            <w:pPr>
              <w:jc w:val="center"/>
              <w:rPr>
                <w:sz w:val="24"/>
                <w:szCs w:val="24"/>
              </w:rPr>
            </w:pPr>
            <w:r w:rsidRPr="00E20DC2">
              <w:rPr>
                <w:sz w:val="24"/>
                <w:szCs w:val="24"/>
              </w:rPr>
              <w:t>Цель</w:t>
            </w:r>
          </w:p>
        </w:tc>
        <w:tc>
          <w:tcPr>
            <w:tcW w:w="3827" w:type="dxa"/>
            <w:vAlign w:val="center"/>
          </w:tcPr>
          <w:p w14:paraId="338BAA5B" w14:textId="77777777" w:rsidR="004903C6" w:rsidRPr="00E20DC2" w:rsidRDefault="004903C6" w:rsidP="00C366C1">
            <w:pPr>
              <w:jc w:val="center"/>
              <w:rPr>
                <w:sz w:val="24"/>
                <w:szCs w:val="24"/>
              </w:rPr>
            </w:pPr>
            <w:r w:rsidRPr="00E20DC2">
              <w:rPr>
                <w:sz w:val="24"/>
                <w:szCs w:val="24"/>
              </w:rPr>
              <w:t>Задачи</w:t>
            </w:r>
          </w:p>
        </w:tc>
        <w:tc>
          <w:tcPr>
            <w:tcW w:w="4423" w:type="dxa"/>
            <w:vAlign w:val="center"/>
          </w:tcPr>
          <w:p w14:paraId="10134066" w14:textId="77777777" w:rsidR="004903C6" w:rsidRPr="00E20DC2" w:rsidRDefault="004903C6" w:rsidP="00C366C1">
            <w:pPr>
              <w:jc w:val="center"/>
              <w:rPr>
                <w:sz w:val="24"/>
                <w:szCs w:val="24"/>
              </w:rPr>
            </w:pPr>
            <w:r w:rsidRPr="00E20DC2">
              <w:rPr>
                <w:sz w:val="24"/>
                <w:szCs w:val="24"/>
              </w:rPr>
              <w:t>Задачи образовательных областей</w:t>
            </w:r>
          </w:p>
        </w:tc>
        <w:tc>
          <w:tcPr>
            <w:tcW w:w="2058" w:type="dxa"/>
            <w:vAlign w:val="center"/>
          </w:tcPr>
          <w:p w14:paraId="4D9A4CA4" w14:textId="77777777" w:rsidR="004903C6" w:rsidRPr="004B08C4" w:rsidRDefault="004903C6" w:rsidP="00C366C1">
            <w:pPr>
              <w:jc w:val="center"/>
              <w:rPr>
                <w:sz w:val="24"/>
                <w:szCs w:val="24"/>
              </w:rPr>
            </w:pPr>
            <w:r>
              <w:rPr>
                <w:sz w:val="24"/>
                <w:szCs w:val="24"/>
              </w:rPr>
              <w:t>Образовательные области</w:t>
            </w:r>
          </w:p>
        </w:tc>
      </w:tr>
      <w:tr w:rsidR="004903C6" w14:paraId="2D3AF6F1" w14:textId="77777777" w:rsidTr="00F8281F">
        <w:tc>
          <w:tcPr>
            <w:tcW w:w="2234" w:type="dxa"/>
            <w:vMerge w:val="restart"/>
          </w:tcPr>
          <w:p w14:paraId="11396A27" w14:textId="77777777" w:rsidR="004903C6" w:rsidRPr="00E20DC2" w:rsidRDefault="004903C6" w:rsidP="00C366C1">
            <w:pPr>
              <w:rPr>
                <w:sz w:val="24"/>
                <w:szCs w:val="24"/>
              </w:rPr>
            </w:pPr>
            <w:r w:rsidRPr="00E20DC2">
              <w:rPr>
                <w:sz w:val="24"/>
                <w:szCs w:val="24"/>
              </w:rPr>
              <w:t xml:space="preserve">Патриотическое направление воспитания </w:t>
            </w:r>
          </w:p>
          <w:p w14:paraId="62AA05D9" w14:textId="77777777" w:rsidR="004903C6" w:rsidRPr="00E20DC2" w:rsidRDefault="004903C6" w:rsidP="00C366C1">
            <w:pPr>
              <w:rPr>
                <w:sz w:val="24"/>
                <w:szCs w:val="24"/>
              </w:rPr>
            </w:pPr>
            <w:r w:rsidRPr="00E20DC2">
              <w:rPr>
                <w:sz w:val="24"/>
                <w:szCs w:val="24"/>
              </w:rPr>
              <w:t>В основе лежат ценности «Родина» и «Природа»</w:t>
            </w:r>
          </w:p>
        </w:tc>
        <w:tc>
          <w:tcPr>
            <w:tcW w:w="2552" w:type="dxa"/>
            <w:vMerge w:val="restart"/>
          </w:tcPr>
          <w:p w14:paraId="2FAF5211" w14:textId="77777777" w:rsidR="004903C6" w:rsidRPr="00E20DC2" w:rsidRDefault="004903C6" w:rsidP="00C366C1">
            <w:pPr>
              <w:rPr>
                <w:sz w:val="24"/>
                <w:szCs w:val="24"/>
              </w:rPr>
            </w:pPr>
            <w:r w:rsidRPr="00E20DC2">
              <w:rPr>
                <w:sz w:val="24"/>
                <w:szCs w:val="24"/>
              </w:rPr>
              <w:t>Формирование у ребёнка личностной позиции наследника традиций и культуры, защитника Отечества и творца (созидателя), ответственного за будущее своей страны</w:t>
            </w:r>
          </w:p>
        </w:tc>
        <w:tc>
          <w:tcPr>
            <w:tcW w:w="3827" w:type="dxa"/>
            <w:vMerge w:val="restart"/>
          </w:tcPr>
          <w:p w14:paraId="73EC0FCB" w14:textId="77777777" w:rsidR="004903C6" w:rsidRPr="00CE50EA" w:rsidRDefault="004903C6" w:rsidP="005E5B25">
            <w:pPr>
              <w:pStyle w:val="a5"/>
              <w:widowControl/>
              <w:numPr>
                <w:ilvl w:val="0"/>
                <w:numId w:val="199"/>
              </w:numPr>
              <w:tabs>
                <w:tab w:val="left" w:pos="146"/>
              </w:tabs>
              <w:autoSpaceDE/>
              <w:autoSpaceDN/>
              <w:ind w:left="0" w:firstLine="0"/>
              <w:contextualSpacing/>
              <w:rPr>
                <w:sz w:val="24"/>
                <w:szCs w:val="24"/>
              </w:rPr>
            </w:pPr>
            <w:r w:rsidRPr="00CE50EA">
              <w:rPr>
                <w:sz w:val="24"/>
                <w:szCs w:val="24"/>
              </w:rPr>
              <w:t>Формировать «патриотизм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w:t>
            </w:r>
          </w:p>
          <w:p w14:paraId="4226D2BC" w14:textId="77777777" w:rsidR="004903C6" w:rsidRPr="00CE50EA" w:rsidRDefault="004903C6" w:rsidP="005E5B25">
            <w:pPr>
              <w:pStyle w:val="a5"/>
              <w:widowControl/>
              <w:numPr>
                <w:ilvl w:val="0"/>
                <w:numId w:val="199"/>
              </w:numPr>
              <w:tabs>
                <w:tab w:val="left" w:pos="146"/>
              </w:tabs>
              <w:autoSpaceDE/>
              <w:autoSpaceDN/>
              <w:ind w:left="0" w:firstLine="0"/>
              <w:contextualSpacing/>
              <w:rPr>
                <w:sz w:val="24"/>
                <w:szCs w:val="24"/>
              </w:rPr>
            </w:pPr>
            <w:r w:rsidRPr="00CE50EA">
              <w:rPr>
                <w:sz w:val="24"/>
                <w:szCs w:val="24"/>
              </w:rPr>
              <w:t xml:space="preserve">Формировать «патриотизм защитника», стремящегося сохранить это наследие (предполагает развитие у детей готовности преодолевать трудности ради своей семьи, малой родины) </w:t>
            </w:r>
          </w:p>
          <w:p w14:paraId="666F5707" w14:textId="77777777" w:rsidR="004903C6" w:rsidRPr="00CE50EA" w:rsidRDefault="004903C6" w:rsidP="005E5B25">
            <w:pPr>
              <w:pStyle w:val="a5"/>
              <w:widowControl/>
              <w:numPr>
                <w:ilvl w:val="0"/>
                <w:numId w:val="199"/>
              </w:numPr>
              <w:tabs>
                <w:tab w:val="left" w:pos="146"/>
              </w:tabs>
              <w:autoSpaceDE/>
              <w:autoSpaceDN/>
              <w:ind w:left="0" w:firstLine="0"/>
              <w:contextualSpacing/>
              <w:rPr>
                <w:sz w:val="24"/>
                <w:szCs w:val="24"/>
              </w:rPr>
            </w:pPr>
            <w:r w:rsidRPr="00CE50EA">
              <w:rPr>
                <w:sz w:val="24"/>
                <w:szCs w:val="24"/>
              </w:rPr>
              <w:t xml:space="preserve">Воспитывать «патриотизм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w:t>
            </w:r>
            <w:r w:rsidRPr="00CE50EA">
              <w:rPr>
                <w:sz w:val="24"/>
                <w:szCs w:val="24"/>
              </w:rPr>
              <w:lastRenderedPageBreak/>
              <w:t>дальнейшем - на развитие всего своего населенного пункта, района, края, Отчизны в целом)</w:t>
            </w:r>
          </w:p>
        </w:tc>
        <w:tc>
          <w:tcPr>
            <w:tcW w:w="4423" w:type="dxa"/>
          </w:tcPr>
          <w:p w14:paraId="586A947D" w14:textId="77777777" w:rsidR="004903C6" w:rsidRPr="004903C6" w:rsidRDefault="004903C6" w:rsidP="005E5B25">
            <w:pPr>
              <w:pStyle w:val="20"/>
              <w:numPr>
                <w:ilvl w:val="0"/>
                <w:numId w:val="200"/>
              </w:numPr>
              <w:shd w:val="clear" w:color="auto" w:fill="auto"/>
              <w:tabs>
                <w:tab w:val="left" w:pos="205"/>
              </w:tabs>
              <w:spacing w:before="0" w:after="0" w:line="240" w:lineRule="auto"/>
              <w:ind w:left="0" w:firstLine="0"/>
              <w:rPr>
                <w:sz w:val="24"/>
                <w:szCs w:val="24"/>
                <w:lang w:val="ru-RU"/>
              </w:rPr>
            </w:pPr>
            <w:r w:rsidRPr="00CE50EA">
              <w:rPr>
                <w:rStyle w:val="12"/>
                <w:sz w:val="24"/>
                <w:szCs w:val="24"/>
              </w:rPr>
              <w:lastRenderedPageBreak/>
              <w:t>Воспитывать ценностное отношения к культурному наследию своего народа, к нравственным и культурным традициям России</w:t>
            </w:r>
          </w:p>
        </w:tc>
        <w:tc>
          <w:tcPr>
            <w:tcW w:w="2058" w:type="dxa"/>
          </w:tcPr>
          <w:p w14:paraId="0BCF5D4C" w14:textId="77777777" w:rsidR="004903C6" w:rsidRPr="004B08C4" w:rsidRDefault="004903C6" w:rsidP="00C366C1">
            <w:pPr>
              <w:rPr>
                <w:sz w:val="24"/>
                <w:szCs w:val="24"/>
              </w:rPr>
            </w:pPr>
            <w:r>
              <w:rPr>
                <w:sz w:val="24"/>
                <w:szCs w:val="24"/>
              </w:rPr>
              <w:t>Социально-коммуникативное развитие</w:t>
            </w:r>
          </w:p>
        </w:tc>
      </w:tr>
      <w:tr w:rsidR="004903C6" w14:paraId="39985EC2" w14:textId="77777777" w:rsidTr="00F8281F">
        <w:tc>
          <w:tcPr>
            <w:tcW w:w="2234" w:type="dxa"/>
            <w:vMerge/>
          </w:tcPr>
          <w:p w14:paraId="4A203638" w14:textId="77777777" w:rsidR="004903C6" w:rsidRPr="00E20DC2" w:rsidRDefault="004903C6" w:rsidP="00C366C1">
            <w:pPr>
              <w:rPr>
                <w:sz w:val="24"/>
                <w:szCs w:val="24"/>
              </w:rPr>
            </w:pPr>
          </w:p>
        </w:tc>
        <w:tc>
          <w:tcPr>
            <w:tcW w:w="2552" w:type="dxa"/>
            <w:vMerge/>
          </w:tcPr>
          <w:p w14:paraId="50CCE4CC" w14:textId="77777777" w:rsidR="004903C6" w:rsidRPr="00E20DC2" w:rsidRDefault="004903C6" w:rsidP="00C366C1">
            <w:pPr>
              <w:rPr>
                <w:sz w:val="24"/>
                <w:szCs w:val="24"/>
              </w:rPr>
            </w:pPr>
          </w:p>
        </w:tc>
        <w:tc>
          <w:tcPr>
            <w:tcW w:w="3827" w:type="dxa"/>
            <w:vMerge/>
          </w:tcPr>
          <w:p w14:paraId="5F7259DF" w14:textId="77777777" w:rsidR="004903C6" w:rsidRPr="00CE50EA" w:rsidRDefault="004903C6" w:rsidP="00C366C1">
            <w:pPr>
              <w:tabs>
                <w:tab w:val="left" w:pos="146"/>
              </w:tabs>
              <w:rPr>
                <w:sz w:val="24"/>
                <w:szCs w:val="24"/>
              </w:rPr>
            </w:pPr>
          </w:p>
        </w:tc>
        <w:tc>
          <w:tcPr>
            <w:tcW w:w="4423" w:type="dxa"/>
          </w:tcPr>
          <w:p w14:paraId="40EEB234" w14:textId="77777777" w:rsidR="004903C6" w:rsidRPr="004903C6" w:rsidRDefault="004903C6" w:rsidP="005E5B25">
            <w:pPr>
              <w:pStyle w:val="20"/>
              <w:numPr>
                <w:ilvl w:val="0"/>
                <w:numId w:val="200"/>
              </w:numPr>
              <w:shd w:val="clear" w:color="auto" w:fill="auto"/>
              <w:tabs>
                <w:tab w:val="left" w:pos="205"/>
              </w:tabs>
              <w:spacing w:before="0" w:after="0" w:line="240" w:lineRule="auto"/>
              <w:ind w:left="0" w:firstLine="0"/>
              <w:rPr>
                <w:sz w:val="24"/>
                <w:szCs w:val="24"/>
                <w:lang w:val="ru-RU"/>
              </w:rPr>
            </w:pPr>
            <w:r w:rsidRPr="00CE50EA">
              <w:rPr>
                <w:rStyle w:val="12"/>
                <w:sz w:val="24"/>
                <w:szCs w:val="24"/>
              </w:rPr>
              <w:t>Приобщать к отечественным традициям и праздникам, к истории и достижениям родной страны, к культурному наследию народов России</w:t>
            </w:r>
          </w:p>
          <w:p w14:paraId="203747D7" w14:textId="77777777" w:rsidR="004903C6" w:rsidRPr="00CE50EA" w:rsidRDefault="004903C6" w:rsidP="005E5B25">
            <w:pPr>
              <w:pStyle w:val="20"/>
              <w:numPr>
                <w:ilvl w:val="0"/>
                <w:numId w:val="200"/>
              </w:numPr>
              <w:shd w:val="clear" w:color="auto" w:fill="auto"/>
              <w:tabs>
                <w:tab w:val="left" w:pos="205"/>
              </w:tabs>
              <w:spacing w:before="0" w:after="0" w:line="240" w:lineRule="auto"/>
              <w:ind w:left="0" w:firstLine="0"/>
              <w:rPr>
                <w:rStyle w:val="12"/>
                <w:sz w:val="24"/>
                <w:szCs w:val="24"/>
              </w:rPr>
            </w:pPr>
            <w:r w:rsidRPr="00CE50EA">
              <w:rPr>
                <w:rStyle w:val="12"/>
                <w:sz w:val="24"/>
                <w:szCs w:val="24"/>
              </w:rPr>
              <w:t>Воспитывать  уважительное отношение к государственным символам страны (флагу, гербу, гимну);</w:t>
            </w:r>
          </w:p>
        </w:tc>
        <w:tc>
          <w:tcPr>
            <w:tcW w:w="2058" w:type="dxa"/>
          </w:tcPr>
          <w:p w14:paraId="03CBB982" w14:textId="77777777" w:rsidR="004903C6" w:rsidRDefault="004903C6" w:rsidP="00C366C1">
            <w:pPr>
              <w:rPr>
                <w:sz w:val="24"/>
                <w:szCs w:val="24"/>
              </w:rPr>
            </w:pPr>
            <w:r>
              <w:rPr>
                <w:sz w:val="24"/>
                <w:szCs w:val="24"/>
              </w:rPr>
              <w:t>Познавательное развитие</w:t>
            </w:r>
          </w:p>
        </w:tc>
      </w:tr>
      <w:tr w:rsidR="004903C6" w14:paraId="1DE17AA2" w14:textId="77777777" w:rsidTr="00F8281F">
        <w:tc>
          <w:tcPr>
            <w:tcW w:w="2234" w:type="dxa"/>
            <w:vMerge/>
          </w:tcPr>
          <w:p w14:paraId="25780A9A" w14:textId="77777777" w:rsidR="004903C6" w:rsidRPr="00E20DC2" w:rsidRDefault="004903C6" w:rsidP="00C366C1">
            <w:pPr>
              <w:rPr>
                <w:sz w:val="24"/>
                <w:szCs w:val="24"/>
              </w:rPr>
            </w:pPr>
          </w:p>
        </w:tc>
        <w:tc>
          <w:tcPr>
            <w:tcW w:w="2552" w:type="dxa"/>
            <w:vMerge/>
          </w:tcPr>
          <w:p w14:paraId="093B6C6C" w14:textId="77777777" w:rsidR="004903C6" w:rsidRPr="00E20DC2" w:rsidRDefault="004903C6" w:rsidP="00C366C1">
            <w:pPr>
              <w:rPr>
                <w:sz w:val="24"/>
                <w:szCs w:val="24"/>
              </w:rPr>
            </w:pPr>
          </w:p>
        </w:tc>
        <w:tc>
          <w:tcPr>
            <w:tcW w:w="3827" w:type="dxa"/>
            <w:vMerge/>
          </w:tcPr>
          <w:p w14:paraId="47BB20BC" w14:textId="77777777" w:rsidR="004903C6" w:rsidRPr="00CE50EA" w:rsidRDefault="004903C6" w:rsidP="00C366C1">
            <w:pPr>
              <w:tabs>
                <w:tab w:val="left" w:pos="146"/>
              </w:tabs>
              <w:rPr>
                <w:sz w:val="24"/>
                <w:szCs w:val="24"/>
              </w:rPr>
            </w:pPr>
          </w:p>
        </w:tc>
        <w:tc>
          <w:tcPr>
            <w:tcW w:w="4423" w:type="dxa"/>
          </w:tcPr>
          <w:p w14:paraId="70E39A4B" w14:textId="77777777" w:rsidR="004903C6" w:rsidRPr="00CE50EA" w:rsidRDefault="004903C6" w:rsidP="005E5B25">
            <w:pPr>
              <w:pStyle w:val="20"/>
              <w:numPr>
                <w:ilvl w:val="0"/>
                <w:numId w:val="200"/>
              </w:numPr>
              <w:shd w:val="clear" w:color="auto" w:fill="auto"/>
              <w:tabs>
                <w:tab w:val="left" w:pos="205"/>
              </w:tabs>
              <w:spacing w:before="0" w:after="0" w:line="240" w:lineRule="auto"/>
              <w:ind w:left="0" w:firstLine="0"/>
              <w:rPr>
                <w:rStyle w:val="12"/>
                <w:sz w:val="24"/>
                <w:szCs w:val="24"/>
              </w:rPr>
            </w:pPr>
            <w:r w:rsidRPr="00CE50EA">
              <w:rPr>
                <w:rStyle w:val="12"/>
                <w:sz w:val="24"/>
                <w:szCs w:val="24"/>
              </w:rPr>
              <w:t>Приобщать к традициям и великому культурному наследию российского народа</w:t>
            </w:r>
          </w:p>
        </w:tc>
        <w:tc>
          <w:tcPr>
            <w:tcW w:w="2058" w:type="dxa"/>
          </w:tcPr>
          <w:p w14:paraId="66A332D1" w14:textId="77777777" w:rsidR="004903C6" w:rsidRPr="004B08C4" w:rsidRDefault="004903C6" w:rsidP="00C366C1">
            <w:pPr>
              <w:rPr>
                <w:sz w:val="24"/>
                <w:szCs w:val="24"/>
              </w:rPr>
            </w:pPr>
            <w:r>
              <w:rPr>
                <w:sz w:val="24"/>
                <w:szCs w:val="24"/>
              </w:rPr>
              <w:t>Художественно-эстетическое развитие</w:t>
            </w:r>
          </w:p>
        </w:tc>
      </w:tr>
      <w:tr w:rsidR="004903C6" w14:paraId="7DE1D69B" w14:textId="77777777" w:rsidTr="00F8281F">
        <w:tc>
          <w:tcPr>
            <w:tcW w:w="2234" w:type="dxa"/>
            <w:vMerge w:val="restart"/>
          </w:tcPr>
          <w:p w14:paraId="6E2A523F" w14:textId="77777777" w:rsidR="004903C6" w:rsidRPr="004903C6" w:rsidRDefault="004903C6" w:rsidP="00C366C1">
            <w:pPr>
              <w:pStyle w:val="20"/>
              <w:shd w:val="clear" w:color="auto" w:fill="auto"/>
              <w:spacing w:before="0" w:after="0" w:line="240" w:lineRule="auto"/>
              <w:rPr>
                <w:sz w:val="24"/>
                <w:szCs w:val="24"/>
                <w:lang w:val="ru-RU"/>
              </w:rPr>
            </w:pPr>
            <w:r w:rsidRPr="004903C6">
              <w:rPr>
                <w:sz w:val="24"/>
                <w:szCs w:val="24"/>
                <w:lang w:val="ru-RU"/>
              </w:rPr>
              <w:t xml:space="preserve">Духовно-нравственное направление воспитания </w:t>
            </w:r>
          </w:p>
          <w:p w14:paraId="68A219F8" w14:textId="77777777" w:rsidR="004903C6" w:rsidRPr="004903C6" w:rsidRDefault="004903C6" w:rsidP="00C366C1">
            <w:pPr>
              <w:pStyle w:val="20"/>
              <w:shd w:val="clear" w:color="auto" w:fill="auto"/>
              <w:spacing w:before="0" w:after="0" w:line="240" w:lineRule="auto"/>
              <w:rPr>
                <w:sz w:val="24"/>
                <w:szCs w:val="24"/>
                <w:lang w:val="ru-RU"/>
              </w:rPr>
            </w:pPr>
            <w:r w:rsidRPr="004903C6">
              <w:rPr>
                <w:sz w:val="24"/>
                <w:szCs w:val="24"/>
                <w:lang w:val="ru-RU"/>
              </w:rPr>
              <w:t>В основе лежат ценности «</w:t>
            </w:r>
            <w:r w:rsidRPr="00E20DC2">
              <w:rPr>
                <w:rStyle w:val="12"/>
                <w:sz w:val="24"/>
                <w:szCs w:val="24"/>
              </w:rPr>
              <w:t>Жизнь»,</w:t>
            </w:r>
          </w:p>
          <w:p w14:paraId="2DCB2C44" w14:textId="77777777" w:rsidR="004903C6" w:rsidRPr="00E20DC2" w:rsidRDefault="004903C6" w:rsidP="00C366C1">
            <w:pPr>
              <w:rPr>
                <w:sz w:val="24"/>
                <w:szCs w:val="24"/>
              </w:rPr>
            </w:pPr>
            <w:r w:rsidRPr="00E20DC2">
              <w:rPr>
                <w:rStyle w:val="12"/>
                <w:rFonts w:eastAsiaTheme="minorHAnsi"/>
                <w:sz w:val="24"/>
                <w:szCs w:val="24"/>
              </w:rPr>
              <w:t>«Милосердие», «Добро»</w:t>
            </w:r>
          </w:p>
        </w:tc>
        <w:tc>
          <w:tcPr>
            <w:tcW w:w="2552" w:type="dxa"/>
            <w:vMerge w:val="restart"/>
          </w:tcPr>
          <w:p w14:paraId="666DF921" w14:textId="77777777" w:rsidR="004903C6" w:rsidRPr="00E20DC2" w:rsidRDefault="004903C6" w:rsidP="00C366C1">
            <w:pPr>
              <w:rPr>
                <w:sz w:val="24"/>
                <w:szCs w:val="24"/>
              </w:rPr>
            </w:pPr>
            <w:r>
              <w:rPr>
                <w:sz w:val="24"/>
                <w:szCs w:val="24"/>
              </w:rPr>
              <w:t>Ф</w:t>
            </w:r>
            <w:r w:rsidRPr="00E20DC2">
              <w:rPr>
                <w:sz w:val="24"/>
                <w:szCs w:val="24"/>
              </w:rPr>
              <w:t>ормирование способности к духовному развитию, нравственному самосовершенствованию, индивидуально-ответственному поведению</w:t>
            </w:r>
          </w:p>
        </w:tc>
        <w:tc>
          <w:tcPr>
            <w:tcW w:w="3827" w:type="dxa"/>
            <w:vMerge w:val="restart"/>
          </w:tcPr>
          <w:p w14:paraId="23FB4B52" w14:textId="77777777" w:rsidR="004903C6" w:rsidRPr="00CE50EA" w:rsidRDefault="004903C6" w:rsidP="005E5B25">
            <w:pPr>
              <w:pStyle w:val="a5"/>
              <w:widowControl/>
              <w:numPr>
                <w:ilvl w:val="0"/>
                <w:numId w:val="202"/>
              </w:numPr>
              <w:tabs>
                <w:tab w:val="left" w:pos="146"/>
              </w:tabs>
              <w:autoSpaceDE/>
              <w:autoSpaceDN/>
              <w:ind w:left="0" w:firstLine="0"/>
              <w:contextualSpacing/>
              <w:rPr>
                <w:sz w:val="24"/>
                <w:szCs w:val="24"/>
              </w:rPr>
            </w:pPr>
            <w:r w:rsidRPr="00CE50EA">
              <w:rPr>
                <w:sz w:val="24"/>
                <w:szCs w:val="24"/>
              </w:rPr>
              <w:t xml:space="preserve">Развивать </w:t>
            </w:r>
            <w:proofErr w:type="spellStart"/>
            <w:r w:rsidRPr="00CE50EA">
              <w:rPr>
                <w:sz w:val="24"/>
                <w:szCs w:val="24"/>
              </w:rPr>
              <w:t>ценностно</w:t>
            </w:r>
            <w:r w:rsidRPr="00CE50EA">
              <w:rPr>
                <w:sz w:val="24"/>
                <w:szCs w:val="24"/>
              </w:rPr>
              <w:softHyphen/>
              <w:t>смысловую</w:t>
            </w:r>
            <w:proofErr w:type="spellEnd"/>
            <w:r w:rsidRPr="00CE50EA">
              <w:rPr>
                <w:sz w:val="24"/>
                <w:szCs w:val="24"/>
              </w:rPr>
              <w:t xml:space="preserve"> сферу дошкольников на основе творческого взаимодействия в детско- взрослой общности</w:t>
            </w:r>
          </w:p>
          <w:p w14:paraId="7A854494" w14:textId="77777777" w:rsidR="004903C6" w:rsidRPr="00CE50EA" w:rsidRDefault="004903C6" w:rsidP="005E5B25">
            <w:pPr>
              <w:pStyle w:val="a5"/>
              <w:widowControl/>
              <w:numPr>
                <w:ilvl w:val="0"/>
                <w:numId w:val="202"/>
              </w:numPr>
              <w:tabs>
                <w:tab w:val="left" w:pos="146"/>
              </w:tabs>
              <w:autoSpaceDE/>
              <w:autoSpaceDN/>
              <w:ind w:left="0" w:firstLine="0"/>
              <w:contextualSpacing/>
              <w:rPr>
                <w:sz w:val="24"/>
                <w:szCs w:val="24"/>
              </w:rPr>
            </w:pPr>
            <w:r w:rsidRPr="00CE50EA">
              <w:rPr>
                <w:sz w:val="24"/>
                <w:szCs w:val="24"/>
              </w:rPr>
              <w:t>Способствовать освоению социокультурного опыта в его культурно-историческом и личностном аспектах</w:t>
            </w:r>
          </w:p>
        </w:tc>
        <w:tc>
          <w:tcPr>
            <w:tcW w:w="4423" w:type="dxa"/>
          </w:tcPr>
          <w:p w14:paraId="65A4E005" w14:textId="77777777" w:rsidR="004903C6" w:rsidRPr="004903C6" w:rsidRDefault="004903C6" w:rsidP="005E5B25">
            <w:pPr>
              <w:pStyle w:val="20"/>
              <w:numPr>
                <w:ilvl w:val="0"/>
                <w:numId w:val="201"/>
              </w:numPr>
              <w:shd w:val="clear" w:color="auto" w:fill="auto"/>
              <w:tabs>
                <w:tab w:val="left" w:pos="205"/>
              </w:tabs>
              <w:spacing w:before="0" w:after="0" w:line="240" w:lineRule="auto"/>
              <w:ind w:left="0" w:firstLine="0"/>
              <w:rPr>
                <w:sz w:val="24"/>
                <w:szCs w:val="24"/>
                <w:lang w:val="ru-RU"/>
              </w:rPr>
            </w:pPr>
            <w:r w:rsidRPr="00CE50EA">
              <w:rPr>
                <w:rStyle w:val="12"/>
                <w:sz w:val="24"/>
                <w:szCs w:val="24"/>
              </w:rPr>
              <w:t>Воспитывать любовь к своей семье, своему населенному пункту, родному краю, своей стране</w:t>
            </w:r>
          </w:p>
          <w:p w14:paraId="0132FC35" w14:textId="77777777" w:rsidR="004903C6" w:rsidRPr="004903C6" w:rsidRDefault="004903C6" w:rsidP="005E5B25">
            <w:pPr>
              <w:pStyle w:val="20"/>
              <w:numPr>
                <w:ilvl w:val="0"/>
                <w:numId w:val="201"/>
              </w:numPr>
              <w:shd w:val="clear" w:color="auto" w:fill="auto"/>
              <w:tabs>
                <w:tab w:val="left" w:pos="205"/>
              </w:tabs>
              <w:spacing w:before="0" w:after="0" w:line="240" w:lineRule="auto"/>
              <w:ind w:left="0" w:firstLine="0"/>
              <w:rPr>
                <w:sz w:val="24"/>
                <w:szCs w:val="24"/>
                <w:lang w:val="ru-RU"/>
              </w:rPr>
            </w:pPr>
            <w:r w:rsidRPr="00CE50EA">
              <w:rPr>
                <w:rStyle w:val="12"/>
                <w:sz w:val="24"/>
                <w:szCs w:val="24"/>
              </w:rPr>
              <w:t>Воспитывать уважительное отношение к ровесникам, родителям (законным представителям), соседям, другим людям вне зависимости от их этнической принадлежности</w:t>
            </w:r>
          </w:p>
          <w:p w14:paraId="1C022F4F" w14:textId="77777777" w:rsidR="004903C6" w:rsidRPr="00CE50EA" w:rsidRDefault="004903C6" w:rsidP="005E5B25">
            <w:pPr>
              <w:pStyle w:val="20"/>
              <w:numPr>
                <w:ilvl w:val="0"/>
                <w:numId w:val="201"/>
              </w:numPr>
              <w:shd w:val="clear" w:color="auto" w:fill="auto"/>
              <w:tabs>
                <w:tab w:val="left" w:pos="205"/>
              </w:tabs>
              <w:spacing w:before="0" w:after="0" w:line="240" w:lineRule="auto"/>
              <w:ind w:left="0" w:firstLine="0"/>
              <w:rPr>
                <w:rStyle w:val="12"/>
                <w:sz w:val="24"/>
                <w:szCs w:val="24"/>
              </w:rPr>
            </w:pPr>
            <w:r w:rsidRPr="00CE50EA">
              <w:rPr>
                <w:rStyle w:val="12"/>
                <w:sz w:val="24"/>
                <w:szCs w:val="24"/>
              </w:rPr>
              <w:t xml:space="preserve">Воспитывать социальные чувства и навыки: способность к сопереживанию, общительность, дружелюбие </w:t>
            </w:r>
          </w:p>
          <w:p w14:paraId="1ADDAA11" w14:textId="77777777" w:rsidR="004903C6" w:rsidRPr="004903C6" w:rsidRDefault="004903C6" w:rsidP="005E5B25">
            <w:pPr>
              <w:pStyle w:val="20"/>
              <w:numPr>
                <w:ilvl w:val="0"/>
                <w:numId w:val="201"/>
              </w:numPr>
              <w:shd w:val="clear" w:color="auto" w:fill="auto"/>
              <w:tabs>
                <w:tab w:val="left" w:pos="205"/>
              </w:tabs>
              <w:spacing w:before="0" w:after="0" w:line="240" w:lineRule="auto"/>
              <w:ind w:left="0" w:firstLine="0"/>
              <w:rPr>
                <w:sz w:val="24"/>
                <w:szCs w:val="24"/>
                <w:lang w:val="ru-RU"/>
              </w:rPr>
            </w:pPr>
            <w:r w:rsidRPr="00CE50EA">
              <w:rPr>
                <w:rStyle w:val="12"/>
                <w:sz w:val="24"/>
                <w:szCs w:val="24"/>
              </w:rPr>
              <w:t>Формировать навыки сотрудничества, умения соблюдать правила, активной личностной позиции</w:t>
            </w:r>
          </w:p>
          <w:p w14:paraId="44D20E47" w14:textId="77777777" w:rsidR="004903C6" w:rsidRPr="004903C6" w:rsidRDefault="004903C6" w:rsidP="005E5B25">
            <w:pPr>
              <w:pStyle w:val="20"/>
              <w:numPr>
                <w:ilvl w:val="0"/>
                <w:numId w:val="201"/>
              </w:numPr>
              <w:shd w:val="clear" w:color="auto" w:fill="auto"/>
              <w:tabs>
                <w:tab w:val="left" w:pos="205"/>
              </w:tabs>
              <w:spacing w:before="0" w:after="0" w:line="240" w:lineRule="auto"/>
              <w:ind w:left="0" w:firstLine="0"/>
              <w:rPr>
                <w:sz w:val="24"/>
                <w:szCs w:val="24"/>
                <w:lang w:val="ru-RU"/>
              </w:rPr>
            </w:pPr>
            <w:r w:rsidRPr="00CE50EA">
              <w:rPr>
                <w:rStyle w:val="12"/>
                <w:sz w:val="24"/>
                <w:szCs w:val="24"/>
              </w:rPr>
              <w:t>Создавать условия для возникновения у ребёнка нравственного, социально значимого поступка, приобретения ребёнком опыта милосердия и заботы;</w:t>
            </w:r>
          </w:p>
        </w:tc>
        <w:tc>
          <w:tcPr>
            <w:tcW w:w="2058" w:type="dxa"/>
          </w:tcPr>
          <w:p w14:paraId="497A8F8C" w14:textId="77777777" w:rsidR="004903C6" w:rsidRPr="004B08C4" w:rsidRDefault="004903C6" w:rsidP="00C366C1">
            <w:pPr>
              <w:rPr>
                <w:sz w:val="24"/>
                <w:szCs w:val="24"/>
              </w:rPr>
            </w:pPr>
            <w:r>
              <w:rPr>
                <w:sz w:val="24"/>
                <w:szCs w:val="24"/>
              </w:rPr>
              <w:t>Социально-коммуникативное развитие</w:t>
            </w:r>
          </w:p>
        </w:tc>
      </w:tr>
      <w:tr w:rsidR="004903C6" w14:paraId="00E22ED6" w14:textId="77777777" w:rsidTr="00F8281F">
        <w:tc>
          <w:tcPr>
            <w:tcW w:w="2234" w:type="dxa"/>
            <w:vMerge/>
          </w:tcPr>
          <w:p w14:paraId="5BF2F5F6" w14:textId="77777777" w:rsidR="004903C6" w:rsidRPr="00E20DC2" w:rsidRDefault="004903C6" w:rsidP="00C366C1">
            <w:pPr>
              <w:rPr>
                <w:sz w:val="24"/>
                <w:szCs w:val="24"/>
              </w:rPr>
            </w:pPr>
          </w:p>
        </w:tc>
        <w:tc>
          <w:tcPr>
            <w:tcW w:w="2552" w:type="dxa"/>
            <w:vMerge/>
          </w:tcPr>
          <w:p w14:paraId="12D2CFBD" w14:textId="77777777" w:rsidR="004903C6" w:rsidRPr="00E20DC2" w:rsidRDefault="004903C6" w:rsidP="00C366C1">
            <w:pPr>
              <w:pStyle w:val="20"/>
              <w:shd w:val="clear" w:color="auto" w:fill="auto"/>
              <w:tabs>
                <w:tab w:val="left" w:pos="1762"/>
              </w:tabs>
              <w:spacing w:before="0" w:after="0" w:line="240" w:lineRule="auto"/>
              <w:ind w:right="20"/>
              <w:jc w:val="both"/>
              <w:rPr>
                <w:sz w:val="24"/>
                <w:szCs w:val="24"/>
              </w:rPr>
            </w:pPr>
          </w:p>
        </w:tc>
        <w:tc>
          <w:tcPr>
            <w:tcW w:w="3827" w:type="dxa"/>
            <w:vMerge/>
          </w:tcPr>
          <w:p w14:paraId="3C783251" w14:textId="77777777" w:rsidR="004903C6" w:rsidRPr="00CE50EA" w:rsidRDefault="004903C6" w:rsidP="005E5B25">
            <w:pPr>
              <w:pStyle w:val="a5"/>
              <w:widowControl/>
              <w:numPr>
                <w:ilvl w:val="0"/>
                <w:numId w:val="202"/>
              </w:numPr>
              <w:tabs>
                <w:tab w:val="left" w:pos="146"/>
              </w:tabs>
              <w:autoSpaceDE/>
              <w:autoSpaceDN/>
              <w:ind w:left="0" w:firstLine="0"/>
              <w:contextualSpacing/>
              <w:rPr>
                <w:sz w:val="24"/>
                <w:szCs w:val="24"/>
              </w:rPr>
            </w:pPr>
          </w:p>
        </w:tc>
        <w:tc>
          <w:tcPr>
            <w:tcW w:w="4423" w:type="dxa"/>
          </w:tcPr>
          <w:p w14:paraId="6A2F3127" w14:textId="77777777" w:rsidR="004903C6" w:rsidRPr="00CE50EA" w:rsidRDefault="004903C6" w:rsidP="005E5B25">
            <w:pPr>
              <w:pStyle w:val="20"/>
              <w:numPr>
                <w:ilvl w:val="0"/>
                <w:numId w:val="201"/>
              </w:numPr>
              <w:shd w:val="clear" w:color="auto" w:fill="auto"/>
              <w:tabs>
                <w:tab w:val="left" w:pos="205"/>
              </w:tabs>
              <w:spacing w:before="0" w:after="0" w:line="240" w:lineRule="auto"/>
              <w:ind w:left="0" w:firstLine="0"/>
              <w:rPr>
                <w:rStyle w:val="12"/>
                <w:sz w:val="24"/>
                <w:szCs w:val="24"/>
              </w:rPr>
            </w:pPr>
            <w:r w:rsidRPr="00CE50EA">
              <w:rPr>
                <w:rStyle w:val="12"/>
                <w:sz w:val="24"/>
                <w:szCs w:val="24"/>
              </w:rPr>
              <w:t>Воспитывать отношение к родному языку как ценности, развивать умение чувствовать красоту языка, стремление говорить красиво (на правильном, богатом, образном языке).</w:t>
            </w:r>
          </w:p>
        </w:tc>
        <w:tc>
          <w:tcPr>
            <w:tcW w:w="2058" w:type="dxa"/>
          </w:tcPr>
          <w:p w14:paraId="2F7D9C4E" w14:textId="77777777" w:rsidR="004903C6" w:rsidRPr="004B08C4" w:rsidRDefault="004903C6" w:rsidP="00C366C1">
            <w:pPr>
              <w:rPr>
                <w:sz w:val="24"/>
                <w:szCs w:val="24"/>
              </w:rPr>
            </w:pPr>
            <w:r>
              <w:rPr>
                <w:sz w:val="24"/>
                <w:szCs w:val="24"/>
              </w:rPr>
              <w:t>Речевое развитие</w:t>
            </w:r>
          </w:p>
        </w:tc>
      </w:tr>
      <w:tr w:rsidR="004903C6" w14:paraId="308A4971" w14:textId="77777777" w:rsidTr="00F8281F">
        <w:tc>
          <w:tcPr>
            <w:tcW w:w="2234" w:type="dxa"/>
            <w:vMerge w:val="restart"/>
          </w:tcPr>
          <w:p w14:paraId="002B7AB3" w14:textId="77777777" w:rsidR="004903C6" w:rsidRPr="00E20DC2" w:rsidRDefault="004903C6" w:rsidP="00C366C1">
            <w:pPr>
              <w:rPr>
                <w:sz w:val="24"/>
                <w:szCs w:val="24"/>
              </w:rPr>
            </w:pPr>
            <w:r w:rsidRPr="00E20DC2">
              <w:rPr>
                <w:sz w:val="24"/>
                <w:szCs w:val="24"/>
              </w:rPr>
              <w:t>Социальное направление воспитания</w:t>
            </w:r>
          </w:p>
          <w:p w14:paraId="1F0EC5ED" w14:textId="77777777" w:rsidR="004903C6" w:rsidRPr="004903C6" w:rsidRDefault="004903C6" w:rsidP="00C366C1">
            <w:pPr>
              <w:pStyle w:val="20"/>
              <w:shd w:val="clear" w:color="auto" w:fill="auto"/>
              <w:spacing w:before="0" w:after="0" w:line="240" w:lineRule="auto"/>
              <w:rPr>
                <w:sz w:val="24"/>
                <w:szCs w:val="24"/>
                <w:lang w:val="ru-RU"/>
              </w:rPr>
            </w:pPr>
            <w:r w:rsidRPr="00E20DC2">
              <w:rPr>
                <w:rStyle w:val="12"/>
                <w:sz w:val="24"/>
                <w:szCs w:val="24"/>
              </w:rPr>
              <w:t>В основе лежат ценности «Человек», «Семья»,</w:t>
            </w:r>
          </w:p>
          <w:p w14:paraId="14CBCA1C" w14:textId="77777777" w:rsidR="004903C6" w:rsidRPr="00E20DC2" w:rsidRDefault="004903C6" w:rsidP="00C366C1">
            <w:pPr>
              <w:pStyle w:val="20"/>
              <w:shd w:val="clear" w:color="auto" w:fill="auto"/>
              <w:spacing w:before="0" w:after="0" w:line="240" w:lineRule="auto"/>
              <w:rPr>
                <w:sz w:val="24"/>
                <w:szCs w:val="24"/>
              </w:rPr>
            </w:pPr>
            <w:r w:rsidRPr="00E20DC2">
              <w:rPr>
                <w:rStyle w:val="12"/>
                <w:sz w:val="24"/>
                <w:szCs w:val="24"/>
              </w:rPr>
              <w:lastRenderedPageBreak/>
              <w:t>«Дружба»,</w:t>
            </w:r>
          </w:p>
          <w:p w14:paraId="69155A4D" w14:textId="77777777" w:rsidR="004903C6" w:rsidRPr="00E20DC2" w:rsidRDefault="004903C6" w:rsidP="00C366C1">
            <w:pPr>
              <w:rPr>
                <w:sz w:val="24"/>
                <w:szCs w:val="24"/>
              </w:rPr>
            </w:pPr>
            <w:r w:rsidRPr="00E20DC2">
              <w:rPr>
                <w:rStyle w:val="12"/>
                <w:rFonts w:eastAsiaTheme="minorHAnsi"/>
                <w:sz w:val="24"/>
                <w:szCs w:val="24"/>
              </w:rPr>
              <w:t>«Сотрудничество»</w:t>
            </w:r>
          </w:p>
        </w:tc>
        <w:tc>
          <w:tcPr>
            <w:tcW w:w="2552" w:type="dxa"/>
            <w:vMerge w:val="restart"/>
          </w:tcPr>
          <w:p w14:paraId="73363CC6" w14:textId="77777777" w:rsidR="004903C6" w:rsidRPr="004903C6" w:rsidRDefault="004903C6" w:rsidP="00C366C1">
            <w:pPr>
              <w:pStyle w:val="20"/>
              <w:shd w:val="clear" w:color="auto" w:fill="auto"/>
              <w:tabs>
                <w:tab w:val="left" w:pos="1762"/>
              </w:tabs>
              <w:spacing w:before="0" w:after="0" w:line="240" w:lineRule="auto"/>
              <w:ind w:right="20"/>
              <w:jc w:val="both"/>
              <w:rPr>
                <w:sz w:val="24"/>
                <w:szCs w:val="24"/>
                <w:lang w:val="ru-RU"/>
              </w:rPr>
            </w:pPr>
            <w:r w:rsidRPr="004903C6">
              <w:rPr>
                <w:sz w:val="24"/>
                <w:szCs w:val="24"/>
                <w:lang w:val="ru-RU"/>
              </w:rPr>
              <w:lastRenderedPageBreak/>
              <w:t xml:space="preserve">Формирование ценностного отношения детей к семье, другому человеку, развитие дружелюбия, умения находить общий язык </w:t>
            </w:r>
            <w:r w:rsidRPr="004903C6">
              <w:rPr>
                <w:sz w:val="24"/>
                <w:szCs w:val="24"/>
                <w:lang w:val="ru-RU"/>
              </w:rPr>
              <w:lastRenderedPageBreak/>
              <w:t>с другими людьми</w:t>
            </w:r>
          </w:p>
          <w:p w14:paraId="02C65AFD" w14:textId="77777777" w:rsidR="004903C6" w:rsidRPr="00E20DC2" w:rsidRDefault="004903C6" w:rsidP="00C366C1">
            <w:pPr>
              <w:rPr>
                <w:sz w:val="24"/>
                <w:szCs w:val="24"/>
              </w:rPr>
            </w:pPr>
          </w:p>
        </w:tc>
        <w:tc>
          <w:tcPr>
            <w:tcW w:w="3827" w:type="dxa"/>
            <w:vMerge w:val="restart"/>
          </w:tcPr>
          <w:p w14:paraId="0E9D547C" w14:textId="77777777" w:rsidR="004903C6" w:rsidRPr="00CE50EA" w:rsidRDefault="004903C6" w:rsidP="005E5B25">
            <w:pPr>
              <w:pStyle w:val="a5"/>
              <w:widowControl/>
              <w:numPr>
                <w:ilvl w:val="0"/>
                <w:numId w:val="202"/>
              </w:numPr>
              <w:tabs>
                <w:tab w:val="left" w:pos="146"/>
              </w:tabs>
              <w:autoSpaceDE/>
              <w:autoSpaceDN/>
              <w:ind w:left="0" w:firstLine="0"/>
              <w:contextualSpacing/>
              <w:rPr>
                <w:sz w:val="24"/>
                <w:szCs w:val="24"/>
              </w:rPr>
            </w:pPr>
            <w:r w:rsidRPr="00CE50EA">
              <w:rPr>
                <w:sz w:val="24"/>
                <w:szCs w:val="24"/>
              </w:rPr>
              <w:lastRenderedPageBreak/>
              <w:t>Способствовать освоению детьми моральных ценностей</w:t>
            </w:r>
          </w:p>
          <w:p w14:paraId="44BED1D8" w14:textId="77777777" w:rsidR="004903C6" w:rsidRPr="00CE50EA" w:rsidRDefault="004903C6" w:rsidP="005E5B25">
            <w:pPr>
              <w:pStyle w:val="a5"/>
              <w:widowControl/>
              <w:numPr>
                <w:ilvl w:val="0"/>
                <w:numId w:val="202"/>
              </w:numPr>
              <w:tabs>
                <w:tab w:val="left" w:pos="146"/>
              </w:tabs>
              <w:autoSpaceDE/>
              <w:autoSpaceDN/>
              <w:ind w:left="0" w:firstLine="0"/>
              <w:contextualSpacing/>
              <w:rPr>
                <w:sz w:val="24"/>
                <w:szCs w:val="24"/>
              </w:rPr>
            </w:pPr>
            <w:r w:rsidRPr="00CE50EA">
              <w:rPr>
                <w:sz w:val="24"/>
                <w:szCs w:val="24"/>
              </w:rPr>
              <w:t>Формировать у детей нравственные качества и идеалов</w:t>
            </w:r>
          </w:p>
          <w:p w14:paraId="6785302C" w14:textId="77777777" w:rsidR="004903C6" w:rsidRPr="00CE50EA" w:rsidRDefault="004903C6" w:rsidP="005E5B25">
            <w:pPr>
              <w:pStyle w:val="a5"/>
              <w:widowControl/>
              <w:numPr>
                <w:ilvl w:val="0"/>
                <w:numId w:val="202"/>
              </w:numPr>
              <w:tabs>
                <w:tab w:val="left" w:pos="146"/>
              </w:tabs>
              <w:autoSpaceDE/>
              <w:autoSpaceDN/>
              <w:ind w:left="0" w:firstLine="0"/>
              <w:contextualSpacing/>
              <w:rPr>
                <w:sz w:val="24"/>
                <w:szCs w:val="24"/>
              </w:rPr>
            </w:pPr>
            <w:r w:rsidRPr="00CE50EA">
              <w:rPr>
                <w:sz w:val="24"/>
                <w:szCs w:val="24"/>
              </w:rPr>
              <w:t xml:space="preserve">Воспитывать стремление жить в соответствии с моральными принципами и нормами и </w:t>
            </w:r>
            <w:r w:rsidRPr="00CE50EA">
              <w:rPr>
                <w:sz w:val="24"/>
                <w:szCs w:val="24"/>
              </w:rPr>
              <w:lastRenderedPageBreak/>
              <w:t>воплощать их в своем поведении. Воспитывать уважение к другим людям, к законам человеческого общества. Способствовать накоплению у детей опыта социально-ответственного поведения</w:t>
            </w:r>
          </w:p>
          <w:p w14:paraId="7B95E69E" w14:textId="77777777" w:rsidR="004903C6" w:rsidRPr="00CE50EA" w:rsidRDefault="004903C6" w:rsidP="005E5B25">
            <w:pPr>
              <w:pStyle w:val="a5"/>
              <w:widowControl/>
              <w:numPr>
                <w:ilvl w:val="0"/>
                <w:numId w:val="202"/>
              </w:numPr>
              <w:tabs>
                <w:tab w:val="left" w:pos="146"/>
              </w:tabs>
              <w:autoSpaceDE/>
              <w:autoSpaceDN/>
              <w:ind w:left="0" w:firstLine="0"/>
              <w:contextualSpacing/>
              <w:rPr>
                <w:sz w:val="24"/>
                <w:szCs w:val="24"/>
              </w:rPr>
            </w:pPr>
            <w:r w:rsidRPr="00CE50EA">
              <w:rPr>
                <w:sz w:val="24"/>
                <w:szCs w:val="24"/>
              </w:rPr>
              <w:t>Развивать нравственные представления, формировать навыки культурного поведения</w:t>
            </w:r>
          </w:p>
        </w:tc>
        <w:tc>
          <w:tcPr>
            <w:tcW w:w="4423" w:type="dxa"/>
          </w:tcPr>
          <w:p w14:paraId="40BD250C" w14:textId="77777777" w:rsidR="004903C6" w:rsidRPr="00F8281F" w:rsidRDefault="004903C6" w:rsidP="005E5B25">
            <w:pPr>
              <w:pStyle w:val="20"/>
              <w:numPr>
                <w:ilvl w:val="0"/>
                <w:numId w:val="201"/>
              </w:numPr>
              <w:shd w:val="clear" w:color="auto" w:fill="auto"/>
              <w:tabs>
                <w:tab w:val="left" w:pos="205"/>
              </w:tabs>
              <w:spacing w:before="0" w:after="0" w:line="240" w:lineRule="auto"/>
              <w:ind w:left="0" w:firstLine="0"/>
              <w:rPr>
                <w:sz w:val="24"/>
                <w:szCs w:val="24"/>
                <w:lang w:val="ru-RU"/>
              </w:rPr>
            </w:pPr>
            <w:r w:rsidRPr="00CE50EA">
              <w:rPr>
                <w:rStyle w:val="12"/>
                <w:sz w:val="24"/>
                <w:szCs w:val="24"/>
              </w:rPr>
              <w:lastRenderedPageBreak/>
              <w:t>Содействовать становлению целостной картины мира, основанной на представлениях о добре и зле, прекрасном и безобразном, правдивом и ложном</w:t>
            </w:r>
          </w:p>
        </w:tc>
        <w:tc>
          <w:tcPr>
            <w:tcW w:w="2058" w:type="dxa"/>
          </w:tcPr>
          <w:p w14:paraId="33431BB2" w14:textId="77777777" w:rsidR="004903C6" w:rsidRPr="004B08C4" w:rsidRDefault="004903C6" w:rsidP="00C366C1">
            <w:pPr>
              <w:rPr>
                <w:sz w:val="24"/>
                <w:szCs w:val="24"/>
              </w:rPr>
            </w:pPr>
            <w:r>
              <w:rPr>
                <w:sz w:val="24"/>
                <w:szCs w:val="24"/>
              </w:rPr>
              <w:t>Социально-коммуникативное развитие</w:t>
            </w:r>
          </w:p>
        </w:tc>
      </w:tr>
      <w:tr w:rsidR="004903C6" w14:paraId="1EC658FA" w14:textId="77777777" w:rsidTr="00F8281F">
        <w:tc>
          <w:tcPr>
            <w:tcW w:w="2234" w:type="dxa"/>
            <w:vMerge/>
          </w:tcPr>
          <w:p w14:paraId="44303C5B" w14:textId="77777777" w:rsidR="004903C6" w:rsidRPr="00E20DC2" w:rsidRDefault="004903C6" w:rsidP="00C366C1">
            <w:pPr>
              <w:rPr>
                <w:sz w:val="24"/>
                <w:szCs w:val="24"/>
              </w:rPr>
            </w:pPr>
          </w:p>
        </w:tc>
        <w:tc>
          <w:tcPr>
            <w:tcW w:w="2552" w:type="dxa"/>
            <w:vMerge/>
          </w:tcPr>
          <w:p w14:paraId="098853C4" w14:textId="77777777" w:rsidR="004903C6" w:rsidRPr="00E20DC2" w:rsidRDefault="004903C6" w:rsidP="00C366C1">
            <w:pPr>
              <w:rPr>
                <w:sz w:val="24"/>
                <w:szCs w:val="24"/>
              </w:rPr>
            </w:pPr>
          </w:p>
        </w:tc>
        <w:tc>
          <w:tcPr>
            <w:tcW w:w="3827" w:type="dxa"/>
            <w:vMerge/>
          </w:tcPr>
          <w:p w14:paraId="4E023E79" w14:textId="77777777" w:rsidR="004903C6" w:rsidRPr="00CE50EA" w:rsidRDefault="004903C6" w:rsidP="005E5B25">
            <w:pPr>
              <w:pStyle w:val="a5"/>
              <w:widowControl/>
              <w:numPr>
                <w:ilvl w:val="0"/>
                <w:numId w:val="202"/>
              </w:numPr>
              <w:tabs>
                <w:tab w:val="left" w:pos="146"/>
              </w:tabs>
              <w:autoSpaceDE/>
              <w:autoSpaceDN/>
              <w:ind w:left="0" w:firstLine="0"/>
              <w:contextualSpacing/>
              <w:rPr>
                <w:sz w:val="24"/>
                <w:szCs w:val="24"/>
              </w:rPr>
            </w:pPr>
          </w:p>
        </w:tc>
        <w:tc>
          <w:tcPr>
            <w:tcW w:w="4423" w:type="dxa"/>
          </w:tcPr>
          <w:p w14:paraId="4723919B" w14:textId="77777777" w:rsidR="004903C6" w:rsidRPr="00F8281F" w:rsidRDefault="004903C6" w:rsidP="005E5B25">
            <w:pPr>
              <w:pStyle w:val="20"/>
              <w:numPr>
                <w:ilvl w:val="0"/>
                <w:numId w:val="201"/>
              </w:numPr>
              <w:shd w:val="clear" w:color="auto" w:fill="auto"/>
              <w:tabs>
                <w:tab w:val="left" w:pos="205"/>
              </w:tabs>
              <w:spacing w:before="0" w:after="0" w:line="240" w:lineRule="auto"/>
              <w:ind w:left="0" w:firstLine="0"/>
              <w:rPr>
                <w:sz w:val="24"/>
                <w:szCs w:val="24"/>
                <w:lang w:val="ru-RU"/>
              </w:rPr>
            </w:pPr>
            <w:r w:rsidRPr="00CE50EA">
              <w:rPr>
                <w:rStyle w:val="12"/>
                <w:sz w:val="24"/>
                <w:szCs w:val="24"/>
              </w:rPr>
              <w:t xml:space="preserve">Воспитывать уважения к людям – представителям разных народов России </w:t>
            </w:r>
            <w:r w:rsidRPr="00CE50EA">
              <w:rPr>
                <w:rStyle w:val="12"/>
                <w:sz w:val="24"/>
                <w:szCs w:val="24"/>
              </w:rPr>
              <w:lastRenderedPageBreak/>
              <w:t>независимо от их этнической принадлежности;</w:t>
            </w:r>
          </w:p>
        </w:tc>
        <w:tc>
          <w:tcPr>
            <w:tcW w:w="2058" w:type="dxa"/>
          </w:tcPr>
          <w:p w14:paraId="3A95C57E" w14:textId="77777777" w:rsidR="004903C6" w:rsidRDefault="004903C6" w:rsidP="00C366C1">
            <w:pPr>
              <w:rPr>
                <w:sz w:val="24"/>
                <w:szCs w:val="24"/>
              </w:rPr>
            </w:pPr>
            <w:r>
              <w:rPr>
                <w:sz w:val="24"/>
                <w:szCs w:val="24"/>
              </w:rPr>
              <w:lastRenderedPageBreak/>
              <w:t>Познавательное развитие</w:t>
            </w:r>
          </w:p>
        </w:tc>
      </w:tr>
      <w:tr w:rsidR="004903C6" w14:paraId="0960ED11" w14:textId="77777777" w:rsidTr="00F8281F">
        <w:tc>
          <w:tcPr>
            <w:tcW w:w="2234" w:type="dxa"/>
            <w:vMerge/>
          </w:tcPr>
          <w:p w14:paraId="3A503F5E" w14:textId="77777777" w:rsidR="004903C6" w:rsidRPr="00E20DC2" w:rsidRDefault="004903C6" w:rsidP="00C366C1">
            <w:pPr>
              <w:rPr>
                <w:sz w:val="24"/>
                <w:szCs w:val="24"/>
              </w:rPr>
            </w:pPr>
          </w:p>
        </w:tc>
        <w:tc>
          <w:tcPr>
            <w:tcW w:w="2552" w:type="dxa"/>
            <w:vMerge/>
          </w:tcPr>
          <w:p w14:paraId="339BDD1B" w14:textId="77777777" w:rsidR="004903C6" w:rsidRPr="00E20DC2" w:rsidRDefault="004903C6" w:rsidP="00C366C1">
            <w:pPr>
              <w:rPr>
                <w:sz w:val="24"/>
                <w:szCs w:val="24"/>
              </w:rPr>
            </w:pPr>
          </w:p>
        </w:tc>
        <w:tc>
          <w:tcPr>
            <w:tcW w:w="3827" w:type="dxa"/>
            <w:vMerge/>
          </w:tcPr>
          <w:p w14:paraId="7D7E141F" w14:textId="77777777" w:rsidR="004903C6" w:rsidRPr="00CE50EA" w:rsidRDefault="004903C6" w:rsidP="005E5B25">
            <w:pPr>
              <w:pStyle w:val="a5"/>
              <w:widowControl/>
              <w:numPr>
                <w:ilvl w:val="0"/>
                <w:numId w:val="202"/>
              </w:numPr>
              <w:tabs>
                <w:tab w:val="left" w:pos="146"/>
              </w:tabs>
              <w:autoSpaceDE/>
              <w:autoSpaceDN/>
              <w:ind w:left="0" w:firstLine="0"/>
              <w:contextualSpacing/>
              <w:rPr>
                <w:sz w:val="24"/>
                <w:szCs w:val="24"/>
              </w:rPr>
            </w:pPr>
          </w:p>
        </w:tc>
        <w:tc>
          <w:tcPr>
            <w:tcW w:w="4423" w:type="dxa"/>
          </w:tcPr>
          <w:p w14:paraId="68D6D5C1" w14:textId="77777777" w:rsidR="004903C6" w:rsidRPr="00F8281F" w:rsidRDefault="004903C6" w:rsidP="005E5B25">
            <w:pPr>
              <w:pStyle w:val="20"/>
              <w:numPr>
                <w:ilvl w:val="0"/>
                <w:numId w:val="201"/>
              </w:numPr>
              <w:shd w:val="clear" w:color="auto" w:fill="auto"/>
              <w:tabs>
                <w:tab w:val="left" w:pos="205"/>
              </w:tabs>
              <w:spacing w:before="0" w:after="0" w:line="240" w:lineRule="auto"/>
              <w:ind w:left="0" w:firstLine="0"/>
              <w:rPr>
                <w:sz w:val="24"/>
                <w:szCs w:val="24"/>
                <w:lang w:val="ru-RU"/>
              </w:rPr>
            </w:pPr>
            <w:r w:rsidRPr="00CE50EA">
              <w:rPr>
                <w:rStyle w:val="12"/>
                <w:sz w:val="24"/>
                <w:szCs w:val="24"/>
              </w:rPr>
              <w:t>Способствовать овладению детьми формами речевого этикета, отражающими принятые в обществе правила и нормы культурного поведения</w:t>
            </w:r>
          </w:p>
        </w:tc>
        <w:tc>
          <w:tcPr>
            <w:tcW w:w="2058" w:type="dxa"/>
          </w:tcPr>
          <w:p w14:paraId="14D34DEB" w14:textId="77777777" w:rsidR="004903C6" w:rsidRPr="004B08C4" w:rsidRDefault="004903C6" w:rsidP="00C366C1">
            <w:pPr>
              <w:rPr>
                <w:sz w:val="24"/>
                <w:szCs w:val="24"/>
              </w:rPr>
            </w:pPr>
            <w:r>
              <w:rPr>
                <w:sz w:val="24"/>
                <w:szCs w:val="24"/>
              </w:rPr>
              <w:t>Речевое развитие</w:t>
            </w:r>
          </w:p>
        </w:tc>
      </w:tr>
      <w:tr w:rsidR="004903C6" w14:paraId="46873B07" w14:textId="77777777" w:rsidTr="00F8281F">
        <w:tc>
          <w:tcPr>
            <w:tcW w:w="2234" w:type="dxa"/>
            <w:vMerge/>
          </w:tcPr>
          <w:p w14:paraId="66735D98" w14:textId="77777777" w:rsidR="004903C6" w:rsidRPr="00E20DC2" w:rsidRDefault="004903C6" w:rsidP="00C366C1">
            <w:pPr>
              <w:rPr>
                <w:sz w:val="24"/>
                <w:szCs w:val="24"/>
              </w:rPr>
            </w:pPr>
          </w:p>
        </w:tc>
        <w:tc>
          <w:tcPr>
            <w:tcW w:w="2552" w:type="dxa"/>
            <w:vMerge/>
          </w:tcPr>
          <w:p w14:paraId="72DA87CD" w14:textId="77777777" w:rsidR="004903C6" w:rsidRPr="00E20DC2" w:rsidRDefault="004903C6" w:rsidP="00C366C1">
            <w:pPr>
              <w:rPr>
                <w:sz w:val="24"/>
                <w:szCs w:val="24"/>
              </w:rPr>
            </w:pPr>
          </w:p>
        </w:tc>
        <w:tc>
          <w:tcPr>
            <w:tcW w:w="3827" w:type="dxa"/>
            <w:vMerge/>
          </w:tcPr>
          <w:p w14:paraId="4498BFC7" w14:textId="77777777" w:rsidR="004903C6" w:rsidRPr="00CE50EA" w:rsidRDefault="004903C6" w:rsidP="005E5B25">
            <w:pPr>
              <w:pStyle w:val="a5"/>
              <w:widowControl/>
              <w:numPr>
                <w:ilvl w:val="0"/>
                <w:numId w:val="202"/>
              </w:numPr>
              <w:tabs>
                <w:tab w:val="left" w:pos="146"/>
              </w:tabs>
              <w:autoSpaceDE/>
              <w:autoSpaceDN/>
              <w:ind w:left="0" w:firstLine="0"/>
              <w:contextualSpacing/>
              <w:rPr>
                <w:sz w:val="24"/>
                <w:szCs w:val="24"/>
              </w:rPr>
            </w:pPr>
          </w:p>
        </w:tc>
        <w:tc>
          <w:tcPr>
            <w:tcW w:w="4423" w:type="dxa"/>
          </w:tcPr>
          <w:p w14:paraId="33021C52" w14:textId="77777777" w:rsidR="004903C6" w:rsidRPr="00CE50EA" w:rsidRDefault="004903C6" w:rsidP="005E5B25">
            <w:pPr>
              <w:pStyle w:val="a5"/>
              <w:widowControl/>
              <w:numPr>
                <w:ilvl w:val="0"/>
                <w:numId w:val="201"/>
              </w:numPr>
              <w:tabs>
                <w:tab w:val="left" w:pos="205"/>
              </w:tabs>
              <w:autoSpaceDE/>
              <w:autoSpaceDN/>
              <w:ind w:left="0" w:firstLine="0"/>
              <w:contextualSpacing/>
              <w:rPr>
                <w:rStyle w:val="12"/>
                <w:rFonts w:eastAsiaTheme="minorHAnsi"/>
                <w:sz w:val="24"/>
                <w:szCs w:val="24"/>
              </w:rPr>
            </w:pPr>
            <w:r w:rsidRPr="00CE50EA">
              <w:rPr>
                <w:rStyle w:val="12"/>
                <w:rFonts w:eastAsiaTheme="minorHAnsi"/>
                <w:sz w:val="24"/>
                <w:szCs w:val="24"/>
              </w:rPr>
              <w:t xml:space="preserve">Создавать условия для выявления, развития и реализации творческого потенциала каждого ребёнка с учётом его индивидуальности, </w:t>
            </w:r>
          </w:p>
          <w:p w14:paraId="73054642" w14:textId="77777777" w:rsidR="004903C6" w:rsidRPr="00CE50EA" w:rsidRDefault="004903C6" w:rsidP="005E5B25">
            <w:pPr>
              <w:pStyle w:val="a5"/>
              <w:widowControl/>
              <w:numPr>
                <w:ilvl w:val="0"/>
                <w:numId w:val="201"/>
              </w:numPr>
              <w:tabs>
                <w:tab w:val="left" w:pos="205"/>
              </w:tabs>
              <w:autoSpaceDE/>
              <w:autoSpaceDN/>
              <w:ind w:left="0" w:firstLine="0"/>
              <w:contextualSpacing/>
              <w:rPr>
                <w:sz w:val="24"/>
                <w:szCs w:val="24"/>
              </w:rPr>
            </w:pPr>
            <w:r w:rsidRPr="00CE50EA">
              <w:rPr>
                <w:rStyle w:val="12"/>
                <w:rFonts w:eastAsiaTheme="minorHAnsi"/>
                <w:sz w:val="24"/>
                <w:szCs w:val="24"/>
              </w:rPr>
              <w:t>Поддерживать готовности детей к творческой самореализации и сотворчеству с другими людьми (детьми и взрослыми)</w:t>
            </w:r>
          </w:p>
        </w:tc>
        <w:tc>
          <w:tcPr>
            <w:tcW w:w="2058" w:type="dxa"/>
          </w:tcPr>
          <w:p w14:paraId="2C655554" w14:textId="77777777" w:rsidR="004903C6" w:rsidRPr="004B08C4" w:rsidRDefault="004903C6" w:rsidP="00C366C1">
            <w:pPr>
              <w:rPr>
                <w:sz w:val="24"/>
                <w:szCs w:val="24"/>
              </w:rPr>
            </w:pPr>
            <w:r>
              <w:rPr>
                <w:sz w:val="24"/>
                <w:szCs w:val="24"/>
              </w:rPr>
              <w:t>Художественно-эстетическое развитие</w:t>
            </w:r>
          </w:p>
        </w:tc>
      </w:tr>
      <w:tr w:rsidR="004903C6" w14:paraId="03433C1C" w14:textId="77777777" w:rsidTr="00F8281F">
        <w:tc>
          <w:tcPr>
            <w:tcW w:w="2234" w:type="dxa"/>
            <w:vMerge/>
          </w:tcPr>
          <w:p w14:paraId="4CF04845" w14:textId="77777777" w:rsidR="004903C6" w:rsidRPr="00E20DC2" w:rsidRDefault="004903C6" w:rsidP="00C366C1">
            <w:pPr>
              <w:rPr>
                <w:sz w:val="24"/>
                <w:szCs w:val="24"/>
              </w:rPr>
            </w:pPr>
          </w:p>
        </w:tc>
        <w:tc>
          <w:tcPr>
            <w:tcW w:w="2552" w:type="dxa"/>
            <w:vMerge/>
          </w:tcPr>
          <w:p w14:paraId="391158E8" w14:textId="77777777" w:rsidR="004903C6" w:rsidRPr="00E20DC2" w:rsidRDefault="004903C6" w:rsidP="00C366C1">
            <w:pPr>
              <w:rPr>
                <w:sz w:val="24"/>
                <w:szCs w:val="24"/>
              </w:rPr>
            </w:pPr>
          </w:p>
        </w:tc>
        <w:tc>
          <w:tcPr>
            <w:tcW w:w="3827" w:type="dxa"/>
            <w:vMerge/>
          </w:tcPr>
          <w:p w14:paraId="698C8DF3" w14:textId="77777777" w:rsidR="004903C6" w:rsidRPr="00CE50EA" w:rsidRDefault="004903C6" w:rsidP="005E5B25">
            <w:pPr>
              <w:pStyle w:val="a5"/>
              <w:widowControl/>
              <w:numPr>
                <w:ilvl w:val="0"/>
                <w:numId w:val="202"/>
              </w:numPr>
              <w:tabs>
                <w:tab w:val="left" w:pos="146"/>
              </w:tabs>
              <w:autoSpaceDE/>
              <w:autoSpaceDN/>
              <w:ind w:left="0" w:firstLine="0"/>
              <w:contextualSpacing/>
              <w:rPr>
                <w:sz w:val="24"/>
                <w:szCs w:val="24"/>
              </w:rPr>
            </w:pPr>
          </w:p>
        </w:tc>
        <w:tc>
          <w:tcPr>
            <w:tcW w:w="4423" w:type="dxa"/>
          </w:tcPr>
          <w:p w14:paraId="502EA308" w14:textId="77777777" w:rsidR="004903C6" w:rsidRPr="00CE50EA" w:rsidRDefault="004903C6" w:rsidP="005E5B25">
            <w:pPr>
              <w:pStyle w:val="a5"/>
              <w:widowControl/>
              <w:numPr>
                <w:ilvl w:val="0"/>
                <w:numId w:val="201"/>
              </w:numPr>
              <w:tabs>
                <w:tab w:val="left" w:pos="205"/>
              </w:tabs>
              <w:autoSpaceDE/>
              <w:autoSpaceDN/>
              <w:ind w:left="0" w:firstLine="0"/>
              <w:contextualSpacing/>
              <w:rPr>
                <w:sz w:val="24"/>
                <w:szCs w:val="24"/>
              </w:rPr>
            </w:pPr>
            <w:r w:rsidRPr="00CE50EA">
              <w:rPr>
                <w:rStyle w:val="12"/>
                <w:rFonts w:eastAsiaTheme="minorHAnsi"/>
                <w:sz w:val="24"/>
                <w:szCs w:val="24"/>
              </w:rPr>
              <w:t>Воспитывать активность, самостоятельность, уверенности в своих силах, развивать нравственные и волевые качества</w:t>
            </w:r>
          </w:p>
        </w:tc>
        <w:tc>
          <w:tcPr>
            <w:tcW w:w="2058" w:type="dxa"/>
          </w:tcPr>
          <w:p w14:paraId="28313822" w14:textId="77777777" w:rsidR="004903C6" w:rsidRPr="004B08C4" w:rsidRDefault="004903C6" w:rsidP="00C366C1">
            <w:pPr>
              <w:rPr>
                <w:sz w:val="24"/>
                <w:szCs w:val="24"/>
              </w:rPr>
            </w:pPr>
            <w:r>
              <w:rPr>
                <w:sz w:val="24"/>
                <w:szCs w:val="24"/>
              </w:rPr>
              <w:t>Физическое развитие</w:t>
            </w:r>
          </w:p>
        </w:tc>
      </w:tr>
      <w:tr w:rsidR="004903C6" w14:paraId="4CE7EB95" w14:textId="77777777" w:rsidTr="00F8281F">
        <w:tc>
          <w:tcPr>
            <w:tcW w:w="2234" w:type="dxa"/>
            <w:vMerge w:val="restart"/>
          </w:tcPr>
          <w:p w14:paraId="4565A3C9" w14:textId="77777777" w:rsidR="004903C6" w:rsidRPr="00E20DC2" w:rsidRDefault="004903C6" w:rsidP="00C366C1">
            <w:pPr>
              <w:rPr>
                <w:sz w:val="24"/>
                <w:szCs w:val="24"/>
              </w:rPr>
            </w:pPr>
            <w:r w:rsidRPr="00E20DC2">
              <w:rPr>
                <w:sz w:val="24"/>
                <w:szCs w:val="24"/>
              </w:rPr>
              <w:t>Познавательное</w:t>
            </w:r>
          </w:p>
          <w:p w14:paraId="674936E7" w14:textId="77777777" w:rsidR="004903C6" w:rsidRPr="00E20DC2" w:rsidRDefault="004903C6" w:rsidP="00C366C1">
            <w:pPr>
              <w:rPr>
                <w:sz w:val="24"/>
                <w:szCs w:val="24"/>
              </w:rPr>
            </w:pPr>
            <w:r w:rsidRPr="00E20DC2">
              <w:rPr>
                <w:sz w:val="24"/>
                <w:szCs w:val="24"/>
              </w:rPr>
              <w:t>В основе лежит ценность «Познание»</w:t>
            </w:r>
          </w:p>
        </w:tc>
        <w:tc>
          <w:tcPr>
            <w:tcW w:w="2552" w:type="dxa"/>
            <w:vMerge w:val="restart"/>
          </w:tcPr>
          <w:p w14:paraId="7ECC2770" w14:textId="77777777" w:rsidR="004903C6" w:rsidRPr="00E20DC2" w:rsidRDefault="004903C6" w:rsidP="00C366C1">
            <w:pPr>
              <w:rPr>
                <w:sz w:val="24"/>
                <w:szCs w:val="24"/>
              </w:rPr>
            </w:pPr>
            <w:r>
              <w:rPr>
                <w:sz w:val="24"/>
                <w:szCs w:val="24"/>
              </w:rPr>
              <w:t>Ф</w:t>
            </w:r>
            <w:r w:rsidRPr="00E20DC2">
              <w:rPr>
                <w:sz w:val="24"/>
                <w:szCs w:val="24"/>
              </w:rPr>
              <w:t>ормирование ценности познания</w:t>
            </w:r>
          </w:p>
        </w:tc>
        <w:tc>
          <w:tcPr>
            <w:tcW w:w="3827" w:type="dxa"/>
            <w:vMerge w:val="restart"/>
          </w:tcPr>
          <w:p w14:paraId="7911E6A0" w14:textId="77777777" w:rsidR="004903C6" w:rsidRPr="00CE50EA" w:rsidRDefault="004903C6" w:rsidP="005E5B25">
            <w:pPr>
              <w:pStyle w:val="a5"/>
              <w:widowControl/>
              <w:numPr>
                <w:ilvl w:val="0"/>
                <w:numId w:val="202"/>
              </w:numPr>
              <w:tabs>
                <w:tab w:val="left" w:pos="146"/>
              </w:tabs>
              <w:autoSpaceDE/>
              <w:autoSpaceDN/>
              <w:ind w:left="0" w:firstLine="0"/>
              <w:contextualSpacing/>
              <w:rPr>
                <w:sz w:val="24"/>
                <w:szCs w:val="24"/>
              </w:rPr>
            </w:pPr>
            <w:r w:rsidRPr="00CE50EA">
              <w:rPr>
                <w:sz w:val="24"/>
                <w:szCs w:val="24"/>
              </w:rPr>
              <w:t>Воспитывать у ребёнка стремление к истине, способствовать становлению целостной картины мира, в которой интегрировано ценностное, эмоционально окрашенное отношение к миру, людям, природе, деятельности человека</w:t>
            </w:r>
          </w:p>
        </w:tc>
        <w:tc>
          <w:tcPr>
            <w:tcW w:w="4423" w:type="dxa"/>
          </w:tcPr>
          <w:p w14:paraId="3EC97A8A" w14:textId="77777777" w:rsidR="004903C6" w:rsidRPr="004903C6" w:rsidRDefault="004903C6" w:rsidP="005E5B25">
            <w:pPr>
              <w:pStyle w:val="20"/>
              <w:numPr>
                <w:ilvl w:val="0"/>
                <w:numId w:val="201"/>
              </w:numPr>
              <w:shd w:val="clear" w:color="auto" w:fill="auto"/>
              <w:tabs>
                <w:tab w:val="left" w:pos="205"/>
              </w:tabs>
              <w:spacing w:before="0" w:after="0" w:line="240" w:lineRule="auto"/>
              <w:ind w:left="0" w:firstLine="0"/>
              <w:rPr>
                <w:sz w:val="24"/>
                <w:szCs w:val="24"/>
                <w:lang w:val="ru-RU"/>
              </w:rPr>
            </w:pPr>
            <w:r w:rsidRPr="00CE50EA">
              <w:rPr>
                <w:rStyle w:val="12"/>
                <w:sz w:val="24"/>
                <w:szCs w:val="24"/>
              </w:rPr>
              <w:t>Воспитывать отношение к знанию как ценности, понимание значения образования для человека, общества, страны</w:t>
            </w:r>
          </w:p>
          <w:p w14:paraId="526EE80F" w14:textId="77777777" w:rsidR="004903C6" w:rsidRPr="00CE50EA" w:rsidRDefault="004903C6" w:rsidP="005E5B25">
            <w:pPr>
              <w:pStyle w:val="20"/>
              <w:numPr>
                <w:ilvl w:val="0"/>
                <w:numId w:val="201"/>
              </w:numPr>
              <w:shd w:val="clear" w:color="auto" w:fill="auto"/>
              <w:tabs>
                <w:tab w:val="left" w:pos="205"/>
              </w:tabs>
              <w:spacing w:before="0" w:after="0" w:line="240" w:lineRule="auto"/>
              <w:ind w:left="0" w:firstLine="0"/>
              <w:rPr>
                <w:rStyle w:val="12"/>
                <w:sz w:val="24"/>
                <w:szCs w:val="24"/>
              </w:rPr>
            </w:pPr>
            <w:r w:rsidRPr="00CE50EA">
              <w:rPr>
                <w:rStyle w:val="12"/>
                <w:sz w:val="24"/>
                <w:szCs w:val="24"/>
              </w:rPr>
              <w:t>Воспитывать уважительное, бережное и ответственное отношения к природе родного края, родной страны</w:t>
            </w:r>
          </w:p>
          <w:p w14:paraId="03C95ED2" w14:textId="77777777" w:rsidR="004903C6" w:rsidRPr="004903C6" w:rsidRDefault="004903C6" w:rsidP="005E5B25">
            <w:pPr>
              <w:pStyle w:val="20"/>
              <w:numPr>
                <w:ilvl w:val="0"/>
                <w:numId w:val="201"/>
              </w:numPr>
              <w:shd w:val="clear" w:color="auto" w:fill="auto"/>
              <w:tabs>
                <w:tab w:val="left" w:pos="205"/>
              </w:tabs>
              <w:spacing w:before="0" w:after="0" w:line="240" w:lineRule="auto"/>
              <w:ind w:left="0" w:firstLine="0"/>
              <w:rPr>
                <w:sz w:val="24"/>
                <w:szCs w:val="24"/>
                <w:lang w:val="ru-RU"/>
              </w:rPr>
            </w:pPr>
            <w:r w:rsidRPr="00CE50EA">
              <w:rPr>
                <w:rStyle w:val="12"/>
                <w:sz w:val="24"/>
                <w:szCs w:val="24"/>
              </w:rPr>
              <w:t>Способствовать приобретению первого опыта действий по сохранению природы.</w:t>
            </w:r>
          </w:p>
        </w:tc>
        <w:tc>
          <w:tcPr>
            <w:tcW w:w="2058" w:type="dxa"/>
          </w:tcPr>
          <w:p w14:paraId="5F4749D2" w14:textId="77777777" w:rsidR="004903C6" w:rsidRDefault="004903C6" w:rsidP="00C366C1">
            <w:pPr>
              <w:rPr>
                <w:sz w:val="24"/>
                <w:szCs w:val="24"/>
              </w:rPr>
            </w:pPr>
            <w:r>
              <w:rPr>
                <w:sz w:val="24"/>
                <w:szCs w:val="24"/>
              </w:rPr>
              <w:t>Познавательное развитие</w:t>
            </w:r>
          </w:p>
        </w:tc>
      </w:tr>
      <w:tr w:rsidR="004903C6" w14:paraId="6520650A" w14:textId="77777777" w:rsidTr="00F8281F">
        <w:tc>
          <w:tcPr>
            <w:tcW w:w="2234" w:type="dxa"/>
            <w:vMerge/>
          </w:tcPr>
          <w:p w14:paraId="78459B5A" w14:textId="77777777" w:rsidR="004903C6" w:rsidRPr="00E20DC2" w:rsidRDefault="004903C6" w:rsidP="00C366C1">
            <w:pPr>
              <w:rPr>
                <w:sz w:val="24"/>
                <w:szCs w:val="24"/>
              </w:rPr>
            </w:pPr>
          </w:p>
        </w:tc>
        <w:tc>
          <w:tcPr>
            <w:tcW w:w="2552" w:type="dxa"/>
            <w:vMerge/>
          </w:tcPr>
          <w:p w14:paraId="2165BEF0" w14:textId="77777777" w:rsidR="004903C6" w:rsidRPr="00E20DC2" w:rsidRDefault="004903C6" w:rsidP="00C366C1">
            <w:pPr>
              <w:rPr>
                <w:sz w:val="24"/>
                <w:szCs w:val="24"/>
              </w:rPr>
            </w:pPr>
          </w:p>
        </w:tc>
        <w:tc>
          <w:tcPr>
            <w:tcW w:w="3827" w:type="dxa"/>
            <w:vMerge/>
          </w:tcPr>
          <w:p w14:paraId="575ABEC0" w14:textId="77777777" w:rsidR="004903C6" w:rsidRPr="00CE50EA" w:rsidRDefault="004903C6" w:rsidP="005E5B25">
            <w:pPr>
              <w:pStyle w:val="a5"/>
              <w:widowControl/>
              <w:numPr>
                <w:ilvl w:val="0"/>
                <w:numId w:val="202"/>
              </w:numPr>
              <w:tabs>
                <w:tab w:val="left" w:pos="146"/>
              </w:tabs>
              <w:autoSpaceDE/>
              <w:autoSpaceDN/>
              <w:ind w:left="0" w:firstLine="0"/>
              <w:contextualSpacing/>
              <w:rPr>
                <w:rStyle w:val="12"/>
                <w:rFonts w:eastAsiaTheme="minorHAnsi"/>
                <w:sz w:val="24"/>
                <w:szCs w:val="24"/>
              </w:rPr>
            </w:pPr>
          </w:p>
        </w:tc>
        <w:tc>
          <w:tcPr>
            <w:tcW w:w="4423" w:type="dxa"/>
          </w:tcPr>
          <w:p w14:paraId="4F54A31E" w14:textId="77777777" w:rsidR="004903C6" w:rsidRPr="00CE50EA" w:rsidRDefault="004903C6" w:rsidP="005E5B25">
            <w:pPr>
              <w:pStyle w:val="a5"/>
              <w:widowControl/>
              <w:numPr>
                <w:ilvl w:val="0"/>
                <w:numId w:val="201"/>
              </w:numPr>
              <w:tabs>
                <w:tab w:val="left" w:pos="205"/>
              </w:tabs>
              <w:autoSpaceDE/>
              <w:autoSpaceDN/>
              <w:ind w:left="0" w:firstLine="0"/>
              <w:contextualSpacing/>
              <w:rPr>
                <w:rStyle w:val="12"/>
                <w:rFonts w:eastAsiaTheme="minorHAnsi"/>
                <w:sz w:val="24"/>
                <w:szCs w:val="24"/>
              </w:rPr>
            </w:pPr>
            <w:r w:rsidRPr="00CE50EA">
              <w:rPr>
                <w:rStyle w:val="12"/>
                <w:rFonts w:eastAsiaTheme="minorHAnsi"/>
                <w:sz w:val="24"/>
                <w:szCs w:val="24"/>
              </w:rPr>
              <w:t>Формировать целостную картину мира на основе интеграции интеллектуального и эмоционально-образного способов его освоения детьми</w:t>
            </w:r>
          </w:p>
        </w:tc>
        <w:tc>
          <w:tcPr>
            <w:tcW w:w="2058" w:type="dxa"/>
          </w:tcPr>
          <w:p w14:paraId="7D0287CB" w14:textId="77777777" w:rsidR="004903C6" w:rsidRPr="004B08C4" w:rsidRDefault="004903C6" w:rsidP="00C366C1">
            <w:pPr>
              <w:rPr>
                <w:sz w:val="24"/>
                <w:szCs w:val="24"/>
              </w:rPr>
            </w:pPr>
            <w:r>
              <w:rPr>
                <w:sz w:val="24"/>
                <w:szCs w:val="24"/>
              </w:rPr>
              <w:t>Художественно-эстетическое развитие</w:t>
            </w:r>
          </w:p>
        </w:tc>
      </w:tr>
      <w:tr w:rsidR="004903C6" w14:paraId="4441CC9C" w14:textId="77777777" w:rsidTr="00F8281F">
        <w:tc>
          <w:tcPr>
            <w:tcW w:w="2234" w:type="dxa"/>
          </w:tcPr>
          <w:p w14:paraId="26D118DC" w14:textId="77777777" w:rsidR="004903C6" w:rsidRPr="00E20DC2" w:rsidRDefault="004903C6" w:rsidP="00C366C1">
            <w:pPr>
              <w:rPr>
                <w:sz w:val="24"/>
                <w:szCs w:val="24"/>
              </w:rPr>
            </w:pPr>
            <w:r w:rsidRPr="00E20DC2">
              <w:rPr>
                <w:sz w:val="24"/>
                <w:szCs w:val="24"/>
              </w:rPr>
              <w:lastRenderedPageBreak/>
              <w:t>Физическое и оздоровительное</w:t>
            </w:r>
          </w:p>
          <w:p w14:paraId="3EB37CCC" w14:textId="77777777" w:rsidR="004903C6" w:rsidRPr="00E20DC2" w:rsidRDefault="004903C6" w:rsidP="00C366C1">
            <w:pPr>
              <w:rPr>
                <w:sz w:val="24"/>
                <w:szCs w:val="24"/>
              </w:rPr>
            </w:pPr>
            <w:r w:rsidRPr="00E20DC2">
              <w:rPr>
                <w:sz w:val="24"/>
                <w:szCs w:val="24"/>
              </w:rPr>
              <w:t>В основе лежат ценности «</w:t>
            </w:r>
            <w:r w:rsidRPr="00E20DC2">
              <w:rPr>
                <w:rStyle w:val="12"/>
                <w:rFonts w:eastAsiaTheme="minorHAnsi"/>
                <w:sz w:val="24"/>
                <w:szCs w:val="24"/>
              </w:rPr>
              <w:t>Здоровье», «Жизнь»</w:t>
            </w:r>
          </w:p>
        </w:tc>
        <w:tc>
          <w:tcPr>
            <w:tcW w:w="2552" w:type="dxa"/>
          </w:tcPr>
          <w:p w14:paraId="06C785E4" w14:textId="77777777" w:rsidR="004903C6" w:rsidRPr="00E20DC2" w:rsidRDefault="004903C6" w:rsidP="00C366C1">
            <w:pPr>
              <w:rPr>
                <w:sz w:val="24"/>
                <w:szCs w:val="24"/>
              </w:rPr>
            </w:pPr>
            <w:r>
              <w:rPr>
                <w:sz w:val="24"/>
                <w:szCs w:val="24"/>
              </w:rPr>
              <w:t>Ф</w:t>
            </w:r>
            <w:r w:rsidRPr="00E20DC2">
              <w:rPr>
                <w:sz w:val="24"/>
                <w:szCs w:val="24"/>
              </w:rPr>
              <w:t xml:space="preserve">ормирование ценностного отношения детей к здоровому образу жизни, овладение элементарными </w:t>
            </w:r>
            <w:r w:rsidRPr="00E20DC2">
              <w:rPr>
                <w:rStyle w:val="12"/>
                <w:rFonts w:eastAsiaTheme="minorHAnsi"/>
                <w:sz w:val="24"/>
                <w:szCs w:val="24"/>
              </w:rPr>
              <w:t>гигиеническими навыками и правилами безопасности</w:t>
            </w:r>
          </w:p>
        </w:tc>
        <w:tc>
          <w:tcPr>
            <w:tcW w:w="3827" w:type="dxa"/>
          </w:tcPr>
          <w:p w14:paraId="2F681EE5" w14:textId="77777777" w:rsidR="004903C6" w:rsidRPr="00CE50EA" w:rsidRDefault="004903C6" w:rsidP="005E5B25">
            <w:pPr>
              <w:pStyle w:val="a5"/>
              <w:widowControl/>
              <w:numPr>
                <w:ilvl w:val="0"/>
                <w:numId w:val="202"/>
              </w:numPr>
              <w:tabs>
                <w:tab w:val="left" w:pos="146"/>
              </w:tabs>
              <w:autoSpaceDE/>
              <w:autoSpaceDN/>
              <w:ind w:left="0" w:firstLine="0"/>
              <w:contextualSpacing/>
              <w:rPr>
                <w:rStyle w:val="12"/>
                <w:rFonts w:eastAsiaTheme="minorHAnsi"/>
                <w:sz w:val="24"/>
                <w:szCs w:val="24"/>
              </w:rPr>
            </w:pPr>
            <w:r w:rsidRPr="00CE50EA">
              <w:rPr>
                <w:rStyle w:val="12"/>
                <w:rFonts w:eastAsiaTheme="minorHAnsi"/>
                <w:sz w:val="24"/>
                <w:szCs w:val="24"/>
              </w:rPr>
              <w:t xml:space="preserve">Способствовать становлению осознанного отношения к жизни как основоположной ценности </w:t>
            </w:r>
          </w:p>
          <w:p w14:paraId="48761154" w14:textId="77777777" w:rsidR="004903C6" w:rsidRPr="00CE50EA" w:rsidRDefault="004903C6" w:rsidP="005E5B25">
            <w:pPr>
              <w:pStyle w:val="a5"/>
              <w:widowControl/>
              <w:numPr>
                <w:ilvl w:val="0"/>
                <w:numId w:val="202"/>
              </w:numPr>
              <w:tabs>
                <w:tab w:val="left" w:pos="146"/>
              </w:tabs>
              <w:autoSpaceDE/>
              <w:autoSpaceDN/>
              <w:ind w:left="0" w:firstLine="0"/>
              <w:contextualSpacing/>
              <w:rPr>
                <w:rStyle w:val="12"/>
                <w:rFonts w:eastAsiaTheme="minorHAnsi"/>
                <w:sz w:val="24"/>
                <w:szCs w:val="24"/>
              </w:rPr>
            </w:pPr>
            <w:r w:rsidRPr="00CE50EA">
              <w:rPr>
                <w:rStyle w:val="12"/>
                <w:rFonts w:eastAsiaTheme="minorHAnsi"/>
                <w:sz w:val="24"/>
                <w:szCs w:val="24"/>
              </w:rPr>
              <w:t>Воспитывать отношение здоровью как совокупности физического, духовного и социального благополучия человека</w:t>
            </w:r>
          </w:p>
          <w:p w14:paraId="7483B10F" w14:textId="77777777" w:rsidR="004903C6" w:rsidRPr="00CE50EA" w:rsidRDefault="004903C6" w:rsidP="00C366C1">
            <w:pPr>
              <w:tabs>
                <w:tab w:val="left" w:pos="146"/>
              </w:tabs>
              <w:rPr>
                <w:sz w:val="24"/>
                <w:szCs w:val="24"/>
              </w:rPr>
            </w:pPr>
          </w:p>
        </w:tc>
        <w:tc>
          <w:tcPr>
            <w:tcW w:w="4423" w:type="dxa"/>
          </w:tcPr>
          <w:p w14:paraId="7B2C7BB7" w14:textId="77777777" w:rsidR="004903C6" w:rsidRPr="00CE50EA" w:rsidRDefault="004903C6" w:rsidP="005E5B25">
            <w:pPr>
              <w:pStyle w:val="a5"/>
              <w:widowControl/>
              <w:numPr>
                <w:ilvl w:val="0"/>
                <w:numId w:val="201"/>
              </w:numPr>
              <w:tabs>
                <w:tab w:val="left" w:pos="205"/>
              </w:tabs>
              <w:autoSpaceDE/>
              <w:autoSpaceDN/>
              <w:ind w:left="0" w:firstLine="0"/>
              <w:contextualSpacing/>
              <w:rPr>
                <w:rStyle w:val="12"/>
                <w:rFonts w:eastAsiaTheme="minorHAnsi"/>
                <w:sz w:val="24"/>
                <w:szCs w:val="24"/>
              </w:rPr>
            </w:pPr>
            <w:r w:rsidRPr="00CE50EA">
              <w:rPr>
                <w:rStyle w:val="12"/>
                <w:rFonts w:eastAsiaTheme="minorHAnsi"/>
                <w:sz w:val="24"/>
                <w:szCs w:val="24"/>
              </w:rPr>
              <w:t>Развивать навыки здорового образа жизни</w:t>
            </w:r>
          </w:p>
          <w:p w14:paraId="749311A4" w14:textId="77777777" w:rsidR="004903C6" w:rsidRPr="004903C6" w:rsidRDefault="004903C6" w:rsidP="005E5B25">
            <w:pPr>
              <w:pStyle w:val="20"/>
              <w:numPr>
                <w:ilvl w:val="0"/>
                <w:numId w:val="201"/>
              </w:numPr>
              <w:shd w:val="clear" w:color="auto" w:fill="auto"/>
              <w:tabs>
                <w:tab w:val="left" w:pos="205"/>
              </w:tabs>
              <w:spacing w:before="0" w:after="0" w:line="240" w:lineRule="auto"/>
              <w:ind w:left="0" w:firstLine="0"/>
              <w:rPr>
                <w:sz w:val="24"/>
                <w:szCs w:val="24"/>
                <w:lang w:val="ru-RU"/>
              </w:rPr>
            </w:pPr>
            <w:r w:rsidRPr="00CE50EA">
              <w:rPr>
                <w:rStyle w:val="12"/>
                <w:sz w:val="24"/>
                <w:szCs w:val="24"/>
              </w:rPr>
              <w:t xml:space="preserve">Формировать у детей </w:t>
            </w:r>
            <w:proofErr w:type="spellStart"/>
            <w:r w:rsidRPr="00CE50EA">
              <w:rPr>
                <w:rStyle w:val="12"/>
                <w:sz w:val="24"/>
                <w:szCs w:val="24"/>
              </w:rPr>
              <w:t>возрастосообразных</w:t>
            </w:r>
            <w:proofErr w:type="spellEnd"/>
            <w:r w:rsidRPr="00CE50EA">
              <w:rPr>
                <w:rStyle w:val="12"/>
                <w:sz w:val="24"/>
                <w:szCs w:val="24"/>
              </w:rPr>
              <w:t xml:space="preserve"> представлений о жизни, здоровье и физической культуре</w:t>
            </w:r>
          </w:p>
          <w:p w14:paraId="4918ABA7" w14:textId="77777777" w:rsidR="004903C6" w:rsidRPr="00F8281F" w:rsidRDefault="004903C6" w:rsidP="005E5B25">
            <w:pPr>
              <w:pStyle w:val="20"/>
              <w:numPr>
                <w:ilvl w:val="0"/>
                <w:numId w:val="201"/>
              </w:numPr>
              <w:shd w:val="clear" w:color="auto" w:fill="auto"/>
              <w:tabs>
                <w:tab w:val="left" w:pos="205"/>
              </w:tabs>
              <w:spacing w:before="0" w:after="0" w:line="240" w:lineRule="auto"/>
              <w:ind w:left="0" w:firstLine="0"/>
              <w:rPr>
                <w:sz w:val="24"/>
                <w:szCs w:val="24"/>
                <w:lang w:val="ru-RU"/>
              </w:rPr>
            </w:pPr>
            <w:r w:rsidRPr="00CE50EA">
              <w:rPr>
                <w:rStyle w:val="12"/>
                <w:sz w:val="24"/>
                <w:szCs w:val="24"/>
              </w:rPr>
              <w:t>Способствовать становлению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r w:rsidRPr="00F8281F">
              <w:rPr>
                <w:rStyle w:val="12"/>
                <w:sz w:val="24"/>
                <w:szCs w:val="24"/>
              </w:rPr>
              <w:t>.</w:t>
            </w:r>
          </w:p>
        </w:tc>
        <w:tc>
          <w:tcPr>
            <w:tcW w:w="2058" w:type="dxa"/>
          </w:tcPr>
          <w:p w14:paraId="527DEEDF" w14:textId="77777777" w:rsidR="004903C6" w:rsidRPr="004B08C4" w:rsidRDefault="004903C6" w:rsidP="00C366C1">
            <w:pPr>
              <w:rPr>
                <w:sz w:val="24"/>
                <w:szCs w:val="24"/>
              </w:rPr>
            </w:pPr>
            <w:r>
              <w:rPr>
                <w:sz w:val="24"/>
                <w:szCs w:val="24"/>
              </w:rPr>
              <w:t>Физическое развитие</w:t>
            </w:r>
          </w:p>
        </w:tc>
      </w:tr>
      <w:tr w:rsidR="004903C6" w14:paraId="70852DA9" w14:textId="77777777" w:rsidTr="00F8281F">
        <w:tc>
          <w:tcPr>
            <w:tcW w:w="2234" w:type="dxa"/>
          </w:tcPr>
          <w:p w14:paraId="2B535038" w14:textId="77777777" w:rsidR="004903C6" w:rsidRPr="00E20DC2" w:rsidRDefault="004903C6" w:rsidP="00C366C1">
            <w:pPr>
              <w:rPr>
                <w:sz w:val="24"/>
                <w:szCs w:val="24"/>
              </w:rPr>
            </w:pPr>
            <w:r w:rsidRPr="00E20DC2">
              <w:rPr>
                <w:sz w:val="24"/>
                <w:szCs w:val="24"/>
              </w:rPr>
              <w:t>Трудовое</w:t>
            </w:r>
          </w:p>
          <w:p w14:paraId="36393C20" w14:textId="77777777" w:rsidR="004903C6" w:rsidRPr="00E20DC2" w:rsidRDefault="004903C6" w:rsidP="00C366C1">
            <w:pPr>
              <w:rPr>
                <w:sz w:val="24"/>
                <w:szCs w:val="24"/>
              </w:rPr>
            </w:pPr>
            <w:r w:rsidRPr="00E20DC2">
              <w:rPr>
                <w:sz w:val="24"/>
                <w:szCs w:val="24"/>
              </w:rPr>
              <w:t>В основе лежит ценность «</w:t>
            </w:r>
            <w:r w:rsidRPr="00E20DC2">
              <w:rPr>
                <w:rStyle w:val="12"/>
                <w:rFonts w:eastAsiaTheme="minorHAnsi"/>
                <w:sz w:val="24"/>
                <w:szCs w:val="24"/>
              </w:rPr>
              <w:t>Труд»</w:t>
            </w:r>
          </w:p>
        </w:tc>
        <w:tc>
          <w:tcPr>
            <w:tcW w:w="2552" w:type="dxa"/>
          </w:tcPr>
          <w:p w14:paraId="4CC471EA" w14:textId="77777777" w:rsidR="004903C6" w:rsidRPr="00E20DC2" w:rsidRDefault="004903C6" w:rsidP="00C366C1">
            <w:pPr>
              <w:rPr>
                <w:sz w:val="24"/>
                <w:szCs w:val="24"/>
              </w:rPr>
            </w:pPr>
            <w:r>
              <w:rPr>
                <w:rStyle w:val="12"/>
                <w:rFonts w:eastAsiaTheme="minorHAnsi"/>
                <w:sz w:val="24"/>
                <w:szCs w:val="24"/>
              </w:rPr>
              <w:t>Ф</w:t>
            </w:r>
            <w:r w:rsidRPr="00E20DC2">
              <w:rPr>
                <w:rStyle w:val="12"/>
                <w:rFonts w:eastAsiaTheme="minorHAnsi"/>
                <w:sz w:val="24"/>
                <w:szCs w:val="24"/>
              </w:rPr>
              <w:t>ормирование ценностного отношения детей к труду, трудолюбию и приобщение ребёнка к труду</w:t>
            </w:r>
          </w:p>
        </w:tc>
        <w:tc>
          <w:tcPr>
            <w:tcW w:w="3827" w:type="dxa"/>
          </w:tcPr>
          <w:p w14:paraId="2752F321" w14:textId="77777777" w:rsidR="004903C6" w:rsidRPr="00CE50EA" w:rsidRDefault="004903C6" w:rsidP="005E5B25">
            <w:pPr>
              <w:pStyle w:val="a5"/>
              <w:widowControl/>
              <w:numPr>
                <w:ilvl w:val="0"/>
                <w:numId w:val="202"/>
              </w:numPr>
              <w:tabs>
                <w:tab w:val="left" w:pos="146"/>
              </w:tabs>
              <w:autoSpaceDE/>
              <w:autoSpaceDN/>
              <w:ind w:left="0" w:firstLine="0"/>
              <w:contextualSpacing/>
              <w:rPr>
                <w:rStyle w:val="12"/>
                <w:rFonts w:eastAsiaTheme="minorHAnsi"/>
                <w:sz w:val="24"/>
                <w:szCs w:val="24"/>
              </w:rPr>
            </w:pPr>
            <w:r w:rsidRPr="00CE50EA">
              <w:rPr>
                <w:rStyle w:val="12"/>
                <w:rFonts w:eastAsiaTheme="minorHAnsi"/>
                <w:sz w:val="24"/>
                <w:szCs w:val="24"/>
              </w:rPr>
              <w:t xml:space="preserve">Поддерживать привычку к трудовому усилию, к доступному напряжению физических, умственных и нравственных сил для решения трудовой задачи; </w:t>
            </w:r>
          </w:p>
          <w:p w14:paraId="3445F9A7" w14:textId="77777777" w:rsidR="004903C6" w:rsidRPr="00CE50EA" w:rsidRDefault="004903C6" w:rsidP="005E5B25">
            <w:pPr>
              <w:pStyle w:val="a5"/>
              <w:widowControl/>
              <w:numPr>
                <w:ilvl w:val="0"/>
                <w:numId w:val="202"/>
              </w:numPr>
              <w:tabs>
                <w:tab w:val="left" w:pos="146"/>
              </w:tabs>
              <w:autoSpaceDE/>
              <w:autoSpaceDN/>
              <w:ind w:left="0" w:firstLine="0"/>
              <w:contextualSpacing/>
              <w:rPr>
                <w:sz w:val="24"/>
                <w:szCs w:val="24"/>
              </w:rPr>
            </w:pPr>
            <w:r w:rsidRPr="00CE50EA">
              <w:rPr>
                <w:rStyle w:val="12"/>
                <w:rFonts w:eastAsiaTheme="minorHAnsi"/>
                <w:sz w:val="24"/>
                <w:szCs w:val="24"/>
              </w:rPr>
              <w:t>Воспитывать стремление приносить пользу людям</w:t>
            </w:r>
          </w:p>
        </w:tc>
        <w:tc>
          <w:tcPr>
            <w:tcW w:w="4423" w:type="dxa"/>
          </w:tcPr>
          <w:p w14:paraId="7B874C23" w14:textId="77777777" w:rsidR="004903C6" w:rsidRPr="004903C6" w:rsidRDefault="004903C6" w:rsidP="005E5B25">
            <w:pPr>
              <w:pStyle w:val="20"/>
              <w:numPr>
                <w:ilvl w:val="0"/>
                <w:numId w:val="201"/>
              </w:numPr>
              <w:shd w:val="clear" w:color="auto" w:fill="auto"/>
              <w:tabs>
                <w:tab w:val="left" w:pos="205"/>
              </w:tabs>
              <w:spacing w:before="0" w:after="0" w:line="240" w:lineRule="auto"/>
              <w:ind w:left="0" w:firstLine="0"/>
              <w:rPr>
                <w:sz w:val="24"/>
                <w:szCs w:val="24"/>
                <w:lang w:val="ru-RU"/>
              </w:rPr>
            </w:pPr>
            <w:r w:rsidRPr="00CE50EA">
              <w:rPr>
                <w:rStyle w:val="12"/>
                <w:sz w:val="24"/>
                <w:szCs w:val="24"/>
              </w:rPr>
              <w:t>Поддерживать трудовое усилие, формировать привычку к доступному дошкольнику напряжению физических, умственных и нравственных сил для решения трудовой задачи</w:t>
            </w:r>
          </w:p>
          <w:p w14:paraId="1080DE11" w14:textId="77777777" w:rsidR="004903C6" w:rsidRPr="00CE50EA" w:rsidRDefault="004903C6" w:rsidP="005E5B25">
            <w:pPr>
              <w:pStyle w:val="a5"/>
              <w:widowControl/>
              <w:numPr>
                <w:ilvl w:val="0"/>
                <w:numId w:val="201"/>
              </w:numPr>
              <w:tabs>
                <w:tab w:val="left" w:pos="205"/>
              </w:tabs>
              <w:autoSpaceDE/>
              <w:autoSpaceDN/>
              <w:ind w:left="0" w:firstLine="0"/>
              <w:contextualSpacing/>
              <w:rPr>
                <w:sz w:val="24"/>
                <w:szCs w:val="24"/>
              </w:rPr>
            </w:pPr>
            <w:r w:rsidRPr="00CE50EA">
              <w:rPr>
                <w:rStyle w:val="12"/>
                <w:rFonts w:eastAsiaTheme="minorHAnsi"/>
                <w:sz w:val="24"/>
                <w:szCs w:val="24"/>
              </w:rPr>
              <w:t>Формировать способность бережно и уважительно относиться к результатам своего труда и труда других людей.</w:t>
            </w:r>
          </w:p>
        </w:tc>
        <w:tc>
          <w:tcPr>
            <w:tcW w:w="2058" w:type="dxa"/>
          </w:tcPr>
          <w:p w14:paraId="3AD3F5B0" w14:textId="77777777" w:rsidR="004903C6" w:rsidRPr="004B08C4" w:rsidRDefault="004903C6" w:rsidP="00C366C1">
            <w:pPr>
              <w:rPr>
                <w:sz w:val="24"/>
                <w:szCs w:val="24"/>
              </w:rPr>
            </w:pPr>
            <w:r>
              <w:rPr>
                <w:sz w:val="24"/>
                <w:szCs w:val="24"/>
              </w:rPr>
              <w:t>Социально-коммуникативное развитие</w:t>
            </w:r>
          </w:p>
        </w:tc>
      </w:tr>
      <w:tr w:rsidR="004903C6" w14:paraId="796D8382" w14:textId="77777777" w:rsidTr="00F8281F">
        <w:tc>
          <w:tcPr>
            <w:tcW w:w="2234" w:type="dxa"/>
          </w:tcPr>
          <w:p w14:paraId="4035AC99" w14:textId="77777777" w:rsidR="004903C6" w:rsidRPr="00E20DC2" w:rsidRDefault="004903C6" w:rsidP="00C366C1">
            <w:pPr>
              <w:rPr>
                <w:sz w:val="24"/>
                <w:szCs w:val="24"/>
              </w:rPr>
            </w:pPr>
            <w:r w:rsidRPr="00E20DC2">
              <w:rPr>
                <w:sz w:val="24"/>
                <w:szCs w:val="24"/>
              </w:rPr>
              <w:t>Эстетическое</w:t>
            </w:r>
          </w:p>
          <w:p w14:paraId="662B3B54" w14:textId="77777777" w:rsidR="004903C6" w:rsidRPr="00E20DC2" w:rsidRDefault="004903C6" w:rsidP="00C366C1">
            <w:pPr>
              <w:rPr>
                <w:sz w:val="24"/>
                <w:szCs w:val="24"/>
              </w:rPr>
            </w:pPr>
            <w:r w:rsidRPr="00E20DC2">
              <w:rPr>
                <w:sz w:val="24"/>
                <w:szCs w:val="24"/>
              </w:rPr>
              <w:t>В основе лежат ценности «</w:t>
            </w:r>
            <w:r w:rsidRPr="00E20DC2">
              <w:rPr>
                <w:rStyle w:val="12"/>
                <w:rFonts w:eastAsiaTheme="minorHAnsi"/>
                <w:sz w:val="24"/>
                <w:szCs w:val="24"/>
              </w:rPr>
              <w:t>Культура» и «Красота»</w:t>
            </w:r>
          </w:p>
        </w:tc>
        <w:tc>
          <w:tcPr>
            <w:tcW w:w="2552" w:type="dxa"/>
          </w:tcPr>
          <w:p w14:paraId="238FE5E0" w14:textId="77777777" w:rsidR="004903C6" w:rsidRPr="00E20DC2" w:rsidRDefault="004903C6" w:rsidP="00C366C1">
            <w:pPr>
              <w:rPr>
                <w:sz w:val="24"/>
                <w:szCs w:val="24"/>
              </w:rPr>
            </w:pPr>
            <w:r>
              <w:rPr>
                <w:rStyle w:val="12"/>
                <w:rFonts w:eastAsiaTheme="minorHAnsi"/>
                <w:sz w:val="24"/>
                <w:szCs w:val="24"/>
              </w:rPr>
              <w:t>С</w:t>
            </w:r>
            <w:r w:rsidRPr="00E20DC2">
              <w:rPr>
                <w:rStyle w:val="12"/>
                <w:rFonts w:eastAsiaTheme="minorHAnsi"/>
                <w:sz w:val="24"/>
                <w:szCs w:val="24"/>
              </w:rPr>
              <w:t xml:space="preserve">тановление у детей ценностного отношения к красоте </w:t>
            </w:r>
          </w:p>
        </w:tc>
        <w:tc>
          <w:tcPr>
            <w:tcW w:w="3827" w:type="dxa"/>
          </w:tcPr>
          <w:p w14:paraId="62728C7A" w14:textId="77777777" w:rsidR="004903C6" w:rsidRPr="00CE50EA" w:rsidRDefault="004903C6" w:rsidP="005E5B25">
            <w:pPr>
              <w:pStyle w:val="a5"/>
              <w:widowControl/>
              <w:numPr>
                <w:ilvl w:val="0"/>
                <w:numId w:val="202"/>
              </w:numPr>
              <w:tabs>
                <w:tab w:val="left" w:pos="146"/>
              </w:tabs>
              <w:autoSpaceDE/>
              <w:autoSpaceDN/>
              <w:ind w:left="0" w:firstLine="0"/>
              <w:contextualSpacing/>
              <w:rPr>
                <w:sz w:val="24"/>
                <w:szCs w:val="24"/>
              </w:rPr>
            </w:pPr>
            <w:r w:rsidRPr="00CE50EA">
              <w:rPr>
                <w:rStyle w:val="12"/>
                <w:rFonts w:eastAsiaTheme="minorHAnsi"/>
                <w:sz w:val="24"/>
                <w:szCs w:val="24"/>
              </w:rPr>
              <w:t>Воспитывать любовь к прекрасному в окружающей обстановке, в природе, в искусстве, в отношениях, развивать у детей желание и умение творить</w:t>
            </w:r>
          </w:p>
        </w:tc>
        <w:tc>
          <w:tcPr>
            <w:tcW w:w="4423" w:type="dxa"/>
          </w:tcPr>
          <w:p w14:paraId="5F8416CF" w14:textId="77777777" w:rsidR="004903C6" w:rsidRPr="004903C6" w:rsidRDefault="004903C6" w:rsidP="005E5B25">
            <w:pPr>
              <w:pStyle w:val="20"/>
              <w:numPr>
                <w:ilvl w:val="0"/>
                <w:numId w:val="201"/>
              </w:numPr>
              <w:shd w:val="clear" w:color="auto" w:fill="auto"/>
              <w:tabs>
                <w:tab w:val="left" w:pos="205"/>
              </w:tabs>
              <w:spacing w:before="0" w:after="0" w:line="240" w:lineRule="auto"/>
              <w:ind w:left="0" w:firstLine="0"/>
              <w:rPr>
                <w:sz w:val="24"/>
                <w:szCs w:val="24"/>
                <w:lang w:val="ru-RU"/>
              </w:rPr>
            </w:pPr>
            <w:r w:rsidRPr="00CE50EA">
              <w:rPr>
                <w:rStyle w:val="12"/>
                <w:sz w:val="24"/>
                <w:szCs w:val="24"/>
              </w:rPr>
              <w:t>Воспитывать эстетические чувства (удивление, радость, восхищение, любовь) к различным объектам и явлениям окружающего мира (природного, бытового, социокультурного), к произведениям разных видов, жанров и стилей искусства (в соответствии с возрастными особенностями)</w:t>
            </w:r>
          </w:p>
          <w:p w14:paraId="696BF204" w14:textId="77777777" w:rsidR="004903C6" w:rsidRPr="004903C6" w:rsidRDefault="004903C6" w:rsidP="005E5B25">
            <w:pPr>
              <w:pStyle w:val="20"/>
              <w:numPr>
                <w:ilvl w:val="0"/>
                <w:numId w:val="201"/>
              </w:numPr>
              <w:shd w:val="clear" w:color="auto" w:fill="auto"/>
              <w:tabs>
                <w:tab w:val="left" w:pos="205"/>
              </w:tabs>
              <w:spacing w:before="0" w:after="0" w:line="240" w:lineRule="auto"/>
              <w:ind w:left="0" w:firstLine="0"/>
              <w:rPr>
                <w:sz w:val="24"/>
                <w:szCs w:val="24"/>
                <w:lang w:val="ru-RU"/>
              </w:rPr>
            </w:pPr>
            <w:r w:rsidRPr="00CE50EA">
              <w:rPr>
                <w:rStyle w:val="12"/>
                <w:sz w:val="24"/>
                <w:szCs w:val="24"/>
              </w:rPr>
              <w:t xml:space="preserve">Приобщать к традициям и великому культурному наследию российского народа, шедеврам мировой художественной культуры с целью </w:t>
            </w:r>
            <w:r w:rsidRPr="00CE50EA">
              <w:rPr>
                <w:rStyle w:val="12"/>
                <w:sz w:val="24"/>
                <w:szCs w:val="24"/>
              </w:rPr>
              <w:lastRenderedPageBreak/>
              <w:t>раскрытия ценностей «Красота», «Природа», «Культура»</w:t>
            </w:r>
          </w:p>
          <w:p w14:paraId="6D307617" w14:textId="77777777" w:rsidR="004903C6" w:rsidRPr="004903C6" w:rsidRDefault="004903C6" w:rsidP="005E5B25">
            <w:pPr>
              <w:pStyle w:val="20"/>
              <w:numPr>
                <w:ilvl w:val="0"/>
                <w:numId w:val="201"/>
              </w:numPr>
              <w:shd w:val="clear" w:color="auto" w:fill="auto"/>
              <w:tabs>
                <w:tab w:val="left" w:pos="205"/>
              </w:tabs>
              <w:spacing w:before="0" w:after="0" w:line="240" w:lineRule="auto"/>
              <w:ind w:left="0" w:firstLine="0"/>
              <w:rPr>
                <w:sz w:val="24"/>
                <w:szCs w:val="24"/>
                <w:lang w:val="ru-RU"/>
              </w:rPr>
            </w:pPr>
            <w:r w:rsidRPr="00CE50EA">
              <w:rPr>
                <w:rStyle w:val="12"/>
                <w:sz w:val="24"/>
                <w:szCs w:val="24"/>
              </w:rPr>
              <w:t>Способствовать становлению эстетического, эмоционально-ценностного отношения к окружающему миру для гармонизации внешнего мира и внутреннего мира ребёнка</w:t>
            </w:r>
          </w:p>
          <w:p w14:paraId="772F4D1C" w14:textId="77777777" w:rsidR="004903C6" w:rsidRPr="004903C6" w:rsidRDefault="004903C6" w:rsidP="005E5B25">
            <w:pPr>
              <w:pStyle w:val="20"/>
              <w:numPr>
                <w:ilvl w:val="0"/>
                <w:numId w:val="201"/>
              </w:numPr>
              <w:shd w:val="clear" w:color="auto" w:fill="auto"/>
              <w:tabs>
                <w:tab w:val="left" w:pos="205"/>
              </w:tabs>
              <w:spacing w:before="0" w:after="0" w:line="240" w:lineRule="auto"/>
              <w:ind w:left="0" w:firstLine="0"/>
              <w:rPr>
                <w:sz w:val="24"/>
                <w:szCs w:val="24"/>
                <w:lang w:val="ru-RU"/>
              </w:rPr>
            </w:pPr>
            <w:r w:rsidRPr="00CE50EA">
              <w:rPr>
                <w:rStyle w:val="12"/>
                <w:sz w:val="24"/>
                <w:szCs w:val="24"/>
              </w:rPr>
              <w:t>Формировать целостную картину мира на основе интеграции интеллектуального и эмоционально-образного способов его освоения детьми</w:t>
            </w:r>
          </w:p>
          <w:p w14:paraId="6CAE15A5" w14:textId="77777777" w:rsidR="004903C6" w:rsidRPr="00CE50EA" w:rsidRDefault="004903C6" w:rsidP="005E5B25">
            <w:pPr>
              <w:pStyle w:val="20"/>
              <w:numPr>
                <w:ilvl w:val="0"/>
                <w:numId w:val="201"/>
              </w:numPr>
              <w:shd w:val="clear" w:color="auto" w:fill="auto"/>
              <w:tabs>
                <w:tab w:val="left" w:pos="205"/>
              </w:tabs>
              <w:spacing w:before="0" w:after="0" w:line="240" w:lineRule="auto"/>
              <w:ind w:left="0" w:firstLine="0"/>
              <w:rPr>
                <w:rStyle w:val="12"/>
                <w:sz w:val="24"/>
                <w:szCs w:val="24"/>
              </w:rPr>
            </w:pPr>
            <w:r w:rsidRPr="00CE50EA">
              <w:rPr>
                <w:rStyle w:val="12"/>
                <w:sz w:val="24"/>
                <w:szCs w:val="24"/>
              </w:rPr>
              <w:t xml:space="preserve">Создавать условия для выявления, развития и реализации творческого потенциала каждого ребёнка с учётом его индивидуальности </w:t>
            </w:r>
          </w:p>
          <w:p w14:paraId="6D813920" w14:textId="77777777" w:rsidR="004903C6" w:rsidRPr="004903C6" w:rsidRDefault="004903C6" w:rsidP="005E5B25">
            <w:pPr>
              <w:pStyle w:val="20"/>
              <w:numPr>
                <w:ilvl w:val="0"/>
                <w:numId w:val="201"/>
              </w:numPr>
              <w:shd w:val="clear" w:color="auto" w:fill="auto"/>
              <w:tabs>
                <w:tab w:val="left" w:pos="205"/>
              </w:tabs>
              <w:spacing w:before="0" w:after="0" w:line="240" w:lineRule="auto"/>
              <w:ind w:left="0" w:firstLine="0"/>
              <w:rPr>
                <w:sz w:val="24"/>
                <w:szCs w:val="24"/>
                <w:lang w:val="ru-RU"/>
              </w:rPr>
            </w:pPr>
            <w:r w:rsidRPr="00CE50EA">
              <w:rPr>
                <w:rStyle w:val="12"/>
                <w:sz w:val="24"/>
                <w:szCs w:val="24"/>
              </w:rPr>
              <w:t xml:space="preserve">Поддерживать готовность детей к творческой самореализации </w:t>
            </w:r>
          </w:p>
        </w:tc>
        <w:tc>
          <w:tcPr>
            <w:tcW w:w="2058" w:type="dxa"/>
          </w:tcPr>
          <w:p w14:paraId="117966E8" w14:textId="77777777" w:rsidR="004903C6" w:rsidRPr="004B08C4" w:rsidRDefault="004903C6" w:rsidP="00C366C1">
            <w:pPr>
              <w:rPr>
                <w:sz w:val="24"/>
                <w:szCs w:val="24"/>
              </w:rPr>
            </w:pPr>
            <w:r>
              <w:rPr>
                <w:sz w:val="24"/>
                <w:szCs w:val="24"/>
              </w:rPr>
              <w:lastRenderedPageBreak/>
              <w:t>Художественно-эстетическое развитие</w:t>
            </w:r>
          </w:p>
        </w:tc>
      </w:tr>
    </w:tbl>
    <w:p w14:paraId="795AF906" w14:textId="77777777" w:rsidR="004903C6" w:rsidRDefault="004903C6">
      <w:pPr>
        <w:sectPr w:rsidR="004903C6" w:rsidSect="004903C6">
          <w:pgSz w:w="16960" w:h="12000" w:orient="landscape"/>
          <w:pgMar w:top="1134" w:right="737" w:bottom="737" w:left="1134" w:header="0" w:footer="0" w:gutter="0"/>
          <w:cols w:space="720"/>
          <w:titlePg/>
          <w:docGrid w:linePitch="299"/>
        </w:sectPr>
      </w:pPr>
    </w:p>
    <w:p w14:paraId="3210637A" w14:textId="77777777" w:rsidR="00197BE5" w:rsidRPr="004903C6" w:rsidRDefault="00197BE5" w:rsidP="004903C6">
      <w:pPr>
        <w:spacing w:line="276" w:lineRule="auto"/>
        <w:ind w:firstLine="709"/>
        <w:rPr>
          <w:sz w:val="24"/>
          <w:szCs w:val="24"/>
        </w:rPr>
      </w:pPr>
      <w:r w:rsidRPr="004903C6">
        <w:rPr>
          <w:rStyle w:val="12"/>
          <w:b/>
          <w:bCs/>
          <w:sz w:val="24"/>
          <w:szCs w:val="24"/>
        </w:rPr>
        <w:lastRenderedPageBreak/>
        <w:t>Формы совместной деятельности в образовательной организации.</w:t>
      </w:r>
    </w:p>
    <w:p w14:paraId="39C50262" w14:textId="77777777" w:rsidR="00197BE5" w:rsidRPr="004903C6" w:rsidRDefault="00197BE5" w:rsidP="005E5B25">
      <w:pPr>
        <w:pStyle w:val="20"/>
        <w:numPr>
          <w:ilvl w:val="0"/>
          <w:numId w:val="197"/>
        </w:numPr>
        <w:shd w:val="clear" w:color="auto" w:fill="auto"/>
        <w:tabs>
          <w:tab w:val="left" w:pos="1134"/>
        </w:tabs>
        <w:spacing w:before="0" w:after="0" w:line="276" w:lineRule="auto"/>
        <w:ind w:left="0" w:firstLine="709"/>
        <w:jc w:val="both"/>
        <w:rPr>
          <w:sz w:val="24"/>
          <w:szCs w:val="24"/>
          <w:lang w:val="ru-RU"/>
        </w:rPr>
      </w:pPr>
      <w:r w:rsidRPr="004903C6">
        <w:rPr>
          <w:rStyle w:val="12"/>
          <w:sz w:val="24"/>
          <w:szCs w:val="24"/>
        </w:rPr>
        <w:t>Работа с родителями (законными представителями).</w:t>
      </w:r>
    </w:p>
    <w:p w14:paraId="55F932E1"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Работа с родителями (законными представителями) детей дошкольного возраста должна строиться на принципах ценностного единства и сотрудничества всех субъектов социокультурного окружения ДОО.</w:t>
      </w:r>
    </w:p>
    <w:p w14:paraId="5421D44D"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Разработчиками рабочей программы воспитания должны быть учтены и описаны виды и формы деятельности по организации сотрудничества педагогов и родителей (законных представителей), используемые в ДОО в процессе воспитательной работы (указываются конкретные позиции, имеющиеся в общеобразовательной организации или запланированные): родительское собрание; педагогические лектории; родительские конференции; круглые столы;</w:t>
      </w:r>
    </w:p>
    <w:p w14:paraId="30DA83C3"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родительские клубы, клубы выходного дня; мастер-классы;</w:t>
      </w:r>
    </w:p>
    <w:p w14:paraId="49FD97FF"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иные формы взаимодействия, существующие в ДОО.</w:t>
      </w:r>
    </w:p>
    <w:p w14:paraId="20BCE868" w14:textId="77777777" w:rsidR="00197BE5" w:rsidRPr="004903C6" w:rsidRDefault="00197BE5" w:rsidP="004903C6">
      <w:pPr>
        <w:pStyle w:val="20"/>
        <w:shd w:val="clear" w:color="auto" w:fill="auto"/>
        <w:spacing w:before="0" w:after="0" w:line="276" w:lineRule="auto"/>
        <w:ind w:firstLine="709"/>
        <w:jc w:val="both"/>
        <w:rPr>
          <w:sz w:val="24"/>
          <w:szCs w:val="24"/>
        </w:rPr>
      </w:pPr>
      <w:r w:rsidRPr="004903C6">
        <w:rPr>
          <w:rStyle w:val="12"/>
          <w:sz w:val="24"/>
          <w:szCs w:val="24"/>
        </w:rPr>
        <w:t>Указанные формы взаимодействия с родителями (законными представителями) являются примерными. Разработчики могут указать любые иные актуальные для ДОО формы.</w:t>
      </w:r>
    </w:p>
    <w:p w14:paraId="0A2C9E4C" w14:textId="77777777" w:rsidR="00197BE5" w:rsidRPr="004903C6" w:rsidRDefault="00197BE5" w:rsidP="005E5B25">
      <w:pPr>
        <w:pStyle w:val="20"/>
        <w:numPr>
          <w:ilvl w:val="0"/>
          <w:numId w:val="197"/>
        </w:numPr>
        <w:shd w:val="clear" w:color="auto" w:fill="auto"/>
        <w:tabs>
          <w:tab w:val="left" w:pos="1134"/>
        </w:tabs>
        <w:spacing w:before="0" w:after="0" w:line="276" w:lineRule="auto"/>
        <w:ind w:left="0" w:firstLine="709"/>
        <w:jc w:val="both"/>
        <w:rPr>
          <w:sz w:val="24"/>
          <w:szCs w:val="24"/>
        </w:rPr>
      </w:pPr>
      <w:r w:rsidRPr="004903C6">
        <w:rPr>
          <w:rStyle w:val="12"/>
          <w:sz w:val="24"/>
          <w:szCs w:val="24"/>
        </w:rPr>
        <w:t>События образовательной организации.</w:t>
      </w:r>
    </w:p>
    <w:p w14:paraId="6CC18C25"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Событие предполагает взаимодействие ребёнка и взрослого, в котором активность взрослого приводит к приобретению ребёнком собственного опыта переживания той или иной ценности. Событийным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 прочее.</w:t>
      </w:r>
    </w:p>
    <w:p w14:paraId="582A4CAB"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педагогу спроектировать работу с группой в целом, с подгруппами детей, с каждым ребёнком.</w:t>
      </w:r>
    </w:p>
    <w:p w14:paraId="69CC253E" w14:textId="77777777" w:rsidR="00197BE5" w:rsidRPr="004903C6" w:rsidRDefault="00197BE5" w:rsidP="005E5B25">
      <w:pPr>
        <w:pStyle w:val="20"/>
        <w:numPr>
          <w:ilvl w:val="0"/>
          <w:numId w:val="197"/>
        </w:numPr>
        <w:shd w:val="clear" w:color="auto" w:fill="auto"/>
        <w:tabs>
          <w:tab w:val="left" w:pos="1134"/>
        </w:tabs>
        <w:spacing w:before="0" w:after="0" w:line="276" w:lineRule="auto"/>
        <w:ind w:left="0" w:firstLine="709"/>
        <w:jc w:val="both"/>
        <w:rPr>
          <w:sz w:val="24"/>
          <w:szCs w:val="24"/>
          <w:lang w:val="ru-RU"/>
        </w:rPr>
      </w:pPr>
      <w:r w:rsidRPr="004903C6">
        <w:rPr>
          <w:rStyle w:val="12"/>
          <w:sz w:val="24"/>
          <w:szCs w:val="24"/>
        </w:rPr>
        <w:t>Совместная деятельность в образовательных ситуациях.</w:t>
      </w:r>
    </w:p>
    <w:p w14:paraId="57BDB5A8"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Совместная деятельность в образовательных ситуациях является ведущей формой организации совместной деятельности взрослого и ребёнка по освоению ООП ДО, в рамках которой возможно решение конкретных задач воспитания.</w:t>
      </w:r>
    </w:p>
    <w:p w14:paraId="23EECAB8"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Воспитание в образовательной деятельности осуществляется в течение всего времени пребывания ребёнка в ДОО.</w:t>
      </w:r>
    </w:p>
    <w:p w14:paraId="1AE3C2C6"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Разработчикам рабочей программы воспитания необходимо описать основные виды организации совместной деятельности и отметить как воспитательный потенциал.</w:t>
      </w:r>
    </w:p>
    <w:p w14:paraId="2EB3D5CF"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К основным видам организации совместной деятельности в образовательных ситуациях в ДОО можно отнести (указываются конкретные позиции, имеющиеся в ДОО или запланированные):</w:t>
      </w:r>
    </w:p>
    <w:p w14:paraId="441E42A9"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ситуативная беседа, рассказ, советы, вопросы;</w:t>
      </w:r>
    </w:p>
    <w:p w14:paraId="57F02CC7"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социальное моделирование, воспитывающая (проблемная) ситуация, составление рассказов из личного опыта;</w:t>
      </w:r>
    </w:p>
    <w:p w14:paraId="33F2B0E6"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чтение художественной литературы с последующим обсуждением и выводами, сочинение рассказов, историй, сказок, заучивание и чтение стихов наизусть;</w:t>
      </w:r>
    </w:p>
    <w:p w14:paraId="007942E5"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разучивание и исполнение песен, театрализация, драматизация, этюды- инсценировки;</w:t>
      </w:r>
    </w:p>
    <w:p w14:paraId="47080EC7"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рассматривание и обсуждение картин и книжных иллюстраций, просмотр видеороликов, презентаций, мультфильмов;</w:t>
      </w:r>
    </w:p>
    <w:p w14:paraId="1B2BBBFE"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организация выставок (книг, репродукций картин, тематических или авторских, детских поделок и тому подобное),</w:t>
      </w:r>
    </w:p>
    <w:p w14:paraId="77D7BA17"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экскурсии (в музей, в общеобразовательную организацию и тому подобное), посещение спектаклей, выставок;</w:t>
      </w:r>
    </w:p>
    <w:p w14:paraId="2A0AF4C0"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lastRenderedPageBreak/>
        <w:t>игровые методы (игровая роль, игровая ситуация, игровое действие и другие); демонстрация собственной нравственной позиции педагогом, личный пример педагога, приучение к вежливому общению, поощрение (одобрение, тактильный контакт, похвала, поощряющий взгляд).</w:t>
      </w:r>
    </w:p>
    <w:p w14:paraId="015C2EEA" w14:textId="77777777" w:rsidR="00197BE5" w:rsidRPr="004903C6" w:rsidRDefault="00197BE5" w:rsidP="004903C6">
      <w:pPr>
        <w:pStyle w:val="20"/>
        <w:shd w:val="clear" w:color="auto" w:fill="auto"/>
        <w:tabs>
          <w:tab w:val="left" w:pos="1560"/>
        </w:tabs>
        <w:spacing w:before="0" w:after="0" w:line="276" w:lineRule="auto"/>
        <w:ind w:firstLine="709"/>
        <w:jc w:val="both"/>
        <w:rPr>
          <w:rStyle w:val="12"/>
          <w:sz w:val="24"/>
          <w:szCs w:val="24"/>
        </w:rPr>
      </w:pPr>
    </w:p>
    <w:p w14:paraId="48806D39" w14:textId="77777777" w:rsidR="00197BE5" w:rsidRPr="00C366C1" w:rsidRDefault="00197BE5" w:rsidP="004903C6">
      <w:pPr>
        <w:pStyle w:val="20"/>
        <w:shd w:val="clear" w:color="auto" w:fill="auto"/>
        <w:tabs>
          <w:tab w:val="left" w:pos="1560"/>
        </w:tabs>
        <w:spacing w:before="0" w:after="0" w:line="276" w:lineRule="auto"/>
        <w:ind w:firstLine="709"/>
        <w:jc w:val="both"/>
        <w:rPr>
          <w:b/>
          <w:bCs/>
          <w:sz w:val="24"/>
          <w:szCs w:val="24"/>
          <w:lang w:val="ru-RU"/>
        </w:rPr>
      </w:pPr>
      <w:r w:rsidRPr="004903C6">
        <w:rPr>
          <w:rStyle w:val="12"/>
          <w:b/>
          <w:bCs/>
          <w:sz w:val="24"/>
          <w:szCs w:val="24"/>
        </w:rPr>
        <w:t>Организация предметно-пространственной среды.</w:t>
      </w:r>
    </w:p>
    <w:p w14:paraId="01EAEF9D"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Реализация воспитательного потенциала предметно-пространственной среды может предусматривать совместную деятельность педагогов, обучающихся, других участников образовательных отношений по её созданию, поддержанию, использованию в воспитательном процессе (указываются конкретные позиции, имеющиеся в ДОО или запланированные):</w:t>
      </w:r>
    </w:p>
    <w:p w14:paraId="2CF7190D"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знаки и символы государства, региона, населенного пункта и ДОО; компоненты среды, отражающие региональные, этнографические и другие особенности социокультурных условий, в которых находится ДОО;</w:t>
      </w:r>
    </w:p>
    <w:p w14:paraId="1E88D85A"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 xml:space="preserve">компоненты среды, отражающие экологичность, </w:t>
      </w:r>
      <w:proofErr w:type="spellStart"/>
      <w:r w:rsidRPr="004903C6">
        <w:rPr>
          <w:rStyle w:val="12"/>
          <w:sz w:val="24"/>
          <w:szCs w:val="24"/>
        </w:rPr>
        <w:t>природосообразность</w:t>
      </w:r>
      <w:proofErr w:type="spellEnd"/>
      <w:r w:rsidRPr="004903C6">
        <w:rPr>
          <w:rStyle w:val="12"/>
          <w:sz w:val="24"/>
          <w:szCs w:val="24"/>
        </w:rPr>
        <w:t xml:space="preserve"> и безопасность;</w:t>
      </w:r>
    </w:p>
    <w:p w14:paraId="02E0A9E6"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компоненты среды, обеспечивающие детям возможность общения, игры и совместной деятельности;</w:t>
      </w:r>
    </w:p>
    <w:p w14:paraId="7FE28EAE"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компоненты среды, отражающие ценность семьи, людей разных поколений, радость общения с семьей;</w:t>
      </w:r>
    </w:p>
    <w:p w14:paraId="318896E9"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p>
    <w:p w14:paraId="60123033"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компоненты среды, обеспечивающие ребёнку возможность посильного труда, а также отражающие ценности труда в жизни человека и государства;</w:t>
      </w:r>
    </w:p>
    <w:p w14:paraId="34D00046"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компоненты среды, обеспечивающие ребёнку возможности для укрепления здоровья, раскрывающие смысл здорового образа жизни, физической культуры и спорта;</w:t>
      </w:r>
    </w:p>
    <w:p w14:paraId="2AA75EEA"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w:t>
      </w:r>
    </w:p>
    <w:p w14:paraId="71F0F68B" w14:textId="77777777" w:rsidR="00197BE5" w:rsidRDefault="00197BE5" w:rsidP="00837E9F">
      <w:pPr>
        <w:pStyle w:val="20"/>
        <w:shd w:val="clear" w:color="auto" w:fill="auto"/>
        <w:spacing w:before="0" w:after="0" w:line="276" w:lineRule="auto"/>
        <w:ind w:firstLine="709"/>
        <w:jc w:val="both"/>
        <w:rPr>
          <w:sz w:val="24"/>
          <w:szCs w:val="24"/>
          <w:lang w:val="ru-RU"/>
        </w:rPr>
      </w:pPr>
      <w:proofErr w:type="spellStart"/>
      <w:r w:rsidRPr="004903C6">
        <w:rPr>
          <w:rStyle w:val="12"/>
          <w:sz w:val="24"/>
          <w:szCs w:val="24"/>
        </w:rPr>
        <w:t>Необходиым</w:t>
      </w:r>
      <w:proofErr w:type="spellEnd"/>
      <w:r w:rsidRPr="004903C6">
        <w:rPr>
          <w:rStyle w:val="12"/>
          <w:sz w:val="24"/>
          <w:szCs w:val="24"/>
        </w:rPr>
        <w:t xml:space="preserve"> инструментом решения воспитательных задач в ДОО является комплект «Бабушкины сказки»</w:t>
      </w:r>
    </w:p>
    <w:p w14:paraId="442F33E6" w14:textId="77777777" w:rsidR="00837E9F" w:rsidRPr="00837E9F" w:rsidRDefault="00837E9F" w:rsidP="00F8281F">
      <w:pPr>
        <w:pStyle w:val="20"/>
        <w:shd w:val="clear" w:color="auto" w:fill="auto"/>
        <w:spacing w:before="0" w:after="0" w:line="276" w:lineRule="auto"/>
        <w:jc w:val="both"/>
        <w:rPr>
          <w:rStyle w:val="12"/>
          <w:color w:val="auto"/>
          <w:sz w:val="24"/>
          <w:szCs w:val="24"/>
          <w:shd w:val="clear" w:color="auto" w:fill="auto"/>
        </w:rPr>
      </w:pPr>
    </w:p>
    <w:p w14:paraId="61E6CCB4" w14:textId="77777777" w:rsidR="00197BE5" w:rsidRPr="004903C6" w:rsidRDefault="00197BE5" w:rsidP="004903C6">
      <w:pPr>
        <w:pStyle w:val="20"/>
        <w:shd w:val="clear" w:color="auto" w:fill="auto"/>
        <w:tabs>
          <w:tab w:val="left" w:pos="1344"/>
        </w:tabs>
        <w:spacing w:before="0" w:after="0" w:line="276" w:lineRule="auto"/>
        <w:ind w:firstLine="709"/>
        <w:jc w:val="both"/>
        <w:rPr>
          <w:b/>
          <w:bCs/>
          <w:sz w:val="24"/>
          <w:szCs w:val="24"/>
        </w:rPr>
      </w:pPr>
      <w:r w:rsidRPr="004903C6">
        <w:rPr>
          <w:rStyle w:val="12"/>
          <w:b/>
          <w:bCs/>
          <w:sz w:val="24"/>
          <w:szCs w:val="24"/>
        </w:rPr>
        <w:t>Организационный раздел Программы воспитания.</w:t>
      </w:r>
    </w:p>
    <w:p w14:paraId="6E480089" w14:textId="77777777" w:rsidR="00197BE5" w:rsidRPr="004903C6" w:rsidRDefault="00197BE5" w:rsidP="005E5B25">
      <w:pPr>
        <w:pStyle w:val="20"/>
        <w:numPr>
          <w:ilvl w:val="0"/>
          <w:numId w:val="198"/>
        </w:numPr>
        <w:shd w:val="clear" w:color="auto" w:fill="auto"/>
        <w:tabs>
          <w:tab w:val="left" w:pos="1555"/>
        </w:tabs>
        <w:spacing w:before="0" w:after="0" w:line="276" w:lineRule="auto"/>
        <w:ind w:left="0" w:firstLine="709"/>
        <w:jc w:val="both"/>
        <w:rPr>
          <w:sz w:val="24"/>
          <w:szCs w:val="24"/>
          <w:lang w:val="ru-RU"/>
        </w:rPr>
      </w:pPr>
      <w:r w:rsidRPr="004903C6">
        <w:rPr>
          <w:rStyle w:val="12"/>
          <w:sz w:val="24"/>
          <w:szCs w:val="24"/>
        </w:rPr>
        <w:t>Требования к условиям работы с особыми категориями детей.</w:t>
      </w:r>
    </w:p>
    <w:p w14:paraId="5B497E3B" w14:textId="77777777" w:rsidR="00197BE5" w:rsidRPr="004903C6" w:rsidRDefault="00197BE5" w:rsidP="004903C6">
      <w:pPr>
        <w:pStyle w:val="20"/>
        <w:shd w:val="clear" w:color="auto" w:fill="auto"/>
        <w:tabs>
          <w:tab w:val="left" w:pos="1762"/>
        </w:tabs>
        <w:spacing w:before="0" w:after="0" w:line="276" w:lineRule="auto"/>
        <w:ind w:firstLine="709"/>
        <w:jc w:val="both"/>
        <w:rPr>
          <w:sz w:val="24"/>
          <w:szCs w:val="24"/>
          <w:lang w:val="ru-RU"/>
        </w:rPr>
      </w:pPr>
      <w:r w:rsidRPr="004903C6">
        <w:rPr>
          <w:rStyle w:val="12"/>
          <w:sz w:val="24"/>
          <w:szCs w:val="24"/>
        </w:rPr>
        <w:t>По своим основным задачам воспитательная работа в ДОО не зависит от наличия (отсутствия) у ребёнка особых образовательных потребностей.</w:t>
      </w:r>
    </w:p>
    <w:p w14:paraId="2D7C7E05"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В основе процесса воспитания детей в ДОО лежат традиционные ценности российского общества. В ДОО созданы особые условия воспитания для отдельных категорий обучающихся, имеющих особые образовательные потребности: дети с инвалидностью, дети с ограниченными возможностями здоровья, дети из социально уязвимых групп (воспитанники детских домов, дети из семей мигрантов, и так далее), одаренные дети и другие категории.</w:t>
      </w:r>
    </w:p>
    <w:p w14:paraId="1BFB3E77"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Инклюзия подразумевает готовность образовательной системы принять любого ребёнка независимо от его особенностей (психофизиологических, социальных, психологических, этнокультурных, национальных, религиозных и других) и обеспечить ему оптимальную социальную ситуацию развития.</w:t>
      </w:r>
    </w:p>
    <w:p w14:paraId="10981AFF" w14:textId="77777777" w:rsidR="00197BE5" w:rsidRPr="004903C6" w:rsidRDefault="004903C6" w:rsidP="004903C6">
      <w:pPr>
        <w:pStyle w:val="20"/>
        <w:shd w:val="clear" w:color="auto" w:fill="auto"/>
        <w:tabs>
          <w:tab w:val="left" w:pos="1767"/>
        </w:tabs>
        <w:spacing w:before="0" w:after="0" w:line="276" w:lineRule="auto"/>
        <w:ind w:firstLine="709"/>
        <w:jc w:val="both"/>
        <w:rPr>
          <w:sz w:val="24"/>
          <w:szCs w:val="24"/>
          <w:lang w:val="ru-RU"/>
        </w:rPr>
      </w:pPr>
      <w:r w:rsidRPr="004903C6">
        <w:rPr>
          <w:rStyle w:val="12"/>
          <w:sz w:val="24"/>
          <w:szCs w:val="24"/>
        </w:rPr>
        <w:t>В ДОО созданы</w:t>
      </w:r>
      <w:r w:rsidR="00197BE5" w:rsidRPr="004903C6">
        <w:rPr>
          <w:rStyle w:val="12"/>
          <w:sz w:val="24"/>
          <w:szCs w:val="24"/>
        </w:rPr>
        <w:t xml:space="preserve"> следующи</w:t>
      </w:r>
      <w:r w:rsidRPr="004903C6">
        <w:rPr>
          <w:rStyle w:val="12"/>
          <w:sz w:val="24"/>
          <w:szCs w:val="24"/>
        </w:rPr>
        <w:t>е</w:t>
      </w:r>
      <w:r w:rsidR="00197BE5" w:rsidRPr="004903C6">
        <w:rPr>
          <w:rStyle w:val="12"/>
          <w:sz w:val="24"/>
          <w:szCs w:val="24"/>
        </w:rPr>
        <w:t xml:space="preserve"> услови</w:t>
      </w:r>
      <w:r w:rsidRPr="004903C6">
        <w:rPr>
          <w:rStyle w:val="12"/>
          <w:sz w:val="24"/>
          <w:szCs w:val="24"/>
        </w:rPr>
        <w:t>я</w:t>
      </w:r>
      <w:r w:rsidR="00197BE5" w:rsidRPr="004903C6">
        <w:rPr>
          <w:rStyle w:val="12"/>
          <w:sz w:val="24"/>
          <w:szCs w:val="24"/>
        </w:rPr>
        <w:t>, обеспечивающи</w:t>
      </w:r>
      <w:r w:rsidRPr="004903C6">
        <w:rPr>
          <w:rStyle w:val="12"/>
          <w:sz w:val="24"/>
          <w:szCs w:val="24"/>
        </w:rPr>
        <w:t>е</w:t>
      </w:r>
      <w:r w:rsidR="00197BE5" w:rsidRPr="004903C6">
        <w:rPr>
          <w:rStyle w:val="12"/>
          <w:sz w:val="24"/>
          <w:szCs w:val="24"/>
        </w:rPr>
        <w:t xml:space="preserve"> достижение целевых ориентиров в работе с особыми категориями детей:</w:t>
      </w:r>
    </w:p>
    <w:p w14:paraId="36507238" w14:textId="77777777" w:rsidR="00197BE5" w:rsidRPr="004903C6" w:rsidRDefault="00197BE5" w:rsidP="005E5B25">
      <w:pPr>
        <w:pStyle w:val="20"/>
        <w:numPr>
          <w:ilvl w:val="0"/>
          <w:numId w:val="196"/>
        </w:numPr>
        <w:shd w:val="clear" w:color="auto" w:fill="auto"/>
        <w:tabs>
          <w:tab w:val="left" w:pos="1033"/>
        </w:tabs>
        <w:spacing w:before="0" w:after="0" w:line="276" w:lineRule="auto"/>
        <w:ind w:firstLine="709"/>
        <w:jc w:val="both"/>
        <w:rPr>
          <w:sz w:val="24"/>
          <w:szCs w:val="24"/>
          <w:lang w:val="ru-RU"/>
        </w:rPr>
      </w:pPr>
      <w:r w:rsidRPr="004903C6">
        <w:rPr>
          <w:rStyle w:val="12"/>
          <w:sz w:val="24"/>
          <w:szCs w:val="24"/>
        </w:rPr>
        <w:t xml:space="preserve">направленное на формирование личности взаимодействие взрослых с детьми, </w:t>
      </w:r>
      <w:r w:rsidRPr="004903C6">
        <w:rPr>
          <w:rStyle w:val="12"/>
          <w:sz w:val="24"/>
          <w:szCs w:val="24"/>
        </w:rPr>
        <w:lastRenderedPageBreak/>
        <w:t>предполагающее создание таких ситуаций, в которых каждому ребёнку с особыми образовательными потребностями предоставляется возможность выбора деятельности, партнера и средств; учитываются особенности деятельности, средств её реализации, ограниченный объем личного опыта детей особых категорий;</w:t>
      </w:r>
    </w:p>
    <w:p w14:paraId="473A900E" w14:textId="77777777" w:rsidR="00197BE5" w:rsidRPr="004903C6" w:rsidRDefault="00197BE5" w:rsidP="005E5B25">
      <w:pPr>
        <w:pStyle w:val="20"/>
        <w:numPr>
          <w:ilvl w:val="0"/>
          <w:numId w:val="196"/>
        </w:numPr>
        <w:shd w:val="clear" w:color="auto" w:fill="auto"/>
        <w:tabs>
          <w:tab w:val="left" w:pos="1042"/>
        </w:tabs>
        <w:spacing w:before="0" w:after="0" w:line="276" w:lineRule="auto"/>
        <w:ind w:firstLine="709"/>
        <w:jc w:val="both"/>
        <w:rPr>
          <w:sz w:val="24"/>
          <w:szCs w:val="24"/>
          <w:lang w:val="ru-RU"/>
        </w:rPr>
      </w:pPr>
      <w:r w:rsidRPr="004903C6">
        <w:rPr>
          <w:rStyle w:val="12"/>
          <w:sz w:val="24"/>
          <w:szCs w:val="24"/>
        </w:rPr>
        <w:t>формирование игры как важнейшего фактора воспитания и развития ребёнка с особыми образовательными потребностями, с учётом необходимости развития личности ребёнка, создание условий для самоопределения и социализации детей на основе социокультурных, духовно-нравственных ценностей и принятых в российском обществе правил и норм поведения;</w:t>
      </w:r>
    </w:p>
    <w:p w14:paraId="2CB54E64" w14:textId="77777777" w:rsidR="00197BE5" w:rsidRPr="004903C6" w:rsidRDefault="00197BE5" w:rsidP="005E5B25">
      <w:pPr>
        <w:pStyle w:val="20"/>
        <w:numPr>
          <w:ilvl w:val="0"/>
          <w:numId w:val="196"/>
        </w:numPr>
        <w:shd w:val="clear" w:color="auto" w:fill="auto"/>
        <w:tabs>
          <w:tab w:val="left" w:pos="1028"/>
        </w:tabs>
        <w:spacing w:before="0" w:after="0" w:line="276" w:lineRule="auto"/>
        <w:ind w:firstLine="709"/>
        <w:jc w:val="both"/>
        <w:rPr>
          <w:sz w:val="24"/>
          <w:szCs w:val="24"/>
          <w:lang w:val="ru-RU"/>
        </w:rPr>
      </w:pPr>
      <w:r w:rsidRPr="004903C6">
        <w:rPr>
          <w:rStyle w:val="12"/>
          <w:sz w:val="24"/>
          <w:szCs w:val="24"/>
        </w:rPr>
        <w:t>создание воспитывающей среды, способствующей личностному развитию особой категории дошкольников, их позитивной социализации, сохранению их индивидуальности, охране и укреплению их здоровья и эмоционального благополучия;</w:t>
      </w:r>
    </w:p>
    <w:p w14:paraId="428D1BFC" w14:textId="77777777" w:rsidR="00197BE5" w:rsidRPr="004903C6" w:rsidRDefault="00197BE5" w:rsidP="005E5B25">
      <w:pPr>
        <w:pStyle w:val="20"/>
        <w:numPr>
          <w:ilvl w:val="0"/>
          <w:numId w:val="196"/>
        </w:numPr>
        <w:shd w:val="clear" w:color="auto" w:fill="auto"/>
        <w:tabs>
          <w:tab w:val="left" w:pos="1033"/>
        </w:tabs>
        <w:spacing w:before="0" w:after="0" w:line="276" w:lineRule="auto"/>
        <w:ind w:firstLine="709"/>
        <w:jc w:val="both"/>
        <w:rPr>
          <w:sz w:val="24"/>
          <w:szCs w:val="24"/>
          <w:lang w:val="ru-RU"/>
        </w:rPr>
      </w:pPr>
      <w:r w:rsidRPr="004903C6">
        <w:rPr>
          <w:rStyle w:val="12"/>
          <w:sz w:val="24"/>
          <w:szCs w:val="24"/>
        </w:rPr>
        <w:t>доступность воспитательных мероприятий, совместных и самостоятельных, подвижных и статичных форм активности с учётом особенностей развития и образовательных потребностей ребёнка; речь идет не только о физической доступности, но и об интеллектуальной, когда созданные условия воспитания и применяемые правила должны быть понятны ребёнку с особыми образовательными потребностями;</w:t>
      </w:r>
    </w:p>
    <w:p w14:paraId="3A775B3A" w14:textId="77777777" w:rsidR="00197BE5" w:rsidRPr="004903C6" w:rsidRDefault="00197BE5" w:rsidP="005E5B25">
      <w:pPr>
        <w:pStyle w:val="20"/>
        <w:numPr>
          <w:ilvl w:val="0"/>
          <w:numId w:val="196"/>
        </w:numPr>
        <w:shd w:val="clear" w:color="auto" w:fill="auto"/>
        <w:tabs>
          <w:tab w:val="left" w:pos="1028"/>
        </w:tabs>
        <w:spacing w:before="0" w:after="0" w:line="276" w:lineRule="auto"/>
        <w:ind w:firstLine="709"/>
        <w:jc w:val="both"/>
        <w:rPr>
          <w:sz w:val="24"/>
          <w:szCs w:val="24"/>
          <w:lang w:val="ru-RU"/>
        </w:rPr>
      </w:pPr>
      <w:r w:rsidRPr="004903C6">
        <w:rPr>
          <w:rStyle w:val="12"/>
          <w:sz w:val="24"/>
          <w:szCs w:val="24"/>
        </w:rPr>
        <w:t>участие семьи как необходимое условие для полноценного воспитания ребёнка дошкольного возраста с особыми образовательными потребностями.</w:t>
      </w:r>
    </w:p>
    <w:p w14:paraId="0FF3A141" w14:textId="77777777" w:rsidR="00BB340C" w:rsidRDefault="00BB340C" w:rsidP="00197BE5">
      <w:pPr>
        <w:pStyle w:val="a3"/>
        <w:spacing w:before="5"/>
        <w:ind w:left="0" w:firstLine="709"/>
        <w:jc w:val="left"/>
        <w:rPr>
          <w:sz w:val="27"/>
        </w:rPr>
      </w:pPr>
    </w:p>
    <w:p w14:paraId="107E04A5" w14:textId="77777777" w:rsidR="00BB340C" w:rsidRDefault="00BB340C">
      <w:pPr>
        <w:pStyle w:val="a3"/>
        <w:ind w:left="0" w:firstLine="0"/>
        <w:jc w:val="left"/>
        <w:rPr>
          <w:sz w:val="28"/>
        </w:rPr>
      </w:pPr>
    </w:p>
    <w:p w14:paraId="4D84F31A" w14:textId="77777777" w:rsidR="00BB340C" w:rsidRPr="004B1E6F" w:rsidRDefault="004B1E6F" w:rsidP="005E5B25">
      <w:pPr>
        <w:pStyle w:val="1"/>
        <w:numPr>
          <w:ilvl w:val="0"/>
          <w:numId w:val="7"/>
        </w:numPr>
        <w:tabs>
          <w:tab w:val="left" w:pos="567"/>
          <w:tab w:val="left" w:pos="814"/>
        </w:tabs>
        <w:ind w:hanging="1713"/>
        <w:jc w:val="center"/>
        <w:rPr>
          <w:sz w:val="26"/>
          <w:szCs w:val="26"/>
        </w:rPr>
      </w:pPr>
      <w:r w:rsidRPr="004B1E6F">
        <w:rPr>
          <w:sz w:val="26"/>
          <w:szCs w:val="26"/>
        </w:rPr>
        <w:t>ОРГАНИЗАЦИОННЫЙ</w:t>
      </w:r>
      <w:r w:rsidRPr="004B1E6F">
        <w:rPr>
          <w:spacing w:val="-2"/>
          <w:sz w:val="26"/>
          <w:szCs w:val="26"/>
        </w:rPr>
        <w:t xml:space="preserve"> </w:t>
      </w:r>
      <w:r w:rsidRPr="004B1E6F">
        <w:rPr>
          <w:sz w:val="26"/>
          <w:szCs w:val="26"/>
        </w:rPr>
        <w:t>РАЗДЕЛ</w:t>
      </w:r>
    </w:p>
    <w:p w14:paraId="006EF907" w14:textId="77777777" w:rsidR="004903C6" w:rsidRDefault="004903C6" w:rsidP="00304AB3">
      <w:pPr>
        <w:pStyle w:val="a3"/>
        <w:spacing w:line="276" w:lineRule="auto"/>
        <w:ind w:left="0" w:firstLine="709"/>
        <w:jc w:val="left"/>
        <w:rPr>
          <w:b/>
          <w:bCs/>
        </w:rPr>
      </w:pPr>
    </w:p>
    <w:p w14:paraId="3C542715" w14:textId="77777777" w:rsidR="00BB340C" w:rsidRPr="00304AB3" w:rsidRDefault="00A85AE0" w:rsidP="00304AB3">
      <w:pPr>
        <w:pStyle w:val="a3"/>
        <w:spacing w:line="276" w:lineRule="auto"/>
        <w:ind w:left="0" w:firstLine="709"/>
        <w:jc w:val="left"/>
        <w:rPr>
          <w:b/>
          <w:bCs/>
        </w:rPr>
      </w:pPr>
      <w:r w:rsidRPr="00304AB3">
        <w:rPr>
          <w:b/>
          <w:bCs/>
        </w:rPr>
        <w:t xml:space="preserve">3.1. </w:t>
      </w:r>
      <w:r w:rsidR="0021290F" w:rsidRPr="00304AB3">
        <w:rPr>
          <w:b/>
          <w:bCs/>
        </w:rPr>
        <w:t>Особенности организации развивающей предметно-пространственной среды</w:t>
      </w:r>
    </w:p>
    <w:p w14:paraId="036C2A8C" w14:textId="77777777" w:rsidR="00BB340C" w:rsidRPr="00304AB3" w:rsidRDefault="0021290F" w:rsidP="00304AB3">
      <w:pPr>
        <w:pStyle w:val="a3"/>
        <w:spacing w:line="276" w:lineRule="auto"/>
        <w:ind w:left="0" w:firstLine="709"/>
      </w:pPr>
      <w:r w:rsidRPr="00304AB3">
        <w:t>Развивающая предметно-пространственная среда – часть образовательной среды и фактор,</w:t>
      </w:r>
      <w:r w:rsidRPr="00304AB3">
        <w:rPr>
          <w:spacing w:val="1"/>
        </w:rPr>
        <w:t xml:space="preserve"> </w:t>
      </w:r>
      <w:r w:rsidRPr="00304AB3">
        <w:t>мощно обогащающий развитие детей. РППС выступает основой для разнообразной,</w:t>
      </w:r>
      <w:r w:rsidRPr="00304AB3">
        <w:rPr>
          <w:spacing w:val="1"/>
        </w:rPr>
        <w:t xml:space="preserve"> </w:t>
      </w:r>
      <w:r w:rsidRPr="00304AB3">
        <w:t>разносторонне</w:t>
      </w:r>
      <w:r w:rsidRPr="00304AB3">
        <w:rPr>
          <w:spacing w:val="1"/>
        </w:rPr>
        <w:t xml:space="preserve"> </w:t>
      </w:r>
      <w:r w:rsidRPr="00304AB3">
        <w:t>развивающей,</w:t>
      </w:r>
      <w:r w:rsidRPr="00304AB3">
        <w:rPr>
          <w:spacing w:val="1"/>
        </w:rPr>
        <w:t xml:space="preserve"> </w:t>
      </w:r>
      <w:r w:rsidRPr="00304AB3">
        <w:t>содержательной</w:t>
      </w:r>
      <w:r w:rsidRPr="00304AB3">
        <w:rPr>
          <w:spacing w:val="1"/>
        </w:rPr>
        <w:t xml:space="preserve"> </w:t>
      </w:r>
      <w:r w:rsidRPr="00304AB3">
        <w:t>и</w:t>
      </w:r>
      <w:r w:rsidRPr="00304AB3">
        <w:rPr>
          <w:spacing w:val="1"/>
        </w:rPr>
        <w:t xml:space="preserve"> </w:t>
      </w:r>
      <w:r w:rsidRPr="00304AB3">
        <w:t>привлекательной</w:t>
      </w:r>
      <w:r w:rsidRPr="00304AB3">
        <w:rPr>
          <w:spacing w:val="1"/>
        </w:rPr>
        <w:t xml:space="preserve"> </w:t>
      </w:r>
      <w:r w:rsidRPr="00304AB3">
        <w:t>для</w:t>
      </w:r>
      <w:r w:rsidRPr="00304AB3">
        <w:rPr>
          <w:spacing w:val="1"/>
        </w:rPr>
        <w:t xml:space="preserve"> </w:t>
      </w:r>
      <w:r w:rsidRPr="00304AB3">
        <w:t>каждого</w:t>
      </w:r>
      <w:r w:rsidRPr="00304AB3">
        <w:rPr>
          <w:spacing w:val="1"/>
        </w:rPr>
        <w:t xml:space="preserve"> </w:t>
      </w:r>
      <w:r w:rsidRPr="00304AB3">
        <w:t>ребенка</w:t>
      </w:r>
      <w:r w:rsidRPr="00304AB3">
        <w:rPr>
          <w:spacing w:val="-57"/>
        </w:rPr>
        <w:t xml:space="preserve"> </w:t>
      </w:r>
      <w:r w:rsidRPr="00304AB3">
        <w:t>деятельности.</w:t>
      </w:r>
    </w:p>
    <w:p w14:paraId="67A8FA99" w14:textId="77777777" w:rsidR="00BB340C" w:rsidRPr="00304AB3" w:rsidRDefault="0021290F" w:rsidP="00304AB3">
      <w:pPr>
        <w:pStyle w:val="a3"/>
        <w:spacing w:line="276" w:lineRule="auto"/>
        <w:ind w:left="0" w:firstLine="709"/>
      </w:pPr>
      <w:r w:rsidRPr="00304AB3">
        <w:t>Развивающая</w:t>
      </w:r>
      <w:r w:rsidRPr="00304AB3">
        <w:rPr>
          <w:spacing w:val="1"/>
        </w:rPr>
        <w:t xml:space="preserve"> </w:t>
      </w:r>
      <w:r w:rsidRPr="00304AB3">
        <w:t>предметно-пространственная</w:t>
      </w:r>
      <w:r w:rsidRPr="00304AB3">
        <w:rPr>
          <w:spacing w:val="1"/>
        </w:rPr>
        <w:t xml:space="preserve"> </w:t>
      </w:r>
      <w:r w:rsidRPr="00304AB3">
        <w:t>среда</w:t>
      </w:r>
      <w:r w:rsidRPr="00304AB3">
        <w:rPr>
          <w:spacing w:val="1"/>
        </w:rPr>
        <w:t xml:space="preserve"> </w:t>
      </w:r>
      <w:r w:rsidRPr="00304AB3">
        <w:t>(далее</w:t>
      </w:r>
      <w:r w:rsidRPr="00304AB3">
        <w:rPr>
          <w:spacing w:val="1"/>
        </w:rPr>
        <w:t xml:space="preserve"> </w:t>
      </w:r>
      <w:r w:rsidRPr="00304AB3">
        <w:t>-</w:t>
      </w:r>
      <w:r w:rsidRPr="00304AB3">
        <w:rPr>
          <w:spacing w:val="1"/>
        </w:rPr>
        <w:t xml:space="preserve"> </w:t>
      </w:r>
      <w:r w:rsidRPr="00304AB3">
        <w:t>РППС)</w:t>
      </w:r>
      <w:r w:rsidRPr="00304AB3">
        <w:rPr>
          <w:spacing w:val="1"/>
        </w:rPr>
        <w:t xml:space="preserve"> </w:t>
      </w:r>
      <w:r w:rsidRPr="00304AB3">
        <w:t>представляет</w:t>
      </w:r>
      <w:r w:rsidRPr="00304AB3">
        <w:rPr>
          <w:spacing w:val="1"/>
        </w:rPr>
        <w:t xml:space="preserve"> </w:t>
      </w:r>
      <w:r w:rsidRPr="00304AB3">
        <w:t>собой</w:t>
      </w:r>
      <w:r w:rsidRPr="00304AB3">
        <w:rPr>
          <w:spacing w:val="1"/>
        </w:rPr>
        <w:t xml:space="preserve"> </w:t>
      </w:r>
      <w:r w:rsidRPr="00304AB3">
        <w:t>единство</w:t>
      </w:r>
      <w:r w:rsidRPr="00304AB3">
        <w:rPr>
          <w:spacing w:val="12"/>
        </w:rPr>
        <w:t xml:space="preserve"> </w:t>
      </w:r>
      <w:r w:rsidRPr="00304AB3">
        <w:t>специально</w:t>
      </w:r>
      <w:r w:rsidRPr="00304AB3">
        <w:rPr>
          <w:spacing w:val="12"/>
        </w:rPr>
        <w:t xml:space="preserve"> </w:t>
      </w:r>
      <w:r w:rsidRPr="00304AB3">
        <w:t>организованного</w:t>
      </w:r>
      <w:r w:rsidRPr="00304AB3">
        <w:rPr>
          <w:spacing w:val="10"/>
        </w:rPr>
        <w:t xml:space="preserve"> </w:t>
      </w:r>
      <w:r w:rsidRPr="00304AB3">
        <w:t>пространства</w:t>
      </w:r>
      <w:r w:rsidRPr="00304AB3">
        <w:rPr>
          <w:spacing w:val="12"/>
        </w:rPr>
        <w:t xml:space="preserve"> </w:t>
      </w:r>
      <w:r w:rsidRPr="00304AB3">
        <w:t>как</w:t>
      </w:r>
      <w:r w:rsidRPr="00304AB3">
        <w:rPr>
          <w:spacing w:val="13"/>
        </w:rPr>
        <w:t xml:space="preserve"> </w:t>
      </w:r>
      <w:r w:rsidRPr="00304AB3">
        <w:t>внешнего</w:t>
      </w:r>
      <w:r w:rsidRPr="00304AB3">
        <w:rPr>
          <w:spacing w:val="12"/>
        </w:rPr>
        <w:t xml:space="preserve"> </w:t>
      </w:r>
      <w:r w:rsidR="00470C77" w:rsidRPr="00304AB3">
        <w:t>(территория)</w:t>
      </w:r>
      <w:r w:rsidRPr="00304AB3">
        <w:t>,</w:t>
      </w:r>
      <w:r w:rsidRPr="00304AB3">
        <w:rPr>
          <w:spacing w:val="11"/>
        </w:rPr>
        <w:t xml:space="preserve"> </w:t>
      </w:r>
      <w:r w:rsidRPr="00304AB3">
        <w:t>так</w:t>
      </w:r>
      <w:r w:rsidRPr="00304AB3">
        <w:rPr>
          <w:spacing w:val="-58"/>
        </w:rPr>
        <w:t xml:space="preserve"> </w:t>
      </w:r>
      <w:r w:rsidRPr="00304AB3">
        <w:t>и</w:t>
      </w:r>
      <w:r w:rsidRPr="00304AB3">
        <w:rPr>
          <w:spacing w:val="1"/>
        </w:rPr>
        <w:t xml:space="preserve"> </w:t>
      </w:r>
      <w:r w:rsidRPr="00304AB3">
        <w:t>внутреннего</w:t>
      </w:r>
      <w:r w:rsidRPr="00304AB3">
        <w:rPr>
          <w:spacing w:val="1"/>
        </w:rPr>
        <w:t xml:space="preserve"> </w:t>
      </w:r>
      <w:r w:rsidRPr="00304AB3">
        <w:t>(групповые,</w:t>
      </w:r>
      <w:r w:rsidRPr="00304AB3">
        <w:rPr>
          <w:spacing w:val="1"/>
        </w:rPr>
        <w:t xml:space="preserve"> </w:t>
      </w:r>
      <w:r w:rsidRPr="00304AB3">
        <w:t>специализированные,</w:t>
      </w:r>
      <w:r w:rsidRPr="00304AB3">
        <w:rPr>
          <w:spacing w:val="1"/>
        </w:rPr>
        <w:t xml:space="preserve"> </w:t>
      </w:r>
      <w:r w:rsidRPr="00304AB3">
        <w:t>технологические,</w:t>
      </w:r>
      <w:r w:rsidRPr="00304AB3">
        <w:rPr>
          <w:spacing w:val="1"/>
        </w:rPr>
        <w:t xml:space="preserve"> </w:t>
      </w:r>
      <w:r w:rsidRPr="00304AB3">
        <w:t>административные</w:t>
      </w:r>
      <w:r w:rsidRPr="00304AB3">
        <w:rPr>
          <w:spacing w:val="1"/>
        </w:rPr>
        <w:t xml:space="preserve"> </w:t>
      </w:r>
      <w:r w:rsidRPr="00304AB3">
        <w:t>и</w:t>
      </w:r>
      <w:r w:rsidRPr="00304AB3">
        <w:rPr>
          <w:spacing w:val="1"/>
        </w:rPr>
        <w:t xml:space="preserve"> </w:t>
      </w:r>
      <w:r w:rsidRPr="00304AB3">
        <w:t>иные</w:t>
      </w:r>
      <w:r w:rsidRPr="00304AB3">
        <w:rPr>
          <w:spacing w:val="1"/>
        </w:rPr>
        <w:t xml:space="preserve"> </w:t>
      </w:r>
      <w:r w:rsidRPr="00304AB3">
        <w:t>пространства),</w:t>
      </w:r>
      <w:r w:rsidRPr="00304AB3">
        <w:rPr>
          <w:spacing w:val="1"/>
        </w:rPr>
        <w:t xml:space="preserve"> </w:t>
      </w:r>
      <w:r w:rsidRPr="00304AB3">
        <w:t>материалов,</w:t>
      </w:r>
      <w:r w:rsidRPr="00304AB3">
        <w:rPr>
          <w:spacing w:val="1"/>
        </w:rPr>
        <w:t xml:space="preserve"> </w:t>
      </w:r>
      <w:r w:rsidRPr="00304AB3">
        <w:t>оборудования,</w:t>
      </w:r>
      <w:r w:rsidRPr="00304AB3">
        <w:rPr>
          <w:spacing w:val="1"/>
        </w:rPr>
        <w:t xml:space="preserve"> </w:t>
      </w:r>
      <w:r w:rsidRPr="00304AB3">
        <w:t>электронных</w:t>
      </w:r>
      <w:r w:rsidRPr="00304AB3">
        <w:rPr>
          <w:spacing w:val="1"/>
        </w:rPr>
        <w:t xml:space="preserve"> </w:t>
      </w:r>
      <w:r w:rsidRPr="00304AB3">
        <w:t>образовательных</w:t>
      </w:r>
      <w:r w:rsidRPr="00304AB3">
        <w:rPr>
          <w:spacing w:val="1"/>
        </w:rPr>
        <w:t xml:space="preserve"> </w:t>
      </w:r>
      <w:r w:rsidRPr="00304AB3">
        <w:t>ресурсов</w:t>
      </w:r>
      <w:r w:rsidRPr="00304AB3">
        <w:rPr>
          <w:spacing w:val="1"/>
        </w:rPr>
        <w:t xml:space="preserve"> </w:t>
      </w:r>
      <w:r w:rsidRPr="00304AB3">
        <w:t>и</w:t>
      </w:r>
      <w:r w:rsidRPr="00304AB3">
        <w:rPr>
          <w:spacing w:val="1"/>
        </w:rPr>
        <w:t xml:space="preserve"> </w:t>
      </w:r>
      <w:r w:rsidRPr="00304AB3">
        <w:t>средств</w:t>
      </w:r>
      <w:r w:rsidRPr="00304AB3">
        <w:rPr>
          <w:spacing w:val="1"/>
        </w:rPr>
        <w:t xml:space="preserve"> </w:t>
      </w:r>
      <w:r w:rsidRPr="00304AB3">
        <w:t>обучения</w:t>
      </w:r>
      <w:r w:rsidRPr="00304AB3">
        <w:rPr>
          <w:spacing w:val="1"/>
        </w:rPr>
        <w:t xml:space="preserve"> </w:t>
      </w:r>
      <w:r w:rsidRPr="00304AB3">
        <w:t>и</w:t>
      </w:r>
      <w:r w:rsidRPr="00304AB3">
        <w:rPr>
          <w:spacing w:val="1"/>
        </w:rPr>
        <w:t xml:space="preserve"> </w:t>
      </w:r>
      <w:r w:rsidRPr="00304AB3">
        <w:t>воспитания</w:t>
      </w:r>
      <w:r w:rsidRPr="00304AB3">
        <w:rPr>
          <w:spacing w:val="1"/>
        </w:rPr>
        <w:t xml:space="preserve"> </w:t>
      </w:r>
      <w:r w:rsidRPr="00304AB3">
        <w:t>детей</w:t>
      </w:r>
      <w:r w:rsidRPr="00304AB3">
        <w:rPr>
          <w:spacing w:val="1"/>
        </w:rPr>
        <w:t xml:space="preserve"> </w:t>
      </w:r>
      <w:r w:rsidRPr="00304AB3">
        <w:t>дошкольного</w:t>
      </w:r>
      <w:r w:rsidRPr="00304AB3">
        <w:rPr>
          <w:spacing w:val="1"/>
        </w:rPr>
        <w:t xml:space="preserve"> </w:t>
      </w:r>
      <w:r w:rsidRPr="00304AB3">
        <w:t>возраста,</w:t>
      </w:r>
      <w:r w:rsidRPr="00304AB3">
        <w:rPr>
          <w:spacing w:val="1"/>
        </w:rPr>
        <w:t xml:space="preserve"> </w:t>
      </w:r>
      <w:r w:rsidRPr="00304AB3">
        <w:t>охраны</w:t>
      </w:r>
      <w:r w:rsidRPr="00304AB3">
        <w:rPr>
          <w:spacing w:val="1"/>
        </w:rPr>
        <w:t xml:space="preserve"> </w:t>
      </w:r>
      <w:r w:rsidRPr="00304AB3">
        <w:t>и</w:t>
      </w:r>
      <w:r w:rsidRPr="00304AB3">
        <w:rPr>
          <w:spacing w:val="1"/>
        </w:rPr>
        <w:t xml:space="preserve"> </w:t>
      </w:r>
      <w:r w:rsidRPr="00304AB3">
        <w:t>укрепления</w:t>
      </w:r>
      <w:r w:rsidRPr="00304AB3">
        <w:rPr>
          <w:spacing w:val="1"/>
        </w:rPr>
        <w:t xml:space="preserve"> </w:t>
      </w:r>
      <w:r w:rsidRPr="00304AB3">
        <w:t>их</w:t>
      </w:r>
      <w:r w:rsidRPr="00304AB3">
        <w:rPr>
          <w:spacing w:val="60"/>
        </w:rPr>
        <w:t xml:space="preserve"> </w:t>
      </w:r>
      <w:r w:rsidRPr="00304AB3">
        <w:t>здоровья,</w:t>
      </w:r>
      <w:r w:rsidRPr="00304AB3">
        <w:rPr>
          <w:spacing w:val="1"/>
        </w:rPr>
        <w:t xml:space="preserve"> </w:t>
      </w:r>
      <w:r w:rsidRPr="00304AB3">
        <w:t>материалов</w:t>
      </w:r>
      <w:r w:rsidRPr="00304AB3">
        <w:rPr>
          <w:spacing w:val="1"/>
        </w:rPr>
        <w:t xml:space="preserve"> </w:t>
      </w:r>
      <w:r w:rsidRPr="00304AB3">
        <w:t>для</w:t>
      </w:r>
      <w:r w:rsidRPr="00304AB3">
        <w:rPr>
          <w:spacing w:val="1"/>
        </w:rPr>
        <w:t xml:space="preserve"> </w:t>
      </w:r>
      <w:r w:rsidRPr="00304AB3">
        <w:t>организации</w:t>
      </w:r>
      <w:r w:rsidRPr="00304AB3">
        <w:rPr>
          <w:spacing w:val="1"/>
        </w:rPr>
        <w:t xml:space="preserve"> </w:t>
      </w:r>
      <w:r w:rsidRPr="00304AB3">
        <w:t>самостоятельной</w:t>
      </w:r>
      <w:r w:rsidRPr="00304AB3">
        <w:rPr>
          <w:spacing w:val="1"/>
        </w:rPr>
        <w:t xml:space="preserve"> </w:t>
      </w:r>
      <w:r w:rsidRPr="00304AB3">
        <w:t>творческой</w:t>
      </w:r>
      <w:r w:rsidRPr="00304AB3">
        <w:rPr>
          <w:spacing w:val="1"/>
        </w:rPr>
        <w:t xml:space="preserve"> </w:t>
      </w:r>
      <w:r w:rsidRPr="00304AB3">
        <w:t>деятельности</w:t>
      </w:r>
      <w:r w:rsidRPr="00304AB3">
        <w:rPr>
          <w:spacing w:val="1"/>
        </w:rPr>
        <w:t xml:space="preserve"> </w:t>
      </w:r>
      <w:r w:rsidRPr="00304AB3">
        <w:t>детей.</w:t>
      </w:r>
      <w:r w:rsidRPr="00304AB3">
        <w:rPr>
          <w:spacing w:val="1"/>
        </w:rPr>
        <w:t xml:space="preserve"> </w:t>
      </w:r>
      <w:r w:rsidRPr="00304AB3">
        <w:t>РППС</w:t>
      </w:r>
      <w:r w:rsidRPr="00304AB3">
        <w:rPr>
          <w:spacing w:val="1"/>
        </w:rPr>
        <w:t xml:space="preserve"> </w:t>
      </w:r>
      <w:r w:rsidRPr="00304AB3">
        <w:t>создает</w:t>
      </w:r>
      <w:r w:rsidRPr="00304AB3">
        <w:rPr>
          <w:spacing w:val="1"/>
        </w:rPr>
        <w:t xml:space="preserve"> </w:t>
      </w:r>
      <w:r w:rsidRPr="00304AB3">
        <w:t>возможности для учета особенностей, возможностей и интересов детей, коррекции недостатков их</w:t>
      </w:r>
      <w:r w:rsidRPr="00304AB3">
        <w:rPr>
          <w:spacing w:val="-57"/>
        </w:rPr>
        <w:t xml:space="preserve"> </w:t>
      </w:r>
      <w:r w:rsidRPr="00304AB3">
        <w:t>развития.</w:t>
      </w:r>
    </w:p>
    <w:p w14:paraId="58A2B332" w14:textId="77777777" w:rsidR="00BB340C" w:rsidRPr="00304AB3" w:rsidRDefault="0021290F" w:rsidP="00304AB3">
      <w:pPr>
        <w:pStyle w:val="a3"/>
        <w:spacing w:line="276" w:lineRule="auto"/>
        <w:ind w:left="0" w:firstLine="709"/>
      </w:pPr>
      <w:r w:rsidRPr="00304AB3">
        <w:t xml:space="preserve">РППС </w:t>
      </w:r>
      <w:r w:rsidR="00470C77" w:rsidRPr="00304AB3">
        <w:t>организована</w:t>
      </w:r>
      <w:r w:rsidRPr="00304AB3">
        <w:t xml:space="preserve"> как единое пространство, все компоненты которого, </w:t>
      </w:r>
      <w:r w:rsidR="00470C77" w:rsidRPr="00304AB3">
        <w:t xml:space="preserve"> согласованы </w:t>
      </w:r>
      <w:r w:rsidRPr="00304AB3">
        <w:t>между собой по содержанию, масштабу, художественному</w:t>
      </w:r>
      <w:r w:rsidRPr="00304AB3">
        <w:rPr>
          <w:spacing w:val="1"/>
        </w:rPr>
        <w:t xml:space="preserve"> </w:t>
      </w:r>
      <w:r w:rsidRPr="00304AB3">
        <w:t>решению.</w:t>
      </w:r>
    </w:p>
    <w:p w14:paraId="74C1696A" w14:textId="77777777" w:rsidR="00BB340C" w:rsidRPr="00304AB3" w:rsidRDefault="0021290F" w:rsidP="00304AB3">
      <w:pPr>
        <w:pStyle w:val="a3"/>
        <w:spacing w:line="276" w:lineRule="auto"/>
        <w:ind w:left="0" w:firstLine="709"/>
      </w:pPr>
      <w:r w:rsidRPr="00304AB3">
        <w:t>При</w:t>
      </w:r>
      <w:r w:rsidRPr="00304AB3">
        <w:rPr>
          <w:spacing w:val="-5"/>
        </w:rPr>
        <w:t xml:space="preserve"> </w:t>
      </w:r>
      <w:r w:rsidRPr="00304AB3">
        <w:t>проектировании</w:t>
      </w:r>
      <w:r w:rsidRPr="00304AB3">
        <w:rPr>
          <w:spacing w:val="-5"/>
        </w:rPr>
        <w:t xml:space="preserve"> </w:t>
      </w:r>
      <w:r w:rsidRPr="00304AB3">
        <w:t>РППС</w:t>
      </w:r>
      <w:r w:rsidRPr="00304AB3">
        <w:rPr>
          <w:spacing w:val="-5"/>
        </w:rPr>
        <w:t xml:space="preserve"> </w:t>
      </w:r>
      <w:r w:rsidR="00470C77" w:rsidRPr="00304AB3">
        <w:t>учтены</w:t>
      </w:r>
      <w:r w:rsidRPr="00304AB3">
        <w:t>:</w:t>
      </w:r>
    </w:p>
    <w:p w14:paraId="3AF6090F" w14:textId="77777777" w:rsidR="00BB340C" w:rsidRPr="00304AB3" w:rsidRDefault="0021290F" w:rsidP="005E5B25">
      <w:pPr>
        <w:pStyle w:val="a5"/>
        <w:numPr>
          <w:ilvl w:val="0"/>
          <w:numId w:val="2"/>
        </w:numPr>
        <w:tabs>
          <w:tab w:val="left" w:pos="1114"/>
        </w:tabs>
        <w:spacing w:line="276" w:lineRule="auto"/>
        <w:ind w:left="0" w:firstLine="709"/>
        <w:jc w:val="both"/>
        <w:rPr>
          <w:sz w:val="24"/>
          <w:szCs w:val="24"/>
        </w:rPr>
      </w:pPr>
      <w:r w:rsidRPr="00304AB3">
        <w:rPr>
          <w:sz w:val="24"/>
          <w:szCs w:val="24"/>
        </w:rPr>
        <w:t>этнопсихологические, социокультурные, культурно-исторические и природно-</w:t>
      </w:r>
      <w:r w:rsidRPr="00304AB3">
        <w:rPr>
          <w:spacing w:val="1"/>
          <w:sz w:val="24"/>
          <w:szCs w:val="24"/>
        </w:rPr>
        <w:t xml:space="preserve"> </w:t>
      </w:r>
      <w:r w:rsidRPr="00304AB3">
        <w:rPr>
          <w:sz w:val="24"/>
          <w:szCs w:val="24"/>
        </w:rPr>
        <w:t>климатические условия;</w:t>
      </w:r>
    </w:p>
    <w:p w14:paraId="0BC6608A" w14:textId="77777777" w:rsidR="00BB340C" w:rsidRPr="00304AB3" w:rsidRDefault="0021290F" w:rsidP="005E5B25">
      <w:pPr>
        <w:pStyle w:val="a5"/>
        <w:numPr>
          <w:ilvl w:val="0"/>
          <w:numId w:val="2"/>
        </w:numPr>
        <w:tabs>
          <w:tab w:val="left" w:pos="1118"/>
        </w:tabs>
        <w:spacing w:line="276" w:lineRule="auto"/>
        <w:ind w:left="0" w:firstLine="709"/>
        <w:jc w:val="both"/>
        <w:rPr>
          <w:sz w:val="24"/>
          <w:szCs w:val="24"/>
        </w:rPr>
      </w:pPr>
      <w:r w:rsidRPr="00304AB3">
        <w:rPr>
          <w:sz w:val="24"/>
          <w:szCs w:val="24"/>
        </w:rPr>
        <w:t>возраст, опыт,</w:t>
      </w:r>
      <w:r w:rsidRPr="00304AB3">
        <w:rPr>
          <w:spacing w:val="1"/>
          <w:sz w:val="24"/>
          <w:szCs w:val="24"/>
        </w:rPr>
        <w:t xml:space="preserve"> </w:t>
      </w:r>
      <w:r w:rsidRPr="00304AB3">
        <w:rPr>
          <w:sz w:val="24"/>
          <w:szCs w:val="24"/>
        </w:rPr>
        <w:t>уровень развития детей и особенностей их</w:t>
      </w:r>
      <w:r w:rsidRPr="00304AB3">
        <w:rPr>
          <w:spacing w:val="1"/>
          <w:sz w:val="24"/>
          <w:szCs w:val="24"/>
        </w:rPr>
        <w:t xml:space="preserve"> </w:t>
      </w:r>
      <w:r w:rsidRPr="00304AB3">
        <w:rPr>
          <w:sz w:val="24"/>
          <w:szCs w:val="24"/>
        </w:rPr>
        <w:t>деятельности</w:t>
      </w:r>
      <w:r w:rsidRPr="00304AB3">
        <w:rPr>
          <w:spacing w:val="1"/>
          <w:sz w:val="24"/>
          <w:szCs w:val="24"/>
        </w:rPr>
        <w:t xml:space="preserve"> </w:t>
      </w:r>
      <w:r w:rsidRPr="00304AB3">
        <w:rPr>
          <w:sz w:val="24"/>
          <w:szCs w:val="24"/>
        </w:rPr>
        <w:t>- содержание</w:t>
      </w:r>
      <w:r w:rsidRPr="00304AB3">
        <w:rPr>
          <w:spacing w:val="1"/>
          <w:sz w:val="24"/>
          <w:szCs w:val="24"/>
        </w:rPr>
        <w:t xml:space="preserve"> </w:t>
      </w:r>
      <w:r w:rsidRPr="00304AB3">
        <w:rPr>
          <w:sz w:val="24"/>
          <w:szCs w:val="24"/>
        </w:rPr>
        <w:t>воспитания</w:t>
      </w:r>
      <w:r w:rsidRPr="00304AB3">
        <w:rPr>
          <w:spacing w:val="-4"/>
          <w:sz w:val="24"/>
          <w:szCs w:val="24"/>
        </w:rPr>
        <w:t xml:space="preserve"> </w:t>
      </w:r>
      <w:r w:rsidRPr="00304AB3">
        <w:rPr>
          <w:sz w:val="24"/>
          <w:szCs w:val="24"/>
        </w:rPr>
        <w:t>и образования;</w:t>
      </w:r>
    </w:p>
    <w:p w14:paraId="54724AAD" w14:textId="77777777" w:rsidR="00BB340C" w:rsidRPr="00304AB3" w:rsidRDefault="0021290F" w:rsidP="005E5B25">
      <w:pPr>
        <w:pStyle w:val="a5"/>
        <w:numPr>
          <w:ilvl w:val="0"/>
          <w:numId w:val="2"/>
        </w:numPr>
        <w:tabs>
          <w:tab w:val="left" w:pos="1061"/>
        </w:tabs>
        <w:spacing w:line="276" w:lineRule="auto"/>
        <w:ind w:left="0" w:firstLine="709"/>
        <w:jc w:val="both"/>
        <w:rPr>
          <w:sz w:val="24"/>
          <w:szCs w:val="24"/>
        </w:rPr>
      </w:pPr>
      <w:r w:rsidRPr="00304AB3">
        <w:rPr>
          <w:sz w:val="24"/>
          <w:szCs w:val="24"/>
        </w:rPr>
        <w:t>задачи</w:t>
      </w:r>
      <w:r w:rsidRPr="00304AB3">
        <w:rPr>
          <w:spacing w:val="-4"/>
          <w:sz w:val="24"/>
          <w:szCs w:val="24"/>
        </w:rPr>
        <w:t xml:space="preserve"> </w:t>
      </w:r>
      <w:r w:rsidRPr="00304AB3">
        <w:rPr>
          <w:sz w:val="24"/>
          <w:szCs w:val="24"/>
        </w:rPr>
        <w:t>образовательной</w:t>
      </w:r>
      <w:r w:rsidRPr="00304AB3">
        <w:rPr>
          <w:spacing w:val="-3"/>
          <w:sz w:val="24"/>
          <w:szCs w:val="24"/>
        </w:rPr>
        <w:t xml:space="preserve"> </w:t>
      </w:r>
      <w:r w:rsidRPr="00304AB3">
        <w:rPr>
          <w:sz w:val="24"/>
          <w:szCs w:val="24"/>
        </w:rPr>
        <w:t>программы</w:t>
      </w:r>
      <w:r w:rsidRPr="00304AB3">
        <w:rPr>
          <w:spacing w:val="-4"/>
          <w:sz w:val="24"/>
          <w:szCs w:val="24"/>
        </w:rPr>
        <w:t xml:space="preserve"> </w:t>
      </w:r>
      <w:r w:rsidRPr="00304AB3">
        <w:rPr>
          <w:sz w:val="24"/>
          <w:szCs w:val="24"/>
        </w:rPr>
        <w:t>для</w:t>
      </w:r>
      <w:r w:rsidRPr="00304AB3">
        <w:rPr>
          <w:spacing w:val="-3"/>
          <w:sz w:val="24"/>
          <w:szCs w:val="24"/>
        </w:rPr>
        <w:t xml:space="preserve"> </w:t>
      </w:r>
      <w:r w:rsidRPr="00304AB3">
        <w:rPr>
          <w:sz w:val="24"/>
          <w:szCs w:val="24"/>
        </w:rPr>
        <w:t>разных</w:t>
      </w:r>
      <w:r w:rsidRPr="00304AB3">
        <w:rPr>
          <w:spacing w:val="-2"/>
          <w:sz w:val="24"/>
          <w:szCs w:val="24"/>
        </w:rPr>
        <w:t xml:space="preserve"> </w:t>
      </w:r>
      <w:r w:rsidRPr="00304AB3">
        <w:rPr>
          <w:sz w:val="24"/>
          <w:szCs w:val="24"/>
        </w:rPr>
        <w:t>возрастных</w:t>
      </w:r>
      <w:r w:rsidRPr="00304AB3">
        <w:rPr>
          <w:spacing w:val="-2"/>
          <w:sz w:val="24"/>
          <w:szCs w:val="24"/>
        </w:rPr>
        <w:t xml:space="preserve"> </w:t>
      </w:r>
      <w:r w:rsidRPr="00304AB3">
        <w:rPr>
          <w:sz w:val="24"/>
          <w:szCs w:val="24"/>
        </w:rPr>
        <w:t>групп;</w:t>
      </w:r>
    </w:p>
    <w:p w14:paraId="3FA79FB2" w14:textId="77777777" w:rsidR="00BB340C" w:rsidRPr="00304AB3" w:rsidRDefault="0021290F" w:rsidP="005E5B25">
      <w:pPr>
        <w:pStyle w:val="a5"/>
        <w:numPr>
          <w:ilvl w:val="0"/>
          <w:numId w:val="2"/>
        </w:numPr>
        <w:tabs>
          <w:tab w:val="left" w:pos="1071"/>
        </w:tabs>
        <w:spacing w:line="276" w:lineRule="auto"/>
        <w:ind w:left="0" w:firstLine="709"/>
        <w:jc w:val="both"/>
        <w:rPr>
          <w:sz w:val="24"/>
          <w:szCs w:val="24"/>
        </w:rPr>
      </w:pPr>
      <w:r w:rsidRPr="00304AB3">
        <w:rPr>
          <w:sz w:val="24"/>
          <w:szCs w:val="24"/>
        </w:rPr>
        <w:t>возможности и потребности участников образовательной деятельности (детей и их семей,</w:t>
      </w:r>
      <w:r w:rsidRPr="00304AB3">
        <w:rPr>
          <w:spacing w:val="1"/>
          <w:sz w:val="24"/>
          <w:szCs w:val="24"/>
        </w:rPr>
        <w:t xml:space="preserve"> </w:t>
      </w:r>
      <w:r w:rsidRPr="00304AB3">
        <w:rPr>
          <w:sz w:val="24"/>
          <w:szCs w:val="24"/>
        </w:rPr>
        <w:t>педагогов</w:t>
      </w:r>
      <w:r w:rsidRPr="00304AB3">
        <w:rPr>
          <w:spacing w:val="-3"/>
          <w:sz w:val="24"/>
          <w:szCs w:val="24"/>
        </w:rPr>
        <w:t xml:space="preserve"> </w:t>
      </w:r>
      <w:r w:rsidRPr="00304AB3">
        <w:rPr>
          <w:sz w:val="24"/>
          <w:szCs w:val="24"/>
        </w:rPr>
        <w:t>и</w:t>
      </w:r>
      <w:r w:rsidRPr="00304AB3">
        <w:rPr>
          <w:spacing w:val="-1"/>
          <w:sz w:val="24"/>
          <w:szCs w:val="24"/>
        </w:rPr>
        <w:t xml:space="preserve"> </w:t>
      </w:r>
      <w:r w:rsidRPr="00304AB3">
        <w:rPr>
          <w:sz w:val="24"/>
          <w:szCs w:val="24"/>
        </w:rPr>
        <w:t>других</w:t>
      </w:r>
      <w:r w:rsidRPr="00304AB3">
        <w:rPr>
          <w:spacing w:val="1"/>
          <w:sz w:val="24"/>
          <w:szCs w:val="24"/>
        </w:rPr>
        <w:t xml:space="preserve"> </w:t>
      </w:r>
      <w:r w:rsidRPr="00304AB3">
        <w:rPr>
          <w:sz w:val="24"/>
          <w:szCs w:val="24"/>
        </w:rPr>
        <w:t>сотрудников,</w:t>
      </w:r>
      <w:r w:rsidRPr="00304AB3">
        <w:rPr>
          <w:spacing w:val="-2"/>
          <w:sz w:val="24"/>
          <w:szCs w:val="24"/>
        </w:rPr>
        <w:t xml:space="preserve"> </w:t>
      </w:r>
      <w:r w:rsidRPr="00304AB3">
        <w:rPr>
          <w:sz w:val="24"/>
          <w:szCs w:val="24"/>
        </w:rPr>
        <w:t>участников</w:t>
      </w:r>
      <w:r w:rsidRPr="00304AB3">
        <w:rPr>
          <w:spacing w:val="-1"/>
          <w:sz w:val="24"/>
          <w:szCs w:val="24"/>
        </w:rPr>
        <w:t xml:space="preserve"> </w:t>
      </w:r>
      <w:r w:rsidRPr="00304AB3">
        <w:rPr>
          <w:sz w:val="24"/>
          <w:szCs w:val="24"/>
        </w:rPr>
        <w:t>сетевого</w:t>
      </w:r>
      <w:r w:rsidRPr="00304AB3">
        <w:rPr>
          <w:spacing w:val="-2"/>
          <w:sz w:val="24"/>
          <w:szCs w:val="24"/>
        </w:rPr>
        <w:t xml:space="preserve"> </w:t>
      </w:r>
      <w:r w:rsidRPr="00304AB3">
        <w:rPr>
          <w:sz w:val="24"/>
          <w:szCs w:val="24"/>
        </w:rPr>
        <w:t>взаимодействия</w:t>
      </w:r>
      <w:r w:rsidRPr="00304AB3">
        <w:rPr>
          <w:spacing w:val="-1"/>
          <w:sz w:val="24"/>
          <w:szCs w:val="24"/>
        </w:rPr>
        <w:t xml:space="preserve"> </w:t>
      </w:r>
      <w:r w:rsidRPr="00304AB3">
        <w:rPr>
          <w:sz w:val="24"/>
          <w:szCs w:val="24"/>
        </w:rPr>
        <w:t>и</w:t>
      </w:r>
      <w:r w:rsidRPr="00304AB3">
        <w:rPr>
          <w:spacing w:val="-1"/>
          <w:sz w:val="24"/>
          <w:szCs w:val="24"/>
        </w:rPr>
        <w:t xml:space="preserve"> </w:t>
      </w:r>
      <w:r w:rsidRPr="00304AB3">
        <w:rPr>
          <w:sz w:val="24"/>
          <w:szCs w:val="24"/>
        </w:rPr>
        <w:t>пр.).</w:t>
      </w:r>
    </w:p>
    <w:p w14:paraId="1CA64922" w14:textId="77777777" w:rsidR="00BB340C" w:rsidRPr="00304AB3" w:rsidRDefault="0021290F" w:rsidP="00304AB3">
      <w:pPr>
        <w:pStyle w:val="a3"/>
        <w:spacing w:line="276" w:lineRule="auto"/>
        <w:ind w:left="0" w:firstLine="709"/>
      </w:pPr>
      <w:r w:rsidRPr="00304AB3">
        <w:lastRenderedPageBreak/>
        <w:t xml:space="preserve">РППС </w:t>
      </w:r>
      <w:r w:rsidR="00470C77" w:rsidRPr="00304AB3">
        <w:t>соответствует</w:t>
      </w:r>
      <w:r w:rsidRPr="00304AB3">
        <w:t>:</w:t>
      </w:r>
    </w:p>
    <w:p w14:paraId="32504C2F" w14:textId="77777777" w:rsidR="00BB340C" w:rsidRPr="00304AB3" w:rsidRDefault="0021290F" w:rsidP="00304AB3">
      <w:pPr>
        <w:pStyle w:val="a3"/>
        <w:spacing w:line="276" w:lineRule="auto"/>
        <w:ind w:left="0" w:firstLine="709"/>
      </w:pPr>
      <w:r w:rsidRPr="00304AB3">
        <w:t>требованиям</w:t>
      </w:r>
      <w:r w:rsidRPr="00304AB3">
        <w:rPr>
          <w:spacing w:val="-4"/>
        </w:rPr>
        <w:t xml:space="preserve"> </w:t>
      </w:r>
      <w:r w:rsidRPr="00304AB3">
        <w:t>ФГОС</w:t>
      </w:r>
      <w:r w:rsidRPr="00304AB3">
        <w:rPr>
          <w:spacing w:val="-3"/>
        </w:rPr>
        <w:t xml:space="preserve"> </w:t>
      </w:r>
      <w:r w:rsidRPr="00304AB3">
        <w:t>ДО;</w:t>
      </w:r>
    </w:p>
    <w:p w14:paraId="4D876EB5" w14:textId="77777777" w:rsidR="00BB340C" w:rsidRPr="00304AB3" w:rsidRDefault="00470C77" w:rsidP="00304AB3">
      <w:pPr>
        <w:pStyle w:val="a3"/>
        <w:spacing w:line="276" w:lineRule="auto"/>
        <w:ind w:left="0" w:firstLine="709"/>
      </w:pPr>
      <w:r w:rsidRPr="00304AB3">
        <w:t>Программе</w:t>
      </w:r>
      <w:r w:rsidR="0021290F" w:rsidRPr="00304AB3">
        <w:t>;</w:t>
      </w:r>
    </w:p>
    <w:p w14:paraId="5FAEE21B" w14:textId="77777777" w:rsidR="00470C77" w:rsidRPr="00304AB3" w:rsidRDefault="0021290F" w:rsidP="00304AB3">
      <w:pPr>
        <w:pStyle w:val="a3"/>
        <w:spacing w:line="276" w:lineRule="auto"/>
        <w:ind w:left="0" w:firstLine="709"/>
        <w:jc w:val="left"/>
      </w:pPr>
      <w:r w:rsidRPr="00304AB3">
        <w:t>материально-техническим и медико-социальным условиям пребывания детей в ДОО;</w:t>
      </w:r>
      <w:r w:rsidRPr="00304AB3">
        <w:rPr>
          <w:spacing w:val="-57"/>
        </w:rPr>
        <w:t xml:space="preserve"> </w:t>
      </w:r>
      <w:r w:rsidRPr="00304AB3">
        <w:t>возрастным</w:t>
      </w:r>
      <w:r w:rsidRPr="00304AB3">
        <w:rPr>
          <w:spacing w:val="-3"/>
        </w:rPr>
        <w:t xml:space="preserve"> </w:t>
      </w:r>
      <w:r w:rsidRPr="00304AB3">
        <w:t>особенностям детей;</w:t>
      </w:r>
    </w:p>
    <w:p w14:paraId="5325032B" w14:textId="77777777" w:rsidR="00BB340C" w:rsidRPr="00304AB3" w:rsidRDefault="00470C77" w:rsidP="00304AB3">
      <w:pPr>
        <w:pStyle w:val="a3"/>
        <w:spacing w:line="276" w:lineRule="auto"/>
        <w:ind w:left="0" w:firstLine="709"/>
        <w:jc w:val="left"/>
      </w:pPr>
      <w:r w:rsidRPr="00304AB3">
        <w:t>в</w:t>
      </w:r>
      <w:r w:rsidR="0021290F" w:rsidRPr="00304AB3">
        <w:t>оспитывающему харак</w:t>
      </w:r>
      <w:r w:rsidRPr="00304AB3">
        <w:t>теру образования детей</w:t>
      </w:r>
      <w:r w:rsidR="0021290F" w:rsidRPr="00304AB3">
        <w:t>;</w:t>
      </w:r>
      <w:r w:rsidR="0021290F" w:rsidRPr="00304AB3">
        <w:rPr>
          <w:spacing w:val="-57"/>
        </w:rPr>
        <w:t xml:space="preserve"> </w:t>
      </w:r>
      <w:r w:rsidR="0021290F" w:rsidRPr="00304AB3">
        <w:t>требованиям</w:t>
      </w:r>
      <w:r w:rsidR="0021290F" w:rsidRPr="00304AB3">
        <w:rPr>
          <w:spacing w:val="-2"/>
        </w:rPr>
        <w:t xml:space="preserve"> </w:t>
      </w:r>
      <w:r w:rsidR="0021290F" w:rsidRPr="00304AB3">
        <w:t>безопасности</w:t>
      </w:r>
      <w:r w:rsidR="0021290F" w:rsidRPr="00304AB3">
        <w:rPr>
          <w:spacing w:val="1"/>
        </w:rPr>
        <w:t xml:space="preserve"> </w:t>
      </w:r>
      <w:r w:rsidR="0021290F" w:rsidRPr="00304AB3">
        <w:t>и надежности.</w:t>
      </w:r>
    </w:p>
    <w:p w14:paraId="4DF76EE6" w14:textId="77777777" w:rsidR="00470C77" w:rsidRPr="00304AB3" w:rsidRDefault="00470C77" w:rsidP="00304AB3">
      <w:pPr>
        <w:pStyle w:val="a3"/>
        <w:spacing w:line="276" w:lineRule="auto"/>
        <w:ind w:left="0" w:firstLine="709"/>
      </w:pPr>
      <w:r w:rsidRPr="00304AB3">
        <w:t>РППС обеспечивает:</w:t>
      </w:r>
    </w:p>
    <w:p w14:paraId="28664513" w14:textId="77777777" w:rsidR="00470C77" w:rsidRPr="00304AB3" w:rsidRDefault="0021290F" w:rsidP="00304AB3">
      <w:pPr>
        <w:pStyle w:val="a3"/>
        <w:spacing w:line="276" w:lineRule="auto"/>
        <w:ind w:left="0" w:firstLine="709"/>
      </w:pPr>
      <w:r w:rsidRPr="00304AB3">
        <w:t>целостност</w:t>
      </w:r>
      <w:r w:rsidR="00470C77" w:rsidRPr="00304AB3">
        <w:t>ь</w:t>
      </w:r>
      <w:r w:rsidRPr="00304AB3">
        <w:rPr>
          <w:spacing w:val="1"/>
        </w:rPr>
        <w:t xml:space="preserve"> </w:t>
      </w:r>
      <w:r w:rsidRPr="00304AB3">
        <w:t>образовательного</w:t>
      </w:r>
      <w:r w:rsidRPr="00304AB3">
        <w:rPr>
          <w:spacing w:val="-57"/>
        </w:rPr>
        <w:t xml:space="preserve"> </w:t>
      </w:r>
      <w:r w:rsidRPr="00304AB3">
        <w:t>процесса и включа</w:t>
      </w:r>
      <w:r w:rsidR="00470C77" w:rsidRPr="00304AB3">
        <w:t>ет всё</w:t>
      </w:r>
      <w:r w:rsidRPr="00304AB3">
        <w:t xml:space="preserve"> необходимое для реализации содержания каждого из направлений развития и</w:t>
      </w:r>
      <w:r w:rsidRPr="00304AB3">
        <w:rPr>
          <w:spacing w:val="-57"/>
        </w:rPr>
        <w:t xml:space="preserve"> </w:t>
      </w:r>
      <w:r w:rsidRPr="00304AB3">
        <w:t>образования</w:t>
      </w:r>
      <w:r w:rsidRPr="00304AB3">
        <w:rPr>
          <w:spacing w:val="-1"/>
        </w:rPr>
        <w:t xml:space="preserve"> </w:t>
      </w:r>
      <w:r w:rsidRPr="00304AB3">
        <w:t>детей (согласно</w:t>
      </w:r>
      <w:r w:rsidRPr="00304AB3">
        <w:rPr>
          <w:spacing w:val="2"/>
        </w:rPr>
        <w:t xml:space="preserve"> </w:t>
      </w:r>
      <w:r w:rsidRPr="00304AB3">
        <w:t>ФГОС</w:t>
      </w:r>
      <w:r w:rsidRPr="00304AB3">
        <w:rPr>
          <w:spacing w:val="-1"/>
        </w:rPr>
        <w:t xml:space="preserve"> </w:t>
      </w:r>
      <w:r w:rsidR="004B484A">
        <w:t>ДО</w:t>
      </w:r>
      <w:r w:rsidR="00470C77" w:rsidRPr="00304AB3">
        <w:t>)</w:t>
      </w:r>
      <w:r w:rsidR="004B484A">
        <w:t>.</w:t>
      </w:r>
    </w:p>
    <w:p w14:paraId="7674A35F" w14:textId="77777777" w:rsidR="00BB340C" w:rsidRPr="00304AB3" w:rsidRDefault="0021290F" w:rsidP="00304AB3">
      <w:pPr>
        <w:pStyle w:val="a3"/>
        <w:spacing w:line="276" w:lineRule="auto"/>
        <w:ind w:left="0" w:firstLine="709"/>
      </w:pPr>
      <w:r w:rsidRPr="00304AB3">
        <w:t>возможность</w:t>
      </w:r>
      <w:r w:rsidRPr="00304AB3">
        <w:rPr>
          <w:spacing w:val="1"/>
        </w:rPr>
        <w:t xml:space="preserve"> </w:t>
      </w:r>
      <w:r w:rsidRPr="00304AB3">
        <w:t>реализации</w:t>
      </w:r>
      <w:r w:rsidRPr="00304AB3">
        <w:rPr>
          <w:spacing w:val="1"/>
        </w:rPr>
        <w:t xml:space="preserve"> </w:t>
      </w:r>
      <w:r w:rsidRPr="00304AB3">
        <w:t>разных</w:t>
      </w:r>
      <w:r w:rsidRPr="00304AB3">
        <w:rPr>
          <w:spacing w:val="1"/>
        </w:rPr>
        <w:t xml:space="preserve"> </w:t>
      </w:r>
      <w:r w:rsidRPr="00304AB3">
        <w:t>видов</w:t>
      </w:r>
      <w:r w:rsidRPr="00304AB3">
        <w:rPr>
          <w:spacing w:val="1"/>
        </w:rPr>
        <w:t xml:space="preserve"> </w:t>
      </w:r>
      <w:r w:rsidRPr="00304AB3">
        <w:t>индивидуальной</w:t>
      </w:r>
      <w:r w:rsidRPr="00304AB3">
        <w:rPr>
          <w:spacing w:val="1"/>
        </w:rPr>
        <w:t xml:space="preserve"> </w:t>
      </w:r>
      <w:r w:rsidRPr="00304AB3">
        <w:t>и</w:t>
      </w:r>
      <w:r w:rsidRPr="00304AB3">
        <w:rPr>
          <w:spacing w:val="1"/>
        </w:rPr>
        <w:t xml:space="preserve"> </w:t>
      </w:r>
      <w:r w:rsidRPr="00304AB3">
        <w:t>коллективной</w:t>
      </w:r>
      <w:r w:rsidRPr="00304AB3">
        <w:rPr>
          <w:spacing w:val="1"/>
        </w:rPr>
        <w:t xml:space="preserve"> </w:t>
      </w:r>
      <w:r w:rsidRPr="00304AB3">
        <w:t>деятельности:</w:t>
      </w:r>
      <w:r w:rsidRPr="00304AB3">
        <w:rPr>
          <w:spacing w:val="1"/>
        </w:rPr>
        <w:t xml:space="preserve"> </w:t>
      </w:r>
      <w:r w:rsidRPr="00304AB3">
        <w:t>игровой,</w:t>
      </w:r>
      <w:r w:rsidRPr="00304AB3">
        <w:rPr>
          <w:spacing w:val="1"/>
        </w:rPr>
        <w:t xml:space="preserve"> </w:t>
      </w:r>
      <w:r w:rsidRPr="00304AB3">
        <w:t>коммуникативной,</w:t>
      </w:r>
      <w:r w:rsidRPr="00304AB3">
        <w:rPr>
          <w:spacing w:val="1"/>
        </w:rPr>
        <w:t xml:space="preserve"> </w:t>
      </w:r>
      <w:r w:rsidRPr="00304AB3">
        <w:t>познавательно-</w:t>
      </w:r>
      <w:r w:rsidRPr="00304AB3">
        <w:rPr>
          <w:spacing w:val="1"/>
        </w:rPr>
        <w:t xml:space="preserve"> </w:t>
      </w:r>
      <w:r w:rsidRPr="00304AB3">
        <w:t>исследовательской, двигательной, продуктивной и пр. в соответствии с потребностями каждого</w:t>
      </w:r>
      <w:r w:rsidRPr="00304AB3">
        <w:rPr>
          <w:spacing w:val="1"/>
        </w:rPr>
        <w:t xml:space="preserve"> </w:t>
      </w:r>
      <w:r w:rsidRPr="00304AB3">
        <w:t>возрастного этапа детей, охраны и укрепления их здоровья, возможностями учета особенностей и</w:t>
      </w:r>
      <w:r w:rsidRPr="00304AB3">
        <w:rPr>
          <w:spacing w:val="1"/>
        </w:rPr>
        <w:t xml:space="preserve"> </w:t>
      </w:r>
      <w:r w:rsidRPr="00304AB3">
        <w:t>коррекции</w:t>
      </w:r>
      <w:r w:rsidRPr="00304AB3">
        <w:rPr>
          <w:spacing w:val="-1"/>
        </w:rPr>
        <w:t xml:space="preserve"> </w:t>
      </w:r>
      <w:r w:rsidRPr="00304AB3">
        <w:t>недостатков</w:t>
      </w:r>
      <w:r w:rsidRPr="00304AB3">
        <w:rPr>
          <w:spacing w:val="-3"/>
        </w:rPr>
        <w:t xml:space="preserve"> </w:t>
      </w:r>
      <w:r w:rsidRPr="00304AB3">
        <w:t>их</w:t>
      </w:r>
      <w:r w:rsidRPr="00304AB3">
        <w:rPr>
          <w:spacing w:val="2"/>
        </w:rPr>
        <w:t xml:space="preserve"> </w:t>
      </w:r>
      <w:r w:rsidRPr="00304AB3">
        <w:t>развития.</w:t>
      </w:r>
    </w:p>
    <w:p w14:paraId="73AC5990" w14:textId="77777777" w:rsidR="00B4578A" w:rsidRPr="00304AB3" w:rsidRDefault="0021290F" w:rsidP="00304AB3">
      <w:pPr>
        <w:pStyle w:val="a3"/>
        <w:spacing w:line="276" w:lineRule="auto"/>
        <w:ind w:left="0" w:firstLine="709"/>
        <w:rPr>
          <w:spacing w:val="1"/>
        </w:rPr>
      </w:pPr>
      <w:r w:rsidRPr="00304AB3">
        <w:t>В</w:t>
      </w:r>
      <w:r w:rsidRPr="00304AB3">
        <w:rPr>
          <w:spacing w:val="1"/>
        </w:rPr>
        <w:t xml:space="preserve"> </w:t>
      </w:r>
      <w:r w:rsidRPr="00304AB3">
        <w:t>соответствии</w:t>
      </w:r>
      <w:r w:rsidRPr="00304AB3">
        <w:rPr>
          <w:spacing w:val="1"/>
        </w:rPr>
        <w:t xml:space="preserve"> </w:t>
      </w:r>
      <w:r w:rsidRPr="00304AB3">
        <w:t>с</w:t>
      </w:r>
      <w:r w:rsidRPr="00304AB3">
        <w:rPr>
          <w:spacing w:val="1"/>
        </w:rPr>
        <w:t xml:space="preserve"> </w:t>
      </w:r>
      <w:r w:rsidRPr="00304AB3">
        <w:t>ФГОС</w:t>
      </w:r>
      <w:r w:rsidRPr="00304AB3">
        <w:rPr>
          <w:spacing w:val="1"/>
        </w:rPr>
        <w:t xml:space="preserve"> </w:t>
      </w:r>
      <w:r w:rsidRPr="00304AB3">
        <w:t>ДО</w:t>
      </w:r>
      <w:r w:rsidR="00B4578A" w:rsidRPr="00304AB3">
        <w:t>,</w:t>
      </w:r>
      <w:r w:rsidRPr="00304AB3">
        <w:rPr>
          <w:spacing w:val="1"/>
        </w:rPr>
        <w:t xml:space="preserve"> </w:t>
      </w:r>
      <w:r w:rsidRPr="00304AB3">
        <w:t>РППС</w:t>
      </w:r>
      <w:r w:rsidR="00B4578A" w:rsidRPr="00304AB3">
        <w:rPr>
          <w:spacing w:val="1"/>
        </w:rPr>
        <w:t>:</w:t>
      </w:r>
    </w:p>
    <w:p w14:paraId="35F4D270" w14:textId="77777777" w:rsidR="00B4578A" w:rsidRPr="00304AB3" w:rsidRDefault="0021290F" w:rsidP="00304AB3">
      <w:pPr>
        <w:pStyle w:val="a3"/>
        <w:spacing w:line="276" w:lineRule="auto"/>
        <w:ind w:left="0" w:firstLine="709"/>
        <w:rPr>
          <w:spacing w:val="1"/>
        </w:rPr>
      </w:pPr>
      <w:r w:rsidRPr="00304AB3">
        <w:t>1)</w:t>
      </w:r>
      <w:r w:rsidRPr="00304AB3">
        <w:rPr>
          <w:spacing w:val="1"/>
        </w:rPr>
        <w:t xml:space="preserve"> </w:t>
      </w:r>
      <w:r w:rsidRPr="00304AB3">
        <w:t>содержательно-насыщенн</w:t>
      </w:r>
      <w:r w:rsidR="00B4578A" w:rsidRPr="00304AB3">
        <w:t>ая</w:t>
      </w:r>
      <w:r w:rsidRPr="00304AB3">
        <w:t>;</w:t>
      </w:r>
      <w:r w:rsidRPr="00304AB3">
        <w:rPr>
          <w:spacing w:val="1"/>
        </w:rPr>
        <w:t xml:space="preserve"> </w:t>
      </w:r>
    </w:p>
    <w:p w14:paraId="0C39E689" w14:textId="77777777" w:rsidR="00304AB3" w:rsidRPr="00304AB3" w:rsidRDefault="0021290F" w:rsidP="00304AB3">
      <w:pPr>
        <w:pStyle w:val="a3"/>
        <w:spacing w:line="276" w:lineRule="auto"/>
        <w:ind w:left="0" w:firstLine="709"/>
        <w:rPr>
          <w:spacing w:val="-1"/>
        </w:rPr>
      </w:pPr>
      <w:r w:rsidRPr="00304AB3">
        <w:t>2)</w:t>
      </w:r>
      <w:r w:rsidRPr="00304AB3">
        <w:rPr>
          <w:spacing w:val="1"/>
        </w:rPr>
        <w:t xml:space="preserve"> </w:t>
      </w:r>
      <w:r w:rsidRPr="00304AB3">
        <w:t>трансформируем</w:t>
      </w:r>
      <w:r w:rsidR="00B4578A" w:rsidRPr="00304AB3">
        <w:t>ая</w:t>
      </w:r>
      <w:r w:rsidRPr="00304AB3">
        <w:t>;</w:t>
      </w:r>
      <w:r w:rsidRPr="00304AB3">
        <w:rPr>
          <w:spacing w:val="-1"/>
        </w:rPr>
        <w:t xml:space="preserve"> </w:t>
      </w:r>
    </w:p>
    <w:p w14:paraId="244DD310" w14:textId="77777777" w:rsidR="00304AB3" w:rsidRPr="00304AB3" w:rsidRDefault="0021290F" w:rsidP="00304AB3">
      <w:pPr>
        <w:pStyle w:val="a3"/>
        <w:spacing w:line="276" w:lineRule="auto"/>
        <w:ind w:left="0" w:firstLine="709"/>
        <w:rPr>
          <w:spacing w:val="-3"/>
        </w:rPr>
      </w:pPr>
      <w:r w:rsidRPr="00304AB3">
        <w:t>3)</w:t>
      </w:r>
      <w:r w:rsidRPr="00304AB3">
        <w:rPr>
          <w:spacing w:val="1"/>
        </w:rPr>
        <w:t xml:space="preserve"> </w:t>
      </w:r>
      <w:r w:rsidRPr="00304AB3">
        <w:t>полифункциональн</w:t>
      </w:r>
      <w:r w:rsidR="00B4578A" w:rsidRPr="00304AB3">
        <w:t>ая</w:t>
      </w:r>
      <w:r w:rsidRPr="00304AB3">
        <w:t>;</w:t>
      </w:r>
      <w:r w:rsidRPr="00304AB3">
        <w:rPr>
          <w:spacing w:val="-3"/>
        </w:rPr>
        <w:t xml:space="preserve"> </w:t>
      </w:r>
    </w:p>
    <w:p w14:paraId="58A6D69E" w14:textId="77777777" w:rsidR="00304AB3" w:rsidRPr="00304AB3" w:rsidRDefault="0021290F" w:rsidP="00304AB3">
      <w:pPr>
        <w:pStyle w:val="a3"/>
        <w:spacing w:line="276" w:lineRule="auto"/>
        <w:ind w:left="0" w:firstLine="709"/>
      </w:pPr>
      <w:r w:rsidRPr="00304AB3">
        <w:t xml:space="preserve">4) </w:t>
      </w:r>
      <w:r w:rsidR="00304AB3" w:rsidRPr="00304AB3">
        <w:t>вариативная;</w:t>
      </w:r>
    </w:p>
    <w:p w14:paraId="13844205" w14:textId="77777777" w:rsidR="00B4578A" w:rsidRPr="00304AB3" w:rsidRDefault="00304AB3" w:rsidP="00304AB3">
      <w:pPr>
        <w:pStyle w:val="a3"/>
        <w:spacing w:line="276" w:lineRule="auto"/>
        <w:ind w:left="0" w:firstLine="709"/>
      </w:pPr>
      <w:r w:rsidRPr="00304AB3">
        <w:t xml:space="preserve">5) </w:t>
      </w:r>
      <w:r w:rsidR="0021290F" w:rsidRPr="00304AB3">
        <w:t>доступн</w:t>
      </w:r>
      <w:r w:rsidR="00B4578A" w:rsidRPr="00304AB3">
        <w:t>ая</w:t>
      </w:r>
      <w:r w:rsidR="0021290F" w:rsidRPr="00304AB3">
        <w:t>;</w:t>
      </w:r>
      <w:r w:rsidR="0021290F" w:rsidRPr="00304AB3">
        <w:rPr>
          <w:spacing w:val="-1"/>
        </w:rPr>
        <w:t xml:space="preserve"> </w:t>
      </w:r>
    </w:p>
    <w:p w14:paraId="53E56C64" w14:textId="77777777" w:rsidR="00BB340C" w:rsidRPr="00304AB3" w:rsidRDefault="00304AB3" w:rsidP="00304AB3">
      <w:pPr>
        <w:pStyle w:val="a3"/>
        <w:spacing w:line="276" w:lineRule="auto"/>
        <w:ind w:left="0" w:firstLine="709"/>
      </w:pPr>
      <w:r w:rsidRPr="00304AB3">
        <w:t>6</w:t>
      </w:r>
      <w:r w:rsidR="0021290F" w:rsidRPr="00304AB3">
        <w:t>) безопасн</w:t>
      </w:r>
      <w:r w:rsidR="00B4578A" w:rsidRPr="00304AB3">
        <w:t>ая</w:t>
      </w:r>
      <w:r w:rsidR="0021290F" w:rsidRPr="00304AB3">
        <w:t>.</w:t>
      </w:r>
    </w:p>
    <w:p w14:paraId="237C2979" w14:textId="77777777" w:rsidR="00304AB3" w:rsidRPr="00304AB3" w:rsidRDefault="00304AB3" w:rsidP="00304AB3">
      <w:pPr>
        <w:pStyle w:val="a3"/>
        <w:spacing w:line="276" w:lineRule="auto"/>
        <w:ind w:left="0" w:firstLine="709"/>
      </w:pPr>
      <w:r w:rsidRPr="00304AB3">
        <w:t>Развивающая предметно-пространственная среда организована в виде мобильных центров детской активности:</w:t>
      </w:r>
    </w:p>
    <w:p w14:paraId="6D4FC512" w14:textId="77777777" w:rsidR="00304AB3" w:rsidRPr="00304AB3" w:rsidRDefault="00304AB3" w:rsidP="00304AB3">
      <w:pPr>
        <w:pStyle w:val="20"/>
        <w:shd w:val="clear" w:color="auto" w:fill="auto"/>
        <w:tabs>
          <w:tab w:val="left" w:pos="1498"/>
        </w:tabs>
        <w:spacing w:before="0" w:after="0" w:line="276" w:lineRule="auto"/>
        <w:ind w:firstLine="709"/>
        <w:jc w:val="both"/>
        <w:rPr>
          <w:sz w:val="24"/>
          <w:szCs w:val="24"/>
          <w:lang w:val="ru-RU"/>
        </w:rPr>
      </w:pPr>
      <w:r w:rsidRPr="00304AB3">
        <w:rPr>
          <w:sz w:val="24"/>
          <w:szCs w:val="24"/>
          <w:lang w:val="ru-RU"/>
        </w:rPr>
        <w:t>В группах раннего возраста:</w:t>
      </w:r>
    </w:p>
    <w:p w14:paraId="284833A2" w14:textId="77777777" w:rsidR="00304AB3" w:rsidRPr="00304AB3" w:rsidRDefault="00304AB3" w:rsidP="005E5B25">
      <w:pPr>
        <w:pStyle w:val="a5"/>
        <w:numPr>
          <w:ilvl w:val="0"/>
          <w:numId w:val="160"/>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двигательной активности для развития основных движений детей;</w:t>
      </w:r>
    </w:p>
    <w:p w14:paraId="74F19D7F" w14:textId="77777777" w:rsidR="00304AB3" w:rsidRPr="00304AB3" w:rsidRDefault="00304AB3" w:rsidP="005E5B25">
      <w:pPr>
        <w:pStyle w:val="a5"/>
        <w:numPr>
          <w:ilvl w:val="0"/>
          <w:numId w:val="160"/>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14:paraId="7434148F" w14:textId="77777777" w:rsidR="00304AB3" w:rsidRPr="00304AB3" w:rsidRDefault="00304AB3" w:rsidP="005E5B25">
      <w:pPr>
        <w:pStyle w:val="a5"/>
        <w:numPr>
          <w:ilvl w:val="0"/>
          <w:numId w:val="160"/>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для организации предметных и предметно-манипуляторных игр, совместных играх со сверстниками под руководством взрослого;</w:t>
      </w:r>
    </w:p>
    <w:p w14:paraId="0D05A2DF" w14:textId="77777777" w:rsidR="00304AB3" w:rsidRPr="00304AB3" w:rsidRDefault="00304AB3" w:rsidP="005E5B25">
      <w:pPr>
        <w:pStyle w:val="a5"/>
        <w:numPr>
          <w:ilvl w:val="0"/>
          <w:numId w:val="160"/>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14:paraId="2C45EE4C" w14:textId="77777777" w:rsidR="00304AB3" w:rsidRPr="00304AB3" w:rsidRDefault="00304AB3" w:rsidP="005E5B25">
      <w:pPr>
        <w:pStyle w:val="a5"/>
        <w:numPr>
          <w:ilvl w:val="0"/>
          <w:numId w:val="160"/>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познания и коммуникации (книжный уголок), восприятия смысла сказок, стихов, рассматривания картинок;</w:t>
      </w:r>
    </w:p>
    <w:p w14:paraId="11D3B6AC" w14:textId="77777777" w:rsidR="00304AB3" w:rsidRPr="00304AB3" w:rsidRDefault="00304AB3" w:rsidP="005E5B25">
      <w:pPr>
        <w:pStyle w:val="a5"/>
        <w:numPr>
          <w:ilvl w:val="0"/>
          <w:numId w:val="160"/>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14:paraId="0213AEE4" w14:textId="77777777" w:rsidR="00304AB3" w:rsidRPr="00304AB3" w:rsidRDefault="00304AB3" w:rsidP="00304AB3">
      <w:pPr>
        <w:pStyle w:val="20"/>
        <w:shd w:val="clear" w:color="auto" w:fill="auto"/>
        <w:tabs>
          <w:tab w:val="left" w:pos="1498"/>
        </w:tabs>
        <w:spacing w:before="0" w:after="0" w:line="276" w:lineRule="auto"/>
        <w:ind w:firstLine="709"/>
        <w:jc w:val="both"/>
        <w:rPr>
          <w:sz w:val="24"/>
          <w:szCs w:val="24"/>
          <w:lang w:val="ru-RU"/>
        </w:rPr>
      </w:pPr>
      <w:r w:rsidRPr="00304AB3">
        <w:rPr>
          <w:sz w:val="24"/>
          <w:szCs w:val="24"/>
          <w:lang w:val="ru-RU"/>
        </w:rPr>
        <w:t>В группах для детей дошкольного возраста (от 3 до 7 лет) предусматривается следующий комплекс центров детской активности:</w:t>
      </w:r>
    </w:p>
    <w:p w14:paraId="48292277" w14:textId="77777777" w:rsidR="00304AB3" w:rsidRPr="00304AB3" w:rsidRDefault="00304AB3" w:rsidP="005E5B25">
      <w:pPr>
        <w:pStyle w:val="a5"/>
        <w:numPr>
          <w:ilvl w:val="0"/>
          <w:numId w:val="161"/>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14:paraId="6D1C0D91" w14:textId="77777777" w:rsidR="00304AB3" w:rsidRPr="00304AB3" w:rsidRDefault="00304AB3" w:rsidP="005E5B25">
      <w:pPr>
        <w:pStyle w:val="a5"/>
        <w:numPr>
          <w:ilvl w:val="0"/>
          <w:numId w:val="161"/>
        </w:numPr>
        <w:tabs>
          <w:tab w:val="left" w:pos="993"/>
        </w:tabs>
        <w:adjustRightInd w:val="0"/>
        <w:spacing w:line="276" w:lineRule="auto"/>
        <w:ind w:left="0" w:firstLine="709"/>
        <w:contextualSpacing/>
        <w:jc w:val="both"/>
        <w:rPr>
          <w:kern w:val="1"/>
          <w:sz w:val="24"/>
          <w:szCs w:val="24"/>
        </w:rPr>
      </w:pPr>
      <w:r w:rsidRPr="00304AB3">
        <w:rPr>
          <w:kern w:val="1"/>
          <w:sz w:val="24"/>
          <w:szCs w:val="24"/>
        </w:rPr>
        <w:t xml:space="preserve">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w:t>
      </w:r>
      <w:r w:rsidRPr="00304AB3">
        <w:rPr>
          <w:kern w:val="1"/>
          <w:sz w:val="24"/>
          <w:szCs w:val="24"/>
        </w:rPr>
        <w:lastRenderedPageBreak/>
        <w:t>образовательных областей «Физическое развитие», «Познавательное развитие», «Речевое развитие», «Социально-коммуникативное развитие»;</w:t>
      </w:r>
    </w:p>
    <w:p w14:paraId="68415874" w14:textId="77777777" w:rsidR="00304AB3" w:rsidRPr="00304AB3" w:rsidRDefault="00304AB3" w:rsidP="005E5B25">
      <w:pPr>
        <w:pStyle w:val="a5"/>
        <w:numPr>
          <w:ilvl w:val="0"/>
          <w:numId w:val="161"/>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14:paraId="2DEB3FD2" w14:textId="77777777" w:rsidR="00304AB3" w:rsidRPr="00304AB3" w:rsidRDefault="00304AB3" w:rsidP="005E5B25">
      <w:pPr>
        <w:pStyle w:val="a5"/>
        <w:numPr>
          <w:ilvl w:val="0"/>
          <w:numId w:val="161"/>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14:paraId="34FC216C" w14:textId="77777777" w:rsidR="00304AB3" w:rsidRPr="00304AB3" w:rsidRDefault="00304AB3" w:rsidP="005E5B25">
      <w:pPr>
        <w:pStyle w:val="a5"/>
        <w:numPr>
          <w:ilvl w:val="0"/>
          <w:numId w:val="161"/>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14:paraId="479B06AC" w14:textId="77777777" w:rsidR="00304AB3" w:rsidRPr="00304AB3" w:rsidRDefault="00304AB3" w:rsidP="005E5B25">
      <w:pPr>
        <w:pStyle w:val="a5"/>
        <w:numPr>
          <w:ilvl w:val="0"/>
          <w:numId w:val="161"/>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14:paraId="215BD78B" w14:textId="77777777" w:rsidR="00304AB3" w:rsidRPr="00304AB3" w:rsidRDefault="00304AB3" w:rsidP="005E5B25">
      <w:pPr>
        <w:pStyle w:val="a5"/>
        <w:numPr>
          <w:ilvl w:val="0"/>
          <w:numId w:val="161"/>
        </w:numPr>
        <w:tabs>
          <w:tab w:val="left" w:pos="993"/>
        </w:tabs>
        <w:adjustRightInd w:val="0"/>
        <w:spacing w:line="276" w:lineRule="auto"/>
        <w:ind w:left="0" w:firstLine="709"/>
        <w:contextualSpacing/>
        <w:jc w:val="both"/>
        <w:rPr>
          <w:kern w:val="1"/>
          <w:sz w:val="24"/>
          <w:szCs w:val="24"/>
        </w:rPr>
      </w:pPr>
      <w:r w:rsidRPr="00304AB3">
        <w:rPr>
          <w:kern w:val="1"/>
          <w:sz w:val="24"/>
          <w:szCs w:val="24"/>
        </w:rPr>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14:paraId="5B68A7EA" w14:textId="77777777" w:rsidR="00304AB3" w:rsidRPr="00304AB3" w:rsidRDefault="00304AB3" w:rsidP="005E5B25">
      <w:pPr>
        <w:pStyle w:val="a5"/>
        <w:numPr>
          <w:ilvl w:val="0"/>
          <w:numId w:val="161"/>
        </w:numPr>
        <w:tabs>
          <w:tab w:val="left" w:pos="993"/>
        </w:tabs>
        <w:adjustRightInd w:val="0"/>
        <w:spacing w:line="276" w:lineRule="auto"/>
        <w:ind w:left="0" w:firstLine="709"/>
        <w:contextualSpacing/>
        <w:jc w:val="both"/>
        <w:rPr>
          <w:kern w:val="1"/>
          <w:sz w:val="24"/>
          <w:szCs w:val="24"/>
        </w:rPr>
      </w:pPr>
      <w:r w:rsidRPr="00304AB3">
        <w:rPr>
          <w:kern w:val="1"/>
          <w:sz w:val="24"/>
          <w:szCs w:val="24"/>
        </w:rPr>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14:paraId="58FEB398" w14:textId="77777777" w:rsidR="00304AB3" w:rsidRPr="00304AB3" w:rsidRDefault="00304AB3" w:rsidP="005E5B25">
      <w:pPr>
        <w:pStyle w:val="a5"/>
        <w:numPr>
          <w:ilvl w:val="0"/>
          <w:numId w:val="161"/>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14:paraId="3E3CA429" w14:textId="77777777" w:rsidR="00304AB3" w:rsidRPr="00304AB3" w:rsidRDefault="00304AB3" w:rsidP="005E5B25">
      <w:pPr>
        <w:pStyle w:val="a5"/>
        <w:numPr>
          <w:ilvl w:val="0"/>
          <w:numId w:val="161"/>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уединения предназначен для снятия психоэмоционального напряжения воспитанников;</w:t>
      </w:r>
    </w:p>
    <w:p w14:paraId="37729FD9" w14:textId="77777777" w:rsidR="00304AB3" w:rsidRPr="00304AB3" w:rsidRDefault="00304AB3" w:rsidP="005E5B25">
      <w:pPr>
        <w:pStyle w:val="a5"/>
        <w:numPr>
          <w:ilvl w:val="0"/>
          <w:numId w:val="161"/>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r w:rsidRPr="00304AB3">
        <w:rPr>
          <w:rStyle w:val="af3"/>
          <w:kern w:val="1"/>
          <w:sz w:val="24"/>
          <w:szCs w:val="24"/>
        </w:rPr>
        <w:footnoteReference w:id="10"/>
      </w:r>
      <w:r w:rsidRPr="00304AB3">
        <w:rPr>
          <w:kern w:val="1"/>
          <w:sz w:val="24"/>
          <w:szCs w:val="24"/>
        </w:rPr>
        <w:t>.</w:t>
      </w:r>
    </w:p>
    <w:p w14:paraId="436B1156" w14:textId="77777777" w:rsidR="00595E06" w:rsidRPr="00304AB3" w:rsidRDefault="0021290F" w:rsidP="00304AB3">
      <w:pPr>
        <w:pStyle w:val="a3"/>
        <w:spacing w:line="276" w:lineRule="auto"/>
        <w:ind w:left="0" w:firstLine="709"/>
      </w:pPr>
      <w:r w:rsidRPr="00304AB3">
        <w:lastRenderedPageBreak/>
        <w:t>Предметно-пространственная</w:t>
      </w:r>
      <w:r w:rsidRPr="00304AB3">
        <w:rPr>
          <w:spacing w:val="1"/>
        </w:rPr>
        <w:t xml:space="preserve"> </w:t>
      </w:r>
      <w:r w:rsidRPr="00304AB3">
        <w:t>среда</w:t>
      </w:r>
      <w:r w:rsidRPr="00304AB3">
        <w:rPr>
          <w:spacing w:val="1"/>
        </w:rPr>
        <w:t xml:space="preserve"> </w:t>
      </w:r>
      <w:r w:rsidR="00B4578A" w:rsidRPr="00304AB3">
        <w:t>обеспечивает</w:t>
      </w:r>
      <w:r w:rsidRPr="00304AB3">
        <w:rPr>
          <w:spacing w:val="1"/>
        </w:rPr>
        <w:t xml:space="preserve"> </w:t>
      </w:r>
      <w:r w:rsidRPr="00304AB3">
        <w:t>условия</w:t>
      </w:r>
      <w:r w:rsidRPr="00304AB3">
        <w:rPr>
          <w:spacing w:val="1"/>
        </w:rPr>
        <w:t xml:space="preserve"> </w:t>
      </w:r>
      <w:r w:rsidRPr="00304AB3">
        <w:t>для</w:t>
      </w:r>
      <w:r w:rsidRPr="00304AB3">
        <w:rPr>
          <w:spacing w:val="1"/>
        </w:rPr>
        <w:t xml:space="preserve"> </w:t>
      </w:r>
      <w:r w:rsidRPr="00304AB3">
        <w:t>эмоционального</w:t>
      </w:r>
      <w:r w:rsidRPr="00304AB3">
        <w:rPr>
          <w:spacing w:val="1"/>
        </w:rPr>
        <w:t xml:space="preserve"> </w:t>
      </w:r>
      <w:r w:rsidRPr="00304AB3">
        <w:t>благополучия</w:t>
      </w:r>
      <w:r w:rsidRPr="00304AB3">
        <w:rPr>
          <w:spacing w:val="1"/>
        </w:rPr>
        <w:t xml:space="preserve"> </w:t>
      </w:r>
      <w:r w:rsidRPr="00304AB3">
        <w:t>детей</w:t>
      </w:r>
      <w:r w:rsidRPr="00304AB3">
        <w:rPr>
          <w:spacing w:val="1"/>
        </w:rPr>
        <w:t xml:space="preserve"> </w:t>
      </w:r>
      <w:r w:rsidRPr="00304AB3">
        <w:t>и</w:t>
      </w:r>
      <w:r w:rsidRPr="00304AB3">
        <w:rPr>
          <w:spacing w:val="1"/>
        </w:rPr>
        <w:t xml:space="preserve"> </w:t>
      </w:r>
      <w:r w:rsidRPr="00304AB3">
        <w:t>комфортной</w:t>
      </w:r>
      <w:r w:rsidRPr="00304AB3">
        <w:rPr>
          <w:spacing w:val="1"/>
        </w:rPr>
        <w:t xml:space="preserve"> </w:t>
      </w:r>
      <w:r w:rsidRPr="00304AB3">
        <w:t>работы</w:t>
      </w:r>
      <w:r w:rsidRPr="00304AB3">
        <w:rPr>
          <w:spacing w:val="1"/>
        </w:rPr>
        <w:t xml:space="preserve"> </w:t>
      </w:r>
      <w:r w:rsidRPr="00304AB3">
        <w:t>педагогических</w:t>
      </w:r>
      <w:r w:rsidRPr="00304AB3">
        <w:rPr>
          <w:spacing w:val="1"/>
        </w:rPr>
        <w:t xml:space="preserve"> </w:t>
      </w:r>
      <w:r w:rsidRPr="00304AB3">
        <w:t>и</w:t>
      </w:r>
      <w:r w:rsidRPr="00304AB3">
        <w:rPr>
          <w:spacing w:val="1"/>
        </w:rPr>
        <w:t xml:space="preserve"> </w:t>
      </w:r>
      <w:r w:rsidRPr="00304AB3">
        <w:t>учебно-</w:t>
      </w:r>
      <w:r w:rsidRPr="00304AB3">
        <w:rPr>
          <w:spacing w:val="1"/>
        </w:rPr>
        <w:t xml:space="preserve"> </w:t>
      </w:r>
      <w:r w:rsidRPr="00304AB3">
        <w:t>вспомогательных сотрудников.</w:t>
      </w:r>
    </w:p>
    <w:p w14:paraId="7D84F159" w14:textId="77777777" w:rsidR="00BB340C" w:rsidRPr="00304AB3" w:rsidRDefault="0021290F" w:rsidP="00304AB3">
      <w:pPr>
        <w:pStyle w:val="a3"/>
        <w:spacing w:line="276" w:lineRule="auto"/>
        <w:ind w:left="0" w:firstLine="709"/>
      </w:pPr>
      <w:r w:rsidRPr="00304AB3">
        <w:t>В</w:t>
      </w:r>
      <w:r w:rsidRPr="00304AB3">
        <w:rPr>
          <w:spacing w:val="17"/>
        </w:rPr>
        <w:t xml:space="preserve"> </w:t>
      </w:r>
      <w:r w:rsidR="00B4578A" w:rsidRPr="00304AB3">
        <w:t>ДОО</w:t>
      </w:r>
      <w:r w:rsidRPr="00304AB3">
        <w:rPr>
          <w:spacing w:val="20"/>
        </w:rPr>
        <w:t xml:space="preserve"> </w:t>
      </w:r>
      <w:r w:rsidRPr="00304AB3">
        <w:t>созданы</w:t>
      </w:r>
      <w:r w:rsidRPr="00304AB3">
        <w:rPr>
          <w:spacing w:val="21"/>
        </w:rPr>
        <w:t xml:space="preserve"> </w:t>
      </w:r>
      <w:r w:rsidRPr="00304AB3">
        <w:t>условия</w:t>
      </w:r>
      <w:r w:rsidRPr="00304AB3">
        <w:rPr>
          <w:spacing w:val="19"/>
        </w:rPr>
        <w:t xml:space="preserve"> </w:t>
      </w:r>
      <w:r w:rsidRPr="00304AB3">
        <w:t>для</w:t>
      </w:r>
      <w:r w:rsidRPr="00304AB3">
        <w:rPr>
          <w:spacing w:val="17"/>
        </w:rPr>
        <w:t xml:space="preserve"> </w:t>
      </w:r>
      <w:r w:rsidRPr="00304AB3">
        <w:t>информатизации</w:t>
      </w:r>
      <w:r w:rsidRPr="00304AB3">
        <w:rPr>
          <w:spacing w:val="18"/>
        </w:rPr>
        <w:t xml:space="preserve"> </w:t>
      </w:r>
      <w:r w:rsidRPr="00304AB3">
        <w:t>образовательного</w:t>
      </w:r>
      <w:r w:rsidR="00B4578A" w:rsidRPr="00304AB3">
        <w:t xml:space="preserve"> </w:t>
      </w:r>
      <w:r w:rsidRPr="00304AB3">
        <w:rPr>
          <w:spacing w:val="-57"/>
        </w:rPr>
        <w:t xml:space="preserve"> </w:t>
      </w:r>
      <w:r w:rsidRPr="00304AB3">
        <w:t>процесса.</w:t>
      </w:r>
      <w:r w:rsidRPr="00304AB3">
        <w:rPr>
          <w:spacing w:val="12"/>
        </w:rPr>
        <w:t xml:space="preserve"> </w:t>
      </w:r>
      <w:r w:rsidRPr="00304AB3">
        <w:t>Для</w:t>
      </w:r>
      <w:r w:rsidRPr="00304AB3">
        <w:rPr>
          <w:spacing w:val="13"/>
        </w:rPr>
        <w:t xml:space="preserve"> </w:t>
      </w:r>
      <w:r w:rsidRPr="00304AB3">
        <w:t>этого</w:t>
      </w:r>
      <w:r w:rsidRPr="00304AB3">
        <w:rPr>
          <w:spacing w:val="13"/>
        </w:rPr>
        <w:t xml:space="preserve"> </w:t>
      </w:r>
      <w:r w:rsidRPr="00304AB3">
        <w:t>в</w:t>
      </w:r>
      <w:r w:rsidRPr="00304AB3">
        <w:rPr>
          <w:spacing w:val="13"/>
        </w:rPr>
        <w:t xml:space="preserve"> </w:t>
      </w:r>
      <w:r w:rsidRPr="00304AB3">
        <w:t>групповых</w:t>
      </w:r>
      <w:r w:rsidRPr="00304AB3">
        <w:rPr>
          <w:spacing w:val="14"/>
        </w:rPr>
        <w:t xml:space="preserve"> </w:t>
      </w:r>
      <w:r w:rsidRPr="00304AB3">
        <w:t>и</w:t>
      </w:r>
      <w:r w:rsidRPr="00304AB3">
        <w:rPr>
          <w:spacing w:val="12"/>
        </w:rPr>
        <w:t xml:space="preserve"> </w:t>
      </w:r>
      <w:r w:rsidRPr="00304AB3">
        <w:t>прочих</w:t>
      </w:r>
      <w:r w:rsidRPr="00304AB3">
        <w:rPr>
          <w:spacing w:val="13"/>
        </w:rPr>
        <w:t xml:space="preserve"> </w:t>
      </w:r>
      <w:r w:rsidRPr="00304AB3">
        <w:t>помещениях</w:t>
      </w:r>
      <w:r w:rsidRPr="00304AB3">
        <w:rPr>
          <w:spacing w:val="15"/>
        </w:rPr>
        <w:t xml:space="preserve"> </w:t>
      </w:r>
      <w:r w:rsidR="00B4578A" w:rsidRPr="00304AB3">
        <w:t xml:space="preserve">в наличии оборудование для использования информационно-коммуникационных технологий </w:t>
      </w:r>
      <w:r w:rsidRPr="00304AB3">
        <w:t>в</w:t>
      </w:r>
      <w:r w:rsidRPr="00304AB3">
        <w:rPr>
          <w:spacing w:val="-57"/>
        </w:rPr>
        <w:t xml:space="preserve"> </w:t>
      </w:r>
      <w:r w:rsidRPr="00304AB3">
        <w:t>образовательном</w:t>
      </w:r>
      <w:r w:rsidRPr="00304AB3">
        <w:rPr>
          <w:spacing w:val="14"/>
        </w:rPr>
        <w:t xml:space="preserve"> </w:t>
      </w:r>
      <w:r w:rsidRPr="00304AB3">
        <w:t>процессе.</w:t>
      </w:r>
      <w:r w:rsidRPr="00304AB3">
        <w:rPr>
          <w:spacing w:val="14"/>
        </w:rPr>
        <w:t xml:space="preserve"> </w:t>
      </w:r>
    </w:p>
    <w:p w14:paraId="702BCCC1" w14:textId="77777777" w:rsidR="00B4578A" w:rsidRPr="00304AB3" w:rsidRDefault="00B4578A" w:rsidP="00304AB3">
      <w:pPr>
        <w:pStyle w:val="1"/>
        <w:spacing w:line="276" w:lineRule="auto"/>
        <w:ind w:left="0" w:firstLine="709"/>
      </w:pPr>
    </w:p>
    <w:p w14:paraId="5B5AF7D4" w14:textId="77777777" w:rsidR="00BB340C" w:rsidRPr="00453E4E" w:rsidRDefault="0021290F" w:rsidP="005E5B25">
      <w:pPr>
        <w:pStyle w:val="1"/>
        <w:numPr>
          <w:ilvl w:val="1"/>
          <w:numId w:val="10"/>
        </w:numPr>
        <w:tabs>
          <w:tab w:val="left" w:pos="1134"/>
        </w:tabs>
        <w:ind w:left="0" w:firstLine="709"/>
        <w:jc w:val="both"/>
      </w:pPr>
      <w:r w:rsidRPr="00304AB3">
        <w:t>Материально</w:t>
      </w:r>
      <w:r w:rsidRPr="00304AB3">
        <w:rPr>
          <w:spacing w:val="1"/>
        </w:rPr>
        <w:t xml:space="preserve"> </w:t>
      </w:r>
      <w:r w:rsidRPr="00304AB3">
        <w:t>-</w:t>
      </w:r>
      <w:r w:rsidRPr="00304AB3">
        <w:rPr>
          <w:spacing w:val="1"/>
        </w:rPr>
        <w:t xml:space="preserve"> </w:t>
      </w:r>
      <w:r w:rsidRPr="00304AB3">
        <w:t>техническое</w:t>
      </w:r>
      <w:r w:rsidRPr="00304AB3">
        <w:rPr>
          <w:spacing w:val="1"/>
        </w:rPr>
        <w:t xml:space="preserve"> </w:t>
      </w:r>
      <w:r w:rsidRPr="00304AB3">
        <w:t>обеспечение</w:t>
      </w:r>
      <w:r w:rsidRPr="00304AB3">
        <w:rPr>
          <w:spacing w:val="1"/>
        </w:rPr>
        <w:t xml:space="preserve"> </w:t>
      </w:r>
      <w:r w:rsidRPr="00304AB3">
        <w:t>Программы,</w:t>
      </w:r>
      <w:r w:rsidRPr="00304AB3">
        <w:rPr>
          <w:spacing w:val="1"/>
        </w:rPr>
        <w:t xml:space="preserve"> </w:t>
      </w:r>
      <w:r w:rsidRPr="00304AB3">
        <w:t>обеспеченность</w:t>
      </w:r>
      <w:r w:rsidRPr="00304AB3">
        <w:rPr>
          <w:spacing w:val="-57"/>
        </w:rPr>
        <w:t xml:space="preserve"> </w:t>
      </w:r>
      <w:r w:rsidRPr="00304AB3">
        <w:t>методическими</w:t>
      </w:r>
      <w:r w:rsidRPr="00304AB3">
        <w:rPr>
          <w:spacing w:val="-1"/>
        </w:rPr>
        <w:t xml:space="preserve"> </w:t>
      </w:r>
      <w:r w:rsidRPr="00304AB3">
        <w:t>материалами и средствами</w:t>
      </w:r>
      <w:r w:rsidRPr="00304AB3">
        <w:rPr>
          <w:spacing w:val="-2"/>
        </w:rPr>
        <w:t xml:space="preserve"> </w:t>
      </w:r>
      <w:r w:rsidRPr="00304AB3">
        <w:t>обучения</w:t>
      </w:r>
      <w:r w:rsidRPr="00304AB3">
        <w:rPr>
          <w:spacing w:val="-1"/>
        </w:rPr>
        <w:t xml:space="preserve"> </w:t>
      </w:r>
      <w:r w:rsidRPr="00304AB3">
        <w:t>и воспитания</w:t>
      </w:r>
    </w:p>
    <w:p w14:paraId="4BE279A0" w14:textId="77777777" w:rsidR="00B4578A" w:rsidRPr="00304AB3" w:rsidRDefault="00B4578A" w:rsidP="00304AB3">
      <w:pPr>
        <w:pStyle w:val="a3"/>
        <w:spacing w:line="276" w:lineRule="auto"/>
        <w:ind w:left="0" w:firstLine="709"/>
        <w:jc w:val="left"/>
        <w:rPr>
          <w:spacing w:val="1"/>
        </w:rPr>
      </w:pPr>
      <w:r w:rsidRPr="00304AB3">
        <w:t>В ДОО</w:t>
      </w:r>
      <w:r w:rsidR="0021290F" w:rsidRPr="00304AB3">
        <w:t xml:space="preserve"> созд</w:t>
      </w:r>
      <w:r w:rsidRPr="00304AB3">
        <w:t xml:space="preserve">аны </w:t>
      </w:r>
      <w:r w:rsidR="0021290F" w:rsidRPr="00304AB3">
        <w:t>материально-технические условия, обеспечивающие:</w:t>
      </w:r>
      <w:r w:rsidR="0021290F" w:rsidRPr="00304AB3">
        <w:rPr>
          <w:spacing w:val="1"/>
        </w:rPr>
        <w:t xml:space="preserve"> </w:t>
      </w:r>
    </w:p>
    <w:p w14:paraId="4A60C165" w14:textId="77777777" w:rsidR="00BB340C" w:rsidRPr="00304AB3" w:rsidRDefault="0021290F" w:rsidP="00304AB3">
      <w:pPr>
        <w:pStyle w:val="a3"/>
        <w:tabs>
          <w:tab w:val="left" w:pos="993"/>
        </w:tabs>
        <w:spacing w:line="276" w:lineRule="auto"/>
        <w:ind w:left="0" w:firstLine="709"/>
      </w:pPr>
      <w:r w:rsidRPr="00304AB3">
        <w:t>1.Возможность</w:t>
      </w:r>
      <w:r w:rsidRPr="00304AB3">
        <w:rPr>
          <w:spacing w:val="1"/>
        </w:rPr>
        <w:t xml:space="preserve"> </w:t>
      </w:r>
      <w:r w:rsidRPr="00304AB3">
        <w:t>достижения</w:t>
      </w:r>
      <w:r w:rsidRPr="00304AB3">
        <w:rPr>
          <w:spacing w:val="1"/>
        </w:rPr>
        <w:t xml:space="preserve"> </w:t>
      </w:r>
      <w:r w:rsidRPr="00304AB3">
        <w:t>обучающимися</w:t>
      </w:r>
      <w:r w:rsidRPr="00304AB3">
        <w:rPr>
          <w:spacing w:val="1"/>
        </w:rPr>
        <w:t xml:space="preserve"> </w:t>
      </w:r>
      <w:r w:rsidRPr="00304AB3">
        <w:t>планируемых</w:t>
      </w:r>
      <w:r w:rsidRPr="00304AB3">
        <w:rPr>
          <w:spacing w:val="1"/>
        </w:rPr>
        <w:t xml:space="preserve"> </w:t>
      </w:r>
      <w:r w:rsidRPr="00304AB3">
        <w:t>результатов</w:t>
      </w:r>
      <w:r w:rsidRPr="00304AB3">
        <w:rPr>
          <w:spacing w:val="1"/>
        </w:rPr>
        <w:t xml:space="preserve"> </w:t>
      </w:r>
      <w:r w:rsidRPr="00304AB3">
        <w:t>освоения</w:t>
      </w:r>
      <w:r w:rsidRPr="00304AB3">
        <w:rPr>
          <w:spacing w:val="1"/>
        </w:rPr>
        <w:t xml:space="preserve"> </w:t>
      </w:r>
      <w:r w:rsidRPr="00304AB3">
        <w:t>Программы</w:t>
      </w:r>
      <w:r w:rsidRPr="00304AB3">
        <w:rPr>
          <w:spacing w:val="-57"/>
        </w:rPr>
        <w:t xml:space="preserve"> </w:t>
      </w:r>
      <w:r w:rsidRPr="00304AB3">
        <w:t>образования;</w:t>
      </w:r>
    </w:p>
    <w:p w14:paraId="7CE82A76" w14:textId="77777777" w:rsidR="00BB340C" w:rsidRPr="00304AB3" w:rsidRDefault="00B4578A" w:rsidP="005E5B25">
      <w:pPr>
        <w:pStyle w:val="a5"/>
        <w:numPr>
          <w:ilvl w:val="0"/>
          <w:numId w:val="1"/>
        </w:numPr>
        <w:tabs>
          <w:tab w:val="left" w:pos="394"/>
          <w:tab w:val="left" w:pos="993"/>
        </w:tabs>
        <w:spacing w:line="276" w:lineRule="auto"/>
        <w:ind w:left="0" w:firstLine="709"/>
        <w:jc w:val="both"/>
        <w:rPr>
          <w:sz w:val="24"/>
          <w:szCs w:val="24"/>
        </w:rPr>
      </w:pPr>
      <w:r w:rsidRPr="00304AB3">
        <w:rPr>
          <w:sz w:val="24"/>
          <w:szCs w:val="24"/>
        </w:rPr>
        <w:t>Выполнение</w:t>
      </w:r>
      <w:r w:rsidR="0021290F" w:rsidRPr="00304AB3">
        <w:rPr>
          <w:sz w:val="24"/>
          <w:szCs w:val="24"/>
        </w:rPr>
        <w:t xml:space="preserve"> требований санитарно-эпидемиологических правил и нормативов:</w:t>
      </w:r>
      <w:r w:rsidR="0021290F" w:rsidRPr="00304AB3">
        <w:rPr>
          <w:spacing w:val="-58"/>
          <w:sz w:val="24"/>
          <w:szCs w:val="24"/>
        </w:rPr>
        <w:t xml:space="preserve"> </w:t>
      </w:r>
      <w:r w:rsidR="0021290F" w:rsidRPr="00304AB3">
        <w:rPr>
          <w:sz w:val="24"/>
          <w:szCs w:val="24"/>
        </w:rPr>
        <w:t>к условиям размещения организаций, осуществляющих образовательную деятельность;</w:t>
      </w:r>
      <w:r w:rsidR="0021290F" w:rsidRPr="00304AB3">
        <w:rPr>
          <w:spacing w:val="1"/>
          <w:sz w:val="24"/>
          <w:szCs w:val="24"/>
        </w:rPr>
        <w:t xml:space="preserve"> </w:t>
      </w:r>
      <w:r w:rsidR="0021290F" w:rsidRPr="00304AB3">
        <w:rPr>
          <w:sz w:val="24"/>
          <w:szCs w:val="24"/>
        </w:rPr>
        <w:t>оборудованию</w:t>
      </w:r>
      <w:r w:rsidR="0021290F" w:rsidRPr="00304AB3">
        <w:rPr>
          <w:spacing w:val="-1"/>
          <w:sz w:val="24"/>
          <w:szCs w:val="24"/>
        </w:rPr>
        <w:t xml:space="preserve"> </w:t>
      </w:r>
      <w:r w:rsidR="0021290F" w:rsidRPr="00304AB3">
        <w:rPr>
          <w:sz w:val="24"/>
          <w:szCs w:val="24"/>
        </w:rPr>
        <w:t>и содержанию территории;</w:t>
      </w:r>
    </w:p>
    <w:p w14:paraId="71B1EAD9" w14:textId="77777777" w:rsidR="00BB340C" w:rsidRPr="00304AB3" w:rsidRDefault="0021290F" w:rsidP="00304AB3">
      <w:pPr>
        <w:pStyle w:val="a3"/>
        <w:tabs>
          <w:tab w:val="left" w:pos="993"/>
        </w:tabs>
        <w:spacing w:line="276" w:lineRule="auto"/>
        <w:ind w:left="0" w:firstLine="709"/>
      </w:pPr>
      <w:r w:rsidRPr="00304AB3">
        <w:t>помещениям, их оборудованию и содержанию;</w:t>
      </w:r>
      <w:r w:rsidRPr="00304AB3">
        <w:rPr>
          <w:spacing w:val="1"/>
        </w:rPr>
        <w:t xml:space="preserve"> </w:t>
      </w:r>
      <w:r w:rsidRPr="00304AB3">
        <w:t>естественному и искусственному освещению помещений;</w:t>
      </w:r>
      <w:r w:rsidRPr="00304AB3">
        <w:rPr>
          <w:spacing w:val="-58"/>
        </w:rPr>
        <w:t xml:space="preserve"> </w:t>
      </w:r>
      <w:r w:rsidRPr="00304AB3">
        <w:t>отоплению</w:t>
      </w:r>
      <w:r w:rsidRPr="00304AB3">
        <w:rPr>
          <w:spacing w:val="-1"/>
        </w:rPr>
        <w:t xml:space="preserve"> </w:t>
      </w:r>
      <w:r w:rsidRPr="00304AB3">
        <w:t>и вентиляции;</w:t>
      </w:r>
    </w:p>
    <w:p w14:paraId="518B7BF2" w14:textId="77777777" w:rsidR="00BB340C" w:rsidRPr="00304AB3" w:rsidRDefault="0021290F" w:rsidP="00304AB3">
      <w:pPr>
        <w:pStyle w:val="a3"/>
        <w:tabs>
          <w:tab w:val="left" w:pos="993"/>
        </w:tabs>
        <w:spacing w:line="276" w:lineRule="auto"/>
        <w:ind w:left="0" w:firstLine="709"/>
      </w:pPr>
      <w:r w:rsidRPr="00304AB3">
        <w:t>водоснабжению и канализации;</w:t>
      </w:r>
      <w:r w:rsidRPr="00304AB3">
        <w:rPr>
          <w:spacing w:val="-57"/>
        </w:rPr>
        <w:t xml:space="preserve"> </w:t>
      </w:r>
      <w:r w:rsidRPr="00304AB3">
        <w:t>организации</w:t>
      </w:r>
      <w:r w:rsidRPr="00304AB3">
        <w:rPr>
          <w:spacing w:val="-3"/>
        </w:rPr>
        <w:t xml:space="preserve"> </w:t>
      </w:r>
      <w:r w:rsidRPr="00304AB3">
        <w:t>питания;</w:t>
      </w:r>
    </w:p>
    <w:p w14:paraId="6F1EC927" w14:textId="77777777" w:rsidR="00BB340C" w:rsidRPr="00304AB3" w:rsidRDefault="0021290F" w:rsidP="00304AB3">
      <w:pPr>
        <w:pStyle w:val="a3"/>
        <w:tabs>
          <w:tab w:val="left" w:pos="993"/>
        </w:tabs>
        <w:spacing w:line="276" w:lineRule="auto"/>
        <w:ind w:left="0" w:firstLine="709"/>
      </w:pPr>
      <w:r w:rsidRPr="00304AB3">
        <w:t>медицинскому</w:t>
      </w:r>
      <w:r w:rsidRPr="00304AB3">
        <w:rPr>
          <w:spacing w:val="-9"/>
        </w:rPr>
        <w:t xml:space="preserve"> </w:t>
      </w:r>
      <w:r w:rsidRPr="00304AB3">
        <w:t>обеспечению;</w:t>
      </w:r>
    </w:p>
    <w:p w14:paraId="0B17DFFF" w14:textId="77777777" w:rsidR="00BB340C" w:rsidRPr="00304AB3" w:rsidRDefault="0021290F" w:rsidP="00304AB3">
      <w:pPr>
        <w:pStyle w:val="a3"/>
        <w:tabs>
          <w:tab w:val="left" w:pos="993"/>
        </w:tabs>
        <w:spacing w:line="276" w:lineRule="auto"/>
        <w:ind w:left="0" w:firstLine="709"/>
      </w:pPr>
      <w:r w:rsidRPr="00304AB3">
        <w:t>приему детей в организации, осуществляющие образовательную деятельность;</w:t>
      </w:r>
      <w:r w:rsidRPr="00304AB3">
        <w:rPr>
          <w:spacing w:val="-57"/>
        </w:rPr>
        <w:t xml:space="preserve"> </w:t>
      </w:r>
      <w:r w:rsidRPr="00304AB3">
        <w:t>организации</w:t>
      </w:r>
      <w:r w:rsidRPr="00304AB3">
        <w:rPr>
          <w:spacing w:val="1"/>
        </w:rPr>
        <w:t xml:space="preserve"> </w:t>
      </w:r>
      <w:r w:rsidRPr="00304AB3">
        <w:t>режима</w:t>
      </w:r>
      <w:r w:rsidRPr="00304AB3">
        <w:rPr>
          <w:spacing w:val="-1"/>
        </w:rPr>
        <w:t xml:space="preserve"> </w:t>
      </w:r>
      <w:r w:rsidRPr="00304AB3">
        <w:t>дня;</w:t>
      </w:r>
    </w:p>
    <w:p w14:paraId="2DF8F2CF" w14:textId="77777777" w:rsidR="00BB340C" w:rsidRPr="00304AB3" w:rsidRDefault="0021290F" w:rsidP="00304AB3">
      <w:pPr>
        <w:pStyle w:val="a3"/>
        <w:tabs>
          <w:tab w:val="left" w:pos="993"/>
        </w:tabs>
        <w:spacing w:line="276" w:lineRule="auto"/>
        <w:ind w:left="0" w:firstLine="709"/>
      </w:pPr>
      <w:r w:rsidRPr="00304AB3">
        <w:t>организации физического воспитания;</w:t>
      </w:r>
      <w:r w:rsidRPr="00304AB3">
        <w:rPr>
          <w:spacing w:val="-57"/>
        </w:rPr>
        <w:t xml:space="preserve"> </w:t>
      </w:r>
      <w:r w:rsidRPr="00304AB3">
        <w:t>личной</w:t>
      </w:r>
      <w:r w:rsidRPr="00304AB3">
        <w:rPr>
          <w:spacing w:val="-1"/>
        </w:rPr>
        <w:t xml:space="preserve"> </w:t>
      </w:r>
      <w:r w:rsidRPr="00304AB3">
        <w:t>гигиене</w:t>
      </w:r>
      <w:r w:rsidRPr="00304AB3">
        <w:rPr>
          <w:spacing w:val="-1"/>
        </w:rPr>
        <w:t xml:space="preserve"> </w:t>
      </w:r>
      <w:r w:rsidRPr="00304AB3">
        <w:t>персонала;</w:t>
      </w:r>
    </w:p>
    <w:p w14:paraId="4287B961" w14:textId="77777777" w:rsidR="00BB340C" w:rsidRPr="00304AB3" w:rsidRDefault="0021290F" w:rsidP="005E5B25">
      <w:pPr>
        <w:pStyle w:val="a5"/>
        <w:numPr>
          <w:ilvl w:val="0"/>
          <w:numId w:val="1"/>
        </w:numPr>
        <w:tabs>
          <w:tab w:val="left" w:pos="394"/>
          <w:tab w:val="left" w:pos="993"/>
        </w:tabs>
        <w:spacing w:line="276" w:lineRule="auto"/>
        <w:ind w:left="0" w:firstLine="709"/>
        <w:jc w:val="both"/>
        <w:rPr>
          <w:sz w:val="24"/>
          <w:szCs w:val="24"/>
        </w:rPr>
      </w:pPr>
      <w:r w:rsidRPr="00304AB3">
        <w:rPr>
          <w:sz w:val="24"/>
          <w:szCs w:val="24"/>
        </w:rPr>
        <w:t>Выполнение</w:t>
      </w:r>
      <w:r w:rsidRPr="00304AB3">
        <w:rPr>
          <w:spacing w:val="-6"/>
          <w:sz w:val="24"/>
          <w:szCs w:val="24"/>
        </w:rPr>
        <w:t xml:space="preserve"> </w:t>
      </w:r>
      <w:r w:rsidRPr="00304AB3">
        <w:rPr>
          <w:sz w:val="24"/>
          <w:szCs w:val="24"/>
        </w:rPr>
        <w:t>требований пожарной</w:t>
      </w:r>
      <w:r w:rsidRPr="00304AB3">
        <w:rPr>
          <w:spacing w:val="-4"/>
          <w:sz w:val="24"/>
          <w:szCs w:val="24"/>
        </w:rPr>
        <w:t xml:space="preserve"> </w:t>
      </w:r>
      <w:r w:rsidRPr="00304AB3">
        <w:rPr>
          <w:sz w:val="24"/>
          <w:szCs w:val="24"/>
        </w:rPr>
        <w:t>безопасности</w:t>
      </w:r>
      <w:r w:rsidRPr="00304AB3">
        <w:rPr>
          <w:spacing w:val="-4"/>
          <w:sz w:val="24"/>
          <w:szCs w:val="24"/>
        </w:rPr>
        <w:t xml:space="preserve"> </w:t>
      </w:r>
      <w:r w:rsidRPr="00304AB3">
        <w:rPr>
          <w:sz w:val="24"/>
          <w:szCs w:val="24"/>
        </w:rPr>
        <w:t>и</w:t>
      </w:r>
      <w:r w:rsidRPr="00304AB3">
        <w:rPr>
          <w:spacing w:val="-4"/>
          <w:sz w:val="24"/>
          <w:szCs w:val="24"/>
        </w:rPr>
        <w:t xml:space="preserve"> </w:t>
      </w:r>
      <w:r w:rsidRPr="00304AB3">
        <w:rPr>
          <w:sz w:val="24"/>
          <w:szCs w:val="24"/>
        </w:rPr>
        <w:t>электробезопасности;</w:t>
      </w:r>
    </w:p>
    <w:p w14:paraId="6BDF9155" w14:textId="77777777" w:rsidR="00BB340C" w:rsidRPr="00304AB3" w:rsidRDefault="0021290F" w:rsidP="005E5B25">
      <w:pPr>
        <w:pStyle w:val="a5"/>
        <w:numPr>
          <w:ilvl w:val="0"/>
          <w:numId w:val="1"/>
        </w:numPr>
        <w:tabs>
          <w:tab w:val="left" w:pos="394"/>
          <w:tab w:val="left" w:pos="993"/>
        </w:tabs>
        <w:spacing w:line="276" w:lineRule="auto"/>
        <w:ind w:left="0" w:firstLine="709"/>
        <w:jc w:val="both"/>
        <w:rPr>
          <w:sz w:val="24"/>
          <w:szCs w:val="24"/>
        </w:rPr>
      </w:pPr>
      <w:r w:rsidRPr="00304AB3">
        <w:rPr>
          <w:sz w:val="24"/>
          <w:szCs w:val="24"/>
        </w:rPr>
        <w:t>Выполнение</w:t>
      </w:r>
      <w:r w:rsidRPr="00304AB3">
        <w:rPr>
          <w:spacing w:val="35"/>
          <w:sz w:val="24"/>
          <w:szCs w:val="24"/>
        </w:rPr>
        <w:t xml:space="preserve"> </w:t>
      </w:r>
      <w:r w:rsidRPr="00304AB3">
        <w:rPr>
          <w:sz w:val="24"/>
          <w:szCs w:val="24"/>
        </w:rPr>
        <w:t>требований</w:t>
      </w:r>
      <w:r w:rsidRPr="00304AB3">
        <w:rPr>
          <w:spacing w:val="37"/>
          <w:sz w:val="24"/>
          <w:szCs w:val="24"/>
        </w:rPr>
        <w:t xml:space="preserve"> </w:t>
      </w:r>
      <w:r w:rsidRPr="00304AB3">
        <w:rPr>
          <w:sz w:val="24"/>
          <w:szCs w:val="24"/>
        </w:rPr>
        <w:t>по</w:t>
      </w:r>
      <w:r w:rsidRPr="00304AB3">
        <w:rPr>
          <w:spacing w:val="33"/>
          <w:sz w:val="24"/>
          <w:szCs w:val="24"/>
        </w:rPr>
        <w:t xml:space="preserve"> </w:t>
      </w:r>
      <w:r w:rsidRPr="00304AB3">
        <w:rPr>
          <w:sz w:val="24"/>
          <w:szCs w:val="24"/>
        </w:rPr>
        <w:t>охране</w:t>
      </w:r>
      <w:r w:rsidRPr="00304AB3">
        <w:rPr>
          <w:spacing w:val="35"/>
          <w:sz w:val="24"/>
          <w:szCs w:val="24"/>
        </w:rPr>
        <w:t xml:space="preserve"> </w:t>
      </w:r>
      <w:r w:rsidRPr="00304AB3">
        <w:rPr>
          <w:sz w:val="24"/>
          <w:szCs w:val="24"/>
        </w:rPr>
        <w:t>здоровья</w:t>
      </w:r>
      <w:r w:rsidRPr="00304AB3">
        <w:rPr>
          <w:spacing w:val="42"/>
          <w:sz w:val="24"/>
          <w:szCs w:val="24"/>
        </w:rPr>
        <w:t xml:space="preserve"> </w:t>
      </w:r>
      <w:r w:rsidRPr="00304AB3">
        <w:rPr>
          <w:sz w:val="24"/>
          <w:szCs w:val="24"/>
        </w:rPr>
        <w:t>обучающихся</w:t>
      </w:r>
      <w:r w:rsidRPr="00304AB3">
        <w:rPr>
          <w:spacing w:val="37"/>
          <w:sz w:val="24"/>
          <w:szCs w:val="24"/>
        </w:rPr>
        <w:t xml:space="preserve"> </w:t>
      </w:r>
      <w:r w:rsidRPr="00304AB3">
        <w:rPr>
          <w:sz w:val="24"/>
          <w:szCs w:val="24"/>
        </w:rPr>
        <w:t>и</w:t>
      </w:r>
      <w:r w:rsidRPr="00304AB3">
        <w:rPr>
          <w:spacing w:val="37"/>
          <w:sz w:val="24"/>
          <w:szCs w:val="24"/>
        </w:rPr>
        <w:t xml:space="preserve"> </w:t>
      </w:r>
      <w:r w:rsidRPr="00304AB3">
        <w:rPr>
          <w:sz w:val="24"/>
          <w:szCs w:val="24"/>
        </w:rPr>
        <w:t>охране</w:t>
      </w:r>
      <w:r w:rsidRPr="00304AB3">
        <w:rPr>
          <w:spacing w:val="32"/>
          <w:sz w:val="24"/>
          <w:szCs w:val="24"/>
        </w:rPr>
        <w:t xml:space="preserve"> </w:t>
      </w:r>
      <w:r w:rsidRPr="00304AB3">
        <w:rPr>
          <w:sz w:val="24"/>
          <w:szCs w:val="24"/>
        </w:rPr>
        <w:t>труда</w:t>
      </w:r>
      <w:r w:rsidR="00B4578A" w:rsidRPr="00304AB3">
        <w:rPr>
          <w:sz w:val="24"/>
          <w:szCs w:val="24"/>
        </w:rPr>
        <w:t xml:space="preserve"> </w:t>
      </w:r>
      <w:r w:rsidRPr="00304AB3">
        <w:rPr>
          <w:spacing w:val="-57"/>
          <w:sz w:val="24"/>
          <w:szCs w:val="24"/>
        </w:rPr>
        <w:t xml:space="preserve"> </w:t>
      </w:r>
      <w:r w:rsidRPr="00304AB3">
        <w:rPr>
          <w:sz w:val="24"/>
          <w:szCs w:val="24"/>
        </w:rPr>
        <w:t>работников</w:t>
      </w:r>
      <w:r w:rsidR="00B4578A" w:rsidRPr="00304AB3">
        <w:rPr>
          <w:sz w:val="24"/>
          <w:szCs w:val="24"/>
        </w:rPr>
        <w:t>;</w:t>
      </w:r>
    </w:p>
    <w:p w14:paraId="7AD75493" w14:textId="77777777" w:rsidR="00BB340C" w:rsidRPr="00304AB3" w:rsidRDefault="0021290F" w:rsidP="005E5B25">
      <w:pPr>
        <w:pStyle w:val="a5"/>
        <w:numPr>
          <w:ilvl w:val="0"/>
          <w:numId w:val="1"/>
        </w:numPr>
        <w:tabs>
          <w:tab w:val="left" w:pos="394"/>
          <w:tab w:val="left" w:pos="993"/>
        </w:tabs>
        <w:spacing w:line="276" w:lineRule="auto"/>
        <w:ind w:left="0" w:firstLine="709"/>
        <w:jc w:val="both"/>
        <w:rPr>
          <w:sz w:val="24"/>
          <w:szCs w:val="24"/>
        </w:rPr>
      </w:pPr>
      <w:r w:rsidRPr="00304AB3">
        <w:rPr>
          <w:sz w:val="24"/>
          <w:szCs w:val="24"/>
        </w:rPr>
        <w:t>Возможность</w:t>
      </w:r>
      <w:r w:rsidRPr="00304AB3">
        <w:rPr>
          <w:spacing w:val="45"/>
          <w:sz w:val="24"/>
          <w:szCs w:val="24"/>
        </w:rPr>
        <w:t xml:space="preserve"> </w:t>
      </w:r>
      <w:r w:rsidRPr="00304AB3">
        <w:rPr>
          <w:sz w:val="24"/>
          <w:szCs w:val="24"/>
        </w:rPr>
        <w:t>для</w:t>
      </w:r>
      <w:r w:rsidRPr="00304AB3">
        <w:rPr>
          <w:spacing w:val="44"/>
          <w:sz w:val="24"/>
          <w:szCs w:val="24"/>
        </w:rPr>
        <w:t xml:space="preserve"> </w:t>
      </w:r>
      <w:r w:rsidRPr="00304AB3">
        <w:rPr>
          <w:sz w:val="24"/>
          <w:szCs w:val="24"/>
        </w:rPr>
        <w:t>беспрепятственного</w:t>
      </w:r>
      <w:r w:rsidRPr="00304AB3">
        <w:rPr>
          <w:spacing w:val="44"/>
          <w:sz w:val="24"/>
          <w:szCs w:val="24"/>
        </w:rPr>
        <w:t xml:space="preserve"> </w:t>
      </w:r>
      <w:r w:rsidRPr="00304AB3">
        <w:rPr>
          <w:sz w:val="24"/>
          <w:szCs w:val="24"/>
        </w:rPr>
        <w:t>доступа</w:t>
      </w:r>
      <w:r w:rsidRPr="00304AB3">
        <w:rPr>
          <w:spacing w:val="47"/>
          <w:sz w:val="24"/>
          <w:szCs w:val="24"/>
        </w:rPr>
        <w:t xml:space="preserve"> </w:t>
      </w:r>
      <w:r w:rsidRPr="00304AB3">
        <w:rPr>
          <w:sz w:val="24"/>
          <w:szCs w:val="24"/>
        </w:rPr>
        <w:t>обучающихся</w:t>
      </w:r>
      <w:r w:rsidRPr="00304AB3">
        <w:rPr>
          <w:spacing w:val="45"/>
          <w:sz w:val="24"/>
          <w:szCs w:val="24"/>
        </w:rPr>
        <w:t xml:space="preserve"> </w:t>
      </w:r>
      <w:r w:rsidRPr="00304AB3">
        <w:rPr>
          <w:sz w:val="24"/>
          <w:szCs w:val="24"/>
        </w:rPr>
        <w:t>с</w:t>
      </w:r>
      <w:r w:rsidRPr="00304AB3">
        <w:rPr>
          <w:spacing w:val="46"/>
          <w:sz w:val="24"/>
          <w:szCs w:val="24"/>
        </w:rPr>
        <w:t xml:space="preserve"> </w:t>
      </w:r>
      <w:r w:rsidRPr="00304AB3">
        <w:rPr>
          <w:sz w:val="24"/>
          <w:szCs w:val="24"/>
        </w:rPr>
        <w:t>ОВЗ,</w:t>
      </w:r>
      <w:r w:rsidRPr="00304AB3">
        <w:rPr>
          <w:spacing w:val="46"/>
          <w:sz w:val="24"/>
          <w:szCs w:val="24"/>
        </w:rPr>
        <w:t xml:space="preserve"> </w:t>
      </w:r>
      <w:r w:rsidRPr="00304AB3">
        <w:rPr>
          <w:sz w:val="24"/>
          <w:szCs w:val="24"/>
        </w:rPr>
        <w:t>в</w:t>
      </w:r>
      <w:r w:rsidRPr="00304AB3">
        <w:rPr>
          <w:spacing w:val="43"/>
          <w:sz w:val="24"/>
          <w:szCs w:val="24"/>
        </w:rPr>
        <w:t xml:space="preserve"> </w:t>
      </w:r>
      <w:r w:rsidRPr="00304AB3">
        <w:rPr>
          <w:sz w:val="24"/>
          <w:szCs w:val="24"/>
        </w:rPr>
        <w:t>том</w:t>
      </w:r>
      <w:r w:rsidRPr="00304AB3">
        <w:rPr>
          <w:spacing w:val="46"/>
          <w:sz w:val="24"/>
          <w:szCs w:val="24"/>
        </w:rPr>
        <w:t xml:space="preserve"> </w:t>
      </w:r>
      <w:r w:rsidRPr="00304AB3">
        <w:rPr>
          <w:sz w:val="24"/>
          <w:szCs w:val="24"/>
        </w:rPr>
        <w:t>числе</w:t>
      </w:r>
      <w:r w:rsidRPr="00304AB3">
        <w:rPr>
          <w:spacing w:val="46"/>
          <w:sz w:val="24"/>
          <w:szCs w:val="24"/>
        </w:rPr>
        <w:t xml:space="preserve"> </w:t>
      </w:r>
      <w:r w:rsidRPr="00304AB3">
        <w:rPr>
          <w:sz w:val="24"/>
          <w:szCs w:val="24"/>
        </w:rPr>
        <w:t>детей-</w:t>
      </w:r>
      <w:r w:rsidRPr="00304AB3">
        <w:rPr>
          <w:spacing w:val="-57"/>
          <w:sz w:val="24"/>
          <w:szCs w:val="24"/>
        </w:rPr>
        <w:t xml:space="preserve"> </w:t>
      </w:r>
      <w:r w:rsidRPr="00304AB3">
        <w:rPr>
          <w:sz w:val="24"/>
          <w:szCs w:val="24"/>
        </w:rPr>
        <w:t>инвалидов</w:t>
      </w:r>
      <w:r w:rsidRPr="00304AB3">
        <w:rPr>
          <w:spacing w:val="-1"/>
          <w:sz w:val="24"/>
          <w:szCs w:val="24"/>
        </w:rPr>
        <w:t xml:space="preserve"> </w:t>
      </w:r>
      <w:r w:rsidRPr="00304AB3">
        <w:rPr>
          <w:sz w:val="24"/>
          <w:szCs w:val="24"/>
        </w:rPr>
        <w:t>к объектам</w:t>
      </w:r>
      <w:r w:rsidRPr="00304AB3">
        <w:rPr>
          <w:spacing w:val="-1"/>
          <w:sz w:val="24"/>
          <w:szCs w:val="24"/>
        </w:rPr>
        <w:t xml:space="preserve"> </w:t>
      </w:r>
      <w:r w:rsidRPr="00304AB3">
        <w:rPr>
          <w:sz w:val="24"/>
          <w:szCs w:val="24"/>
        </w:rPr>
        <w:t>инфраструктуры Организации.</w:t>
      </w:r>
    </w:p>
    <w:p w14:paraId="31D47E6B" w14:textId="77777777" w:rsidR="00BB340C" w:rsidRPr="00304AB3" w:rsidRDefault="0021290F" w:rsidP="00304AB3">
      <w:pPr>
        <w:pStyle w:val="a3"/>
        <w:spacing w:line="276" w:lineRule="auto"/>
        <w:ind w:left="0" w:firstLine="709"/>
      </w:pPr>
      <w:r w:rsidRPr="00304AB3">
        <w:t>При создании материально-технических</w:t>
      </w:r>
      <w:r w:rsidRPr="00304AB3">
        <w:rPr>
          <w:spacing w:val="1"/>
        </w:rPr>
        <w:t xml:space="preserve"> </w:t>
      </w:r>
      <w:r w:rsidRPr="00304AB3">
        <w:t>условий для детей с ОВЗ</w:t>
      </w:r>
      <w:r w:rsidRPr="00304AB3">
        <w:rPr>
          <w:spacing w:val="1"/>
        </w:rPr>
        <w:t xml:space="preserve"> </w:t>
      </w:r>
      <w:r w:rsidR="00B4578A" w:rsidRPr="00304AB3">
        <w:t>учитываются</w:t>
      </w:r>
      <w:r w:rsidRPr="00304AB3">
        <w:rPr>
          <w:spacing w:val="1"/>
        </w:rPr>
        <w:t xml:space="preserve"> </w:t>
      </w:r>
      <w:r w:rsidRPr="00304AB3">
        <w:t>особенности</w:t>
      </w:r>
      <w:r w:rsidRPr="00304AB3">
        <w:rPr>
          <w:spacing w:val="1"/>
        </w:rPr>
        <w:t xml:space="preserve"> </w:t>
      </w:r>
      <w:r w:rsidRPr="00304AB3">
        <w:t>их</w:t>
      </w:r>
      <w:r w:rsidRPr="00304AB3">
        <w:rPr>
          <w:spacing w:val="-1"/>
        </w:rPr>
        <w:t xml:space="preserve"> </w:t>
      </w:r>
      <w:r w:rsidRPr="00304AB3">
        <w:t>физического</w:t>
      </w:r>
      <w:r w:rsidRPr="00304AB3">
        <w:rPr>
          <w:spacing w:val="2"/>
        </w:rPr>
        <w:t xml:space="preserve"> </w:t>
      </w:r>
      <w:r w:rsidRPr="00304AB3">
        <w:t>и психического развития.</w:t>
      </w:r>
    </w:p>
    <w:p w14:paraId="4002A1D1" w14:textId="77777777" w:rsidR="00BB340C" w:rsidRPr="00304AB3" w:rsidRDefault="00B4578A" w:rsidP="00304AB3">
      <w:pPr>
        <w:pStyle w:val="a3"/>
        <w:spacing w:line="276" w:lineRule="auto"/>
        <w:ind w:left="0" w:firstLine="709"/>
      </w:pPr>
      <w:r w:rsidRPr="00304AB3">
        <w:t>ДОО</w:t>
      </w:r>
      <w:r w:rsidR="0021290F" w:rsidRPr="00304AB3">
        <w:t xml:space="preserve"> оснащена полным набором оборудования для различных видов</w:t>
      </w:r>
      <w:r w:rsidR="0021290F" w:rsidRPr="00304AB3">
        <w:rPr>
          <w:spacing w:val="1"/>
        </w:rPr>
        <w:t xml:space="preserve"> </w:t>
      </w:r>
      <w:r w:rsidR="0021290F" w:rsidRPr="00304AB3">
        <w:t>детской</w:t>
      </w:r>
      <w:r w:rsidR="0021290F" w:rsidRPr="00304AB3">
        <w:rPr>
          <w:spacing w:val="1"/>
        </w:rPr>
        <w:t xml:space="preserve"> </w:t>
      </w:r>
      <w:r w:rsidR="0021290F" w:rsidRPr="00304AB3">
        <w:t>деятельности</w:t>
      </w:r>
      <w:r w:rsidR="0021290F" w:rsidRPr="00304AB3">
        <w:rPr>
          <w:spacing w:val="1"/>
        </w:rPr>
        <w:t xml:space="preserve"> </w:t>
      </w:r>
      <w:r w:rsidR="0021290F" w:rsidRPr="00304AB3">
        <w:t>в</w:t>
      </w:r>
      <w:r w:rsidR="0021290F" w:rsidRPr="00304AB3">
        <w:rPr>
          <w:spacing w:val="1"/>
        </w:rPr>
        <w:t xml:space="preserve"> </w:t>
      </w:r>
      <w:r w:rsidR="0021290F" w:rsidRPr="00304AB3">
        <w:t>помещении</w:t>
      </w:r>
      <w:r w:rsidR="0021290F" w:rsidRPr="00304AB3">
        <w:rPr>
          <w:spacing w:val="1"/>
        </w:rPr>
        <w:t xml:space="preserve"> </w:t>
      </w:r>
      <w:r w:rsidR="0021290F" w:rsidRPr="00304AB3">
        <w:t>и</w:t>
      </w:r>
      <w:r w:rsidR="0021290F" w:rsidRPr="00304AB3">
        <w:rPr>
          <w:spacing w:val="1"/>
        </w:rPr>
        <w:t xml:space="preserve"> </w:t>
      </w:r>
      <w:r w:rsidR="0021290F" w:rsidRPr="00304AB3">
        <w:t>на</w:t>
      </w:r>
      <w:r w:rsidR="0021290F" w:rsidRPr="00304AB3">
        <w:rPr>
          <w:spacing w:val="1"/>
        </w:rPr>
        <w:t xml:space="preserve"> </w:t>
      </w:r>
      <w:r w:rsidR="0021290F" w:rsidRPr="00304AB3">
        <w:t>участке,</w:t>
      </w:r>
      <w:r w:rsidR="0021290F" w:rsidRPr="00304AB3">
        <w:rPr>
          <w:spacing w:val="1"/>
        </w:rPr>
        <w:t xml:space="preserve"> </w:t>
      </w:r>
      <w:r w:rsidR="0021290F" w:rsidRPr="00304AB3">
        <w:t>игровыми</w:t>
      </w:r>
      <w:r w:rsidR="0021290F" w:rsidRPr="00304AB3">
        <w:rPr>
          <w:spacing w:val="1"/>
        </w:rPr>
        <w:t xml:space="preserve"> </w:t>
      </w:r>
      <w:r w:rsidR="0021290F" w:rsidRPr="00304AB3">
        <w:t>и</w:t>
      </w:r>
      <w:r w:rsidR="0021290F" w:rsidRPr="00304AB3">
        <w:rPr>
          <w:spacing w:val="1"/>
        </w:rPr>
        <w:t xml:space="preserve"> </w:t>
      </w:r>
      <w:r w:rsidR="0021290F" w:rsidRPr="00304AB3">
        <w:t>физкультурными</w:t>
      </w:r>
      <w:r w:rsidR="0021290F" w:rsidRPr="00304AB3">
        <w:rPr>
          <w:spacing w:val="1"/>
        </w:rPr>
        <w:t xml:space="preserve"> </w:t>
      </w:r>
      <w:r w:rsidR="0021290F" w:rsidRPr="00304AB3">
        <w:t>площадками,</w:t>
      </w:r>
      <w:r w:rsidR="0021290F" w:rsidRPr="00304AB3">
        <w:rPr>
          <w:spacing w:val="1"/>
        </w:rPr>
        <w:t xml:space="preserve"> </w:t>
      </w:r>
      <w:r w:rsidR="0021290F" w:rsidRPr="00304AB3">
        <w:t>озелененной</w:t>
      </w:r>
      <w:r w:rsidR="0021290F" w:rsidRPr="00304AB3">
        <w:rPr>
          <w:spacing w:val="-2"/>
        </w:rPr>
        <w:t xml:space="preserve"> </w:t>
      </w:r>
      <w:r w:rsidR="0021290F" w:rsidRPr="00304AB3">
        <w:t>территорией.</w:t>
      </w:r>
    </w:p>
    <w:p w14:paraId="4006ABB0" w14:textId="77777777" w:rsidR="00BB340C" w:rsidRPr="00304AB3" w:rsidRDefault="00C2044B" w:rsidP="00304AB3">
      <w:pPr>
        <w:pStyle w:val="a3"/>
        <w:spacing w:line="276" w:lineRule="auto"/>
        <w:ind w:left="0" w:firstLine="709"/>
      </w:pPr>
      <w:r w:rsidRPr="00304AB3">
        <w:t>В ДОО есть всё</w:t>
      </w:r>
      <w:r w:rsidR="0021290F" w:rsidRPr="00304AB3">
        <w:t xml:space="preserve"> необходимое для всех видов воспитательной и образовательной</w:t>
      </w:r>
      <w:r w:rsidR="0021290F" w:rsidRPr="00304AB3">
        <w:rPr>
          <w:spacing w:val="-57"/>
        </w:rPr>
        <w:t xml:space="preserve"> </w:t>
      </w:r>
      <w:r w:rsidR="0021290F" w:rsidRPr="00304AB3">
        <w:t>деятельности</w:t>
      </w:r>
      <w:r w:rsidR="0021290F" w:rsidRPr="00304AB3">
        <w:rPr>
          <w:spacing w:val="1"/>
        </w:rPr>
        <w:t xml:space="preserve"> </w:t>
      </w:r>
      <w:r w:rsidR="0021290F" w:rsidRPr="00304AB3">
        <w:t>обучающихся</w:t>
      </w:r>
      <w:r w:rsidR="0021290F" w:rsidRPr="00304AB3">
        <w:rPr>
          <w:spacing w:val="1"/>
        </w:rPr>
        <w:t xml:space="preserve"> </w:t>
      </w:r>
      <w:r w:rsidR="0021290F" w:rsidRPr="00304AB3">
        <w:t>(в</w:t>
      </w:r>
      <w:r w:rsidR="0021290F" w:rsidRPr="00304AB3">
        <w:rPr>
          <w:spacing w:val="1"/>
        </w:rPr>
        <w:t xml:space="preserve"> </w:t>
      </w:r>
      <w:r w:rsidR="0021290F" w:rsidRPr="00304AB3">
        <w:t>том</w:t>
      </w:r>
      <w:r w:rsidR="0021290F" w:rsidRPr="00304AB3">
        <w:rPr>
          <w:spacing w:val="1"/>
        </w:rPr>
        <w:t xml:space="preserve"> </w:t>
      </w:r>
      <w:r w:rsidR="0021290F" w:rsidRPr="00304AB3">
        <w:t>числе</w:t>
      </w:r>
      <w:r w:rsidR="0021290F" w:rsidRPr="00304AB3">
        <w:rPr>
          <w:spacing w:val="1"/>
        </w:rPr>
        <w:t xml:space="preserve"> </w:t>
      </w:r>
      <w:r w:rsidR="0021290F" w:rsidRPr="00304AB3">
        <w:t>детей</w:t>
      </w:r>
      <w:r w:rsidR="0021290F" w:rsidRPr="00304AB3">
        <w:rPr>
          <w:spacing w:val="1"/>
        </w:rPr>
        <w:t xml:space="preserve"> </w:t>
      </w:r>
      <w:r w:rsidR="0021290F" w:rsidRPr="00304AB3">
        <w:t>с</w:t>
      </w:r>
      <w:r w:rsidR="0021290F" w:rsidRPr="00304AB3">
        <w:rPr>
          <w:spacing w:val="1"/>
        </w:rPr>
        <w:t xml:space="preserve"> </w:t>
      </w:r>
      <w:r w:rsidR="0021290F" w:rsidRPr="00304AB3">
        <w:t>ОВЗ</w:t>
      </w:r>
      <w:r w:rsidR="0021290F" w:rsidRPr="00304AB3">
        <w:rPr>
          <w:spacing w:val="1"/>
        </w:rPr>
        <w:t xml:space="preserve"> </w:t>
      </w:r>
      <w:r w:rsidR="0021290F" w:rsidRPr="00304AB3">
        <w:t>и</w:t>
      </w:r>
      <w:r w:rsidR="0021290F" w:rsidRPr="00304AB3">
        <w:rPr>
          <w:spacing w:val="1"/>
        </w:rPr>
        <w:t xml:space="preserve"> </w:t>
      </w:r>
      <w:r w:rsidR="0021290F" w:rsidRPr="00304AB3">
        <w:t>детей-инвалидов),</w:t>
      </w:r>
      <w:r w:rsidR="0021290F" w:rsidRPr="00304AB3">
        <w:rPr>
          <w:spacing w:val="1"/>
        </w:rPr>
        <w:t xml:space="preserve"> </w:t>
      </w:r>
      <w:r w:rsidR="0021290F" w:rsidRPr="00304AB3">
        <w:t>педагогической,</w:t>
      </w:r>
      <w:r w:rsidR="0021290F" w:rsidRPr="00304AB3">
        <w:rPr>
          <w:spacing w:val="1"/>
        </w:rPr>
        <w:t xml:space="preserve"> </w:t>
      </w:r>
      <w:r w:rsidR="0021290F" w:rsidRPr="00304AB3">
        <w:t>административной</w:t>
      </w:r>
      <w:r w:rsidR="0021290F" w:rsidRPr="00304AB3">
        <w:rPr>
          <w:spacing w:val="-1"/>
        </w:rPr>
        <w:t xml:space="preserve"> </w:t>
      </w:r>
      <w:r w:rsidR="0021290F" w:rsidRPr="00304AB3">
        <w:t>и</w:t>
      </w:r>
      <w:r w:rsidR="0021290F" w:rsidRPr="00304AB3">
        <w:rPr>
          <w:spacing w:val="-3"/>
        </w:rPr>
        <w:t xml:space="preserve"> </w:t>
      </w:r>
      <w:r w:rsidR="0021290F" w:rsidRPr="00304AB3">
        <w:t>хозяйственной деятельности оснащение</w:t>
      </w:r>
      <w:r w:rsidR="0021290F" w:rsidRPr="00304AB3">
        <w:rPr>
          <w:spacing w:val="-1"/>
        </w:rPr>
        <w:t xml:space="preserve"> </w:t>
      </w:r>
      <w:r w:rsidR="0021290F" w:rsidRPr="00304AB3">
        <w:t>и</w:t>
      </w:r>
      <w:r w:rsidR="0021290F" w:rsidRPr="00304AB3">
        <w:rPr>
          <w:spacing w:val="-1"/>
        </w:rPr>
        <w:t xml:space="preserve"> </w:t>
      </w:r>
      <w:r w:rsidR="0021290F" w:rsidRPr="00304AB3">
        <w:t>оборудование:</w:t>
      </w:r>
    </w:p>
    <w:p w14:paraId="5AF553D4" w14:textId="77777777" w:rsidR="00BB340C" w:rsidRPr="00304AB3" w:rsidRDefault="0021290F" w:rsidP="00304AB3">
      <w:pPr>
        <w:pStyle w:val="a3"/>
        <w:spacing w:line="276" w:lineRule="auto"/>
        <w:ind w:left="0" w:firstLine="709"/>
      </w:pPr>
      <w:r w:rsidRPr="00304AB3">
        <w:t>учебно-методическ</w:t>
      </w:r>
      <w:r w:rsidR="00C2044B" w:rsidRPr="00304AB3">
        <w:t xml:space="preserve">ое сопровождение </w:t>
      </w:r>
      <w:r w:rsidRPr="00304AB3">
        <w:t>Программы;</w:t>
      </w:r>
    </w:p>
    <w:p w14:paraId="109DE481" w14:textId="77777777" w:rsidR="00BB340C" w:rsidRPr="00304AB3" w:rsidRDefault="0021290F" w:rsidP="00304AB3">
      <w:pPr>
        <w:pStyle w:val="a3"/>
        <w:spacing w:line="276" w:lineRule="auto"/>
        <w:ind w:left="0" w:firstLine="709"/>
      </w:pPr>
      <w:r w:rsidRPr="00304AB3">
        <w:t>помещения</w:t>
      </w:r>
      <w:r w:rsidRPr="00304AB3">
        <w:rPr>
          <w:spacing w:val="1"/>
        </w:rPr>
        <w:t xml:space="preserve"> </w:t>
      </w:r>
      <w:r w:rsidRPr="00304AB3">
        <w:t>для</w:t>
      </w:r>
      <w:r w:rsidRPr="00304AB3">
        <w:rPr>
          <w:spacing w:val="1"/>
        </w:rPr>
        <w:t xml:space="preserve"> </w:t>
      </w:r>
      <w:r w:rsidRPr="00304AB3">
        <w:t>занятий</w:t>
      </w:r>
      <w:r w:rsidRPr="00304AB3">
        <w:rPr>
          <w:spacing w:val="1"/>
        </w:rPr>
        <w:t xml:space="preserve"> </w:t>
      </w:r>
      <w:r w:rsidRPr="00304AB3">
        <w:t>и</w:t>
      </w:r>
      <w:r w:rsidRPr="00304AB3">
        <w:rPr>
          <w:spacing w:val="1"/>
        </w:rPr>
        <w:t xml:space="preserve"> </w:t>
      </w:r>
      <w:r w:rsidRPr="00304AB3">
        <w:t>проектов,</w:t>
      </w:r>
      <w:r w:rsidRPr="00304AB3">
        <w:rPr>
          <w:spacing w:val="1"/>
        </w:rPr>
        <w:t xml:space="preserve"> </w:t>
      </w:r>
      <w:r w:rsidRPr="00304AB3">
        <w:t>обеспечивающие</w:t>
      </w:r>
      <w:r w:rsidRPr="00304AB3">
        <w:rPr>
          <w:spacing w:val="1"/>
        </w:rPr>
        <w:t xml:space="preserve"> </w:t>
      </w:r>
      <w:r w:rsidRPr="00304AB3">
        <w:t>образование</w:t>
      </w:r>
      <w:r w:rsidRPr="00304AB3">
        <w:rPr>
          <w:spacing w:val="1"/>
        </w:rPr>
        <w:t xml:space="preserve"> </w:t>
      </w:r>
      <w:r w:rsidRPr="00304AB3">
        <w:t>детей</w:t>
      </w:r>
      <w:r w:rsidRPr="00304AB3">
        <w:rPr>
          <w:spacing w:val="1"/>
        </w:rPr>
        <w:t xml:space="preserve"> </w:t>
      </w:r>
      <w:r w:rsidRPr="00304AB3">
        <w:t>через</w:t>
      </w:r>
      <w:r w:rsidRPr="00304AB3">
        <w:rPr>
          <w:spacing w:val="1"/>
        </w:rPr>
        <w:t xml:space="preserve"> </w:t>
      </w:r>
      <w:r w:rsidRPr="00304AB3">
        <w:t>игру,</w:t>
      </w:r>
      <w:r w:rsidRPr="00304AB3">
        <w:rPr>
          <w:spacing w:val="1"/>
        </w:rPr>
        <w:t xml:space="preserve"> </w:t>
      </w:r>
      <w:r w:rsidRPr="00304AB3">
        <w:t>общение, познавательно-исследовательскую деятельность и другие формы активности ребенка с</w:t>
      </w:r>
      <w:r w:rsidRPr="00304AB3">
        <w:rPr>
          <w:spacing w:val="1"/>
        </w:rPr>
        <w:t xml:space="preserve"> </w:t>
      </w:r>
      <w:r w:rsidRPr="00304AB3">
        <w:t>участием</w:t>
      </w:r>
      <w:r w:rsidRPr="00304AB3">
        <w:rPr>
          <w:spacing w:val="-2"/>
        </w:rPr>
        <w:t xml:space="preserve"> </w:t>
      </w:r>
      <w:r w:rsidRPr="00304AB3">
        <w:t>взрослых</w:t>
      </w:r>
      <w:r w:rsidRPr="00304AB3">
        <w:rPr>
          <w:spacing w:val="1"/>
        </w:rPr>
        <w:t xml:space="preserve"> </w:t>
      </w:r>
      <w:r w:rsidRPr="00304AB3">
        <w:t>и других</w:t>
      </w:r>
      <w:r w:rsidRPr="00304AB3">
        <w:rPr>
          <w:spacing w:val="2"/>
        </w:rPr>
        <w:t xml:space="preserve"> </w:t>
      </w:r>
      <w:r w:rsidRPr="00304AB3">
        <w:t>детей;</w:t>
      </w:r>
    </w:p>
    <w:p w14:paraId="1453DF57" w14:textId="77777777" w:rsidR="00BB340C" w:rsidRPr="00304AB3" w:rsidRDefault="0021290F" w:rsidP="00304AB3">
      <w:pPr>
        <w:pStyle w:val="a3"/>
        <w:spacing w:line="276" w:lineRule="auto"/>
        <w:ind w:left="0" w:firstLine="709"/>
      </w:pPr>
      <w:r w:rsidRPr="00304AB3">
        <w:t>оснащение предметно-развивающей среды, включающей средства обучения и воспитания,</w:t>
      </w:r>
      <w:r w:rsidRPr="00304AB3">
        <w:rPr>
          <w:spacing w:val="1"/>
        </w:rPr>
        <w:t xml:space="preserve"> </w:t>
      </w:r>
      <w:r w:rsidRPr="00304AB3">
        <w:t>подобранные</w:t>
      </w:r>
      <w:r w:rsidRPr="00304AB3">
        <w:rPr>
          <w:spacing w:val="1"/>
        </w:rPr>
        <w:t xml:space="preserve"> </w:t>
      </w:r>
      <w:r w:rsidRPr="00304AB3">
        <w:t>в</w:t>
      </w:r>
      <w:r w:rsidRPr="00304AB3">
        <w:rPr>
          <w:spacing w:val="1"/>
        </w:rPr>
        <w:t xml:space="preserve"> </w:t>
      </w:r>
      <w:r w:rsidRPr="00304AB3">
        <w:t>соответствии</w:t>
      </w:r>
      <w:r w:rsidRPr="00304AB3">
        <w:rPr>
          <w:spacing w:val="1"/>
        </w:rPr>
        <w:t xml:space="preserve"> </w:t>
      </w:r>
      <w:r w:rsidRPr="00304AB3">
        <w:t>с</w:t>
      </w:r>
      <w:r w:rsidRPr="00304AB3">
        <w:rPr>
          <w:spacing w:val="1"/>
        </w:rPr>
        <w:t xml:space="preserve"> </w:t>
      </w:r>
      <w:r w:rsidRPr="00304AB3">
        <w:t>возрастными</w:t>
      </w:r>
      <w:r w:rsidRPr="00304AB3">
        <w:rPr>
          <w:spacing w:val="1"/>
        </w:rPr>
        <w:t xml:space="preserve"> </w:t>
      </w:r>
      <w:r w:rsidRPr="00304AB3">
        <w:t>и</w:t>
      </w:r>
      <w:r w:rsidRPr="00304AB3">
        <w:rPr>
          <w:spacing w:val="1"/>
        </w:rPr>
        <w:t xml:space="preserve"> </w:t>
      </w:r>
      <w:r w:rsidRPr="00304AB3">
        <w:t>индивидуальными</w:t>
      </w:r>
      <w:r w:rsidRPr="00304AB3">
        <w:rPr>
          <w:spacing w:val="1"/>
        </w:rPr>
        <w:t xml:space="preserve"> </w:t>
      </w:r>
      <w:r w:rsidRPr="00304AB3">
        <w:t>особенностями</w:t>
      </w:r>
      <w:r w:rsidRPr="00304AB3">
        <w:rPr>
          <w:spacing w:val="1"/>
        </w:rPr>
        <w:t xml:space="preserve"> </w:t>
      </w:r>
      <w:r w:rsidRPr="00304AB3">
        <w:t>детей</w:t>
      </w:r>
      <w:r w:rsidRPr="00304AB3">
        <w:rPr>
          <w:spacing w:val="1"/>
        </w:rPr>
        <w:t xml:space="preserve"> </w:t>
      </w:r>
      <w:r w:rsidRPr="00304AB3">
        <w:t>дошкольного</w:t>
      </w:r>
      <w:r w:rsidRPr="00304AB3">
        <w:rPr>
          <w:spacing w:val="-1"/>
        </w:rPr>
        <w:t xml:space="preserve"> </w:t>
      </w:r>
      <w:r w:rsidRPr="00304AB3">
        <w:t>возраста, содержания Программы</w:t>
      </w:r>
      <w:r w:rsidRPr="00304AB3">
        <w:rPr>
          <w:spacing w:val="1"/>
        </w:rPr>
        <w:t xml:space="preserve"> </w:t>
      </w:r>
      <w:r w:rsidRPr="00304AB3">
        <w:t>образования;</w:t>
      </w:r>
    </w:p>
    <w:p w14:paraId="70ABC21A" w14:textId="77777777" w:rsidR="00BB340C" w:rsidRPr="00304AB3" w:rsidRDefault="0021290F" w:rsidP="00304AB3">
      <w:pPr>
        <w:pStyle w:val="a3"/>
        <w:spacing w:line="276" w:lineRule="auto"/>
        <w:ind w:left="0" w:firstLine="709"/>
      </w:pPr>
      <w:r w:rsidRPr="00304AB3">
        <w:t>мебель, техническое оборудование, спортивный и хозяйственный инвентарь, инвентарь для</w:t>
      </w:r>
      <w:r w:rsidRPr="00304AB3">
        <w:rPr>
          <w:spacing w:val="1"/>
        </w:rPr>
        <w:t xml:space="preserve"> </w:t>
      </w:r>
      <w:r w:rsidRPr="00304AB3">
        <w:t>художественного,</w:t>
      </w:r>
      <w:r w:rsidRPr="00304AB3">
        <w:rPr>
          <w:spacing w:val="-2"/>
        </w:rPr>
        <w:t xml:space="preserve"> </w:t>
      </w:r>
      <w:r w:rsidRPr="00304AB3">
        <w:t>театрального,</w:t>
      </w:r>
      <w:r w:rsidRPr="00304AB3">
        <w:rPr>
          <w:spacing w:val="-1"/>
        </w:rPr>
        <w:t xml:space="preserve"> </w:t>
      </w:r>
      <w:r w:rsidRPr="00304AB3">
        <w:t>музыкального</w:t>
      </w:r>
      <w:r w:rsidRPr="00304AB3">
        <w:rPr>
          <w:spacing w:val="-1"/>
        </w:rPr>
        <w:t xml:space="preserve"> </w:t>
      </w:r>
      <w:r w:rsidRPr="00304AB3">
        <w:t>творчества,</w:t>
      </w:r>
      <w:r w:rsidRPr="00304AB3">
        <w:rPr>
          <w:spacing w:val="1"/>
        </w:rPr>
        <w:t xml:space="preserve"> </w:t>
      </w:r>
      <w:r w:rsidRPr="00304AB3">
        <w:t>музыкальные</w:t>
      </w:r>
      <w:r w:rsidRPr="00304AB3">
        <w:rPr>
          <w:spacing w:val="-3"/>
        </w:rPr>
        <w:t xml:space="preserve"> </w:t>
      </w:r>
      <w:r w:rsidRPr="00304AB3">
        <w:t>инструменты;</w:t>
      </w:r>
    </w:p>
    <w:p w14:paraId="084253D0" w14:textId="77777777" w:rsidR="00BB340C" w:rsidRPr="00304AB3" w:rsidRDefault="0021290F" w:rsidP="00304AB3">
      <w:pPr>
        <w:pStyle w:val="a3"/>
        <w:spacing w:line="276" w:lineRule="auto"/>
        <w:ind w:left="0" w:firstLine="709"/>
      </w:pPr>
      <w:r w:rsidRPr="00304AB3">
        <w:t>административные</w:t>
      </w:r>
      <w:r w:rsidRPr="00304AB3">
        <w:rPr>
          <w:spacing w:val="-6"/>
        </w:rPr>
        <w:t xml:space="preserve"> </w:t>
      </w:r>
      <w:r w:rsidRPr="00304AB3">
        <w:t>помещения,</w:t>
      </w:r>
      <w:r w:rsidRPr="00304AB3">
        <w:rPr>
          <w:spacing w:val="-3"/>
        </w:rPr>
        <w:t xml:space="preserve"> </w:t>
      </w:r>
      <w:r w:rsidRPr="00304AB3">
        <w:t>методический</w:t>
      </w:r>
      <w:r w:rsidRPr="00304AB3">
        <w:rPr>
          <w:spacing w:val="-5"/>
        </w:rPr>
        <w:t xml:space="preserve"> </w:t>
      </w:r>
      <w:r w:rsidRPr="00304AB3">
        <w:t>кабинет;</w:t>
      </w:r>
    </w:p>
    <w:p w14:paraId="7396097B" w14:textId="77777777" w:rsidR="00BB340C" w:rsidRPr="00304AB3" w:rsidRDefault="0021290F" w:rsidP="00304AB3">
      <w:pPr>
        <w:pStyle w:val="a3"/>
        <w:spacing w:line="276" w:lineRule="auto"/>
        <w:ind w:left="0" w:firstLine="709"/>
      </w:pPr>
      <w:r w:rsidRPr="00304AB3">
        <w:t>помещения для занятий специалистов (логопед, педагог-дефектолог, педагог-психолог);</w:t>
      </w:r>
      <w:r w:rsidRPr="00304AB3">
        <w:rPr>
          <w:spacing w:val="1"/>
        </w:rPr>
        <w:t xml:space="preserve"> </w:t>
      </w:r>
      <w:r w:rsidRPr="00304AB3">
        <w:lastRenderedPageBreak/>
        <w:t>помещения,</w:t>
      </w:r>
      <w:r w:rsidRPr="00304AB3">
        <w:rPr>
          <w:spacing w:val="50"/>
        </w:rPr>
        <w:t xml:space="preserve"> </w:t>
      </w:r>
      <w:r w:rsidRPr="00304AB3">
        <w:t>обеспечивающие</w:t>
      </w:r>
      <w:r w:rsidRPr="00304AB3">
        <w:rPr>
          <w:spacing w:val="49"/>
        </w:rPr>
        <w:t xml:space="preserve"> </w:t>
      </w:r>
      <w:r w:rsidRPr="00304AB3">
        <w:t>охрану</w:t>
      </w:r>
      <w:r w:rsidRPr="00304AB3">
        <w:rPr>
          <w:spacing w:val="43"/>
        </w:rPr>
        <w:t xml:space="preserve"> </w:t>
      </w:r>
      <w:r w:rsidRPr="00304AB3">
        <w:t>и</w:t>
      </w:r>
      <w:r w:rsidRPr="00304AB3">
        <w:rPr>
          <w:spacing w:val="53"/>
        </w:rPr>
        <w:t xml:space="preserve"> </w:t>
      </w:r>
      <w:r w:rsidRPr="00304AB3">
        <w:t>укрепление</w:t>
      </w:r>
      <w:r w:rsidRPr="00304AB3">
        <w:rPr>
          <w:spacing w:val="49"/>
        </w:rPr>
        <w:t xml:space="preserve"> </w:t>
      </w:r>
      <w:r w:rsidRPr="00304AB3">
        <w:t>физического</w:t>
      </w:r>
      <w:r w:rsidRPr="00304AB3">
        <w:rPr>
          <w:spacing w:val="48"/>
        </w:rPr>
        <w:t xml:space="preserve"> </w:t>
      </w:r>
      <w:r w:rsidRPr="00304AB3">
        <w:t>и</w:t>
      </w:r>
      <w:r w:rsidRPr="00304AB3">
        <w:rPr>
          <w:spacing w:val="49"/>
        </w:rPr>
        <w:t xml:space="preserve"> </w:t>
      </w:r>
      <w:r w:rsidRPr="00304AB3">
        <w:t>психологического</w:t>
      </w:r>
      <w:r w:rsidR="00304AB3">
        <w:t xml:space="preserve"> </w:t>
      </w:r>
      <w:r w:rsidRPr="00304AB3">
        <w:t>здоровья, в том числе медицинский кабинет;</w:t>
      </w:r>
      <w:r w:rsidRPr="00304AB3">
        <w:rPr>
          <w:spacing w:val="1"/>
        </w:rPr>
        <w:t xml:space="preserve"> </w:t>
      </w:r>
      <w:r w:rsidRPr="00304AB3">
        <w:t>оформленная</w:t>
      </w:r>
      <w:r w:rsidRPr="00304AB3">
        <w:rPr>
          <w:spacing w:val="-5"/>
        </w:rPr>
        <w:t xml:space="preserve"> </w:t>
      </w:r>
      <w:r w:rsidRPr="00304AB3">
        <w:t>территория</w:t>
      </w:r>
      <w:r w:rsidRPr="00304AB3">
        <w:rPr>
          <w:spacing w:val="-3"/>
        </w:rPr>
        <w:t xml:space="preserve"> </w:t>
      </w:r>
      <w:r w:rsidRPr="00304AB3">
        <w:t>Организации.</w:t>
      </w:r>
    </w:p>
    <w:p w14:paraId="5DF6B95B" w14:textId="77777777" w:rsidR="00B26803" w:rsidRDefault="00B26803">
      <w:pPr>
        <w:pStyle w:val="a3"/>
        <w:ind w:left="0" w:firstLine="0"/>
        <w:jc w:val="left"/>
        <w:rPr>
          <w:sz w:val="28"/>
        </w:rPr>
      </w:pPr>
    </w:p>
    <w:p w14:paraId="5D31B3B2" w14:textId="77777777" w:rsidR="00BB340C" w:rsidRDefault="0021290F" w:rsidP="005E5B25">
      <w:pPr>
        <w:pStyle w:val="1"/>
        <w:numPr>
          <w:ilvl w:val="1"/>
          <w:numId w:val="10"/>
        </w:numPr>
        <w:tabs>
          <w:tab w:val="left" w:pos="634"/>
        </w:tabs>
        <w:spacing w:line="276" w:lineRule="auto"/>
        <w:ind w:left="633" w:hanging="422"/>
      </w:pPr>
      <w:r>
        <w:t>Кадровые</w:t>
      </w:r>
      <w:r>
        <w:rPr>
          <w:spacing w:val="-4"/>
        </w:rPr>
        <w:t xml:space="preserve"> </w:t>
      </w:r>
      <w:r>
        <w:t>условия</w:t>
      </w:r>
      <w:r>
        <w:rPr>
          <w:spacing w:val="-4"/>
        </w:rPr>
        <w:t xml:space="preserve"> </w:t>
      </w:r>
      <w:r>
        <w:t xml:space="preserve">реализации </w:t>
      </w:r>
      <w:r w:rsidR="00B26803">
        <w:t>П</w:t>
      </w:r>
      <w:r>
        <w:t>рограммы</w:t>
      </w:r>
    </w:p>
    <w:p w14:paraId="56C7931F" w14:textId="77777777" w:rsidR="00BB340C" w:rsidRDefault="0021290F" w:rsidP="006B6508">
      <w:pPr>
        <w:pStyle w:val="a3"/>
        <w:spacing w:line="276" w:lineRule="auto"/>
        <w:ind w:right="249"/>
      </w:pPr>
      <w:r>
        <w:t>Реализация</w:t>
      </w:r>
      <w:r>
        <w:rPr>
          <w:spacing w:val="1"/>
        </w:rPr>
        <w:t xml:space="preserve"> </w:t>
      </w:r>
      <w:r>
        <w:t>Федеральной</w:t>
      </w:r>
      <w:r>
        <w:rPr>
          <w:spacing w:val="1"/>
        </w:rPr>
        <w:t xml:space="preserve"> </w:t>
      </w:r>
      <w:r>
        <w:t>программы</w:t>
      </w:r>
      <w:r>
        <w:rPr>
          <w:spacing w:val="1"/>
        </w:rPr>
        <w:t xml:space="preserve"> </w:t>
      </w:r>
      <w:r>
        <w:t>обеспечивается</w:t>
      </w:r>
      <w:r>
        <w:rPr>
          <w:spacing w:val="1"/>
        </w:rPr>
        <w:t xml:space="preserve"> </w:t>
      </w:r>
      <w:r>
        <w:t>квалифицированными</w:t>
      </w:r>
      <w:r>
        <w:rPr>
          <w:spacing w:val="-57"/>
        </w:rPr>
        <w:t xml:space="preserve"> </w:t>
      </w:r>
      <w:r>
        <w:t>педагогическими</w:t>
      </w:r>
      <w:r>
        <w:rPr>
          <w:spacing w:val="56"/>
        </w:rPr>
        <w:t xml:space="preserve"> </w:t>
      </w:r>
      <w:r>
        <w:t>работниками,</w:t>
      </w:r>
      <w:r>
        <w:rPr>
          <w:spacing w:val="55"/>
        </w:rPr>
        <w:t xml:space="preserve"> </w:t>
      </w:r>
    </w:p>
    <w:p w14:paraId="4163F5D6" w14:textId="77777777" w:rsidR="00BB340C" w:rsidRDefault="0021290F">
      <w:pPr>
        <w:pStyle w:val="a3"/>
        <w:spacing w:line="276" w:lineRule="auto"/>
        <w:ind w:right="244"/>
      </w:pPr>
      <w:r>
        <w:t>Необходимым</w:t>
      </w:r>
      <w:r>
        <w:rPr>
          <w:spacing w:val="1"/>
        </w:rPr>
        <w:t xml:space="preserve"> </w:t>
      </w:r>
      <w:r>
        <w:t>условием</w:t>
      </w:r>
      <w:r>
        <w:rPr>
          <w:spacing w:val="1"/>
        </w:rPr>
        <w:t xml:space="preserve"> </w:t>
      </w:r>
      <w:r>
        <w:t>является</w:t>
      </w:r>
      <w:r>
        <w:rPr>
          <w:spacing w:val="1"/>
        </w:rPr>
        <w:t xml:space="preserve"> </w:t>
      </w:r>
      <w:r>
        <w:t>непрерывное</w:t>
      </w:r>
      <w:r>
        <w:rPr>
          <w:spacing w:val="1"/>
        </w:rPr>
        <w:t xml:space="preserve"> </w:t>
      </w:r>
      <w:r>
        <w:t>сопровождение</w:t>
      </w:r>
      <w:r>
        <w:rPr>
          <w:spacing w:val="1"/>
        </w:rPr>
        <w:t xml:space="preserve"> </w:t>
      </w:r>
      <w:r>
        <w:t>Федеральной</w:t>
      </w:r>
      <w:r>
        <w:rPr>
          <w:spacing w:val="1"/>
        </w:rPr>
        <w:t xml:space="preserve"> </w:t>
      </w:r>
      <w:r>
        <w:t>программы</w:t>
      </w:r>
      <w:r>
        <w:rPr>
          <w:spacing w:val="-57"/>
        </w:rPr>
        <w:t xml:space="preserve"> </w:t>
      </w:r>
      <w:r>
        <w:t>педагогическими</w:t>
      </w:r>
      <w:r>
        <w:rPr>
          <w:spacing w:val="1"/>
        </w:rPr>
        <w:t xml:space="preserve"> </w:t>
      </w:r>
      <w:r>
        <w:t>и</w:t>
      </w:r>
      <w:r>
        <w:rPr>
          <w:spacing w:val="1"/>
        </w:rPr>
        <w:t xml:space="preserve"> </w:t>
      </w:r>
      <w:r>
        <w:t>учебно-вспомогательными</w:t>
      </w:r>
      <w:r>
        <w:rPr>
          <w:spacing w:val="1"/>
        </w:rPr>
        <w:t xml:space="preserve"> </w:t>
      </w:r>
      <w:r>
        <w:t>работниками</w:t>
      </w:r>
      <w:r>
        <w:rPr>
          <w:spacing w:val="1"/>
        </w:rPr>
        <w:t xml:space="preserve"> </w:t>
      </w:r>
      <w:r>
        <w:t>в</w:t>
      </w:r>
      <w:r>
        <w:rPr>
          <w:spacing w:val="1"/>
        </w:rPr>
        <w:t xml:space="preserve"> </w:t>
      </w:r>
      <w:r>
        <w:t>течение</w:t>
      </w:r>
      <w:r>
        <w:rPr>
          <w:spacing w:val="1"/>
        </w:rPr>
        <w:t xml:space="preserve"> </w:t>
      </w:r>
      <w:r>
        <w:t>всего</w:t>
      </w:r>
      <w:r>
        <w:rPr>
          <w:spacing w:val="1"/>
        </w:rPr>
        <w:t xml:space="preserve"> </w:t>
      </w:r>
      <w:r>
        <w:t>времени</w:t>
      </w:r>
      <w:r>
        <w:rPr>
          <w:spacing w:val="61"/>
        </w:rPr>
        <w:t xml:space="preserve"> </w:t>
      </w:r>
      <w:r>
        <w:t>ее</w:t>
      </w:r>
      <w:r>
        <w:rPr>
          <w:spacing w:val="1"/>
        </w:rPr>
        <w:t xml:space="preserve"> </w:t>
      </w:r>
      <w:r>
        <w:t>реализации</w:t>
      </w:r>
      <w:r>
        <w:rPr>
          <w:spacing w:val="-1"/>
        </w:rPr>
        <w:t xml:space="preserve"> </w:t>
      </w:r>
      <w:r>
        <w:t>в</w:t>
      </w:r>
      <w:r>
        <w:rPr>
          <w:spacing w:val="-1"/>
        </w:rPr>
        <w:t xml:space="preserve"> </w:t>
      </w:r>
      <w:r>
        <w:t>Организации</w:t>
      </w:r>
      <w:r>
        <w:rPr>
          <w:spacing w:val="-2"/>
        </w:rPr>
        <w:t xml:space="preserve"> </w:t>
      </w:r>
      <w:r>
        <w:t>или</w:t>
      </w:r>
      <w:r>
        <w:rPr>
          <w:spacing w:val="1"/>
        </w:rPr>
        <w:t xml:space="preserve"> </w:t>
      </w:r>
      <w:r>
        <w:t>в</w:t>
      </w:r>
      <w:r>
        <w:rPr>
          <w:spacing w:val="-2"/>
        </w:rPr>
        <w:t xml:space="preserve"> </w:t>
      </w:r>
      <w:r>
        <w:t>дошкольной</w:t>
      </w:r>
      <w:r>
        <w:rPr>
          <w:spacing w:val="-2"/>
        </w:rPr>
        <w:t xml:space="preserve"> </w:t>
      </w:r>
      <w:r>
        <w:t>группе.</w:t>
      </w:r>
    </w:p>
    <w:p w14:paraId="32DAE9F6" w14:textId="77777777" w:rsidR="00BB340C" w:rsidRDefault="0021290F">
      <w:pPr>
        <w:pStyle w:val="a3"/>
        <w:spacing w:line="276" w:lineRule="auto"/>
        <w:ind w:right="244"/>
      </w:pPr>
      <w:r>
        <w:t>Квалификация</w:t>
      </w:r>
      <w:r>
        <w:rPr>
          <w:spacing w:val="1"/>
        </w:rPr>
        <w:t xml:space="preserve"> </w:t>
      </w:r>
      <w:r>
        <w:t>педагогических</w:t>
      </w:r>
      <w:r>
        <w:rPr>
          <w:spacing w:val="1"/>
        </w:rPr>
        <w:t xml:space="preserve"> </w:t>
      </w:r>
      <w:r>
        <w:t>и</w:t>
      </w:r>
      <w:r>
        <w:rPr>
          <w:spacing w:val="1"/>
        </w:rPr>
        <w:t xml:space="preserve"> </w:t>
      </w:r>
      <w:r>
        <w:t>учебно-вспомогательных</w:t>
      </w:r>
      <w:r>
        <w:rPr>
          <w:spacing w:val="1"/>
        </w:rPr>
        <w:t xml:space="preserve"> </w:t>
      </w:r>
      <w:r>
        <w:t>работников</w:t>
      </w:r>
      <w:r>
        <w:rPr>
          <w:spacing w:val="1"/>
        </w:rPr>
        <w:t xml:space="preserve"> </w:t>
      </w:r>
      <w:r>
        <w:t>должна</w:t>
      </w:r>
      <w:r>
        <w:rPr>
          <w:spacing w:val="1"/>
        </w:rPr>
        <w:t xml:space="preserve"> </w:t>
      </w:r>
      <w:r>
        <w:t>соответствовать</w:t>
      </w:r>
      <w:r>
        <w:rPr>
          <w:spacing w:val="1"/>
        </w:rPr>
        <w:t xml:space="preserve"> </w:t>
      </w:r>
      <w:r>
        <w:t>квалификационным</w:t>
      </w:r>
      <w:r>
        <w:rPr>
          <w:spacing w:val="1"/>
        </w:rPr>
        <w:t xml:space="preserve"> </w:t>
      </w:r>
      <w:r>
        <w:t>характеристикам,</w:t>
      </w:r>
      <w:r>
        <w:rPr>
          <w:spacing w:val="1"/>
        </w:rPr>
        <w:t xml:space="preserve"> </w:t>
      </w:r>
      <w:r>
        <w:t>установленным</w:t>
      </w:r>
      <w:r>
        <w:rPr>
          <w:spacing w:val="1"/>
        </w:rPr>
        <w:t xml:space="preserve"> </w:t>
      </w:r>
      <w:r>
        <w:t>в</w:t>
      </w:r>
      <w:r>
        <w:rPr>
          <w:spacing w:val="1"/>
        </w:rPr>
        <w:t xml:space="preserve"> </w:t>
      </w:r>
      <w:r>
        <w:t>Едином</w:t>
      </w:r>
      <w:r>
        <w:rPr>
          <w:spacing w:val="1"/>
        </w:rPr>
        <w:t xml:space="preserve"> </w:t>
      </w:r>
      <w:r>
        <w:t>квалификационном справочнике должностей руководителей, специалистов и служащих, раздел</w:t>
      </w:r>
      <w:r>
        <w:rPr>
          <w:spacing w:val="1"/>
        </w:rPr>
        <w:t xml:space="preserve"> </w:t>
      </w:r>
      <w:r>
        <w:t>"Квалификационные</w:t>
      </w:r>
      <w:r>
        <w:rPr>
          <w:spacing w:val="1"/>
        </w:rPr>
        <w:t xml:space="preserve"> </w:t>
      </w:r>
      <w:r>
        <w:t>характеристики</w:t>
      </w:r>
      <w:r>
        <w:rPr>
          <w:spacing w:val="1"/>
        </w:rPr>
        <w:t xml:space="preserve"> </w:t>
      </w:r>
      <w:r>
        <w:t>должностей</w:t>
      </w:r>
      <w:r>
        <w:rPr>
          <w:spacing w:val="1"/>
        </w:rPr>
        <w:t xml:space="preserve"> </w:t>
      </w:r>
      <w:r>
        <w:t>работников</w:t>
      </w:r>
      <w:r>
        <w:rPr>
          <w:spacing w:val="1"/>
        </w:rPr>
        <w:t xml:space="preserve"> </w:t>
      </w:r>
      <w:r>
        <w:t>образования",</w:t>
      </w:r>
      <w:r>
        <w:rPr>
          <w:spacing w:val="1"/>
        </w:rPr>
        <w:t xml:space="preserve"> </w:t>
      </w:r>
      <w:r>
        <w:t>утвержденном</w:t>
      </w:r>
      <w:r>
        <w:rPr>
          <w:spacing w:val="1"/>
        </w:rPr>
        <w:t xml:space="preserve"> </w:t>
      </w:r>
      <w:r>
        <w:t>приказом Министерства здравоохранения и социального развития Российской Федерации от 26</w:t>
      </w:r>
      <w:r>
        <w:rPr>
          <w:spacing w:val="1"/>
        </w:rPr>
        <w:t xml:space="preserve"> </w:t>
      </w:r>
      <w:r>
        <w:t>августа</w:t>
      </w:r>
      <w:r>
        <w:rPr>
          <w:spacing w:val="-1"/>
        </w:rPr>
        <w:t xml:space="preserve"> </w:t>
      </w:r>
      <w:r>
        <w:t>2010 г.</w:t>
      </w:r>
      <w:r>
        <w:rPr>
          <w:spacing w:val="2"/>
        </w:rPr>
        <w:t xml:space="preserve"> </w:t>
      </w:r>
      <w:r>
        <w:t>№</w:t>
      </w:r>
      <w:r>
        <w:rPr>
          <w:spacing w:val="-1"/>
        </w:rPr>
        <w:t xml:space="preserve"> </w:t>
      </w:r>
      <w:r>
        <w:t>761н.</w:t>
      </w:r>
    </w:p>
    <w:p w14:paraId="134E4655" w14:textId="77777777" w:rsidR="00BB340C" w:rsidRDefault="0021290F">
      <w:pPr>
        <w:pStyle w:val="a3"/>
        <w:spacing w:line="276" w:lineRule="auto"/>
        <w:ind w:right="244"/>
      </w:pPr>
      <w:r>
        <w:t>Образовательная организация вправе применять сетевые формы реализации Федеральной</w:t>
      </w:r>
      <w:r>
        <w:rPr>
          <w:spacing w:val="1"/>
        </w:rPr>
        <w:t xml:space="preserve"> </w:t>
      </w:r>
      <w:r>
        <w:t>программы или отдельных ее компонентов, в связи с чем может быть задействован кадровый</w:t>
      </w:r>
      <w:r>
        <w:rPr>
          <w:spacing w:val="1"/>
        </w:rPr>
        <w:t xml:space="preserve"> </w:t>
      </w:r>
      <w:r>
        <w:t>состав</w:t>
      </w:r>
      <w:r>
        <w:rPr>
          <w:spacing w:val="1"/>
        </w:rPr>
        <w:t xml:space="preserve"> </w:t>
      </w:r>
      <w:r>
        <w:t>других</w:t>
      </w:r>
      <w:r>
        <w:rPr>
          <w:spacing w:val="1"/>
        </w:rPr>
        <w:t xml:space="preserve"> </w:t>
      </w:r>
      <w:r>
        <w:t>организаций,</w:t>
      </w:r>
      <w:r>
        <w:rPr>
          <w:spacing w:val="1"/>
        </w:rPr>
        <w:t xml:space="preserve"> </w:t>
      </w:r>
      <w:r>
        <w:t>участвующих</w:t>
      </w:r>
      <w:r>
        <w:rPr>
          <w:spacing w:val="1"/>
        </w:rPr>
        <w:t xml:space="preserve"> </w:t>
      </w:r>
      <w:r>
        <w:t>в</w:t>
      </w:r>
      <w:r>
        <w:rPr>
          <w:spacing w:val="1"/>
        </w:rPr>
        <w:t xml:space="preserve"> </w:t>
      </w:r>
      <w:r>
        <w:t>сетевом</w:t>
      </w:r>
      <w:r>
        <w:rPr>
          <w:spacing w:val="1"/>
        </w:rPr>
        <w:t xml:space="preserve"> </w:t>
      </w:r>
      <w:r>
        <w:t>взаимодействии</w:t>
      </w:r>
      <w:r>
        <w:rPr>
          <w:spacing w:val="1"/>
        </w:rPr>
        <w:t xml:space="preserve"> </w:t>
      </w:r>
      <w:r>
        <w:t>с</w:t>
      </w:r>
      <w:r>
        <w:rPr>
          <w:spacing w:val="61"/>
        </w:rPr>
        <w:t xml:space="preserve"> </w:t>
      </w:r>
      <w:r>
        <w:t>организацией,</w:t>
      </w:r>
      <w:r>
        <w:rPr>
          <w:spacing w:val="-57"/>
        </w:rPr>
        <w:t xml:space="preserve"> </w:t>
      </w:r>
      <w:r>
        <w:t>квалификация</w:t>
      </w:r>
      <w:r>
        <w:rPr>
          <w:spacing w:val="-1"/>
        </w:rPr>
        <w:t xml:space="preserve"> </w:t>
      </w:r>
      <w:r>
        <w:t>которого</w:t>
      </w:r>
      <w:r>
        <w:rPr>
          <w:spacing w:val="-2"/>
        </w:rPr>
        <w:t xml:space="preserve"> </w:t>
      </w:r>
      <w:r>
        <w:t>отвечает</w:t>
      </w:r>
      <w:r>
        <w:rPr>
          <w:spacing w:val="4"/>
        </w:rPr>
        <w:t xml:space="preserve"> </w:t>
      </w:r>
      <w:r>
        <w:t>указанным</w:t>
      </w:r>
      <w:r>
        <w:rPr>
          <w:spacing w:val="-2"/>
        </w:rPr>
        <w:t xml:space="preserve"> </w:t>
      </w:r>
      <w:r>
        <w:t>выше</w:t>
      </w:r>
      <w:r>
        <w:rPr>
          <w:spacing w:val="-1"/>
        </w:rPr>
        <w:t xml:space="preserve"> </w:t>
      </w:r>
      <w:r>
        <w:t>требованиям.</w:t>
      </w:r>
    </w:p>
    <w:p w14:paraId="3CECD4B0" w14:textId="77777777" w:rsidR="00BB340C" w:rsidRDefault="0021290F" w:rsidP="0031173D">
      <w:pPr>
        <w:pStyle w:val="a3"/>
        <w:spacing w:line="276" w:lineRule="auto"/>
        <w:ind w:right="245"/>
      </w:pPr>
      <w:r>
        <w:t>Реализация</w:t>
      </w:r>
      <w:r>
        <w:rPr>
          <w:spacing w:val="1"/>
        </w:rPr>
        <w:t xml:space="preserve"> </w:t>
      </w:r>
      <w:r>
        <w:t>образовательной</w:t>
      </w:r>
      <w:r>
        <w:rPr>
          <w:spacing w:val="1"/>
        </w:rPr>
        <w:t xml:space="preserve"> </w:t>
      </w:r>
      <w:r>
        <w:t>программы</w:t>
      </w:r>
      <w:r>
        <w:rPr>
          <w:spacing w:val="1"/>
        </w:rPr>
        <w:t xml:space="preserve"> </w:t>
      </w:r>
      <w:r>
        <w:t>ДО</w:t>
      </w:r>
      <w:r>
        <w:rPr>
          <w:spacing w:val="1"/>
        </w:rPr>
        <w:t xml:space="preserve"> </w:t>
      </w:r>
      <w:r>
        <w:t>обеспечивается</w:t>
      </w:r>
      <w:r>
        <w:rPr>
          <w:spacing w:val="1"/>
        </w:rPr>
        <w:t xml:space="preserve"> </w:t>
      </w:r>
      <w:r>
        <w:t>руководящими,</w:t>
      </w:r>
      <w:r>
        <w:rPr>
          <w:spacing w:val="1"/>
        </w:rPr>
        <w:t xml:space="preserve"> </w:t>
      </w:r>
      <w:r>
        <w:t>педагогическими,</w:t>
      </w:r>
      <w:r>
        <w:rPr>
          <w:spacing w:val="1"/>
        </w:rPr>
        <w:t xml:space="preserve"> </w:t>
      </w:r>
      <w:r>
        <w:t>учебно-вспомогательными,</w:t>
      </w:r>
      <w:r>
        <w:rPr>
          <w:spacing w:val="1"/>
        </w:rPr>
        <w:t xml:space="preserve"> </w:t>
      </w:r>
      <w:r>
        <w:t>административно-хозяйственными</w:t>
      </w:r>
      <w:r>
        <w:rPr>
          <w:spacing w:val="1"/>
        </w:rPr>
        <w:t xml:space="preserve"> </w:t>
      </w:r>
      <w:r>
        <w:t>работниками</w:t>
      </w:r>
      <w:r>
        <w:rPr>
          <w:spacing w:val="1"/>
        </w:rPr>
        <w:t xml:space="preserve"> </w:t>
      </w:r>
      <w:r>
        <w:t>образовательной</w:t>
      </w:r>
      <w:r>
        <w:rPr>
          <w:spacing w:val="1"/>
        </w:rPr>
        <w:t xml:space="preserve"> </w:t>
      </w:r>
      <w:r>
        <w:t>организации,</w:t>
      </w:r>
      <w:r>
        <w:rPr>
          <w:spacing w:val="1"/>
        </w:rPr>
        <w:t xml:space="preserve"> </w:t>
      </w:r>
      <w:r>
        <w:t>а</w:t>
      </w:r>
      <w:r>
        <w:rPr>
          <w:spacing w:val="1"/>
        </w:rPr>
        <w:t xml:space="preserve"> </w:t>
      </w:r>
      <w:r>
        <w:t>также</w:t>
      </w:r>
      <w:r>
        <w:rPr>
          <w:spacing w:val="1"/>
        </w:rPr>
        <w:t xml:space="preserve"> </w:t>
      </w:r>
      <w:r>
        <w:t>медицинскими</w:t>
      </w:r>
      <w:r>
        <w:rPr>
          <w:spacing w:val="1"/>
        </w:rPr>
        <w:t xml:space="preserve"> </w:t>
      </w:r>
      <w:r>
        <w:t>и</w:t>
      </w:r>
      <w:r>
        <w:rPr>
          <w:spacing w:val="1"/>
        </w:rPr>
        <w:t xml:space="preserve"> </w:t>
      </w:r>
      <w:r>
        <w:t>иными</w:t>
      </w:r>
      <w:r>
        <w:rPr>
          <w:spacing w:val="1"/>
        </w:rPr>
        <w:t xml:space="preserve"> </w:t>
      </w:r>
      <w:r>
        <w:t>работниками,</w:t>
      </w:r>
      <w:r>
        <w:rPr>
          <w:spacing w:val="1"/>
        </w:rPr>
        <w:t xml:space="preserve"> </w:t>
      </w:r>
      <w:r>
        <w:t>выполняющими</w:t>
      </w:r>
      <w:r>
        <w:rPr>
          <w:spacing w:val="1"/>
        </w:rPr>
        <w:t xml:space="preserve"> </w:t>
      </w:r>
      <w:r>
        <w:t>вспомогательные</w:t>
      </w:r>
      <w:r>
        <w:rPr>
          <w:spacing w:val="1"/>
        </w:rPr>
        <w:t xml:space="preserve"> </w:t>
      </w:r>
      <w:r>
        <w:t>функции.</w:t>
      </w:r>
      <w:r>
        <w:rPr>
          <w:spacing w:val="1"/>
        </w:rPr>
        <w:t xml:space="preserve"> </w:t>
      </w:r>
      <w:r>
        <w:t>Организация</w:t>
      </w:r>
      <w:r>
        <w:rPr>
          <w:spacing w:val="1"/>
        </w:rPr>
        <w:t xml:space="preserve"> </w:t>
      </w:r>
      <w:r>
        <w:t>самостоятельно</w:t>
      </w:r>
      <w:r>
        <w:rPr>
          <w:spacing w:val="1"/>
        </w:rPr>
        <w:t xml:space="preserve"> </w:t>
      </w:r>
      <w:r>
        <w:t>устанавливает</w:t>
      </w:r>
      <w:r>
        <w:rPr>
          <w:spacing w:val="1"/>
        </w:rPr>
        <w:t xml:space="preserve"> </w:t>
      </w:r>
      <w:r>
        <w:t>штатное</w:t>
      </w:r>
      <w:r>
        <w:rPr>
          <w:spacing w:val="1"/>
        </w:rPr>
        <w:t xml:space="preserve"> </w:t>
      </w:r>
      <w:r>
        <w:t>расписание,</w:t>
      </w:r>
      <w:r>
        <w:rPr>
          <w:spacing w:val="1"/>
        </w:rPr>
        <w:t xml:space="preserve"> </w:t>
      </w:r>
      <w:r>
        <w:t>осуществляет</w:t>
      </w:r>
      <w:r>
        <w:rPr>
          <w:spacing w:val="1"/>
        </w:rPr>
        <w:t xml:space="preserve"> </w:t>
      </w:r>
      <w:r>
        <w:t>прием</w:t>
      </w:r>
      <w:r>
        <w:rPr>
          <w:spacing w:val="1"/>
        </w:rPr>
        <w:t xml:space="preserve"> </w:t>
      </w:r>
      <w:r>
        <w:t>на</w:t>
      </w:r>
      <w:r>
        <w:rPr>
          <w:spacing w:val="1"/>
        </w:rPr>
        <w:t xml:space="preserve"> </w:t>
      </w:r>
      <w:r>
        <w:t>работу</w:t>
      </w:r>
      <w:r>
        <w:rPr>
          <w:spacing w:val="1"/>
        </w:rPr>
        <w:t xml:space="preserve"> </w:t>
      </w:r>
      <w:r>
        <w:t>работников,</w:t>
      </w:r>
      <w:r>
        <w:rPr>
          <w:spacing w:val="1"/>
        </w:rPr>
        <w:t xml:space="preserve"> </w:t>
      </w:r>
      <w:r>
        <w:t>заключение</w:t>
      </w:r>
      <w:r>
        <w:rPr>
          <w:spacing w:val="1"/>
        </w:rPr>
        <w:t xml:space="preserve"> </w:t>
      </w:r>
      <w:r>
        <w:t>с</w:t>
      </w:r>
      <w:r>
        <w:rPr>
          <w:spacing w:val="1"/>
        </w:rPr>
        <w:t xml:space="preserve"> </w:t>
      </w:r>
      <w:r>
        <w:t>ними</w:t>
      </w:r>
      <w:r>
        <w:rPr>
          <w:spacing w:val="1"/>
        </w:rPr>
        <w:t xml:space="preserve"> </w:t>
      </w:r>
      <w:r>
        <w:t>и</w:t>
      </w:r>
      <w:r>
        <w:rPr>
          <w:spacing w:val="1"/>
        </w:rPr>
        <w:t xml:space="preserve"> </w:t>
      </w:r>
      <w:r>
        <w:t>расторжение</w:t>
      </w:r>
      <w:r>
        <w:rPr>
          <w:spacing w:val="60"/>
        </w:rPr>
        <w:t xml:space="preserve"> </w:t>
      </w:r>
      <w:r>
        <w:t>трудовых</w:t>
      </w:r>
      <w:r>
        <w:rPr>
          <w:spacing w:val="1"/>
        </w:rPr>
        <w:t xml:space="preserve"> </w:t>
      </w:r>
      <w:r>
        <w:t>договоров,</w:t>
      </w:r>
      <w:r>
        <w:rPr>
          <w:spacing w:val="37"/>
        </w:rPr>
        <w:t xml:space="preserve"> </w:t>
      </w:r>
      <w:r>
        <w:t>распределение</w:t>
      </w:r>
      <w:r>
        <w:rPr>
          <w:spacing w:val="36"/>
        </w:rPr>
        <w:t xml:space="preserve"> </w:t>
      </w:r>
      <w:r>
        <w:t>должностных</w:t>
      </w:r>
      <w:r>
        <w:rPr>
          <w:spacing w:val="37"/>
        </w:rPr>
        <w:t xml:space="preserve"> </w:t>
      </w:r>
      <w:r>
        <w:t>обязанностей,</w:t>
      </w:r>
      <w:r>
        <w:rPr>
          <w:spacing w:val="35"/>
        </w:rPr>
        <w:t xml:space="preserve"> </w:t>
      </w:r>
      <w:r>
        <w:t>создание</w:t>
      </w:r>
      <w:r>
        <w:rPr>
          <w:spacing w:val="36"/>
        </w:rPr>
        <w:t xml:space="preserve"> </w:t>
      </w:r>
      <w:r>
        <w:t>условий</w:t>
      </w:r>
      <w:r>
        <w:rPr>
          <w:spacing w:val="38"/>
        </w:rPr>
        <w:t xml:space="preserve"> </w:t>
      </w:r>
      <w:r>
        <w:t>и</w:t>
      </w:r>
      <w:r>
        <w:rPr>
          <w:spacing w:val="38"/>
        </w:rPr>
        <w:t xml:space="preserve"> </w:t>
      </w:r>
      <w:r>
        <w:t>организацию</w:t>
      </w:r>
      <w:r w:rsidR="0031173D">
        <w:t xml:space="preserve"> </w:t>
      </w:r>
      <w:r>
        <w:t>методического</w:t>
      </w:r>
      <w:r>
        <w:rPr>
          <w:spacing w:val="1"/>
        </w:rPr>
        <w:t xml:space="preserve"> </w:t>
      </w:r>
      <w:r>
        <w:t>и</w:t>
      </w:r>
      <w:r>
        <w:rPr>
          <w:spacing w:val="1"/>
        </w:rPr>
        <w:t xml:space="preserve"> </w:t>
      </w:r>
      <w:r>
        <w:t>психологического</w:t>
      </w:r>
      <w:r>
        <w:rPr>
          <w:spacing w:val="1"/>
        </w:rPr>
        <w:t xml:space="preserve"> </w:t>
      </w:r>
      <w:r>
        <w:t>сопровождения</w:t>
      </w:r>
      <w:r>
        <w:rPr>
          <w:spacing w:val="1"/>
        </w:rPr>
        <w:t xml:space="preserve"> </w:t>
      </w:r>
      <w:r>
        <w:t>педагогических</w:t>
      </w:r>
      <w:r>
        <w:rPr>
          <w:spacing w:val="1"/>
        </w:rPr>
        <w:t xml:space="preserve"> </w:t>
      </w:r>
      <w:r>
        <w:t>работников.</w:t>
      </w:r>
      <w:r>
        <w:rPr>
          <w:spacing w:val="1"/>
        </w:rPr>
        <w:t xml:space="preserve"> </w:t>
      </w:r>
      <w:r>
        <w:t>Руководитель</w:t>
      </w:r>
      <w:r>
        <w:rPr>
          <w:spacing w:val="1"/>
        </w:rPr>
        <w:t xml:space="preserve"> </w:t>
      </w:r>
      <w:r>
        <w:t>организации</w:t>
      </w:r>
      <w:r>
        <w:rPr>
          <w:spacing w:val="1"/>
        </w:rPr>
        <w:t xml:space="preserve"> </w:t>
      </w:r>
      <w:r>
        <w:t>вправе</w:t>
      </w:r>
      <w:r>
        <w:rPr>
          <w:spacing w:val="1"/>
        </w:rPr>
        <w:t xml:space="preserve"> </w:t>
      </w:r>
      <w:r>
        <w:t>заключать</w:t>
      </w:r>
      <w:r>
        <w:rPr>
          <w:spacing w:val="1"/>
        </w:rPr>
        <w:t xml:space="preserve"> </w:t>
      </w:r>
      <w:r>
        <w:t>договора</w:t>
      </w:r>
      <w:r>
        <w:rPr>
          <w:spacing w:val="1"/>
        </w:rPr>
        <w:t xml:space="preserve"> </w:t>
      </w:r>
      <w:r>
        <w:t>гражданско-правового</w:t>
      </w:r>
      <w:r>
        <w:rPr>
          <w:spacing w:val="1"/>
        </w:rPr>
        <w:t xml:space="preserve"> </w:t>
      </w:r>
      <w:r>
        <w:t>характера</w:t>
      </w:r>
      <w:r>
        <w:rPr>
          <w:spacing w:val="1"/>
        </w:rPr>
        <w:t xml:space="preserve"> </w:t>
      </w:r>
      <w:r>
        <w:t>и</w:t>
      </w:r>
      <w:r>
        <w:rPr>
          <w:spacing w:val="1"/>
        </w:rPr>
        <w:t xml:space="preserve"> </w:t>
      </w:r>
      <w:r>
        <w:t>совершать</w:t>
      </w:r>
      <w:r>
        <w:rPr>
          <w:spacing w:val="1"/>
        </w:rPr>
        <w:t xml:space="preserve"> </w:t>
      </w:r>
      <w:r>
        <w:t>иные</w:t>
      </w:r>
      <w:r>
        <w:rPr>
          <w:spacing w:val="1"/>
        </w:rPr>
        <w:t xml:space="preserve"> </w:t>
      </w:r>
      <w:r>
        <w:t>действия</w:t>
      </w:r>
      <w:r>
        <w:rPr>
          <w:spacing w:val="-1"/>
        </w:rPr>
        <w:t xml:space="preserve"> </w:t>
      </w:r>
      <w:r>
        <w:t>в</w:t>
      </w:r>
      <w:r>
        <w:rPr>
          <w:spacing w:val="-1"/>
        </w:rPr>
        <w:t xml:space="preserve"> </w:t>
      </w:r>
      <w:r>
        <w:t>рамках</w:t>
      </w:r>
      <w:r>
        <w:rPr>
          <w:spacing w:val="2"/>
        </w:rPr>
        <w:t xml:space="preserve"> </w:t>
      </w:r>
      <w:r>
        <w:t>своих</w:t>
      </w:r>
      <w:r>
        <w:rPr>
          <w:spacing w:val="2"/>
        </w:rPr>
        <w:t xml:space="preserve"> </w:t>
      </w:r>
      <w:r>
        <w:t>полномочий.</w:t>
      </w:r>
    </w:p>
    <w:p w14:paraId="64A84B69" w14:textId="77777777" w:rsidR="00BB340C" w:rsidRDefault="0021290F">
      <w:pPr>
        <w:pStyle w:val="a3"/>
        <w:spacing w:before="1" w:line="276" w:lineRule="auto"/>
        <w:ind w:right="246"/>
      </w:pPr>
      <w:r>
        <w:t>При</w:t>
      </w:r>
      <w:r>
        <w:rPr>
          <w:spacing w:val="1"/>
        </w:rPr>
        <w:t xml:space="preserve"> </w:t>
      </w:r>
      <w:r>
        <w:t>работе</w:t>
      </w:r>
      <w:r>
        <w:rPr>
          <w:spacing w:val="1"/>
        </w:rPr>
        <w:t xml:space="preserve"> </w:t>
      </w:r>
      <w:r>
        <w:t>с</w:t>
      </w:r>
      <w:r>
        <w:rPr>
          <w:spacing w:val="1"/>
        </w:rPr>
        <w:t xml:space="preserve"> </w:t>
      </w:r>
      <w:r>
        <w:t>детьми</w:t>
      </w:r>
      <w:r>
        <w:rPr>
          <w:spacing w:val="1"/>
        </w:rPr>
        <w:t xml:space="preserve"> </w:t>
      </w:r>
      <w:r>
        <w:t>с</w:t>
      </w:r>
      <w:r>
        <w:rPr>
          <w:spacing w:val="1"/>
        </w:rPr>
        <w:t xml:space="preserve"> </w:t>
      </w:r>
      <w:r>
        <w:t>ОВЗ</w:t>
      </w:r>
      <w:r>
        <w:rPr>
          <w:spacing w:val="1"/>
        </w:rPr>
        <w:t xml:space="preserve"> </w:t>
      </w:r>
      <w:r>
        <w:t>в</w:t>
      </w:r>
      <w:r>
        <w:rPr>
          <w:spacing w:val="1"/>
        </w:rPr>
        <w:t xml:space="preserve"> </w:t>
      </w:r>
      <w:r>
        <w:t>группах</w:t>
      </w:r>
      <w:r>
        <w:rPr>
          <w:spacing w:val="1"/>
        </w:rPr>
        <w:t xml:space="preserve"> </w:t>
      </w:r>
      <w:r>
        <w:t>комбинированной</w:t>
      </w:r>
      <w:r>
        <w:rPr>
          <w:spacing w:val="1"/>
        </w:rPr>
        <w:t xml:space="preserve"> </w:t>
      </w:r>
      <w:r>
        <w:t>или</w:t>
      </w:r>
      <w:r>
        <w:rPr>
          <w:spacing w:val="1"/>
        </w:rPr>
        <w:t xml:space="preserve"> </w:t>
      </w:r>
      <w:r>
        <w:t>компенсирующей</w:t>
      </w:r>
      <w:r>
        <w:rPr>
          <w:spacing w:val="1"/>
        </w:rPr>
        <w:t xml:space="preserve"> </w:t>
      </w:r>
      <w:r>
        <w:t>направленности,</w:t>
      </w:r>
      <w:r>
        <w:rPr>
          <w:spacing w:val="1"/>
        </w:rPr>
        <w:t xml:space="preserve"> </w:t>
      </w:r>
      <w:r>
        <w:t>дополнительно</w:t>
      </w:r>
      <w:r>
        <w:rPr>
          <w:spacing w:val="1"/>
        </w:rPr>
        <w:t xml:space="preserve"> </w:t>
      </w:r>
      <w:r>
        <w:t>предусмотрены</w:t>
      </w:r>
      <w:r>
        <w:rPr>
          <w:spacing w:val="1"/>
        </w:rPr>
        <w:t xml:space="preserve"> </w:t>
      </w:r>
      <w:r>
        <w:t>должности</w:t>
      </w:r>
      <w:r>
        <w:rPr>
          <w:spacing w:val="1"/>
        </w:rPr>
        <w:t xml:space="preserve"> </w:t>
      </w:r>
      <w:r>
        <w:t>педагогических</w:t>
      </w:r>
      <w:r>
        <w:rPr>
          <w:spacing w:val="1"/>
        </w:rPr>
        <w:t xml:space="preserve"> </w:t>
      </w:r>
      <w:r>
        <w:t>и</w:t>
      </w:r>
      <w:r>
        <w:rPr>
          <w:spacing w:val="1"/>
        </w:rPr>
        <w:t xml:space="preserve"> </w:t>
      </w:r>
      <w:r>
        <w:t>иных</w:t>
      </w:r>
      <w:r>
        <w:rPr>
          <w:spacing w:val="1"/>
        </w:rPr>
        <w:t xml:space="preserve"> </w:t>
      </w:r>
      <w:r>
        <w:t xml:space="preserve">работников, </w:t>
      </w:r>
      <w:r w:rsidR="00384A8C">
        <w:t>в соответствии с</w:t>
      </w:r>
      <w:r>
        <w:rPr>
          <w:spacing w:val="1"/>
        </w:rPr>
        <w:t xml:space="preserve"> </w:t>
      </w:r>
      <w:r>
        <w:t>«Порядком</w:t>
      </w:r>
      <w:r>
        <w:rPr>
          <w:spacing w:val="1"/>
        </w:rPr>
        <w:t xml:space="preserve"> </w:t>
      </w:r>
      <w:r>
        <w:t>организации и осуществления образовательной деятельности по основным общеобразовательным</w:t>
      </w:r>
      <w:r>
        <w:rPr>
          <w:spacing w:val="1"/>
        </w:rPr>
        <w:t xml:space="preserve"> </w:t>
      </w:r>
      <w:r>
        <w:t>программам – образовательным программам дошкольного образования», утвержденным Приказом</w:t>
      </w:r>
      <w:r>
        <w:rPr>
          <w:spacing w:val="-57"/>
        </w:rPr>
        <w:t xml:space="preserve"> </w:t>
      </w:r>
      <w:r>
        <w:t>Министерства</w:t>
      </w:r>
      <w:r>
        <w:rPr>
          <w:spacing w:val="-2"/>
        </w:rPr>
        <w:t xml:space="preserve"> </w:t>
      </w:r>
      <w:r>
        <w:t>просвещения Российской</w:t>
      </w:r>
      <w:r>
        <w:rPr>
          <w:spacing w:val="-1"/>
        </w:rPr>
        <w:t xml:space="preserve"> </w:t>
      </w:r>
      <w:r>
        <w:t>Федерации</w:t>
      </w:r>
      <w:r>
        <w:rPr>
          <w:spacing w:val="5"/>
        </w:rPr>
        <w:t xml:space="preserve"> </w:t>
      </w:r>
      <w:r>
        <w:t>от</w:t>
      </w:r>
      <w:r>
        <w:rPr>
          <w:spacing w:val="-1"/>
        </w:rPr>
        <w:t xml:space="preserve"> </w:t>
      </w:r>
      <w:r>
        <w:t>31</w:t>
      </w:r>
      <w:r>
        <w:rPr>
          <w:spacing w:val="-2"/>
        </w:rPr>
        <w:t xml:space="preserve"> </w:t>
      </w:r>
      <w:r>
        <w:t>июля 2020</w:t>
      </w:r>
      <w:r>
        <w:rPr>
          <w:spacing w:val="-1"/>
        </w:rPr>
        <w:t xml:space="preserve"> </w:t>
      </w:r>
      <w:r>
        <w:t>г.</w:t>
      </w:r>
      <w:r>
        <w:rPr>
          <w:spacing w:val="-3"/>
        </w:rPr>
        <w:t xml:space="preserve"> </w:t>
      </w:r>
      <w:r>
        <w:t>№</w:t>
      </w:r>
      <w:r>
        <w:rPr>
          <w:spacing w:val="-2"/>
        </w:rPr>
        <w:t xml:space="preserve"> </w:t>
      </w:r>
      <w:r>
        <w:t>373.</w:t>
      </w:r>
    </w:p>
    <w:p w14:paraId="2761F56E" w14:textId="77777777" w:rsidR="00BB340C" w:rsidRDefault="0021290F">
      <w:pPr>
        <w:pStyle w:val="a3"/>
        <w:spacing w:line="276" w:lineRule="auto"/>
        <w:ind w:right="245"/>
      </w:pPr>
      <w:r>
        <w:t>В целях эффективной реализации Федеральной программы созда</w:t>
      </w:r>
      <w:r w:rsidR="00384A8C">
        <w:t>ны</w:t>
      </w:r>
      <w:r>
        <w:rPr>
          <w:spacing w:val="1"/>
        </w:rPr>
        <w:t xml:space="preserve"> </w:t>
      </w:r>
      <w:r>
        <w:t>условия для профессионального развития педагогических и руководящих кадров, в т.ч. реализации</w:t>
      </w:r>
      <w:r>
        <w:rPr>
          <w:spacing w:val="-57"/>
        </w:rPr>
        <w:t xml:space="preserve"> </w:t>
      </w:r>
      <w:r>
        <w:t>права педагогических работников на получение дополнительного профессионального образования</w:t>
      </w:r>
      <w:r>
        <w:rPr>
          <w:spacing w:val="-57"/>
        </w:rPr>
        <w:t xml:space="preserve"> </w:t>
      </w:r>
      <w:r>
        <w:t>не</w:t>
      </w:r>
      <w:r>
        <w:rPr>
          <w:spacing w:val="-2"/>
        </w:rPr>
        <w:t xml:space="preserve"> </w:t>
      </w:r>
      <w:r>
        <w:t>реже</w:t>
      </w:r>
      <w:r>
        <w:rPr>
          <w:spacing w:val="-2"/>
        </w:rPr>
        <w:t xml:space="preserve"> </w:t>
      </w:r>
      <w:r>
        <w:t>одного раза</w:t>
      </w:r>
      <w:r>
        <w:rPr>
          <w:spacing w:val="-1"/>
        </w:rPr>
        <w:t xml:space="preserve"> </w:t>
      </w:r>
      <w:r>
        <w:t>в</w:t>
      </w:r>
      <w:r>
        <w:rPr>
          <w:spacing w:val="-2"/>
        </w:rPr>
        <w:t xml:space="preserve"> </w:t>
      </w:r>
      <w:r>
        <w:t>три</w:t>
      </w:r>
      <w:r>
        <w:rPr>
          <w:spacing w:val="1"/>
        </w:rPr>
        <w:t xml:space="preserve"> </w:t>
      </w:r>
      <w:r>
        <w:t>года</w:t>
      </w:r>
      <w:r>
        <w:rPr>
          <w:spacing w:val="-1"/>
        </w:rPr>
        <w:t xml:space="preserve"> </w:t>
      </w:r>
      <w:r>
        <w:t>за</w:t>
      </w:r>
      <w:r>
        <w:rPr>
          <w:spacing w:val="-1"/>
        </w:rPr>
        <w:t xml:space="preserve"> </w:t>
      </w:r>
      <w:r>
        <w:t>счет средств</w:t>
      </w:r>
      <w:r>
        <w:rPr>
          <w:spacing w:val="-1"/>
        </w:rPr>
        <w:t xml:space="preserve"> </w:t>
      </w:r>
      <w:r>
        <w:t>Организации.</w:t>
      </w:r>
    </w:p>
    <w:p w14:paraId="74114138" w14:textId="77777777" w:rsidR="00BB340C" w:rsidRDefault="00BB340C">
      <w:pPr>
        <w:pStyle w:val="a3"/>
        <w:spacing w:before="10"/>
        <w:ind w:left="0" w:firstLine="0"/>
        <w:jc w:val="left"/>
        <w:rPr>
          <w:sz w:val="27"/>
        </w:rPr>
      </w:pPr>
    </w:p>
    <w:p w14:paraId="54FFED64" w14:textId="77777777" w:rsidR="00BB340C" w:rsidRDefault="00A9662E" w:rsidP="005E5B25">
      <w:pPr>
        <w:pStyle w:val="1"/>
        <w:numPr>
          <w:ilvl w:val="1"/>
          <w:numId w:val="10"/>
        </w:numPr>
        <w:tabs>
          <w:tab w:val="left" w:pos="634"/>
        </w:tabs>
        <w:ind w:left="633" w:hanging="422"/>
      </w:pPr>
      <w:r>
        <w:t>Р</w:t>
      </w:r>
      <w:r w:rsidR="0021290F">
        <w:t>ежим</w:t>
      </w:r>
      <w:r w:rsidR="0021290F">
        <w:rPr>
          <w:spacing w:val="-3"/>
        </w:rPr>
        <w:t xml:space="preserve"> </w:t>
      </w:r>
      <w:r w:rsidR="0021290F">
        <w:t>и</w:t>
      </w:r>
      <w:r w:rsidR="0021290F">
        <w:rPr>
          <w:spacing w:val="-2"/>
        </w:rPr>
        <w:t xml:space="preserve"> </w:t>
      </w:r>
      <w:r w:rsidR="0021290F">
        <w:t>распорядок</w:t>
      </w:r>
      <w:r w:rsidR="0021290F">
        <w:rPr>
          <w:spacing w:val="-2"/>
        </w:rPr>
        <w:t xml:space="preserve"> </w:t>
      </w:r>
      <w:r w:rsidR="0021290F">
        <w:t>дня</w:t>
      </w:r>
      <w:r w:rsidR="0021290F">
        <w:rPr>
          <w:spacing w:val="-2"/>
        </w:rPr>
        <w:t xml:space="preserve"> </w:t>
      </w:r>
      <w:r w:rsidR="0021290F">
        <w:t>в</w:t>
      </w:r>
      <w:r w:rsidR="0021290F">
        <w:rPr>
          <w:spacing w:val="-5"/>
        </w:rPr>
        <w:t xml:space="preserve"> </w:t>
      </w:r>
      <w:r w:rsidR="0021290F">
        <w:t>дошкольных</w:t>
      </w:r>
      <w:r w:rsidR="0021290F">
        <w:rPr>
          <w:spacing w:val="-2"/>
        </w:rPr>
        <w:t xml:space="preserve"> </w:t>
      </w:r>
      <w:r w:rsidR="0021290F">
        <w:t>группах</w:t>
      </w:r>
    </w:p>
    <w:p w14:paraId="7942EC77" w14:textId="77777777" w:rsidR="00BB340C" w:rsidRDefault="0021290F">
      <w:pPr>
        <w:pStyle w:val="a3"/>
        <w:spacing w:before="1" w:line="276" w:lineRule="auto"/>
        <w:ind w:right="243"/>
      </w:pPr>
      <w:r>
        <w:t>Режим дня представляет собой рациональное чередование отрезков сна и бодрствования в</w:t>
      </w:r>
      <w:r>
        <w:rPr>
          <w:spacing w:val="1"/>
        </w:rPr>
        <w:t xml:space="preserve"> </w:t>
      </w:r>
      <w:r>
        <w:t>соответствии</w:t>
      </w:r>
      <w:r>
        <w:rPr>
          <w:spacing w:val="1"/>
        </w:rPr>
        <w:t xml:space="preserve"> </w:t>
      </w:r>
      <w:r>
        <w:t>с</w:t>
      </w:r>
      <w:r>
        <w:rPr>
          <w:spacing w:val="1"/>
        </w:rPr>
        <w:t xml:space="preserve"> </w:t>
      </w:r>
      <w:r>
        <w:t>физиологическими</w:t>
      </w:r>
      <w:r>
        <w:rPr>
          <w:spacing w:val="1"/>
        </w:rPr>
        <w:t xml:space="preserve"> </w:t>
      </w:r>
      <w:r>
        <w:t>обоснованиями,</w:t>
      </w:r>
      <w:r>
        <w:rPr>
          <w:spacing w:val="1"/>
        </w:rPr>
        <w:t xml:space="preserve"> </w:t>
      </w:r>
      <w:r>
        <w:t>обеспечивает</w:t>
      </w:r>
      <w:r>
        <w:rPr>
          <w:spacing w:val="1"/>
        </w:rPr>
        <w:t xml:space="preserve"> </w:t>
      </w:r>
      <w:r>
        <w:t>хорошее</w:t>
      </w:r>
      <w:r>
        <w:rPr>
          <w:spacing w:val="1"/>
        </w:rPr>
        <w:t xml:space="preserve"> </w:t>
      </w:r>
      <w:r>
        <w:t>самочувствие</w:t>
      </w:r>
      <w:r>
        <w:rPr>
          <w:spacing w:val="1"/>
        </w:rPr>
        <w:t xml:space="preserve"> </w:t>
      </w:r>
      <w:r>
        <w:t>и</w:t>
      </w:r>
      <w:r>
        <w:rPr>
          <w:spacing w:val="1"/>
        </w:rPr>
        <w:t xml:space="preserve"> </w:t>
      </w:r>
      <w:r>
        <w:t>активность ребенка,</w:t>
      </w:r>
      <w:r>
        <w:rPr>
          <w:spacing w:val="-1"/>
        </w:rPr>
        <w:t xml:space="preserve"> </w:t>
      </w:r>
      <w:r>
        <w:t>предупреждает</w:t>
      </w:r>
      <w:r>
        <w:rPr>
          <w:spacing w:val="5"/>
        </w:rPr>
        <w:t xml:space="preserve"> </w:t>
      </w:r>
      <w:r>
        <w:t>утомляемость и</w:t>
      </w:r>
      <w:r>
        <w:rPr>
          <w:spacing w:val="-1"/>
        </w:rPr>
        <w:t xml:space="preserve"> </w:t>
      </w:r>
      <w:r>
        <w:t>перевозбуждение.</w:t>
      </w:r>
    </w:p>
    <w:p w14:paraId="17769AF4" w14:textId="77777777" w:rsidR="00BB340C" w:rsidRDefault="0021290F">
      <w:pPr>
        <w:pStyle w:val="a3"/>
        <w:spacing w:line="276" w:lineRule="auto"/>
        <w:ind w:right="245"/>
      </w:pPr>
      <w:r>
        <w:t>Режим</w:t>
      </w:r>
      <w:r>
        <w:rPr>
          <w:spacing w:val="1"/>
        </w:rPr>
        <w:t xml:space="preserve"> </w:t>
      </w:r>
      <w:r>
        <w:t>и</w:t>
      </w:r>
      <w:r>
        <w:rPr>
          <w:spacing w:val="1"/>
        </w:rPr>
        <w:t xml:space="preserve"> </w:t>
      </w:r>
      <w:r>
        <w:t>распорядок</w:t>
      </w:r>
      <w:r>
        <w:rPr>
          <w:spacing w:val="1"/>
        </w:rPr>
        <w:t xml:space="preserve"> </w:t>
      </w:r>
      <w:r>
        <w:t>дня</w:t>
      </w:r>
      <w:r>
        <w:rPr>
          <w:spacing w:val="1"/>
        </w:rPr>
        <w:t xml:space="preserve"> </w:t>
      </w:r>
      <w:r>
        <w:t>устанавливается</w:t>
      </w:r>
      <w:r>
        <w:rPr>
          <w:spacing w:val="1"/>
        </w:rPr>
        <w:t xml:space="preserve"> </w:t>
      </w:r>
      <w:r>
        <w:t>с</w:t>
      </w:r>
      <w:r>
        <w:rPr>
          <w:spacing w:val="1"/>
        </w:rPr>
        <w:t xml:space="preserve"> </w:t>
      </w:r>
      <w:r>
        <w:t>учетом</w:t>
      </w:r>
      <w:r>
        <w:rPr>
          <w:spacing w:val="1"/>
        </w:rPr>
        <w:t xml:space="preserve"> </w:t>
      </w:r>
      <w:r>
        <w:t>санитарно-эпидемиологических</w:t>
      </w:r>
      <w:r>
        <w:rPr>
          <w:spacing w:val="1"/>
        </w:rPr>
        <w:t xml:space="preserve"> </w:t>
      </w:r>
      <w:r>
        <w:t>требований,</w:t>
      </w:r>
      <w:r>
        <w:rPr>
          <w:spacing w:val="1"/>
        </w:rPr>
        <w:t xml:space="preserve"> </w:t>
      </w:r>
      <w:r>
        <w:t>условий</w:t>
      </w:r>
      <w:r>
        <w:rPr>
          <w:spacing w:val="1"/>
        </w:rPr>
        <w:t xml:space="preserve"> </w:t>
      </w:r>
      <w:r>
        <w:t>реализации</w:t>
      </w:r>
      <w:r>
        <w:rPr>
          <w:spacing w:val="1"/>
        </w:rPr>
        <w:t xml:space="preserve"> </w:t>
      </w:r>
      <w:r w:rsidR="00384A8C">
        <w:t>П</w:t>
      </w:r>
      <w:r>
        <w:t>рограммы,</w:t>
      </w:r>
      <w:r>
        <w:rPr>
          <w:spacing w:val="1"/>
        </w:rPr>
        <w:t xml:space="preserve"> </w:t>
      </w:r>
      <w:r>
        <w:t>потребностей</w:t>
      </w:r>
      <w:r>
        <w:rPr>
          <w:spacing w:val="1"/>
        </w:rPr>
        <w:t xml:space="preserve"> </w:t>
      </w:r>
      <w:r>
        <w:t>участников</w:t>
      </w:r>
      <w:r>
        <w:rPr>
          <w:spacing w:val="-57"/>
        </w:rPr>
        <w:t xml:space="preserve"> </w:t>
      </w:r>
      <w:r>
        <w:t>образовательных отношений.</w:t>
      </w:r>
    </w:p>
    <w:p w14:paraId="3C2330B9" w14:textId="77777777" w:rsidR="00BB340C" w:rsidRDefault="0021290F">
      <w:pPr>
        <w:pStyle w:val="a3"/>
        <w:spacing w:line="276" w:lineRule="auto"/>
        <w:ind w:right="250"/>
      </w:pPr>
      <w:r>
        <w:lastRenderedPageBreak/>
        <w:t>Основными компонентами режима в ДОО являются: сон, пребывание на открытом воздухе</w:t>
      </w:r>
      <w:r>
        <w:rPr>
          <w:spacing w:val="1"/>
        </w:rPr>
        <w:t xml:space="preserve"> </w:t>
      </w:r>
      <w:r>
        <w:t>(прогулка), образовательная деятельность, игровая деятельность и отдых по собственному выбору</w:t>
      </w:r>
      <w:r>
        <w:rPr>
          <w:spacing w:val="1"/>
        </w:rPr>
        <w:t xml:space="preserve"> </w:t>
      </w:r>
      <w:r>
        <w:t>(самостоятельная</w:t>
      </w:r>
      <w:r>
        <w:rPr>
          <w:spacing w:val="1"/>
        </w:rPr>
        <w:t xml:space="preserve"> </w:t>
      </w:r>
      <w:r>
        <w:t>деятельность),</w:t>
      </w:r>
      <w:r>
        <w:rPr>
          <w:spacing w:val="1"/>
        </w:rPr>
        <w:t xml:space="preserve"> </w:t>
      </w:r>
      <w:r>
        <w:t>прием</w:t>
      </w:r>
      <w:r>
        <w:rPr>
          <w:spacing w:val="1"/>
        </w:rPr>
        <w:t xml:space="preserve"> </w:t>
      </w:r>
      <w:r>
        <w:t>пищи,</w:t>
      </w:r>
      <w:r>
        <w:rPr>
          <w:spacing w:val="1"/>
        </w:rPr>
        <w:t xml:space="preserve"> </w:t>
      </w:r>
      <w:r>
        <w:t>личная</w:t>
      </w:r>
      <w:r>
        <w:rPr>
          <w:spacing w:val="1"/>
        </w:rPr>
        <w:t xml:space="preserve"> </w:t>
      </w:r>
      <w:r>
        <w:t>гигиена.</w:t>
      </w:r>
      <w:r>
        <w:rPr>
          <w:spacing w:val="1"/>
        </w:rPr>
        <w:t xml:space="preserve"> </w:t>
      </w:r>
      <w:r>
        <w:t>Содержание</w:t>
      </w:r>
      <w:r>
        <w:rPr>
          <w:spacing w:val="1"/>
        </w:rPr>
        <w:t xml:space="preserve"> </w:t>
      </w:r>
      <w:r>
        <w:t>и</w:t>
      </w:r>
      <w:r>
        <w:rPr>
          <w:spacing w:val="1"/>
        </w:rPr>
        <w:t xml:space="preserve"> </w:t>
      </w:r>
      <w:r>
        <w:t>длительность</w:t>
      </w:r>
      <w:r>
        <w:rPr>
          <w:spacing w:val="1"/>
        </w:rPr>
        <w:t xml:space="preserve"> </w:t>
      </w:r>
      <w:r>
        <w:t>каждого</w:t>
      </w:r>
      <w:r>
        <w:rPr>
          <w:spacing w:val="1"/>
        </w:rPr>
        <w:t xml:space="preserve"> </w:t>
      </w:r>
      <w:r>
        <w:t>компонента,</w:t>
      </w:r>
      <w:r>
        <w:rPr>
          <w:spacing w:val="1"/>
        </w:rPr>
        <w:t xml:space="preserve"> </w:t>
      </w:r>
      <w:r>
        <w:t>а</w:t>
      </w:r>
      <w:r>
        <w:rPr>
          <w:spacing w:val="1"/>
        </w:rPr>
        <w:t xml:space="preserve"> </w:t>
      </w:r>
      <w:r>
        <w:t>также</w:t>
      </w:r>
      <w:r>
        <w:rPr>
          <w:spacing w:val="1"/>
        </w:rPr>
        <w:t xml:space="preserve"> </w:t>
      </w:r>
      <w:r>
        <w:t>их</w:t>
      </w:r>
      <w:r>
        <w:rPr>
          <w:spacing w:val="1"/>
        </w:rPr>
        <w:t xml:space="preserve"> </w:t>
      </w:r>
      <w:r>
        <w:t>роль</w:t>
      </w:r>
      <w:r>
        <w:rPr>
          <w:spacing w:val="1"/>
        </w:rPr>
        <w:t xml:space="preserve"> </w:t>
      </w:r>
      <w:r>
        <w:t>в</w:t>
      </w:r>
      <w:r>
        <w:rPr>
          <w:spacing w:val="1"/>
        </w:rPr>
        <w:t xml:space="preserve"> </w:t>
      </w:r>
      <w:r>
        <w:t>определенные</w:t>
      </w:r>
      <w:r>
        <w:rPr>
          <w:spacing w:val="1"/>
        </w:rPr>
        <w:t xml:space="preserve"> </w:t>
      </w:r>
      <w:r>
        <w:t>возрастные</w:t>
      </w:r>
      <w:r>
        <w:rPr>
          <w:spacing w:val="1"/>
        </w:rPr>
        <w:t xml:space="preserve"> </w:t>
      </w:r>
      <w:r>
        <w:t>периоды</w:t>
      </w:r>
      <w:r>
        <w:rPr>
          <w:spacing w:val="1"/>
        </w:rPr>
        <w:t xml:space="preserve"> </w:t>
      </w:r>
      <w:r>
        <w:t>закономерно</w:t>
      </w:r>
      <w:r>
        <w:rPr>
          <w:spacing w:val="1"/>
        </w:rPr>
        <w:t xml:space="preserve"> </w:t>
      </w:r>
      <w:r>
        <w:t>изменяются,</w:t>
      </w:r>
      <w:r>
        <w:rPr>
          <w:spacing w:val="-1"/>
        </w:rPr>
        <w:t xml:space="preserve"> </w:t>
      </w:r>
      <w:r>
        <w:t>приобретая новые</w:t>
      </w:r>
      <w:r>
        <w:rPr>
          <w:spacing w:val="-1"/>
        </w:rPr>
        <w:t xml:space="preserve"> </w:t>
      </w:r>
      <w:r>
        <w:t>характерные</w:t>
      </w:r>
      <w:r>
        <w:rPr>
          <w:spacing w:val="-2"/>
        </w:rPr>
        <w:t xml:space="preserve"> </w:t>
      </w:r>
      <w:r>
        <w:t>черты и особенности.</w:t>
      </w:r>
    </w:p>
    <w:p w14:paraId="2D10F7E2" w14:textId="77777777" w:rsidR="00BB340C" w:rsidRDefault="0021290F">
      <w:pPr>
        <w:pStyle w:val="a3"/>
        <w:spacing w:line="276" w:lineRule="auto"/>
        <w:ind w:right="246"/>
      </w:pPr>
      <w:r>
        <w:t>Дети, соблюдающие режим дня, более уравновешены и работоспособны, у них постепенно</w:t>
      </w:r>
      <w:r>
        <w:rPr>
          <w:spacing w:val="1"/>
        </w:rPr>
        <w:t xml:space="preserve"> </w:t>
      </w:r>
      <w:r>
        <w:t>вырабатываются определенные биоритмы, система условных рефлексов, что помогает организму</w:t>
      </w:r>
      <w:r>
        <w:rPr>
          <w:spacing w:val="1"/>
        </w:rPr>
        <w:t xml:space="preserve"> </w:t>
      </w:r>
      <w:r>
        <w:t>ребенка</w:t>
      </w:r>
      <w:r>
        <w:rPr>
          <w:spacing w:val="1"/>
        </w:rPr>
        <w:t xml:space="preserve"> </w:t>
      </w:r>
      <w:r>
        <w:t>физиологически</w:t>
      </w:r>
      <w:r>
        <w:rPr>
          <w:spacing w:val="1"/>
        </w:rPr>
        <w:t xml:space="preserve"> </w:t>
      </w:r>
      <w:r>
        <w:t>переключаться</w:t>
      </w:r>
      <w:r>
        <w:rPr>
          <w:spacing w:val="1"/>
        </w:rPr>
        <w:t xml:space="preserve"> </w:t>
      </w:r>
      <w:r>
        <w:t>между</w:t>
      </w:r>
      <w:r>
        <w:rPr>
          <w:spacing w:val="1"/>
        </w:rPr>
        <w:t xml:space="preserve"> </w:t>
      </w:r>
      <w:r>
        <w:t>теми</w:t>
      </w:r>
      <w:r>
        <w:rPr>
          <w:spacing w:val="1"/>
        </w:rPr>
        <w:t xml:space="preserve"> </w:t>
      </w:r>
      <w:r>
        <w:t>или</w:t>
      </w:r>
      <w:r>
        <w:rPr>
          <w:spacing w:val="1"/>
        </w:rPr>
        <w:t xml:space="preserve"> </w:t>
      </w:r>
      <w:r>
        <w:t>иными</w:t>
      </w:r>
      <w:r>
        <w:rPr>
          <w:spacing w:val="1"/>
        </w:rPr>
        <w:t xml:space="preserve"> </w:t>
      </w:r>
      <w:r>
        <w:t>видами</w:t>
      </w:r>
      <w:r>
        <w:rPr>
          <w:spacing w:val="1"/>
        </w:rPr>
        <w:t xml:space="preserve"> </w:t>
      </w:r>
      <w:r>
        <w:t>деятельности,</w:t>
      </w:r>
      <w:r>
        <w:rPr>
          <w:spacing w:val="1"/>
        </w:rPr>
        <w:t xml:space="preserve"> </w:t>
      </w:r>
      <w:r>
        <w:t>своевременно</w:t>
      </w:r>
      <w:r>
        <w:rPr>
          <w:spacing w:val="1"/>
        </w:rPr>
        <w:t xml:space="preserve"> </w:t>
      </w:r>
      <w:r>
        <w:t>подготавливаться</w:t>
      </w:r>
      <w:r>
        <w:rPr>
          <w:spacing w:val="1"/>
        </w:rPr>
        <w:t xml:space="preserve"> </w:t>
      </w:r>
      <w:r>
        <w:t>к</w:t>
      </w:r>
      <w:r>
        <w:rPr>
          <w:spacing w:val="1"/>
        </w:rPr>
        <w:t xml:space="preserve"> </w:t>
      </w:r>
      <w:r>
        <w:t>каждому</w:t>
      </w:r>
      <w:r>
        <w:rPr>
          <w:spacing w:val="1"/>
        </w:rPr>
        <w:t xml:space="preserve"> </w:t>
      </w:r>
      <w:r>
        <w:t>этапу:</w:t>
      </w:r>
      <w:r>
        <w:rPr>
          <w:spacing w:val="1"/>
        </w:rPr>
        <w:t xml:space="preserve"> </w:t>
      </w:r>
      <w:r>
        <w:t>приему</w:t>
      </w:r>
      <w:r>
        <w:rPr>
          <w:spacing w:val="1"/>
        </w:rPr>
        <w:t xml:space="preserve"> </w:t>
      </w:r>
      <w:r>
        <w:t>пищи,</w:t>
      </w:r>
      <w:r>
        <w:rPr>
          <w:spacing w:val="1"/>
        </w:rPr>
        <w:t xml:space="preserve"> </w:t>
      </w:r>
      <w:r>
        <w:t>прогулке,</w:t>
      </w:r>
      <w:r>
        <w:rPr>
          <w:spacing w:val="1"/>
        </w:rPr>
        <w:t xml:space="preserve"> </w:t>
      </w:r>
      <w:r>
        <w:t>занятиям,</w:t>
      </w:r>
      <w:r>
        <w:rPr>
          <w:spacing w:val="1"/>
        </w:rPr>
        <w:t xml:space="preserve"> </w:t>
      </w:r>
      <w:r>
        <w:t>отдыху.</w:t>
      </w:r>
      <w:r>
        <w:rPr>
          <w:spacing w:val="1"/>
        </w:rPr>
        <w:t xml:space="preserve"> </w:t>
      </w:r>
      <w:r>
        <w:t>Нарушение режима отрицательно сказывается на нервной системе детей: они становятся вялыми</w:t>
      </w:r>
      <w:r>
        <w:rPr>
          <w:spacing w:val="1"/>
        </w:rPr>
        <w:t xml:space="preserve"> </w:t>
      </w:r>
      <w:r>
        <w:t>или, наоборот, возбужденными, начинают капризничать, теряют аппетит, плохо засыпают и спят</w:t>
      </w:r>
      <w:r>
        <w:rPr>
          <w:spacing w:val="1"/>
        </w:rPr>
        <w:t xml:space="preserve"> </w:t>
      </w:r>
      <w:r>
        <w:t>беспокойно.</w:t>
      </w:r>
    </w:p>
    <w:p w14:paraId="7F02684C" w14:textId="77777777" w:rsidR="00BB340C" w:rsidRDefault="0021290F">
      <w:pPr>
        <w:pStyle w:val="a3"/>
        <w:spacing w:line="276" w:lineRule="auto"/>
        <w:ind w:right="251"/>
      </w:pPr>
      <w:r>
        <w:t>Приучать детей выполнять режим дня необходимо с раннего возраста, когда легче всего</w:t>
      </w:r>
      <w:r>
        <w:rPr>
          <w:spacing w:val="1"/>
        </w:rPr>
        <w:t xml:space="preserve"> </w:t>
      </w:r>
      <w:r>
        <w:t>вырабатывается привычка к организованности и порядку, активной деятельности и правильному</w:t>
      </w:r>
      <w:r>
        <w:rPr>
          <w:spacing w:val="1"/>
        </w:rPr>
        <w:t xml:space="preserve"> </w:t>
      </w:r>
      <w:r>
        <w:t>отдыху с максимальным проведением его на свежем воздухе. Делать это необходимо постепенно,</w:t>
      </w:r>
      <w:r>
        <w:rPr>
          <w:spacing w:val="1"/>
        </w:rPr>
        <w:t xml:space="preserve"> </w:t>
      </w:r>
      <w:r>
        <w:t>последовательно</w:t>
      </w:r>
      <w:r>
        <w:rPr>
          <w:spacing w:val="-1"/>
        </w:rPr>
        <w:t xml:space="preserve"> </w:t>
      </w:r>
      <w:r>
        <w:t>и ежедневно.</w:t>
      </w:r>
    </w:p>
    <w:p w14:paraId="1A682B97" w14:textId="77777777" w:rsidR="00BB340C" w:rsidRDefault="0021290F">
      <w:pPr>
        <w:pStyle w:val="a3"/>
        <w:spacing w:line="276" w:lineRule="auto"/>
        <w:ind w:right="249"/>
      </w:pPr>
      <w:r>
        <w:t xml:space="preserve">Режим дня должен быть </w:t>
      </w:r>
      <w:r>
        <w:rPr>
          <w:i/>
        </w:rPr>
        <w:t>гибким</w:t>
      </w:r>
      <w:r>
        <w:t>, однако неизменными должны оставаться время приема</w:t>
      </w:r>
      <w:r>
        <w:rPr>
          <w:spacing w:val="1"/>
        </w:rPr>
        <w:t xml:space="preserve"> </w:t>
      </w:r>
      <w:r>
        <w:t>пищи, интервалы между приемами пищи, обеспечение необходимой длительности суточного сна,</w:t>
      </w:r>
      <w:r>
        <w:rPr>
          <w:spacing w:val="1"/>
        </w:rPr>
        <w:t xml:space="preserve"> </w:t>
      </w:r>
      <w:r>
        <w:t>время</w:t>
      </w:r>
      <w:r>
        <w:rPr>
          <w:spacing w:val="-1"/>
        </w:rPr>
        <w:t xml:space="preserve"> </w:t>
      </w:r>
      <w:r>
        <w:t>отхода</w:t>
      </w:r>
      <w:r>
        <w:rPr>
          <w:spacing w:val="-1"/>
        </w:rPr>
        <w:t xml:space="preserve"> </w:t>
      </w:r>
      <w:r>
        <w:t>ко сну; проведение</w:t>
      </w:r>
      <w:r>
        <w:rPr>
          <w:spacing w:val="-1"/>
        </w:rPr>
        <w:t xml:space="preserve"> </w:t>
      </w:r>
      <w:r>
        <w:t>ежедневной</w:t>
      </w:r>
      <w:r>
        <w:rPr>
          <w:spacing w:val="-1"/>
        </w:rPr>
        <w:t xml:space="preserve"> </w:t>
      </w:r>
      <w:r>
        <w:t>прогулки.</w:t>
      </w:r>
    </w:p>
    <w:p w14:paraId="295CFCA0" w14:textId="77777777" w:rsidR="00BB340C" w:rsidRDefault="0021290F" w:rsidP="000648B6">
      <w:pPr>
        <w:pStyle w:val="a3"/>
        <w:spacing w:before="1" w:line="276" w:lineRule="auto"/>
        <w:ind w:right="249"/>
      </w:pPr>
      <w:r>
        <w:t>При</w:t>
      </w:r>
      <w:r>
        <w:rPr>
          <w:spacing w:val="1"/>
        </w:rPr>
        <w:t xml:space="preserve"> </w:t>
      </w:r>
      <w:r>
        <w:t>организации</w:t>
      </w:r>
      <w:r>
        <w:rPr>
          <w:spacing w:val="1"/>
        </w:rPr>
        <w:t xml:space="preserve"> </w:t>
      </w:r>
      <w:r>
        <w:t>режима</w:t>
      </w:r>
      <w:r>
        <w:rPr>
          <w:spacing w:val="1"/>
        </w:rPr>
        <w:t xml:space="preserve"> </w:t>
      </w:r>
      <w:r>
        <w:t>следует</w:t>
      </w:r>
      <w:r>
        <w:rPr>
          <w:spacing w:val="1"/>
        </w:rPr>
        <w:t xml:space="preserve"> </w:t>
      </w:r>
      <w:r>
        <w:t>предусматривать</w:t>
      </w:r>
      <w:r>
        <w:rPr>
          <w:spacing w:val="1"/>
        </w:rPr>
        <w:t xml:space="preserve"> </w:t>
      </w:r>
      <w:r>
        <w:t>оптимальное</w:t>
      </w:r>
      <w:r>
        <w:rPr>
          <w:spacing w:val="1"/>
        </w:rPr>
        <w:t xml:space="preserve"> </w:t>
      </w:r>
      <w:r>
        <w:t>чередование</w:t>
      </w:r>
      <w:r>
        <w:rPr>
          <w:spacing w:val="1"/>
        </w:rPr>
        <w:t xml:space="preserve"> </w:t>
      </w:r>
      <w:r>
        <w:t>самостоятельной детской деятельности и организованных форм работы с детьми, коллективных и</w:t>
      </w:r>
      <w:r>
        <w:rPr>
          <w:spacing w:val="1"/>
        </w:rPr>
        <w:t xml:space="preserve"> </w:t>
      </w:r>
      <w:r>
        <w:t>индивидуальных игр, достаточную двигательную активность ребенка в течение дня, обеспечивать</w:t>
      </w:r>
      <w:r>
        <w:rPr>
          <w:spacing w:val="1"/>
        </w:rPr>
        <w:t xml:space="preserve"> </w:t>
      </w:r>
      <w:r>
        <w:t>сочетание</w:t>
      </w:r>
      <w:r>
        <w:rPr>
          <w:spacing w:val="10"/>
        </w:rPr>
        <w:t xml:space="preserve"> </w:t>
      </w:r>
      <w:r>
        <w:t>умственной</w:t>
      </w:r>
      <w:r>
        <w:rPr>
          <w:spacing w:val="6"/>
        </w:rPr>
        <w:t xml:space="preserve"> </w:t>
      </w:r>
      <w:r>
        <w:t>и</w:t>
      </w:r>
      <w:r>
        <w:rPr>
          <w:spacing w:val="8"/>
        </w:rPr>
        <w:t xml:space="preserve"> </w:t>
      </w:r>
      <w:r>
        <w:t>физической</w:t>
      </w:r>
      <w:r>
        <w:rPr>
          <w:spacing w:val="7"/>
        </w:rPr>
        <w:t xml:space="preserve"> </w:t>
      </w:r>
      <w:r>
        <w:t>нагрузки.</w:t>
      </w:r>
      <w:r>
        <w:rPr>
          <w:spacing w:val="7"/>
        </w:rPr>
        <w:t xml:space="preserve"> </w:t>
      </w:r>
      <w:r>
        <w:t>Время</w:t>
      </w:r>
      <w:r>
        <w:rPr>
          <w:spacing w:val="9"/>
        </w:rPr>
        <w:t xml:space="preserve"> </w:t>
      </w:r>
      <w:r>
        <w:t>образовательной</w:t>
      </w:r>
      <w:r>
        <w:rPr>
          <w:spacing w:val="7"/>
        </w:rPr>
        <w:t xml:space="preserve"> </w:t>
      </w:r>
      <w:r>
        <w:t>деятельности</w:t>
      </w:r>
      <w:r>
        <w:rPr>
          <w:spacing w:val="9"/>
        </w:rPr>
        <w:t xml:space="preserve"> </w:t>
      </w:r>
      <w:r>
        <w:t>организуется</w:t>
      </w:r>
      <w:r w:rsidR="000648B6">
        <w:t xml:space="preserve"> </w:t>
      </w:r>
      <w:r>
        <w:t>таким</w:t>
      </w:r>
      <w:r>
        <w:rPr>
          <w:spacing w:val="1"/>
        </w:rPr>
        <w:t xml:space="preserve"> </w:t>
      </w:r>
      <w:r>
        <w:t>образом,</w:t>
      </w:r>
      <w:r>
        <w:rPr>
          <w:spacing w:val="1"/>
        </w:rPr>
        <w:t xml:space="preserve"> </w:t>
      </w:r>
      <w:r>
        <w:t>чтобы</w:t>
      </w:r>
      <w:r>
        <w:rPr>
          <w:spacing w:val="1"/>
        </w:rPr>
        <w:t xml:space="preserve"> </w:t>
      </w:r>
      <w:r>
        <w:t>вначале</w:t>
      </w:r>
      <w:r>
        <w:rPr>
          <w:spacing w:val="1"/>
        </w:rPr>
        <w:t xml:space="preserve"> </w:t>
      </w:r>
      <w:r>
        <w:t>проводились</w:t>
      </w:r>
      <w:r>
        <w:rPr>
          <w:spacing w:val="1"/>
        </w:rPr>
        <w:t xml:space="preserve"> </w:t>
      </w:r>
      <w:r>
        <w:t>наиболее</w:t>
      </w:r>
      <w:r>
        <w:rPr>
          <w:spacing w:val="1"/>
        </w:rPr>
        <w:t xml:space="preserve"> </w:t>
      </w:r>
      <w:r>
        <w:t>насыщенные</w:t>
      </w:r>
      <w:r>
        <w:rPr>
          <w:spacing w:val="1"/>
        </w:rPr>
        <w:t xml:space="preserve"> </w:t>
      </w:r>
      <w:r>
        <w:t>по</w:t>
      </w:r>
      <w:r>
        <w:rPr>
          <w:spacing w:val="1"/>
        </w:rPr>
        <w:t xml:space="preserve"> </w:t>
      </w:r>
      <w:r>
        <w:t>содержанию</w:t>
      </w:r>
      <w:r>
        <w:rPr>
          <w:spacing w:val="1"/>
        </w:rPr>
        <w:t xml:space="preserve"> </w:t>
      </w:r>
      <w:r>
        <w:t>виды</w:t>
      </w:r>
      <w:r>
        <w:rPr>
          <w:spacing w:val="-57"/>
        </w:rPr>
        <w:t xml:space="preserve"> </w:t>
      </w:r>
      <w:r>
        <w:t>деятельности, связанные с умственной активностью детей, максимальной их произвольностью, а</w:t>
      </w:r>
      <w:r>
        <w:rPr>
          <w:spacing w:val="1"/>
        </w:rPr>
        <w:t xml:space="preserve"> </w:t>
      </w:r>
      <w:r>
        <w:t>затем</w:t>
      </w:r>
      <w:r>
        <w:rPr>
          <w:spacing w:val="-3"/>
        </w:rPr>
        <w:t xml:space="preserve"> </w:t>
      </w:r>
      <w:r>
        <w:t>творческие</w:t>
      </w:r>
      <w:r>
        <w:rPr>
          <w:spacing w:val="-3"/>
        </w:rPr>
        <w:t xml:space="preserve"> </w:t>
      </w:r>
      <w:r>
        <w:t>виды</w:t>
      </w:r>
      <w:r>
        <w:rPr>
          <w:spacing w:val="1"/>
        </w:rPr>
        <w:t xml:space="preserve"> </w:t>
      </w:r>
      <w:r>
        <w:t>деятельности</w:t>
      </w:r>
      <w:r>
        <w:rPr>
          <w:spacing w:val="-1"/>
        </w:rPr>
        <w:t xml:space="preserve"> </w:t>
      </w:r>
      <w:r>
        <w:t>в</w:t>
      </w:r>
      <w:r>
        <w:rPr>
          <w:spacing w:val="-2"/>
        </w:rPr>
        <w:t xml:space="preserve"> </w:t>
      </w:r>
      <w:r>
        <w:t>чередовании</w:t>
      </w:r>
      <w:r>
        <w:rPr>
          <w:spacing w:val="-2"/>
        </w:rPr>
        <w:t xml:space="preserve"> </w:t>
      </w:r>
      <w:r>
        <w:t>с</w:t>
      </w:r>
      <w:r>
        <w:rPr>
          <w:spacing w:val="-2"/>
        </w:rPr>
        <w:t xml:space="preserve"> </w:t>
      </w:r>
      <w:r>
        <w:t>музыкальной</w:t>
      </w:r>
      <w:r>
        <w:rPr>
          <w:spacing w:val="-2"/>
        </w:rPr>
        <w:t xml:space="preserve"> </w:t>
      </w:r>
      <w:r>
        <w:t>и</w:t>
      </w:r>
      <w:r>
        <w:rPr>
          <w:spacing w:val="-3"/>
        </w:rPr>
        <w:t xml:space="preserve"> </w:t>
      </w:r>
      <w:r>
        <w:t>физической</w:t>
      </w:r>
      <w:r>
        <w:rPr>
          <w:spacing w:val="-2"/>
        </w:rPr>
        <w:t xml:space="preserve"> </w:t>
      </w:r>
      <w:r>
        <w:t>активностью.</w:t>
      </w:r>
    </w:p>
    <w:p w14:paraId="6F544583" w14:textId="77777777" w:rsidR="00BB340C" w:rsidRDefault="0021290F">
      <w:pPr>
        <w:pStyle w:val="a3"/>
        <w:spacing w:before="1" w:line="276" w:lineRule="auto"/>
        <w:ind w:right="241"/>
      </w:pPr>
      <w:r>
        <w:t>Продолжительность дневной суммарной образовательной нагрузки для детей дошкольного</w:t>
      </w:r>
      <w:r>
        <w:rPr>
          <w:spacing w:val="1"/>
        </w:rPr>
        <w:t xml:space="preserve"> </w:t>
      </w:r>
      <w:r>
        <w:t>возраста, условия организации образовательного процесса должны соответствовать требованиям,</w:t>
      </w:r>
      <w:r>
        <w:rPr>
          <w:spacing w:val="1"/>
        </w:rPr>
        <w:t xml:space="preserve"> </w:t>
      </w:r>
      <w:r>
        <w:t>предусмотренным</w:t>
      </w:r>
      <w:r>
        <w:rPr>
          <w:spacing w:val="1"/>
        </w:rPr>
        <w:t xml:space="preserve"> </w:t>
      </w:r>
      <w:r>
        <w:t>Санитарными</w:t>
      </w:r>
      <w:r>
        <w:rPr>
          <w:spacing w:val="1"/>
        </w:rPr>
        <w:t xml:space="preserve"> </w:t>
      </w:r>
      <w:r>
        <w:t>правилами</w:t>
      </w:r>
      <w:r>
        <w:rPr>
          <w:spacing w:val="1"/>
        </w:rPr>
        <w:t xml:space="preserve"> </w:t>
      </w:r>
      <w:r>
        <w:t>и</w:t>
      </w:r>
      <w:r>
        <w:rPr>
          <w:spacing w:val="1"/>
        </w:rPr>
        <w:t xml:space="preserve"> </w:t>
      </w:r>
      <w:r>
        <w:t>нормами</w:t>
      </w:r>
      <w:r>
        <w:rPr>
          <w:spacing w:val="1"/>
        </w:rPr>
        <w:t xml:space="preserve"> </w:t>
      </w:r>
      <w:r>
        <w:t>СанПиН</w:t>
      </w:r>
      <w:r>
        <w:rPr>
          <w:spacing w:val="1"/>
        </w:rPr>
        <w:t xml:space="preserve"> </w:t>
      </w:r>
      <w:r>
        <w:t>1.2.3685-21</w:t>
      </w:r>
      <w:r>
        <w:rPr>
          <w:spacing w:val="1"/>
        </w:rPr>
        <w:t xml:space="preserve"> </w:t>
      </w:r>
      <w:r>
        <w:t>«Гигиенические</w:t>
      </w:r>
      <w:r>
        <w:rPr>
          <w:spacing w:val="1"/>
        </w:rPr>
        <w:t xml:space="preserve"> </w:t>
      </w:r>
      <w:r>
        <w:t>нормативы и требования к обеспечению безопасности и (или) безвредности для человека факторов</w:t>
      </w:r>
      <w:r>
        <w:rPr>
          <w:spacing w:val="-57"/>
        </w:rPr>
        <w:t xml:space="preserve"> </w:t>
      </w:r>
      <w:r>
        <w:t>среды обитания», утвержденным постановлением Главного государственного санитарного врача</w:t>
      </w:r>
      <w:r>
        <w:rPr>
          <w:spacing w:val="1"/>
        </w:rPr>
        <w:t xml:space="preserve"> </w:t>
      </w:r>
      <w:r>
        <w:t>Российской</w:t>
      </w:r>
      <w:r>
        <w:rPr>
          <w:spacing w:val="1"/>
        </w:rPr>
        <w:t xml:space="preserve"> </w:t>
      </w:r>
      <w:r>
        <w:t>Федерации от</w:t>
      </w:r>
      <w:r>
        <w:rPr>
          <w:spacing w:val="1"/>
        </w:rPr>
        <w:t xml:space="preserve"> </w:t>
      </w:r>
      <w:r>
        <w:t>28</w:t>
      </w:r>
      <w:r>
        <w:rPr>
          <w:spacing w:val="1"/>
        </w:rPr>
        <w:t xml:space="preserve"> </w:t>
      </w:r>
      <w:r>
        <w:t>января</w:t>
      </w:r>
      <w:r>
        <w:rPr>
          <w:spacing w:val="1"/>
        </w:rPr>
        <w:t xml:space="preserve"> </w:t>
      </w:r>
      <w:r>
        <w:t>2021</w:t>
      </w:r>
      <w:r>
        <w:rPr>
          <w:spacing w:val="1"/>
        </w:rPr>
        <w:t xml:space="preserve"> </w:t>
      </w:r>
      <w:r>
        <w:t>г. № 2,</w:t>
      </w:r>
      <w:r>
        <w:rPr>
          <w:spacing w:val="1"/>
        </w:rPr>
        <w:t xml:space="preserve"> </w:t>
      </w:r>
      <w:r>
        <w:t>действующим до</w:t>
      </w:r>
      <w:r>
        <w:rPr>
          <w:spacing w:val="1"/>
        </w:rPr>
        <w:t xml:space="preserve"> </w:t>
      </w:r>
      <w:r>
        <w:t>1</w:t>
      </w:r>
      <w:r>
        <w:rPr>
          <w:spacing w:val="1"/>
        </w:rPr>
        <w:t xml:space="preserve"> </w:t>
      </w:r>
      <w:r>
        <w:t>марта</w:t>
      </w:r>
      <w:r>
        <w:rPr>
          <w:spacing w:val="1"/>
        </w:rPr>
        <w:t xml:space="preserve"> </w:t>
      </w:r>
      <w:r>
        <w:t>2027</w:t>
      </w:r>
      <w:r>
        <w:rPr>
          <w:spacing w:val="1"/>
        </w:rPr>
        <w:t xml:space="preserve"> </w:t>
      </w:r>
      <w:r>
        <w:t>г.</w:t>
      </w:r>
      <w:r>
        <w:rPr>
          <w:spacing w:val="1"/>
        </w:rPr>
        <w:t xml:space="preserve"> </w:t>
      </w:r>
      <w:r>
        <w:t>(далее –</w:t>
      </w:r>
      <w:r>
        <w:rPr>
          <w:spacing w:val="1"/>
        </w:rPr>
        <w:t xml:space="preserve"> </w:t>
      </w:r>
      <w:r>
        <w:t>Гигиенические</w:t>
      </w:r>
      <w:r>
        <w:rPr>
          <w:spacing w:val="1"/>
        </w:rPr>
        <w:t xml:space="preserve"> </w:t>
      </w:r>
      <w:r>
        <w:t>нормативы),</w:t>
      </w:r>
      <w:r>
        <w:rPr>
          <w:spacing w:val="1"/>
        </w:rPr>
        <w:t xml:space="preserve"> </w:t>
      </w:r>
      <w:r>
        <w:t>и</w:t>
      </w:r>
      <w:r>
        <w:rPr>
          <w:spacing w:val="1"/>
        </w:rPr>
        <w:t xml:space="preserve"> </w:t>
      </w:r>
      <w:r>
        <w:t>Санитарными</w:t>
      </w:r>
      <w:r>
        <w:rPr>
          <w:spacing w:val="1"/>
        </w:rPr>
        <w:t xml:space="preserve"> </w:t>
      </w:r>
      <w:r>
        <w:t>правилами</w:t>
      </w:r>
      <w:r>
        <w:rPr>
          <w:spacing w:val="1"/>
        </w:rPr>
        <w:t xml:space="preserve"> </w:t>
      </w:r>
      <w:r>
        <w:t>СанПиН</w:t>
      </w:r>
      <w:r>
        <w:rPr>
          <w:spacing w:val="1"/>
        </w:rPr>
        <w:t xml:space="preserve"> </w:t>
      </w:r>
      <w:r>
        <w:t>2.4.3648-20</w:t>
      </w:r>
      <w:r>
        <w:rPr>
          <w:spacing w:val="1"/>
        </w:rPr>
        <w:t xml:space="preserve"> </w:t>
      </w:r>
      <w:r w:rsidR="0002050D">
        <w:t>«Санитарно</w:t>
      </w:r>
      <w:r w:rsidR="0002050D">
        <w:rPr>
          <w:spacing w:val="1"/>
        </w:rPr>
        <w:t>-</w:t>
      </w:r>
      <w:r>
        <w:t>эпидемиологические требования к организациям воспитания и обучения, отдыха и оздоровления</w:t>
      </w:r>
      <w:r>
        <w:rPr>
          <w:spacing w:val="1"/>
        </w:rPr>
        <w:t xml:space="preserve"> </w:t>
      </w:r>
      <w:r>
        <w:t>детей</w:t>
      </w:r>
      <w:r>
        <w:rPr>
          <w:spacing w:val="1"/>
        </w:rPr>
        <w:t xml:space="preserve"> </w:t>
      </w:r>
      <w:r>
        <w:t>и</w:t>
      </w:r>
      <w:r>
        <w:rPr>
          <w:spacing w:val="1"/>
        </w:rPr>
        <w:t xml:space="preserve"> </w:t>
      </w:r>
      <w:r>
        <w:t>молодежи»,</w:t>
      </w:r>
      <w:r>
        <w:rPr>
          <w:spacing w:val="1"/>
        </w:rPr>
        <w:t xml:space="preserve"> </w:t>
      </w:r>
      <w:r>
        <w:t>утвержденным</w:t>
      </w:r>
      <w:r>
        <w:rPr>
          <w:spacing w:val="1"/>
        </w:rPr>
        <w:t xml:space="preserve"> </w:t>
      </w:r>
      <w:r>
        <w:t>Постановлением</w:t>
      </w:r>
      <w:r>
        <w:rPr>
          <w:spacing w:val="1"/>
        </w:rPr>
        <w:t xml:space="preserve"> </w:t>
      </w:r>
      <w:r>
        <w:t>Главного</w:t>
      </w:r>
      <w:r>
        <w:rPr>
          <w:spacing w:val="1"/>
        </w:rPr>
        <w:t xml:space="preserve"> </w:t>
      </w:r>
      <w:r>
        <w:t>государственного</w:t>
      </w:r>
      <w:r>
        <w:rPr>
          <w:spacing w:val="60"/>
        </w:rPr>
        <w:t xml:space="preserve"> </w:t>
      </w:r>
      <w:r>
        <w:t>санитарного</w:t>
      </w:r>
      <w:r>
        <w:rPr>
          <w:spacing w:val="1"/>
        </w:rPr>
        <w:t xml:space="preserve"> </w:t>
      </w:r>
      <w:r>
        <w:t xml:space="preserve">врача Российской Федерации от 28 сентября 2020 г. № 28 (далее </w:t>
      </w:r>
      <w:r w:rsidR="0002050D">
        <w:t>-</w:t>
      </w:r>
      <w:r>
        <w:t xml:space="preserve"> Санитарно-эпидемиологические</w:t>
      </w:r>
      <w:r>
        <w:rPr>
          <w:spacing w:val="-57"/>
        </w:rPr>
        <w:t xml:space="preserve"> </w:t>
      </w:r>
      <w:r>
        <w:t>требования).</w:t>
      </w:r>
    </w:p>
    <w:p w14:paraId="0EFBA60F" w14:textId="77777777" w:rsidR="00BB340C" w:rsidRDefault="0021290F">
      <w:pPr>
        <w:pStyle w:val="a3"/>
        <w:spacing w:line="276" w:lineRule="auto"/>
        <w:ind w:right="246"/>
      </w:pPr>
      <w:r>
        <w:t>Режим дня строится с учетом сезонных изменений. В теплый период года увеличивается</w:t>
      </w:r>
      <w:r>
        <w:rPr>
          <w:spacing w:val="1"/>
        </w:rPr>
        <w:t xml:space="preserve"> </w:t>
      </w:r>
      <w:r>
        <w:t>ежедневная длительность</w:t>
      </w:r>
      <w:r>
        <w:rPr>
          <w:spacing w:val="1"/>
        </w:rPr>
        <w:t xml:space="preserve"> </w:t>
      </w:r>
      <w:r>
        <w:t>пребывания детей на свежем воздухе, образовательная деятельность</w:t>
      </w:r>
      <w:r>
        <w:rPr>
          <w:spacing w:val="1"/>
        </w:rPr>
        <w:t xml:space="preserve"> </w:t>
      </w:r>
      <w:r>
        <w:t>переносится на прогулку (при наличии условий). Согласно пункту 185 Гигиенических нормативов</w:t>
      </w:r>
      <w:r>
        <w:rPr>
          <w:spacing w:val="1"/>
        </w:rPr>
        <w:t xml:space="preserve"> </w:t>
      </w:r>
      <w:r>
        <w:t>при температуре воздуха ниже минус 15 °C и скорости ветра более 7 м/с продолжительность</w:t>
      </w:r>
      <w:r>
        <w:rPr>
          <w:spacing w:val="1"/>
        </w:rPr>
        <w:t xml:space="preserve"> </w:t>
      </w:r>
      <w:r>
        <w:t>прогулки для детей до 7 лет сокращают. При осуществлении режимных моментов необходимо</w:t>
      </w:r>
      <w:r>
        <w:rPr>
          <w:spacing w:val="1"/>
        </w:rPr>
        <w:t xml:space="preserve"> </w:t>
      </w:r>
      <w:r>
        <w:t>учитывать</w:t>
      </w:r>
      <w:r>
        <w:rPr>
          <w:spacing w:val="1"/>
        </w:rPr>
        <w:t xml:space="preserve"> </w:t>
      </w:r>
      <w:r>
        <w:t>также</w:t>
      </w:r>
      <w:r>
        <w:rPr>
          <w:spacing w:val="1"/>
        </w:rPr>
        <w:t xml:space="preserve"> </w:t>
      </w:r>
      <w:r>
        <w:t>индивидуальные</w:t>
      </w:r>
      <w:r>
        <w:rPr>
          <w:spacing w:val="1"/>
        </w:rPr>
        <w:t xml:space="preserve"> </w:t>
      </w:r>
      <w:r>
        <w:lastRenderedPageBreak/>
        <w:t>особенности</w:t>
      </w:r>
      <w:r>
        <w:rPr>
          <w:spacing w:val="1"/>
        </w:rPr>
        <w:t xml:space="preserve"> </w:t>
      </w:r>
      <w:r>
        <w:t>ребенка</w:t>
      </w:r>
      <w:r>
        <w:rPr>
          <w:spacing w:val="1"/>
        </w:rPr>
        <w:t xml:space="preserve"> </w:t>
      </w:r>
      <w:r>
        <w:t>(длительность</w:t>
      </w:r>
      <w:r>
        <w:rPr>
          <w:spacing w:val="1"/>
        </w:rPr>
        <w:t xml:space="preserve"> </w:t>
      </w:r>
      <w:r>
        <w:t>сна,</w:t>
      </w:r>
      <w:r>
        <w:rPr>
          <w:spacing w:val="1"/>
        </w:rPr>
        <w:t xml:space="preserve"> </w:t>
      </w:r>
      <w:r>
        <w:t>вкусовые</w:t>
      </w:r>
      <w:r>
        <w:rPr>
          <w:spacing w:val="1"/>
        </w:rPr>
        <w:t xml:space="preserve"> </w:t>
      </w:r>
      <w:r>
        <w:t>предпочтения,</w:t>
      </w:r>
      <w:r>
        <w:rPr>
          <w:spacing w:val="-4"/>
        </w:rPr>
        <w:t xml:space="preserve"> </w:t>
      </w:r>
      <w:r>
        <w:t>характер, темп деятельности</w:t>
      </w:r>
      <w:r>
        <w:rPr>
          <w:spacing w:val="-1"/>
        </w:rPr>
        <w:t xml:space="preserve"> </w:t>
      </w:r>
      <w:r>
        <w:t>и т.</w:t>
      </w:r>
      <w:r>
        <w:rPr>
          <w:spacing w:val="-2"/>
        </w:rPr>
        <w:t xml:space="preserve"> </w:t>
      </w:r>
      <w:r>
        <w:t>д.).</w:t>
      </w:r>
    </w:p>
    <w:p w14:paraId="671E3D7A" w14:textId="77777777" w:rsidR="00BB340C" w:rsidRPr="00A055C0" w:rsidRDefault="0021290F" w:rsidP="00A055C0">
      <w:pPr>
        <w:pStyle w:val="a3"/>
        <w:spacing w:line="276" w:lineRule="auto"/>
        <w:ind w:right="247"/>
      </w:pPr>
      <w:r>
        <w:t>Режим питания зависит от длительности пребывания детей в ДОО и регулируется СанПиН</w:t>
      </w:r>
      <w:r>
        <w:rPr>
          <w:spacing w:val="1"/>
        </w:rPr>
        <w:t xml:space="preserve"> </w:t>
      </w:r>
      <w:r>
        <w:t>2.3/2.4.3590-20</w:t>
      </w:r>
      <w:r>
        <w:rPr>
          <w:spacing w:val="1"/>
        </w:rPr>
        <w:t xml:space="preserve"> </w:t>
      </w:r>
      <w:r>
        <w:t>«Санитарно-эпидемиологические</w:t>
      </w:r>
      <w:r>
        <w:rPr>
          <w:spacing w:val="1"/>
        </w:rPr>
        <w:t xml:space="preserve"> </w:t>
      </w:r>
      <w:r>
        <w:t>требования</w:t>
      </w:r>
      <w:r>
        <w:rPr>
          <w:spacing w:val="1"/>
        </w:rPr>
        <w:t xml:space="preserve"> </w:t>
      </w:r>
      <w:r>
        <w:t>к</w:t>
      </w:r>
      <w:r>
        <w:rPr>
          <w:spacing w:val="1"/>
        </w:rPr>
        <w:t xml:space="preserve"> </w:t>
      </w:r>
      <w:r>
        <w:t>организации</w:t>
      </w:r>
      <w:r>
        <w:rPr>
          <w:spacing w:val="1"/>
        </w:rPr>
        <w:t xml:space="preserve"> </w:t>
      </w:r>
      <w:r>
        <w:t>общественного</w:t>
      </w:r>
      <w:r>
        <w:rPr>
          <w:spacing w:val="1"/>
        </w:rPr>
        <w:t xml:space="preserve"> </w:t>
      </w:r>
      <w:r>
        <w:t>питания</w:t>
      </w:r>
      <w:r>
        <w:rPr>
          <w:spacing w:val="1"/>
        </w:rPr>
        <w:t xml:space="preserve"> </w:t>
      </w:r>
      <w:r>
        <w:t>населения»,</w:t>
      </w:r>
      <w:r>
        <w:rPr>
          <w:spacing w:val="1"/>
        </w:rPr>
        <w:t xml:space="preserve"> </w:t>
      </w:r>
      <w:r>
        <w:t>утвержденным</w:t>
      </w:r>
      <w:r>
        <w:rPr>
          <w:spacing w:val="1"/>
        </w:rPr>
        <w:t xml:space="preserve"> </w:t>
      </w:r>
      <w:r>
        <w:t>Постановлением</w:t>
      </w:r>
      <w:r>
        <w:rPr>
          <w:spacing w:val="1"/>
        </w:rPr>
        <w:t xml:space="preserve"> </w:t>
      </w:r>
      <w:r>
        <w:t>Главного</w:t>
      </w:r>
      <w:r>
        <w:rPr>
          <w:spacing w:val="1"/>
        </w:rPr>
        <w:t xml:space="preserve"> </w:t>
      </w:r>
      <w:r>
        <w:t>государственного</w:t>
      </w:r>
      <w:r>
        <w:rPr>
          <w:spacing w:val="1"/>
        </w:rPr>
        <w:t xml:space="preserve"> </w:t>
      </w:r>
      <w:r>
        <w:t>санитарного</w:t>
      </w:r>
      <w:r>
        <w:rPr>
          <w:spacing w:val="1"/>
        </w:rPr>
        <w:t xml:space="preserve"> </w:t>
      </w:r>
      <w:r>
        <w:t>врача</w:t>
      </w:r>
      <w:r>
        <w:rPr>
          <w:spacing w:val="-4"/>
        </w:rPr>
        <w:t xml:space="preserve"> </w:t>
      </w:r>
      <w:r>
        <w:t>Российской</w:t>
      </w:r>
      <w:r>
        <w:rPr>
          <w:spacing w:val="-2"/>
        </w:rPr>
        <w:t xml:space="preserve"> </w:t>
      </w:r>
      <w:r>
        <w:t>Федерации</w:t>
      </w:r>
      <w:r>
        <w:rPr>
          <w:spacing w:val="2"/>
        </w:rPr>
        <w:t xml:space="preserve"> </w:t>
      </w:r>
      <w:r>
        <w:t>от</w:t>
      </w:r>
      <w:r>
        <w:rPr>
          <w:spacing w:val="-2"/>
        </w:rPr>
        <w:t xml:space="preserve"> </w:t>
      </w:r>
      <w:r>
        <w:t>27</w:t>
      </w:r>
      <w:r>
        <w:rPr>
          <w:spacing w:val="-3"/>
        </w:rPr>
        <w:t xml:space="preserve"> </w:t>
      </w:r>
      <w:r>
        <w:t>октября</w:t>
      </w:r>
      <w:r>
        <w:rPr>
          <w:spacing w:val="-2"/>
        </w:rPr>
        <w:t xml:space="preserve"> </w:t>
      </w:r>
      <w:r>
        <w:t>2020</w:t>
      </w:r>
      <w:r>
        <w:rPr>
          <w:spacing w:val="-2"/>
        </w:rPr>
        <w:t xml:space="preserve"> </w:t>
      </w:r>
      <w:r>
        <w:t>года</w:t>
      </w:r>
      <w:r>
        <w:rPr>
          <w:spacing w:val="-3"/>
        </w:rPr>
        <w:t xml:space="preserve"> </w:t>
      </w:r>
      <w:r>
        <w:t>№</w:t>
      </w:r>
      <w:r>
        <w:rPr>
          <w:spacing w:val="-3"/>
        </w:rPr>
        <w:t xml:space="preserve"> </w:t>
      </w:r>
      <w:r>
        <w:t>32</w:t>
      </w:r>
      <w:r w:rsidR="00A055C0">
        <w:rPr>
          <w:spacing w:val="-3"/>
        </w:rPr>
        <w:t>.</w:t>
      </w:r>
    </w:p>
    <w:p w14:paraId="0E295BB9" w14:textId="77777777" w:rsidR="00BB340C" w:rsidRPr="00B26803" w:rsidRDefault="0021290F" w:rsidP="006B6508">
      <w:pPr>
        <w:pStyle w:val="a3"/>
        <w:spacing w:line="276" w:lineRule="auto"/>
        <w:ind w:left="0" w:firstLine="709"/>
      </w:pPr>
      <w:r w:rsidRPr="00B26803">
        <w:t>Согласно</w:t>
      </w:r>
      <w:r w:rsidRPr="00B26803">
        <w:rPr>
          <w:spacing w:val="1"/>
        </w:rPr>
        <w:t xml:space="preserve"> </w:t>
      </w:r>
      <w:r w:rsidRPr="00B26803">
        <w:t>пункту</w:t>
      </w:r>
      <w:r w:rsidRPr="00B26803">
        <w:rPr>
          <w:spacing w:val="1"/>
        </w:rPr>
        <w:t xml:space="preserve"> </w:t>
      </w:r>
      <w:r w:rsidRPr="00B26803">
        <w:t>2.10</w:t>
      </w:r>
      <w:r w:rsidRPr="00B26803">
        <w:rPr>
          <w:spacing w:val="1"/>
        </w:rPr>
        <w:t xml:space="preserve"> </w:t>
      </w:r>
      <w:r w:rsidRPr="00B26803">
        <w:t>Санитарно-эпидемиологических</w:t>
      </w:r>
      <w:r w:rsidRPr="00B26803">
        <w:rPr>
          <w:spacing w:val="1"/>
        </w:rPr>
        <w:t xml:space="preserve"> </w:t>
      </w:r>
      <w:r w:rsidRPr="00B26803">
        <w:t>требований</w:t>
      </w:r>
      <w:r w:rsidRPr="00B26803">
        <w:rPr>
          <w:spacing w:val="1"/>
        </w:rPr>
        <w:t xml:space="preserve"> </w:t>
      </w:r>
      <w:r w:rsidRPr="00B26803">
        <w:t>к</w:t>
      </w:r>
      <w:r w:rsidRPr="00B26803">
        <w:rPr>
          <w:spacing w:val="1"/>
        </w:rPr>
        <w:t xml:space="preserve"> </w:t>
      </w:r>
      <w:r w:rsidRPr="00B26803">
        <w:t>организации</w:t>
      </w:r>
      <w:r w:rsidRPr="00B26803">
        <w:rPr>
          <w:spacing w:val="1"/>
        </w:rPr>
        <w:t xml:space="preserve"> </w:t>
      </w:r>
      <w:r w:rsidRPr="00B26803">
        <w:t>образовательного</w:t>
      </w:r>
      <w:r w:rsidRPr="00B26803">
        <w:rPr>
          <w:spacing w:val="-1"/>
        </w:rPr>
        <w:t xml:space="preserve"> </w:t>
      </w:r>
      <w:r w:rsidRPr="00B26803">
        <w:t>процесса</w:t>
      </w:r>
      <w:r w:rsidRPr="00B26803">
        <w:rPr>
          <w:spacing w:val="-2"/>
        </w:rPr>
        <w:t xml:space="preserve"> </w:t>
      </w:r>
      <w:r w:rsidRPr="00B26803">
        <w:t>и режима</w:t>
      </w:r>
      <w:r w:rsidRPr="00B26803">
        <w:rPr>
          <w:spacing w:val="-2"/>
        </w:rPr>
        <w:t xml:space="preserve"> </w:t>
      </w:r>
      <w:r w:rsidRPr="00B26803">
        <w:t>дня должны</w:t>
      </w:r>
      <w:r w:rsidRPr="00B26803">
        <w:rPr>
          <w:spacing w:val="-1"/>
        </w:rPr>
        <w:t xml:space="preserve"> </w:t>
      </w:r>
      <w:r w:rsidRPr="00B26803">
        <w:t>соблюдаться следующие</w:t>
      </w:r>
      <w:r w:rsidRPr="00B26803">
        <w:rPr>
          <w:spacing w:val="2"/>
        </w:rPr>
        <w:t xml:space="preserve"> </w:t>
      </w:r>
      <w:r w:rsidRPr="00B26803">
        <w:t>требования:</w:t>
      </w:r>
    </w:p>
    <w:p w14:paraId="63B078FC" w14:textId="77777777" w:rsidR="00BB340C" w:rsidRPr="00B26803" w:rsidRDefault="0021290F" w:rsidP="006B6508">
      <w:pPr>
        <w:pStyle w:val="a3"/>
        <w:spacing w:line="276" w:lineRule="auto"/>
        <w:ind w:left="0" w:firstLine="709"/>
      </w:pPr>
      <w:r w:rsidRPr="00B26803">
        <w:t>Режим двигательной активности детей в течение дня организуется с учетом возрастных</w:t>
      </w:r>
      <w:r w:rsidRPr="00B26803">
        <w:rPr>
          <w:spacing w:val="1"/>
        </w:rPr>
        <w:t xml:space="preserve"> </w:t>
      </w:r>
      <w:r w:rsidRPr="00B26803">
        <w:t>особенностей</w:t>
      </w:r>
      <w:r w:rsidRPr="00B26803">
        <w:rPr>
          <w:spacing w:val="-1"/>
        </w:rPr>
        <w:t xml:space="preserve"> </w:t>
      </w:r>
      <w:r w:rsidRPr="00B26803">
        <w:t>и состояния здоровья.</w:t>
      </w:r>
    </w:p>
    <w:p w14:paraId="041E3EE8" w14:textId="77777777" w:rsidR="00BB340C" w:rsidRPr="00B26803" w:rsidRDefault="0021290F" w:rsidP="006B6508">
      <w:pPr>
        <w:pStyle w:val="a3"/>
        <w:spacing w:line="276" w:lineRule="auto"/>
        <w:ind w:left="0" w:firstLine="709"/>
      </w:pPr>
      <w:r w:rsidRPr="00B26803">
        <w:t>При организации образовательной деятельности предусматривается введение в режим дня</w:t>
      </w:r>
      <w:r w:rsidRPr="00B26803">
        <w:rPr>
          <w:spacing w:val="1"/>
        </w:rPr>
        <w:t xml:space="preserve"> </w:t>
      </w:r>
      <w:r w:rsidRPr="00B26803">
        <w:t>физкультминуток во время занятий, гимнастики для глаз, обеспечивается контроль</w:t>
      </w:r>
      <w:r w:rsidR="00A9662E">
        <w:t xml:space="preserve"> </w:t>
      </w:r>
      <w:r w:rsidRPr="00B26803">
        <w:t xml:space="preserve"> за осанкой, в</w:t>
      </w:r>
      <w:r w:rsidRPr="00B26803">
        <w:rPr>
          <w:spacing w:val="1"/>
        </w:rPr>
        <w:t xml:space="preserve"> </w:t>
      </w:r>
      <w:r w:rsidRPr="00B26803">
        <w:t>том</w:t>
      </w:r>
      <w:r w:rsidRPr="00B26803">
        <w:rPr>
          <w:spacing w:val="-1"/>
        </w:rPr>
        <w:t xml:space="preserve"> </w:t>
      </w:r>
      <w:r w:rsidRPr="00B26803">
        <w:t>числе, во</w:t>
      </w:r>
      <w:r w:rsidRPr="00B26803">
        <w:rPr>
          <w:spacing w:val="-1"/>
        </w:rPr>
        <w:t xml:space="preserve"> </w:t>
      </w:r>
      <w:r w:rsidRPr="00B26803">
        <w:t>время</w:t>
      </w:r>
      <w:r w:rsidRPr="00B26803">
        <w:rPr>
          <w:spacing w:val="-1"/>
        </w:rPr>
        <w:t xml:space="preserve"> </w:t>
      </w:r>
      <w:r w:rsidRPr="00B26803">
        <w:t>письма, рисования и</w:t>
      </w:r>
      <w:r w:rsidRPr="00B26803">
        <w:rPr>
          <w:spacing w:val="-1"/>
        </w:rPr>
        <w:t xml:space="preserve"> </w:t>
      </w:r>
      <w:r w:rsidRPr="00B26803">
        <w:t>использования ЭСО.</w:t>
      </w:r>
    </w:p>
    <w:p w14:paraId="175FF837" w14:textId="77777777" w:rsidR="00BB340C" w:rsidRPr="00B26803" w:rsidRDefault="0021290F" w:rsidP="006B6508">
      <w:pPr>
        <w:pStyle w:val="a3"/>
        <w:spacing w:line="276" w:lineRule="auto"/>
        <w:ind w:left="0" w:firstLine="709"/>
      </w:pPr>
      <w:r w:rsidRPr="00B26803">
        <w:t>Физкультурные,</w:t>
      </w:r>
      <w:r w:rsidRPr="00B26803">
        <w:rPr>
          <w:spacing w:val="1"/>
        </w:rPr>
        <w:t xml:space="preserve"> </w:t>
      </w:r>
      <w:r w:rsidRPr="00B26803">
        <w:t>физкультурно-оздоровительные</w:t>
      </w:r>
      <w:r w:rsidRPr="00B26803">
        <w:rPr>
          <w:spacing w:val="1"/>
        </w:rPr>
        <w:t xml:space="preserve"> </w:t>
      </w:r>
      <w:r w:rsidRPr="00B26803">
        <w:t>мероприятия,</w:t>
      </w:r>
      <w:r w:rsidRPr="00B26803">
        <w:rPr>
          <w:spacing w:val="1"/>
        </w:rPr>
        <w:t xml:space="preserve"> </w:t>
      </w:r>
      <w:r w:rsidRPr="00B26803">
        <w:t>массовые</w:t>
      </w:r>
      <w:r w:rsidRPr="00B26803">
        <w:rPr>
          <w:spacing w:val="1"/>
        </w:rPr>
        <w:t xml:space="preserve"> </w:t>
      </w:r>
      <w:r w:rsidRPr="00B26803">
        <w:t>спортивные</w:t>
      </w:r>
      <w:r w:rsidRPr="00B26803">
        <w:rPr>
          <w:spacing w:val="1"/>
        </w:rPr>
        <w:t xml:space="preserve"> </w:t>
      </w:r>
      <w:r w:rsidRPr="00B26803">
        <w:t>мероприятия, туристические походы, спортивные соревнования организуются с учетом возраста,</w:t>
      </w:r>
      <w:r w:rsidRPr="00B26803">
        <w:rPr>
          <w:spacing w:val="1"/>
        </w:rPr>
        <w:t xml:space="preserve"> </w:t>
      </w:r>
      <w:r w:rsidRPr="00B26803">
        <w:t>физической</w:t>
      </w:r>
      <w:r w:rsidRPr="00B26803">
        <w:rPr>
          <w:spacing w:val="51"/>
        </w:rPr>
        <w:t xml:space="preserve"> </w:t>
      </w:r>
      <w:r w:rsidRPr="00B26803">
        <w:t>подготовленности</w:t>
      </w:r>
      <w:r w:rsidRPr="00B26803">
        <w:rPr>
          <w:spacing w:val="52"/>
        </w:rPr>
        <w:t xml:space="preserve"> </w:t>
      </w:r>
      <w:r w:rsidRPr="00B26803">
        <w:t>и</w:t>
      </w:r>
      <w:r w:rsidRPr="00B26803">
        <w:rPr>
          <w:spacing w:val="51"/>
        </w:rPr>
        <w:t xml:space="preserve"> </w:t>
      </w:r>
      <w:r w:rsidRPr="00B26803">
        <w:t>состояния</w:t>
      </w:r>
      <w:r w:rsidRPr="00B26803">
        <w:rPr>
          <w:spacing w:val="51"/>
        </w:rPr>
        <w:t xml:space="preserve"> </w:t>
      </w:r>
      <w:r w:rsidRPr="00B26803">
        <w:t>здоровья</w:t>
      </w:r>
      <w:r w:rsidRPr="00B26803">
        <w:rPr>
          <w:spacing w:val="50"/>
        </w:rPr>
        <w:t xml:space="preserve"> </w:t>
      </w:r>
      <w:r w:rsidRPr="00B26803">
        <w:t>детей.</w:t>
      </w:r>
      <w:r w:rsidRPr="00B26803">
        <w:rPr>
          <w:spacing w:val="50"/>
        </w:rPr>
        <w:t xml:space="preserve"> </w:t>
      </w:r>
      <w:r w:rsidRPr="00B26803">
        <w:t>Хозяйствующим</w:t>
      </w:r>
      <w:r w:rsidRPr="00B26803">
        <w:rPr>
          <w:spacing w:val="49"/>
        </w:rPr>
        <w:t xml:space="preserve"> </w:t>
      </w:r>
      <w:r w:rsidRPr="00B26803">
        <w:t>субъектом</w:t>
      </w:r>
      <w:r w:rsidR="00384A8C" w:rsidRPr="00B26803">
        <w:t xml:space="preserve"> </w:t>
      </w:r>
      <w:r w:rsidRPr="00B26803">
        <w:t>обеспечивается присутствие медицинских работников на спортивных соревнованиях и на занятиях</w:t>
      </w:r>
      <w:r w:rsidR="00A9662E">
        <w:t xml:space="preserve"> </w:t>
      </w:r>
      <w:r w:rsidRPr="00B26803">
        <w:rPr>
          <w:spacing w:val="-57"/>
        </w:rPr>
        <w:t xml:space="preserve"> </w:t>
      </w:r>
      <w:r w:rsidRPr="00B26803">
        <w:t>в</w:t>
      </w:r>
      <w:r w:rsidRPr="00B26803">
        <w:rPr>
          <w:spacing w:val="-2"/>
        </w:rPr>
        <w:t xml:space="preserve"> </w:t>
      </w:r>
      <w:r w:rsidRPr="00B26803">
        <w:t>плавательных</w:t>
      </w:r>
      <w:r w:rsidRPr="00B26803">
        <w:rPr>
          <w:spacing w:val="1"/>
        </w:rPr>
        <w:t xml:space="preserve"> </w:t>
      </w:r>
      <w:r w:rsidRPr="00B26803">
        <w:t>бассейнах.</w:t>
      </w:r>
    </w:p>
    <w:p w14:paraId="57C216B8" w14:textId="77777777" w:rsidR="00BB340C" w:rsidRPr="00B26803" w:rsidRDefault="0021290F" w:rsidP="006B6508">
      <w:pPr>
        <w:pStyle w:val="a3"/>
        <w:spacing w:line="276" w:lineRule="auto"/>
        <w:ind w:left="0" w:firstLine="709"/>
      </w:pPr>
      <w:r w:rsidRPr="00B26803">
        <w:t>Возможность проведения занятий физической культурой и спортом на открытом воздухе, а</w:t>
      </w:r>
      <w:r w:rsidRPr="00B26803">
        <w:rPr>
          <w:spacing w:val="1"/>
        </w:rPr>
        <w:t xml:space="preserve"> </w:t>
      </w:r>
      <w:r w:rsidRPr="00B26803">
        <w:t>также подвижных игр, определяется по совокупности показателей метеорологических условий</w:t>
      </w:r>
      <w:r w:rsidRPr="00B26803">
        <w:rPr>
          <w:spacing w:val="1"/>
        </w:rPr>
        <w:t xml:space="preserve"> </w:t>
      </w:r>
      <w:r w:rsidRPr="00B26803">
        <w:t>(температуры, относительной влажности и скорости движения воздуха) по климатическим зонам.</w:t>
      </w:r>
      <w:r w:rsidRPr="00B26803">
        <w:rPr>
          <w:spacing w:val="1"/>
        </w:rPr>
        <w:t xml:space="preserve"> </w:t>
      </w:r>
      <w:r w:rsidRPr="00B26803">
        <w:t>В дождливые, ветреные и морозные дни занятия физической культурой должны проводиться в</w:t>
      </w:r>
      <w:r w:rsidRPr="00B26803">
        <w:rPr>
          <w:spacing w:val="1"/>
        </w:rPr>
        <w:t xml:space="preserve"> </w:t>
      </w:r>
      <w:r w:rsidRPr="00B26803">
        <w:t>зале.</w:t>
      </w:r>
    </w:p>
    <w:p w14:paraId="4BEE6849" w14:textId="77777777" w:rsidR="00BB340C" w:rsidRPr="00B26803" w:rsidRDefault="00BB340C" w:rsidP="006B6508">
      <w:pPr>
        <w:pStyle w:val="a3"/>
        <w:ind w:left="0" w:firstLine="709"/>
        <w:jc w:val="left"/>
      </w:pPr>
    </w:p>
    <w:p w14:paraId="14239163" w14:textId="77777777" w:rsidR="00BB340C" w:rsidRPr="00B26803" w:rsidRDefault="00343426" w:rsidP="005E5B25">
      <w:pPr>
        <w:pStyle w:val="1"/>
        <w:numPr>
          <w:ilvl w:val="1"/>
          <w:numId w:val="10"/>
        </w:numPr>
        <w:tabs>
          <w:tab w:val="left" w:pos="634"/>
        </w:tabs>
        <w:spacing w:line="276" w:lineRule="auto"/>
        <w:ind w:left="0" w:firstLine="709"/>
      </w:pPr>
      <w:r>
        <w:t>К</w:t>
      </w:r>
      <w:r w:rsidR="0021290F" w:rsidRPr="00B26803">
        <w:t>алендарный</w:t>
      </w:r>
      <w:r w:rsidR="0021290F" w:rsidRPr="00B26803">
        <w:rPr>
          <w:spacing w:val="-7"/>
        </w:rPr>
        <w:t xml:space="preserve"> </w:t>
      </w:r>
      <w:r w:rsidR="0021290F" w:rsidRPr="00B26803">
        <w:t>план</w:t>
      </w:r>
      <w:r w:rsidR="0021290F" w:rsidRPr="00B26803">
        <w:rPr>
          <w:spacing w:val="-6"/>
        </w:rPr>
        <w:t xml:space="preserve"> </w:t>
      </w:r>
      <w:r w:rsidR="0021290F" w:rsidRPr="00B26803">
        <w:t>воспитательной</w:t>
      </w:r>
      <w:r w:rsidR="0021290F" w:rsidRPr="00B26803">
        <w:rPr>
          <w:spacing w:val="-7"/>
        </w:rPr>
        <w:t xml:space="preserve"> </w:t>
      </w:r>
      <w:r w:rsidR="0021290F" w:rsidRPr="00B26803">
        <w:t>работы</w:t>
      </w:r>
    </w:p>
    <w:p w14:paraId="338D46C7" w14:textId="77777777" w:rsidR="00BB340C" w:rsidRPr="00B26803" w:rsidRDefault="0021290F" w:rsidP="00343426">
      <w:pPr>
        <w:pStyle w:val="a3"/>
        <w:spacing w:line="276" w:lineRule="auto"/>
        <w:ind w:left="0" w:firstLine="709"/>
      </w:pPr>
      <w:r w:rsidRPr="00B26803">
        <w:t xml:space="preserve">Календарный план воспитательной работы (далее </w:t>
      </w:r>
      <w:r w:rsidR="00A9662E">
        <w:t>-</w:t>
      </w:r>
      <w:r w:rsidRPr="00B26803">
        <w:t xml:space="preserve"> План) разраб</w:t>
      </w:r>
      <w:r w:rsidR="00B63BEF" w:rsidRPr="00B26803">
        <w:t>отан</w:t>
      </w:r>
      <w:r w:rsidRPr="00B26803">
        <w:t xml:space="preserve"> в свободной</w:t>
      </w:r>
      <w:r w:rsidRPr="00B26803">
        <w:rPr>
          <w:spacing w:val="1"/>
        </w:rPr>
        <w:t xml:space="preserve"> </w:t>
      </w:r>
      <w:r w:rsidRPr="00B26803">
        <w:t>форме с указанием: содержания дел, событий, мероприятий; участвующих дошкольных групп;</w:t>
      </w:r>
      <w:r w:rsidRPr="00B26803">
        <w:rPr>
          <w:spacing w:val="1"/>
        </w:rPr>
        <w:t xml:space="preserve"> </w:t>
      </w:r>
      <w:r w:rsidRPr="00B26803">
        <w:t>сроков,</w:t>
      </w:r>
      <w:r w:rsidRPr="00B26803">
        <w:rPr>
          <w:spacing w:val="-1"/>
        </w:rPr>
        <w:t xml:space="preserve"> </w:t>
      </w:r>
      <w:r w:rsidRPr="00B26803">
        <w:t>в</w:t>
      </w:r>
      <w:r w:rsidRPr="00B26803">
        <w:rPr>
          <w:spacing w:val="-1"/>
        </w:rPr>
        <w:t xml:space="preserve"> </w:t>
      </w:r>
      <w:r w:rsidRPr="00B26803">
        <w:t>том числе</w:t>
      </w:r>
      <w:r w:rsidRPr="00B26803">
        <w:rPr>
          <w:spacing w:val="-1"/>
        </w:rPr>
        <w:t xml:space="preserve"> </w:t>
      </w:r>
      <w:r w:rsidRPr="00B26803">
        <w:t>сроков подготовки; ответственных</w:t>
      </w:r>
      <w:r w:rsidRPr="00B26803">
        <w:rPr>
          <w:spacing w:val="-2"/>
        </w:rPr>
        <w:t xml:space="preserve"> </w:t>
      </w:r>
      <w:r w:rsidRPr="00B26803">
        <w:t>лиц.</w:t>
      </w:r>
    </w:p>
    <w:p w14:paraId="4DE10287" w14:textId="77777777" w:rsidR="00BB340C" w:rsidRPr="00B26803" w:rsidRDefault="0021290F" w:rsidP="00343426">
      <w:pPr>
        <w:pStyle w:val="a3"/>
        <w:spacing w:line="276" w:lineRule="auto"/>
        <w:ind w:left="0" w:firstLine="709"/>
      </w:pPr>
      <w:r w:rsidRPr="00B26803">
        <w:t>При</w:t>
      </w:r>
      <w:r w:rsidRPr="00B26803">
        <w:rPr>
          <w:spacing w:val="1"/>
        </w:rPr>
        <w:t xml:space="preserve"> </w:t>
      </w:r>
      <w:r w:rsidRPr="00B26803">
        <w:t>формировании</w:t>
      </w:r>
      <w:r w:rsidRPr="00B26803">
        <w:rPr>
          <w:spacing w:val="1"/>
        </w:rPr>
        <w:t xml:space="preserve"> </w:t>
      </w:r>
      <w:r w:rsidRPr="00B26803">
        <w:t>календарного</w:t>
      </w:r>
      <w:r w:rsidRPr="00B26803">
        <w:rPr>
          <w:spacing w:val="1"/>
        </w:rPr>
        <w:t xml:space="preserve"> </w:t>
      </w:r>
      <w:r w:rsidRPr="00B26803">
        <w:t>плана</w:t>
      </w:r>
      <w:r w:rsidRPr="00B26803">
        <w:rPr>
          <w:spacing w:val="1"/>
        </w:rPr>
        <w:t xml:space="preserve"> </w:t>
      </w:r>
      <w:r w:rsidRPr="00B26803">
        <w:t>воспитательной</w:t>
      </w:r>
      <w:r w:rsidRPr="00B26803">
        <w:rPr>
          <w:spacing w:val="1"/>
        </w:rPr>
        <w:t xml:space="preserve"> </w:t>
      </w:r>
      <w:r w:rsidRPr="00B26803">
        <w:t>работы</w:t>
      </w:r>
      <w:r w:rsidRPr="00B26803">
        <w:rPr>
          <w:spacing w:val="1"/>
        </w:rPr>
        <w:t xml:space="preserve"> </w:t>
      </w:r>
      <w:r w:rsidRPr="00B26803">
        <w:t>Организация</w:t>
      </w:r>
      <w:r w:rsidRPr="00B26803">
        <w:rPr>
          <w:spacing w:val="1"/>
        </w:rPr>
        <w:t xml:space="preserve"> </w:t>
      </w:r>
      <w:r w:rsidRPr="00B26803">
        <w:t>вправе</w:t>
      </w:r>
      <w:r w:rsidRPr="00B26803">
        <w:rPr>
          <w:spacing w:val="1"/>
        </w:rPr>
        <w:t xml:space="preserve"> </w:t>
      </w:r>
      <w:r w:rsidRPr="00B26803">
        <w:t>включать в</w:t>
      </w:r>
      <w:r w:rsidRPr="00B26803">
        <w:rPr>
          <w:spacing w:val="-1"/>
        </w:rPr>
        <w:t xml:space="preserve"> </w:t>
      </w:r>
      <w:r w:rsidRPr="00B26803">
        <w:t>него</w:t>
      </w:r>
      <w:r w:rsidRPr="00B26803">
        <w:rPr>
          <w:spacing w:val="-2"/>
        </w:rPr>
        <w:t xml:space="preserve"> </w:t>
      </w:r>
      <w:r w:rsidRPr="00B26803">
        <w:t>мероприятия</w:t>
      </w:r>
      <w:r w:rsidRPr="00B26803">
        <w:rPr>
          <w:spacing w:val="-3"/>
        </w:rPr>
        <w:t xml:space="preserve"> </w:t>
      </w:r>
      <w:r w:rsidRPr="00B26803">
        <w:t>по</w:t>
      </w:r>
      <w:r w:rsidRPr="00B26803">
        <w:rPr>
          <w:spacing w:val="-1"/>
        </w:rPr>
        <w:t xml:space="preserve"> </w:t>
      </w:r>
      <w:r w:rsidRPr="00B26803">
        <w:t>ключевым</w:t>
      </w:r>
      <w:r w:rsidRPr="00B26803">
        <w:rPr>
          <w:spacing w:val="-1"/>
        </w:rPr>
        <w:t xml:space="preserve"> </w:t>
      </w:r>
      <w:r w:rsidRPr="00B26803">
        <w:t>направлениям</w:t>
      </w:r>
      <w:r w:rsidRPr="00B26803">
        <w:rPr>
          <w:spacing w:val="-2"/>
        </w:rPr>
        <w:t xml:space="preserve"> </w:t>
      </w:r>
      <w:r w:rsidRPr="00B26803">
        <w:t>воспитания</w:t>
      </w:r>
      <w:r w:rsidRPr="00B26803">
        <w:rPr>
          <w:spacing w:val="-3"/>
        </w:rPr>
        <w:t xml:space="preserve"> </w:t>
      </w:r>
      <w:r w:rsidRPr="00B26803">
        <w:t>детей.</w:t>
      </w:r>
    </w:p>
    <w:p w14:paraId="4C2AE4C3" w14:textId="77777777" w:rsidR="00BB340C" w:rsidRPr="00B26803" w:rsidRDefault="0021290F" w:rsidP="00343426">
      <w:pPr>
        <w:pStyle w:val="a3"/>
        <w:spacing w:line="276" w:lineRule="auto"/>
        <w:ind w:left="0" w:firstLine="709"/>
      </w:pPr>
      <w:r w:rsidRPr="00B26803">
        <w:t>Все</w:t>
      </w:r>
      <w:r w:rsidRPr="00B26803">
        <w:rPr>
          <w:spacing w:val="1"/>
        </w:rPr>
        <w:t xml:space="preserve"> </w:t>
      </w:r>
      <w:r w:rsidRPr="00B26803">
        <w:t>мероприятия</w:t>
      </w:r>
      <w:r w:rsidRPr="00B26803">
        <w:rPr>
          <w:spacing w:val="1"/>
        </w:rPr>
        <w:t xml:space="preserve"> </w:t>
      </w:r>
      <w:r w:rsidRPr="00B26803">
        <w:t>должны</w:t>
      </w:r>
      <w:r w:rsidRPr="00B26803">
        <w:rPr>
          <w:spacing w:val="1"/>
        </w:rPr>
        <w:t xml:space="preserve"> </w:t>
      </w:r>
      <w:r w:rsidRPr="00B26803">
        <w:t>проводиться</w:t>
      </w:r>
      <w:r w:rsidRPr="00B26803">
        <w:rPr>
          <w:spacing w:val="1"/>
        </w:rPr>
        <w:t xml:space="preserve"> </w:t>
      </w:r>
      <w:r w:rsidRPr="00B26803">
        <w:t>с</w:t>
      </w:r>
      <w:r w:rsidRPr="00B26803">
        <w:rPr>
          <w:spacing w:val="1"/>
        </w:rPr>
        <w:t xml:space="preserve"> </w:t>
      </w:r>
      <w:r w:rsidRPr="00B26803">
        <w:t>учетом</w:t>
      </w:r>
      <w:r w:rsidRPr="00B26803">
        <w:rPr>
          <w:spacing w:val="1"/>
        </w:rPr>
        <w:t xml:space="preserve"> </w:t>
      </w:r>
      <w:r w:rsidRPr="00B26803">
        <w:t>Федеральной</w:t>
      </w:r>
      <w:r w:rsidRPr="00B26803">
        <w:rPr>
          <w:spacing w:val="1"/>
        </w:rPr>
        <w:t xml:space="preserve"> </w:t>
      </w:r>
      <w:r w:rsidRPr="00B26803">
        <w:t>программы,</w:t>
      </w:r>
      <w:r w:rsidRPr="00B26803">
        <w:rPr>
          <w:spacing w:val="1"/>
        </w:rPr>
        <w:t xml:space="preserve"> </w:t>
      </w:r>
      <w:r w:rsidRPr="00B26803">
        <w:t>а</w:t>
      </w:r>
      <w:r w:rsidRPr="00B26803">
        <w:rPr>
          <w:spacing w:val="1"/>
        </w:rPr>
        <w:t xml:space="preserve"> </w:t>
      </w:r>
      <w:r w:rsidRPr="00B26803">
        <w:t>также</w:t>
      </w:r>
      <w:r w:rsidRPr="00B26803">
        <w:rPr>
          <w:spacing w:val="1"/>
        </w:rPr>
        <w:t xml:space="preserve"> </w:t>
      </w:r>
      <w:r w:rsidRPr="00B26803">
        <w:t>возрастных,</w:t>
      </w:r>
      <w:r w:rsidRPr="00B26803">
        <w:rPr>
          <w:spacing w:val="-1"/>
        </w:rPr>
        <w:t xml:space="preserve"> </w:t>
      </w:r>
      <w:r w:rsidRPr="00B26803">
        <w:t>физиологических</w:t>
      </w:r>
      <w:r w:rsidRPr="00B26803">
        <w:rPr>
          <w:spacing w:val="1"/>
        </w:rPr>
        <w:t xml:space="preserve"> </w:t>
      </w:r>
      <w:r w:rsidRPr="00B26803">
        <w:t>и</w:t>
      </w:r>
      <w:r w:rsidRPr="00B26803">
        <w:rPr>
          <w:spacing w:val="-3"/>
        </w:rPr>
        <w:t xml:space="preserve"> </w:t>
      </w:r>
      <w:r w:rsidRPr="00B26803">
        <w:t>психоэмоциональных особенностей</w:t>
      </w:r>
      <w:r w:rsidRPr="00B26803">
        <w:rPr>
          <w:spacing w:val="5"/>
        </w:rPr>
        <w:t xml:space="preserve"> </w:t>
      </w:r>
      <w:r w:rsidRPr="00B26803">
        <w:t>воспитанников.</w:t>
      </w:r>
    </w:p>
    <w:p w14:paraId="2496E003" w14:textId="77777777" w:rsidR="00BB340C" w:rsidRPr="00343426" w:rsidRDefault="00A9662E" w:rsidP="00343426">
      <w:pPr>
        <w:pStyle w:val="a3"/>
        <w:spacing w:line="276" w:lineRule="auto"/>
        <w:ind w:left="0" w:firstLine="709"/>
        <w:rPr>
          <w:b/>
          <w:bCs/>
        </w:rPr>
      </w:pPr>
      <w:r w:rsidRPr="00343426">
        <w:rPr>
          <w:b/>
          <w:bCs/>
        </w:rPr>
        <w:t>П</w:t>
      </w:r>
      <w:r w:rsidR="0021290F" w:rsidRPr="00343426">
        <w:rPr>
          <w:b/>
          <w:bCs/>
        </w:rPr>
        <w:t>еречень</w:t>
      </w:r>
      <w:r>
        <w:rPr>
          <w:b/>
          <w:bCs/>
        </w:rPr>
        <w:t xml:space="preserve"> </w:t>
      </w:r>
      <w:r w:rsidR="0021290F" w:rsidRPr="00343426">
        <w:rPr>
          <w:b/>
          <w:bCs/>
        </w:rPr>
        <w:t xml:space="preserve"> основных государственных и народных праздников, памятных дат в</w:t>
      </w:r>
      <w:r w:rsidR="0021290F" w:rsidRPr="00343426">
        <w:rPr>
          <w:b/>
          <w:bCs/>
          <w:spacing w:val="1"/>
        </w:rPr>
        <w:t xml:space="preserve"> </w:t>
      </w:r>
      <w:r w:rsidR="0021290F" w:rsidRPr="00343426">
        <w:rPr>
          <w:b/>
          <w:bCs/>
        </w:rPr>
        <w:t>календарном</w:t>
      </w:r>
      <w:r w:rsidR="0021290F" w:rsidRPr="00343426">
        <w:rPr>
          <w:b/>
          <w:bCs/>
          <w:spacing w:val="-2"/>
        </w:rPr>
        <w:t xml:space="preserve"> </w:t>
      </w:r>
      <w:r w:rsidR="0021290F" w:rsidRPr="00343426">
        <w:rPr>
          <w:b/>
          <w:bCs/>
        </w:rPr>
        <w:t>плане</w:t>
      </w:r>
      <w:r w:rsidR="0021290F" w:rsidRPr="00343426">
        <w:rPr>
          <w:b/>
          <w:bCs/>
          <w:spacing w:val="-1"/>
        </w:rPr>
        <w:t xml:space="preserve"> </w:t>
      </w:r>
      <w:r w:rsidR="0021290F" w:rsidRPr="00343426">
        <w:rPr>
          <w:b/>
          <w:bCs/>
        </w:rPr>
        <w:t>воспитательной</w:t>
      </w:r>
      <w:r w:rsidR="0021290F" w:rsidRPr="00343426">
        <w:rPr>
          <w:b/>
          <w:bCs/>
          <w:spacing w:val="4"/>
        </w:rPr>
        <w:t xml:space="preserve"> </w:t>
      </w:r>
      <w:r w:rsidR="0021290F" w:rsidRPr="00343426">
        <w:rPr>
          <w:b/>
          <w:bCs/>
        </w:rPr>
        <w:t>работы</w:t>
      </w:r>
      <w:r w:rsidR="0021290F" w:rsidRPr="00343426">
        <w:rPr>
          <w:b/>
          <w:bCs/>
          <w:spacing w:val="-1"/>
        </w:rPr>
        <w:t xml:space="preserve"> </w:t>
      </w:r>
      <w:r w:rsidR="0021290F" w:rsidRPr="00343426">
        <w:rPr>
          <w:b/>
          <w:bCs/>
        </w:rPr>
        <w:t>в</w:t>
      </w:r>
      <w:r w:rsidR="0021290F" w:rsidRPr="00343426">
        <w:rPr>
          <w:b/>
          <w:bCs/>
          <w:spacing w:val="-3"/>
        </w:rPr>
        <w:t xml:space="preserve"> </w:t>
      </w:r>
      <w:r w:rsidR="0021290F" w:rsidRPr="00343426">
        <w:rPr>
          <w:b/>
          <w:bCs/>
        </w:rPr>
        <w:t>ДОО.</w:t>
      </w:r>
    </w:p>
    <w:p w14:paraId="4B1C9E64" w14:textId="77777777" w:rsidR="00BB340C" w:rsidRPr="00B26803" w:rsidRDefault="0021290F" w:rsidP="00343426">
      <w:pPr>
        <w:pStyle w:val="1"/>
        <w:spacing w:line="276" w:lineRule="auto"/>
        <w:ind w:left="0" w:firstLine="709"/>
      </w:pPr>
      <w:r w:rsidRPr="00B26803">
        <w:t>Январь:</w:t>
      </w:r>
    </w:p>
    <w:p w14:paraId="23F55139" w14:textId="77777777" w:rsidR="00BB340C" w:rsidRPr="00B26803" w:rsidRDefault="0021290F" w:rsidP="00343426">
      <w:pPr>
        <w:pStyle w:val="a3"/>
        <w:spacing w:line="276" w:lineRule="auto"/>
        <w:ind w:left="0" w:firstLine="709"/>
        <w:jc w:val="left"/>
      </w:pPr>
      <w:r w:rsidRPr="00B26803">
        <w:t>27</w:t>
      </w:r>
      <w:r w:rsidRPr="00B26803">
        <w:rPr>
          <w:spacing w:val="-3"/>
        </w:rPr>
        <w:t xml:space="preserve"> </w:t>
      </w:r>
      <w:r w:rsidRPr="00B26803">
        <w:t>января:</w:t>
      </w:r>
      <w:r w:rsidRPr="00B26803">
        <w:rPr>
          <w:spacing w:val="-3"/>
        </w:rPr>
        <w:t xml:space="preserve"> </w:t>
      </w:r>
      <w:r w:rsidRPr="00B26803">
        <w:t>День</w:t>
      </w:r>
      <w:r w:rsidRPr="00B26803">
        <w:rPr>
          <w:spacing w:val="-3"/>
        </w:rPr>
        <w:t xml:space="preserve"> </w:t>
      </w:r>
      <w:r w:rsidRPr="00B26803">
        <w:t>полного</w:t>
      </w:r>
      <w:r w:rsidRPr="00B26803">
        <w:rPr>
          <w:spacing w:val="-2"/>
        </w:rPr>
        <w:t xml:space="preserve"> </w:t>
      </w:r>
      <w:r w:rsidRPr="00B26803">
        <w:t>освобождения</w:t>
      </w:r>
      <w:r w:rsidRPr="00B26803">
        <w:rPr>
          <w:spacing w:val="-3"/>
        </w:rPr>
        <w:t xml:space="preserve"> </w:t>
      </w:r>
      <w:r w:rsidRPr="00B26803">
        <w:t>Ленинграда</w:t>
      </w:r>
      <w:r w:rsidRPr="00B26803">
        <w:rPr>
          <w:spacing w:val="-4"/>
        </w:rPr>
        <w:t xml:space="preserve"> </w:t>
      </w:r>
      <w:r w:rsidRPr="00B26803">
        <w:t>от</w:t>
      </w:r>
      <w:r w:rsidRPr="00B26803">
        <w:rPr>
          <w:spacing w:val="-2"/>
        </w:rPr>
        <w:t xml:space="preserve"> </w:t>
      </w:r>
      <w:r w:rsidRPr="00B26803">
        <w:t>фашистской</w:t>
      </w:r>
      <w:r w:rsidRPr="00B26803">
        <w:rPr>
          <w:spacing w:val="-2"/>
        </w:rPr>
        <w:t xml:space="preserve"> </w:t>
      </w:r>
      <w:r w:rsidRPr="00B26803">
        <w:t>блокады.</w:t>
      </w:r>
    </w:p>
    <w:p w14:paraId="1539CAF5" w14:textId="77777777" w:rsidR="00BB340C" w:rsidRPr="00B26803" w:rsidRDefault="0021290F" w:rsidP="00343426">
      <w:pPr>
        <w:pStyle w:val="1"/>
        <w:spacing w:line="276" w:lineRule="auto"/>
        <w:ind w:left="0" w:firstLine="709"/>
      </w:pPr>
      <w:r w:rsidRPr="00B26803">
        <w:t>Февраль:</w:t>
      </w:r>
    </w:p>
    <w:p w14:paraId="652BC4E9" w14:textId="77777777" w:rsidR="00BB340C" w:rsidRPr="00B26803" w:rsidRDefault="0021290F" w:rsidP="00343426">
      <w:pPr>
        <w:pStyle w:val="a3"/>
        <w:spacing w:line="276" w:lineRule="auto"/>
        <w:ind w:left="0" w:firstLine="709"/>
        <w:jc w:val="left"/>
      </w:pPr>
      <w:r w:rsidRPr="00B26803">
        <w:t>8</w:t>
      </w:r>
      <w:r w:rsidRPr="00B26803">
        <w:rPr>
          <w:spacing w:val="-3"/>
        </w:rPr>
        <w:t xml:space="preserve"> </w:t>
      </w:r>
      <w:r w:rsidRPr="00B26803">
        <w:t>февраля:</w:t>
      </w:r>
      <w:r w:rsidRPr="00B26803">
        <w:rPr>
          <w:spacing w:val="-3"/>
        </w:rPr>
        <w:t xml:space="preserve"> </w:t>
      </w:r>
      <w:r w:rsidRPr="00B26803">
        <w:t>День</w:t>
      </w:r>
      <w:r w:rsidRPr="00B26803">
        <w:rPr>
          <w:spacing w:val="-3"/>
        </w:rPr>
        <w:t xml:space="preserve"> </w:t>
      </w:r>
      <w:r w:rsidRPr="00B26803">
        <w:t>российской</w:t>
      </w:r>
      <w:r w:rsidRPr="00B26803">
        <w:rPr>
          <w:spacing w:val="-3"/>
        </w:rPr>
        <w:t xml:space="preserve"> </w:t>
      </w:r>
      <w:r w:rsidRPr="00B26803">
        <w:t>науки</w:t>
      </w:r>
    </w:p>
    <w:p w14:paraId="5B2E096A" w14:textId="77777777" w:rsidR="006B6508" w:rsidRDefault="0021290F" w:rsidP="00343426">
      <w:pPr>
        <w:pStyle w:val="a3"/>
        <w:spacing w:line="276" w:lineRule="auto"/>
        <w:ind w:left="0" w:firstLine="709"/>
        <w:jc w:val="left"/>
        <w:rPr>
          <w:spacing w:val="-57"/>
        </w:rPr>
      </w:pPr>
      <w:r w:rsidRPr="00B26803">
        <w:t>21 февраля: Международный день родного языка</w:t>
      </w:r>
      <w:r w:rsidRPr="00B26803">
        <w:rPr>
          <w:spacing w:val="-57"/>
        </w:rPr>
        <w:t xml:space="preserve"> </w:t>
      </w:r>
    </w:p>
    <w:p w14:paraId="102C217F" w14:textId="77777777" w:rsidR="00BB340C" w:rsidRPr="00B26803" w:rsidRDefault="0021290F" w:rsidP="00343426">
      <w:pPr>
        <w:pStyle w:val="a3"/>
        <w:spacing w:line="276" w:lineRule="auto"/>
        <w:ind w:left="0" w:firstLine="709"/>
        <w:jc w:val="left"/>
      </w:pPr>
      <w:r w:rsidRPr="00B26803">
        <w:t>23</w:t>
      </w:r>
      <w:r w:rsidRPr="00B26803">
        <w:rPr>
          <w:spacing w:val="-1"/>
        </w:rPr>
        <w:t xml:space="preserve"> </w:t>
      </w:r>
      <w:r w:rsidRPr="00B26803">
        <w:t>февраля:</w:t>
      </w:r>
      <w:r w:rsidRPr="00B26803">
        <w:rPr>
          <w:spacing w:val="-1"/>
        </w:rPr>
        <w:t xml:space="preserve"> </w:t>
      </w:r>
      <w:r w:rsidRPr="00B26803">
        <w:t>День защитника</w:t>
      </w:r>
      <w:r w:rsidRPr="00B26803">
        <w:rPr>
          <w:spacing w:val="-2"/>
        </w:rPr>
        <w:t xml:space="preserve"> </w:t>
      </w:r>
      <w:r w:rsidRPr="00B26803">
        <w:t>Отечества</w:t>
      </w:r>
    </w:p>
    <w:p w14:paraId="080DAD87" w14:textId="77777777" w:rsidR="00BB340C" w:rsidRPr="00B26803" w:rsidRDefault="0021290F" w:rsidP="00343426">
      <w:pPr>
        <w:pStyle w:val="1"/>
        <w:spacing w:line="276" w:lineRule="auto"/>
        <w:ind w:left="0" w:firstLine="709"/>
      </w:pPr>
      <w:r w:rsidRPr="00B26803">
        <w:t>Март:</w:t>
      </w:r>
    </w:p>
    <w:p w14:paraId="0FC6C3DA" w14:textId="77777777" w:rsidR="00BB340C" w:rsidRPr="00B26803" w:rsidRDefault="0021290F" w:rsidP="00343426">
      <w:pPr>
        <w:pStyle w:val="a3"/>
        <w:spacing w:line="276" w:lineRule="auto"/>
        <w:ind w:left="0" w:firstLine="709"/>
        <w:jc w:val="left"/>
      </w:pPr>
      <w:r w:rsidRPr="00B26803">
        <w:t>8</w:t>
      </w:r>
      <w:r w:rsidRPr="00B26803">
        <w:rPr>
          <w:spacing w:val="-3"/>
        </w:rPr>
        <w:t xml:space="preserve"> </w:t>
      </w:r>
      <w:r w:rsidRPr="00B26803">
        <w:t>марта:</w:t>
      </w:r>
      <w:r w:rsidRPr="00B26803">
        <w:rPr>
          <w:spacing w:val="-2"/>
        </w:rPr>
        <w:t xml:space="preserve"> </w:t>
      </w:r>
      <w:r w:rsidRPr="00B26803">
        <w:t>Международный</w:t>
      </w:r>
      <w:r w:rsidRPr="00B26803">
        <w:rPr>
          <w:spacing w:val="-2"/>
        </w:rPr>
        <w:t xml:space="preserve"> </w:t>
      </w:r>
      <w:r w:rsidRPr="00B26803">
        <w:t>женский день</w:t>
      </w:r>
    </w:p>
    <w:p w14:paraId="57543153" w14:textId="77777777" w:rsidR="006B6508" w:rsidRDefault="0021290F" w:rsidP="00343426">
      <w:pPr>
        <w:pStyle w:val="a3"/>
        <w:spacing w:line="276" w:lineRule="auto"/>
        <w:ind w:left="0" w:firstLine="709"/>
        <w:jc w:val="left"/>
      </w:pPr>
      <w:r w:rsidRPr="00B26803">
        <w:t>18 марта: День воссоединения Крыма с Россией</w:t>
      </w:r>
    </w:p>
    <w:p w14:paraId="53F520A8" w14:textId="77777777" w:rsidR="00BB340C" w:rsidRPr="00B26803" w:rsidRDefault="0021290F" w:rsidP="00343426">
      <w:pPr>
        <w:pStyle w:val="a3"/>
        <w:spacing w:line="276" w:lineRule="auto"/>
        <w:ind w:left="0" w:firstLine="709"/>
        <w:jc w:val="left"/>
      </w:pPr>
      <w:r w:rsidRPr="00B26803">
        <w:rPr>
          <w:spacing w:val="-57"/>
        </w:rPr>
        <w:t xml:space="preserve"> </w:t>
      </w:r>
      <w:r w:rsidRPr="00B26803">
        <w:t>27</w:t>
      </w:r>
      <w:r w:rsidRPr="00B26803">
        <w:rPr>
          <w:spacing w:val="-1"/>
        </w:rPr>
        <w:t xml:space="preserve"> </w:t>
      </w:r>
      <w:r w:rsidRPr="00B26803">
        <w:t>марта: Всемирный день</w:t>
      </w:r>
      <w:r w:rsidRPr="00B26803">
        <w:rPr>
          <w:spacing w:val="-1"/>
        </w:rPr>
        <w:t xml:space="preserve"> </w:t>
      </w:r>
      <w:r w:rsidRPr="00B26803">
        <w:t>театра</w:t>
      </w:r>
    </w:p>
    <w:p w14:paraId="7DF2AF42" w14:textId="77777777" w:rsidR="00BB340C" w:rsidRPr="00B26803" w:rsidRDefault="0021290F" w:rsidP="00343426">
      <w:pPr>
        <w:pStyle w:val="1"/>
        <w:spacing w:line="276" w:lineRule="auto"/>
        <w:ind w:left="0" w:firstLine="709"/>
      </w:pPr>
      <w:r w:rsidRPr="00B26803">
        <w:t>Апрель:</w:t>
      </w:r>
    </w:p>
    <w:p w14:paraId="623A7C33" w14:textId="77777777" w:rsidR="006B6508" w:rsidRDefault="0021290F" w:rsidP="00343426">
      <w:pPr>
        <w:pStyle w:val="a3"/>
        <w:spacing w:line="276" w:lineRule="auto"/>
        <w:ind w:left="0" w:firstLine="709"/>
        <w:jc w:val="left"/>
        <w:rPr>
          <w:spacing w:val="-57"/>
        </w:rPr>
      </w:pPr>
      <w:r w:rsidRPr="00B26803">
        <w:t>12</w:t>
      </w:r>
      <w:r w:rsidRPr="00B26803">
        <w:rPr>
          <w:spacing w:val="-3"/>
        </w:rPr>
        <w:t xml:space="preserve"> </w:t>
      </w:r>
      <w:r w:rsidRPr="00B26803">
        <w:t>апреля:</w:t>
      </w:r>
      <w:r w:rsidRPr="00B26803">
        <w:rPr>
          <w:spacing w:val="-3"/>
        </w:rPr>
        <w:t xml:space="preserve"> </w:t>
      </w:r>
      <w:r w:rsidRPr="00B26803">
        <w:t>День</w:t>
      </w:r>
      <w:r w:rsidRPr="00B26803">
        <w:rPr>
          <w:spacing w:val="-3"/>
        </w:rPr>
        <w:t xml:space="preserve"> </w:t>
      </w:r>
      <w:r w:rsidRPr="00B26803">
        <w:t>космонавтики</w:t>
      </w:r>
      <w:r w:rsidRPr="00B26803">
        <w:rPr>
          <w:spacing w:val="-57"/>
        </w:rPr>
        <w:t xml:space="preserve"> </w:t>
      </w:r>
    </w:p>
    <w:p w14:paraId="78BB88DD" w14:textId="77777777" w:rsidR="00BB340C" w:rsidRPr="00B26803" w:rsidRDefault="0021290F" w:rsidP="00343426">
      <w:pPr>
        <w:pStyle w:val="a3"/>
        <w:spacing w:line="276" w:lineRule="auto"/>
        <w:ind w:left="0" w:firstLine="709"/>
        <w:jc w:val="left"/>
      </w:pPr>
      <w:r w:rsidRPr="00B26803">
        <w:lastRenderedPageBreak/>
        <w:t>22</w:t>
      </w:r>
      <w:r w:rsidRPr="00B26803">
        <w:rPr>
          <w:spacing w:val="-1"/>
        </w:rPr>
        <w:t xml:space="preserve"> </w:t>
      </w:r>
      <w:r w:rsidRPr="00B26803">
        <w:t>апреля: Всемирный день Земли</w:t>
      </w:r>
    </w:p>
    <w:p w14:paraId="4D7E8C68" w14:textId="77777777" w:rsidR="00BB340C" w:rsidRPr="00B26803" w:rsidRDefault="0021290F" w:rsidP="00343426">
      <w:pPr>
        <w:pStyle w:val="a3"/>
        <w:spacing w:line="276" w:lineRule="auto"/>
        <w:ind w:left="0" w:firstLine="709"/>
        <w:jc w:val="left"/>
      </w:pPr>
      <w:r w:rsidRPr="00B26803">
        <w:t>30</w:t>
      </w:r>
      <w:r w:rsidRPr="00B26803">
        <w:rPr>
          <w:spacing w:val="-3"/>
        </w:rPr>
        <w:t xml:space="preserve"> </w:t>
      </w:r>
      <w:r w:rsidRPr="00B26803">
        <w:t>апреля:</w:t>
      </w:r>
      <w:r w:rsidRPr="00B26803">
        <w:rPr>
          <w:spacing w:val="-3"/>
        </w:rPr>
        <w:t xml:space="preserve"> </w:t>
      </w:r>
      <w:r w:rsidRPr="00B26803">
        <w:t>День</w:t>
      </w:r>
      <w:r w:rsidRPr="00B26803">
        <w:rPr>
          <w:spacing w:val="-3"/>
        </w:rPr>
        <w:t xml:space="preserve"> </w:t>
      </w:r>
      <w:r w:rsidRPr="00B26803">
        <w:t>пожарной</w:t>
      </w:r>
      <w:r w:rsidRPr="00B26803">
        <w:rPr>
          <w:spacing w:val="-2"/>
        </w:rPr>
        <w:t xml:space="preserve"> </w:t>
      </w:r>
      <w:r w:rsidRPr="00B26803">
        <w:t>охраны</w:t>
      </w:r>
    </w:p>
    <w:p w14:paraId="0ADD5105" w14:textId="77777777" w:rsidR="00BB340C" w:rsidRPr="00B26803" w:rsidRDefault="0021290F" w:rsidP="00343426">
      <w:pPr>
        <w:pStyle w:val="1"/>
        <w:spacing w:line="276" w:lineRule="auto"/>
        <w:ind w:left="0" w:firstLine="709"/>
      </w:pPr>
      <w:r w:rsidRPr="00B26803">
        <w:t>Май:</w:t>
      </w:r>
    </w:p>
    <w:p w14:paraId="6779DB1F" w14:textId="77777777" w:rsidR="00A9662E" w:rsidRDefault="0021290F" w:rsidP="00343426">
      <w:pPr>
        <w:pStyle w:val="a3"/>
        <w:spacing w:line="276" w:lineRule="auto"/>
        <w:ind w:left="0" w:firstLine="709"/>
        <w:jc w:val="left"/>
        <w:rPr>
          <w:spacing w:val="-58"/>
        </w:rPr>
      </w:pPr>
      <w:r w:rsidRPr="00B26803">
        <w:t>1 мая: Праздник Весны и Труда</w:t>
      </w:r>
      <w:r w:rsidRPr="00B26803">
        <w:rPr>
          <w:spacing w:val="-58"/>
        </w:rPr>
        <w:t xml:space="preserve"> </w:t>
      </w:r>
    </w:p>
    <w:p w14:paraId="48D817D7" w14:textId="77777777" w:rsidR="00BB340C" w:rsidRPr="00B26803" w:rsidRDefault="0021290F" w:rsidP="00343426">
      <w:pPr>
        <w:pStyle w:val="a3"/>
        <w:spacing w:line="276" w:lineRule="auto"/>
        <w:ind w:left="0" w:firstLine="709"/>
        <w:jc w:val="left"/>
      </w:pPr>
      <w:r w:rsidRPr="00B26803">
        <w:t>9</w:t>
      </w:r>
      <w:r w:rsidRPr="00B26803">
        <w:rPr>
          <w:spacing w:val="-1"/>
        </w:rPr>
        <w:t xml:space="preserve"> </w:t>
      </w:r>
      <w:r w:rsidRPr="00B26803">
        <w:t>мая: День</w:t>
      </w:r>
      <w:r w:rsidRPr="00B26803">
        <w:rPr>
          <w:spacing w:val="-1"/>
        </w:rPr>
        <w:t xml:space="preserve"> </w:t>
      </w:r>
      <w:r w:rsidRPr="00B26803">
        <w:t>Победы</w:t>
      </w:r>
    </w:p>
    <w:p w14:paraId="25177C4F" w14:textId="77777777" w:rsidR="006B6508" w:rsidRDefault="0021290F" w:rsidP="00343426">
      <w:pPr>
        <w:pStyle w:val="a3"/>
        <w:spacing w:line="276" w:lineRule="auto"/>
        <w:ind w:left="0" w:firstLine="709"/>
        <w:jc w:val="left"/>
        <w:rPr>
          <w:spacing w:val="-57"/>
        </w:rPr>
      </w:pPr>
      <w:r w:rsidRPr="00B26803">
        <w:t>19 мая: День детских общественных организаций России</w:t>
      </w:r>
      <w:r w:rsidRPr="00B26803">
        <w:rPr>
          <w:spacing w:val="-57"/>
        </w:rPr>
        <w:t xml:space="preserve"> </w:t>
      </w:r>
    </w:p>
    <w:p w14:paraId="11089714" w14:textId="77777777" w:rsidR="00BB340C" w:rsidRPr="00B26803" w:rsidRDefault="0021290F" w:rsidP="00343426">
      <w:pPr>
        <w:pStyle w:val="a3"/>
        <w:spacing w:line="276" w:lineRule="auto"/>
        <w:ind w:left="0" w:firstLine="709"/>
        <w:jc w:val="left"/>
      </w:pPr>
      <w:r w:rsidRPr="00B26803">
        <w:t>24</w:t>
      </w:r>
      <w:r w:rsidRPr="00B26803">
        <w:rPr>
          <w:spacing w:val="-2"/>
        </w:rPr>
        <w:t xml:space="preserve"> </w:t>
      </w:r>
      <w:r w:rsidRPr="00B26803">
        <w:t>мая:</w:t>
      </w:r>
      <w:r w:rsidRPr="00B26803">
        <w:rPr>
          <w:spacing w:val="-1"/>
        </w:rPr>
        <w:t xml:space="preserve"> </w:t>
      </w:r>
      <w:r w:rsidRPr="00B26803">
        <w:t>День</w:t>
      </w:r>
      <w:r w:rsidRPr="00B26803">
        <w:rPr>
          <w:spacing w:val="-1"/>
        </w:rPr>
        <w:t xml:space="preserve"> </w:t>
      </w:r>
      <w:r w:rsidRPr="00B26803">
        <w:t>славянской</w:t>
      </w:r>
      <w:r w:rsidRPr="00B26803">
        <w:rPr>
          <w:spacing w:val="-2"/>
        </w:rPr>
        <w:t xml:space="preserve"> </w:t>
      </w:r>
      <w:r w:rsidRPr="00B26803">
        <w:t>письменности</w:t>
      </w:r>
      <w:r w:rsidRPr="00B26803">
        <w:rPr>
          <w:spacing w:val="-2"/>
        </w:rPr>
        <w:t xml:space="preserve"> </w:t>
      </w:r>
      <w:r w:rsidRPr="00B26803">
        <w:t>и</w:t>
      </w:r>
      <w:r w:rsidRPr="00B26803">
        <w:rPr>
          <w:spacing w:val="-1"/>
        </w:rPr>
        <w:t xml:space="preserve"> </w:t>
      </w:r>
      <w:r w:rsidRPr="00B26803">
        <w:t>культуры</w:t>
      </w:r>
    </w:p>
    <w:p w14:paraId="11988C79" w14:textId="77777777" w:rsidR="00BB340C" w:rsidRPr="00B26803" w:rsidRDefault="0021290F" w:rsidP="00343426">
      <w:pPr>
        <w:pStyle w:val="1"/>
        <w:spacing w:line="276" w:lineRule="auto"/>
        <w:ind w:left="0" w:firstLine="709"/>
      </w:pPr>
      <w:r w:rsidRPr="00B26803">
        <w:t>Июнь:</w:t>
      </w:r>
    </w:p>
    <w:p w14:paraId="2451A5E5" w14:textId="77777777" w:rsidR="006B6508" w:rsidRDefault="0021290F" w:rsidP="00343426">
      <w:pPr>
        <w:pStyle w:val="a3"/>
        <w:spacing w:line="276" w:lineRule="auto"/>
        <w:ind w:left="0" w:firstLine="709"/>
        <w:jc w:val="left"/>
        <w:rPr>
          <w:spacing w:val="-57"/>
        </w:rPr>
      </w:pPr>
      <w:r w:rsidRPr="00B26803">
        <w:t>1 июня: Международный день защиты детей</w:t>
      </w:r>
      <w:r w:rsidRPr="00B26803">
        <w:rPr>
          <w:spacing w:val="-57"/>
        </w:rPr>
        <w:t xml:space="preserve"> </w:t>
      </w:r>
    </w:p>
    <w:p w14:paraId="6B5614E9" w14:textId="77777777" w:rsidR="00BB340C" w:rsidRPr="00B26803" w:rsidRDefault="0021290F" w:rsidP="00343426">
      <w:pPr>
        <w:pStyle w:val="a3"/>
        <w:spacing w:line="276" w:lineRule="auto"/>
        <w:ind w:left="0" w:firstLine="709"/>
        <w:jc w:val="left"/>
      </w:pPr>
      <w:r w:rsidRPr="00B26803">
        <w:t>5</w:t>
      </w:r>
      <w:r w:rsidRPr="00B26803">
        <w:rPr>
          <w:spacing w:val="-1"/>
        </w:rPr>
        <w:t xml:space="preserve"> </w:t>
      </w:r>
      <w:r w:rsidRPr="00B26803">
        <w:t>июня: День эколога</w:t>
      </w:r>
    </w:p>
    <w:p w14:paraId="606D1CDD" w14:textId="77777777" w:rsidR="00BB340C" w:rsidRPr="00B26803" w:rsidRDefault="0021290F" w:rsidP="00343426">
      <w:pPr>
        <w:pStyle w:val="a3"/>
        <w:spacing w:line="276" w:lineRule="auto"/>
        <w:ind w:left="0" w:firstLine="709"/>
        <w:jc w:val="left"/>
      </w:pPr>
      <w:r w:rsidRPr="00B26803">
        <w:t>6</w:t>
      </w:r>
      <w:r w:rsidRPr="00B26803">
        <w:rPr>
          <w:spacing w:val="40"/>
        </w:rPr>
        <w:t xml:space="preserve"> </w:t>
      </w:r>
      <w:r w:rsidRPr="00B26803">
        <w:t>июня:</w:t>
      </w:r>
      <w:r w:rsidRPr="00B26803">
        <w:rPr>
          <w:spacing w:val="41"/>
        </w:rPr>
        <w:t xml:space="preserve"> </w:t>
      </w:r>
      <w:r w:rsidRPr="00B26803">
        <w:t>День</w:t>
      </w:r>
      <w:r w:rsidRPr="00B26803">
        <w:rPr>
          <w:spacing w:val="41"/>
        </w:rPr>
        <w:t xml:space="preserve"> </w:t>
      </w:r>
      <w:r w:rsidRPr="00B26803">
        <w:t>русского</w:t>
      </w:r>
      <w:r w:rsidRPr="00B26803">
        <w:rPr>
          <w:spacing w:val="40"/>
        </w:rPr>
        <w:t xml:space="preserve"> </w:t>
      </w:r>
      <w:r w:rsidRPr="00B26803">
        <w:t>языка,</w:t>
      </w:r>
      <w:r w:rsidRPr="00B26803">
        <w:rPr>
          <w:spacing w:val="40"/>
        </w:rPr>
        <w:t xml:space="preserve"> </w:t>
      </w:r>
      <w:r w:rsidRPr="00B26803">
        <w:t>день</w:t>
      </w:r>
      <w:r w:rsidRPr="00B26803">
        <w:rPr>
          <w:spacing w:val="41"/>
        </w:rPr>
        <w:t xml:space="preserve"> </w:t>
      </w:r>
      <w:r w:rsidRPr="00B26803">
        <w:t>рождения</w:t>
      </w:r>
      <w:r w:rsidRPr="00B26803">
        <w:rPr>
          <w:spacing w:val="40"/>
        </w:rPr>
        <w:t xml:space="preserve"> </w:t>
      </w:r>
      <w:r w:rsidRPr="00B26803">
        <w:t>поэта</w:t>
      </w:r>
      <w:r w:rsidRPr="00B26803">
        <w:rPr>
          <w:spacing w:val="40"/>
        </w:rPr>
        <w:t xml:space="preserve"> </w:t>
      </w:r>
      <w:r w:rsidRPr="00B26803">
        <w:t>А</w:t>
      </w:r>
      <w:r w:rsidR="00A9662E">
        <w:t>.</w:t>
      </w:r>
      <w:r w:rsidRPr="00B26803">
        <w:t>С</w:t>
      </w:r>
      <w:r w:rsidR="00A9662E">
        <w:t>.</w:t>
      </w:r>
      <w:r w:rsidRPr="00B26803">
        <w:t xml:space="preserve"> Пушкина</w:t>
      </w:r>
      <w:r w:rsidRPr="00B26803">
        <w:rPr>
          <w:spacing w:val="-1"/>
        </w:rPr>
        <w:t xml:space="preserve"> </w:t>
      </w:r>
      <w:r w:rsidRPr="00B26803">
        <w:t>(1799-1837)</w:t>
      </w:r>
    </w:p>
    <w:p w14:paraId="54F92B9E" w14:textId="77777777" w:rsidR="00BB340C" w:rsidRPr="00B26803" w:rsidRDefault="0021290F" w:rsidP="00343426">
      <w:pPr>
        <w:pStyle w:val="a3"/>
        <w:spacing w:line="276" w:lineRule="auto"/>
        <w:ind w:left="0" w:firstLine="709"/>
        <w:jc w:val="left"/>
      </w:pPr>
      <w:r w:rsidRPr="00B26803">
        <w:t>12</w:t>
      </w:r>
      <w:r w:rsidRPr="00B26803">
        <w:rPr>
          <w:spacing w:val="-2"/>
        </w:rPr>
        <w:t xml:space="preserve"> </w:t>
      </w:r>
      <w:r w:rsidRPr="00B26803">
        <w:t>июня:</w:t>
      </w:r>
      <w:r w:rsidRPr="00B26803">
        <w:rPr>
          <w:spacing w:val="-1"/>
        </w:rPr>
        <w:t xml:space="preserve"> </w:t>
      </w:r>
      <w:r w:rsidRPr="00B26803">
        <w:t>День</w:t>
      </w:r>
      <w:r w:rsidRPr="00B26803">
        <w:rPr>
          <w:spacing w:val="-2"/>
        </w:rPr>
        <w:t xml:space="preserve"> </w:t>
      </w:r>
      <w:r w:rsidRPr="00B26803">
        <w:t>России</w:t>
      </w:r>
    </w:p>
    <w:p w14:paraId="760B245C" w14:textId="77777777" w:rsidR="00B63BEF" w:rsidRPr="00B26803" w:rsidRDefault="001C6F63" w:rsidP="00343426">
      <w:pPr>
        <w:pStyle w:val="a3"/>
        <w:spacing w:line="276" w:lineRule="auto"/>
        <w:ind w:left="0" w:firstLine="709"/>
        <w:jc w:val="left"/>
      </w:pPr>
      <w:r>
        <w:rPr>
          <w:noProof/>
          <w:lang w:eastAsia="ru-RU"/>
        </w:rPr>
        <w:drawing>
          <wp:anchor distT="0" distB="0" distL="0" distR="0" simplePos="0" relativeHeight="251657216" behindDoc="1" locked="0" layoutInCell="1" allowOverlap="1" wp14:anchorId="60FF6D77" wp14:editId="42174BD1">
            <wp:simplePos x="0" y="0"/>
            <wp:positionH relativeFrom="page">
              <wp:posOffset>0</wp:posOffset>
            </wp:positionH>
            <wp:positionV relativeFrom="page">
              <wp:posOffset>0</wp:posOffset>
            </wp:positionV>
            <wp:extent cx="7477125" cy="1056767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2" cstate="print"/>
                    <a:stretch>
                      <a:fillRect/>
                    </a:stretch>
                  </pic:blipFill>
                  <pic:spPr>
                    <a:xfrm>
                      <a:off x="0" y="0"/>
                      <a:ext cx="7477125" cy="10567670"/>
                    </a:xfrm>
                    <a:prstGeom prst="rect">
                      <a:avLst/>
                    </a:prstGeom>
                  </pic:spPr>
                </pic:pic>
              </a:graphicData>
            </a:graphic>
          </wp:anchor>
        </w:drawing>
      </w:r>
      <w:r w:rsidR="0021290F" w:rsidRPr="00B26803">
        <w:t>22</w:t>
      </w:r>
      <w:r w:rsidR="0021290F" w:rsidRPr="00B26803">
        <w:rPr>
          <w:spacing w:val="-2"/>
        </w:rPr>
        <w:t xml:space="preserve"> </w:t>
      </w:r>
      <w:r w:rsidR="0021290F" w:rsidRPr="00B26803">
        <w:t>июня:</w:t>
      </w:r>
      <w:r w:rsidR="0021290F" w:rsidRPr="00B26803">
        <w:rPr>
          <w:spacing w:val="-1"/>
        </w:rPr>
        <w:t xml:space="preserve"> </w:t>
      </w:r>
      <w:r w:rsidR="0021290F" w:rsidRPr="00B26803">
        <w:t>День</w:t>
      </w:r>
      <w:r w:rsidR="0021290F" w:rsidRPr="00B26803">
        <w:rPr>
          <w:spacing w:val="-1"/>
        </w:rPr>
        <w:t xml:space="preserve"> </w:t>
      </w:r>
      <w:r w:rsidR="0021290F" w:rsidRPr="00B26803">
        <w:t>памяти</w:t>
      </w:r>
      <w:r w:rsidR="0021290F" w:rsidRPr="00B26803">
        <w:rPr>
          <w:spacing w:val="-2"/>
        </w:rPr>
        <w:t xml:space="preserve"> </w:t>
      </w:r>
      <w:r w:rsidR="0021290F" w:rsidRPr="00B26803">
        <w:t>и</w:t>
      </w:r>
      <w:r w:rsidR="0021290F" w:rsidRPr="00B26803">
        <w:rPr>
          <w:spacing w:val="-1"/>
        </w:rPr>
        <w:t xml:space="preserve"> </w:t>
      </w:r>
      <w:r w:rsidR="0021290F" w:rsidRPr="00B26803">
        <w:t>скорби</w:t>
      </w:r>
    </w:p>
    <w:p w14:paraId="247EE711" w14:textId="77777777" w:rsidR="00BB340C" w:rsidRPr="00B26803" w:rsidRDefault="0021290F" w:rsidP="00343426">
      <w:pPr>
        <w:pStyle w:val="a3"/>
        <w:spacing w:line="276" w:lineRule="auto"/>
        <w:ind w:left="0" w:firstLine="709"/>
        <w:jc w:val="left"/>
      </w:pPr>
      <w:r w:rsidRPr="00B26803">
        <w:t>Третье</w:t>
      </w:r>
      <w:r w:rsidRPr="00B26803">
        <w:rPr>
          <w:spacing w:val="-4"/>
        </w:rPr>
        <w:t xml:space="preserve"> </w:t>
      </w:r>
      <w:r w:rsidRPr="00B26803">
        <w:t>воскресенье</w:t>
      </w:r>
      <w:r w:rsidRPr="00B26803">
        <w:rPr>
          <w:spacing w:val="-3"/>
        </w:rPr>
        <w:t xml:space="preserve"> </w:t>
      </w:r>
      <w:r w:rsidRPr="00B26803">
        <w:t>июня:</w:t>
      </w:r>
      <w:r w:rsidRPr="00B26803">
        <w:rPr>
          <w:spacing w:val="-3"/>
        </w:rPr>
        <w:t xml:space="preserve"> </w:t>
      </w:r>
      <w:r w:rsidRPr="00B26803">
        <w:t>День</w:t>
      </w:r>
      <w:r w:rsidRPr="00B26803">
        <w:rPr>
          <w:spacing w:val="-2"/>
        </w:rPr>
        <w:t xml:space="preserve"> </w:t>
      </w:r>
      <w:r w:rsidRPr="00B26803">
        <w:t>медицинского</w:t>
      </w:r>
      <w:r w:rsidRPr="00B26803">
        <w:rPr>
          <w:spacing w:val="-5"/>
        </w:rPr>
        <w:t xml:space="preserve"> </w:t>
      </w:r>
      <w:r w:rsidRPr="00B26803">
        <w:t>работника</w:t>
      </w:r>
    </w:p>
    <w:p w14:paraId="33734494" w14:textId="77777777" w:rsidR="00BB340C" w:rsidRPr="00B26803" w:rsidRDefault="0021290F" w:rsidP="00343426">
      <w:pPr>
        <w:pStyle w:val="1"/>
        <w:spacing w:line="276" w:lineRule="auto"/>
        <w:ind w:left="0" w:firstLine="709"/>
      </w:pPr>
      <w:r w:rsidRPr="00B26803">
        <w:t>Июль:</w:t>
      </w:r>
    </w:p>
    <w:p w14:paraId="681AAD97" w14:textId="77777777" w:rsidR="006B6508" w:rsidRDefault="0021290F" w:rsidP="00343426">
      <w:pPr>
        <w:pStyle w:val="a3"/>
        <w:spacing w:line="276" w:lineRule="auto"/>
        <w:ind w:left="0" w:firstLine="709"/>
        <w:rPr>
          <w:spacing w:val="-57"/>
        </w:rPr>
      </w:pPr>
      <w:r w:rsidRPr="00B26803">
        <w:t>8 июля: День семьи, любви и верности</w:t>
      </w:r>
      <w:r w:rsidRPr="00B26803">
        <w:rPr>
          <w:spacing w:val="-57"/>
        </w:rPr>
        <w:t xml:space="preserve"> </w:t>
      </w:r>
    </w:p>
    <w:p w14:paraId="6282732A" w14:textId="77777777" w:rsidR="006B6508" w:rsidRDefault="0021290F" w:rsidP="00343426">
      <w:pPr>
        <w:pStyle w:val="a3"/>
        <w:spacing w:line="276" w:lineRule="auto"/>
        <w:ind w:left="0" w:firstLine="709"/>
        <w:rPr>
          <w:spacing w:val="-57"/>
        </w:rPr>
      </w:pPr>
      <w:r w:rsidRPr="00B26803">
        <w:t>30 июля: День Военно-морского флота</w:t>
      </w:r>
      <w:r w:rsidRPr="00B26803">
        <w:rPr>
          <w:spacing w:val="-57"/>
        </w:rPr>
        <w:t xml:space="preserve"> </w:t>
      </w:r>
    </w:p>
    <w:p w14:paraId="4188EF05" w14:textId="77777777" w:rsidR="00BB340C" w:rsidRPr="00B26803" w:rsidRDefault="0021290F" w:rsidP="00343426">
      <w:pPr>
        <w:pStyle w:val="a3"/>
        <w:spacing w:line="276" w:lineRule="auto"/>
        <w:ind w:left="0" w:firstLine="709"/>
        <w:rPr>
          <w:b/>
        </w:rPr>
      </w:pPr>
      <w:r w:rsidRPr="00B26803">
        <w:rPr>
          <w:b/>
        </w:rPr>
        <w:t>Август:</w:t>
      </w:r>
    </w:p>
    <w:p w14:paraId="3D4667B6" w14:textId="77777777" w:rsidR="00BB340C" w:rsidRDefault="0021290F" w:rsidP="00343426">
      <w:pPr>
        <w:pStyle w:val="a3"/>
        <w:spacing w:line="276" w:lineRule="auto"/>
        <w:ind w:left="0" w:firstLine="709"/>
        <w:jc w:val="left"/>
      </w:pPr>
      <w:r w:rsidRPr="00B26803">
        <w:t>2</w:t>
      </w:r>
      <w:r w:rsidRPr="00B26803">
        <w:rPr>
          <w:spacing w:val="-3"/>
        </w:rPr>
        <w:t xml:space="preserve"> </w:t>
      </w:r>
      <w:r w:rsidRPr="00B26803">
        <w:t>августа:</w:t>
      </w:r>
      <w:r w:rsidRPr="00B26803">
        <w:rPr>
          <w:spacing w:val="-2"/>
        </w:rPr>
        <w:t xml:space="preserve"> </w:t>
      </w:r>
      <w:r w:rsidRPr="00B26803">
        <w:t>День</w:t>
      </w:r>
      <w:r w:rsidRPr="00B26803">
        <w:rPr>
          <w:spacing w:val="-2"/>
        </w:rPr>
        <w:t xml:space="preserve"> </w:t>
      </w:r>
      <w:r w:rsidRPr="00B26803">
        <w:t>Воздушно-десантных</w:t>
      </w:r>
      <w:r w:rsidRPr="00B26803">
        <w:rPr>
          <w:spacing w:val="-1"/>
        </w:rPr>
        <w:t xml:space="preserve"> </w:t>
      </w:r>
      <w:r w:rsidRPr="00B26803">
        <w:t>войск</w:t>
      </w:r>
    </w:p>
    <w:p w14:paraId="5105833D" w14:textId="77777777" w:rsidR="00A9662E" w:rsidRPr="00B26803" w:rsidRDefault="00A9662E" w:rsidP="00343426">
      <w:pPr>
        <w:pStyle w:val="a3"/>
        <w:spacing w:line="276" w:lineRule="auto"/>
        <w:ind w:left="0" w:firstLine="709"/>
        <w:jc w:val="left"/>
      </w:pPr>
      <w:r>
        <w:t>5 августа: День светофора</w:t>
      </w:r>
    </w:p>
    <w:p w14:paraId="5B8897FF" w14:textId="77777777" w:rsidR="00BB340C" w:rsidRPr="00B26803" w:rsidRDefault="0021290F" w:rsidP="00343426">
      <w:pPr>
        <w:pStyle w:val="a3"/>
        <w:spacing w:line="276" w:lineRule="auto"/>
        <w:ind w:left="0" w:firstLine="709"/>
        <w:jc w:val="left"/>
      </w:pPr>
      <w:r w:rsidRPr="00B26803">
        <w:t>22</w:t>
      </w:r>
      <w:r w:rsidRPr="00B26803">
        <w:rPr>
          <w:spacing w:val="-3"/>
        </w:rPr>
        <w:t xml:space="preserve"> </w:t>
      </w:r>
      <w:r w:rsidRPr="00B26803">
        <w:t>августа:</w:t>
      </w:r>
      <w:r w:rsidRPr="00B26803">
        <w:rPr>
          <w:spacing w:val="-2"/>
        </w:rPr>
        <w:t xml:space="preserve"> </w:t>
      </w:r>
      <w:r w:rsidRPr="00B26803">
        <w:t>День</w:t>
      </w:r>
      <w:r w:rsidRPr="00B26803">
        <w:rPr>
          <w:spacing w:val="-2"/>
        </w:rPr>
        <w:t xml:space="preserve"> </w:t>
      </w:r>
      <w:r w:rsidRPr="00B26803">
        <w:t>Государственного</w:t>
      </w:r>
      <w:r w:rsidRPr="00B26803">
        <w:rPr>
          <w:spacing w:val="-3"/>
        </w:rPr>
        <w:t xml:space="preserve"> </w:t>
      </w:r>
      <w:r w:rsidRPr="00B26803">
        <w:t>флага</w:t>
      </w:r>
      <w:r w:rsidRPr="00B26803">
        <w:rPr>
          <w:spacing w:val="-4"/>
        </w:rPr>
        <w:t xml:space="preserve"> </w:t>
      </w:r>
      <w:r w:rsidRPr="00B26803">
        <w:t>Российской</w:t>
      </w:r>
      <w:r w:rsidRPr="00B26803">
        <w:rPr>
          <w:spacing w:val="-2"/>
        </w:rPr>
        <w:t xml:space="preserve"> </w:t>
      </w:r>
      <w:r w:rsidRPr="00B26803">
        <w:t>Федерации</w:t>
      </w:r>
    </w:p>
    <w:p w14:paraId="223BED80" w14:textId="77777777" w:rsidR="00BB340C" w:rsidRPr="00B26803" w:rsidRDefault="0021290F" w:rsidP="00343426">
      <w:pPr>
        <w:pStyle w:val="1"/>
        <w:spacing w:line="276" w:lineRule="auto"/>
        <w:ind w:left="0" w:firstLine="709"/>
      </w:pPr>
      <w:r w:rsidRPr="00B26803">
        <w:t>Сентябрь:</w:t>
      </w:r>
    </w:p>
    <w:p w14:paraId="7013157F" w14:textId="77777777" w:rsidR="00BB340C" w:rsidRPr="00B26803" w:rsidRDefault="0021290F" w:rsidP="00343426">
      <w:pPr>
        <w:pStyle w:val="a3"/>
        <w:spacing w:line="276" w:lineRule="auto"/>
        <w:ind w:left="0" w:firstLine="709"/>
        <w:jc w:val="left"/>
      </w:pPr>
      <w:r w:rsidRPr="00B26803">
        <w:t>1</w:t>
      </w:r>
      <w:r w:rsidRPr="00B26803">
        <w:rPr>
          <w:spacing w:val="-3"/>
        </w:rPr>
        <w:t xml:space="preserve"> </w:t>
      </w:r>
      <w:r w:rsidRPr="00B26803">
        <w:t>сентября:</w:t>
      </w:r>
      <w:r w:rsidRPr="00B26803">
        <w:rPr>
          <w:spacing w:val="-2"/>
        </w:rPr>
        <w:t xml:space="preserve"> </w:t>
      </w:r>
      <w:r w:rsidRPr="00B26803">
        <w:t>День</w:t>
      </w:r>
      <w:r w:rsidRPr="00B26803">
        <w:rPr>
          <w:spacing w:val="-2"/>
        </w:rPr>
        <w:t xml:space="preserve"> </w:t>
      </w:r>
      <w:r w:rsidRPr="00B26803">
        <w:t>знаний</w:t>
      </w:r>
    </w:p>
    <w:p w14:paraId="272CACB6" w14:textId="77777777" w:rsidR="00BB340C" w:rsidRPr="00B26803" w:rsidRDefault="0021290F" w:rsidP="00343426">
      <w:pPr>
        <w:pStyle w:val="a3"/>
        <w:spacing w:line="276" w:lineRule="auto"/>
        <w:ind w:left="0" w:firstLine="709"/>
        <w:jc w:val="left"/>
      </w:pPr>
      <w:r w:rsidRPr="00B26803">
        <w:t>7</w:t>
      </w:r>
      <w:r w:rsidRPr="00B26803">
        <w:rPr>
          <w:spacing w:val="-2"/>
        </w:rPr>
        <w:t xml:space="preserve"> </w:t>
      </w:r>
      <w:r w:rsidRPr="00B26803">
        <w:t>сентября:</w:t>
      </w:r>
      <w:r w:rsidRPr="00B26803">
        <w:rPr>
          <w:spacing w:val="-2"/>
        </w:rPr>
        <w:t xml:space="preserve"> </w:t>
      </w:r>
      <w:r w:rsidRPr="00B26803">
        <w:t>День</w:t>
      </w:r>
      <w:r w:rsidRPr="00B26803">
        <w:rPr>
          <w:spacing w:val="-2"/>
        </w:rPr>
        <w:t xml:space="preserve"> </w:t>
      </w:r>
      <w:r w:rsidRPr="00B26803">
        <w:t>Бородинского</w:t>
      </w:r>
      <w:r w:rsidRPr="00B26803">
        <w:rPr>
          <w:spacing w:val="-2"/>
        </w:rPr>
        <w:t xml:space="preserve"> </w:t>
      </w:r>
      <w:r w:rsidRPr="00B26803">
        <w:t>сражения</w:t>
      </w:r>
    </w:p>
    <w:p w14:paraId="77EA9A74" w14:textId="77777777" w:rsidR="00BB340C" w:rsidRPr="00B26803" w:rsidRDefault="0021290F" w:rsidP="00343426">
      <w:pPr>
        <w:pStyle w:val="a3"/>
        <w:spacing w:line="276" w:lineRule="auto"/>
        <w:ind w:left="0" w:firstLine="709"/>
        <w:jc w:val="left"/>
      </w:pPr>
      <w:r w:rsidRPr="00B26803">
        <w:t>27</w:t>
      </w:r>
      <w:r w:rsidRPr="00B26803">
        <w:rPr>
          <w:spacing w:val="-3"/>
        </w:rPr>
        <w:t xml:space="preserve"> </w:t>
      </w:r>
      <w:r w:rsidRPr="00B26803">
        <w:t>сентября:</w:t>
      </w:r>
      <w:r w:rsidRPr="00B26803">
        <w:rPr>
          <w:spacing w:val="-2"/>
        </w:rPr>
        <w:t xml:space="preserve"> </w:t>
      </w:r>
      <w:r w:rsidRPr="00B26803">
        <w:t>День</w:t>
      </w:r>
      <w:r w:rsidRPr="00B26803">
        <w:rPr>
          <w:spacing w:val="-3"/>
        </w:rPr>
        <w:t xml:space="preserve"> </w:t>
      </w:r>
      <w:r w:rsidRPr="00B26803">
        <w:t>воспитателя</w:t>
      </w:r>
      <w:r w:rsidRPr="00B26803">
        <w:rPr>
          <w:spacing w:val="-3"/>
        </w:rPr>
        <w:t xml:space="preserve"> </w:t>
      </w:r>
      <w:r w:rsidRPr="00B26803">
        <w:t>и</w:t>
      </w:r>
      <w:r w:rsidRPr="00B26803">
        <w:rPr>
          <w:spacing w:val="-2"/>
        </w:rPr>
        <w:t xml:space="preserve"> </w:t>
      </w:r>
      <w:r w:rsidRPr="00B26803">
        <w:t>всех</w:t>
      </w:r>
      <w:r w:rsidRPr="00B26803">
        <w:rPr>
          <w:spacing w:val="-1"/>
        </w:rPr>
        <w:t xml:space="preserve"> </w:t>
      </w:r>
      <w:r w:rsidRPr="00B26803">
        <w:t>дошкольных</w:t>
      </w:r>
      <w:r w:rsidRPr="00B26803">
        <w:rPr>
          <w:spacing w:val="-1"/>
        </w:rPr>
        <w:t xml:space="preserve"> </w:t>
      </w:r>
      <w:r w:rsidRPr="00B26803">
        <w:t>работников</w:t>
      </w:r>
    </w:p>
    <w:p w14:paraId="7E345A42" w14:textId="77777777" w:rsidR="00BB340C" w:rsidRPr="00B26803" w:rsidRDefault="0021290F" w:rsidP="00343426">
      <w:pPr>
        <w:pStyle w:val="1"/>
        <w:spacing w:line="276" w:lineRule="auto"/>
        <w:ind w:left="0" w:firstLine="709"/>
      </w:pPr>
      <w:r w:rsidRPr="00B26803">
        <w:t>Октябрь:</w:t>
      </w:r>
    </w:p>
    <w:p w14:paraId="39779B93" w14:textId="77777777" w:rsidR="006B6508" w:rsidRDefault="0021290F" w:rsidP="00343426">
      <w:pPr>
        <w:pStyle w:val="a3"/>
        <w:spacing w:line="276" w:lineRule="auto"/>
        <w:ind w:left="0" w:firstLine="709"/>
        <w:jc w:val="left"/>
      </w:pPr>
      <w:r w:rsidRPr="00B26803">
        <w:t>1</w:t>
      </w:r>
      <w:r w:rsidRPr="00B26803">
        <w:rPr>
          <w:spacing w:val="-4"/>
        </w:rPr>
        <w:t xml:space="preserve"> </w:t>
      </w:r>
      <w:r w:rsidRPr="00B26803">
        <w:t>октября:</w:t>
      </w:r>
      <w:r w:rsidRPr="00B26803">
        <w:rPr>
          <w:spacing w:val="-4"/>
        </w:rPr>
        <w:t xml:space="preserve"> </w:t>
      </w:r>
      <w:r w:rsidRPr="00B26803">
        <w:t>Международный</w:t>
      </w:r>
      <w:r w:rsidRPr="00B26803">
        <w:rPr>
          <w:spacing w:val="-4"/>
        </w:rPr>
        <w:t xml:space="preserve"> </w:t>
      </w:r>
      <w:r w:rsidRPr="00B26803">
        <w:t>день</w:t>
      </w:r>
      <w:r w:rsidRPr="00B26803">
        <w:rPr>
          <w:spacing w:val="-6"/>
        </w:rPr>
        <w:t xml:space="preserve"> </w:t>
      </w:r>
      <w:r w:rsidRPr="00B26803">
        <w:t>пожилых</w:t>
      </w:r>
      <w:r w:rsidRPr="00B26803">
        <w:rPr>
          <w:spacing w:val="-2"/>
        </w:rPr>
        <w:t xml:space="preserve"> </w:t>
      </w:r>
      <w:r w:rsidRPr="00B26803">
        <w:t>людей;</w:t>
      </w:r>
      <w:r w:rsidRPr="00B26803">
        <w:rPr>
          <w:spacing w:val="-4"/>
        </w:rPr>
        <w:t xml:space="preserve"> </w:t>
      </w:r>
      <w:r w:rsidRPr="00B26803">
        <w:t>Международный</w:t>
      </w:r>
      <w:r w:rsidRPr="00B26803">
        <w:rPr>
          <w:spacing w:val="-4"/>
        </w:rPr>
        <w:t xml:space="preserve"> </w:t>
      </w:r>
      <w:r w:rsidRPr="00B26803">
        <w:t>день</w:t>
      </w:r>
      <w:r w:rsidRPr="00B26803">
        <w:rPr>
          <w:spacing w:val="-3"/>
        </w:rPr>
        <w:t xml:space="preserve"> </w:t>
      </w:r>
      <w:r w:rsidRPr="00B26803">
        <w:t>музыки</w:t>
      </w:r>
    </w:p>
    <w:p w14:paraId="3C982B26" w14:textId="77777777" w:rsidR="00BB340C" w:rsidRPr="00B26803" w:rsidRDefault="0021290F" w:rsidP="00343426">
      <w:pPr>
        <w:pStyle w:val="a3"/>
        <w:spacing w:line="276" w:lineRule="auto"/>
        <w:ind w:left="0" w:firstLine="709"/>
        <w:jc w:val="left"/>
      </w:pPr>
      <w:r w:rsidRPr="00B26803">
        <w:rPr>
          <w:spacing w:val="-57"/>
        </w:rPr>
        <w:t xml:space="preserve"> </w:t>
      </w:r>
      <w:r w:rsidRPr="00B26803">
        <w:t>5</w:t>
      </w:r>
      <w:r w:rsidRPr="00B26803">
        <w:rPr>
          <w:spacing w:val="-1"/>
        </w:rPr>
        <w:t xml:space="preserve"> </w:t>
      </w:r>
      <w:r w:rsidRPr="00B26803">
        <w:t>октября: День</w:t>
      </w:r>
      <w:r w:rsidRPr="00B26803">
        <w:rPr>
          <w:spacing w:val="2"/>
        </w:rPr>
        <w:t xml:space="preserve"> </w:t>
      </w:r>
      <w:r w:rsidRPr="00B26803">
        <w:t>учителя</w:t>
      </w:r>
    </w:p>
    <w:p w14:paraId="34BC14FE" w14:textId="77777777" w:rsidR="00BB340C" w:rsidRPr="00B26803" w:rsidRDefault="0021290F" w:rsidP="00343426">
      <w:pPr>
        <w:pStyle w:val="a3"/>
        <w:spacing w:line="276" w:lineRule="auto"/>
        <w:ind w:left="0" w:firstLine="709"/>
        <w:jc w:val="left"/>
      </w:pPr>
      <w:r w:rsidRPr="00B26803">
        <w:t>16</w:t>
      </w:r>
      <w:r w:rsidRPr="00B26803">
        <w:rPr>
          <w:spacing w:val="-2"/>
        </w:rPr>
        <w:t xml:space="preserve"> </w:t>
      </w:r>
      <w:r w:rsidRPr="00B26803">
        <w:t>октября:</w:t>
      </w:r>
      <w:r w:rsidRPr="00B26803">
        <w:rPr>
          <w:spacing w:val="-1"/>
        </w:rPr>
        <w:t xml:space="preserve"> </w:t>
      </w:r>
      <w:r w:rsidRPr="00B26803">
        <w:t>День</w:t>
      </w:r>
      <w:r w:rsidRPr="00B26803">
        <w:rPr>
          <w:spacing w:val="-2"/>
        </w:rPr>
        <w:t xml:space="preserve"> </w:t>
      </w:r>
      <w:r w:rsidRPr="00B26803">
        <w:t>отца</w:t>
      </w:r>
      <w:r w:rsidRPr="00B26803">
        <w:rPr>
          <w:spacing w:val="-2"/>
        </w:rPr>
        <w:t xml:space="preserve"> </w:t>
      </w:r>
      <w:r w:rsidRPr="00B26803">
        <w:t>в</w:t>
      </w:r>
      <w:r w:rsidRPr="00B26803">
        <w:rPr>
          <w:spacing w:val="-3"/>
        </w:rPr>
        <w:t xml:space="preserve"> </w:t>
      </w:r>
      <w:r w:rsidRPr="00B26803">
        <w:t>России</w:t>
      </w:r>
    </w:p>
    <w:p w14:paraId="2E7E12FD" w14:textId="77777777" w:rsidR="00BB340C" w:rsidRPr="00B26803" w:rsidRDefault="0021290F" w:rsidP="00343426">
      <w:pPr>
        <w:pStyle w:val="a3"/>
        <w:spacing w:line="276" w:lineRule="auto"/>
        <w:ind w:left="0" w:firstLine="709"/>
        <w:jc w:val="left"/>
      </w:pPr>
      <w:r w:rsidRPr="00B26803">
        <w:t>28</w:t>
      </w:r>
      <w:r w:rsidRPr="00B26803">
        <w:rPr>
          <w:spacing w:val="-4"/>
        </w:rPr>
        <w:t xml:space="preserve"> </w:t>
      </w:r>
      <w:r w:rsidRPr="00B26803">
        <w:t>октября:</w:t>
      </w:r>
      <w:r w:rsidRPr="00B26803">
        <w:rPr>
          <w:spacing w:val="-3"/>
        </w:rPr>
        <w:t xml:space="preserve"> </w:t>
      </w:r>
      <w:r w:rsidRPr="00B26803">
        <w:t>Международный</w:t>
      </w:r>
      <w:r w:rsidRPr="00B26803">
        <w:rPr>
          <w:spacing w:val="-3"/>
        </w:rPr>
        <w:t xml:space="preserve"> </w:t>
      </w:r>
      <w:r w:rsidRPr="00B26803">
        <w:t>день</w:t>
      </w:r>
      <w:r w:rsidRPr="00B26803">
        <w:rPr>
          <w:spacing w:val="-3"/>
        </w:rPr>
        <w:t xml:space="preserve"> </w:t>
      </w:r>
      <w:r w:rsidRPr="00B26803">
        <w:t>анимации</w:t>
      </w:r>
    </w:p>
    <w:p w14:paraId="35AB4F06" w14:textId="77777777" w:rsidR="00BB340C" w:rsidRPr="00B26803" w:rsidRDefault="0021290F" w:rsidP="00343426">
      <w:pPr>
        <w:pStyle w:val="1"/>
        <w:spacing w:line="276" w:lineRule="auto"/>
        <w:ind w:left="0" w:firstLine="709"/>
      </w:pPr>
      <w:r w:rsidRPr="00B26803">
        <w:t>Ноябрь:</w:t>
      </w:r>
    </w:p>
    <w:p w14:paraId="08036E3A" w14:textId="77777777" w:rsidR="00BB340C" w:rsidRPr="00B26803" w:rsidRDefault="0021290F" w:rsidP="00343426">
      <w:pPr>
        <w:pStyle w:val="a3"/>
        <w:spacing w:line="276" w:lineRule="auto"/>
        <w:ind w:left="0" w:firstLine="709"/>
        <w:jc w:val="left"/>
      </w:pPr>
      <w:r w:rsidRPr="00B26803">
        <w:t>4</w:t>
      </w:r>
      <w:r w:rsidRPr="00B26803">
        <w:rPr>
          <w:spacing w:val="-2"/>
        </w:rPr>
        <w:t xml:space="preserve"> </w:t>
      </w:r>
      <w:r w:rsidRPr="00B26803">
        <w:t>ноября:</w:t>
      </w:r>
      <w:r w:rsidRPr="00B26803">
        <w:rPr>
          <w:spacing w:val="-1"/>
        </w:rPr>
        <w:t xml:space="preserve"> </w:t>
      </w:r>
      <w:r w:rsidRPr="00B26803">
        <w:t>День</w:t>
      </w:r>
      <w:r w:rsidRPr="00B26803">
        <w:rPr>
          <w:spacing w:val="-3"/>
        </w:rPr>
        <w:t xml:space="preserve"> </w:t>
      </w:r>
      <w:r w:rsidRPr="00B26803">
        <w:t>народного</w:t>
      </w:r>
      <w:r w:rsidRPr="00B26803">
        <w:rPr>
          <w:spacing w:val="-3"/>
        </w:rPr>
        <w:t xml:space="preserve"> </w:t>
      </w:r>
      <w:r w:rsidRPr="00B26803">
        <w:t>единства</w:t>
      </w:r>
    </w:p>
    <w:p w14:paraId="06A860C5" w14:textId="77777777" w:rsidR="006B6508" w:rsidRDefault="0021290F" w:rsidP="00343426">
      <w:pPr>
        <w:pStyle w:val="a3"/>
        <w:spacing w:line="276" w:lineRule="auto"/>
        <w:ind w:left="0" w:firstLine="709"/>
        <w:jc w:val="left"/>
        <w:rPr>
          <w:spacing w:val="-57"/>
        </w:rPr>
      </w:pPr>
      <w:r w:rsidRPr="00B26803">
        <w:t>10 ноября: День сотрудника внутренних дел Российской федерации</w:t>
      </w:r>
      <w:r w:rsidRPr="00B26803">
        <w:rPr>
          <w:spacing w:val="-57"/>
        </w:rPr>
        <w:t xml:space="preserve"> </w:t>
      </w:r>
    </w:p>
    <w:p w14:paraId="049513CD" w14:textId="77777777" w:rsidR="00BB340C" w:rsidRPr="00B26803" w:rsidRDefault="0021290F" w:rsidP="00343426">
      <w:pPr>
        <w:pStyle w:val="a3"/>
        <w:spacing w:line="276" w:lineRule="auto"/>
        <w:ind w:left="0" w:firstLine="709"/>
        <w:jc w:val="left"/>
      </w:pPr>
      <w:r w:rsidRPr="00B26803">
        <w:t>27</w:t>
      </w:r>
      <w:r w:rsidRPr="00B26803">
        <w:rPr>
          <w:spacing w:val="-2"/>
        </w:rPr>
        <w:t xml:space="preserve"> </w:t>
      </w:r>
      <w:r w:rsidRPr="00B26803">
        <w:t>ноября: День матери</w:t>
      </w:r>
      <w:r w:rsidRPr="00B26803">
        <w:rPr>
          <w:spacing w:val="-2"/>
        </w:rPr>
        <w:t xml:space="preserve"> </w:t>
      </w:r>
      <w:r w:rsidRPr="00B26803">
        <w:t>в</w:t>
      </w:r>
      <w:r w:rsidRPr="00B26803">
        <w:rPr>
          <w:spacing w:val="-1"/>
        </w:rPr>
        <w:t xml:space="preserve"> </w:t>
      </w:r>
      <w:r w:rsidRPr="00B26803">
        <w:t>России</w:t>
      </w:r>
    </w:p>
    <w:p w14:paraId="662555B8" w14:textId="77777777" w:rsidR="00BB340C" w:rsidRPr="00B26803" w:rsidRDefault="0021290F" w:rsidP="00343426">
      <w:pPr>
        <w:pStyle w:val="a3"/>
        <w:spacing w:line="276" w:lineRule="auto"/>
        <w:ind w:left="0" w:firstLine="709"/>
        <w:jc w:val="left"/>
      </w:pPr>
      <w:r w:rsidRPr="00B26803">
        <w:t>30</w:t>
      </w:r>
      <w:r w:rsidRPr="00B26803">
        <w:rPr>
          <w:spacing w:val="-3"/>
        </w:rPr>
        <w:t xml:space="preserve"> </w:t>
      </w:r>
      <w:r w:rsidRPr="00B26803">
        <w:t>ноября:</w:t>
      </w:r>
      <w:r w:rsidRPr="00B26803">
        <w:rPr>
          <w:spacing w:val="-3"/>
        </w:rPr>
        <w:t xml:space="preserve"> </w:t>
      </w:r>
      <w:r w:rsidRPr="00B26803">
        <w:t>День</w:t>
      </w:r>
      <w:r w:rsidRPr="00B26803">
        <w:rPr>
          <w:spacing w:val="-3"/>
        </w:rPr>
        <w:t xml:space="preserve"> </w:t>
      </w:r>
      <w:r w:rsidRPr="00B26803">
        <w:t>Государственного</w:t>
      </w:r>
      <w:r w:rsidRPr="00B26803">
        <w:rPr>
          <w:spacing w:val="-2"/>
        </w:rPr>
        <w:t xml:space="preserve"> </w:t>
      </w:r>
      <w:r w:rsidRPr="00B26803">
        <w:t>герба</w:t>
      </w:r>
      <w:r w:rsidRPr="00B26803">
        <w:rPr>
          <w:spacing w:val="-4"/>
        </w:rPr>
        <w:t xml:space="preserve"> </w:t>
      </w:r>
      <w:r w:rsidRPr="00B26803">
        <w:t>Российской</w:t>
      </w:r>
      <w:r w:rsidRPr="00B26803">
        <w:rPr>
          <w:spacing w:val="-3"/>
        </w:rPr>
        <w:t xml:space="preserve"> </w:t>
      </w:r>
      <w:r w:rsidRPr="00B26803">
        <w:t>Федерации</w:t>
      </w:r>
    </w:p>
    <w:p w14:paraId="4156612A" w14:textId="77777777" w:rsidR="00BB340C" w:rsidRPr="00B26803" w:rsidRDefault="0021290F" w:rsidP="00343426">
      <w:pPr>
        <w:pStyle w:val="1"/>
        <w:spacing w:line="276" w:lineRule="auto"/>
        <w:ind w:left="0" w:firstLine="709"/>
      </w:pPr>
      <w:r w:rsidRPr="00B26803">
        <w:t>Декабрь:</w:t>
      </w:r>
    </w:p>
    <w:p w14:paraId="29DA629F" w14:textId="77777777" w:rsidR="006B6508" w:rsidRDefault="0021290F" w:rsidP="00343426">
      <w:pPr>
        <w:pStyle w:val="a3"/>
        <w:spacing w:line="276" w:lineRule="auto"/>
        <w:ind w:left="0" w:firstLine="709"/>
        <w:jc w:val="left"/>
      </w:pPr>
      <w:r w:rsidRPr="00B26803">
        <w:t>3</w:t>
      </w:r>
      <w:r w:rsidRPr="00B26803">
        <w:rPr>
          <w:spacing w:val="-4"/>
        </w:rPr>
        <w:t xml:space="preserve"> </w:t>
      </w:r>
      <w:r w:rsidRPr="00B26803">
        <w:t>декабря:</w:t>
      </w:r>
      <w:r w:rsidRPr="00B26803">
        <w:rPr>
          <w:spacing w:val="-4"/>
        </w:rPr>
        <w:t xml:space="preserve"> </w:t>
      </w:r>
      <w:r w:rsidRPr="00B26803">
        <w:t>День</w:t>
      </w:r>
      <w:r w:rsidRPr="00B26803">
        <w:rPr>
          <w:spacing w:val="-3"/>
        </w:rPr>
        <w:t xml:space="preserve"> </w:t>
      </w:r>
      <w:r w:rsidRPr="00B26803">
        <w:t>неизвестного</w:t>
      </w:r>
      <w:r w:rsidRPr="00B26803">
        <w:rPr>
          <w:spacing w:val="-4"/>
        </w:rPr>
        <w:t xml:space="preserve"> </w:t>
      </w:r>
      <w:r w:rsidRPr="00B26803">
        <w:t>солдата;</w:t>
      </w:r>
      <w:r w:rsidRPr="00B26803">
        <w:rPr>
          <w:spacing w:val="-4"/>
        </w:rPr>
        <w:t xml:space="preserve"> </w:t>
      </w:r>
      <w:r w:rsidRPr="00B26803">
        <w:t>Международный</w:t>
      </w:r>
      <w:r w:rsidRPr="00B26803">
        <w:rPr>
          <w:spacing w:val="-3"/>
        </w:rPr>
        <w:t xml:space="preserve"> </w:t>
      </w:r>
      <w:r w:rsidRPr="00B26803">
        <w:t>день</w:t>
      </w:r>
      <w:r w:rsidRPr="00B26803">
        <w:rPr>
          <w:spacing w:val="-4"/>
        </w:rPr>
        <w:t xml:space="preserve"> </w:t>
      </w:r>
      <w:r w:rsidRPr="00B26803">
        <w:t>инвалидов</w:t>
      </w:r>
    </w:p>
    <w:p w14:paraId="3A0649D9" w14:textId="77777777" w:rsidR="00BB340C" w:rsidRPr="00B26803" w:rsidRDefault="0021290F" w:rsidP="00343426">
      <w:pPr>
        <w:pStyle w:val="a3"/>
        <w:spacing w:line="276" w:lineRule="auto"/>
        <w:ind w:left="0" w:firstLine="709"/>
        <w:jc w:val="left"/>
      </w:pPr>
      <w:r w:rsidRPr="00B26803">
        <w:rPr>
          <w:spacing w:val="-57"/>
        </w:rPr>
        <w:t xml:space="preserve"> </w:t>
      </w:r>
      <w:r w:rsidRPr="00B26803">
        <w:t>5</w:t>
      </w:r>
      <w:r w:rsidRPr="00B26803">
        <w:rPr>
          <w:spacing w:val="-1"/>
        </w:rPr>
        <w:t xml:space="preserve"> </w:t>
      </w:r>
      <w:r w:rsidRPr="00B26803">
        <w:t>декабря: День добровольца</w:t>
      </w:r>
      <w:r w:rsidRPr="00B26803">
        <w:rPr>
          <w:spacing w:val="-1"/>
        </w:rPr>
        <w:t xml:space="preserve"> </w:t>
      </w:r>
      <w:r w:rsidRPr="00B26803">
        <w:t>(волонтера) в</w:t>
      </w:r>
      <w:r w:rsidRPr="00B26803">
        <w:rPr>
          <w:spacing w:val="-3"/>
        </w:rPr>
        <w:t xml:space="preserve"> </w:t>
      </w:r>
      <w:r w:rsidRPr="00B26803">
        <w:t>России</w:t>
      </w:r>
    </w:p>
    <w:p w14:paraId="1E4BECBD" w14:textId="77777777" w:rsidR="00A9662E" w:rsidRDefault="0021290F" w:rsidP="00343426">
      <w:pPr>
        <w:pStyle w:val="a3"/>
        <w:spacing w:line="276" w:lineRule="auto"/>
        <w:ind w:left="0" w:firstLine="709"/>
        <w:jc w:val="left"/>
        <w:rPr>
          <w:spacing w:val="-57"/>
        </w:rPr>
      </w:pPr>
      <w:r w:rsidRPr="00B26803">
        <w:t>8 декабря: Международный день художника</w:t>
      </w:r>
      <w:r w:rsidRPr="00B26803">
        <w:rPr>
          <w:spacing w:val="-57"/>
        </w:rPr>
        <w:t xml:space="preserve"> </w:t>
      </w:r>
    </w:p>
    <w:p w14:paraId="61C5DF82" w14:textId="77777777" w:rsidR="00BB340C" w:rsidRPr="00B26803" w:rsidRDefault="0021290F" w:rsidP="00343426">
      <w:pPr>
        <w:pStyle w:val="a3"/>
        <w:spacing w:line="276" w:lineRule="auto"/>
        <w:ind w:left="0" w:firstLine="709"/>
        <w:jc w:val="left"/>
      </w:pPr>
      <w:r w:rsidRPr="00B26803">
        <w:t>9</w:t>
      </w:r>
      <w:r w:rsidRPr="00B26803">
        <w:rPr>
          <w:spacing w:val="-2"/>
        </w:rPr>
        <w:t xml:space="preserve"> </w:t>
      </w:r>
      <w:r w:rsidRPr="00B26803">
        <w:t>декабря:</w:t>
      </w:r>
      <w:r w:rsidRPr="00B26803">
        <w:rPr>
          <w:spacing w:val="-1"/>
        </w:rPr>
        <w:t xml:space="preserve"> </w:t>
      </w:r>
      <w:r w:rsidRPr="00B26803">
        <w:t>День Героев</w:t>
      </w:r>
      <w:r w:rsidRPr="00B26803">
        <w:rPr>
          <w:spacing w:val="-2"/>
        </w:rPr>
        <w:t xml:space="preserve"> </w:t>
      </w:r>
      <w:r w:rsidRPr="00B26803">
        <w:t>Отечества</w:t>
      </w:r>
    </w:p>
    <w:p w14:paraId="7F1C57B0" w14:textId="77777777" w:rsidR="006B6508" w:rsidRDefault="0021290F" w:rsidP="00343426">
      <w:pPr>
        <w:pStyle w:val="a3"/>
        <w:spacing w:line="276" w:lineRule="auto"/>
        <w:ind w:left="0" w:firstLine="709"/>
        <w:jc w:val="left"/>
        <w:rPr>
          <w:spacing w:val="-57"/>
        </w:rPr>
      </w:pPr>
      <w:r w:rsidRPr="00B26803">
        <w:t>12 декабря: День Конституции Российской Федерации</w:t>
      </w:r>
      <w:r w:rsidRPr="00B26803">
        <w:rPr>
          <w:spacing w:val="-57"/>
        </w:rPr>
        <w:t xml:space="preserve"> </w:t>
      </w:r>
    </w:p>
    <w:p w14:paraId="7D5CF67E" w14:textId="77777777" w:rsidR="00BB340C" w:rsidRPr="00B26803" w:rsidRDefault="0021290F" w:rsidP="00343426">
      <w:pPr>
        <w:pStyle w:val="a3"/>
        <w:spacing w:line="276" w:lineRule="auto"/>
        <w:ind w:left="0" w:firstLine="709"/>
        <w:jc w:val="left"/>
      </w:pPr>
      <w:r w:rsidRPr="00B26803">
        <w:t>31</w:t>
      </w:r>
      <w:r w:rsidRPr="00B26803">
        <w:rPr>
          <w:spacing w:val="-1"/>
        </w:rPr>
        <w:t xml:space="preserve"> </w:t>
      </w:r>
      <w:r w:rsidRPr="00B26803">
        <w:t>декабря: Новый</w:t>
      </w:r>
      <w:r w:rsidRPr="00B26803">
        <w:rPr>
          <w:spacing w:val="-1"/>
        </w:rPr>
        <w:t xml:space="preserve"> </w:t>
      </w:r>
      <w:r w:rsidRPr="00B26803">
        <w:t>год.</w:t>
      </w:r>
    </w:p>
    <w:p w14:paraId="72692DD7" w14:textId="77777777" w:rsidR="00B63BEF" w:rsidRDefault="00B63BEF" w:rsidP="00B63BEF">
      <w:pPr>
        <w:pStyle w:val="a3"/>
        <w:spacing w:line="276" w:lineRule="auto"/>
        <w:ind w:right="242"/>
        <w:rPr>
          <w:noProof/>
          <w:lang w:eastAsia="ru-RU"/>
        </w:rPr>
      </w:pPr>
    </w:p>
    <w:p w14:paraId="48108ADD" w14:textId="77777777" w:rsidR="00B63BEF" w:rsidRDefault="00B63BEF" w:rsidP="00B63BEF">
      <w:pPr>
        <w:pStyle w:val="a3"/>
        <w:spacing w:line="276" w:lineRule="auto"/>
        <w:ind w:right="242"/>
        <w:rPr>
          <w:noProof/>
          <w:lang w:eastAsia="ru-RU"/>
        </w:rPr>
      </w:pPr>
    </w:p>
    <w:p w14:paraId="3DAC2092" w14:textId="77777777" w:rsidR="00BB340C" w:rsidRDefault="00BB340C" w:rsidP="00B63BEF">
      <w:pPr>
        <w:pStyle w:val="a3"/>
        <w:spacing w:line="276" w:lineRule="auto"/>
        <w:ind w:right="242"/>
        <w:rPr>
          <w:sz w:val="17"/>
        </w:rPr>
      </w:pPr>
    </w:p>
    <w:p w14:paraId="0F6A442E" w14:textId="77777777" w:rsidR="001C6F63" w:rsidRDefault="001C6F63" w:rsidP="00B63BEF">
      <w:pPr>
        <w:pStyle w:val="a3"/>
        <w:spacing w:line="276" w:lineRule="auto"/>
        <w:ind w:right="242"/>
        <w:rPr>
          <w:sz w:val="17"/>
        </w:rPr>
      </w:pPr>
    </w:p>
    <w:p w14:paraId="7AC64298" w14:textId="77777777" w:rsidR="001C6F63" w:rsidRDefault="001C6F63" w:rsidP="00B63BEF">
      <w:pPr>
        <w:pStyle w:val="a3"/>
        <w:spacing w:line="276" w:lineRule="auto"/>
        <w:ind w:right="242"/>
        <w:rPr>
          <w:sz w:val="17"/>
        </w:rPr>
      </w:pPr>
    </w:p>
    <w:p w14:paraId="22F5AFAA" w14:textId="77777777" w:rsidR="001C6F63" w:rsidRDefault="001C6F63" w:rsidP="00B63BEF">
      <w:pPr>
        <w:pStyle w:val="a3"/>
        <w:spacing w:line="276" w:lineRule="auto"/>
        <w:ind w:right="242"/>
        <w:rPr>
          <w:sz w:val="17"/>
        </w:rPr>
      </w:pPr>
    </w:p>
    <w:p w14:paraId="4660DCB5" w14:textId="77777777" w:rsidR="001C6F63" w:rsidRDefault="001C6F63" w:rsidP="00B63BEF">
      <w:pPr>
        <w:pStyle w:val="a3"/>
        <w:spacing w:line="276" w:lineRule="auto"/>
        <w:ind w:right="242"/>
        <w:rPr>
          <w:sz w:val="17"/>
        </w:rPr>
      </w:pPr>
    </w:p>
    <w:p w14:paraId="0CFFDE54" w14:textId="77777777" w:rsidR="001C6F63" w:rsidRDefault="001C6F63" w:rsidP="00B63BEF">
      <w:pPr>
        <w:pStyle w:val="a3"/>
        <w:spacing w:line="276" w:lineRule="auto"/>
        <w:ind w:right="242"/>
        <w:rPr>
          <w:sz w:val="17"/>
        </w:rPr>
      </w:pPr>
    </w:p>
    <w:p w14:paraId="4F00F66F" w14:textId="77777777" w:rsidR="001C6F63" w:rsidRDefault="001C6F63" w:rsidP="00B63BEF">
      <w:pPr>
        <w:pStyle w:val="a3"/>
        <w:spacing w:line="276" w:lineRule="auto"/>
        <w:ind w:right="242"/>
        <w:rPr>
          <w:sz w:val="17"/>
        </w:rPr>
      </w:pPr>
    </w:p>
    <w:p w14:paraId="72FAE9D2" w14:textId="77777777" w:rsidR="001C6F63" w:rsidRDefault="001C6F63" w:rsidP="00B63BEF">
      <w:pPr>
        <w:pStyle w:val="a3"/>
        <w:spacing w:line="276" w:lineRule="auto"/>
        <w:ind w:right="242"/>
        <w:rPr>
          <w:sz w:val="17"/>
        </w:rPr>
      </w:pPr>
    </w:p>
    <w:p w14:paraId="1EE913E7" w14:textId="77777777" w:rsidR="001C6F63" w:rsidRDefault="001C6F63" w:rsidP="00B63BEF">
      <w:pPr>
        <w:pStyle w:val="a3"/>
        <w:spacing w:line="276" w:lineRule="auto"/>
        <w:ind w:right="242"/>
        <w:rPr>
          <w:sz w:val="17"/>
        </w:rPr>
      </w:pPr>
    </w:p>
    <w:p w14:paraId="6EAD4D12" w14:textId="77777777" w:rsidR="001C6F63" w:rsidRDefault="001C6F63" w:rsidP="00B63BEF">
      <w:pPr>
        <w:pStyle w:val="a3"/>
        <w:spacing w:line="276" w:lineRule="auto"/>
        <w:ind w:right="242"/>
        <w:rPr>
          <w:sz w:val="17"/>
        </w:rPr>
      </w:pPr>
    </w:p>
    <w:p w14:paraId="0972A8AC" w14:textId="77777777" w:rsidR="001C6F63" w:rsidRDefault="001C6F63" w:rsidP="00B63BEF">
      <w:pPr>
        <w:pStyle w:val="a3"/>
        <w:spacing w:line="276" w:lineRule="auto"/>
        <w:ind w:right="242"/>
        <w:rPr>
          <w:sz w:val="17"/>
        </w:rPr>
      </w:pPr>
    </w:p>
    <w:p w14:paraId="0EBD8F27" w14:textId="77777777" w:rsidR="001C6F63" w:rsidRDefault="001C6F63" w:rsidP="00B63BEF">
      <w:pPr>
        <w:pStyle w:val="a3"/>
        <w:spacing w:line="276" w:lineRule="auto"/>
        <w:ind w:right="242"/>
        <w:rPr>
          <w:sz w:val="17"/>
        </w:rPr>
      </w:pPr>
    </w:p>
    <w:p w14:paraId="19297548" w14:textId="77777777" w:rsidR="001C6F63" w:rsidRDefault="001C6F63" w:rsidP="00B63BEF">
      <w:pPr>
        <w:pStyle w:val="a3"/>
        <w:spacing w:line="276" w:lineRule="auto"/>
        <w:ind w:right="242"/>
        <w:rPr>
          <w:sz w:val="17"/>
        </w:rPr>
      </w:pPr>
    </w:p>
    <w:p w14:paraId="668501C7" w14:textId="77777777" w:rsidR="001C6F63" w:rsidRDefault="001C6F63" w:rsidP="00B63BEF">
      <w:pPr>
        <w:pStyle w:val="a3"/>
        <w:spacing w:line="276" w:lineRule="auto"/>
        <w:ind w:right="242"/>
        <w:rPr>
          <w:sz w:val="17"/>
        </w:rPr>
      </w:pPr>
    </w:p>
    <w:p w14:paraId="17A21918" w14:textId="77777777" w:rsidR="001C6F63" w:rsidRDefault="001C6F63" w:rsidP="00B63BEF">
      <w:pPr>
        <w:pStyle w:val="a3"/>
        <w:spacing w:line="276" w:lineRule="auto"/>
        <w:ind w:right="242"/>
        <w:rPr>
          <w:sz w:val="17"/>
        </w:rPr>
      </w:pPr>
    </w:p>
    <w:p w14:paraId="40A9737A" w14:textId="77777777" w:rsidR="001C6F63" w:rsidRDefault="001C6F63" w:rsidP="00B63BEF">
      <w:pPr>
        <w:pStyle w:val="a3"/>
        <w:spacing w:line="276" w:lineRule="auto"/>
        <w:ind w:right="242"/>
        <w:rPr>
          <w:sz w:val="17"/>
        </w:rPr>
      </w:pPr>
    </w:p>
    <w:p w14:paraId="3FBFED48" w14:textId="77777777" w:rsidR="001C6F63" w:rsidRDefault="001C6F63" w:rsidP="00B63BEF">
      <w:pPr>
        <w:pStyle w:val="a3"/>
        <w:spacing w:line="276" w:lineRule="auto"/>
        <w:ind w:right="242"/>
        <w:rPr>
          <w:sz w:val="17"/>
        </w:rPr>
      </w:pPr>
    </w:p>
    <w:p w14:paraId="40FEB474" w14:textId="77777777" w:rsidR="001C6F63" w:rsidRDefault="001C6F63" w:rsidP="00B63BEF">
      <w:pPr>
        <w:pStyle w:val="a3"/>
        <w:spacing w:line="276" w:lineRule="auto"/>
        <w:ind w:right="242"/>
        <w:rPr>
          <w:sz w:val="17"/>
        </w:rPr>
      </w:pPr>
    </w:p>
    <w:p w14:paraId="065DA30E" w14:textId="77777777" w:rsidR="001C6F63" w:rsidRDefault="001C6F63" w:rsidP="00B63BEF">
      <w:pPr>
        <w:pStyle w:val="a3"/>
        <w:spacing w:line="276" w:lineRule="auto"/>
        <w:ind w:right="242"/>
        <w:rPr>
          <w:sz w:val="17"/>
        </w:rPr>
      </w:pPr>
    </w:p>
    <w:p w14:paraId="51450C8D" w14:textId="77777777" w:rsidR="001C6F63" w:rsidRDefault="001C6F63" w:rsidP="00472EBF">
      <w:pPr>
        <w:pStyle w:val="a3"/>
        <w:spacing w:line="276" w:lineRule="auto"/>
        <w:ind w:left="0" w:right="242" w:firstLine="0"/>
        <w:rPr>
          <w:sz w:val="17"/>
        </w:rPr>
      </w:pPr>
    </w:p>
    <w:sectPr w:rsidR="001C6F63" w:rsidSect="00B11B56">
      <w:pgSz w:w="12000" w:h="16960"/>
      <w:pgMar w:top="1134" w:right="851" w:bottom="1134" w:left="1134" w:header="0" w:footer="0"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082F39A" w14:textId="77777777" w:rsidR="0005798A" w:rsidRDefault="0005798A">
      <w:r>
        <w:separator/>
      </w:r>
    </w:p>
  </w:endnote>
  <w:endnote w:type="continuationSeparator" w:id="0">
    <w:p w14:paraId="27401505" w14:textId="77777777" w:rsidR="0005798A" w:rsidRDefault="000579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Century Schoolbook">
    <w:panose1 w:val="02040604050505020304"/>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7B253C" w14:textId="77777777" w:rsidR="00381848" w:rsidRDefault="00381848">
    <w:pPr>
      <w:pStyle w:val="a3"/>
      <w:spacing w:line="14" w:lineRule="auto"/>
      <w:ind w:left="0" w:firstLine="0"/>
      <w:jc w:val="left"/>
      <w:rPr>
        <w:sz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76E775" w14:textId="77777777" w:rsidR="00381848" w:rsidRDefault="00381848">
    <w:pPr>
      <w:pStyle w:val="a3"/>
      <w:spacing w:line="14" w:lineRule="auto"/>
      <w:ind w:left="0" w:firstLine="0"/>
      <w:jc w:val="left"/>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5E43CB3" w14:textId="77777777" w:rsidR="0005798A" w:rsidRDefault="0005798A">
      <w:r>
        <w:separator/>
      </w:r>
    </w:p>
  </w:footnote>
  <w:footnote w:type="continuationSeparator" w:id="0">
    <w:p w14:paraId="37CE5BA1" w14:textId="77777777" w:rsidR="0005798A" w:rsidRDefault="0005798A">
      <w:r>
        <w:continuationSeparator/>
      </w:r>
    </w:p>
  </w:footnote>
  <w:footnote w:id="1">
    <w:p w14:paraId="30F2BC9A" w14:textId="77777777" w:rsidR="00381848" w:rsidRPr="00DB5983" w:rsidRDefault="00381848" w:rsidP="00DB5983">
      <w:pPr>
        <w:pStyle w:val="af"/>
        <w:shd w:val="clear" w:color="auto" w:fill="auto"/>
        <w:tabs>
          <w:tab w:val="left" w:pos="182"/>
        </w:tabs>
        <w:ind w:right="20"/>
        <w:rPr>
          <w:b w:val="0"/>
          <w:lang w:val="ru-RU"/>
        </w:rPr>
      </w:pPr>
      <w:r w:rsidRPr="00430E17">
        <w:rPr>
          <w:b w:val="0"/>
          <w:vertAlign w:val="superscript"/>
        </w:rPr>
        <w:footnoteRef/>
      </w:r>
      <w:r w:rsidRPr="00DB5983">
        <w:rPr>
          <w:b w:val="0"/>
          <w:lang w:val="ru-RU"/>
        </w:rPr>
        <w:tab/>
        <w:t>Пункт 5 Основ государственной политики по сохранению и укреплению традиционных российских духовно-</w:t>
      </w:r>
      <w:r w:rsidRPr="00DB5983">
        <w:rPr>
          <w:b w:val="0"/>
          <w:lang w:val="ru-RU"/>
        </w:rPr>
        <w:softHyphen/>
        <w:t>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2">
    <w:p w14:paraId="6B3A2062" w14:textId="77777777" w:rsidR="00381848" w:rsidRPr="00430E17" w:rsidRDefault="00381848" w:rsidP="001C56B5">
      <w:pPr>
        <w:pStyle w:val="af1"/>
        <w:rPr>
          <w:rFonts w:ascii="Times New Roman" w:hAnsi="Times New Roman" w:cs="Times New Roman"/>
          <w:sz w:val="18"/>
          <w:szCs w:val="18"/>
        </w:rPr>
      </w:pPr>
      <w:r w:rsidRPr="00430E17">
        <w:rPr>
          <w:rStyle w:val="af3"/>
          <w:rFonts w:ascii="Times New Roman" w:hAnsi="Times New Roman" w:cs="Times New Roman"/>
          <w:sz w:val="18"/>
          <w:szCs w:val="18"/>
        </w:rPr>
        <w:footnoteRef/>
      </w:r>
      <w:r w:rsidRPr="00430E17">
        <w:rPr>
          <w:rFonts w:ascii="Times New Roman" w:hAnsi="Times New Roman" w:cs="Times New Roman"/>
          <w:sz w:val="18"/>
          <w:szCs w:val="18"/>
        </w:rPr>
        <w:t xml:space="preserve"> Пункт </w:t>
      </w:r>
      <w:r>
        <w:rPr>
          <w:rFonts w:ascii="Times New Roman" w:hAnsi="Times New Roman" w:cs="Times New Roman"/>
          <w:sz w:val="18"/>
          <w:szCs w:val="18"/>
        </w:rPr>
        <w:t>21 статьи 2 Федерального закона от 29 декабря 2012 г. № 273-ФЗ «Об образовании в Российской Федерации» (Собрание законодательств Российской Федерации, 2012, № 53, ст. 7598).</w:t>
      </w:r>
    </w:p>
  </w:footnote>
  <w:footnote w:id="3">
    <w:p w14:paraId="2FF93189" w14:textId="77777777" w:rsidR="00381848" w:rsidRPr="006F353B" w:rsidRDefault="00381848" w:rsidP="00BB1E02">
      <w:pPr>
        <w:pStyle w:val="af"/>
        <w:shd w:val="clear" w:color="auto" w:fill="auto"/>
        <w:tabs>
          <w:tab w:val="left" w:pos="115"/>
        </w:tabs>
        <w:jc w:val="left"/>
        <w:rPr>
          <w:b w:val="0"/>
          <w:lang w:val="ru-RU"/>
        </w:rPr>
      </w:pPr>
      <w:r w:rsidRPr="00430E17">
        <w:rPr>
          <w:b w:val="0"/>
          <w:vertAlign w:val="superscript"/>
        </w:rPr>
        <w:footnoteRef/>
      </w:r>
      <w:r w:rsidRPr="006F353B">
        <w:rPr>
          <w:b w:val="0"/>
          <w:lang w:val="ru-RU"/>
        </w:rPr>
        <w:tab/>
        <w:t>Пункт 3.2.3 ФГОС ДО.</w:t>
      </w:r>
    </w:p>
  </w:footnote>
  <w:footnote w:id="4">
    <w:p w14:paraId="05EE17D6" w14:textId="77777777" w:rsidR="00381848" w:rsidRPr="00BB1E02" w:rsidRDefault="00381848" w:rsidP="00BB1E02">
      <w:pPr>
        <w:pStyle w:val="af"/>
        <w:shd w:val="clear" w:color="auto" w:fill="auto"/>
        <w:tabs>
          <w:tab w:val="left" w:pos="115"/>
        </w:tabs>
        <w:jc w:val="left"/>
        <w:rPr>
          <w:b w:val="0"/>
          <w:lang w:val="ru-RU"/>
        </w:rPr>
      </w:pPr>
      <w:r w:rsidRPr="00430E17">
        <w:rPr>
          <w:b w:val="0"/>
          <w:vertAlign w:val="superscript"/>
        </w:rPr>
        <w:footnoteRef/>
      </w:r>
      <w:r w:rsidRPr="00BB1E02">
        <w:rPr>
          <w:b w:val="0"/>
          <w:lang w:val="ru-RU"/>
        </w:rPr>
        <w:tab/>
        <w:t>Пункт 4.3 ФГОС ДО.</w:t>
      </w:r>
    </w:p>
  </w:footnote>
  <w:footnote w:id="5">
    <w:p w14:paraId="1A150FA9" w14:textId="77777777" w:rsidR="00381848" w:rsidRPr="00BB1E02" w:rsidRDefault="00381848" w:rsidP="00BB1E02">
      <w:pPr>
        <w:pStyle w:val="af"/>
        <w:shd w:val="clear" w:color="auto" w:fill="auto"/>
        <w:tabs>
          <w:tab w:val="left" w:pos="115"/>
        </w:tabs>
        <w:jc w:val="left"/>
        <w:rPr>
          <w:b w:val="0"/>
          <w:lang w:val="ru-RU"/>
        </w:rPr>
      </w:pPr>
      <w:r w:rsidRPr="00430E17">
        <w:rPr>
          <w:b w:val="0"/>
          <w:vertAlign w:val="superscript"/>
        </w:rPr>
        <w:footnoteRef/>
      </w:r>
      <w:r w:rsidRPr="00BB1E02">
        <w:rPr>
          <w:b w:val="0"/>
          <w:lang w:val="ru-RU"/>
        </w:rPr>
        <w:tab/>
        <w:t>Пункт 4.3 ФГОС ДО.</w:t>
      </w:r>
    </w:p>
  </w:footnote>
  <w:footnote w:id="6">
    <w:p w14:paraId="35069299" w14:textId="77777777" w:rsidR="00381848" w:rsidRPr="00C01EBB" w:rsidRDefault="00381848" w:rsidP="00C01EBB">
      <w:pPr>
        <w:adjustRightInd w:val="0"/>
        <w:ind w:right="-1"/>
        <w:rPr>
          <w:b/>
          <w:bCs/>
          <w:kern w:val="1"/>
          <w:sz w:val="20"/>
          <w:szCs w:val="20"/>
        </w:rPr>
      </w:pPr>
      <w:r>
        <w:rPr>
          <w:rStyle w:val="af3"/>
        </w:rPr>
        <w:footnoteRef/>
      </w:r>
      <w:r>
        <w:t xml:space="preserve"> </w:t>
      </w:r>
      <w:r w:rsidRPr="00246F35">
        <w:rPr>
          <w:sz w:val="20"/>
          <w:szCs w:val="20"/>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w:t>
      </w:r>
      <w:r w:rsidRPr="00C01EBB">
        <w:rPr>
          <w:sz w:val="18"/>
          <w:szCs w:val="18"/>
        </w:rPr>
        <w:t xml:space="preserve">(разработаны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w:t>
      </w:r>
      <w:r w:rsidRPr="00C01EBB">
        <w:rPr>
          <w:spacing w:val="-1"/>
          <w:kern w:val="1"/>
          <w:sz w:val="18"/>
          <w:szCs w:val="18"/>
        </w:rPr>
        <w:t xml:space="preserve">Федерации по реализации государственной политики в сфере защиты семьи и </w:t>
      </w:r>
      <w:r w:rsidRPr="00C01EBB">
        <w:rPr>
          <w:kern w:val="1"/>
          <w:sz w:val="18"/>
          <w:szCs w:val="18"/>
        </w:rPr>
        <w:t>детей 17 декабря 2021 года)</w:t>
      </w:r>
      <w:r>
        <w:rPr>
          <w:kern w:val="1"/>
          <w:sz w:val="18"/>
          <w:szCs w:val="18"/>
        </w:rPr>
        <w:t xml:space="preserve"> – </w:t>
      </w:r>
      <w:r>
        <w:rPr>
          <w:kern w:val="1"/>
          <w:sz w:val="18"/>
          <w:szCs w:val="18"/>
          <w:lang w:val="en-US"/>
        </w:rPr>
        <w:t>URL</w:t>
      </w:r>
      <w:r w:rsidRPr="00C01EBB">
        <w:rPr>
          <w:kern w:val="1"/>
          <w:sz w:val="18"/>
          <w:szCs w:val="18"/>
        </w:rPr>
        <w:t>:</w:t>
      </w:r>
      <w:r>
        <w:rPr>
          <w:kern w:val="1"/>
          <w:sz w:val="18"/>
          <w:szCs w:val="18"/>
        </w:rPr>
        <w:t xml:space="preserve"> </w:t>
      </w:r>
      <w:hyperlink r:id="rId1" w:history="1">
        <w:r w:rsidRPr="00EB6BCD">
          <w:rPr>
            <w:rStyle w:val="af4"/>
            <w:kern w:val="1"/>
            <w:sz w:val="18"/>
            <w:szCs w:val="18"/>
          </w:rPr>
          <w:t>https://docs.edu.gov.ru/document/f4f7837770384bfa1faa1827ec8d72d4/download/5558/</w:t>
        </w:r>
      </w:hyperlink>
      <w:r>
        <w:rPr>
          <w:kern w:val="1"/>
          <w:sz w:val="18"/>
          <w:szCs w:val="18"/>
        </w:rPr>
        <w:t xml:space="preserve"> (дата обращения 25.04.2023)</w:t>
      </w:r>
    </w:p>
    <w:p w14:paraId="5832C701" w14:textId="77777777" w:rsidR="00381848" w:rsidRDefault="00381848">
      <w:pPr>
        <w:pStyle w:val="af1"/>
      </w:pPr>
    </w:p>
  </w:footnote>
  <w:footnote w:id="7">
    <w:p w14:paraId="2F095FE2" w14:textId="77777777" w:rsidR="00381848" w:rsidRPr="00511BC7" w:rsidRDefault="00381848" w:rsidP="00511BC7">
      <w:pPr>
        <w:pStyle w:val="af1"/>
        <w:ind w:left="40"/>
        <w:rPr>
          <w:rFonts w:ascii="Times New Roman" w:hAnsi="Times New Roman" w:cs="Times New Roman"/>
          <w:sz w:val="18"/>
          <w:szCs w:val="18"/>
        </w:rPr>
      </w:pPr>
      <w:r w:rsidRPr="00511BC7">
        <w:rPr>
          <w:rStyle w:val="af3"/>
          <w:rFonts w:ascii="Times New Roman" w:hAnsi="Times New Roman" w:cs="Times New Roman"/>
          <w:sz w:val="18"/>
          <w:szCs w:val="18"/>
        </w:rPr>
        <w:footnoteRef/>
      </w:r>
      <w:r>
        <w:rPr>
          <w:rFonts w:ascii="Times New Roman" w:hAnsi="Times New Roman" w:cs="Times New Roman"/>
          <w:sz w:val="18"/>
          <w:szCs w:val="18"/>
        </w:rPr>
        <w:t xml:space="preserve"> </w:t>
      </w:r>
      <w:r w:rsidRPr="00511BC7">
        <w:rPr>
          <w:rFonts w:ascii="Times New Roman" w:hAnsi="Times New Roman" w:cs="Times New Roman"/>
          <w:sz w:val="18"/>
          <w:szCs w:val="18"/>
        </w:rPr>
        <w:t>Пункт 2 статьи 2 Федерального закона от 29 декабря 2012 г. № 273-ФЗ «Об образовании в Российской Федерации» (Собрание законодательства Российской Федерации, 2012, № 53, ст. 7598; 2020, № 31, ст. 5063)</w:t>
      </w:r>
    </w:p>
  </w:footnote>
  <w:footnote w:id="8">
    <w:p w14:paraId="15B037DF" w14:textId="77777777" w:rsidR="00381848" w:rsidRPr="00511BC7" w:rsidRDefault="00381848" w:rsidP="00511BC7">
      <w:pPr>
        <w:pStyle w:val="af1"/>
        <w:ind w:left="40"/>
        <w:jc w:val="both"/>
        <w:rPr>
          <w:rFonts w:ascii="Times New Roman" w:hAnsi="Times New Roman" w:cs="Times New Roman"/>
          <w:sz w:val="18"/>
          <w:szCs w:val="18"/>
        </w:rPr>
      </w:pPr>
      <w:r w:rsidRPr="00511BC7">
        <w:rPr>
          <w:rStyle w:val="af3"/>
          <w:rFonts w:ascii="Times New Roman" w:hAnsi="Times New Roman" w:cs="Times New Roman"/>
          <w:sz w:val="18"/>
          <w:szCs w:val="18"/>
        </w:rPr>
        <w:footnoteRef/>
      </w:r>
      <w:r w:rsidRPr="00511BC7">
        <w:rPr>
          <w:rFonts w:ascii="Times New Roman" w:hAnsi="Times New Roman" w:cs="Times New Roman"/>
          <w:sz w:val="18"/>
          <w:szCs w:val="18"/>
        </w:rPr>
        <w:t xml:space="preserve"> Пункт 4 Основ государственной политики по сохранению и укреплению традиционных российских </w:t>
      </w:r>
      <w:proofErr w:type="spellStart"/>
      <w:r w:rsidRPr="00511BC7">
        <w:rPr>
          <w:rFonts w:ascii="Times New Roman" w:hAnsi="Times New Roman" w:cs="Times New Roman"/>
          <w:sz w:val="18"/>
          <w:szCs w:val="18"/>
        </w:rPr>
        <w:t>духовно</w:t>
      </w:r>
      <w:r w:rsidRPr="00511BC7">
        <w:rPr>
          <w:rFonts w:ascii="Times New Roman" w:hAnsi="Times New Roman" w:cs="Times New Roman"/>
          <w:sz w:val="18"/>
          <w:szCs w:val="18"/>
        </w:rPr>
        <w:softHyphen/>
        <w:t>нравственных</w:t>
      </w:r>
      <w:proofErr w:type="spellEnd"/>
      <w:r w:rsidRPr="00511BC7">
        <w:rPr>
          <w:rFonts w:ascii="Times New Roman" w:hAnsi="Times New Roman" w:cs="Times New Roman"/>
          <w:sz w:val="18"/>
          <w:szCs w:val="18"/>
        </w:rPr>
        <w:t xml:space="preserve">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9">
    <w:p w14:paraId="245C2687" w14:textId="77777777" w:rsidR="00381848" w:rsidRPr="00511BC7" w:rsidRDefault="00381848" w:rsidP="00511BC7">
      <w:pPr>
        <w:pStyle w:val="af"/>
        <w:shd w:val="clear" w:color="auto" w:fill="auto"/>
        <w:tabs>
          <w:tab w:val="left" w:pos="768"/>
        </w:tabs>
        <w:ind w:left="40" w:right="20"/>
        <w:rPr>
          <w:b w:val="0"/>
          <w:bCs w:val="0"/>
          <w:lang w:val="ru-RU"/>
        </w:rPr>
      </w:pPr>
      <w:r w:rsidRPr="00511BC7">
        <w:rPr>
          <w:b w:val="0"/>
          <w:bCs w:val="0"/>
          <w:vertAlign w:val="superscript"/>
        </w:rPr>
        <w:footnoteRef/>
      </w:r>
      <w:r>
        <w:rPr>
          <w:b w:val="0"/>
          <w:bCs w:val="0"/>
          <w:lang w:val="ru-RU"/>
        </w:rPr>
        <w:t xml:space="preserve"> </w:t>
      </w:r>
      <w:r w:rsidRPr="00511BC7">
        <w:rPr>
          <w:b w:val="0"/>
          <w:bCs w:val="0"/>
          <w:lang w:val="ru-RU"/>
        </w:rPr>
        <w:t xml:space="preserve">Пункт 5 Основ государственной политики по сохранению и укреплению традиционных российских </w:t>
      </w:r>
      <w:proofErr w:type="spellStart"/>
      <w:r w:rsidRPr="00511BC7">
        <w:rPr>
          <w:b w:val="0"/>
          <w:bCs w:val="0"/>
          <w:lang w:val="ru-RU"/>
        </w:rPr>
        <w:t>духовно</w:t>
      </w:r>
      <w:r w:rsidRPr="00511BC7">
        <w:rPr>
          <w:b w:val="0"/>
          <w:bCs w:val="0"/>
          <w:lang w:val="ru-RU"/>
        </w:rPr>
        <w:softHyphen/>
        <w:t>нравственных</w:t>
      </w:r>
      <w:proofErr w:type="spellEnd"/>
      <w:r w:rsidRPr="00511BC7">
        <w:rPr>
          <w:b w:val="0"/>
          <w:bCs w:val="0"/>
          <w:lang w:val="ru-RU"/>
        </w:rPr>
        <w:t xml:space="preserve">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10">
    <w:p w14:paraId="7E3ECB93" w14:textId="77777777" w:rsidR="00381848" w:rsidRPr="00C01EBB" w:rsidRDefault="00381848" w:rsidP="00304AB3">
      <w:pPr>
        <w:adjustRightInd w:val="0"/>
        <w:ind w:right="-1"/>
        <w:rPr>
          <w:b/>
          <w:bCs/>
          <w:kern w:val="1"/>
          <w:sz w:val="20"/>
          <w:szCs w:val="20"/>
        </w:rPr>
      </w:pPr>
      <w:r>
        <w:rPr>
          <w:rStyle w:val="af3"/>
        </w:rPr>
        <w:footnoteRef/>
      </w:r>
      <w:r>
        <w:t xml:space="preserve"> </w:t>
      </w:r>
      <w:r w:rsidRPr="00246F35">
        <w:rPr>
          <w:sz w:val="20"/>
          <w:szCs w:val="20"/>
        </w:rPr>
        <w:t xml:space="preserve">Рекомендации </w:t>
      </w:r>
      <w:r>
        <w:rPr>
          <w:sz w:val="20"/>
          <w:szCs w:val="20"/>
        </w:rPr>
        <w:t xml:space="preserve"> </w:t>
      </w:r>
      <w:r w:rsidRPr="00246F35">
        <w:rPr>
          <w:sz w:val="20"/>
          <w:szCs w:val="20"/>
        </w:rPr>
        <w:t xml:space="preserve">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w:t>
      </w:r>
      <w:r w:rsidRPr="00C01EBB">
        <w:rPr>
          <w:sz w:val="18"/>
          <w:szCs w:val="18"/>
        </w:rPr>
        <w:t xml:space="preserve">(разработаны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w:t>
      </w:r>
      <w:r w:rsidRPr="00C01EBB">
        <w:rPr>
          <w:spacing w:val="-1"/>
          <w:kern w:val="1"/>
          <w:sz w:val="18"/>
          <w:szCs w:val="18"/>
        </w:rPr>
        <w:t xml:space="preserve">Федерации по реализации государственной политики в сфере защиты семьи и </w:t>
      </w:r>
      <w:r w:rsidRPr="00C01EBB">
        <w:rPr>
          <w:kern w:val="1"/>
          <w:sz w:val="18"/>
          <w:szCs w:val="18"/>
        </w:rPr>
        <w:t>детей 17 декабря 2021 года)</w:t>
      </w:r>
      <w:r>
        <w:rPr>
          <w:kern w:val="1"/>
          <w:sz w:val="18"/>
          <w:szCs w:val="18"/>
        </w:rPr>
        <w:t xml:space="preserve"> – </w:t>
      </w:r>
      <w:r>
        <w:rPr>
          <w:kern w:val="1"/>
          <w:sz w:val="18"/>
          <w:szCs w:val="18"/>
          <w:lang w:val="en-US"/>
        </w:rPr>
        <w:t>URL</w:t>
      </w:r>
      <w:r w:rsidRPr="00C01EBB">
        <w:rPr>
          <w:kern w:val="1"/>
          <w:sz w:val="18"/>
          <w:szCs w:val="18"/>
        </w:rPr>
        <w:t>:</w:t>
      </w:r>
      <w:r>
        <w:rPr>
          <w:kern w:val="1"/>
          <w:sz w:val="18"/>
          <w:szCs w:val="18"/>
        </w:rPr>
        <w:t xml:space="preserve"> </w:t>
      </w:r>
      <w:hyperlink r:id="rId2" w:history="1">
        <w:r w:rsidRPr="00EB6BCD">
          <w:rPr>
            <w:rStyle w:val="af4"/>
            <w:kern w:val="1"/>
            <w:sz w:val="18"/>
            <w:szCs w:val="18"/>
          </w:rPr>
          <w:t>https://docs.edu.gov.ru/document/f4f7837770384bfa1faa1827ec8d72d4/download/5558/</w:t>
        </w:r>
      </w:hyperlink>
      <w:r>
        <w:rPr>
          <w:kern w:val="1"/>
          <w:sz w:val="18"/>
          <w:szCs w:val="18"/>
        </w:rPr>
        <w:t xml:space="preserve"> (дата обращения 25.04.2023)</w:t>
      </w:r>
    </w:p>
    <w:p w14:paraId="4A14D1FE" w14:textId="77777777" w:rsidR="00381848" w:rsidRDefault="00381848" w:rsidP="00304AB3">
      <w:pPr>
        <w:pStyle w:val="af1"/>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679028022"/>
      <w:docPartObj>
        <w:docPartGallery w:val="Page Numbers (Top of Page)"/>
        <w:docPartUnique/>
      </w:docPartObj>
    </w:sdtPr>
    <w:sdtEndPr>
      <w:rPr>
        <w:sz w:val="20"/>
        <w:szCs w:val="20"/>
      </w:rPr>
    </w:sdtEndPr>
    <w:sdtContent>
      <w:p w14:paraId="3E7AD5E4" w14:textId="77777777" w:rsidR="00381848" w:rsidRDefault="00381848">
        <w:pPr>
          <w:pStyle w:val="a6"/>
          <w:jc w:val="center"/>
        </w:pPr>
      </w:p>
      <w:p w14:paraId="096C654C" w14:textId="77777777" w:rsidR="00381848" w:rsidRDefault="00381848">
        <w:pPr>
          <w:pStyle w:val="a6"/>
          <w:jc w:val="center"/>
        </w:pPr>
      </w:p>
      <w:p w14:paraId="1E76C371" w14:textId="77777777" w:rsidR="00381848" w:rsidRPr="00B11B56" w:rsidRDefault="00381848">
        <w:pPr>
          <w:pStyle w:val="a6"/>
          <w:jc w:val="center"/>
          <w:rPr>
            <w:sz w:val="20"/>
            <w:szCs w:val="20"/>
          </w:rPr>
        </w:pPr>
        <w:r w:rsidRPr="00B11B56">
          <w:rPr>
            <w:sz w:val="20"/>
            <w:szCs w:val="20"/>
          </w:rPr>
          <w:fldChar w:fldCharType="begin"/>
        </w:r>
        <w:r w:rsidRPr="00B11B56">
          <w:rPr>
            <w:sz w:val="20"/>
            <w:szCs w:val="20"/>
          </w:rPr>
          <w:instrText>PAGE   \* MERGEFORMAT</w:instrText>
        </w:r>
        <w:r w:rsidRPr="00B11B56">
          <w:rPr>
            <w:sz w:val="20"/>
            <w:szCs w:val="20"/>
          </w:rPr>
          <w:fldChar w:fldCharType="separate"/>
        </w:r>
        <w:r>
          <w:rPr>
            <w:noProof/>
            <w:sz w:val="20"/>
            <w:szCs w:val="20"/>
          </w:rPr>
          <w:t>203</w:t>
        </w:r>
        <w:r w:rsidRPr="00B11B56">
          <w:rPr>
            <w:sz w:val="20"/>
            <w:szCs w:val="20"/>
          </w:rPr>
          <w:fldChar w:fldCharType="end"/>
        </w:r>
      </w:p>
    </w:sdtContent>
  </w:sdt>
  <w:p w14:paraId="4D348DAF" w14:textId="77777777" w:rsidR="00381848" w:rsidRDefault="00381848">
    <w:pPr>
      <w:pStyle w:val="a3"/>
      <w:spacing w:line="14" w:lineRule="auto"/>
      <w:ind w:left="0" w:firstLine="0"/>
      <w:jc w:val="left"/>
      <w:rPr>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167100"/>
    <w:multiLevelType w:val="hybridMultilevel"/>
    <w:tmpl w:val="AB02EEFA"/>
    <w:lvl w:ilvl="0" w:tplc="D14CD124">
      <w:start w:val="1"/>
      <w:numFmt w:val="bullet"/>
      <w:lvlText w:val="•"/>
      <w:lvlJc w:val="left"/>
      <w:pPr>
        <w:ind w:left="3415" w:hanging="360"/>
      </w:pPr>
      <w:rPr>
        <w:rFonts w:ascii="Times New Roman" w:hAnsi="Times New Roman" w:cs="Times New Roman" w:hint="default"/>
      </w:rPr>
    </w:lvl>
    <w:lvl w:ilvl="1" w:tplc="04190003" w:tentative="1">
      <w:start w:val="1"/>
      <w:numFmt w:val="bullet"/>
      <w:lvlText w:val="o"/>
      <w:lvlJc w:val="left"/>
      <w:pPr>
        <w:ind w:left="4135" w:hanging="360"/>
      </w:pPr>
      <w:rPr>
        <w:rFonts w:ascii="Courier New" w:hAnsi="Courier New" w:cs="Courier New" w:hint="default"/>
      </w:rPr>
    </w:lvl>
    <w:lvl w:ilvl="2" w:tplc="04190005" w:tentative="1">
      <w:start w:val="1"/>
      <w:numFmt w:val="bullet"/>
      <w:lvlText w:val=""/>
      <w:lvlJc w:val="left"/>
      <w:pPr>
        <w:ind w:left="4855" w:hanging="360"/>
      </w:pPr>
      <w:rPr>
        <w:rFonts w:ascii="Wingdings" w:hAnsi="Wingdings" w:hint="default"/>
      </w:rPr>
    </w:lvl>
    <w:lvl w:ilvl="3" w:tplc="04190001" w:tentative="1">
      <w:start w:val="1"/>
      <w:numFmt w:val="bullet"/>
      <w:lvlText w:val=""/>
      <w:lvlJc w:val="left"/>
      <w:pPr>
        <w:ind w:left="5575" w:hanging="360"/>
      </w:pPr>
      <w:rPr>
        <w:rFonts w:ascii="Symbol" w:hAnsi="Symbol" w:hint="default"/>
      </w:rPr>
    </w:lvl>
    <w:lvl w:ilvl="4" w:tplc="04190003" w:tentative="1">
      <w:start w:val="1"/>
      <w:numFmt w:val="bullet"/>
      <w:lvlText w:val="o"/>
      <w:lvlJc w:val="left"/>
      <w:pPr>
        <w:ind w:left="6295" w:hanging="360"/>
      </w:pPr>
      <w:rPr>
        <w:rFonts w:ascii="Courier New" w:hAnsi="Courier New" w:cs="Courier New" w:hint="default"/>
      </w:rPr>
    </w:lvl>
    <w:lvl w:ilvl="5" w:tplc="04190005" w:tentative="1">
      <w:start w:val="1"/>
      <w:numFmt w:val="bullet"/>
      <w:lvlText w:val=""/>
      <w:lvlJc w:val="left"/>
      <w:pPr>
        <w:ind w:left="7015" w:hanging="360"/>
      </w:pPr>
      <w:rPr>
        <w:rFonts w:ascii="Wingdings" w:hAnsi="Wingdings" w:hint="default"/>
      </w:rPr>
    </w:lvl>
    <w:lvl w:ilvl="6" w:tplc="04190001" w:tentative="1">
      <w:start w:val="1"/>
      <w:numFmt w:val="bullet"/>
      <w:lvlText w:val=""/>
      <w:lvlJc w:val="left"/>
      <w:pPr>
        <w:ind w:left="7735" w:hanging="360"/>
      </w:pPr>
      <w:rPr>
        <w:rFonts w:ascii="Symbol" w:hAnsi="Symbol" w:hint="default"/>
      </w:rPr>
    </w:lvl>
    <w:lvl w:ilvl="7" w:tplc="04190003" w:tentative="1">
      <w:start w:val="1"/>
      <w:numFmt w:val="bullet"/>
      <w:lvlText w:val="o"/>
      <w:lvlJc w:val="left"/>
      <w:pPr>
        <w:ind w:left="8455" w:hanging="360"/>
      </w:pPr>
      <w:rPr>
        <w:rFonts w:ascii="Courier New" w:hAnsi="Courier New" w:cs="Courier New" w:hint="default"/>
      </w:rPr>
    </w:lvl>
    <w:lvl w:ilvl="8" w:tplc="04190005" w:tentative="1">
      <w:start w:val="1"/>
      <w:numFmt w:val="bullet"/>
      <w:lvlText w:val=""/>
      <w:lvlJc w:val="left"/>
      <w:pPr>
        <w:ind w:left="9175" w:hanging="360"/>
      </w:pPr>
      <w:rPr>
        <w:rFonts w:ascii="Wingdings" w:hAnsi="Wingdings" w:hint="default"/>
      </w:rPr>
    </w:lvl>
  </w:abstractNum>
  <w:abstractNum w:abstractNumId="1" w15:restartNumberingAfterBreak="0">
    <w:nsid w:val="01C81049"/>
    <w:multiLevelType w:val="hybridMultilevel"/>
    <w:tmpl w:val="FF2E3E02"/>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2" w15:restartNumberingAfterBreak="0">
    <w:nsid w:val="027A26AA"/>
    <w:multiLevelType w:val="hybridMultilevel"/>
    <w:tmpl w:val="0DE4345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15:restartNumberingAfterBreak="0">
    <w:nsid w:val="02CC7239"/>
    <w:multiLevelType w:val="multilevel"/>
    <w:tmpl w:val="9CC2601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377737"/>
    <w:multiLevelType w:val="hybridMultilevel"/>
    <w:tmpl w:val="A3604B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03C376CC"/>
    <w:multiLevelType w:val="multilevel"/>
    <w:tmpl w:val="920096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43524BF"/>
    <w:multiLevelType w:val="hybridMultilevel"/>
    <w:tmpl w:val="F894EE2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15:restartNumberingAfterBreak="0">
    <w:nsid w:val="04F550F8"/>
    <w:multiLevelType w:val="multilevel"/>
    <w:tmpl w:val="1284A1EE"/>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523415F"/>
    <w:multiLevelType w:val="multilevel"/>
    <w:tmpl w:val="2BDA9F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55A77DA"/>
    <w:multiLevelType w:val="multilevel"/>
    <w:tmpl w:val="48F40D02"/>
    <w:lvl w:ilvl="0">
      <w:start w:val="2"/>
      <w:numFmt w:val="decimal"/>
      <w:lvlText w:val="%1"/>
      <w:lvlJc w:val="left"/>
      <w:pPr>
        <w:ind w:left="633" w:hanging="421"/>
      </w:pPr>
      <w:rPr>
        <w:rFonts w:hint="default"/>
        <w:lang w:val="ru-RU" w:eastAsia="en-US" w:bidi="ar-SA"/>
      </w:rPr>
    </w:lvl>
    <w:lvl w:ilvl="1">
      <w:start w:val="1"/>
      <w:numFmt w:val="decimal"/>
      <w:lvlText w:val="%1.%2."/>
      <w:lvlJc w:val="left"/>
      <w:pPr>
        <w:ind w:left="633" w:hanging="421"/>
      </w:pPr>
      <w:rPr>
        <w:rFonts w:ascii="Times New Roman" w:eastAsia="Times New Roman" w:hAnsi="Times New Roman" w:cs="Times New Roman" w:hint="default"/>
        <w:b/>
        <w:bCs/>
        <w:w w:val="100"/>
        <w:sz w:val="24"/>
        <w:szCs w:val="24"/>
        <w:lang w:val="ru-RU" w:eastAsia="en-US" w:bidi="ar-SA"/>
      </w:rPr>
    </w:lvl>
    <w:lvl w:ilvl="2">
      <w:start w:val="1"/>
      <w:numFmt w:val="decimal"/>
      <w:lvlText w:val="%1.%2.%3."/>
      <w:lvlJc w:val="left"/>
      <w:pPr>
        <w:ind w:left="813" w:hanging="601"/>
      </w:pPr>
      <w:rPr>
        <w:rFonts w:ascii="Times New Roman" w:eastAsia="Times New Roman" w:hAnsi="Times New Roman" w:cs="Times New Roman" w:hint="default"/>
        <w:b/>
        <w:bCs/>
        <w:w w:val="100"/>
        <w:sz w:val="24"/>
        <w:szCs w:val="24"/>
        <w:lang w:val="ru-RU" w:eastAsia="en-US" w:bidi="ar-SA"/>
      </w:rPr>
    </w:lvl>
    <w:lvl w:ilvl="3">
      <w:start w:val="1"/>
      <w:numFmt w:val="decimal"/>
      <w:lvlText w:val="%1.%2.%3.%4."/>
      <w:lvlJc w:val="left"/>
      <w:pPr>
        <w:ind w:left="1632" w:hanging="781"/>
      </w:pPr>
      <w:rPr>
        <w:rFonts w:ascii="Times New Roman" w:eastAsia="Times New Roman" w:hAnsi="Times New Roman" w:cs="Times New Roman" w:hint="default"/>
        <w:b/>
        <w:bCs/>
        <w:w w:val="100"/>
        <w:sz w:val="24"/>
        <w:szCs w:val="24"/>
        <w:lang w:val="ru-RU" w:eastAsia="en-US" w:bidi="ar-SA"/>
      </w:rPr>
    </w:lvl>
    <w:lvl w:ilvl="4">
      <w:start w:val="1"/>
      <w:numFmt w:val="decimal"/>
      <w:lvlText w:val="%5."/>
      <w:lvlJc w:val="left"/>
      <w:pPr>
        <w:ind w:left="921" w:hanging="181"/>
      </w:pPr>
      <w:rPr>
        <w:rFonts w:ascii="Times New Roman" w:eastAsia="Times New Roman" w:hAnsi="Times New Roman" w:cs="Times New Roman" w:hint="default"/>
        <w:spacing w:val="-1"/>
        <w:w w:val="100"/>
        <w:sz w:val="22"/>
        <w:szCs w:val="22"/>
        <w:lang w:val="ru-RU" w:eastAsia="en-US" w:bidi="ar-SA"/>
      </w:rPr>
    </w:lvl>
    <w:lvl w:ilvl="5">
      <w:numFmt w:val="bullet"/>
      <w:lvlText w:val="•"/>
      <w:lvlJc w:val="left"/>
      <w:pPr>
        <w:ind w:left="3761" w:hanging="181"/>
      </w:pPr>
      <w:rPr>
        <w:rFonts w:hint="default"/>
        <w:lang w:val="ru-RU" w:eastAsia="en-US" w:bidi="ar-SA"/>
      </w:rPr>
    </w:lvl>
    <w:lvl w:ilvl="6">
      <w:numFmt w:val="bullet"/>
      <w:lvlText w:val="•"/>
      <w:lvlJc w:val="left"/>
      <w:pPr>
        <w:ind w:left="5142" w:hanging="181"/>
      </w:pPr>
      <w:rPr>
        <w:rFonts w:hint="default"/>
        <w:lang w:val="ru-RU" w:eastAsia="en-US" w:bidi="ar-SA"/>
      </w:rPr>
    </w:lvl>
    <w:lvl w:ilvl="7">
      <w:numFmt w:val="bullet"/>
      <w:lvlText w:val="•"/>
      <w:lvlJc w:val="left"/>
      <w:pPr>
        <w:ind w:left="6523" w:hanging="181"/>
      </w:pPr>
      <w:rPr>
        <w:rFonts w:hint="default"/>
        <w:lang w:val="ru-RU" w:eastAsia="en-US" w:bidi="ar-SA"/>
      </w:rPr>
    </w:lvl>
    <w:lvl w:ilvl="8">
      <w:numFmt w:val="bullet"/>
      <w:lvlText w:val="•"/>
      <w:lvlJc w:val="left"/>
      <w:pPr>
        <w:ind w:left="7904" w:hanging="181"/>
      </w:pPr>
      <w:rPr>
        <w:rFonts w:hint="default"/>
        <w:lang w:val="ru-RU" w:eastAsia="en-US" w:bidi="ar-SA"/>
      </w:rPr>
    </w:lvl>
  </w:abstractNum>
  <w:abstractNum w:abstractNumId="10" w15:restartNumberingAfterBreak="0">
    <w:nsid w:val="05AC41EF"/>
    <w:multiLevelType w:val="hybridMultilevel"/>
    <w:tmpl w:val="B6C8B87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15:restartNumberingAfterBreak="0">
    <w:nsid w:val="05C4658F"/>
    <w:multiLevelType w:val="hybridMultilevel"/>
    <w:tmpl w:val="CE449B24"/>
    <w:lvl w:ilvl="0" w:tplc="8F567028">
      <w:start w:val="1"/>
      <w:numFmt w:val="bullet"/>
      <w:lvlText w:val="‒"/>
      <w:lvlJc w:val="left"/>
      <w:pPr>
        <w:ind w:left="1640" w:hanging="360"/>
      </w:pPr>
      <w:rPr>
        <w:rFonts w:ascii="Times New Roman" w:hAnsi="Times New Roman" w:cs="Times New Roman"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12" w15:restartNumberingAfterBreak="0">
    <w:nsid w:val="06423970"/>
    <w:multiLevelType w:val="hybridMultilevel"/>
    <w:tmpl w:val="9CB08266"/>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3" w15:restartNumberingAfterBreak="0">
    <w:nsid w:val="0675673C"/>
    <w:multiLevelType w:val="multilevel"/>
    <w:tmpl w:val="857C732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068C5A3F"/>
    <w:multiLevelType w:val="multilevel"/>
    <w:tmpl w:val="D8F25D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06AF2953"/>
    <w:multiLevelType w:val="hybridMultilevel"/>
    <w:tmpl w:val="0428BBA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06DF3ADA"/>
    <w:multiLevelType w:val="multilevel"/>
    <w:tmpl w:val="EBC6AA7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071134C1"/>
    <w:multiLevelType w:val="multilevel"/>
    <w:tmpl w:val="F9B67E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08C05D4E"/>
    <w:multiLevelType w:val="multilevel"/>
    <w:tmpl w:val="63B46C82"/>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0BCB24AC"/>
    <w:multiLevelType w:val="multilevel"/>
    <w:tmpl w:val="4B08031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0DF113E7"/>
    <w:multiLevelType w:val="hybridMultilevel"/>
    <w:tmpl w:val="6C208CA8"/>
    <w:lvl w:ilvl="0" w:tplc="8F567028">
      <w:start w:val="1"/>
      <w:numFmt w:val="bullet"/>
      <w:lvlText w:val="‒"/>
      <w:lvlJc w:val="left"/>
      <w:pPr>
        <w:ind w:left="720" w:hanging="360"/>
      </w:pPr>
      <w:rPr>
        <w:rFonts w:ascii="Times New Roman" w:hAnsi="Times New Roman" w:cs="Times New Roman" w:hint="default"/>
      </w:rPr>
    </w:lvl>
    <w:lvl w:ilvl="1" w:tplc="8F567028">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0E626CC6"/>
    <w:multiLevelType w:val="multilevel"/>
    <w:tmpl w:val="7D82735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0EA04EEE"/>
    <w:multiLevelType w:val="hybridMultilevel"/>
    <w:tmpl w:val="A9EC3B6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0F4F7857"/>
    <w:multiLevelType w:val="multilevel"/>
    <w:tmpl w:val="CB7E421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0F601249"/>
    <w:multiLevelType w:val="multilevel"/>
    <w:tmpl w:val="594C412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101B0360"/>
    <w:multiLevelType w:val="hybridMultilevel"/>
    <w:tmpl w:val="6DF008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26" w15:restartNumberingAfterBreak="0">
    <w:nsid w:val="10570273"/>
    <w:multiLevelType w:val="hybridMultilevel"/>
    <w:tmpl w:val="3B28EA9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1080320E"/>
    <w:multiLevelType w:val="multilevel"/>
    <w:tmpl w:val="0BEA8B5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1095588E"/>
    <w:multiLevelType w:val="hybridMultilevel"/>
    <w:tmpl w:val="0FB2A37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15:restartNumberingAfterBreak="0">
    <w:nsid w:val="111C0078"/>
    <w:multiLevelType w:val="hybridMultilevel"/>
    <w:tmpl w:val="6F46675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15:restartNumberingAfterBreak="0">
    <w:nsid w:val="122A0748"/>
    <w:multiLevelType w:val="hybridMultilevel"/>
    <w:tmpl w:val="28BE732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15:restartNumberingAfterBreak="0">
    <w:nsid w:val="12FF77E1"/>
    <w:multiLevelType w:val="hybridMultilevel"/>
    <w:tmpl w:val="9AECDB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13362834"/>
    <w:multiLevelType w:val="hybridMultilevel"/>
    <w:tmpl w:val="F6BAD02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134F03EB"/>
    <w:multiLevelType w:val="multilevel"/>
    <w:tmpl w:val="F624605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140E05B7"/>
    <w:multiLevelType w:val="multilevel"/>
    <w:tmpl w:val="C6B248E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141108FB"/>
    <w:multiLevelType w:val="hybridMultilevel"/>
    <w:tmpl w:val="5AB08A8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15452177"/>
    <w:multiLevelType w:val="multilevel"/>
    <w:tmpl w:val="09EE6FB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157F630B"/>
    <w:multiLevelType w:val="hybridMultilevel"/>
    <w:tmpl w:val="DEA6383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16305BCC"/>
    <w:multiLevelType w:val="hybridMultilevel"/>
    <w:tmpl w:val="BFA0DFD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16660497"/>
    <w:multiLevelType w:val="hybridMultilevel"/>
    <w:tmpl w:val="ABFA00B0"/>
    <w:lvl w:ilvl="0" w:tplc="CB8A22BA">
      <w:numFmt w:val="bullet"/>
      <w:lvlText w:val=""/>
      <w:lvlJc w:val="left"/>
      <w:pPr>
        <w:ind w:left="418" w:hanging="344"/>
      </w:pPr>
      <w:rPr>
        <w:rFonts w:ascii="Symbol" w:eastAsia="Symbol" w:hAnsi="Symbol" w:cs="Symbol" w:hint="default"/>
        <w:w w:val="100"/>
        <w:sz w:val="24"/>
        <w:szCs w:val="24"/>
        <w:lang w:val="ru-RU" w:eastAsia="en-US" w:bidi="ar-SA"/>
      </w:rPr>
    </w:lvl>
    <w:lvl w:ilvl="1" w:tplc="B3182348">
      <w:numFmt w:val="bullet"/>
      <w:lvlText w:val="•"/>
      <w:lvlJc w:val="left"/>
      <w:pPr>
        <w:ind w:left="1454" w:hanging="344"/>
      </w:pPr>
      <w:rPr>
        <w:rFonts w:hint="default"/>
        <w:lang w:val="ru-RU" w:eastAsia="en-US" w:bidi="ar-SA"/>
      </w:rPr>
    </w:lvl>
    <w:lvl w:ilvl="2" w:tplc="06543182">
      <w:numFmt w:val="bullet"/>
      <w:lvlText w:val="•"/>
      <w:lvlJc w:val="left"/>
      <w:pPr>
        <w:ind w:left="2488" w:hanging="344"/>
      </w:pPr>
      <w:rPr>
        <w:rFonts w:hint="default"/>
        <w:lang w:val="ru-RU" w:eastAsia="en-US" w:bidi="ar-SA"/>
      </w:rPr>
    </w:lvl>
    <w:lvl w:ilvl="3" w:tplc="BDF4CCD4">
      <w:numFmt w:val="bullet"/>
      <w:lvlText w:val="•"/>
      <w:lvlJc w:val="left"/>
      <w:pPr>
        <w:ind w:left="3523" w:hanging="344"/>
      </w:pPr>
      <w:rPr>
        <w:rFonts w:hint="default"/>
        <w:lang w:val="ru-RU" w:eastAsia="en-US" w:bidi="ar-SA"/>
      </w:rPr>
    </w:lvl>
    <w:lvl w:ilvl="4" w:tplc="6BB8DF98">
      <w:numFmt w:val="bullet"/>
      <w:lvlText w:val="•"/>
      <w:lvlJc w:val="left"/>
      <w:pPr>
        <w:ind w:left="4557" w:hanging="344"/>
      </w:pPr>
      <w:rPr>
        <w:rFonts w:hint="default"/>
        <w:lang w:val="ru-RU" w:eastAsia="en-US" w:bidi="ar-SA"/>
      </w:rPr>
    </w:lvl>
    <w:lvl w:ilvl="5" w:tplc="6E3A205C">
      <w:numFmt w:val="bullet"/>
      <w:lvlText w:val="•"/>
      <w:lvlJc w:val="left"/>
      <w:pPr>
        <w:ind w:left="5592" w:hanging="344"/>
      </w:pPr>
      <w:rPr>
        <w:rFonts w:hint="default"/>
        <w:lang w:val="ru-RU" w:eastAsia="en-US" w:bidi="ar-SA"/>
      </w:rPr>
    </w:lvl>
    <w:lvl w:ilvl="6" w:tplc="C01EB3E4">
      <w:numFmt w:val="bullet"/>
      <w:lvlText w:val="•"/>
      <w:lvlJc w:val="left"/>
      <w:pPr>
        <w:ind w:left="6626" w:hanging="344"/>
      </w:pPr>
      <w:rPr>
        <w:rFonts w:hint="default"/>
        <w:lang w:val="ru-RU" w:eastAsia="en-US" w:bidi="ar-SA"/>
      </w:rPr>
    </w:lvl>
    <w:lvl w:ilvl="7" w:tplc="D8BE78A6">
      <w:numFmt w:val="bullet"/>
      <w:lvlText w:val="•"/>
      <w:lvlJc w:val="left"/>
      <w:pPr>
        <w:ind w:left="7660" w:hanging="344"/>
      </w:pPr>
      <w:rPr>
        <w:rFonts w:hint="default"/>
        <w:lang w:val="ru-RU" w:eastAsia="en-US" w:bidi="ar-SA"/>
      </w:rPr>
    </w:lvl>
    <w:lvl w:ilvl="8" w:tplc="10B8CA12">
      <w:numFmt w:val="bullet"/>
      <w:lvlText w:val="•"/>
      <w:lvlJc w:val="left"/>
      <w:pPr>
        <w:ind w:left="8695" w:hanging="344"/>
      </w:pPr>
      <w:rPr>
        <w:rFonts w:hint="default"/>
        <w:lang w:val="ru-RU" w:eastAsia="en-US" w:bidi="ar-SA"/>
      </w:rPr>
    </w:lvl>
  </w:abstractNum>
  <w:abstractNum w:abstractNumId="40" w15:restartNumberingAfterBreak="0">
    <w:nsid w:val="1694731F"/>
    <w:multiLevelType w:val="multilevel"/>
    <w:tmpl w:val="5E54458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18B03D32"/>
    <w:multiLevelType w:val="hybridMultilevel"/>
    <w:tmpl w:val="CC92AD0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2" w15:restartNumberingAfterBreak="0">
    <w:nsid w:val="19867042"/>
    <w:multiLevelType w:val="hybridMultilevel"/>
    <w:tmpl w:val="CC100E0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3" w15:restartNumberingAfterBreak="0">
    <w:nsid w:val="1A597A57"/>
    <w:multiLevelType w:val="multilevel"/>
    <w:tmpl w:val="66E6F19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1AEF0B94"/>
    <w:multiLevelType w:val="multilevel"/>
    <w:tmpl w:val="A9C2EE6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1BC807A7"/>
    <w:multiLevelType w:val="hybridMultilevel"/>
    <w:tmpl w:val="A24A9AD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15:restartNumberingAfterBreak="0">
    <w:nsid w:val="1C5E796D"/>
    <w:multiLevelType w:val="hybridMultilevel"/>
    <w:tmpl w:val="2BA0E49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1D61451E"/>
    <w:multiLevelType w:val="hybridMultilevel"/>
    <w:tmpl w:val="BED20F00"/>
    <w:lvl w:ilvl="0" w:tplc="D14CD124">
      <w:start w:val="1"/>
      <w:numFmt w:val="bullet"/>
      <w:lvlText w:val="•"/>
      <w:lvlJc w:val="left"/>
      <w:pPr>
        <w:ind w:left="1460" w:hanging="360"/>
      </w:pPr>
      <w:rPr>
        <w:rFonts w:ascii="Times New Roman" w:hAnsi="Times New Roman" w:cs="Times New Roman" w:hint="default"/>
      </w:rPr>
    </w:lvl>
    <w:lvl w:ilvl="1" w:tplc="04190003" w:tentative="1">
      <w:start w:val="1"/>
      <w:numFmt w:val="bullet"/>
      <w:lvlText w:val="o"/>
      <w:lvlJc w:val="left"/>
      <w:pPr>
        <w:ind w:left="2180" w:hanging="360"/>
      </w:pPr>
      <w:rPr>
        <w:rFonts w:ascii="Courier New" w:hAnsi="Courier New" w:cs="Courier New" w:hint="default"/>
      </w:rPr>
    </w:lvl>
    <w:lvl w:ilvl="2" w:tplc="04190005" w:tentative="1">
      <w:start w:val="1"/>
      <w:numFmt w:val="bullet"/>
      <w:lvlText w:val=""/>
      <w:lvlJc w:val="left"/>
      <w:pPr>
        <w:ind w:left="2900" w:hanging="360"/>
      </w:pPr>
      <w:rPr>
        <w:rFonts w:ascii="Wingdings" w:hAnsi="Wingdings" w:hint="default"/>
      </w:rPr>
    </w:lvl>
    <w:lvl w:ilvl="3" w:tplc="04190001" w:tentative="1">
      <w:start w:val="1"/>
      <w:numFmt w:val="bullet"/>
      <w:lvlText w:val=""/>
      <w:lvlJc w:val="left"/>
      <w:pPr>
        <w:ind w:left="3620" w:hanging="360"/>
      </w:pPr>
      <w:rPr>
        <w:rFonts w:ascii="Symbol" w:hAnsi="Symbol" w:hint="default"/>
      </w:rPr>
    </w:lvl>
    <w:lvl w:ilvl="4" w:tplc="04190003" w:tentative="1">
      <w:start w:val="1"/>
      <w:numFmt w:val="bullet"/>
      <w:lvlText w:val="o"/>
      <w:lvlJc w:val="left"/>
      <w:pPr>
        <w:ind w:left="4340" w:hanging="360"/>
      </w:pPr>
      <w:rPr>
        <w:rFonts w:ascii="Courier New" w:hAnsi="Courier New" w:cs="Courier New" w:hint="default"/>
      </w:rPr>
    </w:lvl>
    <w:lvl w:ilvl="5" w:tplc="04190005" w:tentative="1">
      <w:start w:val="1"/>
      <w:numFmt w:val="bullet"/>
      <w:lvlText w:val=""/>
      <w:lvlJc w:val="left"/>
      <w:pPr>
        <w:ind w:left="5060" w:hanging="360"/>
      </w:pPr>
      <w:rPr>
        <w:rFonts w:ascii="Wingdings" w:hAnsi="Wingdings" w:hint="default"/>
      </w:rPr>
    </w:lvl>
    <w:lvl w:ilvl="6" w:tplc="04190001" w:tentative="1">
      <w:start w:val="1"/>
      <w:numFmt w:val="bullet"/>
      <w:lvlText w:val=""/>
      <w:lvlJc w:val="left"/>
      <w:pPr>
        <w:ind w:left="5780" w:hanging="360"/>
      </w:pPr>
      <w:rPr>
        <w:rFonts w:ascii="Symbol" w:hAnsi="Symbol" w:hint="default"/>
      </w:rPr>
    </w:lvl>
    <w:lvl w:ilvl="7" w:tplc="04190003" w:tentative="1">
      <w:start w:val="1"/>
      <w:numFmt w:val="bullet"/>
      <w:lvlText w:val="o"/>
      <w:lvlJc w:val="left"/>
      <w:pPr>
        <w:ind w:left="6500" w:hanging="360"/>
      </w:pPr>
      <w:rPr>
        <w:rFonts w:ascii="Courier New" w:hAnsi="Courier New" w:cs="Courier New" w:hint="default"/>
      </w:rPr>
    </w:lvl>
    <w:lvl w:ilvl="8" w:tplc="04190005" w:tentative="1">
      <w:start w:val="1"/>
      <w:numFmt w:val="bullet"/>
      <w:lvlText w:val=""/>
      <w:lvlJc w:val="left"/>
      <w:pPr>
        <w:ind w:left="7220" w:hanging="360"/>
      </w:pPr>
      <w:rPr>
        <w:rFonts w:ascii="Wingdings" w:hAnsi="Wingdings" w:hint="default"/>
      </w:rPr>
    </w:lvl>
  </w:abstractNum>
  <w:abstractNum w:abstractNumId="48" w15:restartNumberingAfterBreak="0">
    <w:nsid w:val="1D9A5DFB"/>
    <w:multiLevelType w:val="multilevel"/>
    <w:tmpl w:val="5F06051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1DC53EE6"/>
    <w:multiLevelType w:val="hybridMultilevel"/>
    <w:tmpl w:val="618EEEAE"/>
    <w:lvl w:ilvl="0" w:tplc="8F56702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15:restartNumberingAfterBreak="0">
    <w:nsid w:val="200108F2"/>
    <w:multiLevelType w:val="hybridMultilevel"/>
    <w:tmpl w:val="A2507CE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1" w15:restartNumberingAfterBreak="0">
    <w:nsid w:val="20C56685"/>
    <w:multiLevelType w:val="multilevel"/>
    <w:tmpl w:val="B3D0E8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20D96FAC"/>
    <w:multiLevelType w:val="hybridMultilevel"/>
    <w:tmpl w:val="5DCA92F4"/>
    <w:lvl w:ilvl="0" w:tplc="0E3EC34C">
      <w:start w:val="1"/>
      <w:numFmt w:val="decimal"/>
      <w:lvlText w:val="%1)"/>
      <w:lvlJc w:val="left"/>
      <w:pPr>
        <w:ind w:left="1069" w:hanging="360"/>
      </w:pPr>
      <w:rPr>
        <w:rFonts w:hint="default"/>
        <w:b/>
        <w:i/>
      </w:rPr>
    </w:lvl>
    <w:lvl w:ilvl="1" w:tplc="04190019">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3" w15:restartNumberingAfterBreak="0">
    <w:nsid w:val="211C5469"/>
    <w:multiLevelType w:val="hybridMultilevel"/>
    <w:tmpl w:val="24F66FE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4" w15:restartNumberingAfterBreak="0">
    <w:nsid w:val="21D11293"/>
    <w:multiLevelType w:val="hybridMultilevel"/>
    <w:tmpl w:val="8D7420C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5" w15:restartNumberingAfterBreak="0">
    <w:nsid w:val="21F27E2E"/>
    <w:multiLevelType w:val="multilevel"/>
    <w:tmpl w:val="102EFE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22F2624A"/>
    <w:multiLevelType w:val="hybridMultilevel"/>
    <w:tmpl w:val="05B68D7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7" w15:restartNumberingAfterBreak="0">
    <w:nsid w:val="237872A8"/>
    <w:multiLevelType w:val="multilevel"/>
    <w:tmpl w:val="3B442274"/>
    <w:lvl w:ilvl="0">
      <w:start w:val="2"/>
      <w:numFmt w:val="decimal"/>
      <w:lvlText w:val="%1."/>
      <w:lvlJc w:val="left"/>
      <w:pPr>
        <w:ind w:left="540" w:hanging="540"/>
      </w:pPr>
      <w:rPr>
        <w:rFonts w:hint="default"/>
      </w:rPr>
    </w:lvl>
    <w:lvl w:ilvl="1">
      <w:start w:val="2"/>
      <w:numFmt w:val="decimal"/>
      <w:lvlText w:val="2.3.%2."/>
      <w:lvlJc w:val="left"/>
      <w:pPr>
        <w:ind w:left="894" w:hanging="540"/>
      </w:pPr>
      <w:rPr>
        <w:rFonts w:hint="default"/>
        <w:caps w:val="0"/>
        <w:strike w:val="0"/>
        <w:dstrike w:val="0"/>
        <w:vanish w:val="0"/>
        <w:sz w:val="24"/>
        <w:vertAlign w:val="baseline"/>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58" w15:restartNumberingAfterBreak="0">
    <w:nsid w:val="238550FE"/>
    <w:multiLevelType w:val="multilevel"/>
    <w:tmpl w:val="250CC544"/>
    <w:lvl w:ilvl="0">
      <w:start w:val="2"/>
      <w:numFmt w:val="decimal"/>
      <w:lvlText w:val="%1."/>
      <w:lvlJc w:val="left"/>
      <w:pPr>
        <w:ind w:left="540" w:hanging="540"/>
      </w:pPr>
      <w:rPr>
        <w:rFonts w:hint="default"/>
      </w:rPr>
    </w:lvl>
    <w:lvl w:ilvl="1">
      <w:start w:val="4"/>
      <w:numFmt w:val="decimal"/>
      <w:lvlText w:val="2.3.%2."/>
      <w:lvlJc w:val="left"/>
      <w:pPr>
        <w:ind w:left="894" w:hanging="540"/>
      </w:pPr>
      <w:rPr>
        <w:rFonts w:hint="default"/>
        <w:caps w:val="0"/>
        <w:strike w:val="0"/>
        <w:dstrike w:val="0"/>
        <w:vanish w:val="0"/>
        <w:sz w:val="24"/>
        <w:vertAlign w:val="baseline"/>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59" w15:restartNumberingAfterBreak="0">
    <w:nsid w:val="23A05CF6"/>
    <w:multiLevelType w:val="hybridMultilevel"/>
    <w:tmpl w:val="3FFC25F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0" w15:restartNumberingAfterBreak="0">
    <w:nsid w:val="251E2E72"/>
    <w:multiLevelType w:val="hybridMultilevel"/>
    <w:tmpl w:val="0BBEED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61" w15:restartNumberingAfterBreak="0">
    <w:nsid w:val="255F6F8B"/>
    <w:multiLevelType w:val="hybridMultilevel"/>
    <w:tmpl w:val="C86EA7FC"/>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62" w15:restartNumberingAfterBreak="0">
    <w:nsid w:val="26B11151"/>
    <w:multiLevelType w:val="hybridMultilevel"/>
    <w:tmpl w:val="2470534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3" w15:restartNumberingAfterBreak="0">
    <w:nsid w:val="26D91041"/>
    <w:multiLevelType w:val="hybridMultilevel"/>
    <w:tmpl w:val="7BF86EC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4" w15:restartNumberingAfterBreak="0">
    <w:nsid w:val="276E68AE"/>
    <w:multiLevelType w:val="multilevel"/>
    <w:tmpl w:val="4DCCFE5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27A21FCE"/>
    <w:multiLevelType w:val="multilevel"/>
    <w:tmpl w:val="9C46A24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286018B6"/>
    <w:multiLevelType w:val="hybridMultilevel"/>
    <w:tmpl w:val="88F6A9B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15:restartNumberingAfterBreak="0">
    <w:nsid w:val="29054DF8"/>
    <w:multiLevelType w:val="multilevel"/>
    <w:tmpl w:val="E5A8F5E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299A2896"/>
    <w:multiLevelType w:val="hybridMultilevel"/>
    <w:tmpl w:val="91D633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9" w15:restartNumberingAfterBreak="0">
    <w:nsid w:val="29BA7648"/>
    <w:multiLevelType w:val="hybridMultilevel"/>
    <w:tmpl w:val="F2C2AD1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0" w15:restartNumberingAfterBreak="0">
    <w:nsid w:val="2BEF274A"/>
    <w:multiLevelType w:val="hybridMultilevel"/>
    <w:tmpl w:val="D716286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1" w15:restartNumberingAfterBreak="0">
    <w:nsid w:val="2C0A30B3"/>
    <w:multiLevelType w:val="hybridMultilevel"/>
    <w:tmpl w:val="242E6036"/>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2" w15:restartNumberingAfterBreak="0">
    <w:nsid w:val="2D844A14"/>
    <w:multiLevelType w:val="hybridMultilevel"/>
    <w:tmpl w:val="2CC4B23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3" w15:restartNumberingAfterBreak="0">
    <w:nsid w:val="2EFA74D3"/>
    <w:multiLevelType w:val="multilevel"/>
    <w:tmpl w:val="067E8C6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2F045EBE"/>
    <w:multiLevelType w:val="hybridMultilevel"/>
    <w:tmpl w:val="C7C0A98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5" w15:restartNumberingAfterBreak="0">
    <w:nsid w:val="30056E06"/>
    <w:multiLevelType w:val="hybridMultilevel"/>
    <w:tmpl w:val="738657B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31E27B17"/>
    <w:multiLevelType w:val="multilevel"/>
    <w:tmpl w:val="D1E26E2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324C3E9A"/>
    <w:multiLevelType w:val="hybridMultilevel"/>
    <w:tmpl w:val="C52CA3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78" w15:restartNumberingAfterBreak="0">
    <w:nsid w:val="32D42959"/>
    <w:multiLevelType w:val="hybridMultilevel"/>
    <w:tmpl w:val="F3A8F6A8"/>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79" w15:restartNumberingAfterBreak="0">
    <w:nsid w:val="33AD251E"/>
    <w:multiLevelType w:val="hybridMultilevel"/>
    <w:tmpl w:val="552CFA1C"/>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15:restartNumberingAfterBreak="0">
    <w:nsid w:val="3427778C"/>
    <w:multiLevelType w:val="multilevel"/>
    <w:tmpl w:val="1506F1C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34444006"/>
    <w:multiLevelType w:val="hybridMultilevel"/>
    <w:tmpl w:val="C030A0A6"/>
    <w:lvl w:ilvl="0" w:tplc="8F567028">
      <w:start w:val="1"/>
      <w:numFmt w:val="bullet"/>
      <w:lvlText w:val="‒"/>
      <w:lvlJc w:val="left"/>
      <w:pPr>
        <w:ind w:left="1004" w:hanging="360"/>
      </w:pPr>
      <w:rPr>
        <w:rFonts w:ascii="Times New Roman" w:hAnsi="Times New Roman" w:cs="Times New Roman"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82" w15:restartNumberingAfterBreak="0">
    <w:nsid w:val="34D176C4"/>
    <w:multiLevelType w:val="hybridMultilevel"/>
    <w:tmpl w:val="EA3452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3" w15:restartNumberingAfterBreak="0">
    <w:nsid w:val="357A56F9"/>
    <w:multiLevelType w:val="hybridMultilevel"/>
    <w:tmpl w:val="9B442498"/>
    <w:lvl w:ilvl="0" w:tplc="8F567028">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4" w15:restartNumberingAfterBreak="0">
    <w:nsid w:val="371015AB"/>
    <w:multiLevelType w:val="multilevel"/>
    <w:tmpl w:val="D198403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37916509"/>
    <w:multiLevelType w:val="multilevel"/>
    <w:tmpl w:val="8E48F76A"/>
    <w:lvl w:ilvl="0">
      <w:start w:val="1"/>
      <w:numFmt w:val="decimal"/>
      <w:lvlText w:val="%1."/>
      <w:lvlJc w:val="left"/>
      <w:pPr>
        <w:ind w:left="360" w:hanging="360"/>
      </w:pPr>
      <w:rPr>
        <w:rFonts w:hint="default"/>
      </w:rPr>
    </w:lvl>
    <w:lvl w:ilvl="1">
      <w:start w:val="7"/>
      <w:numFmt w:val="decimal"/>
      <w:lvlText w:val="%1.%2."/>
      <w:lvlJc w:val="left"/>
      <w:pPr>
        <w:ind w:left="1637" w:hanging="36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3699" w:hanging="72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045" w:hanging="108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391" w:hanging="1440"/>
      </w:pPr>
      <w:rPr>
        <w:rFonts w:hint="default"/>
      </w:rPr>
    </w:lvl>
    <w:lvl w:ilvl="8">
      <w:start w:val="1"/>
      <w:numFmt w:val="decimal"/>
      <w:lvlText w:val="%1.%2.%3.%4.%5.%6.%7.%8.%9."/>
      <w:lvlJc w:val="left"/>
      <w:pPr>
        <w:ind w:left="9744" w:hanging="1800"/>
      </w:pPr>
      <w:rPr>
        <w:rFonts w:hint="default"/>
      </w:rPr>
    </w:lvl>
  </w:abstractNum>
  <w:abstractNum w:abstractNumId="86" w15:restartNumberingAfterBreak="0">
    <w:nsid w:val="37F571C3"/>
    <w:multiLevelType w:val="hybridMultilevel"/>
    <w:tmpl w:val="0910F0B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7" w15:restartNumberingAfterBreak="0">
    <w:nsid w:val="3941260E"/>
    <w:multiLevelType w:val="hybridMultilevel"/>
    <w:tmpl w:val="E990EEF0"/>
    <w:lvl w:ilvl="0" w:tplc="C7DCC84E">
      <w:start w:val="1"/>
      <w:numFmt w:val="decimal"/>
      <w:lvlText w:val="%1)"/>
      <w:lvlJc w:val="left"/>
      <w:pPr>
        <w:ind w:left="1100" w:hanging="360"/>
      </w:pPr>
      <w:rPr>
        <w:rFonts w:hint="default"/>
        <w:color w:val="000000"/>
      </w:rPr>
    </w:lvl>
    <w:lvl w:ilvl="1" w:tplc="04190019" w:tentative="1">
      <w:start w:val="1"/>
      <w:numFmt w:val="lowerLetter"/>
      <w:lvlText w:val="%2."/>
      <w:lvlJc w:val="left"/>
      <w:pPr>
        <w:ind w:left="1820" w:hanging="360"/>
      </w:pPr>
    </w:lvl>
    <w:lvl w:ilvl="2" w:tplc="0419001B" w:tentative="1">
      <w:start w:val="1"/>
      <w:numFmt w:val="lowerRoman"/>
      <w:lvlText w:val="%3."/>
      <w:lvlJc w:val="right"/>
      <w:pPr>
        <w:ind w:left="2540" w:hanging="180"/>
      </w:pPr>
    </w:lvl>
    <w:lvl w:ilvl="3" w:tplc="0419000F" w:tentative="1">
      <w:start w:val="1"/>
      <w:numFmt w:val="decimal"/>
      <w:lvlText w:val="%4."/>
      <w:lvlJc w:val="left"/>
      <w:pPr>
        <w:ind w:left="3260" w:hanging="360"/>
      </w:pPr>
    </w:lvl>
    <w:lvl w:ilvl="4" w:tplc="04190019" w:tentative="1">
      <w:start w:val="1"/>
      <w:numFmt w:val="lowerLetter"/>
      <w:lvlText w:val="%5."/>
      <w:lvlJc w:val="left"/>
      <w:pPr>
        <w:ind w:left="3980" w:hanging="360"/>
      </w:pPr>
    </w:lvl>
    <w:lvl w:ilvl="5" w:tplc="0419001B" w:tentative="1">
      <w:start w:val="1"/>
      <w:numFmt w:val="lowerRoman"/>
      <w:lvlText w:val="%6."/>
      <w:lvlJc w:val="right"/>
      <w:pPr>
        <w:ind w:left="4700" w:hanging="180"/>
      </w:pPr>
    </w:lvl>
    <w:lvl w:ilvl="6" w:tplc="0419000F" w:tentative="1">
      <w:start w:val="1"/>
      <w:numFmt w:val="decimal"/>
      <w:lvlText w:val="%7."/>
      <w:lvlJc w:val="left"/>
      <w:pPr>
        <w:ind w:left="5420" w:hanging="360"/>
      </w:pPr>
    </w:lvl>
    <w:lvl w:ilvl="7" w:tplc="04190019" w:tentative="1">
      <w:start w:val="1"/>
      <w:numFmt w:val="lowerLetter"/>
      <w:lvlText w:val="%8."/>
      <w:lvlJc w:val="left"/>
      <w:pPr>
        <w:ind w:left="6140" w:hanging="360"/>
      </w:pPr>
    </w:lvl>
    <w:lvl w:ilvl="8" w:tplc="0419001B" w:tentative="1">
      <w:start w:val="1"/>
      <w:numFmt w:val="lowerRoman"/>
      <w:lvlText w:val="%9."/>
      <w:lvlJc w:val="right"/>
      <w:pPr>
        <w:ind w:left="6860" w:hanging="180"/>
      </w:pPr>
    </w:lvl>
  </w:abstractNum>
  <w:abstractNum w:abstractNumId="88" w15:restartNumberingAfterBreak="0">
    <w:nsid w:val="3AC56800"/>
    <w:multiLevelType w:val="hybridMultilevel"/>
    <w:tmpl w:val="44FCEB8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9" w15:restartNumberingAfterBreak="0">
    <w:nsid w:val="3C4862C3"/>
    <w:multiLevelType w:val="multilevel"/>
    <w:tmpl w:val="29DAF6A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15:restartNumberingAfterBreak="0">
    <w:nsid w:val="3D15001D"/>
    <w:multiLevelType w:val="hybridMultilevel"/>
    <w:tmpl w:val="FBFA3C1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1" w15:restartNumberingAfterBreak="0">
    <w:nsid w:val="3D5B14C1"/>
    <w:multiLevelType w:val="hybridMultilevel"/>
    <w:tmpl w:val="D6F646B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2" w15:restartNumberingAfterBreak="0">
    <w:nsid w:val="3DFF2774"/>
    <w:multiLevelType w:val="hybridMultilevel"/>
    <w:tmpl w:val="6900C6B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3" w15:restartNumberingAfterBreak="0">
    <w:nsid w:val="3E0C0762"/>
    <w:multiLevelType w:val="multilevel"/>
    <w:tmpl w:val="9A8A3BA4"/>
    <w:lvl w:ilvl="0">
      <w:start w:val="22"/>
      <w:numFmt w:val="decimal"/>
      <w:lvlText w:val="%1."/>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1">
      <w:start w:val="1"/>
      <w:numFmt w:val="decimal"/>
      <w:lvlText w:val="2.5.%2."/>
      <w:lvlJc w:val="left"/>
      <w:pPr>
        <w:ind w:left="0" w:firstLine="0"/>
      </w:pPr>
      <w:rPr>
        <w:rFonts w:hint="default"/>
        <w:b w:val="0"/>
        <w:bCs w:val="0"/>
        <w:i w:val="0"/>
        <w:iCs w:val="0"/>
        <w:caps w:val="0"/>
        <w:smallCaps w:val="0"/>
        <w:strike w:val="0"/>
        <w:dstrike w:val="0"/>
        <w:vanish w:val="0"/>
        <w:color w:val="000000"/>
        <w:spacing w:val="0"/>
        <w:w w:val="100"/>
        <w:position w:val="0"/>
        <w:sz w:val="24"/>
        <w:szCs w:val="28"/>
        <w:u w:val="none"/>
        <w:vertAlign w:val="baseline"/>
      </w:rPr>
    </w:lvl>
    <w:lvl w:ilvl="2">
      <w:start w:val="1"/>
      <w:numFmt w:val="decimal"/>
      <w:lvlText w:val="%1.%2.%3."/>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3">
      <w:start w:val="1"/>
      <w:numFmt w:val="decimal"/>
      <w:lvlText w:val="%1.%2.%3.%4."/>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94" w15:restartNumberingAfterBreak="0">
    <w:nsid w:val="3E0E6C36"/>
    <w:multiLevelType w:val="multilevel"/>
    <w:tmpl w:val="5802B9A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15:restartNumberingAfterBreak="0">
    <w:nsid w:val="3E410191"/>
    <w:multiLevelType w:val="multilevel"/>
    <w:tmpl w:val="8BD03F2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15:restartNumberingAfterBreak="0">
    <w:nsid w:val="3E4D4996"/>
    <w:multiLevelType w:val="hybridMultilevel"/>
    <w:tmpl w:val="9DFC6794"/>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7" w15:restartNumberingAfterBreak="0">
    <w:nsid w:val="3F0B5294"/>
    <w:multiLevelType w:val="multilevel"/>
    <w:tmpl w:val="A36A9A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15:restartNumberingAfterBreak="0">
    <w:nsid w:val="3F21084A"/>
    <w:multiLevelType w:val="multilevel"/>
    <w:tmpl w:val="54B04B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15:restartNumberingAfterBreak="0">
    <w:nsid w:val="406515F2"/>
    <w:multiLevelType w:val="multilevel"/>
    <w:tmpl w:val="38AC804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15:restartNumberingAfterBreak="0">
    <w:nsid w:val="40716E08"/>
    <w:multiLevelType w:val="hybridMultilevel"/>
    <w:tmpl w:val="EB1661B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1" w15:restartNumberingAfterBreak="0">
    <w:nsid w:val="40B1056E"/>
    <w:multiLevelType w:val="hybridMultilevel"/>
    <w:tmpl w:val="E47E410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2" w15:restartNumberingAfterBreak="0">
    <w:nsid w:val="40D32749"/>
    <w:multiLevelType w:val="multilevel"/>
    <w:tmpl w:val="459CEF62"/>
    <w:lvl w:ilvl="0">
      <w:start w:val="1"/>
      <w:numFmt w:val="upperRoman"/>
      <w:lvlText w:val="%1."/>
      <w:lvlJc w:val="left"/>
      <w:pPr>
        <w:ind w:left="1713" w:hanging="720"/>
      </w:pPr>
      <w:rPr>
        <w:rFonts w:hint="default"/>
      </w:rPr>
    </w:lvl>
    <w:lvl w:ilvl="1">
      <w:start w:val="1"/>
      <w:numFmt w:val="decimal"/>
      <w:isLgl/>
      <w:lvlText w:val="%1.%2."/>
      <w:lvlJc w:val="left"/>
      <w:pPr>
        <w:ind w:left="4869" w:hanging="360"/>
      </w:pPr>
      <w:rPr>
        <w:rFonts w:hint="default"/>
      </w:rPr>
    </w:lvl>
    <w:lvl w:ilvl="2">
      <w:start w:val="1"/>
      <w:numFmt w:val="decimal"/>
      <w:isLgl/>
      <w:lvlText w:val="%1.%2.%3."/>
      <w:lvlJc w:val="left"/>
      <w:pPr>
        <w:ind w:left="8817" w:hanging="720"/>
      </w:pPr>
      <w:rPr>
        <w:rFonts w:hint="default"/>
      </w:rPr>
    </w:lvl>
    <w:lvl w:ilvl="3">
      <w:start w:val="1"/>
      <w:numFmt w:val="decimal"/>
      <w:isLgl/>
      <w:lvlText w:val="%1.%2.%3.%4."/>
      <w:lvlJc w:val="left"/>
      <w:pPr>
        <w:ind w:left="12405" w:hanging="720"/>
      </w:pPr>
      <w:rPr>
        <w:rFonts w:hint="default"/>
      </w:rPr>
    </w:lvl>
    <w:lvl w:ilvl="4">
      <w:start w:val="1"/>
      <w:numFmt w:val="decimal"/>
      <w:isLgl/>
      <w:lvlText w:val="%1.%2.%3.%4.%5."/>
      <w:lvlJc w:val="left"/>
      <w:pPr>
        <w:ind w:left="16353" w:hanging="1080"/>
      </w:pPr>
      <w:rPr>
        <w:rFonts w:hint="default"/>
      </w:rPr>
    </w:lvl>
    <w:lvl w:ilvl="5">
      <w:start w:val="1"/>
      <w:numFmt w:val="decimal"/>
      <w:isLgl/>
      <w:lvlText w:val="%1.%2.%3.%4.%5.%6."/>
      <w:lvlJc w:val="left"/>
      <w:pPr>
        <w:ind w:left="19941" w:hanging="1080"/>
      </w:pPr>
      <w:rPr>
        <w:rFonts w:hint="default"/>
      </w:rPr>
    </w:lvl>
    <w:lvl w:ilvl="6">
      <w:start w:val="1"/>
      <w:numFmt w:val="decimal"/>
      <w:isLgl/>
      <w:lvlText w:val="%1.%2.%3.%4.%5.%6.%7."/>
      <w:lvlJc w:val="left"/>
      <w:pPr>
        <w:ind w:left="23889" w:hanging="1440"/>
      </w:pPr>
      <w:rPr>
        <w:rFonts w:hint="default"/>
      </w:rPr>
    </w:lvl>
    <w:lvl w:ilvl="7">
      <w:start w:val="1"/>
      <w:numFmt w:val="decimal"/>
      <w:isLgl/>
      <w:lvlText w:val="%1.%2.%3.%4.%5.%6.%7.%8."/>
      <w:lvlJc w:val="left"/>
      <w:pPr>
        <w:ind w:left="27477" w:hanging="1440"/>
      </w:pPr>
      <w:rPr>
        <w:rFonts w:hint="default"/>
      </w:rPr>
    </w:lvl>
    <w:lvl w:ilvl="8">
      <w:start w:val="1"/>
      <w:numFmt w:val="decimal"/>
      <w:isLgl/>
      <w:lvlText w:val="%1.%2.%3.%4.%5.%6.%7.%8.%9."/>
      <w:lvlJc w:val="left"/>
      <w:pPr>
        <w:ind w:left="31425" w:hanging="1800"/>
      </w:pPr>
      <w:rPr>
        <w:rFonts w:hint="default"/>
      </w:rPr>
    </w:lvl>
  </w:abstractNum>
  <w:abstractNum w:abstractNumId="103" w15:restartNumberingAfterBreak="0">
    <w:nsid w:val="41A63A8B"/>
    <w:multiLevelType w:val="multilevel"/>
    <w:tmpl w:val="39A6E63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15:restartNumberingAfterBreak="0">
    <w:nsid w:val="41ED56FD"/>
    <w:multiLevelType w:val="hybridMultilevel"/>
    <w:tmpl w:val="00A4D636"/>
    <w:lvl w:ilvl="0" w:tplc="8F567028">
      <w:start w:val="1"/>
      <w:numFmt w:val="bullet"/>
      <w:lvlText w:val="‒"/>
      <w:lvlJc w:val="left"/>
      <w:pPr>
        <w:ind w:left="1640" w:hanging="360"/>
      </w:pPr>
      <w:rPr>
        <w:rFonts w:ascii="Times New Roman" w:hAnsi="Times New Roman" w:cs="Times New Roman"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105" w15:restartNumberingAfterBreak="0">
    <w:nsid w:val="423A6D89"/>
    <w:multiLevelType w:val="hybridMultilevel"/>
    <w:tmpl w:val="EABA761E"/>
    <w:lvl w:ilvl="0" w:tplc="8F567028">
      <w:start w:val="1"/>
      <w:numFmt w:val="bullet"/>
      <w:lvlText w:val="‒"/>
      <w:lvlJc w:val="left"/>
      <w:pPr>
        <w:ind w:left="720" w:hanging="360"/>
      </w:pPr>
      <w:rPr>
        <w:rFonts w:ascii="Times New Roman" w:hAnsi="Times New Roman" w:cs="Times New Roman" w:hint="default"/>
      </w:rPr>
    </w:lvl>
    <w:lvl w:ilvl="1" w:tplc="8F567028">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6" w15:restartNumberingAfterBreak="0">
    <w:nsid w:val="43F022AC"/>
    <w:multiLevelType w:val="hybridMultilevel"/>
    <w:tmpl w:val="8BDAB39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7" w15:restartNumberingAfterBreak="0">
    <w:nsid w:val="446F1A96"/>
    <w:multiLevelType w:val="multilevel"/>
    <w:tmpl w:val="5DCA9BA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15:restartNumberingAfterBreak="0">
    <w:nsid w:val="44AB1DBA"/>
    <w:multiLevelType w:val="hybridMultilevel"/>
    <w:tmpl w:val="25523F72"/>
    <w:lvl w:ilvl="0" w:tplc="85CC4658">
      <w:start w:val="1"/>
      <w:numFmt w:val="bullet"/>
      <w:lvlText w:val="‒"/>
      <w:lvlJc w:val="left"/>
      <w:pPr>
        <w:ind w:left="928" w:hanging="360"/>
      </w:pPr>
      <w:rPr>
        <w:rFonts w:ascii="Times New Roman" w:hAnsi="Times New Roman" w:cs="Times New Roman" w:hint="default"/>
      </w:rPr>
    </w:lvl>
    <w:lvl w:ilvl="1" w:tplc="04190003" w:tentative="1">
      <w:start w:val="1"/>
      <w:numFmt w:val="bullet"/>
      <w:lvlText w:val="o"/>
      <w:lvlJc w:val="left"/>
      <w:pPr>
        <w:ind w:left="1648" w:hanging="360"/>
      </w:pPr>
      <w:rPr>
        <w:rFonts w:ascii="Courier New" w:hAnsi="Courier New" w:cs="Courier New" w:hint="default"/>
      </w:rPr>
    </w:lvl>
    <w:lvl w:ilvl="2" w:tplc="04190005" w:tentative="1">
      <w:start w:val="1"/>
      <w:numFmt w:val="bullet"/>
      <w:lvlText w:val=""/>
      <w:lvlJc w:val="left"/>
      <w:pPr>
        <w:ind w:left="2368" w:hanging="360"/>
      </w:pPr>
      <w:rPr>
        <w:rFonts w:ascii="Wingdings" w:hAnsi="Wingdings" w:hint="default"/>
      </w:rPr>
    </w:lvl>
    <w:lvl w:ilvl="3" w:tplc="04190001" w:tentative="1">
      <w:start w:val="1"/>
      <w:numFmt w:val="bullet"/>
      <w:lvlText w:val=""/>
      <w:lvlJc w:val="left"/>
      <w:pPr>
        <w:ind w:left="3088" w:hanging="360"/>
      </w:pPr>
      <w:rPr>
        <w:rFonts w:ascii="Symbol" w:hAnsi="Symbol" w:hint="default"/>
      </w:rPr>
    </w:lvl>
    <w:lvl w:ilvl="4" w:tplc="04190003" w:tentative="1">
      <w:start w:val="1"/>
      <w:numFmt w:val="bullet"/>
      <w:lvlText w:val="o"/>
      <w:lvlJc w:val="left"/>
      <w:pPr>
        <w:ind w:left="3808" w:hanging="360"/>
      </w:pPr>
      <w:rPr>
        <w:rFonts w:ascii="Courier New" w:hAnsi="Courier New" w:cs="Courier New" w:hint="default"/>
      </w:rPr>
    </w:lvl>
    <w:lvl w:ilvl="5" w:tplc="04190005" w:tentative="1">
      <w:start w:val="1"/>
      <w:numFmt w:val="bullet"/>
      <w:lvlText w:val=""/>
      <w:lvlJc w:val="left"/>
      <w:pPr>
        <w:ind w:left="4528" w:hanging="360"/>
      </w:pPr>
      <w:rPr>
        <w:rFonts w:ascii="Wingdings" w:hAnsi="Wingdings" w:hint="default"/>
      </w:rPr>
    </w:lvl>
    <w:lvl w:ilvl="6" w:tplc="04190001" w:tentative="1">
      <w:start w:val="1"/>
      <w:numFmt w:val="bullet"/>
      <w:lvlText w:val=""/>
      <w:lvlJc w:val="left"/>
      <w:pPr>
        <w:ind w:left="5248" w:hanging="360"/>
      </w:pPr>
      <w:rPr>
        <w:rFonts w:ascii="Symbol" w:hAnsi="Symbol" w:hint="default"/>
      </w:rPr>
    </w:lvl>
    <w:lvl w:ilvl="7" w:tplc="04190003" w:tentative="1">
      <w:start w:val="1"/>
      <w:numFmt w:val="bullet"/>
      <w:lvlText w:val="o"/>
      <w:lvlJc w:val="left"/>
      <w:pPr>
        <w:ind w:left="5968" w:hanging="360"/>
      </w:pPr>
      <w:rPr>
        <w:rFonts w:ascii="Courier New" w:hAnsi="Courier New" w:cs="Courier New" w:hint="default"/>
      </w:rPr>
    </w:lvl>
    <w:lvl w:ilvl="8" w:tplc="04190005" w:tentative="1">
      <w:start w:val="1"/>
      <w:numFmt w:val="bullet"/>
      <w:lvlText w:val=""/>
      <w:lvlJc w:val="left"/>
      <w:pPr>
        <w:ind w:left="6688" w:hanging="360"/>
      </w:pPr>
      <w:rPr>
        <w:rFonts w:ascii="Wingdings" w:hAnsi="Wingdings" w:hint="default"/>
      </w:rPr>
    </w:lvl>
  </w:abstractNum>
  <w:abstractNum w:abstractNumId="109" w15:restartNumberingAfterBreak="0">
    <w:nsid w:val="45A339A6"/>
    <w:multiLevelType w:val="hybridMultilevel"/>
    <w:tmpl w:val="A9302AFE"/>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110" w15:restartNumberingAfterBreak="0">
    <w:nsid w:val="46C523D7"/>
    <w:multiLevelType w:val="multilevel"/>
    <w:tmpl w:val="3D1CD3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15:restartNumberingAfterBreak="0">
    <w:nsid w:val="47CA485B"/>
    <w:multiLevelType w:val="hybridMultilevel"/>
    <w:tmpl w:val="FED250D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2" w15:restartNumberingAfterBreak="0">
    <w:nsid w:val="480D6835"/>
    <w:multiLevelType w:val="multilevel"/>
    <w:tmpl w:val="2380607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15:restartNumberingAfterBreak="0">
    <w:nsid w:val="486A54B4"/>
    <w:multiLevelType w:val="multilevel"/>
    <w:tmpl w:val="AD263FD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15:restartNumberingAfterBreak="0">
    <w:nsid w:val="48FC3AB5"/>
    <w:multiLevelType w:val="multilevel"/>
    <w:tmpl w:val="025E34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15:restartNumberingAfterBreak="0">
    <w:nsid w:val="49521922"/>
    <w:multiLevelType w:val="multilevel"/>
    <w:tmpl w:val="CCB8293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15:restartNumberingAfterBreak="0">
    <w:nsid w:val="497D0E74"/>
    <w:multiLevelType w:val="multilevel"/>
    <w:tmpl w:val="358222A2"/>
    <w:lvl w:ilvl="0">
      <w:start w:val="2"/>
      <w:numFmt w:val="decimal"/>
      <w:lvlText w:val="%1."/>
      <w:lvlJc w:val="left"/>
      <w:pPr>
        <w:ind w:left="540" w:hanging="540"/>
      </w:pPr>
      <w:rPr>
        <w:rFonts w:hint="default"/>
      </w:rPr>
    </w:lvl>
    <w:lvl w:ilvl="1">
      <w:start w:val="3"/>
      <w:numFmt w:val="decimal"/>
      <w:lvlText w:val="%1.%2."/>
      <w:lvlJc w:val="left"/>
      <w:pPr>
        <w:ind w:left="894" w:hanging="54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117" w15:restartNumberingAfterBreak="0">
    <w:nsid w:val="49D0676C"/>
    <w:multiLevelType w:val="hybridMultilevel"/>
    <w:tmpl w:val="D87C9222"/>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8" w15:restartNumberingAfterBreak="0">
    <w:nsid w:val="49E23A66"/>
    <w:multiLevelType w:val="multilevel"/>
    <w:tmpl w:val="25823934"/>
    <w:lvl w:ilvl="0">
      <w:start w:val="1"/>
      <w:numFmt w:val="upperRoman"/>
      <w:lvlText w:val="%1."/>
      <w:lvlJc w:val="left"/>
      <w:pPr>
        <w:ind w:left="1713" w:hanging="720"/>
      </w:pPr>
      <w:rPr>
        <w:rFonts w:hint="default"/>
      </w:rPr>
    </w:lvl>
    <w:lvl w:ilvl="1">
      <w:start w:val="1"/>
      <w:numFmt w:val="decimal"/>
      <w:lvlText w:val="1.%2."/>
      <w:lvlJc w:val="left"/>
      <w:pPr>
        <w:ind w:left="4869" w:hanging="360"/>
      </w:pPr>
      <w:rPr>
        <w:rFonts w:hint="default"/>
        <w:caps w:val="0"/>
        <w:strike w:val="0"/>
        <w:dstrike w:val="0"/>
        <w:vanish w:val="0"/>
        <w:sz w:val="24"/>
        <w:vertAlign w:val="baseline"/>
      </w:rPr>
    </w:lvl>
    <w:lvl w:ilvl="2">
      <w:start w:val="1"/>
      <w:numFmt w:val="decimal"/>
      <w:isLgl/>
      <w:lvlText w:val="%1.%2.%3."/>
      <w:lvlJc w:val="left"/>
      <w:pPr>
        <w:ind w:left="8817" w:hanging="720"/>
      </w:pPr>
      <w:rPr>
        <w:rFonts w:hint="default"/>
      </w:rPr>
    </w:lvl>
    <w:lvl w:ilvl="3">
      <w:start w:val="1"/>
      <w:numFmt w:val="decimal"/>
      <w:isLgl/>
      <w:lvlText w:val="%1.%2.%3.%4."/>
      <w:lvlJc w:val="left"/>
      <w:pPr>
        <w:ind w:left="12405" w:hanging="720"/>
      </w:pPr>
      <w:rPr>
        <w:rFonts w:hint="default"/>
      </w:rPr>
    </w:lvl>
    <w:lvl w:ilvl="4">
      <w:start w:val="1"/>
      <w:numFmt w:val="decimal"/>
      <w:isLgl/>
      <w:lvlText w:val="%1.%2.%3.%4.%5."/>
      <w:lvlJc w:val="left"/>
      <w:pPr>
        <w:ind w:left="16353" w:hanging="1080"/>
      </w:pPr>
      <w:rPr>
        <w:rFonts w:hint="default"/>
      </w:rPr>
    </w:lvl>
    <w:lvl w:ilvl="5">
      <w:start w:val="1"/>
      <w:numFmt w:val="decimal"/>
      <w:isLgl/>
      <w:lvlText w:val="%1.%2.%3.%4.%5.%6."/>
      <w:lvlJc w:val="left"/>
      <w:pPr>
        <w:ind w:left="19941" w:hanging="1080"/>
      </w:pPr>
      <w:rPr>
        <w:rFonts w:hint="default"/>
      </w:rPr>
    </w:lvl>
    <w:lvl w:ilvl="6">
      <w:start w:val="1"/>
      <w:numFmt w:val="decimal"/>
      <w:isLgl/>
      <w:lvlText w:val="%1.%2.%3.%4.%5.%6.%7."/>
      <w:lvlJc w:val="left"/>
      <w:pPr>
        <w:ind w:left="23889" w:hanging="1440"/>
      </w:pPr>
      <w:rPr>
        <w:rFonts w:hint="default"/>
      </w:rPr>
    </w:lvl>
    <w:lvl w:ilvl="7">
      <w:start w:val="1"/>
      <w:numFmt w:val="decimal"/>
      <w:isLgl/>
      <w:lvlText w:val="%1.%2.%3.%4.%5.%6.%7.%8."/>
      <w:lvlJc w:val="left"/>
      <w:pPr>
        <w:ind w:left="27477" w:hanging="1440"/>
      </w:pPr>
      <w:rPr>
        <w:rFonts w:hint="default"/>
      </w:rPr>
    </w:lvl>
    <w:lvl w:ilvl="8">
      <w:start w:val="1"/>
      <w:numFmt w:val="decimal"/>
      <w:isLgl/>
      <w:lvlText w:val="%1.%2.%3.%4.%5.%6.%7.%8.%9."/>
      <w:lvlJc w:val="left"/>
      <w:pPr>
        <w:ind w:left="31425" w:hanging="1800"/>
      </w:pPr>
      <w:rPr>
        <w:rFonts w:hint="default"/>
      </w:rPr>
    </w:lvl>
  </w:abstractNum>
  <w:abstractNum w:abstractNumId="119" w15:restartNumberingAfterBreak="0">
    <w:nsid w:val="4B2D4FF2"/>
    <w:multiLevelType w:val="multilevel"/>
    <w:tmpl w:val="776E5CC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15:restartNumberingAfterBreak="0">
    <w:nsid w:val="4B971387"/>
    <w:multiLevelType w:val="multilevel"/>
    <w:tmpl w:val="8F54FE0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15:restartNumberingAfterBreak="0">
    <w:nsid w:val="4B9D7906"/>
    <w:multiLevelType w:val="hybridMultilevel"/>
    <w:tmpl w:val="4566E39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2" w15:restartNumberingAfterBreak="0">
    <w:nsid w:val="4CA75A9E"/>
    <w:multiLevelType w:val="hybridMultilevel"/>
    <w:tmpl w:val="505E8D7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3" w15:restartNumberingAfterBreak="0">
    <w:nsid w:val="4CD07F7A"/>
    <w:multiLevelType w:val="multilevel"/>
    <w:tmpl w:val="9D3CAEA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15:restartNumberingAfterBreak="0">
    <w:nsid w:val="4DFB4BB6"/>
    <w:multiLevelType w:val="hybridMultilevel"/>
    <w:tmpl w:val="84AE65E8"/>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125" w15:restartNumberingAfterBreak="0">
    <w:nsid w:val="4EDA555E"/>
    <w:multiLevelType w:val="multilevel"/>
    <w:tmpl w:val="5E8203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6" w15:restartNumberingAfterBreak="0">
    <w:nsid w:val="4F357A80"/>
    <w:multiLevelType w:val="multilevel"/>
    <w:tmpl w:val="A092B1A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15:restartNumberingAfterBreak="0">
    <w:nsid w:val="509649B5"/>
    <w:multiLevelType w:val="hybridMultilevel"/>
    <w:tmpl w:val="BA90C794"/>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8" w15:restartNumberingAfterBreak="0">
    <w:nsid w:val="50A74AD9"/>
    <w:multiLevelType w:val="hybridMultilevel"/>
    <w:tmpl w:val="5F82886A"/>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129" w15:restartNumberingAfterBreak="0">
    <w:nsid w:val="50E52FE9"/>
    <w:multiLevelType w:val="hybridMultilevel"/>
    <w:tmpl w:val="62C4602C"/>
    <w:lvl w:ilvl="0" w:tplc="0BEA94D8">
      <w:start w:val="1"/>
      <w:numFmt w:val="decimal"/>
      <w:lvlText w:val="%1)"/>
      <w:lvlJc w:val="left"/>
      <w:pPr>
        <w:ind w:left="212" w:hanging="339"/>
      </w:pPr>
      <w:rPr>
        <w:rFonts w:ascii="Times New Roman" w:eastAsia="Times New Roman" w:hAnsi="Times New Roman" w:cs="Times New Roman" w:hint="default"/>
        <w:w w:val="100"/>
        <w:sz w:val="24"/>
        <w:szCs w:val="24"/>
        <w:lang w:val="ru-RU" w:eastAsia="en-US" w:bidi="ar-SA"/>
      </w:rPr>
    </w:lvl>
    <w:lvl w:ilvl="1" w:tplc="C30ADA5C">
      <w:numFmt w:val="bullet"/>
      <w:lvlText w:val="•"/>
      <w:lvlJc w:val="left"/>
      <w:pPr>
        <w:ind w:left="1264" w:hanging="339"/>
      </w:pPr>
      <w:rPr>
        <w:rFonts w:hint="default"/>
        <w:lang w:val="ru-RU" w:eastAsia="en-US" w:bidi="ar-SA"/>
      </w:rPr>
    </w:lvl>
    <w:lvl w:ilvl="2" w:tplc="A4C8F50C">
      <w:numFmt w:val="bullet"/>
      <w:lvlText w:val="•"/>
      <w:lvlJc w:val="left"/>
      <w:pPr>
        <w:ind w:left="2309" w:hanging="339"/>
      </w:pPr>
      <w:rPr>
        <w:rFonts w:hint="default"/>
        <w:lang w:val="ru-RU" w:eastAsia="en-US" w:bidi="ar-SA"/>
      </w:rPr>
    </w:lvl>
    <w:lvl w:ilvl="3" w:tplc="599AFA94">
      <w:numFmt w:val="bullet"/>
      <w:lvlText w:val="•"/>
      <w:lvlJc w:val="left"/>
      <w:pPr>
        <w:ind w:left="3353" w:hanging="339"/>
      </w:pPr>
      <w:rPr>
        <w:rFonts w:hint="default"/>
        <w:lang w:val="ru-RU" w:eastAsia="en-US" w:bidi="ar-SA"/>
      </w:rPr>
    </w:lvl>
    <w:lvl w:ilvl="4" w:tplc="8A964184">
      <w:numFmt w:val="bullet"/>
      <w:lvlText w:val="•"/>
      <w:lvlJc w:val="left"/>
      <w:pPr>
        <w:ind w:left="4398" w:hanging="339"/>
      </w:pPr>
      <w:rPr>
        <w:rFonts w:hint="default"/>
        <w:lang w:val="ru-RU" w:eastAsia="en-US" w:bidi="ar-SA"/>
      </w:rPr>
    </w:lvl>
    <w:lvl w:ilvl="5" w:tplc="C53E5CFA">
      <w:numFmt w:val="bullet"/>
      <w:lvlText w:val="•"/>
      <w:lvlJc w:val="left"/>
      <w:pPr>
        <w:ind w:left="5443" w:hanging="339"/>
      </w:pPr>
      <w:rPr>
        <w:rFonts w:hint="default"/>
        <w:lang w:val="ru-RU" w:eastAsia="en-US" w:bidi="ar-SA"/>
      </w:rPr>
    </w:lvl>
    <w:lvl w:ilvl="6" w:tplc="72860AE2">
      <w:numFmt w:val="bullet"/>
      <w:lvlText w:val="•"/>
      <w:lvlJc w:val="left"/>
      <w:pPr>
        <w:ind w:left="6487" w:hanging="339"/>
      </w:pPr>
      <w:rPr>
        <w:rFonts w:hint="default"/>
        <w:lang w:val="ru-RU" w:eastAsia="en-US" w:bidi="ar-SA"/>
      </w:rPr>
    </w:lvl>
    <w:lvl w:ilvl="7" w:tplc="E50A75CA">
      <w:numFmt w:val="bullet"/>
      <w:lvlText w:val="•"/>
      <w:lvlJc w:val="left"/>
      <w:pPr>
        <w:ind w:left="7532" w:hanging="339"/>
      </w:pPr>
      <w:rPr>
        <w:rFonts w:hint="default"/>
        <w:lang w:val="ru-RU" w:eastAsia="en-US" w:bidi="ar-SA"/>
      </w:rPr>
    </w:lvl>
    <w:lvl w:ilvl="8" w:tplc="56D6DC8E">
      <w:numFmt w:val="bullet"/>
      <w:lvlText w:val="•"/>
      <w:lvlJc w:val="left"/>
      <w:pPr>
        <w:ind w:left="8577" w:hanging="339"/>
      </w:pPr>
      <w:rPr>
        <w:rFonts w:hint="default"/>
        <w:lang w:val="ru-RU" w:eastAsia="en-US" w:bidi="ar-SA"/>
      </w:rPr>
    </w:lvl>
  </w:abstractNum>
  <w:abstractNum w:abstractNumId="130" w15:restartNumberingAfterBreak="0">
    <w:nsid w:val="51B96E08"/>
    <w:multiLevelType w:val="multilevel"/>
    <w:tmpl w:val="E17E2538"/>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15:restartNumberingAfterBreak="0">
    <w:nsid w:val="537E5995"/>
    <w:multiLevelType w:val="hybridMultilevel"/>
    <w:tmpl w:val="CED097F8"/>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2" w15:restartNumberingAfterBreak="0">
    <w:nsid w:val="53BA5D51"/>
    <w:multiLevelType w:val="hybridMultilevel"/>
    <w:tmpl w:val="6FA0DBA6"/>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3" w15:restartNumberingAfterBreak="0">
    <w:nsid w:val="54C43C6A"/>
    <w:multiLevelType w:val="hybridMultilevel"/>
    <w:tmpl w:val="E62E2D9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4" w15:restartNumberingAfterBreak="0">
    <w:nsid w:val="563040D6"/>
    <w:multiLevelType w:val="multilevel"/>
    <w:tmpl w:val="1FC8AC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15:restartNumberingAfterBreak="0">
    <w:nsid w:val="56680F37"/>
    <w:multiLevelType w:val="hybridMultilevel"/>
    <w:tmpl w:val="D2DA896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6" w15:restartNumberingAfterBreak="0">
    <w:nsid w:val="570E0B22"/>
    <w:multiLevelType w:val="multilevel"/>
    <w:tmpl w:val="896C7EE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7" w15:restartNumberingAfterBreak="0">
    <w:nsid w:val="57F52B59"/>
    <w:multiLevelType w:val="hybridMultilevel"/>
    <w:tmpl w:val="D17410B6"/>
    <w:lvl w:ilvl="0" w:tplc="85CC465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8" w15:restartNumberingAfterBreak="0">
    <w:nsid w:val="584E5F84"/>
    <w:multiLevelType w:val="hybridMultilevel"/>
    <w:tmpl w:val="178A673C"/>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9" w15:restartNumberingAfterBreak="0">
    <w:nsid w:val="589C1A83"/>
    <w:multiLevelType w:val="hybridMultilevel"/>
    <w:tmpl w:val="7A8A886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0" w15:restartNumberingAfterBreak="0">
    <w:nsid w:val="5A60689A"/>
    <w:multiLevelType w:val="hybridMultilevel"/>
    <w:tmpl w:val="627A4A6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1" w15:restartNumberingAfterBreak="0">
    <w:nsid w:val="5ADB5EDB"/>
    <w:multiLevelType w:val="multilevel"/>
    <w:tmpl w:val="AA54F23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2" w15:restartNumberingAfterBreak="0">
    <w:nsid w:val="5AFC3ED2"/>
    <w:multiLevelType w:val="hybridMultilevel"/>
    <w:tmpl w:val="899831F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3" w15:restartNumberingAfterBreak="0">
    <w:nsid w:val="5B812FC5"/>
    <w:multiLevelType w:val="hybridMultilevel"/>
    <w:tmpl w:val="CB74B40E"/>
    <w:lvl w:ilvl="0" w:tplc="D14CD124">
      <w:start w:val="1"/>
      <w:numFmt w:val="bullet"/>
      <w:lvlText w:val="•"/>
      <w:lvlJc w:val="left"/>
      <w:pPr>
        <w:ind w:left="743" w:hanging="360"/>
      </w:pPr>
      <w:rPr>
        <w:rFonts w:ascii="Times New Roman" w:hAnsi="Times New Roman" w:cs="Times New Roman" w:hint="default"/>
      </w:rPr>
    </w:lvl>
    <w:lvl w:ilvl="1" w:tplc="04190003" w:tentative="1">
      <w:start w:val="1"/>
      <w:numFmt w:val="bullet"/>
      <w:lvlText w:val="o"/>
      <w:lvlJc w:val="left"/>
      <w:pPr>
        <w:ind w:left="1463" w:hanging="360"/>
      </w:pPr>
      <w:rPr>
        <w:rFonts w:ascii="Courier New" w:hAnsi="Courier New" w:cs="Courier New" w:hint="default"/>
      </w:rPr>
    </w:lvl>
    <w:lvl w:ilvl="2" w:tplc="04190005" w:tentative="1">
      <w:start w:val="1"/>
      <w:numFmt w:val="bullet"/>
      <w:lvlText w:val=""/>
      <w:lvlJc w:val="left"/>
      <w:pPr>
        <w:ind w:left="2183" w:hanging="360"/>
      </w:pPr>
      <w:rPr>
        <w:rFonts w:ascii="Wingdings" w:hAnsi="Wingdings" w:hint="default"/>
      </w:rPr>
    </w:lvl>
    <w:lvl w:ilvl="3" w:tplc="04190001" w:tentative="1">
      <w:start w:val="1"/>
      <w:numFmt w:val="bullet"/>
      <w:lvlText w:val=""/>
      <w:lvlJc w:val="left"/>
      <w:pPr>
        <w:ind w:left="2903" w:hanging="360"/>
      </w:pPr>
      <w:rPr>
        <w:rFonts w:ascii="Symbol" w:hAnsi="Symbol" w:hint="default"/>
      </w:rPr>
    </w:lvl>
    <w:lvl w:ilvl="4" w:tplc="04190003" w:tentative="1">
      <w:start w:val="1"/>
      <w:numFmt w:val="bullet"/>
      <w:lvlText w:val="o"/>
      <w:lvlJc w:val="left"/>
      <w:pPr>
        <w:ind w:left="3623" w:hanging="360"/>
      </w:pPr>
      <w:rPr>
        <w:rFonts w:ascii="Courier New" w:hAnsi="Courier New" w:cs="Courier New" w:hint="default"/>
      </w:rPr>
    </w:lvl>
    <w:lvl w:ilvl="5" w:tplc="04190005" w:tentative="1">
      <w:start w:val="1"/>
      <w:numFmt w:val="bullet"/>
      <w:lvlText w:val=""/>
      <w:lvlJc w:val="left"/>
      <w:pPr>
        <w:ind w:left="4343" w:hanging="360"/>
      </w:pPr>
      <w:rPr>
        <w:rFonts w:ascii="Wingdings" w:hAnsi="Wingdings" w:hint="default"/>
      </w:rPr>
    </w:lvl>
    <w:lvl w:ilvl="6" w:tplc="04190001" w:tentative="1">
      <w:start w:val="1"/>
      <w:numFmt w:val="bullet"/>
      <w:lvlText w:val=""/>
      <w:lvlJc w:val="left"/>
      <w:pPr>
        <w:ind w:left="5063" w:hanging="360"/>
      </w:pPr>
      <w:rPr>
        <w:rFonts w:ascii="Symbol" w:hAnsi="Symbol" w:hint="default"/>
      </w:rPr>
    </w:lvl>
    <w:lvl w:ilvl="7" w:tplc="04190003" w:tentative="1">
      <w:start w:val="1"/>
      <w:numFmt w:val="bullet"/>
      <w:lvlText w:val="o"/>
      <w:lvlJc w:val="left"/>
      <w:pPr>
        <w:ind w:left="5783" w:hanging="360"/>
      </w:pPr>
      <w:rPr>
        <w:rFonts w:ascii="Courier New" w:hAnsi="Courier New" w:cs="Courier New" w:hint="default"/>
      </w:rPr>
    </w:lvl>
    <w:lvl w:ilvl="8" w:tplc="04190005" w:tentative="1">
      <w:start w:val="1"/>
      <w:numFmt w:val="bullet"/>
      <w:lvlText w:val=""/>
      <w:lvlJc w:val="left"/>
      <w:pPr>
        <w:ind w:left="6503" w:hanging="360"/>
      </w:pPr>
      <w:rPr>
        <w:rFonts w:ascii="Wingdings" w:hAnsi="Wingdings" w:hint="default"/>
      </w:rPr>
    </w:lvl>
  </w:abstractNum>
  <w:abstractNum w:abstractNumId="144" w15:restartNumberingAfterBreak="0">
    <w:nsid w:val="5B9B18D4"/>
    <w:multiLevelType w:val="hybridMultilevel"/>
    <w:tmpl w:val="838C218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5" w15:restartNumberingAfterBreak="0">
    <w:nsid w:val="5BC01403"/>
    <w:multiLevelType w:val="multilevel"/>
    <w:tmpl w:val="D03AF590"/>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6" w15:restartNumberingAfterBreak="0">
    <w:nsid w:val="5C032BBB"/>
    <w:multiLevelType w:val="multilevel"/>
    <w:tmpl w:val="59E86F22"/>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7" w15:restartNumberingAfterBreak="0">
    <w:nsid w:val="5C946BD2"/>
    <w:multiLevelType w:val="hybridMultilevel"/>
    <w:tmpl w:val="2B142416"/>
    <w:lvl w:ilvl="0" w:tplc="8F567028">
      <w:start w:val="1"/>
      <w:numFmt w:val="bullet"/>
      <w:lvlText w:val="‒"/>
      <w:lvlJc w:val="left"/>
      <w:pPr>
        <w:ind w:left="1428" w:hanging="360"/>
      </w:pPr>
      <w:rPr>
        <w:rFonts w:ascii="Times New Roman" w:hAnsi="Times New Roman"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48" w15:restartNumberingAfterBreak="0">
    <w:nsid w:val="5CB00E81"/>
    <w:multiLevelType w:val="multilevel"/>
    <w:tmpl w:val="25FA42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9" w15:restartNumberingAfterBreak="0">
    <w:nsid w:val="5CC3715A"/>
    <w:multiLevelType w:val="multilevel"/>
    <w:tmpl w:val="D77438D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0" w15:restartNumberingAfterBreak="0">
    <w:nsid w:val="5D4D1CD5"/>
    <w:multiLevelType w:val="hybridMultilevel"/>
    <w:tmpl w:val="87C4EB2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1" w15:restartNumberingAfterBreak="0">
    <w:nsid w:val="5DA07D79"/>
    <w:multiLevelType w:val="hybridMultilevel"/>
    <w:tmpl w:val="BC2C76E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2" w15:restartNumberingAfterBreak="0">
    <w:nsid w:val="5E9E11FF"/>
    <w:multiLevelType w:val="hybridMultilevel"/>
    <w:tmpl w:val="41DAB8F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3" w15:restartNumberingAfterBreak="0">
    <w:nsid w:val="5EB10774"/>
    <w:multiLevelType w:val="hybridMultilevel"/>
    <w:tmpl w:val="29EE186A"/>
    <w:lvl w:ilvl="0" w:tplc="F6863EBA">
      <w:numFmt w:val="bullet"/>
      <w:lvlText w:val="-"/>
      <w:lvlJc w:val="left"/>
      <w:pPr>
        <w:ind w:left="212" w:hanging="192"/>
      </w:pPr>
      <w:rPr>
        <w:rFonts w:ascii="Times New Roman" w:eastAsia="Times New Roman" w:hAnsi="Times New Roman" w:cs="Times New Roman" w:hint="default"/>
        <w:w w:val="100"/>
        <w:sz w:val="24"/>
        <w:szCs w:val="24"/>
        <w:lang w:val="ru-RU" w:eastAsia="en-US" w:bidi="ar-SA"/>
      </w:rPr>
    </w:lvl>
    <w:lvl w:ilvl="1" w:tplc="C0D64AEA">
      <w:numFmt w:val="bullet"/>
      <w:lvlText w:val="•"/>
      <w:lvlJc w:val="left"/>
      <w:pPr>
        <w:ind w:left="1264" w:hanging="192"/>
      </w:pPr>
      <w:rPr>
        <w:rFonts w:hint="default"/>
        <w:lang w:val="ru-RU" w:eastAsia="en-US" w:bidi="ar-SA"/>
      </w:rPr>
    </w:lvl>
    <w:lvl w:ilvl="2" w:tplc="52DE74FA">
      <w:numFmt w:val="bullet"/>
      <w:lvlText w:val="•"/>
      <w:lvlJc w:val="left"/>
      <w:pPr>
        <w:ind w:left="2309" w:hanging="192"/>
      </w:pPr>
      <w:rPr>
        <w:rFonts w:hint="default"/>
        <w:lang w:val="ru-RU" w:eastAsia="en-US" w:bidi="ar-SA"/>
      </w:rPr>
    </w:lvl>
    <w:lvl w:ilvl="3" w:tplc="10D2C9AA">
      <w:numFmt w:val="bullet"/>
      <w:lvlText w:val="•"/>
      <w:lvlJc w:val="left"/>
      <w:pPr>
        <w:ind w:left="3353" w:hanging="192"/>
      </w:pPr>
      <w:rPr>
        <w:rFonts w:hint="default"/>
        <w:lang w:val="ru-RU" w:eastAsia="en-US" w:bidi="ar-SA"/>
      </w:rPr>
    </w:lvl>
    <w:lvl w:ilvl="4" w:tplc="283A7CCE">
      <w:numFmt w:val="bullet"/>
      <w:lvlText w:val="•"/>
      <w:lvlJc w:val="left"/>
      <w:pPr>
        <w:ind w:left="4398" w:hanging="192"/>
      </w:pPr>
      <w:rPr>
        <w:rFonts w:hint="default"/>
        <w:lang w:val="ru-RU" w:eastAsia="en-US" w:bidi="ar-SA"/>
      </w:rPr>
    </w:lvl>
    <w:lvl w:ilvl="5" w:tplc="5D06470A">
      <w:numFmt w:val="bullet"/>
      <w:lvlText w:val="•"/>
      <w:lvlJc w:val="left"/>
      <w:pPr>
        <w:ind w:left="5443" w:hanging="192"/>
      </w:pPr>
      <w:rPr>
        <w:rFonts w:hint="default"/>
        <w:lang w:val="ru-RU" w:eastAsia="en-US" w:bidi="ar-SA"/>
      </w:rPr>
    </w:lvl>
    <w:lvl w:ilvl="6" w:tplc="BCDAA0D4">
      <w:numFmt w:val="bullet"/>
      <w:lvlText w:val="•"/>
      <w:lvlJc w:val="left"/>
      <w:pPr>
        <w:ind w:left="6487" w:hanging="192"/>
      </w:pPr>
      <w:rPr>
        <w:rFonts w:hint="default"/>
        <w:lang w:val="ru-RU" w:eastAsia="en-US" w:bidi="ar-SA"/>
      </w:rPr>
    </w:lvl>
    <w:lvl w:ilvl="7" w:tplc="797867A4">
      <w:numFmt w:val="bullet"/>
      <w:lvlText w:val="•"/>
      <w:lvlJc w:val="left"/>
      <w:pPr>
        <w:ind w:left="7532" w:hanging="192"/>
      </w:pPr>
      <w:rPr>
        <w:rFonts w:hint="default"/>
        <w:lang w:val="ru-RU" w:eastAsia="en-US" w:bidi="ar-SA"/>
      </w:rPr>
    </w:lvl>
    <w:lvl w:ilvl="8" w:tplc="728AA63C">
      <w:numFmt w:val="bullet"/>
      <w:lvlText w:val="•"/>
      <w:lvlJc w:val="left"/>
      <w:pPr>
        <w:ind w:left="8577" w:hanging="192"/>
      </w:pPr>
      <w:rPr>
        <w:rFonts w:hint="default"/>
        <w:lang w:val="ru-RU" w:eastAsia="en-US" w:bidi="ar-SA"/>
      </w:rPr>
    </w:lvl>
  </w:abstractNum>
  <w:abstractNum w:abstractNumId="154" w15:restartNumberingAfterBreak="0">
    <w:nsid w:val="5F492C34"/>
    <w:multiLevelType w:val="hybridMultilevel"/>
    <w:tmpl w:val="19788CA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5" w15:restartNumberingAfterBreak="0">
    <w:nsid w:val="5FB02273"/>
    <w:multiLevelType w:val="hybridMultilevel"/>
    <w:tmpl w:val="B0AC5B0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6" w15:restartNumberingAfterBreak="0">
    <w:nsid w:val="61D73689"/>
    <w:multiLevelType w:val="hybridMultilevel"/>
    <w:tmpl w:val="B3844ED8"/>
    <w:lvl w:ilvl="0" w:tplc="202EE1A2">
      <w:start w:val="1"/>
      <w:numFmt w:val="decimal"/>
      <w:lvlText w:val="%1)"/>
      <w:lvlJc w:val="left"/>
      <w:pPr>
        <w:ind w:left="660" w:hanging="284"/>
      </w:pPr>
      <w:rPr>
        <w:rFonts w:ascii="Times New Roman" w:eastAsia="Times New Roman" w:hAnsi="Times New Roman" w:cs="Times New Roman" w:hint="default"/>
        <w:w w:val="100"/>
        <w:sz w:val="24"/>
        <w:szCs w:val="24"/>
        <w:lang w:val="ru-RU" w:eastAsia="en-US" w:bidi="ar-SA"/>
      </w:rPr>
    </w:lvl>
    <w:lvl w:ilvl="1" w:tplc="96C0C128">
      <w:numFmt w:val="bullet"/>
      <w:lvlText w:val="•"/>
      <w:lvlJc w:val="left"/>
      <w:pPr>
        <w:ind w:left="1670" w:hanging="284"/>
      </w:pPr>
      <w:rPr>
        <w:rFonts w:hint="default"/>
        <w:lang w:val="ru-RU" w:eastAsia="en-US" w:bidi="ar-SA"/>
      </w:rPr>
    </w:lvl>
    <w:lvl w:ilvl="2" w:tplc="CF30F128">
      <w:numFmt w:val="bullet"/>
      <w:lvlText w:val="•"/>
      <w:lvlJc w:val="left"/>
      <w:pPr>
        <w:ind w:left="2680" w:hanging="284"/>
      </w:pPr>
      <w:rPr>
        <w:rFonts w:hint="default"/>
        <w:lang w:val="ru-RU" w:eastAsia="en-US" w:bidi="ar-SA"/>
      </w:rPr>
    </w:lvl>
    <w:lvl w:ilvl="3" w:tplc="26CA6E18">
      <w:numFmt w:val="bullet"/>
      <w:lvlText w:val="•"/>
      <w:lvlJc w:val="left"/>
      <w:pPr>
        <w:ind w:left="3690" w:hanging="284"/>
      </w:pPr>
      <w:rPr>
        <w:rFonts w:hint="default"/>
        <w:lang w:val="ru-RU" w:eastAsia="en-US" w:bidi="ar-SA"/>
      </w:rPr>
    </w:lvl>
    <w:lvl w:ilvl="4" w:tplc="E966AC64">
      <w:numFmt w:val="bullet"/>
      <w:lvlText w:val="•"/>
      <w:lvlJc w:val="left"/>
      <w:pPr>
        <w:ind w:left="4700" w:hanging="284"/>
      </w:pPr>
      <w:rPr>
        <w:rFonts w:hint="default"/>
        <w:lang w:val="ru-RU" w:eastAsia="en-US" w:bidi="ar-SA"/>
      </w:rPr>
    </w:lvl>
    <w:lvl w:ilvl="5" w:tplc="FFFACC60">
      <w:numFmt w:val="bullet"/>
      <w:lvlText w:val="•"/>
      <w:lvlJc w:val="left"/>
      <w:pPr>
        <w:ind w:left="5710" w:hanging="284"/>
      </w:pPr>
      <w:rPr>
        <w:rFonts w:hint="default"/>
        <w:lang w:val="ru-RU" w:eastAsia="en-US" w:bidi="ar-SA"/>
      </w:rPr>
    </w:lvl>
    <w:lvl w:ilvl="6" w:tplc="0B366EAA">
      <w:numFmt w:val="bullet"/>
      <w:lvlText w:val="•"/>
      <w:lvlJc w:val="left"/>
      <w:pPr>
        <w:ind w:left="6720" w:hanging="284"/>
      </w:pPr>
      <w:rPr>
        <w:rFonts w:hint="default"/>
        <w:lang w:val="ru-RU" w:eastAsia="en-US" w:bidi="ar-SA"/>
      </w:rPr>
    </w:lvl>
    <w:lvl w:ilvl="7" w:tplc="0A942DF2">
      <w:numFmt w:val="bullet"/>
      <w:lvlText w:val="•"/>
      <w:lvlJc w:val="left"/>
      <w:pPr>
        <w:ind w:left="7730" w:hanging="284"/>
      </w:pPr>
      <w:rPr>
        <w:rFonts w:hint="default"/>
        <w:lang w:val="ru-RU" w:eastAsia="en-US" w:bidi="ar-SA"/>
      </w:rPr>
    </w:lvl>
    <w:lvl w:ilvl="8" w:tplc="1A548D72">
      <w:numFmt w:val="bullet"/>
      <w:lvlText w:val="•"/>
      <w:lvlJc w:val="left"/>
      <w:pPr>
        <w:ind w:left="8740" w:hanging="284"/>
      </w:pPr>
      <w:rPr>
        <w:rFonts w:hint="default"/>
        <w:lang w:val="ru-RU" w:eastAsia="en-US" w:bidi="ar-SA"/>
      </w:rPr>
    </w:lvl>
  </w:abstractNum>
  <w:abstractNum w:abstractNumId="157" w15:restartNumberingAfterBreak="0">
    <w:nsid w:val="623F534C"/>
    <w:multiLevelType w:val="multilevel"/>
    <w:tmpl w:val="83FCBD2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8" w15:restartNumberingAfterBreak="0">
    <w:nsid w:val="62830482"/>
    <w:multiLevelType w:val="multilevel"/>
    <w:tmpl w:val="3A727A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9" w15:restartNumberingAfterBreak="0">
    <w:nsid w:val="62A34A16"/>
    <w:multiLevelType w:val="multilevel"/>
    <w:tmpl w:val="F3F0D3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0" w15:restartNumberingAfterBreak="0">
    <w:nsid w:val="637C5788"/>
    <w:multiLevelType w:val="hybridMultilevel"/>
    <w:tmpl w:val="7292B8C0"/>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61" w15:restartNumberingAfterBreak="0">
    <w:nsid w:val="63D11588"/>
    <w:multiLevelType w:val="multilevel"/>
    <w:tmpl w:val="60BEB83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2" w15:restartNumberingAfterBreak="0">
    <w:nsid w:val="64526328"/>
    <w:multiLevelType w:val="multilevel"/>
    <w:tmpl w:val="7598E84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3" w15:restartNumberingAfterBreak="0">
    <w:nsid w:val="64607058"/>
    <w:multiLevelType w:val="multilevel"/>
    <w:tmpl w:val="7D4EAEE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4" w15:restartNumberingAfterBreak="0">
    <w:nsid w:val="65AB25D1"/>
    <w:multiLevelType w:val="hybridMultilevel"/>
    <w:tmpl w:val="EAEE3806"/>
    <w:lvl w:ilvl="0" w:tplc="E9FC141C">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5" w15:restartNumberingAfterBreak="0">
    <w:nsid w:val="66D1282F"/>
    <w:multiLevelType w:val="multilevel"/>
    <w:tmpl w:val="8476139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6" w15:restartNumberingAfterBreak="0">
    <w:nsid w:val="677F450A"/>
    <w:multiLevelType w:val="multilevel"/>
    <w:tmpl w:val="BFAA535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7" w15:restartNumberingAfterBreak="0">
    <w:nsid w:val="685D0F4A"/>
    <w:multiLevelType w:val="multilevel"/>
    <w:tmpl w:val="65ECA30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8" w15:restartNumberingAfterBreak="0">
    <w:nsid w:val="69412CB4"/>
    <w:multiLevelType w:val="hybridMultilevel"/>
    <w:tmpl w:val="5284E97A"/>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69" w15:restartNumberingAfterBreak="0">
    <w:nsid w:val="699C61C8"/>
    <w:multiLevelType w:val="hybridMultilevel"/>
    <w:tmpl w:val="221CE03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0" w15:restartNumberingAfterBreak="0">
    <w:nsid w:val="6A1B687B"/>
    <w:multiLevelType w:val="multilevel"/>
    <w:tmpl w:val="EB28172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1" w15:restartNumberingAfterBreak="0">
    <w:nsid w:val="6A3C48FE"/>
    <w:multiLevelType w:val="multilevel"/>
    <w:tmpl w:val="D66C81B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2" w15:restartNumberingAfterBreak="0">
    <w:nsid w:val="6BFB5356"/>
    <w:multiLevelType w:val="multilevel"/>
    <w:tmpl w:val="98CA05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3" w15:restartNumberingAfterBreak="0">
    <w:nsid w:val="6C2D4836"/>
    <w:multiLevelType w:val="multilevel"/>
    <w:tmpl w:val="288AC46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4" w15:restartNumberingAfterBreak="0">
    <w:nsid w:val="6C39094D"/>
    <w:multiLevelType w:val="multilevel"/>
    <w:tmpl w:val="0C8EEA4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5" w15:restartNumberingAfterBreak="0">
    <w:nsid w:val="6DB61E0B"/>
    <w:multiLevelType w:val="multilevel"/>
    <w:tmpl w:val="90AC9F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6" w15:restartNumberingAfterBreak="0">
    <w:nsid w:val="6DFB75D3"/>
    <w:multiLevelType w:val="hybridMultilevel"/>
    <w:tmpl w:val="11DC9DE0"/>
    <w:lvl w:ilvl="0" w:tplc="D1B81222">
      <w:start w:val="1"/>
      <w:numFmt w:val="decimal"/>
      <w:lvlText w:val="%1)"/>
      <w:lvlJc w:val="left"/>
      <w:pPr>
        <w:ind w:left="1080" w:hanging="360"/>
      </w:pPr>
      <w:rPr>
        <w:rFonts w:hint="default"/>
        <w:color w:val="00000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77" w15:restartNumberingAfterBreak="0">
    <w:nsid w:val="6E3B2C96"/>
    <w:multiLevelType w:val="multilevel"/>
    <w:tmpl w:val="420E72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8" w15:restartNumberingAfterBreak="0">
    <w:nsid w:val="6E4237E5"/>
    <w:multiLevelType w:val="multilevel"/>
    <w:tmpl w:val="1674BE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9" w15:restartNumberingAfterBreak="0">
    <w:nsid w:val="6E99319F"/>
    <w:multiLevelType w:val="multilevel"/>
    <w:tmpl w:val="CAB6573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0" w15:restartNumberingAfterBreak="0">
    <w:nsid w:val="6F4C04EF"/>
    <w:multiLevelType w:val="hybridMultilevel"/>
    <w:tmpl w:val="CABC1700"/>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1" w15:restartNumberingAfterBreak="0">
    <w:nsid w:val="70B77AAE"/>
    <w:multiLevelType w:val="multilevel"/>
    <w:tmpl w:val="913E8D5E"/>
    <w:lvl w:ilvl="0">
      <w:start w:val="2"/>
      <w:numFmt w:val="decimal"/>
      <w:lvlText w:val="%1."/>
      <w:lvlJc w:val="left"/>
      <w:pPr>
        <w:ind w:left="824" w:hanging="540"/>
      </w:pPr>
      <w:rPr>
        <w:rFonts w:hint="default"/>
      </w:rPr>
    </w:lvl>
    <w:lvl w:ilvl="1">
      <w:start w:val="1"/>
      <w:numFmt w:val="decimal"/>
      <w:lvlText w:val="%1.%2."/>
      <w:lvlJc w:val="left"/>
      <w:pPr>
        <w:ind w:left="900" w:hanging="540"/>
      </w:pPr>
      <w:rPr>
        <w:rFonts w:hint="default"/>
      </w:rPr>
    </w:lvl>
    <w:lvl w:ilvl="2">
      <w:start w:val="4"/>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82" w15:restartNumberingAfterBreak="0">
    <w:nsid w:val="70EC6B40"/>
    <w:multiLevelType w:val="multilevel"/>
    <w:tmpl w:val="9BEC3EC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3" w15:restartNumberingAfterBreak="0">
    <w:nsid w:val="72BC6D6A"/>
    <w:multiLevelType w:val="hybridMultilevel"/>
    <w:tmpl w:val="A108592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4" w15:restartNumberingAfterBreak="0">
    <w:nsid w:val="72E8071A"/>
    <w:multiLevelType w:val="multilevel"/>
    <w:tmpl w:val="2BF264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5" w15:restartNumberingAfterBreak="0">
    <w:nsid w:val="734A2695"/>
    <w:multiLevelType w:val="hybridMultilevel"/>
    <w:tmpl w:val="B344BD7C"/>
    <w:lvl w:ilvl="0" w:tplc="D8BA0B96">
      <w:start w:val="4"/>
      <w:numFmt w:val="bullet"/>
      <w:lvlText w:val=""/>
      <w:lvlJc w:val="left"/>
      <w:pPr>
        <w:ind w:left="1387" w:hanging="360"/>
      </w:pPr>
      <w:rPr>
        <w:rFonts w:ascii="Symbol" w:eastAsia="Times New Roman" w:hAnsi="Symbol" w:cs="Times New Roman" w:hint="default"/>
      </w:rPr>
    </w:lvl>
    <w:lvl w:ilvl="1" w:tplc="04190003" w:tentative="1">
      <w:start w:val="1"/>
      <w:numFmt w:val="bullet"/>
      <w:lvlText w:val="o"/>
      <w:lvlJc w:val="left"/>
      <w:pPr>
        <w:ind w:left="2107" w:hanging="360"/>
      </w:pPr>
      <w:rPr>
        <w:rFonts w:ascii="Courier New" w:hAnsi="Courier New" w:cs="Courier New" w:hint="default"/>
      </w:rPr>
    </w:lvl>
    <w:lvl w:ilvl="2" w:tplc="04190005" w:tentative="1">
      <w:start w:val="1"/>
      <w:numFmt w:val="bullet"/>
      <w:lvlText w:val=""/>
      <w:lvlJc w:val="left"/>
      <w:pPr>
        <w:ind w:left="2827" w:hanging="360"/>
      </w:pPr>
      <w:rPr>
        <w:rFonts w:ascii="Wingdings" w:hAnsi="Wingdings" w:hint="default"/>
      </w:rPr>
    </w:lvl>
    <w:lvl w:ilvl="3" w:tplc="04190001" w:tentative="1">
      <w:start w:val="1"/>
      <w:numFmt w:val="bullet"/>
      <w:lvlText w:val=""/>
      <w:lvlJc w:val="left"/>
      <w:pPr>
        <w:ind w:left="3547" w:hanging="360"/>
      </w:pPr>
      <w:rPr>
        <w:rFonts w:ascii="Symbol" w:hAnsi="Symbol" w:hint="default"/>
      </w:rPr>
    </w:lvl>
    <w:lvl w:ilvl="4" w:tplc="04190003" w:tentative="1">
      <w:start w:val="1"/>
      <w:numFmt w:val="bullet"/>
      <w:lvlText w:val="o"/>
      <w:lvlJc w:val="left"/>
      <w:pPr>
        <w:ind w:left="4267" w:hanging="360"/>
      </w:pPr>
      <w:rPr>
        <w:rFonts w:ascii="Courier New" w:hAnsi="Courier New" w:cs="Courier New" w:hint="default"/>
      </w:rPr>
    </w:lvl>
    <w:lvl w:ilvl="5" w:tplc="04190005" w:tentative="1">
      <w:start w:val="1"/>
      <w:numFmt w:val="bullet"/>
      <w:lvlText w:val=""/>
      <w:lvlJc w:val="left"/>
      <w:pPr>
        <w:ind w:left="4987" w:hanging="360"/>
      </w:pPr>
      <w:rPr>
        <w:rFonts w:ascii="Wingdings" w:hAnsi="Wingdings" w:hint="default"/>
      </w:rPr>
    </w:lvl>
    <w:lvl w:ilvl="6" w:tplc="04190001" w:tentative="1">
      <w:start w:val="1"/>
      <w:numFmt w:val="bullet"/>
      <w:lvlText w:val=""/>
      <w:lvlJc w:val="left"/>
      <w:pPr>
        <w:ind w:left="5707" w:hanging="360"/>
      </w:pPr>
      <w:rPr>
        <w:rFonts w:ascii="Symbol" w:hAnsi="Symbol" w:hint="default"/>
      </w:rPr>
    </w:lvl>
    <w:lvl w:ilvl="7" w:tplc="04190003" w:tentative="1">
      <w:start w:val="1"/>
      <w:numFmt w:val="bullet"/>
      <w:lvlText w:val="o"/>
      <w:lvlJc w:val="left"/>
      <w:pPr>
        <w:ind w:left="6427" w:hanging="360"/>
      </w:pPr>
      <w:rPr>
        <w:rFonts w:ascii="Courier New" w:hAnsi="Courier New" w:cs="Courier New" w:hint="default"/>
      </w:rPr>
    </w:lvl>
    <w:lvl w:ilvl="8" w:tplc="04190005" w:tentative="1">
      <w:start w:val="1"/>
      <w:numFmt w:val="bullet"/>
      <w:lvlText w:val=""/>
      <w:lvlJc w:val="left"/>
      <w:pPr>
        <w:ind w:left="7147" w:hanging="360"/>
      </w:pPr>
      <w:rPr>
        <w:rFonts w:ascii="Wingdings" w:hAnsi="Wingdings" w:hint="default"/>
      </w:rPr>
    </w:lvl>
  </w:abstractNum>
  <w:abstractNum w:abstractNumId="186" w15:restartNumberingAfterBreak="0">
    <w:nsid w:val="740659CC"/>
    <w:multiLevelType w:val="multilevel"/>
    <w:tmpl w:val="774AC5F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7" w15:restartNumberingAfterBreak="0">
    <w:nsid w:val="75410A04"/>
    <w:multiLevelType w:val="hybridMultilevel"/>
    <w:tmpl w:val="DE422A5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8" w15:restartNumberingAfterBreak="0">
    <w:nsid w:val="76086814"/>
    <w:multiLevelType w:val="hybridMultilevel"/>
    <w:tmpl w:val="233C0CB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9" w15:restartNumberingAfterBreak="0">
    <w:nsid w:val="763C2A47"/>
    <w:multiLevelType w:val="hybridMultilevel"/>
    <w:tmpl w:val="5BFE9286"/>
    <w:lvl w:ilvl="0" w:tplc="9E3A846E">
      <w:start w:val="1"/>
      <w:numFmt w:val="decimal"/>
      <w:lvlText w:val="%1)"/>
      <w:lvlJc w:val="left"/>
      <w:pPr>
        <w:ind w:left="212" w:hanging="360"/>
      </w:pPr>
      <w:rPr>
        <w:rFonts w:ascii="Times New Roman" w:eastAsia="Times New Roman" w:hAnsi="Times New Roman" w:cs="Times New Roman" w:hint="default"/>
        <w:color w:val="201E1E"/>
        <w:w w:val="100"/>
        <w:sz w:val="24"/>
        <w:szCs w:val="24"/>
        <w:lang w:val="ru-RU" w:eastAsia="en-US" w:bidi="ar-SA"/>
      </w:rPr>
    </w:lvl>
    <w:lvl w:ilvl="1" w:tplc="CF50E084">
      <w:numFmt w:val="bullet"/>
      <w:lvlText w:val="•"/>
      <w:lvlJc w:val="left"/>
      <w:pPr>
        <w:ind w:left="1264" w:hanging="360"/>
      </w:pPr>
      <w:rPr>
        <w:rFonts w:hint="default"/>
        <w:lang w:val="ru-RU" w:eastAsia="en-US" w:bidi="ar-SA"/>
      </w:rPr>
    </w:lvl>
    <w:lvl w:ilvl="2" w:tplc="D930BB84">
      <w:numFmt w:val="bullet"/>
      <w:lvlText w:val="•"/>
      <w:lvlJc w:val="left"/>
      <w:pPr>
        <w:ind w:left="2309" w:hanging="360"/>
      </w:pPr>
      <w:rPr>
        <w:rFonts w:hint="default"/>
        <w:lang w:val="ru-RU" w:eastAsia="en-US" w:bidi="ar-SA"/>
      </w:rPr>
    </w:lvl>
    <w:lvl w:ilvl="3" w:tplc="4106D5D6">
      <w:numFmt w:val="bullet"/>
      <w:lvlText w:val="•"/>
      <w:lvlJc w:val="left"/>
      <w:pPr>
        <w:ind w:left="3353" w:hanging="360"/>
      </w:pPr>
      <w:rPr>
        <w:rFonts w:hint="default"/>
        <w:lang w:val="ru-RU" w:eastAsia="en-US" w:bidi="ar-SA"/>
      </w:rPr>
    </w:lvl>
    <w:lvl w:ilvl="4" w:tplc="2D020254">
      <w:numFmt w:val="bullet"/>
      <w:lvlText w:val="•"/>
      <w:lvlJc w:val="left"/>
      <w:pPr>
        <w:ind w:left="4398" w:hanging="360"/>
      </w:pPr>
      <w:rPr>
        <w:rFonts w:hint="default"/>
        <w:lang w:val="ru-RU" w:eastAsia="en-US" w:bidi="ar-SA"/>
      </w:rPr>
    </w:lvl>
    <w:lvl w:ilvl="5" w:tplc="B3704ACE">
      <w:numFmt w:val="bullet"/>
      <w:lvlText w:val="•"/>
      <w:lvlJc w:val="left"/>
      <w:pPr>
        <w:ind w:left="5443" w:hanging="360"/>
      </w:pPr>
      <w:rPr>
        <w:rFonts w:hint="default"/>
        <w:lang w:val="ru-RU" w:eastAsia="en-US" w:bidi="ar-SA"/>
      </w:rPr>
    </w:lvl>
    <w:lvl w:ilvl="6" w:tplc="28D02A56">
      <w:numFmt w:val="bullet"/>
      <w:lvlText w:val="•"/>
      <w:lvlJc w:val="left"/>
      <w:pPr>
        <w:ind w:left="6487" w:hanging="360"/>
      </w:pPr>
      <w:rPr>
        <w:rFonts w:hint="default"/>
        <w:lang w:val="ru-RU" w:eastAsia="en-US" w:bidi="ar-SA"/>
      </w:rPr>
    </w:lvl>
    <w:lvl w:ilvl="7" w:tplc="8D821610">
      <w:numFmt w:val="bullet"/>
      <w:lvlText w:val="•"/>
      <w:lvlJc w:val="left"/>
      <w:pPr>
        <w:ind w:left="7532" w:hanging="360"/>
      </w:pPr>
      <w:rPr>
        <w:rFonts w:hint="default"/>
        <w:lang w:val="ru-RU" w:eastAsia="en-US" w:bidi="ar-SA"/>
      </w:rPr>
    </w:lvl>
    <w:lvl w:ilvl="8" w:tplc="E7A0842A">
      <w:numFmt w:val="bullet"/>
      <w:lvlText w:val="•"/>
      <w:lvlJc w:val="left"/>
      <w:pPr>
        <w:ind w:left="8577" w:hanging="360"/>
      </w:pPr>
      <w:rPr>
        <w:rFonts w:hint="default"/>
        <w:lang w:val="ru-RU" w:eastAsia="en-US" w:bidi="ar-SA"/>
      </w:rPr>
    </w:lvl>
  </w:abstractNum>
  <w:abstractNum w:abstractNumId="190" w15:restartNumberingAfterBreak="0">
    <w:nsid w:val="7740370B"/>
    <w:multiLevelType w:val="hybridMultilevel"/>
    <w:tmpl w:val="C980B1E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1" w15:restartNumberingAfterBreak="0">
    <w:nsid w:val="77722C7E"/>
    <w:multiLevelType w:val="hybridMultilevel"/>
    <w:tmpl w:val="1B96B18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2" w15:restartNumberingAfterBreak="0">
    <w:nsid w:val="78B051EF"/>
    <w:multiLevelType w:val="hybridMultilevel"/>
    <w:tmpl w:val="1624DF76"/>
    <w:lvl w:ilvl="0" w:tplc="8F567028">
      <w:start w:val="1"/>
      <w:numFmt w:val="bullet"/>
      <w:lvlText w:val="‒"/>
      <w:lvlJc w:val="left"/>
      <w:pPr>
        <w:ind w:left="1480" w:hanging="360"/>
      </w:pPr>
      <w:rPr>
        <w:rFonts w:ascii="Times New Roman" w:hAnsi="Times New Roman" w:cs="Times New Roman" w:hint="default"/>
      </w:rPr>
    </w:lvl>
    <w:lvl w:ilvl="1" w:tplc="04190003" w:tentative="1">
      <w:start w:val="1"/>
      <w:numFmt w:val="bullet"/>
      <w:lvlText w:val="o"/>
      <w:lvlJc w:val="left"/>
      <w:pPr>
        <w:ind w:left="2200" w:hanging="360"/>
      </w:pPr>
      <w:rPr>
        <w:rFonts w:ascii="Courier New" w:hAnsi="Courier New" w:cs="Courier New" w:hint="default"/>
      </w:rPr>
    </w:lvl>
    <w:lvl w:ilvl="2" w:tplc="04190005" w:tentative="1">
      <w:start w:val="1"/>
      <w:numFmt w:val="bullet"/>
      <w:lvlText w:val=""/>
      <w:lvlJc w:val="left"/>
      <w:pPr>
        <w:ind w:left="2920" w:hanging="360"/>
      </w:pPr>
      <w:rPr>
        <w:rFonts w:ascii="Wingdings" w:hAnsi="Wingdings" w:hint="default"/>
      </w:rPr>
    </w:lvl>
    <w:lvl w:ilvl="3" w:tplc="04190001" w:tentative="1">
      <w:start w:val="1"/>
      <w:numFmt w:val="bullet"/>
      <w:lvlText w:val=""/>
      <w:lvlJc w:val="left"/>
      <w:pPr>
        <w:ind w:left="3640" w:hanging="360"/>
      </w:pPr>
      <w:rPr>
        <w:rFonts w:ascii="Symbol" w:hAnsi="Symbol" w:hint="default"/>
      </w:rPr>
    </w:lvl>
    <w:lvl w:ilvl="4" w:tplc="04190003" w:tentative="1">
      <w:start w:val="1"/>
      <w:numFmt w:val="bullet"/>
      <w:lvlText w:val="o"/>
      <w:lvlJc w:val="left"/>
      <w:pPr>
        <w:ind w:left="4360" w:hanging="360"/>
      </w:pPr>
      <w:rPr>
        <w:rFonts w:ascii="Courier New" w:hAnsi="Courier New" w:cs="Courier New" w:hint="default"/>
      </w:rPr>
    </w:lvl>
    <w:lvl w:ilvl="5" w:tplc="04190005" w:tentative="1">
      <w:start w:val="1"/>
      <w:numFmt w:val="bullet"/>
      <w:lvlText w:val=""/>
      <w:lvlJc w:val="left"/>
      <w:pPr>
        <w:ind w:left="5080" w:hanging="360"/>
      </w:pPr>
      <w:rPr>
        <w:rFonts w:ascii="Wingdings" w:hAnsi="Wingdings" w:hint="default"/>
      </w:rPr>
    </w:lvl>
    <w:lvl w:ilvl="6" w:tplc="04190001" w:tentative="1">
      <w:start w:val="1"/>
      <w:numFmt w:val="bullet"/>
      <w:lvlText w:val=""/>
      <w:lvlJc w:val="left"/>
      <w:pPr>
        <w:ind w:left="5800" w:hanging="360"/>
      </w:pPr>
      <w:rPr>
        <w:rFonts w:ascii="Symbol" w:hAnsi="Symbol" w:hint="default"/>
      </w:rPr>
    </w:lvl>
    <w:lvl w:ilvl="7" w:tplc="04190003" w:tentative="1">
      <w:start w:val="1"/>
      <w:numFmt w:val="bullet"/>
      <w:lvlText w:val="o"/>
      <w:lvlJc w:val="left"/>
      <w:pPr>
        <w:ind w:left="6520" w:hanging="360"/>
      </w:pPr>
      <w:rPr>
        <w:rFonts w:ascii="Courier New" w:hAnsi="Courier New" w:cs="Courier New" w:hint="default"/>
      </w:rPr>
    </w:lvl>
    <w:lvl w:ilvl="8" w:tplc="04190005" w:tentative="1">
      <w:start w:val="1"/>
      <w:numFmt w:val="bullet"/>
      <w:lvlText w:val=""/>
      <w:lvlJc w:val="left"/>
      <w:pPr>
        <w:ind w:left="7240" w:hanging="360"/>
      </w:pPr>
      <w:rPr>
        <w:rFonts w:ascii="Wingdings" w:hAnsi="Wingdings" w:hint="default"/>
      </w:rPr>
    </w:lvl>
  </w:abstractNum>
  <w:abstractNum w:abstractNumId="193" w15:restartNumberingAfterBreak="0">
    <w:nsid w:val="78BB6ED1"/>
    <w:multiLevelType w:val="multilevel"/>
    <w:tmpl w:val="352EB58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4" w15:restartNumberingAfterBreak="0">
    <w:nsid w:val="7A450590"/>
    <w:multiLevelType w:val="hybridMultilevel"/>
    <w:tmpl w:val="1DD60162"/>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5" w15:restartNumberingAfterBreak="0">
    <w:nsid w:val="7A6250B7"/>
    <w:multiLevelType w:val="multilevel"/>
    <w:tmpl w:val="8F0A09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6" w15:restartNumberingAfterBreak="0">
    <w:nsid w:val="7A6964CD"/>
    <w:multiLevelType w:val="multilevel"/>
    <w:tmpl w:val="C374D19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7" w15:restartNumberingAfterBreak="0">
    <w:nsid w:val="7AB371F3"/>
    <w:multiLevelType w:val="multilevel"/>
    <w:tmpl w:val="A8344BD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8" w15:restartNumberingAfterBreak="0">
    <w:nsid w:val="7BA36352"/>
    <w:multiLevelType w:val="multilevel"/>
    <w:tmpl w:val="07B89EB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9" w15:restartNumberingAfterBreak="0">
    <w:nsid w:val="7BB35DBE"/>
    <w:multiLevelType w:val="hybridMultilevel"/>
    <w:tmpl w:val="3322F6CE"/>
    <w:lvl w:ilvl="0" w:tplc="ED9AE5CC">
      <w:start w:val="2"/>
      <w:numFmt w:val="decimal"/>
      <w:lvlText w:val="%1."/>
      <w:lvlJc w:val="left"/>
      <w:pPr>
        <w:ind w:left="921" w:hanging="181"/>
      </w:pPr>
      <w:rPr>
        <w:rFonts w:ascii="Times New Roman" w:eastAsia="Times New Roman" w:hAnsi="Times New Roman" w:cs="Times New Roman" w:hint="default"/>
        <w:w w:val="100"/>
        <w:sz w:val="22"/>
        <w:szCs w:val="22"/>
        <w:lang w:val="ru-RU" w:eastAsia="en-US" w:bidi="ar-SA"/>
      </w:rPr>
    </w:lvl>
    <w:lvl w:ilvl="1" w:tplc="4B3E204C">
      <w:numFmt w:val="bullet"/>
      <w:lvlText w:val="•"/>
      <w:lvlJc w:val="left"/>
      <w:pPr>
        <w:ind w:left="1894" w:hanging="181"/>
      </w:pPr>
      <w:rPr>
        <w:rFonts w:hint="default"/>
        <w:lang w:val="ru-RU" w:eastAsia="en-US" w:bidi="ar-SA"/>
      </w:rPr>
    </w:lvl>
    <w:lvl w:ilvl="2" w:tplc="724C3392">
      <w:numFmt w:val="bullet"/>
      <w:lvlText w:val="•"/>
      <w:lvlJc w:val="left"/>
      <w:pPr>
        <w:ind w:left="2869" w:hanging="181"/>
      </w:pPr>
      <w:rPr>
        <w:rFonts w:hint="default"/>
        <w:lang w:val="ru-RU" w:eastAsia="en-US" w:bidi="ar-SA"/>
      </w:rPr>
    </w:lvl>
    <w:lvl w:ilvl="3" w:tplc="C6928BDA">
      <w:numFmt w:val="bullet"/>
      <w:lvlText w:val="•"/>
      <w:lvlJc w:val="left"/>
      <w:pPr>
        <w:ind w:left="3843" w:hanging="181"/>
      </w:pPr>
      <w:rPr>
        <w:rFonts w:hint="default"/>
        <w:lang w:val="ru-RU" w:eastAsia="en-US" w:bidi="ar-SA"/>
      </w:rPr>
    </w:lvl>
    <w:lvl w:ilvl="4" w:tplc="9496DC1A">
      <w:numFmt w:val="bullet"/>
      <w:lvlText w:val="•"/>
      <w:lvlJc w:val="left"/>
      <w:pPr>
        <w:ind w:left="4818" w:hanging="181"/>
      </w:pPr>
      <w:rPr>
        <w:rFonts w:hint="default"/>
        <w:lang w:val="ru-RU" w:eastAsia="en-US" w:bidi="ar-SA"/>
      </w:rPr>
    </w:lvl>
    <w:lvl w:ilvl="5" w:tplc="59D6ED5E">
      <w:numFmt w:val="bullet"/>
      <w:lvlText w:val="•"/>
      <w:lvlJc w:val="left"/>
      <w:pPr>
        <w:ind w:left="5793" w:hanging="181"/>
      </w:pPr>
      <w:rPr>
        <w:rFonts w:hint="default"/>
        <w:lang w:val="ru-RU" w:eastAsia="en-US" w:bidi="ar-SA"/>
      </w:rPr>
    </w:lvl>
    <w:lvl w:ilvl="6" w:tplc="D9B81D38">
      <w:numFmt w:val="bullet"/>
      <w:lvlText w:val="•"/>
      <w:lvlJc w:val="left"/>
      <w:pPr>
        <w:ind w:left="6767" w:hanging="181"/>
      </w:pPr>
      <w:rPr>
        <w:rFonts w:hint="default"/>
        <w:lang w:val="ru-RU" w:eastAsia="en-US" w:bidi="ar-SA"/>
      </w:rPr>
    </w:lvl>
    <w:lvl w:ilvl="7" w:tplc="5BFEADB2">
      <w:numFmt w:val="bullet"/>
      <w:lvlText w:val="•"/>
      <w:lvlJc w:val="left"/>
      <w:pPr>
        <w:ind w:left="7742" w:hanging="181"/>
      </w:pPr>
      <w:rPr>
        <w:rFonts w:hint="default"/>
        <w:lang w:val="ru-RU" w:eastAsia="en-US" w:bidi="ar-SA"/>
      </w:rPr>
    </w:lvl>
    <w:lvl w:ilvl="8" w:tplc="25024008">
      <w:numFmt w:val="bullet"/>
      <w:lvlText w:val="•"/>
      <w:lvlJc w:val="left"/>
      <w:pPr>
        <w:ind w:left="8717" w:hanging="181"/>
      </w:pPr>
      <w:rPr>
        <w:rFonts w:hint="default"/>
        <w:lang w:val="ru-RU" w:eastAsia="en-US" w:bidi="ar-SA"/>
      </w:rPr>
    </w:lvl>
  </w:abstractNum>
  <w:abstractNum w:abstractNumId="200" w15:restartNumberingAfterBreak="0">
    <w:nsid w:val="7DBF6DDA"/>
    <w:multiLevelType w:val="hybridMultilevel"/>
    <w:tmpl w:val="27D0B58E"/>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201" w15:restartNumberingAfterBreak="0">
    <w:nsid w:val="7DE503F6"/>
    <w:multiLevelType w:val="multilevel"/>
    <w:tmpl w:val="49885F8E"/>
    <w:lvl w:ilvl="0">
      <w:start w:val="3"/>
      <w:numFmt w:val="decimal"/>
      <w:lvlText w:val="%1."/>
      <w:lvlJc w:val="left"/>
      <w:pPr>
        <w:ind w:left="360" w:hanging="360"/>
      </w:pPr>
      <w:rPr>
        <w:rFonts w:hint="default"/>
      </w:rPr>
    </w:lvl>
    <w:lvl w:ilvl="1">
      <w:start w:val="2"/>
      <w:numFmt w:val="decimal"/>
      <w:lvlText w:val="%1.%2."/>
      <w:lvlJc w:val="left"/>
      <w:pPr>
        <w:ind w:left="4869" w:hanging="360"/>
      </w:pPr>
      <w:rPr>
        <w:rFonts w:hint="default"/>
      </w:rPr>
    </w:lvl>
    <w:lvl w:ilvl="2">
      <w:start w:val="1"/>
      <w:numFmt w:val="decimal"/>
      <w:lvlText w:val="%1.%2.%3."/>
      <w:lvlJc w:val="left"/>
      <w:pPr>
        <w:ind w:left="9738" w:hanging="720"/>
      </w:pPr>
      <w:rPr>
        <w:rFonts w:hint="default"/>
      </w:rPr>
    </w:lvl>
    <w:lvl w:ilvl="3">
      <w:start w:val="1"/>
      <w:numFmt w:val="decimal"/>
      <w:lvlText w:val="%1.%2.%3.%4."/>
      <w:lvlJc w:val="left"/>
      <w:pPr>
        <w:ind w:left="14247" w:hanging="720"/>
      </w:pPr>
      <w:rPr>
        <w:rFonts w:hint="default"/>
      </w:rPr>
    </w:lvl>
    <w:lvl w:ilvl="4">
      <w:start w:val="1"/>
      <w:numFmt w:val="decimal"/>
      <w:lvlText w:val="%1.%2.%3.%4.%5."/>
      <w:lvlJc w:val="left"/>
      <w:pPr>
        <w:ind w:left="19116" w:hanging="1080"/>
      </w:pPr>
      <w:rPr>
        <w:rFonts w:hint="default"/>
      </w:rPr>
    </w:lvl>
    <w:lvl w:ilvl="5">
      <w:start w:val="1"/>
      <w:numFmt w:val="decimal"/>
      <w:lvlText w:val="%1.%2.%3.%4.%5.%6."/>
      <w:lvlJc w:val="left"/>
      <w:pPr>
        <w:ind w:left="23625" w:hanging="1080"/>
      </w:pPr>
      <w:rPr>
        <w:rFonts w:hint="default"/>
      </w:rPr>
    </w:lvl>
    <w:lvl w:ilvl="6">
      <w:start w:val="1"/>
      <w:numFmt w:val="decimal"/>
      <w:lvlText w:val="%1.%2.%3.%4.%5.%6.%7."/>
      <w:lvlJc w:val="left"/>
      <w:pPr>
        <w:ind w:left="28494" w:hanging="1440"/>
      </w:pPr>
      <w:rPr>
        <w:rFonts w:hint="default"/>
      </w:rPr>
    </w:lvl>
    <w:lvl w:ilvl="7">
      <w:start w:val="1"/>
      <w:numFmt w:val="decimal"/>
      <w:lvlText w:val="%1.%2.%3.%4.%5.%6.%7.%8."/>
      <w:lvlJc w:val="left"/>
      <w:pPr>
        <w:ind w:left="-32533" w:hanging="1440"/>
      </w:pPr>
      <w:rPr>
        <w:rFonts w:hint="default"/>
      </w:rPr>
    </w:lvl>
    <w:lvl w:ilvl="8">
      <w:start w:val="1"/>
      <w:numFmt w:val="decimal"/>
      <w:lvlText w:val="%1.%2.%3.%4.%5.%6.%7.%8.%9."/>
      <w:lvlJc w:val="left"/>
      <w:pPr>
        <w:ind w:left="-27664" w:hanging="1800"/>
      </w:pPr>
      <w:rPr>
        <w:rFonts w:hint="default"/>
      </w:rPr>
    </w:lvl>
  </w:abstractNum>
  <w:abstractNum w:abstractNumId="202" w15:restartNumberingAfterBreak="0">
    <w:nsid w:val="7DEB6F89"/>
    <w:multiLevelType w:val="hybridMultilevel"/>
    <w:tmpl w:val="48D2FDC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3" w15:restartNumberingAfterBreak="0">
    <w:nsid w:val="7E4854C9"/>
    <w:multiLevelType w:val="multilevel"/>
    <w:tmpl w:val="C64CE3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4" w15:restartNumberingAfterBreak="0">
    <w:nsid w:val="7F217A57"/>
    <w:multiLevelType w:val="multilevel"/>
    <w:tmpl w:val="57BE753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5" w15:restartNumberingAfterBreak="0">
    <w:nsid w:val="7FDA1BD4"/>
    <w:multiLevelType w:val="multilevel"/>
    <w:tmpl w:val="84BA364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99"/>
  </w:num>
  <w:num w:numId="2">
    <w:abstractNumId w:val="153"/>
  </w:num>
  <w:num w:numId="3">
    <w:abstractNumId w:val="9"/>
  </w:num>
  <w:num w:numId="4">
    <w:abstractNumId w:val="189"/>
  </w:num>
  <w:num w:numId="5">
    <w:abstractNumId w:val="129"/>
  </w:num>
  <w:num w:numId="6">
    <w:abstractNumId w:val="156"/>
  </w:num>
  <w:num w:numId="7">
    <w:abstractNumId w:val="102"/>
  </w:num>
  <w:num w:numId="8">
    <w:abstractNumId w:val="85"/>
  </w:num>
  <w:num w:numId="9">
    <w:abstractNumId w:val="39"/>
  </w:num>
  <w:num w:numId="10">
    <w:abstractNumId w:val="201"/>
  </w:num>
  <w:num w:numId="11">
    <w:abstractNumId w:val="108"/>
  </w:num>
  <w:num w:numId="12">
    <w:abstractNumId w:val="62"/>
  </w:num>
  <w:num w:numId="13">
    <w:abstractNumId w:val="49"/>
  </w:num>
  <w:num w:numId="14">
    <w:abstractNumId w:val="147"/>
  </w:num>
  <w:num w:numId="15">
    <w:abstractNumId w:val="118"/>
  </w:num>
  <w:num w:numId="16">
    <w:abstractNumId w:val="81"/>
  </w:num>
  <w:num w:numId="17">
    <w:abstractNumId w:val="137"/>
  </w:num>
  <w:num w:numId="18">
    <w:abstractNumId w:val="46"/>
  </w:num>
  <w:num w:numId="19">
    <w:abstractNumId w:val="42"/>
  </w:num>
  <w:num w:numId="20">
    <w:abstractNumId w:val="63"/>
  </w:num>
  <w:num w:numId="21">
    <w:abstractNumId w:val="202"/>
  </w:num>
  <w:num w:numId="22">
    <w:abstractNumId w:val="169"/>
  </w:num>
  <w:num w:numId="23">
    <w:abstractNumId w:val="4"/>
  </w:num>
  <w:num w:numId="24">
    <w:abstractNumId w:val="194"/>
  </w:num>
  <w:num w:numId="25">
    <w:abstractNumId w:val="64"/>
  </w:num>
  <w:num w:numId="26">
    <w:abstractNumId w:val="24"/>
  </w:num>
  <w:num w:numId="27">
    <w:abstractNumId w:val="84"/>
  </w:num>
  <w:num w:numId="28">
    <w:abstractNumId w:val="23"/>
  </w:num>
  <w:num w:numId="29">
    <w:abstractNumId w:val="197"/>
  </w:num>
  <w:num w:numId="30">
    <w:abstractNumId w:val="167"/>
  </w:num>
  <w:num w:numId="31">
    <w:abstractNumId w:val="158"/>
  </w:num>
  <w:num w:numId="32">
    <w:abstractNumId w:val="17"/>
  </w:num>
  <w:num w:numId="33">
    <w:abstractNumId w:val="22"/>
  </w:num>
  <w:num w:numId="34">
    <w:abstractNumId w:val="69"/>
  </w:num>
  <w:num w:numId="35">
    <w:abstractNumId w:val="59"/>
  </w:num>
  <w:num w:numId="36">
    <w:abstractNumId w:val="15"/>
  </w:num>
  <w:num w:numId="37">
    <w:abstractNumId w:val="28"/>
  </w:num>
  <w:num w:numId="38">
    <w:abstractNumId w:val="132"/>
  </w:num>
  <w:num w:numId="39">
    <w:abstractNumId w:val="133"/>
  </w:num>
  <w:num w:numId="40">
    <w:abstractNumId w:val="127"/>
  </w:num>
  <w:num w:numId="41">
    <w:abstractNumId w:val="56"/>
  </w:num>
  <w:num w:numId="42">
    <w:abstractNumId w:val="45"/>
  </w:num>
  <w:num w:numId="43">
    <w:abstractNumId w:val="41"/>
  </w:num>
  <w:num w:numId="44">
    <w:abstractNumId w:val="142"/>
  </w:num>
  <w:num w:numId="45">
    <w:abstractNumId w:val="0"/>
  </w:num>
  <w:num w:numId="46">
    <w:abstractNumId w:val="154"/>
  </w:num>
  <w:num w:numId="47">
    <w:abstractNumId w:val="6"/>
  </w:num>
  <w:num w:numId="48">
    <w:abstractNumId w:val="26"/>
  </w:num>
  <w:num w:numId="49">
    <w:abstractNumId w:val="38"/>
  </w:num>
  <w:num w:numId="50">
    <w:abstractNumId w:val="92"/>
  </w:num>
  <w:num w:numId="51">
    <w:abstractNumId w:val="31"/>
  </w:num>
  <w:num w:numId="52">
    <w:abstractNumId w:val="195"/>
  </w:num>
  <w:num w:numId="53">
    <w:abstractNumId w:val="48"/>
  </w:num>
  <w:num w:numId="54">
    <w:abstractNumId w:val="44"/>
  </w:num>
  <w:num w:numId="55">
    <w:abstractNumId w:val="134"/>
  </w:num>
  <w:num w:numId="56">
    <w:abstractNumId w:val="184"/>
  </w:num>
  <w:num w:numId="57">
    <w:abstractNumId w:val="171"/>
  </w:num>
  <w:num w:numId="58">
    <w:abstractNumId w:val="51"/>
  </w:num>
  <w:num w:numId="59">
    <w:abstractNumId w:val="161"/>
  </w:num>
  <w:num w:numId="60">
    <w:abstractNumId w:val="95"/>
  </w:num>
  <w:num w:numId="61">
    <w:abstractNumId w:val="65"/>
  </w:num>
  <w:num w:numId="62">
    <w:abstractNumId w:val="177"/>
  </w:num>
  <w:num w:numId="63">
    <w:abstractNumId w:val="182"/>
  </w:num>
  <w:num w:numId="64">
    <w:abstractNumId w:val="94"/>
  </w:num>
  <w:num w:numId="65">
    <w:abstractNumId w:val="145"/>
  </w:num>
  <w:num w:numId="66">
    <w:abstractNumId w:val="21"/>
  </w:num>
  <w:num w:numId="67">
    <w:abstractNumId w:val="89"/>
  </w:num>
  <w:num w:numId="68">
    <w:abstractNumId w:val="179"/>
  </w:num>
  <w:num w:numId="69">
    <w:abstractNumId w:val="148"/>
  </w:num>
  <w:num w:numId="70">
    <w:abstractNumId w:val="174"/>
  </w:num>
  <w:num w:numId="71">
    <w:abstractNumId w:val="170"/>
  </w:num>
  <w:num w:numId="72">
    <w:abstractNumId w:val="149"/>
  </w:num>
  <w:num w:numId="73">
    <w:abstractNumId w:val="141"/>
  </w:num>
  <w:num w:numId="74">
    <w:abstractNumId w:val="33"/>
  </w:num>
  <w:num w:numId="75">
    <w:abstractNumId w:val="136"/>
  </w:num>
  <w:num w:numId="76">
    <w:abstractNumId w:val="172"/>
  </w:num>
  <w:num w:numId="77">
    <w:abstractNumId w:val="168"/>
  </w:num>
  <w:num w:numId="78">
    <w:abstractNumId w:val="61"/>
  </w:num>
  <w:num w:numId="79">
    <w:abstractNumId w:val="12"/>
  </w:num>
  <w:num w:numId="80">
    <w:abstractNumId w:val="160"/>
  </w:num>
  <w:num w:numId="81">
    <w:abstractNumId w:val="47"/>
  </w:num>
  <w:num w:numId="82">
    <w:abstractNumId w:val="181"/>
  </w:num>
  <w:num w:numId="83">
    <w:abstractNumId w:val="99"/>
  </w:num>
  <w:num w:numId="84">
    <w:abstractNumId w:val="34"/>
  </w:num>
  <w:num w:numId="85">
    <w:abstractNumId w:val="163"/>
  </w:num>
  <w:num w:numId="86">
    <w:abstractNumId w:val="165"/>
  </w:num>
  <w:num w:numId="87">
    <w:abstractNumId w:val="175"/>
  </w:num>
  <w:num w:numId="88">
    <w:abstractNumId w:val="98"/>
  </w:num>
  <w:num w:numId="89">
    <w:abstractNumId w:val="205"/>
  </w:num>
  <w:num w:numId="90">
    <w:abstractNumId w:val="13"/>
  </w:num>
  <w:num w:numId="91">
    <w:abstractNumId w:val="5"/>
  </w:num>
  <w:num w:numId="92">
    <w:abstractNumId w:val="43"/>
  </w:num>
  <w:num w:numId="93">
    <w:abstractNumId w:val="110"/>
  </w:num>
  <w:num w:numId="94">
    <w:abstractNumId w:val="67"/>
  </w:num>
  <w:num w:numId="95">
    <w:abstractNumId w:val="196"/>
  </w:num>
  <w:num w:numId="96">
    <w:abstractNumId w:val="178"/>
  </w:num>
  <w:num w:numId="97">
    <w:abstractNumId w:val="3"/>
  </w:num>
  <w:num w:numId="98">
    <w:abstractNumId w:val="97"/>
  </w:num>
  <w:num w:numId="99">
    <w:abstractNumId w:val="8"/>
  </w:num>
  <w:num w:numId="100">
    <w:abstractNumId w:val="14"/>
  </w:num>
  <w:num w:numId="101">
    <w:abstractNumId w:val="159"/>
  </w:num>
  <w:num w:numId="102">
    <w:abstractNumId w:val="76"/>
  </w:num>
  <w:num w:numId="103">
    <w:abstractNumId w:val="125"/>
  </w:num>
  <w:num w:numId="104">
    <w:abstractNumId w:val="126"/>
  </w:num>
  <w:num w:numId="105">
    <w:abstractNumId w:val="7"/>
  </w:num>
  <w:num w:numId="106">
    <w:abstractNumId w:val="186"/>
  </w:num>
  <w:num w:numId="107">
    <w:abstractNumId w:val="162"/>
  </w:num>
  <w:num w:numId="108">
    <w:abstractNumId w:val="70"/>
  </w:num>
  <w:num w:numId="109">
    <w:abstractNumId w:val="2"/>
  </w:num>
  <w:num w:numId="110">
    <w:abstractNumId w:val="53"/>
  </w:num>
  <w:num w:numId="111">
    <w:abstractNumId w:val="144"/>
  </w:num>
  <w:num w:numId="112">
    <w:abstractNumId w:val="35"/>
  </w:num>
  <w:num w:numId="113">
    <w:abstractNumId w:val="10"/>
  </w:num>
  <w:num w:numId="114">
    <w:abstractNumId w:val="188"/>
  </w:num>
  <w:num w:numId="115">
    <w:abstractNumId w:val="54"/>
  </w:num>
  <w:num w:numId="116">
    <w:abstractNumId w:val="96"/>
  </w:num>
  <w:num w:numId="117">
    <w:abstractNumId w:val="106"/>
  </w:num>
  <w:num w:numId="118">
    <w:abstractNumId w:val="150"/>
  </w:num>
  <w:num w:numId="119">
    <w:abstractNumId w:val="29"/>
  </w:num>
  <w:num w:numId="120">
    <w:abstractNumId w:val="191"/>
  </w:num>
  <w:num w:numId="121">
    <w:abstractNumId w:val="190"/>
  </w:num>
  <w:num w:numId="122">
    <w:abstractNumId w:val="151"/>
  </w:num>
  <w:num w:numId="123">
    <w:abstractNumId w:val="139"/>
  </w:num>
  <w:num w:numId="124">
    <w:abstractNumId w:val="111"/>
  </w:num>
  <w:num w:numId="125">
    <w:abstractNumId w:val="72"/>
  </w:num>
  <w:num w:numId="126">
    <w:abstractNumId w:val="50"/>
  </w:num>
  <w:num w:numId="127">
    <w:abstractNumId w:val="68"/>
  </w:num>
  <w:num w:numId="128">
    <w:abstractNumId w:val="32"/>
  </w:num>
  <w:num w:numId="129">
    <w:abstractNumId w:val="122"/>
  </w:num>
  <w:num w:numId="130">
    <w:abstractNumId w:val="66"/>
  </w:num>
  <w:num w:numId="131">
    <w:abstractNumId w:val="135"/>
  </w:num>
  <w:num w:numId="132">
    <w:abstractNumId w:val="100"/>
  </w:num>
  <w:num w:numId="133">
    <w:abstractNumId w:val="91"/>
  </w:num>
  <w:num w:numId="134">
    <w:abstractNumId w:val="30"/>
  </w:num>
  <w:num w:numId="135">
    <w:abstractNumId w:val="37"/>
  </w:num>
  <w:num w:numId="136">
    <w:abstractNumId w:val="155"/>
  </w:num>
  <w:num w:numId="137">
    <w:abstractNumId w:val="140"/>
  </w:num>
  <w:num w:numId="138">
    <w:abstractNumId w:val="187"/>
  </w:num>
  <w:num w:numId="139">
    <w:abstractNumId w:val="114"/>
  </w:num>
  <w:num w:numId="140">
    <w:abstractNumId w:val="198"/>
  </w:num>
  <w:num w:numId="141">
    <w:abstractNumId w:val="120"/>
  </w:num>
  <w:num w:numId="142">
    <w:abstractNumId w:val="80"/>
  </w:num>
  <w:num w:numId="143">
    <w:abstractNumId w:val="204"/>
  </w:num>
  <w:num w:numId="144">
    <w:abstractNumId w:val="27"/>
  </w:num>
  <w:num w:numId="145">
    <w:abstractNumId w:val="109"/>
  </w:num>
  <w:num w:numId="146">
    <w:abstractNumId w:val="60"/>
  </w:num>
  <w:num w:numId="147">
    <w:abstractNumId w:val="77"/>
  </w:num>
  <w:num w:numId="148">
    <w:abstractNumId w:val="128"/>
  </w:num>
  <w:num w:numId="149">
    <w:abstractNumId w:val="200"/>
  </w:num>
  <w:num w:numId="150">
    <w:abstractNumId w:val="78"/>
  </w:num>
  <w:num w:numId="151">
    <w:abstractNumId w:val="25"/>
  </w:num>
  <w:num w:numId="152">
    <w:abstractNumId w:val="55"/>
  </w:num>
  <w:num w:numId="153">
    <w:abstractNumId w:val="57"/>
  </w:num>
  <w:num w:numId="154">
    <w:abstractNumId w:val="121"/>
  </w:num>
  <w:num w:numId="155">
    <w:abstractNumId w:val="58"/>
  </w:num>
  <w:num w:numId="156">
    <w:abstractNumId w:val="88"/>
  </w:num>
  <w:num w:numId="157">
    <w:abstractNumId w:val="90"/>
  </w:num>
  <w:num w:numId="158">
    <w:abstractNumId w:val="152"/>
  </w:num>
  <w:num w:numId="159">
    <w:abstractNumId w:val="86"/>
  </w:num>
  <w:num w:numId="160">
    <w:abstractNumId w:val="1"/>
  </w:num>
  <w:num w:numId="161">
    <w:abstractNumId w:val="124"/>
  </w:num>
  <w:num w:numId="162">
    <w:abstractNumId w:val="183"/>
  </w:num>
  <w:num w:numId="163">
    <w:abstractNumId w:val="166"/>
  </w:num>
  <w:num w:numId="164">
    <w:abstractNumId w:val="40"/>
  </w:num>
  <w:num w:numId="165">
    <w:abstractNumId w:val="73"/>
  </w:num>
  <w:num w:numId="166">
    <w:abstractNumId w:val="103"/>
  </w:num>
  <w:num w:numId="167">
    <w:abstractNumId w:val="115"/>
  </w:num>
  <w:num w:numId="168">
    <w:abstractNumId w:val="203"/>
  </w:num>
  <w:num w:numId="169">
    <w:abstractNumId w:val="93"/>
  </w:num>
  <w:num w:numId="170">
    <w:abstractNumId w:val="146"/>
  </w:num>
  <w:num w:numId="171">
    <w:abstractNumId w:val="117"/>
  </w:num>
  <w:num w:numId="172">
    <w:abstractNumId w:val="75"/>
  </w:num>
  <w:num w:numId="173">
    <w:abstractNumId w:val="83"/>
  </w:num>
  <w:num w:numId="174">
    <w:abstractNumId w:val="104"/>
  </w:num>
  <w:num w:numId="175">
    <w:abstractNumId w:val="130"/>
  </w:num>
  <w:num w:numId="176">
    <w:abstractNumId w:val="192"/>
  </w:num>
  <w:num w:numId="177">
    <w:abstractNumId w:val="20"/>
  </w:num>
  <w:num w:numId="178">
    <w:abstractNumId w:val="52"/>
  </w:num>
  <w:num w:numId="179">
    <w:abstractNumId w:val="105"/>
  </w:num>
  <w:num w:numId="180">
    <w:abstractNumId w:val="11"/>
  </w:num>
  <w:num w:numId="181">
    <w:abstractNumId w:val="79"/>
  </w:num>
  <w:num w:numId="182">
    <w:abstractNumId w:val="101"/>
  </w:num>
  <w:num w:numId="183">
    <w:abstractNumId w:val="71"/>
  </w:num>
  <w:num w:numId="184">
    <w:abstractNumId w:val="180"/>
  </w:num>
  <w:num w:numId="185">
    <w:abstractNumId w:val="123"/>
  </w:num>
  <w:num w:numId="186">
    <w:abstractNumId w:val="36"/>
  </w:num>
  <w:num w:numId="187">
    <w:abstractNumId w:val="157"/>
  </w:num>
  <w:num w:numId="188">
    <w:abstractNumId w:val="19"/>
  </w:num>
  <w:num w:numId="189">
    <w:abstractNumId w:val="107"/>
  </w:num>
  <w:num w:numId="190">
    <w:abstractNumId w:val="119"/>
  </w:num>
  <w:num w:numId="191">
    <w:abstractNumId w:val="16"/>
  </w:num>
  <w:num w:numId="192">
    <w:abstractNumId w:val="18"/>
  </w:num>
  <w:num w:numId="193">
    <w:abstractNumId w:val="112"/>
  </w:num>
  <w:num w:numId="194">
    <w:abstractNumId w:val="113"/>
  </w:num>
  <w:num w:numId="195">
    <w:abstractNumId w:val="173"/>
  </w:num>
  <w:num w:numId="196">
    <w:abstractNumId w:val="193"/>
  </w:num>
  <w:num w:numId="197">
    <w:abstractNumId w:val="87"/>
  </w:num>
  <w:num w:numId="198">
    <w:abstractNumId w:val="176"/>
  </w:num>
  <w:num w:numId="199">
    <w:abstractNumId w:val="138"/>
  </w:num>
  <w:num w:numId="200">
    <w:abstractNumId w:val="143"/>
  </w:num>
  <w:num w:numId="201">
    <w:abstractNumId w:val="74"/>
  </w:num>
  <w:num w:numId="202">
    <w:abstractNumId w:val="131"/>
  </w:num>
  <w:num w:numId="203">
    <w:abstractNumId w:val="185"/>
  </w:num>
  <w:num w:numId="204">
    <w:abstractNumId w:val="82"/>
  </w:num>
  <w:num w:numId="205">
    <w:abstractNumId w:val="116"/>
  </w:num>
  <w:num w:numId="206">
    <w:abstractNumId w:val="164"/>
  </w:num>
  <w:numIdMacAtCleanup w:val="20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51"/>
  <w:hideSpellingErrors/>
  <w:activeWritingStyle w:appName="MSWord" w:lang="ru-RU" w:vendorID="64" w:dllVersion="6" w:nlCheck="1" w:checkStyle="0"/>
  <w:activeWritingStyle w:appName="MSWord" w:lang="en-US" w:vendorID="64" w:dllVersion="6" w:nlCheck="1" w:checkStyle="1"/>
  <w:activeWritingStyle w:appName="MSWord" w:lang="ru-RU" w:vendorID="64" w:dllVersion="4096" w:nlCheck="1" w:checkStyle="0"/>
  <w:activeWritingStyle w:appName="MSWord" w:lang="en-US" w:vendorID="64" w:dllVersion="4096" w:nlCheck="1" w:checkStyle="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2"/>
    <w:compatSetting w:name="useWord2013TrackBottomHyphenation" w:uri="http://schemas.microsoft.com/office/word" w:val="1"/>
  </w:compat>
  <w:rsids>
    <w:rsidRoot w:val="00BB340C"/>
    <w:rsid w:val="000035F0"/>
    <w:rsid w:val="000104E6"/>
    <w:rsid w:val="000173C6"/>
    <w:rsid w:val="0002050D"/>
    <w:rsid w:val="0002223B"/>
    <w:rsid w:val="0002562D"/>
    <w:rsid w:val="00030234"/>
    <w:rsid w:val="00030795"/>
    <w:rsid w:val="00030B1F"/>
    <w:rsid w:val="00031330"/>
    <w:rsid w:val="00047AE7"/>
    <w:rsid w:val="000525F8"/>
    <w:rsid w:val="00053BEB"/>
    <w:rsid w:val="000548EA"/>
    <w:rsid w:val="00055FF9"/>
    <w:rsid w:val="00056497"/>
    <w:rsid w:val="000573C0"/>
    <w:rsid w:val="0005798A"/>
    <w:rsid w:val="000648B6"/>
    <w:rsid w:val="00067EB9"/>
    <w:rsid w:val="000970F9"/>
    <w:rsid w:val="000A4029"/>
    <w:rsid w:val="000C4181"/>
    <w:rsid w:val="000D4F71"/>
    <w:rsid w:val="000E2494"/>
    <w:rsid w:val="000E722B"/>
    <w:rsid w:val="000F0D74"/>
    <w:rsid w:val="00100F19"/>
    <w:rsid w:val="001025B5"/>
    <w:rsid w:val="00105F57"/>
    <w:rsid w:val="001072B2"/>
    <w:rsid w:val="00125984"/>
    <w:rsid w:val="00134B96"/>
    <w:rsid w:val="00152CFF"/>
    <w:rsid w:val="001649D4"/>
    <w:rsid w:val="001663D0"/>
    <w:rsid w:val="00170FCA"/>
    <w:rsid w:val="00175725"/>
    <w:rsid w:val="00182B92"/>
    <w:rsid w:val="0019718F"/>
    <w:rsid w:val="00197BE5"/>
    <w:rsid w:val="001A74F8"/>
    <w:rsid w:val="001C56B5"/>
    <w:rsid w:val="001C6F63"/>
    <w:rsid w:val="001C7250"/>
    <w:rsid w:val="001F32F6"/>
    <w:rsid w:val="00202150"/>
    <w:rsid w:val="00204518"/>
    <w:rsid w:val="0021189E"/>
    <w:rsid w:val="0021290F"/>
    <w:rsid w:val="002179C5"/>
    <w:rsid w:val="002359C1"/>
    <w:rsid w:val="00252AB0"/>
    <w:rsid w:val="00267772"/>
    <w:rsid w:val="00283549"/>
    <w:rsid w:val="00284734"/>
    <w:rsid w:val="00294A69"/>
    <w:rsid w:val="002A29F5"/>
    <w:rsid w:val="002D125F"/>
    <w:rsid w:val="002F4E37"/>
    <w:rsid w:val="002F5D63"/>
    <w:rsid w:val="002F6280"/>
    <w:rsid w:val="00304AB3"/>
    <w:rsid w:val="00307635"/>
    <w:rsid w:val="00310756"/>
    <w:rsid w:val="0031173D"/>
    <w:rsid w:val="00315B74"/>
    <w:rsid w:val="00325FC6"/>
    <w:rsid w:val="00326C2A"/>
    <w:rsid w:val="00343426"/>
    <w:rsid w:val="00345A12"/>
    <w:rsid w:val="0035497C"/>
    <w:rsid w:val="0035538B"/>
    <w:rsid w:val="00360FB9"/>
    <w:rsid w:val="00373D5A"/>
    <w:rsid w:val="00381848"/>
    <w:rsid w:val="00382201"/>
    <w:rsid w:val="00384A8C"/>
    <w:rsid w:val="003B4D95"/>
    <w:rsid w:val="003C0C93"/>
    <w:rsid w:val="00427D40"/>
    <w:rsid w:val="00432DBB"/>
    <w:rsid w:val="00432F05"/>
    <w:rsid w:val="0044235F"/>
    <w:rsid w:val="0044353D"/>
    <w:rsid w:val="00451766"/>
    <w:rsid w:val="00453E4E"/>
    <w:rsid w:val="00464D55"/>
    <w:rsid w:val="00470C77"/>
    <w:rsid w:val="00472EBF"/>
    <w:rsid w:val="0047573F"/>
    <w:rsid w:val="00476F2F"/>
    <w:rsid w:val="004811CD"/>
    <w:rsid w:val="00482C6F"/>
    <w:rsid w:val="004903C6"/>
    <w:rsid w:val="004A187C"/>
    <w:rsid w:val="004B1E6F"/>
    <w:rsid w:val="004B2F1C"/>
    <w:rsid w:val="004B484A"/>
    <w:rsid w:val="004B6B00"/>
    <w:rsid w:val="004B6D3E"/>
    <w:rsid w:val="004B7DE3"/>
    <w:rsid w:val="004E392F"/>
    <w:rsid w:val="005113E4"/>
    <w:rsid w:val="00511BC7"/>
    <w:rsid w:val="00513DC2"/>
    <w:rsid w:val="0051787D"/>
    <w:rsid w:val="00523219"/>
    <w:rsid w:val="00523E2D"/>
    <w:rsid w:val="0053308F"/>
    <w:rsid w:val="00545BF1"/>
    <w:rsid w:val="00567ADF"/>
    <w:rsid w:val="00570B34"/>
    <w:rsid w:val="00591C69"/>
    <w:rsid w:val="00595E06"/>
    <w:rsid w:val="005A4C2C"/>
    <w:rsid w:val="005B36D2"/>
    <w:rsid w:val="005B6065"/>
    <w:rsid w:val="005C1953"/>
    <w:rsid w:val="005C660E"/>
    <w:rsid w:val="005D6A35"/>
    <w:rsid w:val="005E5B25"/>
    <w:rsid w:val="005E793D"/>
    <w:rsid w:val="005F4ECA"/>
    <w:rsid w:val="00607C85"/>
    <w:rsid w:val="00616448"/>
    <w:rsid w:val="00616E28"/>
    <w:rsid w:val="00620FC5"/>
    <w:rsid w:val="00622C65"/>
    <w:rsid w:val="0062426B"/>
    <w:rsid w:val="00632D4D"/>
    <w:rsid w:val="00642582"/>
    <w:rsid w:val="00653319"/>
    <w:rsid w:val="00655778"/>
    <w:rsid w:val="0065582F"/>
    <w:rsid w:val="006725F4"/>
    <w:rsid w:val="006749B7"/>
    <w:rsid w:val="006A05BD"/>
    <w:rsid w:val="006A6E61"/>
    <w:rsid w:val="006A6FC3"/>
    <w:rsid w:val="006B6508"/>
    <w:rsid w:val="006C076B"/>
    <w:rsid w:val="006D3522"/>
    <w:rsid w:val="006E1A39"/>
    <w:rsid w:val="006F353B"/>
    <w:rsid w:val="00701E0E"/>
    <w:rsid w:val="0071105F"/>
    <w:rsid w:val="00711C76"/>
    <w:rsid w:val="00724982"/>
    <w:rsid w:val="00725BBA"/>
    <w:rsid w:val="007573A1"/>
    <w:rsid w:val="007618EA"/>
    <w:rsid w:val="00770212"/>
    <w:rsid w:val="00782ED1"/>
    <w:rsid w:val="007A0AEE"/>
    <w:rsid w:val="007C02EB"/>
    <w:rsid w:val="007D16BA"/>
    <w:rsid w:val="007D1D49"/>
    <w:rsid w:val="007E3CF3"/>
    <w:rsid w:val="00816450"/>
    <w:rsid w:val="00821159"/>
    <w:rsid w:val="008258CC"/>
    <w:rsid w:val="008261BC"/>
    <w:rsid w:val="00837E9F"/>
    <w:rsid w:val="008635E3"/>
    <w:rsid w:val="0087388F"/>
    <w:rsid w:val="00893369"/>
    <w:rsid w:val="008A6D55"/>
    <w:rsid w:val="008B611C"/>
    <w:rsid w:val="008C08CD"/>
    <w:rsid w:val="008D269A"/>
    <w:rsid w:val="008F291D"/>
    <w:rsid w:val="008F4721"/>
    <w:rsid w:val="008F782F"/>
    <w:rsid w:val="00900EB5"/>
    <w:rsid w:val="009663FD"/>
    <w:rsid w:val="009833ED"/>
    <w:rsid w:val="009858F7"/>
    <w:rsid w:val="00993E44"/>
    <w:rsid w:val="009B4108"/>
    <w:rsid w:val="009D18BF"/>
    <w:rsid w:val="009F105C"/>
    <w:rsid w:val="00A055C0"/>
    <w:rsid w:val="00A12FC1"/>
    <w:rsid w:val="00A203DE"/>
    <w:rsid w:val="00A3559C"/>
    <w:rsid w:val="00A35F40"/>
    <w:rsid w:val="00A36116"/>
    <w:rsid w:val="00A44D0D"/>
    <w:rsid w:val="00A51413"/>
    <w:rsid w:val="00A6152D"/>
    <w:rsid w:val="00A62E64"/>
    <w:rsid w:val="00A6374E"/>
    <w:rsid w:val="00A67EC6"/>
    <w:rsid w:val="00A77C56"/>
    <w:rsid w:val="00A85AE0"/>
    <w:rsid w:val="00A9490C"/>
    <w:rsid w:val="00A9662E"/>
    <w:rsid w:val="00AA5517"/>
    <w:rsid w:val="00AC5115"/>
    <w:rsid w:val="00AD59BB"/>
    <w:rsid w:val="00AE0B45"/>
    <w:rsid w:val="00AE51F1"/>
    <w:rsid w:val="00AE5FEB"/>
    <w:rsid w:val="00AE7B45"/>
    <w:rsid w:val="00AF4817"/>
    <w:rsid w:val="00B0707A"/>
    <w:rsid w:val="00B11B56"/>
    <w:rsid w:val="00B140EA"/>
    <w:rsid w:val="00B21367"/>
    <w:rsid w:val="00B26803"/>
    <w:rsid w:val="00B34936"/>
    <w:rsid w:val="00B356B3"/>
    <w:rsid w:val="00B423CF"/>
    <w:rsid w:val="00B42AF1"/>
    <w:rsid w:val="00B4578A"/>
    <w:rsid w:val="00B63BEF"/>
    <w:rsid w:val="00B75C6E"/>
    <w:rsid w:val="00B77A00"/>
    <w:rsid w:val="00B82A6D"/>
    <w:rsid w:val="00B85247"/>
    <w:rsid w:val="00B91AA8"/>
    <w:rsid w:val="00BA1DD4"/>
    <w:rsid w:val="00BB1E02"/>
    <w:rsid w:val="00BB340C"/>
    <w:rsid w:val="00BC01DC"/>
    <w:rsid w:val="00BC4D45"/>
    <w:rsid w:val="00BC582B"/>
    <w:rsid w:val="00BD6C41"/>
    <w:rsid w:val="00BE3C65"/>
    <w:rsid w:val="00BF5C88"/>
    <w:rsid w:val="00C01EBB"/>
    <w:rsid w:val="00C04D18"/>
    <w:rsid w:val="00C079DF"/>
    <w:rsid w:val="00C2044B"/>
    <w:rsid w:val="00C366C1"/>
    <w:rsid w:val="00C64AEE"/>
    <w:rsid w:val="00C71ADD"/>
    <w:rsid w:val="00C747F8"/>
    <w:rsid w:val="00CA3F4A"/>
    <w:rsid w:val="00CA59DA"/>
    <w:rsid w:val="00CA62B0"/>
    <w:rsid w:val="00CC6928"/>
    <w:rsid w:val="00CD0F48"/>
    <w:rsid w:val="00CD25CF"/>
    <w:rsid w:val="00CD6664"/>
    <w:rsid w:val="00CE41D0"/>
    <w:rsid w:val="00D07FAE"/>
    <w:rsid w:val="00D17BDE"/>
    <w:rsid w:val="00D22E62"/>
    <w:rsid w:val="00D4066C"/>
    <w:rsid w:val="00D4697F"/>
    <w:rsid w:val="00D604C1"/>
    <w:rsid w:val="00D7051B"/>
    <w:rsid w:val="00D72B5B"/>
    <w:rsid w:val="00D819D9"/>
    <w:rsid w:val="00DA1EA1"/>
    <w:rsid w:val="00DA6777"/>
    <w:rsid w:val="00DA7AC2"/>
    <w:rsid w:val="00DB5983"/>
    <w:rsid w:val="00DC5E5A"/>
    <w:rsid w:val="00DD21F0"/>
    <w:rsid w:val="00DD3219"/>
    <w:rsid w:val="00DF4F06"/>
    <w:rsid w:val="00E061DB"/>
    <w:rsid w:val="00E12E4E"/>
    <w:rsid w:val="00E16E3B"/>
    <w:rsid w:val="00E2752D"/>
    <w:rsid w:val="00E34391"/>
    <w:rsid w:val="00E34C4E"/>
    <w:rsid w:val="00E379C7"/>
    <w:rsid w:val="00E4460F"/>
    <w:rsid w:val="00E448F1"/>
    <w:rsid w:val="00E56224"/>
    <w:rsid w:val="00E666D3"/>
    <w:rsid w:val="00E92105"/>
    <w:rsid w:val="00EA12A0"/>
    <w:rsid w:val="00EB77D2"/>
    <w:rsid w:val="00EC1CEF"/>
    <w:rsid w:val="00ED2FD6"/>
    <w:rsid w:val="00ED5687"/>
    <w:rsid w:val="00EE2B96"/>
    <w:rsid w:val="00F05393"/>
    <w:rsid w:val="00F269E1"/>
    <w:rsid w:val="00F400F7"/>
    <w:rsid w:val="00F40D5B"/>
    <w:rsid w:val="00F54107"/>
    <w:rsid w:val="00F54A30"/>
    <w:rsid w:val="00F705F6"/>
    <w:rsid w:val="00F8281F"/>
    <w:rsid w:val="00F84B7A"/>
    <w:rsid w:val="00F95F74"/>
    <w:rsid w:val="00F97E10"/>
    <w:rsid w:val="00FB4373"/>
    <w:rsid w:val="00FD210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14:docId w14:val="5D153D56"/>
  <w15:docId w15:val="{7B0AA2C2-283E-4C26-A44C-2E5AAAB6FC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sid w:val="00432F05"/>
    <w:rPr>
      <w:rFonts w:ascii="Times New Roman" w:eastAsia="Times New Roman" w:hAnsi="Times New Roman" w:cs="Times New Roman"/>
      <w:lang w:val="ru-RU"/>
    </w:rPr>
  </w:style>
  <w:style w:type="paragraph" w:styleId="1">
    <w:name w:val="heading 1"/>
    <w:basedOn w:val="a"/>
    <w:link w:val="10"/>
    <w:uiPriority w:val="1"/>
    <w:qFormat/>
    <w:rsid w:val="00432F05"/>
    <w:pPr>
      <w:ind w:left="921"/>
      <w:outlineLvl w:val="0"/>
    </w:pPr>
    <w:rPr>
      <w:b/>
      <w:bCs/>
      <w:sz w:val="24"/>
      <w:szCs w:val="24"/>
    </w:rPr>
  </w:style>
  <w:style w:type="paragraph" w:styleId="2">
    <w:name w:val="heading 2"/>
    <w:basedOn w:val="a"/>
    <w:uiPriority w:val="1"/>
    <w:qFormat/>
    <w:rsid w:val="00432F05"/>
    <w:pPr>
      <w:ind w:left="921"/>
      <w:jc w:val="both"/>
      <w:outlineLvl w:val="1"/>
    </w:pPr>
    <w:rPr>
      <w:b/>
      <w:bCs/>
      <w:i/>
      <w:iCs/>
      <w:sz w:val="24"/>
      <w:szCs w:val="24"/>
    </w:rPr>
  </w:style>
  <w:style w:type="paragraph" w:styleId="3">
    <w:name w:val="heading 3"/>
    <w:basedOn w:val="a"/>
    <w:next w:val="a"/>
    <w:link w:val="30"/>
    <w:uiPriority w:val="1"/>
    <w:unhideWhenUsed/>
    <w:qFormat/>
    <w:rsid w:val="005C660E"/>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432F05"/>
    <w:tblPr>
      <w:tblInd w:w="0" w:type="dxa"/>
      <w:tblCellMar>
        <w:top w:w="0" w:type="dxa"/>
        <w:left w:w="0" w:type="dxa"/>
        <w:bottom w:w="0" w:type="dxa"/>
        <w:right w:w="0" w:type="dxa"/>
      </w:tblCellMar>
    </w:tblPr>
  </w:style>
  <w:style w:type="paragraph" w:styleId="a3">
    <w:name w:val="Body Text"/>
    <w:basedOn w:val="a"/>
    <w:uiPriority w:val="1"/>
    <w:qFormat/>
    <w:rsid w:val="00432F05"/>
    <w:pPr>
      <w:ind w:left="212" w:firstLine="708"/>
      <w:jc w:val="both"/>
    </w:pPr>
    <w:rPr>
      <w:sz w:val="24"/>
      <w:szCs w:val="24"/>
    </w:rPr>
  </w:style>
  <w:style w:type="paragraph" w:styleId="a4">
    <w:name w:val="Title"/>
    <w:basedOn w:val="a"/>
    <w:uiPriority w:val="1"/>
    <w:qFormat/>
    <w:rsid w:val="00432F05"/>
    <w:pPr>
      <w:spacing w:before="246"/>
      <w:ind w:left="2880" w:right="1201" w:hanging="1412"/>
    </w:pPr>
    <w:rPr>
      <w:b/>
      <w:bCs/>
      <w:sz w:val="32"/>
      <w:szCs w:val="32"/>
    </w:rPr>
  </w:style>
  <w:style w:type="paragraph" w:styleId="a5">
    <w:name w:val="List Paragraph"/>
    <w:aliases w:val="List_Paragraph,Multilevel para_II,List Paragraph1,Абзац списка11,Абзац вправо-1"/>
    <w:basedOn w:val="a"/>
    <w:uiPriority w:val="34"/>
    <w:qFormat/>
    <w:rsid w:val="00432F05"/>
    <w:pPr>
      <w:ind w:left="212" w:firstLine="708"/>
    </w:pPr>
  </w:style>
  <w:style w:type="paragraph" w:customStyle="1" w:styleId="TableParagraph">
    <w:name w:val="Table Paragraph"/>
    <w:basedOn w:val="a"/>
    <w:uiPriority w:val="1"/>
    <w:qFormat/>
    <w:rsid w:val="00432F05"/>
    <w:pPr>
      <w:spacing w:before="92"/>
      <w:ind w:left="101"/>
    </w:pPr>
  </w:style>
  <w:style w:type="paragraph" w:styleId="a6">
    <w:name w:val="header"/>
    <w:basedOn w:val="a"/>
    <w:link w:val="a7"/>
    <w:uiPriority w:val="99"/>
    <w:unhideWhenUsed/>
    <w:rsid w:val="00655778"/>
    <w:pPr>
      <w:tabs>
        <w:tab w:val="center" w:pos="4677"/>
        <w:tab w:val="right" w:pos="9355"/>
      </w:tabs>
    </w:pPr>
  </w:style>
  <w:style w:type="character" w:customStyle="1" w:styleId="a7">
    <w:name w:val="Верхний колонтитул Знак"/>
    <w:basedOn w:val="a0"/>
    <w:link w:val="a6"/>
    <w:uiPriority w:val="99"/>
    <w:rsid w:val="00655778"/>
    <w:rPr>
      <w:rFonts w:ascii="Times New Roman" w:eastAsia="Times New Roman" w:hAnsi="Times New Roman" w:cs="Times New Roman"/>
      <w:lang w:val="ru-RU"/>
    </w:rPr>
  </w:style>
  <w:style w:type="paragraph" w:styleId="a8">
    <w:name w:val="footer"/>
    <w:basedOn w:val="a"/>
    <w:link w:val="a9"/>
    <w:uiPriority w:val="99"/>
    <w:unhideWhenUsed/>
    <w:rsid w:val="00655778"/>
    <w:pPr>
      <w:tabs>
        <w:tab w:val="center" w:pos="4677"/>
        <w:tab w:val="right" w:pos="9355"/>
      </w:tabs>
    </w:pPr>
  </w:style>
  <w:style w:type="character" w:customStyle="1" w:styleId="a9">
    <w:name w:val="Нижний колонтитул Знак"/>
    <w:basedOn w:val="a0"/>
    <w:link w:val="a8"/>
    <w:uiPriority w:val="99"/>
    <w:rsid w:val="00655778"/>
    <w:rPr>
      <w:rFonts w:ascii="Times New Roman" w:eastAsia="Times New Roman" w:hAnsi="Times New Roman" w:cs="Times New Roman"/>
      <w:lang w:val="ru-RU"/>
    </w:rPr>
  </w:style>
  <w:style w:type="character" w:customStyle="1" w:styleId="30">
    <w:name w:val="Заголовок 3 Знак"/>
    <w:basedOn w:val="a0"/>
    <w:link w:val="3"/>
    <w:uiPriority w:val="9"/>
    <w:semiHidden/>
    <w:rsid w:val="005C660E"/>
    <w:rPr>
      <w:rFonts w:asciiTheme="majorHAnsi" w:eastAsiaTheme="majorEastAsia" w:hAnsiTheme="majorHAnsi" w:cstheme="majorBidi"/>
      <w:color w:val="243F60" w:themeColor="accent1" w:themeShade="7F"/>
      <w:sz w:val="24"/>
      <w:szCs w:val="24"/>
      <w:lang w:val="ru-RU"/>
    </w:rPr>
  </w:style>
  <w:style w:type="table" w:styleId="aa">
    <w:name w:val="Table Grid"/>
    <w:basedOn w:val="a1"/>
    <w:uiPriority w:val="59"/>
    <w:rsid w:val="002129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Normal (Web)"/>
    <w:basedOn w:val="a"/>
    <w:uiPriority w:val="99"/>
    <w:semiHidden/>
    <w:unhideWhenUsed/>
    <w:rsid w:val="00653319"/>
    <w:pPr>
      <w:widowControl/>
      <w:autoSpaceDE/>
      <w:autoSpaceDN/>
      <w:spacing w:before="100" w:beforeAutospacing="1" w:after="100" w:afterAutospacing="1"/>
    </w:pPr>
    <w:rPr>
      <w:sz w:val="24"/>
      <w:szCs w:val="24"/>
      <w:lang w:eastAsia="ru-RU"/>
    </w:rPr>
  </w:style>
  <w:style w:type="paragraph" w:styleId="11">
    <w:name w:val="toc 1"/>
    <w:basedOn w:val="a"/>
    <w:uiPriority w:val="1"/>
    <w:qFormat/>
    <w:rsid w:val="00653319"/>
    <w:pPr>
      <w:spacing w:before="116"/>
      <w:ind w:left="741" w:hanging="448"/>
    </w:pPr>
    <w:rPr>
      <w:b/>
      <w:bCs/>
    </w:rPr>
  </w:style>
  <w:style w:type="paragraph" w:styleId="ac">
    <w:name w:val="No Spacing"/>
    <w:link w:val="ad"/>
    <w:uiPriority w:val="1"/>
    <w:qFormat/>
    <w:rsid w:val="00030234"/>
    <w:rPr>
      <w:rFonts w:ascii="Times New Roman" w:eastAsia="Times New Roman" w:hAnsi="Times New Roman" w:cs="Times New Roman"/>
      <w:lang w:val="ru-RU"/>
    </w:rPr>
  </w:style>
  <w:style w:type="character" w:customStyle="1" w:styleId="ae">
    <w:name w:val="Сноска_"/>
    <w:basedOn w:val="a0"/>
    <w:link w:val="af"/>
    <w:rsid w:val="00DB5983"/>
    <w:rPr>
      <w:rFonts w:ascii="Times New Roman" w:eastAsia="Times New Roman" w:hAnsi="Times New Roman" w:cs="Times New Roman"/>
      <w:b/>
      <w:bCs/>
      <w:sz w:val="18"/>
      <w:szCs w:val="18"/>
      <w:shd w:val="clear" w:color="auto" w:fill="FFFFFF"/>
    </w:rPr>
  </w:style>
  <w:style w:type="character" w:customStyle="1" w:styleId="af0">
    <w:name w:val="Основной текст_"/>
    <w:basedOn w:val="a0"/>
    <w:link w:val="20"/>
    <w:rsid w:val="00DB5983"/>
    <w:rPr>
      <w:rFonts w:ascii="Times New Roman" w:eastAsia="Times New Roman" w:hAnsi="Times New Roman" w:cs="Times New Roman"/>
      <w:sz w:val="28"/>
      <w:szCs w:val="28"/>
      <w:shd w:val="clear" w:color="auto" w:fill="FFFFFF"/>
    </w:rPr>
  </w:style>
  <w:style w:type="paragraph" w:customStyle="1" w:styleId="af">
    <w:name w:val="Сноска"/>
    <w:basedOn w:val="a"/>
    <w:link w:val="ae"/>
    <w:rsid w:val="00DB5983"/>
    <w:pPr>
      <w:shd w:val="clear" w:color="auto" w:fill="FFFFFF"/>
      <w:autoSpaceDE/>
      <w:autoSpaceDN/>
      <w:spacing w:line="230" w:lineRule="exact"/>
      <w:jc w:val="both"/>
    </w:pPr>
    <w:rPr>
      <w:b/>
      <w:bCs/>
      <w:sz w:val="18"/>
      <w:szCs w:val="18"/>
      <w:lang w:val="en-US"/>
    </w:rPr>
  </w:style>
  <w:style w:type="paragraph" w:customStyle="1" w:styleId="20">
    <w:name w:val="Основной текст2"/>
    <w:basedOn w:val="a"/>
    <w:link w:val="af0"/>
    <w:rsid w:val="00DB5983"/>
    <w:pPr>
      <w:shd w:val="clear" w:color="auto" w:fill="FFFFFF"/>
      <w:autoSpaceDE/>
      <w:autoSpaceDN/>
      <w:spacing w:before="360" w:after="120" w:line="0" w:lineRule="atLeast"/>
    </w:pPr>
    <w:rPr>
      <w:sz w:val="28"/>
      <w:szCs w:val="28"/>
      <w:lang w:val="en-US"/>
    </w:rPr>
  </w:style>
  <w:style w:type="paragraph" w:styleId="af1">
    <w:name w:val="footnote text"/>
    <w:basedOn w:val="a"/>
    <w:link w:val="af2"/>
    <w:uiPriority w:val="99"/>
    <w:semiHidden/>
    <w:unhideWhenUsed/>
    <w:rsid w:val="001C56B5"/>
    <w:pPr>
      <w:autoSpaceDE/>
      <w:autoSpaceDN/>
    </w:pPr>
    <w:rPr>
      <w:rFonts w:ascii="Courier New" w:eastAsia="Courier New" w:hAnsi="Courier New" w:cs="Courier New"/>
      <w:color w:val="000000"/>
      <w:sz w:val="20"/>
      <w:szCs w:val="20"/>
      <w:lang w:eastAsia="ru-RU"/>
    </w:rPr>
  </w:style>
  <w:style w:type="character" w:customStyle="1" w:styleId="af2">
    <w:name w:val="Текст сноски Знак"/>
    <w:basedOn w:val="a0"/>
    <w:link w:val="af1"/>
    <w:uiPriority w:val="99"/>
    <w:semiHidden/>
    <w:rsid w:val="001C56B5"/>
    <w:rPr>
      <w:rFonts w:ascii="Courier New" w:eastAsia="Courier New" w:hAnsi="Courier New" w:cs="Courier New"/>
      <w:color w:val="000000"/>
      <w:sz w:val="20"/>
      <w:szCs w:val="20"/>
      <w:lang w:val="ru-RU" w:eastAsia="ru-RU"/>
    </w:rPr>
  </w:style>
  <w:style w:type="character" w:styleId="af3">
    <w:name w:val="footnote reference"/>
    <w:basedOn w:val="a0"/>
    <w:uiPriority w:val="99"/>
    <w:semiHidden/>
    <w:unhideWhenUsed/>
    <w:rsid w:val="001C56B5"/>
    <w:rPr>
      <w:vertAlign w:val="superscript"/>
    </w:rPr>
  </w:style>
  <w:style w:type="character" w:customStyle="1" w:styleId="CenturySchoolbook175pt">
    <w:name w:val="Основной текст + Century Schoolbook;17;5 pt;Полужирный;Курсив"/>
    <w:basedOn w:val="af0"/>
    <w:rsid w:val="00BE3C65"/>
    <w:rPr>
      <w:rFonts w:ascii="Century Schoolbook" w:eastAsia="Century Schoolbook" w:hAnsi="Century Schoolbook" w:cs="Century Schoolbook"/>
      <w:b/>
      <w:bCs/>
      <w:i/>
      <w:iCs/>
      <w:smallCaps w:val="0"/>
      <w:strike w:val="0"/>
      <w:color w:val="000000"/>
      <w:spacing w:val="0"/>
      <w:w w:val="100"/>
      <w:position w:val="0"/>
      <w:sz w:val="35"/>
      <w:szCs w:val="35"/>
      <w:u w:val="none"/>
      <w:shd w:val="clear" w:color="auto" w:fill="FFFFFF"/>
      <w:lang w:val="ru-RU"/>
    </w:rPr>
  </w:style>
  <w:style w:type="character" w:styleId="af4">
    <w:name w:val="Hyperlink"/>
    <w:basedOn w:val="a0"/>
    <w:uiPriority w:val="99"/>
    <w:unhideWhenUsed/>
    <w:rsid w:val="00C01EBB"/>
    <w:rPr>
      <w:color w:val="0000FF" w:themeColor="hyperlink"/>
      <w:u w:val="single"/>
    </w:rPr>
  </w:style>
  <w:style w:type="character" w:customStyle="1" w:styleId="12">
    <w:name w:val="Основной текст1"/>
    <w:basedOn w:val="af0"/>
    <w:rsid w:val="00343426"/>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lang w:val="ru-RU"/>
    </w:rPr>
  </w:style>
  <w:style w:type="character" w:customStyle="1" w:styleId="-1pt">
    <w:name w:val="Основной текст + Интервал -1 pt"/>
    <w:basedOn w:val="af0"/>
    <w:rsid w:val="00197BE5"/>
    <w:rPr>
      <w:rFonts w:ascii="Times New Roman" w:eastAsia="Times New Roman" w:hAnsi="Times New Roman" w:cs="Times New Roman"/>
      <w:b w:val="0"/>
      <w:bCs w:val="0"/>
      <w:i w:val="0"/>
      <w:iCs w:val="0"/>
      <w:smallCaps w:val="0"/>
      <w:strike w:val="0"/>
      <w:color w:val="000000"/>
      <w:spacing w:val="-30"/>
      <w:w w:val="100"/>
      <w:position w:val="0"/>
      <w:sz w:val="28"/>
      <w:szCs w:val="28"/>
      <w:u w:val="none"/>
      <w:shd w:val="clear" w:color="auto" w:fill="FFFFFF"/>
      <w:lang w:val="en-US"/>
    </w:rPr>
  </w:style>
  <w:style w:type="paragraph" w:styleId="af5">
    <w:name w:val="Balloon Text"/>
    <w:basedOn w:val="a"/>
    <w:link w:val="af6"/>
    <w:uiPriority w:val="99"/>
    <w:semiHidden/>
    <w:unhideWhenUsed/>
    <w:rsid w:val="00C366C1"/>
    <w:rPr>
      <w:rFonts w:ascii="Tahoma" w:hAnsi="Tahoma" w:cs="Tahoma"/>
      <w:sz w:val="16"/>
      <w:szCs w:val="16"/>
    </w:rPr>
  </w:style>
  <w:style w:type="character" w:customStyle="1" w:styleId="af6">
    <w:name w:val="Текст выноски Знак"/>
    <w:basedOn w:val="a0"/>
    <w:link w:val="af5"/>
    <w:uiPriority w:val="99"/>
    <w:semiHidden/>
    <w:rsid w:val="00C366C1"/>
    <w:rPr>
      <w:rFonts w:ascii="Tahoma" w:eastAsia="Times New Roman" w:hAnsi="Tahoma" w:cs="Tahoma"/>
      <w:sz w:val="16"/>
      <w:szCs w:val="16"/>
      <w:lang w:val="ru-RU"/>
    </w:rPr>
  </w:style>
  <w:style w:type="paragraph" w:styleId="af7">
    <w:name w:val="Body Text Indent"/>
    <w:basedOn w:val="a"/>
    <w:link w:val="af8"/>
    <w:uiPriority w:val="99"/>
    <w:semiHidden/>
    <w:unhideWhenUsed/>
    <w:rsid w:val="001C6F63"/>
    <w:pPr>
      <w:spacing w:after="120"/>
      <w:ind w:left="283"/>
    </w:pPr>
  </w:style>
  <w:style w:type="character" w:customStyle="1" w:styleId="af8">
    <w:name w:val="Основной текст с отступом Знак"/>
    <w:basedOn w:val="a0"/>
    <w:link w:val="af7"/>
    <w:uiPriority w:val="99"/>
    <w:semiHidden/>
    <w:rsid w:val="001C6F63"/>
    <w:rPr>
      <w:rFonts w:ascii="Times New Roman" w:eastAsia="Times New Roman" w:hAnsi="Times New Roman" w:cs="Times New Roman"/>
      <w:lang w:val="ru-RU"/>
    </w:rPr>
  </w:style>
  <w:style w:type="paragraph" w:styleId="21">
    <w:name w:val="Body Text First Indent 2"/>
    <w:basedOn w:val="af7"/>
    <w:link w:val="22"/>
    <w:uiPriority w:val="99"/>
    <w:semiHidden/>
    <w:unhideWhenUsed/>
    <w:rsid w:val="001C6F63"/>
    <w:pPr>
      <w:spacing w:after="0"/>
      <w:ind w:left="360" w:firstLine="360"/>
    </w:pPr>
  </w:style>
  <w:style w:type="character" w:customStyle="1" w:styleId="22">
    <w:name w:val="Красная строка 2 Знак"/>
    <w:basedOn w:val="af8"/>
    <w:link w:val="21"/>
    <w:uiPriority w:val="99"/>
    <w:semiHidden/>
    <w:rsid w:val="001C6F63"/>
    <w:rPr>
      <w:rFonts w:ascii="Times New Roman" w:eastAsia="Times New Roman" w:hAnsi="Times New Roman" w:cs="Times New Roman"/>
      <w:lang w:val="ru-RU"/>
    </w:rPr>
  </w:style>
  <w:style w:type="character" w:customStyle="1" w:styleId="ad">
    <w:name w:val="Без интервала Знак"/>
    <w:link w:val="ac"/>
    <w:uiPriority w:val="1"/>
    <w:locked/>
    <w:rsid w:val="001C6F63"/>
    <w:rPr>
      <w:rFonts w:ascii="Times New Roman" w:eastAsia="Times New Roman" w:hAnsi="Times New Roman" w:cs="Times New Roman"/>
      <w:lang w:val="ru-RU"/>
    </w:rPr>
  </w:style>
  <w:style w:type="paragraph" w:customStyle="1" w:styleId="Default">
    <w:name w:val="Default"/>
    <w:rsid w:val="005F4ECA"/>
    <w:pPr>
      <w:widowControl/>
      <w:adjustRightInd w:val="0"/>
    </w:pPr>
    <w:rPr>
      <w:rFonts w:ascii="Times New Roman" w:hAnsi="Times New Roman" w:cs="Times New Roman"/>
      <w:color w:val="000000"/>
      <w:sz w:val="24"/>
      <w:szCs w:val="24"/>
      <w:lang w:val="ru-RU"/>
    </w:rPr>
  </w:style>
  <w:style w:type="character" w:customStyle="1" w:styleId="10">
    <w:name w:val="Заголовок 1 Знак"/>
    <w:basedOn w:val="a0"/>
    <w:link w:val="1"/>
    <w:uiPriority w:val="1"/>
    <w:rsid w:val="00381848"/>
    <w:rPr>
      <w:rFonts w:ascii="Times New Roman" w:eastAsia="Times New Roman" w:hAnsi="Times New Roman" w:cs="Times New Roman"/>
      <w:b/>
      <w:bCs/>
      <w:sz w:val="24"/>
      <w:szCs w:val="24"/>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8577369">
      <w:bodyDiv w:val="1"/>
      <w:marLeft w:val="0"/>
      <w:marRight w:val="0"/>
      <w:marTop w:val="0"/>
      <w:marBottom w:val="0"/>
      <w:divBdr>
        <w:top w:val="none" w:sz="0" w:space="0" w:color="auto"/>
        <w:left w:val="none" w:sz="0" w:space="0" w:color="auto"/>
        <w:bottom w:val="none" w:sz="0" w:space="0" w:color="auto"/>
        <w:right w:val="none" w:sz="0" w:space="0" w:color="auto"/>
      </w:divBdr>
      <w:divsChild>
        <w:div w:id="1435828608">
          <w:marLeft w:val="720"/>
          <w:marRight w:val="0"/>
          <w:marTop w:val="0"/>
          <w:marBottom w:val="0"/>
          <w:divBdr>
            <w:top w:val="none" w:sz="0" w:space="0" w:color="auto"/>
            <w:left w:val="none" w:sz="0" w:space="0" w:color="auto"/>
            <w:bottom w:val="none" w:sz="0" w:space="0" w:color="auto"/>
            <w:right w:val="none" w:sz="0" w:space="0" w:color="auto"/>
          </w:divBdr>
        </w:div>
      </w:divsChild>
    </w:div>
    <w:div w:id="433522616">
      <w:bodyDiv w:val="1"/>
      <w:marLeft w:val="0"/>
      <w:marRight w:val="0"/>
      <w:marTop w:val="0"/>
      <w:marBottom w:val="0"/>
      <w:divBdr>
        <w:top w:val="none" w:sz="0" w:space="0" w:color="auto"/>
        <w:left w:val="none" w:sz="0" w:space="0" w:color="auto"/>
        <w:bottom w:val="none" w:sz="0" w:space="0" w:color="auto"/>
        <w:right w:val="none" w:sz="0" w:space="0" w:color="auto"/>
      </w:divBdr>
    </w:div>
    <w:div w:id="540047271">
      <w:bodyDiv w:val="1"/>
      <w:marLeft w:val="0"/>
      <w:marRight w:val="0"/>
      <w:marTop w:val="0"/>
      <w:marBottom w:val="0"/>
      <w:divBdr>
        <w:top w:val="none" w:sz="0" w:space="0" w:color="auto"/>
        <w:left w:val="none" w:sz="0" w:space="0" w:color="auto"/>
        <w:bottom w:val="none" w:sz="0" w:space="0" w:color="auto"/>
        <w:right w:val="none" w:sz="0" w:space="0" w:color="auto"/>
      </w:divBdr>
    </w:div>
    <w:div w:id="646470886">
      <w:bodyDiv w:val="1"/>
      <w:marLeft w:val="0"/>
      <w:marRight w:val="0"/>
      <w:marTop w:val="0"/>
      <w:marBottom w:val="0"/>
      <w:divBdr>
        <w:top w:val="none" w:sz="0" w:space="0" w:color="auto"/>
        <w:left w:val="none" w:sz="0" w:space="0" w:color="auto"/>
        <w:bottom w:val="none" w:sz="0" w:space="0" w:color="auto"/>
        <w:right w:val="none" w:sz="0" w:space="0" w:color="auto"/>
      </w:divBdr>
    </w:div>
    <w:div w:id="1028024941">
      <w:bodyDiv w:val="1"/>
      <w:marLeft w:val="0"/>
      <w:marRight w:val="0"/>
      <w:marTop w:val="0"/>
      <w:marBottom w:val="0"/>
      <w:divBdr>
        <w:top w:val="none" w:sz="0" w:space="0" w:color="auto"/>
        <w:left w:val="none" w:sz="0" w:space="0" w:color="auto"/>
        <w:bottom w:val="none" w:sz="0" w:space="0" w:color="auto"/>
        <w:right w:val="none" w:sz="0" w:space="0" w:color="auto"/>
      </w:divBdr>
    </w:div>
    <w:div w:id="1170636540">
      <w:bodyDiv w:val="1"/>
      <w:marLeft w:val="0"/>
      <w:marRight w:val="0"/>
      <w:marTop w:val="0"/>
      <w:marBottom w:val="0"/>
      <w:divBdr>
        <w:top w:val="none" w:sz="0" w:space="0" w:color="auto"/>
        <w:left w:val="none" w:sz="0" w:space="0" w:color="auto"/>
        <w:bottom w:val="none" w:sz="0" w:space="0" w:color="auto"/>
        <w:right w:val="none" w:sz="0" w:space="0" w:color="auto"/>
      </w:divBdr>
      <w:divsChild>
        <w:div w:id="2143767045">
          <w:marLeft w:val="720"/>
          <w:marRight w:val="0"/>
          <w:marTop w:val="0"/>
          <w:marBottom w:val="0"/>
          <w:divBdr>
            <w:top w:val="none" w:sz="0" w:space="0" w:color="auto"/>
            <w:left w:val="none" w:sz="0" w:space="0" w:color="auto"/>
            <w:bottom w:val="none" w:sz="0" w:space="0" w:color="auto"/>
            <w:right w:val="none" w:sz="0" w:space="0" w:color="auto"/>
          </w:divBdr>
        </w:div>
      </w:divsChild>
    </w:div>
    <w:div w:id="1204638261">
      <w:bodyDiv w:val="1"/>
      <w:marLeft w:val="0"/>
      <w:marRight w:val="0"/>
      <w:marTop w:val="0"/>
      <w:marBottom w:val="0"/>
      <w:divBdr>
        <w:top w:val="none" w:sz="0" w:space="0" w:color="auto"/>
        <w:left w:val="none" w:sz="0" w:space="0" w:color="auto"/>
        <w:bottom w:val="none" w:sz="0" w:space="0" w:color="auto"/>
        <w:right w:val="none" w:sz="0" w:space="0" w:color="auto"/>
      </w:divBdr>
    </w:div>
    <w:div w:id="1410884375">
      <w:bodyDiv w:val="1"/>
      <w:marLeft w:val="0"/>
      <w:marRight w:val="0"/>
      <w:marTop w:val="0"/>
      <w:marBottom w:val="0"/>
      <w:divBdr>
        <w:top w:val="none" w:sz="0" w:space="0" w:color="auto"/>
        <w:left w:val="none" w:sz="0" w:space="0" w:color="auto"/>
        <w:bottom w:val="none" w:sz="0" w:space="0" w:color="auto"/>
        <w:right w:val="none" w:sz="0" w:space="0" w:color="auto"/>
      </w:divBdr>
    </w:div>
    <w:div w:id="1411539470">
      <w:bodyDiv w:val="1"/>
      <w:marLeft w:val="0"/>
      <w:marRight w:val="0"/>
      <w:marTop w:val="0"/>
      <w:marBottom w:val="0"/>
      <w:divBdr>
        <w:top w:val="none" w:sz="0" w:space="0" w:color="auto"/>
        <w:left w:val="none" w:sz="0" w:space="0" w:color="auto"/>
        <w:bottom w:val="none" w:sz="0" w:space="0" w:color="auto"/>
        <w:right w:val="none" w:sz="0" w:space="0" w:color="auto"/>
      </w:divBdr>
    </w:div>
    <w:div w:id="1624731262">
      <w:bodyDiv w:val="1"/>
      <w:marLeft w:val="0"/>
      <w:marRight w:val="0"/>
      <w:marTop w:val="0"/>
      <w:marBottom w:val="0"/>
      <w:divBdr>
        <w:top w:val="none" w:sz="0" w:space="0" w:color="auto"/>
        <w:left w:val="none" w:sz="0" w:space="0" w:color="auto"/>
        <w:bottom w:val="none" w:sz="0" w:space="0" w:color="auto"/>
        <w:right w:val="none" w:sz="0" w:space="0" w:color="auto"/>
      </w:divBdr>
      <w:divsChild>
        <w:div w:id="1989944095">
          <w:marLeft w:val="720"/>
          <w:marRight w:val="0"/>
          <w:marTop w:val="0"/>
          <w:marBottom w:val="0"/>
          <w:divBdr>
            <w:top w:val="none" w:sz="0" w:space="0" w:color="auto"/>
            <w:left w:val="none" w:sz="0" w:space="0" w:color="auto"/>
            <w:bottom w:val="none" w:sz="0" w:space="0" w:color="auto"/>
            <w:right w:val="none" w:sz="0" w:space="0" w:color="auto"/>
          </w:divBdr>
        </w:div>
      </w:divsChild>
    </w:div>
    <w:div w:id="201864937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s://docs.edu.gov.ru/document/f4f7837770384bfa1faa1827ec8d72d4/download/5558/" TargetMode="External"/><Relationship Id="rId1" Type="http://schemas.openxmlformats.org/officeDocument/2006/relationships/hyperlink" Target="https://docs.edu.gov.ru/document/f4f7837770384bfa1faa1827ec8d72d4/download/555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EFE5DD-56D3-495B-8123-15907F1D22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2231</TotalTime>
  <Pages>1</Pages>
  <Words>90639</Words>
  <Characters>516644</Characters>
  <Application>Microsoft Office Word</Application>
  <DocSecurity>0</DocSecurity>
  <Lines>4305</Lines>
  <Paragraphs>1212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606071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Беседина Наталия Александровна</dc:creator>
  <cp:keywords/>
  <dc:description/>
  <cp:lastModifiedBy>Пользователь</cp:lastModifiedBy>
  <cp:revision>25</cp:revision>
  <cp:lastPrinted>2023-08-18T05:17:00Z</cp:lastPrinted>
  <dcterms:created xsi:type="dcterms:W3CDTF">2023-04-26T03:27:00Z</dcterms:created>
  <dcterms:modified xsi:type="dcterms:W3CDTF">2023-09-29T10:59:00Z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2023-02-08T00:00:00Z</vt:filetime>
  </property>
  <property fmtid="{D5CDD505-2E9C-101B-9397-08002B2CF9AE}" pid="3" name="Creator">
    <vt:lpwstr>Samsung Electronics</vt:lpwstr>
  </property>
  <property fmtid="{D5CDD505-2E9C-101B-9397-08002B2CF9AE}" pid="4" name="LastSaved">
    <vt:filetime>2023-02-08T00:00:00Z</vt:filetime>
  </property>
</Properties>
</file>